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AB2B" w14:textId="458BA7EE" w:rsidR="00084C76" w:rsidRPr="007A2E81" w:rsidRDefault="00084C76" w:rsidP="00C37638">
      <w:pPr>
        <w:suppressAutoHyphens/>
        <w:spacing w:after="0"/>
        <w:jc w:val="center"/>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MIASTO MŁAWA</w:t>
      </w:r>
    </w:p>
    <w:p w14:paraId="1E0284D6" w14:textId="77777777" w:rsidR="00084C76" w:rsidRPr="007A2E81" w:rsidRDefault="00084C76" w:rsidP="00C37638">
      <w:pPr>
        <w:suppressAutoHyphens/>
        <w:spacing w:after="0"/>
        <w:jc w:val="center"/>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reprezentowane przez</w:t>
      </w:r>
    </w:p>
    <w:p w14:paraId="61AED517" w14:textId="77777777" w:rsidR="00084C76" w:rsidRPr="007A2E81" w:rsidRDefault="00084C76" w:rsidP="00C37638">
      <w:pPr>
        <w:suppressAutoHyphens/>
        <w:spacing w:after="0"/>
        <w:jc w:val="center"/>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BURMISTRZA MIASTA MŁAWA</w:t>
      </w:r>
    </w:p>
    <w:p w14:paraId="6CCBC70B" w14:textId="77777777" w:rsidR="00084C76" w:rsidRPr="007A2E81" w:rsidRDefault="00084C76" w:rsidP="00C37638">
      <w:pPr>
        <w:suppressAutoHyphens/>
        <w:spacing w:after="0"/>
        <w:jc w:val="center"/>
        <w:rPr>
          <w:rFonts w:ascii="Times New Roman" w:eastAsia="Times New Roman" w:hAnsi="Times New Roman" w:cs="Times New Roman"/>
          <w:sz w:val="24"/>
          <w:szCs w:val="24"/>
          <w:lang w:eastAsia="ar-SA"/>
        </w:rPr>
      </w:pPr>
    </w:p>
    <w:p w14:paraId="609FD82C" w14:textId="77777777" w:rsidR="003D1973" w:rsidRPr="007A2E81" w:rsidRDefault="003D1973" w:rsidP="00C37638">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6F34EE77" w14:textId="77777777" w:rsidR="003D1973" w:rsidRPr="007A2E81" w:rsidRDefault="003D1973" w:rsidP="00C37638">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5CAD4D4E" w14:textId="661D196F" w:rsidR="00601BB7" w:rsidRPr="007A2E81" w:rsidRDefault="00601BB7" w:rsidP="005331DF">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SPECYFIKACJA WARUNKÓW ZAMÓWIENIA</w:t>
      </w:r>
    </w:p>
    <w:p w14:paraId="0565B030" w14:textId="4AF43630" w:rsidR="00C37638" w:rsidRPr="007A2E81" w:rsidRDefault="00C37638" w:rsidP="005331DF">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(zwana dalej SWZ)</w:t>
      </w:r>
    </w:p>
    <w:p w14:paraId="4E09070B" w14:textId="72A566A0" w:rsidR="006B200B" w:rsidRPr="007A2E81" w:rsidRDefault="00C716A4" w:rsidP="000E5472">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na</w:t>
      </w:r>
      <w:r w:rsidR="006B200B" w:rsidRPr="007A2E81">
        <w:rPr>
          <w:rFonts w:ascii="Times New Roman" w:eastAsia="Times New Roman" w:hAnsi="Times New Roman" w:cs="Times New Roman"/>
          <w:b/>
          <w:bCs/>
          <w:sz w:val="24"/>
          <w:szCs w:val="24"/>
          <w:lang w:eastAsia="ar-SA"/>
        </w:rPr>
        <w:t xml:space="preserve"> </w:t>
      </w:r>
      <w:r w:rsidR="00D34ECE" w:rsidRPr="007A2E81">
        <w:rPr>
          <w:rFonts w:ascii="Times New Roman" w:eastAsia="Times New Roman" w:hAnsi="Times New Roman" w:cs="Times New Roman"/>
          <w:b/>
          <w:bCs/>
          <w:sz w:val="24"/>
          <w:szCs w:val="24"/>
          <w:lang w:eastAsia="ar-SA"/>
        </w:rPr>
        <w:t>świadczenie usługi pod nazwą:</w:t>
      </w:r>
    </w:p>
    <w:p w14:paraId="7F7B8FC2" w14:textId="24DC8B80" w:rsidR="00601BB7" w:rsidRPr="007A2E81" w:rsidRDefault="00D34ECE" w:rsidP="00F8508B">
      <w:pPr>
        <w:suppressAutoHyphens/>
        <w:spacing w:after="120"/>
        <w:jc w:val="center"/>
        <w:rPr>
          <w:rFonts w:ascii="Times New Roman" w:eastAsia="Times New Roman" w:hAnsi="Times New Roman" w:cs="Times New Roman"/>
          <w:b/>
          <w:bCs/>
          <w:sz w:val="24"/>
          <w:szCs w:val="24"/>
          <w:lang w:eastAsia="ar-SA"/>
        </w:rPr>
      </w:pPr>
      <w:bookmarkStart w:id="0" w:name="_Hlk175222100"/>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r w:rsidR="006B200B" w:rsidRPr="007A2E81">
        <w:rPr>
          <w:rFonts w:ascii="Times New Roman" w:eastAsia="Times New Roman" w:hAnsi="Times New Roman" w:cs="Times New Roman"/>
          <w:b/>
          <w:bCs/>
          <w:sz w:val="24"/>
          <w:szCs w:val="24"/>
          <w:lang w:eastAsia="ar-SA"/>
        </w:rPr>
        <w:t>”</w:t>
      </w:r>
      <w:bookmarkEnd w:id="0"/>
    </w:p>
    <w:p w14:paraId="72E5A1CC" w14:textId="77777777" w:rsidR="001E55BB" w:rsidRPr="007A2E81" w:rsidRDefault="001E55BB" w:rsidP="001E55BB">
      <w:pPr>
        <w:suppressAutoHyphens/>
        <w:spacing w:after="120"/>
        <w:jc w:val="center"/>
        <w:rPr>
          <w:rFonts w:ascii="Times New Roman" w:eastAsia="Times New Roman" w:hAnsi="Times New Roman" w:cs="Times New Roman"/>
          <w:b/>
          <w:bCs/>
          <w:sz w:val="24"/>
          <w:szCs w:val="24"/>
          <w:lang w:eastAsia="ar-SA"/>
        </w:rPr>
      </w:pPr>
    </w:p>
    <w:p w14:paraId="6B6DFFDB" w14:textId="77777777" w:rsidR="001E55BB" w:rsidRPr="007A2E81" w:rsidRDefault="001E55BB" w:rsidP="00F8508B">
      <w:pPr>
        <w:suppressAutoHyphens/>
        <w:spacing w:after="120"/>
        <w:jc w:val="center"/>
        <w:rPr>
          <w:rFonts w:ascii="Times New Roman" w:eastAsia="Times New Roman" w:hAnsi="Times New Roman" w:cs="Times New Roman"/>
          <w:b/>
          <w:bCs/>
          <w:sz w:val="24"/>
          <w:szCs w:val="24"/>
          <w:lang w:eastAsia="ar-SA"/>
        </w:rPr>
      </w:pPr>
    </w:p>
    <w:p w14:paraId="502BAB35" w14:textId="7043CA86" w:rsidR="00134C70" w:rsidRPr="007A2E81" w:rsidRDefault="006C597E" w:rsidP="004C168A">
      <w:pPr>
        <w:spacing w:after="120"/>
        <w:jc w:val="center"/>
        <w:rPr>
          <w:rFonts w:ascii="Times New Roman" w:hAnsi="Times New Roman" w:cs="Times New Roman"/>
          <w:b/>
        </w:rPr>
      </w:pPr>
      <w:r w:rsidRPr="007A2E81">
        <w:rPr>
          <w:rFonts w:ascii="Times New Roman" w:hAnsi="Times New Roman" w:cs="Times New Roman"/>
          <w:b/>
        </w:rPr>
        <w:t>Postępowanie nr:</w:t>
      </w:r>
      <w:r w:rsidR="009250A9" w:rsidRPr="007A2E81">
        <w:rPr>
          <w:rFonts w:ascii="Times New Roman" w:hAnsi="Times New Roman" w:cs="Times New Roman"/>
          <w:b/>
        </w:rPr>
        <w:t xml:space="preserve"> </w:t>
      </w:r>
      <w:r w:rsidR="00D34ECE" w:rsidRPr="007A2E81">
        <w:rPr>
          <w:rFonts w:ascii="Times New Roman" w:hAnsi="Times New Roman" w:cs="Times New Roman"/>
          <w:b/>
        </w:rPr>
        <w:t>G</w:t>
      </w:r>
      <w:r w:rsidR="00956E82" w:rsidRPr="007A2E81">
        <w:rPr>
          <w:rFonts w:ascii="Times New Roman" w:hAnsi="Times New Roman" w:cs="Times New Roman"/>
          <w:b/>
        </w:rPr>
        <w:t>KM</w:t>
      </w:r>
      <w:r w:rsidR="009250A9" w:rsidRPr="007A2E81">
        <w:rPr>
          <w:rFonts w:ascii="Times New Roman" w:hAnsi="Times New Roman" w:cs="Times New Roman"/>
          <w:b/>
        </w:rPr>
        <w:t>.271.</w:t>
      </w:r>
      <w:r w:rsidR="005A2B68" w:rsidRPr="007A2E81">
        <w:rPr>
          <w:rFonts w:ascii="Times New Roman" w:hAnsi="Times New Roman" w:cs="Times New Roman"/>
          <w:b/>
        </w:rPr>
        <w:t>36</w:t>
      </w:r>
      <w:r w:rsidR="00540866" w:rsidRPr="007A2E81">
        <w:rPr>
          <w:rFonts w:ascii="Times New Roman" w:hAnsi="Times New Roman" w:cs="Times New Roman"/>
          <w:b/>
        </w:rPr>
        <w:t>.202</w:t>
      </w:r>
      <w:r w:rsidR="005A2B68" w:rsidRPr="007A2E81">
        <w:rPr>
          <w:rFonts w:ascii="Times New Roman" w:hAnsi="Times New Roman" w:cs="Times New Roman"/>
          <w:b/>
        </w:rPr>
        <w:t>6</w:t>
      </w:r>
    </w:p>
    <w:p w14:paraId="3653FA5A" w14:textId="77777777" w:rsidR="003D1973" w:rsidRPr="007A2E81" w:rsidRDefault="003D1973" w:rsidP="003D1973">
      <w:pPr>
        <w:spacing w:after="0" w:line="276" w:lineRule="auto"/>
        <w:ind w:left="3119" w:hanging="3119"/>
        <w:rPr>
          <w:rFonts w:ascii="Times New Roman" w:eastAsia="Calibri" w:hAnsi="Times New Roman" w:cs="Times New Roman"/>
          <w:b/>
          <w:sz w:val="24"/>
          <w:szCs w:val="24"/>
          <w:lang w:eastAsia="pl-PL"/>
        </w:rPr>
      </w:pPr>
    </w:p>
    <w:p w14:paraId="4EB83054" w14:textId="77777777" w:rsidR="003D1973" w:rsidRPr="007A2E81" w:rsidRDefault="003D1973" w:rsidP="003D1973">
      <w:pPr>
        <w:spacing w:after="0" w:line="276" w:lineRule="auto"/>
        <w:ind w:left="3119" w:hanging="3119"/>
        <w:jc w:val="both"/>
        <w:rPr>
          <w:rFonts w:ascii="Times New Roman" w:eastAsia="Calibri" w:hAnsi="Times New Roman" w:cs="Times New Roman"/>
          <w:b/>
          <w:sz w:val="24"/>
          <w:szCs w:val="24"/>
          <w:lang w:eastAsia="pl-PL"/>
        </w:rPr>
      </w:pPr>
    </w:p>
    <w:p w14:paraId="6B5CA35C" w14:textId="77777777" w:rsidR="003D1973" w:rsidRPr="007A2E81" w:rsidRDefault="003D1973" w:rsidP="003D1973">
      <w:pPr>
        <w:tabs>
          <w:tab w:val="left" w:pos="3240"/>
        </w:tabs>
        <w:spacing w:after="0" w:line="276" w:lineRule="auto"/>
        <w:jc w:val="both"/>
        <w:rPr>
          <w:rFonts w:ascii="Times New Roman" w:eastAsia="Times New Roman" w:hAnsi="Times New Roman" w:cs="Times New Roman"/>
          <w:b/>
          <w:sz w:val="24"/>
          <w:szCs w:val="24"/>
          <w:lang w:eastAsia="pl-PL"/>
        </w:rPr>
      </w:pPr>
    </w:p>
    <w:p w14:paraId="5BF403EB" w14:textId="77777777" w:rsidR="00673719" w:rsidRPr="007A2E81" w:rsidRDefault="00673719" w:rsidP="003D1973">
      <w:pPr>
        <w:tabs>
          <w:tab w:val="left" w:pos="3240"/>
        </w:tabs>
        <w:spacing w:after="0" w:line="276" w:lineRule="auto"/>
        <w:jc w:val="both"/>
        <w:rPr>
          <w:rFonts w:ascii="Times New Roman" w:eastAsia="Times New Roman" w:hAnsi="Times New Roman" w:cs="Times New Roman"/>
          <w:b/>
          <w:sz w:val="24"/>
          <w:szCs w:val="24"/>
          <w:lang w:eastAsia="pl-PL"/>
        </w:rPr>
      </w:pPr>
    </w:p>
    <w:p w14:paraId="3B47462F" w14:textId="77777777" w:rsidR="003D1973" w:rsidRPr="007A2E81" w:rsidRDefault="003D1973" w:rsidP="003D1973">
      <w:pPr>
        <w:tabs>
          <w:tab w:val="left" w:pos="3119"/>
        </w:tabs>
        <w:spacing w:after="0" w:line="276" w:lineRule="auto"/>
        <w:ind w:left="3119" w:hanging="3119"/>
        <w:rPr>
          <w:rFonts w:ascii="Times New Roman" w:eastAsia="Times New Roman" w:hAnsi="Times New Roman" w:cs="Times New Roman"/>
          <w:sz w:val="24"/>
          <w:szCs w:val="24"/>
          <w:lang w:eastAsia="pl-PL"/>
        </w:rPr>
      </w:pPr>
    </w:p>
    <w:p w14:paraId="385C3D8F" w14:textId="77777777" w:rsidR="003D1973" w:rsidRPr="007A2E81" w:rsidRDefault="003D1973" w:rsidP="00A62E61">
      <w:pPr>
        <w:tabs>
          <w:tab w:val="left" w:pos="3119"/>
        </w:tabs>
        <w:spacing w:after="0" w:line="276" w:lineRule="auto"/>
        <w:rPr>
          <w:rFonts w:ascii="Times New Roman" w:eastAsia="Times New Roman" w:hAnsi="Times New Roman" w:cs="Times New Roman"/>
          <w:b/>
          <w:sz w:val="24"/>
          <w:szCs w:val="24"/>
          <w:lang w:eastAsia="pl-PL"/>
        </w:rPr>
      </w:pPr>
    </w:p>
    <w:p w14:paraId="45B2718A" w14:textId="77777777" w:rsidR="003D1973" w:rsidRPr="007A2E81" w:rsidRDefault="003D1973" w:rsidP="003D1973">
      <w:pPr>
        <w:tabs>
          <w:tab w:val="left" w:pos="3240"/>
        </w:tabs>
        <w:spacing w:after="0" w:line="276" w:lineRule="auto"/>
        <w:rPr>
          <w:rFonts w:ascii="Times New Roman" w:eastAsia="Times New Roman" w:hAnsi="Times New Roman" w:cs="Times New Roman"/>
          <w:b/>
          <w:sz w:val="24"/>
          <w:szCs w:val="24"/>
          <w:lang w:eastAsia="pl-PL"/>
        </w:rPr>
      </w:pPr>
    </w:p>
    <w:p w14:paraId="02EC134E" w14:textId="77777777" w:rsidR="00810903" w:rsidRPr="007A2E81" w:rsidRDefault="00B53379" w:rsidP="009A6E12">
      <w:pPr>
        <w:suppressAutoHyphens/>
        <w:spacing w:after="0"/>
        <w:ind w:left="4956"/>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                 </w:t>
      </w:r>
      <w:r w:rsidR="00810903" w:rsidRPr="007A2E81">
        <w:rPr>
          <w:rFonts w:ascii="Times New Roman" w:eastAsia="Times New Roman" w:hAnsi="Times New Roman" w:cs="Times New Roman"/>
          <w:sz w:val="24"/>
          <w:szCs w:val="24"/>
          <w:lang w:eastAsia="ar-SA"/>
        </w:rPr>
        <w:t>Materiały zatwierdzone przez:</w:t>
      </w:r>
    </w:p>
    <w:p w14:paraId="35AD5514" w14:textId="77777777" w:rsidR="003466D5" w:rsidRPr="007A2E81" w:rsidRDefault="003466D5" w:rsidP="00810903">
      <w:pPr>
        <w:suppressAutoHyphens/>
        <w:spacing w:after="0"/>
        <w:ind w:left="4956" w:firstLine="708"/>
        <w:rPr>
          <w:rFonts w:ascii="Times New Roman" w:eastAsia="Times New Roman" w:hAnsi="Times New Roman" w:cs="Times New Roman"/>
          <w:sz w:val="24"/>
          <w:szCs w:val="24"/>
          <w:lang w:eastAsia="ar-SA"/>
        </w:rPr>
      </w:pPr>
    </w:p>
    <w:p w14:paraId="55A5AD85" w14:textId="77777777" w:rsidR="003466D5" w:rsidRPr="007A2E81" w:rsidRDefault="003466D5" w:rsidP="00810903">
      <w:pPr>
        <w:suppressAutoHyphens/>
        <w:spacing w:after="0"/>
        <w:ind w:left="4956" w:firstLine="708"/>
        <w:rPr>
          <w:rFonts w:eastAsia="Times New Roman"/>
          <w:sz w:val="24"/>
          <w:szCs w:val="24"/>
          <w:lang w:eastAsia="ar-SA"/>
        </w:rPr>
      </w:pPr>
    </w:p>
    <w:p w14:paraId="4FFE9C36" w14:textId="77777777" w:rsidR="003466D5" w:rsidRPr="007A2E81" w:rsidRDefault="003466D5" w:rsidP="00810903">
      <w:pPr>
        <w:suppressAutoHyphens/>
        <w:spacing w:after="0"/>
        <w:ind w:left="4956" w:firstLine="708"/>
        <w:rPr>
          <w:rFonts w:eastAsia="Times New Roman"/>
          <w:sz w:val="24"/>
          <w:szCs w:val="24"/>
          <w:lang w:eastAsia="ar-SA"/>
        </w:rPr>
      </w:pPr>
    </w:p>
    <w:p w14:paraId="75BB95BC" w14:textId="77777777" w:rsidR="00C46544" w:rsidRPr="007A2E81" w:rsidRDefault="00C46544" w:rsidP="003466D5">
      <w:pPr>
        <w:suppressAutoHyphens/>
        <w:spacing w:after="0"/>
        <w:jc w:val="center"/>
        <w:rPr>
          <w:rFonts w:eastAsia="Times New Roman"/>
          <w:sz w:val="24"/>
          <w:szCs w:val="24"/>
          <w:lang w:eastAsia="ar-SA"/>
        </w:rPr>
      </w:pPr>
    </w:p>
    <w:p w14:paraId="386C507F" w14:textId="77777777" w:rsidR="00C46544" w:rsidRPr="007A2E81" w:rsidRDefault="00C46544" w:rsidP="003466D5">
      <w:pPr>
        <w:suppressAutoHyphens/>
        <w:spacing w:after="0"/>
        <w:jc w:val="center"/>
        <w:rPr>
          <w:rFonts w:eastAsia="Times New Roman"/>
          <w:sz w:val="24"/>
          <w:szCs w:val="24"/>
          <w:lang w:eastAsia="ar-SA"/>
        </w:rPr>
      </w:pPr>
    </w:p>
    <w:p w14:paraId="2E58F413" w14:textId="77777777" w:rsidR="00C46544" w:rsidRPr="007A2E81" w:rsidRDefault="00C46544" w:rsidP="003466D5">
      <w:pPr>
        <w:suppressAutoHyphens/>
        <w:spacing w:after="0"/>
        <w:jc w:val="center"/>
        <w:rPr>
          <w:rFonts w:eastAsia="Times New Roman"/>
          <w:sz w:val="24"/>
          <w:szCs w:val="24"/>
          <w:lang w:eastAsia="ar-SA"/>
        </w:rPr>
      </w:pPr>
    </w:p>
    <w:p w14:paraId="405C0B29" w14:textId="77777777" w:rsidR="00C46544" w:rsidRPr="007A2E81" w:rsidRDefault="00C46544" w:rsidP="003466D5">
      <w:pPr>
        <w:suppressAutoHyphens/>
        <w:spacing w:after="0"/>
        <w:jc w:val="center"/>
        <w:rPr>
          <w:rFonts w:eastAsia="Times New Roman"/>
          <w:sz w:val="24"/>
          <w:szCs w:val="24"/>
          <w:lang w:eastAsia="ar-SA"/>
        </w:rPr>
      </w:pPr>
    </w:p>
    <w:p w14:paraId="26250022" w14:textId="77777777" w:rsidR="00C46544" w:rsidRPr="007A2E81" w:rsidRDefault="00C46544" w:rsidP="003466D5">
      <w:pPr>
        <w:suppressAutoHyphens/>
        <w:spacing w:after="0"/>
        <w:jc w:val="center"/>
        <w:rPr>
          <w:rFonts w:eastAsia="Times New Roman"/>
          <w:sz w:val="24"/>
          <w:szCs w:val="24"/>
          <w:lang w:eastAsia="ar-SA"/>
        </w:rPr>
      </w:pPr>
    </w:p>
    <w:p w14:paraId="7482E2D4" w14:textId="77777777" w:rsidR="00C46544" w:rsidRPr="007A2E81" w:rsidRDefault="00C46544" w:rsidP="003466D5">
      <w:pPr>
        <w:suppressAutoHyphens/>
        <w:spacing w:after="0"/>
        <w:jc w:val="center"/>
        <w:rPr>
          <w:rFonts w:eastAsia="Times New Roman"/>
          <w:sz w:val="24"/>
          <w:szCs w:val="24"/>
          <w:lang w:eastAsia="ar-SA"/>
        </w:rPr>
      </w:pPr>
    </w:p>
    <w:p w14:paraId="5C44CDFC" w14:textId="7038F4F6" w:rsidR="003466D5" w:rsidRPr="007A2E81" w:rsidRDefault="009250A9" w:rsidP="00C37638">
      <w:pPr>
        <w:suppressAutoHyphens/>
        <w:spacing w:after="0"/>
        <w:jc w:val="center"/>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Mława, </w:t>
      </w:r>
      <w:r w:rsidR="004E3A30" w:rsidRPr="007A2E81">
        <w:rPr>
          <w:rFonts w:ascii="Times New Roman" w:eastAsia="Times New Roman" w:hAnsi="Times New Roman" w:cs="Times New Roman"/>
          <w:sz w:val="24"/>
          <w:szCs w:val="24"/>
          <w:lang w:eastAsia="ar-SA"/>
        </w:rPr>
        <w:t>sierpień</w:t>
      </w:r>
      <w:r w:rsidR="00D34ECE" w:rsidRPr="007A2E81">
        <w:rPr>
          <w:rFonts w:ascii="Times New Roman" w:eastAsia="Times New Roman" w:hAnsi="Times New Roman" w:cs="Times New Roman"/>
          <w:sz w:val="24"/>
          <w:szCs w:val="24"/>
          <w:lang w:eastAsia="ar-SA"/>
        </w:rPr>
        <w:t xml:space="preserve"> </w:t>
      </w:r>
      <w:r w:rsidR="003466D5" w:rsidRPr="007A2E81">
        <w:rPr>
          <w:rFonts w:ascii="Times New Roman" w:eastAsia="Times New Roman" w:hAnsi="Times New Roman" w:cs="Times New Roman"/>
          <w:sz w:val="24"/>
          <w:szCs w:val="24"/>
          <w:lang w:eastAsia="ar-SA"/>
        </w:rPr>
        <w:t>202</w:t>
      </w:r>
      <w:r w:rsidR="004E3A30" w:rsidRPr="007A2E81">
        <w:rPr>
          <w:rFonts w:ascii="Times New Roman" w:eastAsia="Times New Roman" w:hAnsi="Times New Roman" w:cs="Times New Roman"/>
          <w:sz w:val="24"/>
          <w:szCs w:val="24"/>
          <w:lang w:eastAsia="ar-SA"/>
        </w:rPr>
        <w:t>6</w:t>
      </w:r>
      <w:r w:rsidR="004C168A" w:rsidRPr="007A2E81">
        <w:rPr>
          <w:rFonts w:ascii="Times New Roman" w:eastAsia="Times New Roman" w:hAnsi="Times New Roman" w:cs="Times New Roman"/>
          <w:sz w:val="24"/>
          <w:szCs w:val="24"/>
          <w:lang w:eastAsia="ar-SA"/>
        </w:rPr>
        <w:t xml:space="preserve"> </w:t>
      </w:r>
      <w:r w:rsidR="003466D5" w:rsidRPr="007A2E81">
        <w:rPr>
          <w:rFonts w:ascii="Times New Roman" w:eastAsia="Times New Roman" w:hAnsi="Times New Roman" w:cs="Times New Roman"/>
          <w:sz w:val="24"/>
          <w:szCs w:val="24"/>
          <w:lang w:eastAsia="ar-SA"/>
        </w:rPr>
        <w:t>r.</w:t>
      </w:r>
    </w:p>
    <w:p w14:paraId="1DF460F3" w14:textId="43380B64" w:rsidR="00C37638" w:rsidRPr="007A2E81" w:rsidRDefault="00C37638" w:rsidP="00134C70">
      <w:pPr>
        <w:suppressAutoHyphens/>
        <w:spacing w:after="0"/>
        <w:ind w:left="2832" w:firstLine="708"/>
        <w:rPr>
          <w:rFonts w:ascii="Times New Roman" w:eastAsia="Times New Roman" w:hAnsi="Times New Roman" w:cs="Times New Roman"/>
          <w:sz w:val="24"/>
          <w:szCs w:val="24"/>
          <w:lang w:eastAsia="ar-SA"/>
        </w:rPr>
      </w:pPr>
    </w:p>
    <w:p w14:paraId="5819CF3F" w14:textId="71308E82" w:rsidR="00C37638" w:rsidRPr="007A2E81" w:rsidRDefault="00C37638" w:rsidP="00134C70">
      <w:pPr>
        <w:suppressAutoHyphens/>
        <w:spacing w:after="0"/>
        <w:ind w:left="2832" w:firstLine="708"/>
        <w:rPr>
          <w:rFonts w:ascii="Times New Roman" w:eastAsia="Times New Roman" w:hAnsi="Times New Roman" w:cs="Times New Roman"/>
          <w:sz w:val="24"/>
          <w:szCs w:val="24"/>
          <w:lang w:eastAsia="ar-SA"/>
        </w:rPr>
      </w:pPr>
    </w:p>
    <w:p w14:paraId="6ED7FD45" w14:textId="19C4CC29" w:rsidR="005331DF" w:rsidRPr="007A2E81" w:rsidRDefault="005331DF">
      <w:pPr>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br w:type="page"/>
      </w:r>
    </w:p>
    <w:p w14:paraId="29FDB8B5" w14:textId="77777777" w:rsidR="00D426CA" w:rsidRPr="007A2E81"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lastRenderedPageBreak/>
        <w:t>I. NAZWA ORAZ ADRES ZAMAWIAJĄCEGO:</w:t>
      </w:r>
    </w:p>
    <w:p w14:paraId="05A3C8E8"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 xml:space="preserve">Miasto Mława </w:t>
      </w:r>
    </w:p>
    <w:p w14:paraId="775F14E4"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 xml:space="preserve">Stary Rynek 19 </w:t>
      </w:r>
    </w:p>
    <w:p w14:paraId="15B159E7"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06-500 Mława</w:t>
      </w:r>
    </w:p>
    <w:p w14:paraId="4FD2BC1F"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tel.:</w:t>
      </w:r>
      <w:r w:rsidRPr="007A2E81">
        <w:rPr>
          <w:rFonts w:ascii="Times New Roman" w:hAnsi="Times New Roman" w:cs="Times New Roman"/>
          <w:i w:val="0"/>
          <w:iCs w:val="0"/>
          <w:color w:val="auto"/>
          <w:sz w:val="24"/>
          <w:szCs w:val="24"/>
        </w:rPr>
        <w:tab/>
        <w:t>23 654 33 82</w:t>
      </w:r>
    </w:p>
    <w:p w14:paraId="6287DCDB"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adres strony internetowej: www.mlawa.pl</w:t>
      </w:r>
    </w:p>
    <w:p w14:paraId="1130B778" w14:textId="77777777"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poczta elektroniczna: info@mlawa.pl</w:t>
      </w:r>
    </w:p>
    <w:p w14:paraId="14FB3E61" w14:textId="26A8CDA3" w:rsidR="00D426CA" w:rsidRPr="007A2E81"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II. ADRES STRONY INTERNETOWEJ, NA KTÓREJ UDOSTĘPNIANE BĘDĄ ZMIANY I WYJAŚNIENIA TREŚCI SWZ ORAZ INNE DOKUMENTY ZAMÓWIENIA BEZPOŚREDNIO ZWIĄZANE Z POSTĘPOWANIEM O UDZIELENIE ZAMÓWIENIA</w:t>
      </w:r>
    </w:p>
    <w:p w14:paraId="0594C32B" w14:textId="6887DE7C" w:rsidR="00D426CA"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Zmiany i wyjaśnienia treści SWZ oraz inne dokumenty zamówienia bezpośrednio związane z postępowaniem o udzielenie zamówienia będą udostępniane na stronie internetowej prowadzonego postępowania, wskazanej w rozdziale VIII ust. 4, jak również na stronie internetowej Zamawiającego pod adresem: https://bip.mlawa.pl/zamowienia-publiczne</w:t>
      </w:r>
    </w:p>
    <w:p w14:paraId="370FF761" w14:textId="77777777" w:rsidR="00D426CA" w:rsidRPr="007A2E81"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III. TRYB UDZIELENIA ZAMÓWIENIA</w:t>
      </w:r>
    </w:p>
    <w:p w14:paraId="075F77A6" w14:textId="00B3F1D7" w:rsidR="00647DA4" w:rsidRPr="007A2E81"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Postępowanie o udzielenie zamówienia prowadzone jest w trybie podstawowym bez przeprowadzenia negocjacji, na podstawie art. 275 pkt 1 ustawy z dnia 11 września 2019 r. Prawo zamówień publicznych (tekst. jednolity - Dz.U. z 202</w:t>
      </w:r>
      <w:r w:rsidR="00A93EE5" w:rsidRPr="007A2E81">
        <w:rPr>
          <w:rFonts w:ascii="Times New Roman" w:hAnsi="Times New Roman" w:cs="Times New Roman"/>
          <w:i w:val="0"/>
          <w:iCs w:val="0"/>
          <w:color w:val="auto"/>
          <w:sz w:val="24"/>
          <w:szCs w:val="24"/>
        </w:rPr>
        <w:t>6</w:t>
      </w:r>
      <w:r w:rsidRPr="007A2E81">
        <w:rPr>
          <w:rFonts w:ascii="Times New Roman" w:hAnsi="Times New Roman" w:cs="Times New Roman"/>
          <w:i w:val="0"/>
          <w:iCs w:val="0"/>
          <w:color w:val="auto"/>
          <w:sz w:val="24"/>
          <w:szCs w:val="24"/>
        </w:rPr>
        <w:t xml:space="preserve"> r. poz. </w:t>
      </w:r>
      <w:r w:rsidR="00A93EE5" w:rsidRPr="007A2E81">
        <w:rPr>
          <w:rFonts w:ascii="Times New Roman" w:hAnsi="Times New Roman" w:cs="Times New Roman"/>
          <w:i w:val="0"/>
          <w:iCs w:val="0"/>
          <w:color w:val="auto"/>
          <w:sz w:val="24"/>
          <w:szCs w:val="24"/>
        </w:rPr>
        <w:t xml:space="preserve">793 z </w:t>
      </w:r>
      <w:proofErr w:type="spellStart"/>
      <w:r w:rsidR="00A93EE5" w:rsidRPr="007A2E81">
        <w:rPr>
          <w:rFonts w:ascii="Times New Roman" w:hAnsi="Times New Roman" w:cs="Times New Roman"/>
          <w:i w:val="0"/>
          <w:iCs w:val="0"/>
          <w:color w:val="auto"/>
          <w:sz w:val="24"/>
          <w:szCs w:val="24"/>
        </w:rPr>
        <w:t>późn</w:t>
      </w:r>
      <w:proofErr w:type="spellEnd"/>
      <w:r w:rsidR="00A93EE5" w:rsidRPr="007A2E81">
        <w:rPr>
          <w:rFonts w:ascii="Times New Roman" w:hAnsi="Times New Roman" w:cs="Times New Roman"/>
          <w:i w:val="0"/>
          <w:iCs w:val="0"/>
          <w:color w:val="auto"/>
          <w:sz w:val="24"/>
          <w:szCs w:val="24"/>
        </w:rPr>
        <w:t>. zm.</w:t>
      </w:r>
      <w:r w:rsidRPr="007A2E81">
        <w:rPr>
          <w:rFonts w:ascii="Times New Roman" w:hAnsi="Times New Roman" w:cs="Times New Roman"/>
          <w:i w:val="0"/>
          <w:iCs w:val="0"/>
          <w:color w:val="auto"/>
          <w:sz w:val="24"/>
          <w:szCs w:val="24"/>
        </w:rPr>
        <w:t xml:space="preserve">), zwanej dalej „ustawą </w:t>
      </w:r>
      <w:proofErr w:type="spellStart"/>
      <w:r w:rsidRPr="007A2E81">
        <w:rPr>
          <w:rFonts w:ascii="Times New Roman" w:hAnsi="Times New Roman" w:cs="Times New Roman"/>
          <w:i w:val="0"/>
          <w:iCs w:val="0"/>
          <w:color w:val="auto"/>
          <w:sz w:val="24"/>
          <w:szCs w:val="24"/>
        </w:rPr>
        <w:t>Pzp</w:t>
      </w:r>
      <w:proofErr w:type="spellEnd"/>
      <w:r w:rsidRPr="007A2E81">
        <w:rPr>
          <w:rFonts w:ascii="Times New Roman" w:hAnsi="Times New Roman" w:cs="Times New Roman"/>
          <w:i w:val="0"/>
          <w:iCs w:val="0"/>
          <w:color w:val="auto"/>
          <w:sz w:val="24"/>
          <w:szCs w:val="24"/>
        </w:rPr>
        <w:t>”.</w:t>
      </w:r>
    </w:p>
    <w:p w14:paraId="14BD799F" w14:textId="77777777" w:rsidR="00D426CA" w:rsidRPr="007A2E81" w:rsidRDefault="00D426CA" w:rsidP="00D426CA">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IV. INFORMACJA, CZY ZAMAWIAJĄCY PRZEWIDUJE WYBÓR NAJKORZYSTNIEJSZEJ OFERTY Z MOŻLIWOŚCIĄ PROWADZENIA NEGOCJACJI</w:t>
      </w:r>
    </w:p>
    <w:p w14:paraId="43EF8B60" w14:textId="77777777" w:rsidR="00D426CA" w:rsidRPr="007A2E81" w:rsidRDefault="00D426CA" w:rsidP="00997A8A">
      <w:pPr>
        <w:numPr>
          <w:ilvl w:val="0"/>
          <w:numId w:val="44"/>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Zamawiający nie przewiduje wyboru najkorzystniejszej oferty z możliwością prowadzenia negocjacji.</w:t>
      </w:r>
    </w:p>
    <w:p w14:paraId="57C2A7B5" w14:textId="77777777" w:rsidR="00D426CA" w:rsidRPr="007A2E81" w:rsidRDefault="00D426CA" w:rsidP="00997A8A">
      <w:pPr>
        <w:numPr>
          <w:ilvl w:val="0"/>
          <w:numId w:val="44"/>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Zamawiający najpierw dokona badania i oceny ofert, a następnie dokona badania wstępnych oświadczeń z art. 125 ust. 1. </w:t>
      </w:r>
    </w:p>
    <w:p w14:paraId="7660174E" w14:textId="77777777" w:rsidR="00D13DF2" w:rsidRPr="007A2E81" w:rsidRDefault="00D426CA" w:rsidP="00D13DF2">
      <w:pPr>
        <w:numPr>
          <w:ilvl w:val="0"/>
          <w:numId w:val="44"/>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Zamawiający wezwie Wykonawcę, którego oferta zostanie najwyżej oceniona do złożenia w wyznaczonym terminie oświadczenia Wykonawcy o aktualności informacji zwartych w oświadczeniu, o którym mowa w art. 125 ust. 1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według wzoru, zamieszczonego w Załączniku nr </w:t>
      </w:r>
      <w:r w:rsidR="001D2C91" w:rsidRPr="007A2E81">
        <w:rPr>
          <w:rFonts w:ascii="Times New Roman" w:hAnsi="Times New Roman" w:cs="Times New Roman"/>
          <w:sz w:val="24"/>
          <w:szCs w:val="24"/>
        </w:rPr>
        <w:t>9</w:t>
      </w:r>
      <w:r w:rsidRPr="007A2E81">
        <w:rPr>
          <w:rFonts w:ascii="Times New Roman" w:hAnsi="Times New Roman" w:cs="Times New Roman"/>
          <w:sz w:val="24"/>
          <w:szCs w:val="24"/>
        </w:rPr>
        <w:t xml:space="preserve"> w zakresie podstaw wykluczenia z postępowania wskazanych przez Zamawiającego</w:t>
      </w:r>
      <w:r w:rsidR="00D13DF2" w:rsidRPr="007A2E81">
        <w:rPr>
          <w:rFonts w:ascii="Times New Roman" w:hAnsi="Times New Roman" w:cs="Times New Roman"/>
          <w:sz w:val="24"/>
          <w:szCs w:val="24"/>
        </w:rPr>
        <w:t xml:space="preserve"> lub certyfikatu, o którym mowa w rozdziale XV ust. 1 pkt 1. </w:t>
      </w:r>
    </w:p>
    <w:p w14:paraId="445D547F" w14:textId="6FF10B14" w:rsidR="004677D8" w:rsidRPr="007A2E81" w:rsidRDefault="00D426CA" w:rsidP="004677D8">
      <w:pPr>
        <w:numPr>
          <w:ilvl w:val="0"/>
          <w:numId w:val="54"/>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hAnsi="Times New Roman" w:cs="Times New Roman"/>
          <w:sz w:val="24"/>
          <w:szCs w:val="24"/>
        </w:rPr>
        <w:t>Na potwierdzenie spełnienia warunków udziału w postępowaniu Zamawiający wezwie Wykonawcę do złożenia dokumentów potwierdzających spełnienie warunków udziału w postępowaniu, wymienionych w rozdziale XVI</w:t>
      </w:r>
      <w:r w:rsidR="004677D8" w:rsidRPr="007A2E81">
        <w:rPr>
          <w:rFonts w:ascii="Times New Roman" w:hAnsi="Times New Roman" w:cs="Times New Roman"/>
          <w:sz w:val="24"/>
          <w:szCs w:val="24"/>
        </w:rPr>
        <w:t xml:space="preserve"> ust. 14 lub certyfikatu </w:t>
      </w:r>
      <w:r w:rsidR="004677D8" w:rsidRPr="007A2E81">
        <w:rPr>
          <w:rFonts w:ascii="Times New Roman" w:eastAsia="Times New Roman" w:hAnsi="Times New Roman" w:cs="Times New Roman"/>
          <w:sz w:val="24"/>
          <w:szCs w:val="24"/>
          <w:lang w:eastAsia="pl-PL"/>
        </w:rPr>
        <w:t>jako środka dowodowego potwierdzającego spełnienie warunków udziału w postępowaniu.</w:t>
      </w:r>
    </w:p>
    <w:p w14:paraId="0ADF380A" w14:textId="77777777" w:rsidR="00D426CA" w:rsidRPr="007A2E81" w:rsidRDefault="00D426CA" w:rsidP="005F1735">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 dokumentów z ust. 3 i 4, aktualnych na dzień ich złożenia. </w:t>
      </w:r>
    </w:p>
    <w:p w14:paraId="5B89F531" w14:textId="77777777" w:rsidR="00D426CA" w:rsidRPr="007A2E81" w:rsidRDefault="00D426CA" w:rsidP="00D426CA">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V. OPIS PRZEDMIOTU ZAMÓWIENIA</w:t>
      </w:r>
    </w:p>
    <w:p w14:paraId="3D9B3888" w14:textId="175D7ACE" w:rsidR="00D426CA" w:rsidRPr="007A2E81" w:rsidRDefault="007B59C6" w:rsidP="00C77802">
      <w:pPr>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 </w:t>
      </w:r>
      <w:r w:rsidR="005F1735" w:rsidRPr="007A2E81">
        <w:rPr>
          <w:rFonts w:ascii="Times New Roman" w:hAnsi="Times New Roman" w:cs="Times New Roman"/>
          <w:sz w:val="24"/>
          <w:szCs w:val="24"/>
        </w:rPr>
        <w:t>Opis przedmiotu zamówienia zawarty jest w Załączniku nr 1 do SWZ, który stanowi równocześnie Załącznik nr 1 do PPU a następnie przeniesiony zostanie jako Załącznik nr 1 do</w:t>
      </w:r>
      <w:r w:rsidR="00DE61A3" w:rsidRPr="007A2E81">
        <w:rPr>
          <w:rFonts w:ascii="Times New Roman" w:hAnsi="Times New Roman" w:cs="Times New Roman"/>
          <w:sz w:val="24"/>
          <w:szCs w:val="24"/>
        </w:rPr>
        <w:t> </w:t>
      </w:r>
      <w:r w:rsidR="005F1735" w:rsidRPr="007A2E81">
        <w:rPr>
          <w:rFonts w:ascii="Times New Roman" w:hAnsi="Times New Roman" w:cs="Times New Roman"/>
          <w:sz w:val="24"/>
          <w:szCs w:val="24"/>
        </w:rPr>
        <w:t>zawartej umowy.</w:t>
      </w:r>
    </w:p>
    <w:p w14:paraId="047E2FE8" w14:textId="77777777" w:rsidR="00FC43C6" w:rsidRPr="007A2E81" w:rsidRDefault="007B59C6" w:rsidP="00C77802">
      <w:pPr>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2. Kod CPV: </w:t>
      </w:r>
    </w:p>
    <w:p w14:paraId="4A16EC48" w14:textId="3FE5CD7F" w:rsidR="00FC43C6" w:rsidRPr="007A2E81" w:rsidRDefault="00FC43C6" w:rsidP="00C77802">
      <w:pPr>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lastRenderedPageBreak/>
        <w:t>Główny: 90500000-2 Usługi związane z odpadami</w:t>
      </w:r>
    </w:p>
    <w:p w14:paraId="3AE57501" w14:textId="6B44A0A0" w:rsidR="00FC43C6" w:rsidRPr="007A2E81" w:rsidRDefault="00FC43C6" w:rsidP="00C77802">
      <w:pPr>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Dodatkowy: 90511200-4 Usługi gromadzenia odpadów, pochodzących z gospodarstw domowych.</w:t>
      </w:r>
    </w:p>
    <w:p w14:paraId="1DFF5572" w14:textId="15E46598" w:rsidR="00790B40" w:rsidRPr="007A2E81" w:rsidRDefault="00D426CA" w:rsidP="00C77802">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 xml:space="preserve">VI. </w:t>
      </w:r>
      <w:r w:rsidR="00790B40" w:rsidRPr="007A2E81">
        <w:rPr>
          <w:rFonts w:ascii="Times New Roman" w:hAnsi="Times New Roman" w:cs="Times New Roman"/>
          <w:b/>
          <w:bCs/>
          <w:sz w:val="24"/>
          <w:szCs w:val="24"/>
        </w:rPr>
        <w:t>TERMIN WYKONANIA ZAMÓWIENIA</w:t>
      </w:r>
    </w:p>
    <w:p w14:paraId="5C8790CD" w14:textId="4310735D" w:rsidR="00250282" w:rsidRPr="007A2E81" w:rsidRDefault="000D1412" w:rsidP="00250282">
      <w:pPr>
        <w:rPr>
          <w:rFonts w:ascii="Times New Roman" w:hAnsi="Times New Roman" w:cs="Times New Roman"/>
          <w:sz w:val="24"/>
          <w:szCs w:val="24"/>
        </w:rPr>
      </w:pPr>
      <w:r w:rsidRPr="007A2E81">
        <w:rPr>
          <w:rFonts w:ascii="Times New Roman" w:hAnsi="Times New Roman" w:cs="Times New Roman"/>
          <w:b/>
          <w:bCs/>
          <w:sz w:val="24"/>
          <w:szCs w:val="24"/>
        </w:rPr>
        <w:t>24 miesiące</w:t>
      </w:r>
      <w:r w:rsidRPr="007A2E81">
        <w:rPr>
          <w:rFonts w:ascii="Times New Roman" w:hAnsi="Times New Roman" w:cs="Times New Roman"/>
          <w:sz w:val="24"/>
          <w:szCs w:val="24"/>
        </w:rPr>
        <w:t>, o</w:t>
      </w:r>
      <w:r w:rsidR="00250282" w:rsidRPr="007A2E81">
        <w:rPr>
          <w:rFonts w:ascii="Times New Roman" w:hAnsi="Times New Roman" w:cs="Times New Roman"/>
          <w:sz w:val="24"/>
          <w:szCs w:val="24"/>
        </w:rPr>
        <w:t>d dnia 01.01.202</w:t>
      </w:r>
      <w:r w:rsidR="0092573C" w:rsidRPr="007A2E81">
        <w:rPr>
          <w:rFonts w:ascii="Times New Roman" w:hAnsi="Times New Roman" w:cs="Times New Roman"/>
          <w:sz w:val="24"/>
          <w:szCs w:val="24"/>
        </w:rPr>
        <w:t>7</w:t>
      </w:r>
      <w:r w:rsidR="00250282" w:rsidRPr="007A2E81">
        <w:rPr>
          <w:rFonts w:ascii="Times New Roman" w:hAnsi="Times New Roman" w:cs="Times New Roman"/>
          <w:sz w:val="24"/>
          <w:szCs w:val="24"/>
        </w:rPr>
        <w:t xml:space="preserve"> r. do dnia 31.12.202</w:t>
      </w:r>
      <w:r w:rsidR="0092573C" w:rsidRPr="007A2E81">
        <w:rPr>
          <w:rFonts w:ascii="Times New Roman" w:hAnsi="Times New Roman" w:cs="Times New Roman"/>
          <w:sz w:val="24"/>
          <w:szCs w:val="24"/>
        </w:rPr>
        <w:t>8</w:t>
      </w:r>
      <w:r w:rsidR="00250282" w:rsidRPr="007A2E81">
        <w:rPr>
          <w:rFonts w:ascii="Times New Roman" w:hAnsi="Times New Roman" w:cs="Times New Roman"/>
          <w:sz w:val="24"/>
          <w:szCs w:val="24"/>
        </w:rPr>
        <w:t xml:space="preserve"> r.</w:t>
      </w:r>
    </w:p>
    <w:p w14:paraId="2AF09444" w14:textId="7BCDFF8D" w:rsidR="00C848BC" w:rsidRPr="007A2E81" w:rsidRDefault="00C848BC" w:rsidP="00C77802">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 xml:space="preserve">VII. </w:t>
      </w:r>
      <w:r w:rsidR="00790B40" w:rsidRPr="007A2E81">
        <w:rPr>
          <w:rFonts w:ascii="Times New Roman" w:hAnsi="Times New Roman" w:cs="Times New Roman"/>
          <w:b/>
          <w:bCs/>
          <w:sz w:val="24"/>
          <w:szCs w:val="24"/>
        </w:rPr>
        <w:t>PROJEKTOWANE POSTANOWIENIA UMOWY W SPRAWIE ZAMÓWIENIA</w:t>
      </w:r>
      <w:r w:rsidRPr="007A2E81">
        <w:rPr>
          <w:rFonts w:ascii="Times New Roman" w:hAnsi="Times New Roman" w:cs="Times New Roman"/>
          <w:b/>
          <w:bCs/>
          <w:sz w:val="24"/>
          <w:szCs w:val="24"/>
        </w:rPr>
        <w:t xml:space="preserve"> </w:t>
      </w:r>
      <w:r w:rsidR="00790B40" w:rsidRPr="007A2E81">
        <w:rPr>
          <w:rFonts w:ascii="Times New Roman" w:hAnsi="Times New Roman" w:cs="Times New Roman"/>
          <w:b/>
          <w:bCs/>
          <w:sz w:val="24"/>
          <w:szCs w:val="24"/>
        </w:rPr>
        <w:t>PUBLICZNEGO, KTÓRE ZOSTANĄ WPROWADZONE DO TREŚCI TEJ UMOWY</w:t>
      </w:r>
    </w:p>
    <w:p w14:paraId="502B9033" w14:textId="08F6DF6C" w:rsidR="00250282" w:rsidRPr="007A2E81" w:rsidRDefault="00250282" w:rsidP="00250282">
      <w:pPr>
        <w:rPr>
          <w:rFonts w:ascii="Times New Roman" w:hAnsi="Times New Roman" w:cs="Times New Roman"/>
          <w:b/>
          <w:sz w:val="24"/>
          <w:szCs w:val="24"/>
        </w:rPr>
      </w:pPr>
      <w:r w:rsidRPr="007A2E81">
        <w:rPr>
          <w:rFonts w:ascii="Times New Roman" w:hAnsi="Times New Roman" w:cs="Times New Roman"/>
          <w:sz w:val="24"/>
          <w:szCs w:val="24"/>
        </w:rPr>
        <w:t xml:space="preserve">Projektowane postanowienia umowy (PPU), są określone w </w:t>
      </w:r>
      <w:r w:rsidR="007A74C5" w:rsidRPr="007A2E81">
        <w:rPr>
          <w:rFonts w:ascii="Times New Roman" w:hAnsi="Times New Roman" w:cs="Times New Roman"/>
          <w:sz w:val="24"/>
          <w:szCs w:val="24"/>
        </w:rPr>
        <w:t>Z</w:t>
      </w:r>
      <w:r w:rsidRPr="007A2E81">
        <w:rPr>
          <w:rFonts w:ascii="Times New Roman" w:hAnsi="Times New Roman" w:cs="Times New Roman"/>
          <w:sz w:val="24"/>
          <w:szCs w:val="24"/>
        </w:rPr>
        <w:t xml:space="preserve">ałączniku </w:t>
      </w:r>
      <w:r w:rsidR="00BD2A2C" w:rsidRPr="007A2E81">
        <w:rPr>
          <w:rFonts w:ascii="Times New Roman" w:hAnsi="Times New Roman" w:cs="Times New Roman"/>
          <w:sz w:val="24"/>
          <w:szCs w:val="24"/>
        </w:rPr>
        <w:t>N</w:t>
      </w:r>
      <w:r w:rsidRPr="007A2E81">
        <w:rPr>
          <w:rFonts w:ascii="Times New Roman" w:hAnsi="Times New Roman" w:cs="Times New Roman"/>
          <w:sz w:val="24"/>
          <w:szCs w:val="24"/>
        </w:rPr>
        <w:t>r </w:t>
      </w:r>
      <w:r w:rsidR="00BD2A2C" w:rsidRPr="007A2E81">
        <w:rPr>
          <w:rFonts w:ascii="Times New Roman" w:hAnsi="Times New Roman" w:cs="Times New Roman"/>
          <w:sz w:val="24"/>
          <w:szCs w:val="24"/>
        </w:rPr>
        <w:t>3 d</w:t>
      </w:r>
      <w:r w:rsidRPr="007A2E81">
        <w:rPr>
          <w:rFonts w:ascii="Times New Roman" w:hAnsi="Times New Roman" w:cs="Times New Roman"/>
          <w:sz w:val="24"/>
          <w:szCs w:val="24"/>
        </w:rPr>
        <w:t>o SWZ.</w:t>
      </w:r>
    </w:p>
    <w:p w14:paraId="5BAD0CB8" w14:textId="04837116" w:rsidR="00DF7A39" w:rsidRPr="007A2E81" w:rsidRDefault="00C848BC" w:rsidP="00C77802">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VII</w:t>
      </w:r>
      <w:r w:rsidR="008C4376" w:rsidRPr="007A2E81">
        <w:rPr>
          <w:rFonts w:ascii="Times New Roman" w:hAnsi="Times New Roman" w:cs="Times New Roman"/>
          <w:b/>
          <w:bCs/>
          <w:sz w:val="24"/>
          <w:szCs w:val="24"/>
        </w:rPr>
        <w:t>I</w:t>
      </w:r>
      <w:r w:rsidRPr="007A2E81">
        <w:rPr>
          <w:rFonts w:ascii="Times New Roman" w:hAnsi="Times New Roman" w:cs="Times New Roman"/>
          <w:b/>
          <w:bCs/>
          <w:sz w:val="24"/>
          <w:szCs w:val="24"/>
        </w:rPr>
        <w:t>. I</w:t>
      </w:r>
      <w:r w:rsidR="00790B40" w:rsidRPr="007A2E81">
        <w:rPr>
          <w:rFonts w:ascii="Times New Roman" w:hAnsi="Times New Roman" w:cs="Times New Roman"/>
          <w:b/>
          <w:bCs/>
          <w:sz w:val="24"/>
          <w:szCs w:val="24"/>
        </w:rPr>
        <w:t>NFORMACJE O ŚRODKACH KOMUNIKACJI ELEKTRONICZNEJ, PRZY UŻYCIU KTÓRYCH ZAMAWIAJĄCY BĘDZIE KOMUNIKOWAŁ SIĘ Z</w:t>
      </w:r>
      <w:r w:rsidR="00D52FFD" w:rsidRPr="007A2E81">
        <w:rPr>
          <w:rFonts w:ascii="Times New Roman" w:hAnsi="Times New Roman" w:cs="Times New Roman"/>
          <w:b/>
          <w:bCs/>
          <w:sz w:val="24"/>
          <w:szCs w:val="24"/>
        </w:rPr>
        <w:t> </w:t>
      </w:r>
      <w:r w:rsidR="00232AEC" w:rsidRPr="007A2E81">
        <w:rPr>
          <w:rFonts w:ascii="Times New Roman" w:hAnsi="Times New Roman" w:cs="Times New Roman"/>
          <w:b/>
          <w:bCs/>
          <w:sz w:val="24"/>
          <w:szCs w:val="24"/>
        </w:rPr>
        <w:t xml:space="preserve">WYKONAWCAMI </w:t>
      </w:r>
      <w:r w:rsidR="00790B40" w:rsidRPr="007A2E81">
        <w:rPr>
          <w:rFonts w:ascii="Times New Roman" w:hAnsi="Times New Roman" w:cs="Times New Roman"/>
          <w:b/>
          <w:bCs/>
          <w:sz w:val="24"/>
          <w:szCs w:val="24"/>
        </w:rPr>
        <w:t>ORAZ INFORMACJE O WYMAGANIACH TECHNICZNYCH I ORGANIZACYJNYCH SPORZĄDZANIA, WYSYŁANIA</w:t>
      </w:r>
      <w:r w:rsidR="00DF7A39" w:rsidRPr="007A2E81">
        <w:rPr>
          <w:rFonts w:ascii="Times New Roman" w:hAnsi="Times New Roman" w:cs="Times New Roman"/>
          <w:b/>
          <w:bCs/>
          <w:sz w:val="24"/>
          <w:szCs w:val="24"/>
        </w:rPr>
        <w:t xml:space="preserve"> </w:t>
      </w:r>
      <w:r w:rsidR="00790B40" w:rsidRPr="007A2E81">
        <w:rPr>
          <w:rFonts w:ascii="Times New Roman" w:hAnsi="Times New Roman" w:cs="Times New Roman"/>
          <w:b/>
          <w:bCs/>
          <w:sz w:val="24"/>
          <w:szCs w:val="24"/>
        </w:rPr>
        <w:t>I</w:t>
      </w:r>
      <w:r w:rsidR="00DF7A39" w:rsidRPr="007A2E81">
        <w:rPr>
          <w:rFonts w:ascii="Times New Roman" w:hAnsi="Times New Roman" w:cs="Times New Roman"/>
          <w:b/>
          <w:bCs/>
          <w:sz w:val="24"/>
          <w:szCs w:val="24"/>
        </w:rPr>
        <w:t xml:space="preserve"> </w:t>
      </w:r>
      <w:r w:rsidR="00790B40" w:rsidRPr="007A2E81">
        <w:rPr>
          <w:rFonts w:ascii="Times New Roman" w:hAnsi="Times New Roman" w:cs="Times New Roman"/>
          <w:b/>
          <w:bCs/>
          <w:sz w:val="24"/>
          <w:szCs w:val="24"/>
        </w:rPr>
        <w:t>ODBIERANIA KORESPONDENCJI ELEKTRONICZNEJ</w:t>
      </w:r>
    </w:p>
    <w:p w14:paraId="44BB5698"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W postępowaniu o udzielenie zamówienia publicznego komunikacja między Zamawiającym a wykonawcami odbywa się przy użyciu Platformy e-Zamówienia, która jest dostępna pod adresem </w:t>
      </w:r>
      <w:hyperlink r:id="rId8" w:history="1">
        <w:r w:rsidRPr="007A2E81">
          <w:rPr>
            <w:rStyle w:val="Hipercze"/>
            <w:rFonts w:ascii="Times New Roman" w:hAnsi="Times New Roman" w:cs="Times New Roman"/>
            <w:color w:val="auto"/>
            <w:sz w:val="24"/>
            <w:szCs w:val="24"/>
          </w:rPr>
          <w:t>https://ezamowienia.gov.pl</w:t>
        </w:r>
      </w:hyperlink>
      <w:r w:rsidRPr="007A2E81">
        <w:rPr>
          <w:rFonts w:ascii="Times New Roman" w:hAnsi="Times New Roman" w:cs="Times New Roman"/>
          <w:sz w:val="24"/>
          <w:szCs w:val="24"/>
        </w:rPr>
        <w:t xml:space="preserve"> .</w:t>
      </w:r>
    </w:p>
    <w:p w14:paraId="61F5CDE6" w14:textId="77777777" w:rsidR="00D426CA" w:rsidRPr="007A2E81" w:rsidRDefault="00D426CA" w:rsidP="0091562A">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b/>
          <w:bCs/>
          <w:sz w:val="24"/>
          <w:szCs w:val="24"/>
          <w:u w:val="single"/>
        </w:rPr>
        <w:t>UWAGA:</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Dokumentów nie należy składać w ostatniej chwili. Czas trwania wgrywania i przetwarzania dokumentów jest zależny od ich ilości, rozmiaru oraz obciążenia Platformy.</w:t>
      </w:r>
    </w:p>
    <w:p w14:paraId="2DE8D1BD"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Korzystanie z Platformy e-Zamówienia jest bezpłatne.</w:t>
      </w:r>
    </w:p>
    <w:p w14:paraId="57C309B0"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Zamawiający wyznacza następujące osoby do kontaktu z wykonawcami: </w:t>
      </w:r>
    </w:p>
    <w:p w14:paraId="70579075" w14:textId="1C441F42" w:rsidR="00D426CA" w:rsidRPr="007A2E81" w:rsidRDefault="00D426CA" w:rsidP="0091562A">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Pan </w:t>
      </w:r>
      <w:r w:rsidR="00026413" w:rsidRPr="007A2E81">
        <w:rPr>
          <w:rFonts w:ascii="Times New Roman" w:hAnsi="Times New Roman" w:cs="Times New Roman"/>
          <w:sz w:val="24"/>
          <w:szCs w:val="24"/>
        </w:rPr>
        <w:t xml:space="preserve">Sebastian </w:t>
      </w:r>
      <w:proofErr w:type="spellStart"/>
      <w:r w:rsidR="00026413" w:rsidRPr="007A2E81">
        <w:rPr>
          <w:rFonts w:ascii="Times New Roman" w:hAnsi="Times New Roman" w:cs="Times New Roman"/>
          <w:sz w:val="24"/>
          <w:szCs w:val="24"/>
        </w:rPr>
        <w:t>Sobieraj</w:t>
      </w:r>
      <w:proofErr w:type="spellEnd"/>
    </w:p>
    <w:p w14:paraId="6A4DCB71" w14:textId="6E9A3214" w:rsidR="00D426CA" w:rsidRPr="007A2E81" w:rsidRDefault="00D426CA" w:rsidP="0091562A">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tel. 23 654 64 </w:t>
      </w:r>
      <w:r w:rsidR="00691763" w:rsidRPr="007A2E81">
        <w:rPr>
          <w:rFonts w:ascii="Times New Roman" w:hAnsi="Times New Roman" w:cs="Times New Roman"/>
          <w:sz w:val="24"/>
          <w:szCs w:val="24"/>
        </w:rPr>
        <w:t>38</w:t>
      </w:r>
      <w:r w:rsidRPr="007A2E81">
        <w:rPr>
          <w:rFonts w:ascii="Times New Roman" w:hAnsi="Times New Roman" w:cs="Times New Roman"/>
          <w:sz w:val="24"/>
          <w:szCs w:val="24"/>
        </w:rPr>
        <w:t xml:space="preserve"> wew. </w:t>
      </w:r>
      <w:r w:rsidR="00691763" w:rsidRPr="007A2E81">
        <w:rPr>
          <w:rFonts w:ascii="Times New Roman" w:hAnsi="Times New Roman" w:cs="Times New Roman"/>
          <w:sz w:val="24"/>
          <w:szCs w:val="24"/>
        </w:rPr>
        <w:t>31</w:t>
      </w:r>
      <w:r w:rsidR="00026413" w:rsidRPr="007A2E81">
        <w:rPr>
          <w:rFonts w:ascii="Times New Roman" w:hAnsi="Times New Roman" w:cs="Times New Roman"/>
          <w:sz w:val="24"/>
          <w:szCs w:val="24"/>
        </w:rPr>
        <w:t>2</w:t>
      </w:r>
      <w:r w:rsidR="00BF535D" w:rsidRPr="007A2E81">
        <w:rPr>
          <w:rFonts w:ascii="Times New Roman" w:hAnsi="Times New Roman" w:cs="Times New Roman"/>
          <w:sz w:val="24"/>
          <w:szCs w:val="24"/>
        </w:rPr>
        <w:t xml:space="preserve"> </w:t>
      </w:r>
    </w:p>
    <w:p w14:paraId="1561AEC5" w14:textId="60E5F6DE" w:rsidR="0044138F" w:rsidRPr="007A2E81" w:rsidRDefault="00D426CA" w:rsidP="0091562A">
      <w:pPr>
        <w:tabs>
          <w:tab w:val="left" w:pos="284"/>
        </w:tabs>
        <w:spacing w:before="120" w:after="120" w:line="240" w:lineRule="auto"/>
        <w:jc w:val="both"/>
        <w:rPr>
          <w:rFonts w:ascii="Times New Roman" w:hAnsi="Times New Roman" w:cs="Times New Roman"/>
          <w:sz w:val="24"/>
          <w:szCs w:val="24"/>
          <w:lang w:val="en-US"/>
        </w:rPr>
      </w:pPr>
      <w:r w:rsidRPr="007A2E81">
        <w:rPr>
          <w:rFonts w:ascii="Times New Roman" w:hAnsi="Times New Roman" w:cs="Times New Roman"/>
          <w:sz w:val="24"/>
          <w:szCs w:val="24"/>
          <w:lang w:val="en-US"/>
        </w:rPr>
        <w:t xml:space="preserve">e-mail: </w:t>
      </w:r>
      <w:r w:rsidR="00026413" w:rsidRPr="007A2E81">
        <w:rPr>
          <w:rFonts w:ascii="Times New Roman" w:hAnsi="Times New Roman" w:cs="Times New Roman"/>
          <w:sz w:val="24"/>
          <w:szCs w:val="24"/>
          <w:lang w:val="en-US"/>
        </w:rPr>
        <w:t>sebastian.sobieraj</w:t>
      </w:r>
      <w:r w:rsidR="00691763" w:rsidRPr="007A2E81">
        <w:rPr>
          <w:rFonts w:ascii="Times New Roman" w:hAnsi="Times New Roman" w:cs="Times New Roman"/>
          <w:sz w:val="24"/>
          <w:szCs w:val="24"/>
          <w:lang w:val="en-US"/>
        </w:rPr>
        <w:t>@mlawa.pl</w:t>
      </w:r>
    </w:p>
    <w:p w14:paraId="3F52DD15" w14:textId="77777777" w:rsidR="00D426CA" w:rsidRPr="007A2E81" w:rsidRDefault="00D426CA" w:rsidP="0091562A">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sz w:val="24"/>
          <w:szCs w:val="24"/>
        </w:rPr>
        <w:t>Komunikacja ustna dopuszczalna jest w odniesieniu do informacji, które nie są istotne i nie dotyczą ogłoszenia o zamówieniu, dokumentów zamówienia oraz ofert.</w:t>
      </w:r>
    </w:p>
    <w:p w14:paraId="68F83F06" w14:textId="37D99C09" w:rsidR="00D426CA" w:rsidRPr="007A2E81" w:rsidRDefault="00D426CA" w:rsidP="00BF3FA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Adres strony internetowej prowadzonego postępowania:</w:t>
      </w:r>
      <w:r w:rsidR="00A14E25" w:rsidRPr="007A2E81">
        <w:t xml:space="preserve"> </w:t>
      </w:r>
      <w:hyperlink r:id="rId9" w:history="1">
        <w:r w:rsidR="002C37A0" w:rsidRPr="007A2E81">
          <w:rPr>
            <w:rStyle w:val="Hipercze"/>
            <w:rFonts w:ascii="Times New Roman" w:hAnsi="Times New Roman" w:cs="Times New Roman"/>
            <w:sz w:val="24"/>
            <w:szCs w:val="24"/>
          </w:rPr>
          <w:t>https://ezamowienia.gov.pl/mp-client/tenders/ocds-148610-3f3ca3ec-cd26-48bc-a907-307bb9d5aee8</w:t>
        </w:r>
      </w:hyperlink>
      <w:r w:rsidR="002C37A0" w:rsidRPr="007A2E81">
        <w:rPr>
          <w:rFonts w:ascii="Times New Roman" w:hAnsi="Times New Roman" w:cs="Times New Roman"/>
          <w:sz w:val="24"/>
          <w:szCs w:val="24"/>
        </w:rPr>
        <w:t xml:space="preserve">. </w:t>
      </w:r>
      <w:r w:rsidRPr="007A2E81">
        <w:rPr>
          <w:rFonts w:ascii="Times New Roman" w:hAnsi="Times New Roman" w:cs="Times New Roman"/>
          <w:sz w:val="24"/>
          <w:szCs w:val="24"/>
        </w:rPr>
        <w:t>Postępowanie można wyszukać również ze strony głównej Platformy e - Zamówienia (przycisk „Przeglądaj postępowania/konkursy”). Przeglądanie i pobieranie publicznej treści dokumentacji postępowania nie wymaga posiadania konta na Platformie e-Zamówienia ani logowania.</w:t>
      </w:r>
    </w:p>
    <w:p w14:paraId="1696C590" w14:textId="5DE14D0C"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b/>
          <w:bCs/>
          <w:sz w:val="24"/>
          <w:szCs w:val="24"/>
        </w:rPr>
        <w:t xml:space="preserve">Identyfikator (ID) postępowania na Platformie e-Zamówienia: </w:t>
      </w:r>
      <w:r w:rsidR="002C37A0" w:rsidRPr="007A2E81">
        <w:rPr>
          <w:rFonts w:ascii="Times New Roman" w:hAnsi="Times New Roman" w:cs="Times New Roman"/>
          <w:color w:val="004E9A"/>
          <w:sz w:val="24"/>
          <w:szCs w:val="24"/>
        </w:rPr>
        <w:t>ocds-148610-3f3ca3ec-cd26-48bc-a907-307bb9d5aee8</w:t>
      </w:r>
      <w:r w:rsidRPr="007A2E81">
        <w:rPr>
          <w:rFonts w:ascii="Times New Roman" w:hAnsi="Times New Roman" w:cs="Times New Roman"/>
          <w:color w:val="004E9A"/>
          <w:sz w:val="24"/>
          <w:szCs w:val="24"/>
        </w:rPr>
        <w:t>.</w:t>
      </w:r>
      <w:r w:rsidRPr="007A2E81">
        <w:rPr>
          <w:rFonts w:ascii="Times New Roman" w:hAnsi="Times New Roman" w:cs="Times New Roman"/>
          <w:sz w:val="24"/>
          <w:szCs w:val="24"/>
        </w:rPr>
        <w:t xml:space="preserve"> Wykonawca zamierzający wziąć udział w postępowaniu o udzielenie zamówienia publicznego musi posiadać aktywne konto podmiotu „Wykonawca” na Platformie e - Zamówienia z uprawnieniami do „Składania ofert/wniosków/prac konkursowych”. Szczegółowe informacje na temat zakładania kont podmiotów oraz zasady i</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warunki korzystania z Platformy e-Zamówienia określa Regulamin Platformy e-Zamówienia, dostępny na stronie internetowej https://ezamowienia.gov.pl oraz informacje zamieszczone w</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zakładce „Centrum Pomocy”.</w:t>
      </w:r>
    </w:p>
    <w:p w14:paraId="3125ECDF"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Sposób sporządzenia dokumentów elektronicznych lub dokumentów elektronicznych będących kopią elektroniczną treści zapisanej w postaci papierowej (cyfrowe odwzorowania) </w:t>
      </w:r>
      <w:r w:rsidRPr="007A2E81">
        <w:rPr>
          <w:rFonts w:ascii="Times New Roman" w:hAnsi="Times New Roman" w:cs="Times New Roman"/>
          <w:sz w:val="24"/>
          <w:szCs w:val="24"/>
        </w:rPr>
        <w:lastRenderedPageBreak/>
        <w:t>musi być zgodny z wymaganiami określonymi w rozporządzeniu Prezesa Rady Ministrów w sprawie wymagań dla dokumentów elektronicznych.</w:t>
      </w:r>
    </w:p>
    <w:p w14:paraId="16FCEC66"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Dokumenty elektroniczne (wykaz poszczególnych dokumentów i oświadczeń składanych w postępowaniu oraz ich forma, sposób sporządzania i przekazywania zostały określone przez Zamawiającego w rozdziale XI SWZ), sporządza się w postaci elektronicznej, w dozwolonych formatach plików: pdf, txt, </w:t>
      </w:r>
      <w:proofErr w:type="spellStart"/>
      <w:r w:rsidRPr="007A2E81">
        <w:rPr>
          <w:rFonts w:ascii="Times New Roman" w:hAnsi="Times New Roman" w:cs="Times New Roman"/>
          <w:sz w:val="24"/>
          <w:szCs w:val="24"/>
        </w:rPr>
        <w:t>doc</w:t>
      </w:r>
      <w:proofErr w:type="spellEnd"/>
      <w:r w:rsidRPr="007A2E81">
        <w:rPr>
          <w:rFonts w:ascii="Times New Roman" w:hAnsi="Times New Roman" w:cs="Times New Roman"/>
          <w:sz w:val="24"/>
          <w:szCs w:val="24"/>
        </w:rPr>
        <w:t xml:space="preserve">, xls, </w:t>
      </w:r>
      <w:proofErr w:type="spellStart"/>
      <w:r w:rsidRPr="007A2E81">
        <w:rPr>
          <w:rFonts w:ascii="Times New Roman" w:hAnsi="Times New Roman" w:cs="Times New Roman"/>
          <w:sz w:val="24"/>
          <w:szCs w:val="24"/>
        </w:rPr>
        <w:t>docx</w:t>
      </w:r>
      <w:proofErr w:type="spellEnd"/>
      <w:r w:rsidRPr="007A2E81">
        <w:rPr>
          <w:rFonts w:ascii="Times New Roman" w:hAnsi="Times New Roman" w:cs="Times New Roman"/>
          <w:sz w:val="24"/>
          <w:szCs w:val="24"/>
        </w:rPr>
        <w:t xml:space="preserve">, </w:t>
      </w:r>
      <w:proofErr w:type="spellStart"/>
      <w:r w:rsidRPr="007A2E81">
        <w:rPr>
          <w:rFonts w:ascii="Times New Roman" w:hAnsi="Times New Roman" w:cs="Times New Roman"/>
          <w:sz w:val="24"/>
          <w:szCs w:val="24"/>
        </w:rPr>
        <w:t>xlsx</w:t>
      </w:r>
      <w:proofErr w:type="spellEnd"/>
      <w:r w:rsidRPr="007A2E81">
        <w:rPr>
          <w:rFonts w:ascii="Times New Roman" w:hAnsi="Times New Roman" w:cs="Times New Roman"/>
          <w:sz w:val="24"/>
          <w:szCs w:val="24"/>
        </w:rPr>
        <w:t xml:space="preserve">, </w:t>
      </w:r>
      <w:proofErr w:type="spellStart"/>
      <w:r w:rsidRPr="007A2E81">
        <w:rPr>
          <w:rFonts w:ascii="Times New Roman" w:hAnsi="Times New Roman" w:cs="Times New Roman"/>
          <w:sz w:val="24"/>
          <w:szCs w:val="24"/>
        </w:rPr>
        <w:t>csv</w:t>
      </w:r>
      <w:proofErr w:type="spellEnd"/>
      <w:r w:rsidRPr="007A2E81">
        <w:rPr>
          <w:rFonts w:ascii="Times New Roman" w:hAnsi="Times New Roman" w:cs="Times New Roman"/>
          <w:sz w:val="24"/>
          <w:szCs w:val="24"/>
        </w:rPr>
        <w:t xml:space="preserve"> i jpg, które są obsługiwane za pomocą ogólnie dostępnych aplikacji, narzędzi i urządzeń, z uwzględnieniem rodzaju przekazywanych danych i przekazuje się jako załączniki.</w:t>
      </w:r>
    </w:p>
    <w:p w14:paraId="0005C02D" w14:textId="77777777" w:rsidR="00D426CA" w:rsidRPr="007A2E81" w:rsidRDefault="00D426CA" w:rsidP="0091562A">
      <w:pPr>
        <w:tabs>
          <w:tab w:val="left" w:pos="284"/>
        </w:tabs>
        <w:spacing w:before="120" w:after="120" w:line="240" w:lineRule="auto"/>
        <w:jc w:val="both"/>
        <w:rPr>
          <w:rFonts w:ascii="Times New Roman" w:hAnsi="Times New Roman" w:cs="Times New Roman"/>
          <w:sz w:val="24"/>
          <w:szCs w:val="24"/>
        </w:rPr>
      </w:pPr>
      <w:r w:rsidRPr="007A2E81">
        <w:rPr>
          <w:rFonts w:ascii="Times New Roman" w:hAnsi="Times New Roman" w:cs="Times New Roman"/>
          <w:b/>
          <w:bCs/>
          <w:sz w:val="24"/>
          <w:szCs w:val="24"/>
          <w:u w:val="single"/>
        </w:rPr>
        <w:t>UWAGA:</w:t>
      </w:r>
      <w:r w:rsidRPr="007A2E81">
        <w:rPr>
          <w:rFonts w:ascii="Times New Roman" w:hAnsi="Times New Roman" w:cs="Times New Roman"/>
          <w:sz w:val="24"/>
          <w:szCs w:val="24"/>
        </w:rPr>
        <w:t xml:space="preserve"> Zamawiający nie wymaga użycia narzędzi, urządzeń lub formatów plików, które nie są ogólnie dostępne a tym samym art. 66 ust. 1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nie będzie miał zastosowania.</w:t>
      </w:r>
    </w:p>
    <w:p w14:paraId="59150881" w14:textId="445305A6"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lub rozporządzeniem Prezesa Rady Ministrów w</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sprawie wymagań dla dokumentów elektronicznych opatrzone kwalifikowanym podpisem elektronicznym, podpisem zaufanym lub podpisem osobistym, mogą być opatrzone, zgodnie z</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wyborem wykonawcy/wykonawcy wspólnie ubiegającego się o udzielenie zamówienia/podmiotu udostępniającego zasoby, podpisem zewnętrznym lub wewnętrznym. W</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zależności od rodzaju podpisu i jego typu (zewnętrzny, wewnętrzny) dodaje się do</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przesyłanej wiadomości uprzednio podpisane dokumenty wraz z wygenerowanym plikiem podpisu (typ zewnętrzny) lub dokument z wszytym podpisem (typ wewnętrzny).</w:t>
      </w:r>
    </w:p>
    <w:p w14:paraId="16F418CE" w14:textId="47B44F2A"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Możliwość korzystania w postępowaniu z „Formularzy do komunikacji” w pełnym zakresie wymaga posiadania konta „Wykonawcy” na Platformie e-Zamówienia oraz zalogowania się na</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Platformie e-Zamówienia. Do korzystania z „Formularzy do komunikacji” służących do</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zadawania pytań dotyczących treści dokumentów zamówienia (w szczególności pytań do</w:t>
      </w:r>
      <w:r w:rsidR="002C37A0" w:rsidRPr="007A2E81">
        <w:rPr>
          <w:rFonts w:ascii="Times New Roman" w:hAnsi="Times New Roman" w:cs="Times New Roman"/>
          <w:sz w:val="24"/>
          <w:szCs w:val="24"/>
        </w:rPr>
        <w:t> </w:t>
      </w:r>
      <w:r w:rsidRPr="007A2E81">
        <w:rPr>
          <w:rFonts w:ascii="Times New Roman" w:hAnsi="Times New Roman" w:cs="Times New Roman"/>
          <w:sz w:val="24"/>
          <w:szCs w:val="24"/>
        </w:rPr>
        <w:t>treści SWZ) wystarczające jest posiadanie tzw. konta uproszczonego na Platformie e-Zamówienia.</w:t>
      </w:r>
    </w:p>
    <w:p w14:paraId="2D684571"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7D6312CA" w14:textId="77777777"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Minimalne wymagania techniczne dotyczące sprzętu używanego w celu korzystania z usług Platformy e-Zamówienia oraz informacje dotyczące specyfikacji połączenia określa Regulamin Platformy e-Zamówienia.</w:t>
      </w:r>
    </w:p>
    <w:p w14:paraId="5CD4D1FB" w14:textId="1B50A4CB"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W przypadku problemów technicznych i awarii związanych z funkcjonowaniem Platformy e-Zamówienia użytkownicy mogą skorzystać ze wsparcia technicznego dostępnego pod numerem telefonu (</w:t>
      </w:r>
      <w:r w:rsidR="0091562A" w:rsidRPr="007A2E81">
        <w:rPr>
          <w:rFonts w:ascii="Times New Roman" w:hAnsi="Times New Roman" w:cs="Times New Roman"/>
          <w:sz w:val="24"/>
          <w:szCs w:val="24"/>
        </w:rPr>
        <w:t>2</w:t>
      </w:r>
      <w:r w:rsidRPr="007A2E81">
        <w:rPr>
          <w:rFonts w:ascii="Times New Roman" w:hAnsi="Times New Roman" w:cs="Times New Roman"/>
          <w:sz w:val="24"/>
          <w:szCs w:val="24"/>
        </w:rPr>
        <w:t xml:space="preserve">2) </w:t>
      </w:r>
      <w:r w:rsidR="0091562A" w:rsidRPr="007A2E81">
        <w:rPr>
          <w:rFonts w:ascii="Times New Roman" w:hAnsi="Times New Roman" w:cs="Times New Roman"/>
          <w:sz w:val="24"/>
          <w:szCs w:val="24"/>
        </w:rPr>
        <w:t>458 77</w:t>
      </w:r>
      <w:r w:rsidRPr="007A2E81">
        <w:rPr>
          <w:rFonts w:ascii="Times New Roman" w:hAnsi="Times New Roman" w:cs="Times New Roman"/>
          <w:sz w:val="24"/>
          <w:szCs w:val="24"/>
        </w:rPr>
        <w:t xml:space="preserve"> 99 lub drogą elektroniczną poprzez formularz udostępniony na stronie internetowej </w:t>
      </w:r>
      <w:hyperlink r:id="rId10" w:history="1">
        <w:r w:rsidR="00691763" w:rsidRPr="007A2E81">
          <w:rPr>
            <w:rStyle w:val="Hipercze"/>
            <w:rFonts w:ascii="Times New Roman" w:hAnsi="Times New Roman" w:cs="Times New Roman"/>
            <w:color w:val="auto"/>
            <w:sz w:val="24"/>
            <w:szCs w:val="24"/>
          </w:rPr>
          <w:t>https://ezamowienia.gov.pl</w:t>
        </w:r>
      </w:hyperlink>
      <w:r w:rsidRPr="007A2E81">
        <w:rPr>
          <w:rFonts w:ascii="Times New Roman" w:hAnsi="Times New Roman" w:cs="Times New Roman"/>
          <w:sz w:val="24"/>
          <w:szCs w:val="24"/>
        </w:rPr>
        <w:t xml:space="preserve"> w zakładce „Zgłoś problem”.</w:t>
      </w:r>
    </w:p>
    <w:p w14:paraId="6B887B19" w14:textId="6E9A5841" w:rsidR="00D426CA" w:rsidRPr="007A2E81" w:rsidRDefault="00D426CA" w:rsidP="00997A8A">
      <w:pPr>
        <w:numPr>
          <w:ilvl w:val="0"/>
          <w:numId w:val="45"/>
        </w:numPr>
        <w:tabs>
          <w:tab w:val="left" w:pos="284"/>
        </w:tabs>
        <w:spacing w:before="120" w:after="12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r w:rsidR="004A7C02" w:rsidRPr="007A2E81">
        <w:rPr>
          <w:rFonts w:ascii="Times New Roman" w:hAnsi="Times New Roman" w:cs="Times New Roman"/>
          <w:sz w:val="24"/>
          <w:szCs w:val="24"/>
        </w:rPr>
        <w:t>sebastian.sobieraj@mlawa.pl</w:t>
      </w:r>
      <w:r w:rsidR="00F92993" w:rsidRPr="007A2E81">
        <w:rPr>
          <w:rFonts w:ascii="Times New Roman" w:hAnsi="Times New Roman" w:cs="Times New Roman"/>
          <w:sz w:val="24"/>
          <w:szCs w:val="24"/>
        </w:rPr>
        <w:t xml:space="preserve"> </w:t>
      </w:r>
      <w:r w:rsidRPr="007A2E81">
        <w:rPr>
          <w:rFonts w:ascii="Times New Roman" w:hAnsi="Times New Roman" w:cs="Times New Roman"/>
          <w:sz w:val="24"/>
          <w:szCs w:val="24"/>
        </w:rPr>
        <w:t>(nie dotyczy składania ofert w postępowaniu).</w:t>
      </w:r>
    </w:p>
    <w:p w14:paraId="30893E48" w14:textId="434891AE" w:rsidR="0097304B" w:rsidRPr="007A2E81" w:rsidRDefault="0097304B" w:rsidP="00C77802">
      <w:pPr>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I</w:t>
      </w:r>
      <w:r w:rsidR="008C4376" w:rsidRPr="007A2E81">
        <w:rPr>
          <w:rFonts w:ascii="Times New Roman" w:hAnsi="Times New Roman" w:cs="Times New Roman"/>
          <w:b/>
          <w:bCs/>
          <w:sz w:val="24"/>
          <w:szCs w:val="24"/>
        </w:rPr>
        <w:t>X</w:t>
      </w:r>
      <w:r w:rsidRPr="007A2E81">
        <w:rPr>
          <w:rFonts w:ascii="Times New Roman" w:hAnsi="Times New Roman" w:cs="Times New Roman"/>
          <w:b/>
          <w:bCs/>
          <w:sz w:val="24"/>
          <w:szCs w:val="24"/>
        </w:rPr>
        <w:t xml:space="preserve">. INFORMACJE O </w:t>
      </w:r>
      <w:r w:rsidR="008C4376" w:rsidRPr="007A2E81">
        <w:rPr>
          <w:rFonts w:ascii="Times New Roman" w:hAnsi="Times New Roman" w:cs="Times New Roman"/>
          <w:b/>
          <w:bCs/>
          <w:sz w:val="24"/>
          <w:szCs w:val="24"/>
        </w:rPr>
        <w:t>SPOSOBIE KOMUNIKOWANIA SIĘ ZAMAWIAJĄCEGO Z</w:t>
      </w:r>
      <w:r w:rsidR="001525C6" w:rsidRPr="007A2E81">
        <w:rPr>
          <w:rFonts w:ascii="Times New Roman" w:hAnsi="Times New Roman" w:cs="Times New Roman"/>
          <w:b/>
          <w:bCs/>
          <w:sz w:val="24"/>
          <w:szCs w:val="24"/>
        </w:rPr>
        <w:t> </w:t>
      </w:r>
      <w:r w:rsidR="008C4376" w:rsidRPr="007A2E81">
        <w:rPr>
          <w:rFonts w:ascii="Times New Roman" w:hAnsi="Times New Roman" w:cs="Times New Roman"/>
          <w:b/>
          <w:bCs/>
          <w:sz w:val="24"/>
          <w:szCs w:val="24"/>
        </w:rPr>
        <w:t xml:space="preserve">WYKONAWCAMI W INNY SPOSÓB NIŻ PRZY UŻYCIU ŚRODKÓW </w:t>
      </w:r>
      <w:r w:rsidR="008C4376" w:rsidRPr="007A2E81">
        <w:rPr>
          <w:rFonts w:ascii="Times New Roman" w:hAnsi="Times New Roman" w:cs="Times New Roman"/>
          <w:b/>
          <w:bCs/>
          <w:sz w:val="24"/>
          <w:szCs w:val="24"/>
        </w:rPr>
        <w:lastRenderedPageBreak/>
        <w:t>KOMUNIKACJI ELEKTRONICZNEJ W PRZYPADKU ZAISTNIENIA JEDNEJ Z</w:t>
      </w:r>
      <w:r w:rsidR="00D52FFD" w:rsidRPr="007A2E81">
        <w:rPr>
          <w:rFonts w:ascii="Times New Roman" w:hAnsi="Times New Roman" w:cs="Times New Roman"/>
          <w:b/>
          <w:bCs/>
          <w:sz w:val="24"/>
          <w:szCs w:val="24"/>
        </w:rPr>
        <w:t> </w:t>
      </w:r>
      <w:r w:rsidR="00C77802" w:rsidRPr="007A2E81">
        <w:rPr>
          <w:rFonts w:ascii="Times New Roman" w:hAnsi="Times New Roman" w:cs="Times New Roman"/>
          <w:b/>
          <w:bCs/>
          <w:sz w:val="24"/>
          <w:szCs w:val="24"/>
        </w:rPr>
        <w:t>SY</w:t>
      </w:r>
      <w:r w:rsidR="008C4376" w:rsidRPr="007A2E81">
        <w:rPr>
          <w:rFonts w:ascii="Times New Roman" w:hAnsi="Times New Roman" w:cs="Times New Roman"/>
          <w:b/>
          <w:bCs/>
          <w:sz w:val="24"/>
          <w:szCs w:val="24"/>
        </w:rPr>
        <w:t>TUACJI OKREŚLONYCH W ART. 65 UST. 1, ART. 66 I ART. 69</w:t>
      </w:r>
    </w:p>
    <w:p w14:paraId="36F50E8E" w14:textId="7F67560C" w:rsidR="008C4376" w:rsidRPr="007A2E81" w:rsidRDefault="00790B40" w:rsidP="00C77802">
      <w:pPr>
        <w:pStyle w:val="Nagwek4"/>
        <w:spacing w:before="120" w:after="120" w:line="240" w:lineRule="auto"/>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Zamawiający</w:t>
      </w:r>
      <w:r w:rsidR="008C4376" w:rsidRPr="007A2E81">
        <w:rPr>
          <w:rFonts w:ascii="Times New Roman" w:hAnsi="Times New Roman" w:cs="Times New Roman"/>
          <w:i w:val="0"/>
          <w:iCs w:val="0"/>
          <w:color w:val="auto"/>
          <w:sz w:val="24"/>
          <w:szCs w:val="24"/>
        </w:rPr>
        <w:t xml:space="preserve"> </w:t>
      </w:r>
      <w:r w:rsidRPr="007A2E81">
        <w:rPr>
          <w:rFonts w:ascii="Times New Roman" w:hAnsi="Times New Roman" w:cs="Times New Roman"/>
          <w:i w:val="0"/>
          <w:iCs w:val="0"/>
          <w:color w:val="auto"/>
          <w:sz w:val="24"/>
          <w:szCs w:val="24"/>
        </w:rPr>
        <w:t>nie przewiduje komunikowania</w:t>
      </w:r>
      <w:r w:rsidR="008C4376" w:rsidRPr="007A2E81">
        <w:rPr>
          <w:rFonts w:ascii="Times New Roman" w:hAnsi="Times New Roman" w:cs="Times New Roman"/>
          <w:i w:val="0"/>
          <w:iCs w:val="0"/>
          <w:color w:val="auto"/>
          <w:sz w:val="24"/>
          <w:szCs w:val="24"/>
        </w:rPr>
        <w:t xml:space="preserve"> </w:t>
      </w:r>
      <w:r w:rsidRPr="007A2E81">
        <w:rPr>
          <w:rFonts w:ascii="Times New Roman" w:hAnsi="Times New Roman" w:cs="Times New Roman"/>
          <w:i w:val="0"/>
          <w:iCs w:val="0"/>
          <w:color w:val="auto"/>
          <w:sz w:val="24"/>
          <w:szCs w:val="24"/>
        </w:rPr>
        <w:t xml:space="preserve">się z Wykonawcami w inny sposób niż przy użyciu środków komunikacji elektronicznej, </w:t>
      </w:r>
      <w:r w:rsidR="001525C6" w:rsidRPr="007A2E81">
        <w:rPr>
          <w:rFonts w:ascii="Times New Roman" w:hAnsi="Times New Roman" w:cs="Times New Roman"/>
          <w:i w:val="0"/>
          <w:iCs w:val="0"/>
          <w:color w:val="auto"/>
          <w:sz w:val="24"/>
          <w:szCs w:val="24"/>
        </w:rPr>
        <w:t xml:space="preserve">wskazanych w Rozdziale VIII. </w:t>
      </w:r>
    </w:p>
    <w:p w14:paraId="2A9D3FE0" w14:textId="660B1A80" w:rsidR="008C4376" w:rsidRPr="007A2E81"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X.</w:t>
      </w:r>
      <w:r w:rsidR="00883ABF"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TERMIN</w:t>
      </w:r>
      <w:r w:rsidR="008C4376"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ZWIĄZANIA</w:t>
      </w:r>
      <w:r w:rsidR="008C4376"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OFERTĄ</w:t>
      </w:r>
    </w:p>
    <w:p w14:paraId="3D48E32C" w14:textId="516A40B8" w:rsidR="008C4376" w:rsidRPr="007A2E81" w:rsidRDefault="00E768AE" w:rsidP="00790B40">
      <w:pPr>
        <w:pStyle w:val="Nagwek4"/>
        <w:spacing w:before="120" w:after="120" w:line="100" w:lineRule="atLeast"/>
        <w:jc w:val="both"/>
        <w:rPr>
          <w:rFonts w:ascii="Times New Roman" w:hAnsi="Times New Roman" w:cs="Times New Roman"/>
          <w:bCs/>
          <w:i w:val="0"/>
          <w:iCs w:val="0"/>
          <w:color w:val="auto"/>
          <w:sz w:val="24"/>
          <w:szCs w:val="24"/>
        </w:rPr>
      </w:pPr>
      <w:r w:rsidRPr="007A2E81">
        <w:rPr>
          <w:rFonts w:ascii="Times New Roman" w:hAnsi="Times New Roman" w:cs="Times New Roman"/>
          <w:i w:val="0"/>
          <w:iCs w:val="0"/>
          <w:color w:val="auto"/>
          <w:sz w:val="24"/>
          <w:szCs w:val="24"/>
        </w:rPr>
        <w:t>1. W</w:t>
      </w:r>
      <w:r w:rsidR="00790B40" w:rsidRPr="007A2E81">
        <w:rPr>
          <w:rFonts w:ascii="Times New Roman" w:hAnsi="Times New Roman" w:cs="Times New Roman"/>
          <w:i w:val="0"/>
          <w:iCs w:val="0"/>
          <w:color w:val="auto"/>
          <w:sz w:val="24"/>
          <w:szCs w:val="24"/>
        </w:rPr>
        <w:t>ykonawca jest związany ofertą od dnia</w:t>
      </w:r>
      <w:r w:rsidR="008C4376" w:rsidRPr="007A2E81">
        <w:rPr>
          <w:rFonts w:ascii="Times New Roman" w:hAnsi="Times New Roman" w:cs="Times New Roman"/>
          <w:i w:val="0"/>
          <w:iCs w:val="0"/>
          <w:color w:val="auto"/>
          <w:sz w:val="24"/>
          <w:szCs w:val="24"/>
        </w:rPr>
        <w:t xml:space="preserve"> </w:t>
      </w:r>
      <w:r w:rsidR="00790B40" w:rsidRPr="007A2E81">
        <w:rPr>
          <w:rFonts w:ascii="Times New Roman" w:hAnsi="Times New Roman" w:cs="Times New Roman"/>
          <w:i w:val="0"/>
          <w:iCs w:val="0"/>
          <w:color w:val="auto"/>
          <w:sz w:val="24"/>
          <w:szCs w:val="24"/>
        </w:rPr>
        <w:t>upływu</w:t>
      </w:r>
      <w:r w:rsidR="008C4376" w:rsidRPr="007A2E81">
        <w:rPr>
          <w:rFonts w:ascii="Times New Roman" w:hAnsi="Times New Roman" w:cs="Times New Roman"/>
          <w:i w:val="0"/>
          <w:iCs w:val="0"/>
          <w:color w:val="auto"/>
          <w:sz w:val="24"/>
          <w:szCs w:val="24"/>
        </w:rPr>
        <w:t xml:space="preserve"> </w:t>
      </w:r>
      <w:r w:rsidR="00790B40" w:rsidRPr="007A2E81">
        <w:rPr>
          <w:rFonts w:ascii="Times New Roman" w:hAnsi="Times New Roman" w:cs="Times New Roman"/>
          <w:i w:val="0"/>
          <w:iCs w:val="0"/>
          <w:color w:val="auto"/>
          <w:sz w:val="24"/>
          <w:szCs w:val="24"/>
        </w:rPr>
        <w:t xml:space="preserve">terminu składania ofert </w:t>
      </w:r>
      <w:r w:rsidR="00790B40" w:rsidRPr="007A2E81">
        <w:rPr>
          <w:rFonts w:ascii="Times New Roman" w:hAnsi="Times New Roman" w:cs="Times New Roman"/>
          <w:b/>
          <w:bCs/>
          <w:i w:val="0"/>
          <w:iCs w:val="0"/>
          <w:color w:val="auto"/>
          <w:sz w:val="24"/>
          <w:szCs w:val="24"/>
        </w:rPr>
        <w:t>do</w:t>
      </w:r>
      <w:r w:rsidR="00300816" w:rsidRPr="007A2E81">
        <w:rPr>
          <w:rFonts w:ascii="Times New Roman" w:hAnsi="Times New Roman" w:cs="Times New Roman"/>
          <w:b/>
          <w:bCs/>
          <w:i w:val="0"/>
          <w:iCs w:val="0"/>
          <w:color w:val="auto"/>
          <w:sz w:val="24"/>
          <w:szCs w:val="24"/>
        </w:rPr>
        <w:t xml:space="preserve"> </w:t>
      </w:r>
      <w:r w:rsidR="00790B40" w:rsidRPr="007A2E81">
        <w:rPr>
          <w:rFonts w:ascii="Times New Roman" w:hAnsi="Times New Roman" w:cs="Times New Roman"/>
          <w:b/>
          <w:bCs/>
          <w:i w:val="0"/>
          <w:iCs w:val="0"/>
          <w:color w:val="auto"/>
          <w:sz w:val="24"/>
          <w:szCs w:val="24"/>
        </w:rPr>
        <w:t>dnia</w:t>
      </w:r>
      <w:r w:rsidR="002C6383" w:rsidRPr="007A2E81">
        <w:rPr>
          <w:rFonts w:ascii="Times New Roman" w:hAnsi="Times New Roman" w:cs="Times New Roman"/>
          <w:b/>
          <w:bCs/>
          <w:i w:val="0"/>
          <w:iCs w:val="0"/>
          <w:color w:val="auto"/>
          <w:sz w:val="24"/>
          <w:szCs w:val="24"/>
        </w:rPr>
        <w:t xml:space="preserve"> </w:t>
      </w:r>
      <w:r w:rsidR="0094188F" w:rsidRPr="007A2E81">
        <w:rPr>
          <w:rFonts w:ascii="Times New Roman" w:hAnsi="Times New Roman" w:cs="Times New Roman"/>
          <w:b/>
          <w:bCs/>
          <w:i w:val="0"/>
          <w:iCs w:val="0"/>
          <w:color w:val="auto"/>
          <w:sz w:val="24"/>
          <w:szCs w:val="24"/>
        </w:rPr>
        <w:t>30</w:t>
      </w:r>
      <w:r w:rsidR="002C6383" w:rsidRPr="007A2E81">
        <w:rPr>
          <w:rFonts w:ascii="Times New Roman" w:hAnsi="Times New Roman" w:cs="Times New Roman"/>
          <w:b/>
          <w:bCs/>
          <w:i w:val="0"/>
          <w:iCs w:val="0"/>
          <w:color w:val="auto"/>
          <w:sz w:val="24"/>
          <w:szCs w:val="24"/>
        </w:rPr>
        <w:t>.0</w:t>
      </w:r>
      <w:r w:rsidR="0094188F" w:rsidRPr="007A2E81">
        <w:rPr>
          <w:rFonts w:ascii="Times New Roman" w:hAnsi="Times New Roman" w:cs="Times New Roman"/>
          <w:b/>
          <w:bCs/>
          <w:i w:val="0"/>
          <w:iCs w:val="0"/>
          <w:color w:val="auto"/>
          <w:sz w:val="24"/>
          <w:szCs w:val="24"/>
        </w:rPr>
        <w:t>9</w:t>
      </w:r>
      <w:r w:rsidR="002C6383" w:rsidRPr="007A2E81">
        <w:rPr>
          <w:rFonts w:ascii="Times New Roman" w:hAnsi="Times New Roman" w:cs="Times New Roman"/>
          <w:b/>
          <w:bCs/>
          <w:i w:val="0"/>
          <w:iCs w:val="0"/>
          <w:color w:val="auto"/>
          <w:sz w:val="24"/>
          <w:szCs w:val="24"/>
        </w:rPr>
        <w:t>.</w:t>
      </w:r>
      <w:r w:rsidR="00A14E25" w:rsidRPr="007A2E81">
        <w:rPr>
          <w:rFonts w:ascii="Times New Roman" w:hAnsi="Times New Roman" w:cs="Times New Roman"/>
          <w:b/>
          <w:bCs/>
          <w:i w:val="0"/>
          <w:iCs w:val="0"/>
          <w:color w:val="auto"/>
          <w:sz w:val="24"/>
          <w:szCs w:val="24"/>
        </w:rPr>
        <w:t>202</w:t>
      </w:r>
      <w:r w:rsidR="0094188F" w:rsidRPr="007A2E81">
        <w:rPr>
          <w:rFonts w:ascii="Times New Roman" w:hAnsi="Times New Roman" w:cs="Times New Roman"/>
          <w:b/>
          <w:bCs/>
          <w:i w:val="0"/>
          <w:iCs w:val="0"/>
          <w:color w:val="auto"/>
          <w:sz w:val="24"/>
          <w:szCs w:val="24"/>
        </w:rPr>
        <w:t>6</w:t>
      </w:r>
      <w:r w:rsidR="00DB17F5" w:rsidRPr="007A2E81">
        <w:rPr>
          <w:rFonts w:ascii="Times New Roman" w:hAnsi="Times New Roman" w:cs="Times New Roman"/>
          <w:b/>
          <w:bCs/>
          <w:i w:val="0"/>
          <w:iCs w:val="0"/>
          <w:color w:val="auto"/>
          <w:sz w:val="24"/>
          <w:szCs w:val="24"/>
        </w:rPr>
        <w:t> </w:t>
      </w:r>
      <w:r w:rsidRPr="007A2E81">
        <w:rPr>
          <w:rFonts w:ascii="Times New Roman" w:hAnsi="Times New Roman" w:cs="Times New Roman"/>
          <w:b/>
          <w:bCs/>
          <w:i w:val="0"/>
          <w:iCs w:val="0"/>
          <w:color w:val="auto"/>
          <w:sz w:val="24"/>
          <w:szCs w:val="24"/>
        </w:rPr>
        <w:t>r.</w:t>
      </w:r>
      <w:r w:rsidR="00427C13" w:rsidRPr="007A2E81">
        <w:rPr>
          <w:rFonts w:ascii="Times New Roman" w:hAnsi="Times New Roman" w:cs="Times New Roman"/>
          <w:b/>
          <w:bCs/>
          <w:i w:val="0"/>
          <w:iCs w:val="0"/>
          <w:color w:val="auto"/>
          <w:sz w:val="24"/>
          <w:szCs w:val="24"/>
        </w:rPr>
        <w:t xml:space="preserve"> </w:t>
      </w:r>
      <w:r w:rsidR="00AF31D8" w:rsidRPr="007A2E81">
        <w:rPr>
          <w:rFonts w:ascii="Times New Roman" w:hAnsi="Times New Roman" w:cs="Times New Roman"/>
          <w:b/>
          <w:bCs/>
          <w:i w:val="0"/>
          <w:iCs w:val="0"/>
          <w:color w:val="auto"/>
          <w:sz w:val="24"/>
          <w:szCs w:val="24"/>
        </w:rPr>
        <w:t>(</w:t>
      </w:r>
      <w:r w:rsidR="00427C13" w:rsidRPr="007A2E81">
        <w:rPr>
          <w:rFonts w:ascii="Times New Roman" w:hAnsi="Times New Roman" w:cs="Times New Roman"/>
          <w:bCs/>
          <w:i w:val="0"/>
          <w:iCs w:val="0"/>
          <w:color w:val="auto"/>
          <w:sz w:val="24"/>
          <w:szCs w:val="24"/>
        </w:rPr>
        <w:t>30 dni).</w:t>
      </w:r>
    </w:p>
    <w:p w14:paraId="7C4840F8" w14:textId="5B0A5D59" w:rsidR="008C4376" w:rsidRPr="007A2E81" w:rsidRDefault="00790B40" w:rsidP="00790B40">
      <w:pPr>
        <w:pStyle w:val="Nagwek4"/>
        <w:spacing w:before="120" w:after="120" w:line="100" w:lineRule="atLeast"/>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2.</w:t>
      </w:r>
      <w:r w:rsidR="008C4376" w:rsidRPr="007A2E81">
        <w:rPr>
          <w:rFonts w:ascii="Times New Roman" w:hAnsi="Times New Roman" w:cs="Times New Roman"/>
          <w:i w:val="0"/>
          <w:iCs w:val="0"/>
          <w:color w:val="auto"/>
          <w:sz w:val="24"/>
          <w:szCs w:val="24"/>
        </w:rPr>
        <w:t xml:space="preserve"> </w:t>
      </w:r>
      <w:r w:rsidRPr="007A2E81">
        <w:rPr>
          <w:rFonts w:ascii="Times New Roman" w:hAnsi="Times New Roman" w:cs="Times New Roman"/>
          <w:i w:val="0"/>
          <w:iCs w:val="0"/>
          <w:color w:val="auto"/>
          <w:sz w:val="24"/>
          <w:szCs w:val="24"/>
        </w:rPr>
        <w:t xml:space="preserve">W </w:t>
      </w:r>
      <w:r w:rsidR="001525C6" w:rsidRPr="007A2E81">
        <w:rPr>
          <w:rFonts w:ascii="Times New Roman" w:hAnsi="Times New Roman" w:cs="Times New Roman"/>
          <w:i w:val="0"/>
          <w:iCs w:val="0"/>
          <w:color w:val="auto"/>
          <w:sz w:val="24"/>
          <w:szCs w:val="24"/>
        </w:rPr>
        <w:t xml:space="preserve">razie zaistnienia </w:t>
      </w:r>
      <w:r w:rsidR="00E768AE" w:rsidRPr="007A2E81">
        <w:rPr>
          <w:rFonts w:ascii="Times New Roman" w:hAnsi="Times New Roman" w:cs="Times New Roman"/>
          <w:i w:val="0"/>
          <w:iCs w:val="0"/>
          <w:color w:val="auto"/>
          <w:sz w:val="24"/>
          <w:szCs w:val="24"/>
        </w:rPr>
        <w:t xml:space="preserve">potrzeby </w:t>
      </w:r>
      <w:r w:rsidR="008C4376" w:rsidRPr="007A2E81">
        <w:rPr>
          <w:rFonts w:ascii="Times New Roman" w:hAnsi="Times New Roman" w:cs="Times New Roman"/>
          <w:i w:val="0"/>
          <w:iCs w:val="0"/>
          <w:color w:val="auto"/>
          <w:sz w:val="24"/>
          <w:szCs w:val="24"/>
        </w:rPr>
        <w:t xml:space="preserve">wydłużenia terminu związania ofertą Zamawiający zastosuje </w:t>
      </w:r>
      <w:r w:rsidR="00E768AE" w:rsidRPr="007A2E81">
        <w:rPr>
          <w:rFonts w:ascii="Times New Roman" w:hAnsi="Times New Roman" w:cs="Times New Roman"/>
          <w:i w:val="0"/>
          <w:iCs w:val="0"/>
          <w:color w:val="auto"/>
          <w:sz w:val="24"/>
          <w:szCs w:val="24"/>
        </w:rPr>
        <w:t>art</w:t>
      </w:r>
      <w:r w:rsidR="008C4376" w:rsidRPr="007A2E81">
        <w:rPr>
          <w:rFonts w:ascii="Times New Roman" w:hAnsi="Times New Roman" w:cs="Times New Roman"/>
          <w:i w:val="0"/>
          <w:iCs w:val="0"/>
          <w:color w:val="auto"/>
          <w:sz w:val="24"/>
          <w:szCs w:val="24"/>
        </w:rPr>
        <w:t xml:space="preserve">. </w:t>
      </w:r>
      <w:r w:rsidR="00E768AE" w:rsidRPr="007A2E81">
        <w:rPr>
          <w:rFonts w:ascii="Times New Roman" w:hAnsi="Times New Roman" w:cs="Times New Roman"/>
          <w:i w:val="0"/>
          <w:iCs w:val="0"/>
          <w:color w:val="auto"/>
          <w:sz w:val="24"/>
          <w:szCs w:val="24"/>
        </w:rPr>
        <w:t xml:space="preserve">307 ust. 2 </w:t>
      </w:r>
      <w:r w:rsidR="008C4376" w:rsidRPr="007A2E81">
        <w:rPr>
          <w:rFonts w:ascii="Times New Roman" w:hAnsi="Times New Roman" w:cs="Times New Roman"/>
          <w:i w:val="0"/>
          <w:iCs w:val="0"/>
          <w:color w:val="auto"/>
          <w:sz w:val="24"/>
          <w:szCs w:val="24"/>
        </w:rPr>
        <w:t xml:space="preserve">ustawy </w:t>
      </w:r>
      <w:proofErr w:type="spellStart"/>
      <w:r w:rsidR="008C4376" w:rsidRPr="007A2E81">
        <w:rPr>
          <w:rFonts w:ascii="Times New Roman" w:hAnsi="Times New Roman" w:cs="Times New Roman"/>
          <w:i w:val="0"/>
          <w:iCs w:val="0"/>
          <w:color w:val="auto"/>
          <w:sz w:val="24"/>
          <w:szCs w:val="24"/>
        </w:rPr>
        <w:t>Pzp</w:t>
      </w:r>
      <w:proofErr w:type="spellEnd"/>
      <w:r w:rsidR="008C4376" w:rsidRPr="007A2E81">
        <w:rPr>
          <w:rFonts w:ascii="Times New Roman" w:hAnsi="Times New Roman" w:cs="Times New Roman"/>
          <w:i w:val="0"/>
          <w:iCs w:val="0"/>
          <w:color w:val="auto"/>
          <w:sz w:val="24"/>
          <w:szCs w:val="24"/>
        </w:rPr>
        <w:t>.</w:t>
      </w:r>
    </w:p>
    <w:p w14:paraId="6E912C3C" w14:textId="1EA12986" w:rsidR="008C4376" w:rsidRPr="007A2E81"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XI.</w:t>
      </w:r>
      <w:r w:rsidR="008C4376"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OPIS SPOSOBU PRZYGOTOWANIA</w:t>
      </w:r>
      <w:r w:rsidR="008C4376"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OFERTY</w:t>
      </w:r>
    </w:p>
    <w:p w14:paraId="3D6CFA1B" w14:textId="77777777" w:rsidR="00BD2A2C" w:rsidRPr="007A2E81" w:rsidRDefault="00BD2A2C" w:rsidP="001D2C91">
      <w:pPr>
        <w:pStyle w:val="Akapitzlist"/>
        <w:numPr>
          <w:ilvl w:val="0"/>
          <w:numId w:val="14"/>
        </w:numPr>
        <w:spacing w:after="0" w:line="240" w:lineRule="auto"/>
        <w:ind w:left="0" w:firstLine="0"/>
        <w:jc w:val="both"/>
        <w:rPr>
          <w:rFonts w:ascii="Times New Roman" w:eastAsia="Times New Roman" w:hAnsi="Times New Roman" w:cs="Times New Roman"/>
          <w:bCs/>
          <w:sz w:val="24"/>
          <w:szCs w:val="24"/>
          <w:lang w:eastAsia="pl-PL"/>
        </w:rPr>
      </w:pPr>
      <w:r w:rsidRPr="007A2E81">
        <w:rPr>
          <w:rFonts w:ascii="Times New Roman" w:eastAsia="Calibri" w:hAnsi="Times New Roman" w:cs="Times New Roman"/>
          <w:sz w:val="24"/>
          <w:szCs w:val="24"/>
        </w:rPr>
        <w:t xml:space="preserve"> </w:t>
      </w:r>
      <w:r w:rsidRPr="007A2E81">
        <w:rPr>
          <w:rFonts w:ascii="Times New Roman" w:hAnsi="Times New Roman" w:cs="Times New Roman"/>
          <w:bCs/>
          <w:sz w:val="24"/>
          <w:szCs w:val="24"/>
          <w:lang w:eastAsia="pl-PL"/>
        </w:rPr>
        <w:t>Dane pomocnicze do sporządzaniu oferty:</w:t>
      </w:r>
    </w:p>
    <w:p w14:paraId="2D0EA5ED" w14:textId="19FA9684" w:rsidR="00BD2A2C" w:rsidRPr="007A2E81" w:rsidRDefault="00BD2A2C" w:rsidP="00257854">
      <w:pPr>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val="x-none" w:eastAsia="pl-PL"/>
        </w:rPr>
        <w:t xml:space="preserve">1) </w:t>
      </w:r>
      <w:r w:rsidRPr="007A2E81">
        <w:rPr>
          <w:rFonts w:ascii="Times New Roman" w:eastAsia="Times New Roman" w:hAnsi="Times New Roman" w:cs="Times New Roman"/>
          <w:bCs/>
          <w:sz w:val="24"/>
          <w:szCs w:val="24"/>
          <w:lang w:eastAsia="pl-PL"/>
        </w:rPr>
        <w:t>gmina miejska położona w województwie mazowieckim</w:t>
      </w:r>
    </w:p>
    <w:p w14:paraId="26005036" w14:textId="77777777"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val="x-none" w:eastAsia="pl-PL"/>
        </w:rPr>
      </w:pPr>
      <w:r w:rsidRPr="007A2E81">
        <w:rPr>
          <w:rFonts w:ascii="Times New Roman" w:eastAsia="Times New Roman" w:hAnsi="Times New Roman" w:cs="Times New Roman"/>
          <w:bCs/>
          <w:sz w:val="24"/>
          <w:szCs w:val="24"/>
          <w:lang w:eastAsia="pl-PL"/>
        </w:rPr>
        <w:t xml:space="preserve">2) </w:t>
      </w:r>
      <w:r w:rsidRPr="007A2E81">
        <w:rPr>
          <w:rFonts w:ascii="Times New Roman" w:eastAsia="Times New Roman" w:hAnsi="Times New Roman" w:cs="Times New Roman"/>
          <w:bCs/>
          <w:sz w:val="24"/>
          <w:szCs w:val="24"/>
          <w:lang w:val="x-none" w:eastAsia="pl-PL"/>
        </w:rPr>
        <w:t xml:space="preserve">obszar </w:t>
      </w:r>
      <w:r w:rsidRPr="007A2E81">
        <w:rPr>
          <w:rFonts w:ascii="Times New Roman" w:eastAsia="Times New Roman" w:hAnsi="Times New Roman" w:cs="Times New Roman"/>
          <w:bCs/>
          <w:sz w:val="24"/>
          <w:szCs w:val="24"/>
          <w:lang w:eastAsia="pl-PL"/>
        </w:rPr>
        <w:t>gminy</w:t>
      </w:r>
      <w:r w:rsidRPr="007A2E81">
        <w:rPr>
          <w:rFonts w:ascii="Times New Roman" w:eastAsia="Times New Roman" w:hAnsi="Times New Roman" w:cs="Times New Roman"/>
          <w:bCs/>
          <w:sz w:val="24"/>
          <w:szCs w:val="24"/>
          <w:lang w:val="x-none" w:eastAsia="pl-PL"/>
        </w:rPr>
        <w:t xml:space="preserve"> – 3</w:t>
      </w:r>
      <w:r w:rsidRPr="007A2E81">
        <w:rPr>
          <w:rFonts w:ascii="Times New Roman" w:eastAsia="Times New Roman" w:hAnsi="Times New Roman" w:cs="Times New Roman"/>
          <w:bCs/>
          <w:sz w:val="24"/>
          <w:szCs w:val="24"/>
          <w:lang w:eastAsia="pl-PL"/>
        </w:rPr>
        <w:t>4,80</w:t>
      </w:r>
      <w:r w:rsidRPr="007A2E81">
        <w:rPr>
          <w:rFonts w:ascii="Times New Roman" w:eastAsia="Times New Roman" w:hAnsi="Times New Roman" w:cs="Times New Roman"/>
          <w:bCs/>
          <w:sz w:val="24"/>
          <w:szCs w:val="24"/>
          <w:lang w:val="x-none" w:eastAsia="pl-PL"/>
        </w:rPr>
        <w:t xml:space="preserve"> </w:t>
      </w:r>
      <w:r w:rsidRPr="007A2E81">
        <w:rPr>
          <w:rFonts w:ascii="Times New Roman" w:eastAsia="Times New Roman" w:hAnsi="Times New Roman" w:cs="Times New Roman"/>
          <w:bCs/>
          <w:sz w:val="24"/>
          <w:szCs w:val="24"/>
          <w:lang w:eastAsia="pl-PL"/>
        </w:rPr>
        <w:t>km</w:t>
      </w:r>
      <w:r w:rsidRPr="007A2E81">
        <w:rPr>
          <w:rFonts w:ascii="Times New Roman" w:eastAsia="Times New Roman" w:hAnsi="Times New Roman" w:cs="Times New Roman"/>
          <w:bCs/>
          <w:sz w:val="24"/>
          <w:szCs w:val="24"/>
          <w:vertAlign w:val="superscript"/>
          <w:lang w:eastAsia="pl-PL"/>
        </w:rPr>
        <w:t>2</w:t>
      </w:r>
      <w:r w:rsidRPr="007A2E81">
        <w:rPr>
          <w:rFonts w:ascii="Times New Roman" w:eastAsia="Times New Roman" w:hAnsi="Times New Roman" w:cs="Times New Roman"/>
          <w:bCs/>
          <w:sz w:val="24"/>
          <w:szCs w:val="24"/>
          <w:lang w:val="x-none" w:eastAsia="pl-PL"/>
        </w:rPr>
        <w:t>,</w:t>
      </w:r>
    </w:p>
    <w:p w14:paraId="7511FCA8" w14:textId="28DBF775"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3) </w:t>
      </w:r>
      <w:r w:rsidRPr="007A2E81">
        <w:rPr>
          <w:rFonts w:ascii="Times New Roman" w:eastAsia="Times New Roman" w:hAnsi="Times New Roman" w:cs="Times New Roman"/>
          <w:bCs/>
          <w:sz w:val="24"/>
          <w:szCs w:val="24"/>
          <w:lang w:val="x-none" w:eastAsia="pl-PL"/>
        </w:rPr>
        <w:t xml:space="preserve">liczba mieszkańców Miasta Mława </w:t>
      </w:r>
      <w:r w:rsidR="00FE32B1" w:rsidRPr="007A2E81">
        <w:rPr>
          <w:rFonts w:ascii="Times New Roman" w:eastAsia="Times New Roman" w:hAnsi="Times New Roman" w:cs="Times New Roman"/>
          <w:bCs/>
          <w:sz w:val="24"/>
          <w:szCs w:val="24"/>
          <w:lang w:val="x-none" w:eastAsia="pl-PL"/>
        </w:rPr>
        <w:t xml:space="preserve">zameldowanych na pobyt stały i czasowy </w:t>
      </w:r>
      <w:r w:rsidRPr="007A2E81">
        <w:rPr>
          <w:rFonts w:ascii="Times New Roman" w:eastAsia="Times New Roman" w:hAnsi="Times New Roman" w:cs="Times New Roman"/>
          <w:bCs/>
          <w:sz w:val="24"/>
          <w:szCs w:val="24"/>
          <w:lang w:eastAsia="pl-PL"/>
        </w:rPr>
        <w:t>wg stanu</w:t>
      </w:r>
      <w:r w:rsidR="00D429E9"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na</w:t>
      </w:r>
      <w:r w:rsidR="00D429E9" w:rsidRPr="007A2E81">
        <w:rPr>
          <w:rFonts w:ascii="Times New Roman" w:eastAsia="Times New Roman" w:hAnsi="Times New Roman" w:cs="Times New Roman"/>
          <w:bCs/>
          <w:sz w:val="24"/>
          <w:szCs w:val="24"/>
          <w:lang w:eastAsia="pl-PL"/>
        </w:rPr>
        <w:t> </w:t>
      </w:r>
      <w:r w:rsidR="00FE32B1" w:rsidRPr="007A2E81">
        <w:rPr>
          <w:rFonts w:ascii="Times New Roman" w:eastAsia="Times New Roman" w:hAnsi="Times New Roman" w:cs="Times New Roman"/>
          <w:bCs/>
          <w:sz w:val="24"/>
          <w:szCs w:val="24"/>
          <w:lang w:eastAsia="pl-PL"/>
        </w:rPr>
        <w:t xml:space="preserve">dzień </w:t>
      </w:r>
      <w:r w:rsidRPr="007A2E81">
        <w:rPr>
          <w:rFonts w:ascii="Times New Roman" w:eastAsia="Times New Roman" w:hAnsi="Times New Roman" w:cs="Times New Roman"/>
          <w:bCs/>
          <w:sz w:val="24"/>
          <w:szCs w:val="24"/>
          <w:lang w:eastAsia="pl-PL"/>
        </w:rPr>
        <w:t>3</w:t>
      </w:r>
      <w:r w:rsidR="000D1412" w:rsidRPr="007A2E81">
        <w:rPr>
          <w:rFonts w:ascii="Times New Roman" w:eastAsia="Times New Roman" w:hAnsi="Times New Roman" w:cs="Times New Roman"/>
          <w:bCs/>
          <w:sz w:val="24"/>
          <w:szCs w:val="24"/>
          <w:lang w:eastAsia="pl-PL"/>
        </w:rPr>
        <w:t>0</w:t>
      </w:r>
      <w:r w:rsidRPr="007A2E81">
        <w:rPr>
          <w:rFonts w:ascii="Times New Roman" w:eastAsia="Times New Roman" w:hAnsi="Times New Roman" w:cs="Times New Roman"/>
          <w:bCs/>
          <w:sz w:val="24"/>
          <w:szCs w:val="24"/>
          <w:lang w:eastAsia="pl-PL"/>
        </w:rPr>
        <w:t>.</w:t>
      </w:r>
      <w:r w:rsidR="000D1412" w:rsidRPr="007A2E81">
        <w:rPr>
          <w:rFonts w:ascii="Times New Roman" w:eastAsia="Times New Roman" w:hAnsi="Times New Roman" w:cs="Times New Roman"/>
          <w:bCs/>
          <w:sz w:val="24"/>
          <w:szCs w:val="24"/>
          <w:lang w:eastAsia="pl-PL"/>
        </w:rPr>
        <w:t>06</w:t>
      </w:r>
      <w:r w:rsidRPr="007A2E81">
        <w:rPr>
          <w:rFonts w:ascii="Times New Roman" w:eastAsia="Times New Roman" w:hAnsi="Times New Roman" w:cs="Times New Roman"/>
          <w:bCs/>
          <w:sz w:val="24"/>
          <w:szCs w:val="24"/>
          <w:lang w:eastAsia="pl-PL"/>
        </w:rPr>
        <w:t>.202</w:t>
      </w:r>
      <w:r w:rsidR="000D1412" w:rsidRPr="007A2E81">
        <w:rPr>
          <w:rFonts w:ascii="Times New Roman" w:eastAsia="Times New Roman" w:hAnsi="Times New Roman" w:cs="Times New Roman"/>
          <w:bCs/>
          <w:sz w:val="24"/>
          <w:szCs w:val="24"/>
          <w:lang w:eastAsia="pl-PL"/>
        </w:rPr>
        <w:t>6</w:t>
      </w:r>
      <w:r w:rsidRPr="007A2E81">
        <w:rPr>
          <w:rFonts w:ascii="Times New Roman" w:eastAsia="Times New Roman" w:hAnsi="Times New Roman" w:cs="Times New Roman"/>
          <w:bCs/>
          <w:sz w:val="24"/>
          <w:szCs w:val="24"/>
          <w:lang w:eastAsia="pl-PL"/>
        </w:rPr>
        <w:t xml:space="preserve"> r.(rejestr mieszkańców gminy)</w:t>
      </w:r>
      <w:r w:rsidRPr="007A2E81">
        <w:rPr>
          <w:rFonts w:ascii="Times New Roman" w:eastAsia="Times New Roman" w:hAnsi="Times New Roman" w:cs="Times New Roman"/>
          <w:bCs/>
          <w:sz w:val="24"/>
          <w:szCs w:val="24"/>
          <w:lang w:val="x-none" w:eastAsia="pl-PL"/>
        </w:rPr>
        <w:t xml:space="preserve"> - </w:t>
      </w:r>
      <w:r w:rsidR="00FE32B1" w:rsidRPr="007A2E81">
        <w:rPr>
          <w:rFonts w:ascii="Times New Roman" w:eastAsia="Times New Roman" w:hAnsi="Times New Roman" w:cs="Times New Roman"/>
          <w:bCs/>
          <w:sz w:val="24"/>
          <w:szCs w:val="24"/>
          <w:lang w:eastAsia="pl-PL"/>
        </w:rPr>
        <w:t>29 </w:t>
      </w:r>
      <w:r w:rsidR="00BE7900" w:rsidRPr="007A2E81">
        <w:rPr>
          <w:rFonts w:ascii="Times New Roman" w:eastAsia="Times New Roman" w:hAnsi="Times New Roman" w:cs="Times New Roman"/>
          <w:bCs/>
          <w:sz w:val="24"/>
          <w:szCs w:val="24"/>
          <w:lang w:eastAsia="pl-PL"/>
        </w:rPr>
        <w:t>114</w:t>
      </w:r>
      <w:r w:rsidR="00FE32B1"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val="x-none" w:eastAsia="pl-PL"/>
        </w:rPr>
        <w:t>osób,</w:t>
      </w:r>
    </w:p>
    <w:p w14:paraId="4E16BF74" w14:textId="38A06A1B"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4</w:t>
      </w:r>
      <w:r w:rsidRPr="007A2E81">
        <w:rPr>
          <w:rFonts w:ascii="Times New Roman" w:eastAsia="Times New Roman" w:hAnsi="Times New Roman" w:cs="Times New Roman"/>
          <w:bCs/>
          <w:sz w:val="24"/>
          <w:szCs w:val="24"/>
          <w:lang w:val="x-none" w:eastAsia="pl-PL"/>
        </w:rPr>
        <w:t xml:space="preserve">) </w:t>
      </w:r>
      <w:bookmarkStart w:id="1" w:name="_Hlk235788811"/>
      <w:r w:rsidRPr="007A2E81">
        <w:rPr>
          <w:rFonts w:ascii="Times New Roman" w:eastAsia="Times New Roman" w:hAnsi="Times New Roman" w:cs="Times New Roman"/>
          <w:bCs/>
          <w:sz w:val="24"/>
          <w:szCs w:val="24"/>
          <w:lang w:val="x-none" w:eastAsia="pl-PL"/>
        </w:rPr>
        <w:t xml:space="preserve">liczba </w:t>
      </w:r>
      <w:r w:rsidRPr="007A2E81">
        <w:rPr>
          <w:rFonts w:ascii="Times New Roman" w:eastAsia="Times New Roman" w:hAnsi="Times New Roman" w:cs="Times New Roman"/>
          <w:bCs/>
          <w:sz w:val="24"/>
          <w:szCs w:val="24"/>
          <w:lang w:eastAsia="pl-PL"/>
        </w:rPr>
        <w:t>nieruchomości, na których zamieszkują mieszkańcy</w:t>
      </w:r>
      <w:r w:rsidRPr="007A2E81">
        <w:rPr>
          <w:rFonts w:ascii="Times New Roman" w:eastAsia="Times New Roman" w:hAnsi="Times New Roman" w:cs="Times New Roman"/>
          <w:bCs/>
          <w:sz w:val="24"/>
          <w:szCs w:val="24"/>
          <w:lang w:val="x-none" w:eastAsia="pl-PL"/>
        </w:rPr>
        <w:t xml:space="preserve"> zadeklarowanych do opłaty za</w:t>
      </w:r>
      <w:r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val="x-none" w:eastAsia="pl-PL"/>
        </w:rPr>
        <w:t xml:space="preserve">gospodarowanie odpadami komunalnymi </w:t>
      </w:r>
      <w:r w:rsidR="00753C0C" w:rsidRPr="007A2E81">
        <w:rPr>
          <w:rFonts w:ascii="Times New Roman" w:eastAsia="Times New Roman" w:hAnsi="Times New Roman" w:cs="Times New Roman"/>
          <w:bCs/>
          <w:sz w:val="24"/>
          <w:szCs w:val="24"/>
          <w:lang w:val="x-none" w:eastAsia="pl-PL"/>
        </w:rPr>
        <w:t>wg stanu na dzień 3</w:t>
      </w:r>
      <w:r w:rsidR="00AD6C5A" w:rsidRPr="007A2E81">
        <w:rPr>
          <w:rFonts w:ascii="Times New Roman" w:eastAsia="Times New Roman" w:hAnsi="Times New Roman" w:cs="Times New Roman"/>
          <w:bCs/>
          <w:sz w:val="24"/>
          <w:szCs w:val="24"/>
          <w:lang w:val="x-none" w:eastAsia="pl-PL"/>
        </w:rPr>
        <w:t>0</w:t>
      </w:r>
      <w:r w:rsidR="00753C0C" w:rsidRPr="007A2E81">
        <w:rPr>
          <w:rFonts w:ascii="Times New Roman" w:eastAsia="Times New Roman" w:hAnsi="Times New Roman" w:cs="Times New Roman"/>
          <w:bCs/>
          <w:sz w:val="24"/>
          <w:szCs w:val="24"/>
          <w:lang w:val="x-none" w:eastAsia="pl-PL"/>
        </w:rPr>
        <w:t>.</w:t>
      </w:r>
      <w:r w:rsidR="00AD6C5A" w:rsidRPr="007A2E81">
        <w:rPr>
          <w:rFonts w:ascii="Times New Roman" w:eastAsia="Times New Roman" w:hAnsi="Times New Roman" w:cs="Times New Roman"/>
          <w:bCs/>
          <w:sz w:val="24"/>
          <w:szCs w:val="24"/>
          <w:lang w:val="x-none" w:eastAsia="pl-PL"/>
        </w:rPr>
        <w:t>06</w:t>
      </w:r>
      <w:r w:rsidR="00753C0C" w:rsidRPr="007A2E81">
        <w:rPr>
          <w:rFonts w:ascii="Times New Roman" w:eastAsia="Times New Roman" w:hAnsi="Times New Roman" w:cs="Times New Roman"/>
          <w:bCs/>
          <w:sz w:val="24"/>
          <w:szCs w:val="24"/>
          <w:lang w:val="x-none" w:eastAsia="pl-PL"/>
        </w:rPr>
        <w:t>.202</w:t>
      </w:r>
      <w:r w:rsidR="00AD6C5A" w:rsidRPr="007A2E81">
        <w:rPr>
          <w:rFonts w:ascii="Times New Roman" w:eastAsia="Times New Roman" w:hAnsi="Times New Roman" w:cs="Times New Roman"/>
          <w:bCs/>
          <w:sz w:val="24"/>
          <w:szCs w:val="24"/>
          <w:lang w:val="x-none" w:eastAsia="pl-PL"/>
        </w:rPr>
        <w:t>6</w:t>
      </w:r>
      <w:r w:rsidR="00753C0C" w:rsidRPr="007A2E81">
        <w:rPr>
          <w:rFonts w:ascii="Times New Roman" w:eastAsia="Times New Roman" w:hAnsi="Times New Roman" w:cs="Times New Roman"/>
          <w:bCs/>
          <w:sz w:val="24"/>
          <w:szCs w:val="24"/>
          <w:lang w:val="x-none" w:eastAsia="pl-PL"/>
        </w:rPr>
        <w:t xml:space="preserve"> r. </w:t>
      </w:r>
      <w:r w:rsidRPr="007A2E81">
        <w:rPr>
          <w:rFonts w:ascii="Times New Roman" w:eastAsia="Times New Roman" w:hAnsi="Times New Roman" w:cs="Times New Roman"/>
          <w:bCs/>
          <w:sz w:val="24"/>
          <w:szCs w:val="24"/>
          <w:lang w:eastAsia="pl-PL"/>
        </w:rPr>
        <w:t>4 </w:t>
      </w:r>
      <w:r w:rsidR="00AD6C5A" w:rsidRPr="007A2E81">
        <w:rPr>
          <w:rFonts w:ascii="Times New Roman" w:eastAsia="Times New Roman" w:hAnsi="Times New Roman" w:cs="Times New Roman"/>
          <w:bCs/>
          <w:sz w:val="24"/>
          <w:szCs w:val="24"/>
          <w:lang w:eastAsia="pl-PL"/>
        </w:rPr>
        <w:t>892</w:t>
      </w:r>
      <w:r w:rsidRPr="007A2E81">
        <w:rPr>
          <w:rFonts w:ascii="Times New Roman" w:eastAsia="Times New Roman" w:hAnsi="Times New Roman" w:cs="Times New Roman"/>
          <w:bCs/>
          <w:sz w:val="24"/>
          <w:szCs w:val="24"/>
          <w:lang w:eastAsia="pl-PL"/>
        </w:rPr>
        <w:t>, w tym nieruchomości zabudowane budynkami wielolokalowymi – 3</w:t>
      </w:r>
      <w:r w:rsidR="00AD6C5A" w:rsidRPr="007A2E81">
        <w:rPr>
          <w:rFonts w:ascii="Times New Roman" w:eastAsia="Times New Roman" w:hAnsi="Times New Roman" w:cs="Times New Roman"/>
          <w:bCs/>
          <w:sz w:val="24"/>
          <w:szCs w:val="24"/>
          <w:lang w:eastAsia="pl-PL"/>
        </w:rPr>
        <w:t>2</w:t>
      </w:r>
      <w:r w:rsidR="00753C0C" w:rsidRPr="007A2E81">
        <w:rPr>
          <w:rFonts w:ascii="Times New Roman" w:eastAsia="Times New Roman" w:hAnsi="Times New Roman" w:cs="Times New Roman"/>
          <w:bCs/>
          <w:sz w:val="24"/>
          <w:szCs w:val="24"/>
          <w:lang w:eastAsia="pl-PL"/>
        </w:rPr>
        <w:t>6</w:t>
      </w:r>
      <w:r w:rsidR="00AD6C5A" w:rsidRPr="007A2E81">
        <w:rPr>
          <w:rFonts w:ascii="Times New Roman" w:eastAsia="Times New Roman" w:hAnsi="Times New Roman" w:cs="Times New Roman"/>
          <w:bCs/>
          <w:sz w:val="24"/>
          <w:szCs w:val="24"/>
          <w:lang w:eastAsia="pl-PL"/>
        </w:rPr>
        <w:t>,</w:t>
      </w:r>
    </w:p>
    <w:p w14:paraId="1EB3B3DE" w14:textId="43381E12"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val="x-none" w:eastAsia="pl-PL"/>
        </w:rPr>
        <w:t>) liczba nieruchomości, na których zamieszkują mieszkańcy</w:t>
      </w:r>
      <w:r w:rsidR="00F24653" w:rsidRPr="007A2E81">
        <w:rPr>
          <w:rFonts w:ascii="Times New Roman" w:eastAsia="Times New Roman" w:hAnsi="Times New Roman" w:cs="Times New Roman"/>
          <w:bCs/>
          <w:sz w:val="24"/>
          <w:szCs w:val="24"/>
          <w:lang w:val="x-none" w:eastAsia="pl-PL"/>
        </w:rPr>
        <w:t>,</w:t>
      </w:r>
      <w:r w:rsidRPr="007A2E81">
        <w:rPr>
          <w:rFonts w:ascii="Times New Roman" w:eastAsia="Times New Roman" w:hAnsi="Times New Roman" w:cs="Times New Roman"/>
          <w:bCs/>
          <w:sz w:val="24"/>
          <w:szCs w:val="24"/>
          <w:lang w:eastAsia="pl-PL"/>
        </w:rPr>
        <w:t xml:space="preserve"> zabudowanych budynkami jednorodzinnym</w:t>
      </w:r>
      <w:r w:rsidRPr="007A2E81">
        <w:rPr>
          <w:rFonts w:ascii="Times New Roman" w:eastAsia="Times New Roman" w:hAnsi="Times New Roman" w:cs="Times New Roman"/>
          <w:bCs/>
          <w:sz w:val="24"/>
          <w:szCs w:val="24"/>
          <w:lang w:val="x-none" w:eastAsia="pl-PL"/>
        </w:rPr>
        <w:t xml:space="preserve">, </w:t>
      </w:r>
      <w:r w:rsidRPr="007A2E81">
        <w:rPr>
          <w:rFonts w:ascii="Times New Roman" w:eastAsia="Times New Roman" w:hAnsi="Times New Roman" w:cs="Times New Roman"/>
          <w:bCs/>
          <w:sz w:val="24"/>
          <w:szCs w:val="24"/>
          <w:lang w:eastAsia="pl-PL"/>
        </w:rPr>
        <w:t>których właściciele zadeklarowali kompostowanie bioodpadów</w:t>
      </w:r>
      <w:r w:rsidR="00753C0C" w:rsidRPr="007A2E81">
        <w:rPr>
          <w:rFonts w:ascii="Times New Roman" w:eastAsia="Times New Roman" w:hAnsi="Times New Roman" w:cs="Times New Roman"/>
          <w:bCs/>
          <w:sz w:val="24"/>
          <w:szCs w:val="24"/>
          <w:lang w:eastAsia="pl-PL"/>
        </w:rPr>
        <w:t xml:space="preserve"> wg stanu na</w:t>
      </w:r>
      <w:r w:rsidR="00D429E9" w:rsidRPr="007A2E81">
        <w:rPr>
          <w:rFonts w:ascii="Times New Roman" w:eastAsia="Times New Roman" w:hAnsi="Times New Roman" w:cs="Times New Roman"/>
          <w:bCs/>
          <w:sz w:val="24"/>
          <w:szCs w:val="24"/>
          <w:lang w:eastAsia="pl-PL"/>
        </w:rPr>
        <w:t> </w:t>
      </w:r>
      <w:r w:rsidR="00753C0C" w:rsidRPr="007A2E81">
        <w:rPr>
          <w:rFonts w:ascii="Times New Roman" w:eastAsia="Times New Roman" w:hAnsi="Times New Roman" w:cs="Times New Roman"/>
          <w:bCs/>
          <w:sz w:val="24"/>
          <w:szCs w:val="24"/>
          <w:lang w:eastAsia="pl-PL"/>
        </w:rPr>
        <w:t>dzień 3</w:t>
      </w:r>
      <w:r w:rsidR="00AD6C5A" w:rsidRPr="007A2E81">
        <w:rPr>
          <w:rFonts w:ascii="Times New Roman" w:eastAsia="Times New Roman" w:hAnsi="Times New Roman" w:cs="Times New Roman"/>
          <w:bCs/>
          <w:sz w:val="24"/>
          <w:szCs w:val="24"/>
          <w:lang w:eastAsia="pl-PL"/>
        </w:rPr>
        <w:t>0</w:t>
      </w:r>
      <w:r w:rsidR="00753C0C" w:rsidRPr="007A2E81">
        <w:rPr>
          <w:rFonts w:ascii="Times New Roman" w:eastAsia="Times New Roman" w:hAnsi="Times New Roman" w:cs="Times New Roman"/>
          <w:bCs/>
          <w:sz w:val="24"/>
          <w:szCs w:val="24"/>
          <w:lang w:eastAsia="pl-PL"/>
        </w:rPr>
        <w:t>.</w:t>
      </w:r>
      <w:r w:rsidR="00AD6C5A" w:rsidRPr="007A2E81">
        <w:rPr>
          <w:rFonts w:ascii="Times New Roman" w:eastAsia="Times New Roman" w:hAnsi="Times New Roman" w:cs="Times New Roman"/>
          <w:bCs/>
          <w:sz w:val="24"/>
          <w:szCs w:val="24"/>
          <w:lang w:eastAsia="pl-PL"/>
        </w:rPr>
        <w:t>06</w:t>
      </w:r>
      <w:r w:rsidR="00753C0C" w:rsidRPr="007A2E81">
        <w:rPr>
          <w:rFonts w:ascii="Times New Roman" w:eastAsia="Times New Roman" w:hAnsi="Times New Roman" w:cs="Times New Roman"/>
          <w:bCs/>
          <w:sz w:val="24"/>
          <w:szCs w:val="24"/>
          <w:lang w:eastAsia="pl-PL"/>
        </w:rPr>
        <w:t>.202</w:t>
      </w:r>
      <w:r w:rsidR="00AD6C5A" w:rsidRPr="007A2E81">
        <w:rPr>
          <w:rFonts w:ascii="Times New Roman" w:eastAsia="Times New Roman" w:hAnsi="Times New Roman" w:cs="Times New Roman"/>
          <w:bCs/>
          <w:sz w:val="24"/>
          <w:szCs w:val="24"/>
          <w:lang w:eastAsia="pl-PL"/>
        </w:rPr>
        <w:t>6</w:t>
      </w:r>
      <w:r w:rsidR="00753C0C" w:rsidRPr="007A2E81">
        <w:rPr>
          <w:rFonts w:ascii="Times New Roman" w:eastAsia="Times New Roman" w:hAnsi="Times New Roman" w:cs="Times New Roman"/>
          <w:bCs/>
          <w:sz w:val="24"/>
          <w:szCs w:val="24"/>
          <w:lang w:eastAsia="pl-PL"/>
        </w:rPr>
        <w:t xml:space="preserve"> r. </w:t>
      </w:r>
      <w:r w:rsidRPr="007A2E81">
        <w:rPr>
          <w:rFonts w:ascii="Times New Roman" w:eastAsia="Times New Roman" w:hAnsi="Times New Roman" w:cs="Times New Roman"/>
          <w:bCs/>
          <w:sz w:val="24"/>
          <w:szCs w:val="24"/>
          <w:lang w:eastAsia="pl-PL"/>
        </w:rPr>
        <w:t xml:space="preserve"> – </w:t>
      </w:r>
      <w:r w:rsidR="00AD6C5A" w:rsidRPr="007A2E81">
        <w:rPr>
          <w:rFonts w:ascii="Times New Roman" w:eastAsia="Times New Roman" w:hAnsi="Times New Roman" w:cs="Times New Roman"/>
          <w:bCs/>
          <w:sz w:val="24"/>
          <w:szCs w:val="24"/>
          <w:lang w:eastAsia="pl-PL"/>
        </w:rPr>
        <w:t>697</w:t>
      </w:r>
      <w:r w:rsidRPr="007A2E81">
        <w:rPr>
          <w:rFonts w:ascii="Times New Roman" w:eastAsia="Times New Roman" w:hAnsi="Times New Roman" w:cs="Times New Roman"/>
          <w:bCs/>
          <w:sz w:val="24"/>
          <w:szCs w:val="24"/>
          <w:lang w:eastAsia="pl-PL"/>
        </w:rPr>
        <w:t xml:space="preserve"> s</w:t>
      </w:r>
      <w:r w:rsidR="00D54595" w:rsidRPr="007A2E81">
        <w:rPr>
          <w:rFonts w:ascii="Times New Roman" w:eastAsia="Times New Roman" w:hAnsi="Times New Roman" w:cs="Times New Roman"/>
          <w:bCs/>
          <w:sz w:val="24"/>
          <w:szCs w:val="24"/>
          <w:lang w:eastAsia="pl-PL"/>
        </w:rPr>
        <w:t>zt.</w:t>
      </w:r>
    </w:p>
    <w:bookmarkEnd w:id="1"/>
    <w:p w14:paraId="0D0B5DA7" w14:textId="26EC1398"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6</w:t>
      </w:r>
      <w:r w:rsidRPr="007A2E81">
        <w:rPr>
          <w:rFonts w:ascii="Times New Roman" w:eastAsia="Times New Roman" w:hAnsi="Times New Roman" w:cs="Times New Roman"/>
          <w:bCs/>
          <w:sz w:val="24"/>
          <w:szCs w:val="24"/>
          <w:lang w:val="x-none" w:eastAsia="pl-PL"/>
        </w:rPr>
        <w:t xml:space="preserve">) </w:t>
      </w:r>
      <w:r w:rsidRPr="007A2E81">
        <w:rPr>
          <w:rFonts w:ascii="Times New Roman" w:eastAsia="Times New Roman" w:hAnsi="Times New Roman" w:cs="Times New Roman"/>
          <w:bCs/>
          <w:sz w:val="24"/>
          <w:szCs w:val="24"/>
          <w:lang w:eastAsia="pl-PL"/>
        </w:rPr>
        <w:t>masa i asortyment odpadów komunalnych zebranych w 202</w:t>
      </w:r>
      <w:r w:rsidR="00171A0F"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roku w PSZOK dostępnym dla mieszkańców Miasta Mława</w:t>
      </w:r>
      <w:r w:rsidR="00F24653" w:rsidRPr="007A2E81">
        <w:rPr>
          <w:rFonts w:ascii="Times New Roman" w:eastAsia="Times New Roman" w:hAnsi="Times New Roman" w:cs="Times New Roman"/>
          <w:bCs/>
          <w:sz w:val="24"/>
          <w:szCs w:val="24"/>
          <w:lang w:eastAsia="pl-PL"/>
        </w:rPr>
        <w:t xml:space="preserve"> (w tym mobilny mini PSZOK)</w:t>
      </w:r>
    </w:p>
    <w:tbl>
      <w:tblPr>
        <w:tblStyle w:val="Tabela-Siatka"/>
        <w:tblW w:w="0" w:type="auto"/>
        <w:tblLook w:val="04A0" w:firstRow="1" w:lastRow="0" w:firstColumn="1" w:lastColumn="0" w:noHBand="0" w:noVBand="1"/>
      </w:tblPr>
      <w:tblGrid>
        <w:gridCol w:w="770"/>
        <w:gridCol w:w="601"/>
        <w:gridCol w:w="601"/>
        <w:gridCol w:w="601"/>
        <w:gridCol w:w="601"/>
        <w:gridCol w:w="630"/>
        <w:gridCol w:w="601"/>
        <w:gridCol w:w="671"/>
        <w:gridCol w:w="601"/>
        <w:gridCol w:w="656"/>
        <w:gridCol w:w="610"/>
        <w:gridCol w:w="630"/>
        <w:gridCol w:w="630"/>
        <w:gridCol w:w="859"/>
      </w:tblGrid>
      <w:tr w:rsidR="00A75E49" w:rsidRPr="007A2E81" w14:paraId="473EB1BD" w14:textId="77777777" w:rsidTr="002C37A0">
        <w:tc>
          <w:tcPr>
            <w:tcW w:w="770" w:type="dxa"/>
            <w:vMerge w:val="restart"/>
            <w:tcBorders>
              <w:top w:val="single" w:sz="4" w:space="0" w:color="auto"/>
              <w:left w:val="single" w:sz="4" w:space="0" w:color="auto"/>
              <w:bottom w:val="single" w:sz="4" w:space="0" w:color="auto"/>
              <w:right w:val="single" w:sz="4" w:space="0" w:color="auto"/>
            </w:tcBorders>
            <w:hideMark/>
          </w:tcPr>
          <w:p w14:paraId="17A720B8"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Kod odpadu</w:t>
            </w:r>
          </w:p>
        </w:tc>
        <w:tc>
          <w:tcPr>
            <w:tcW w:w="8292" w:type="dxa"/>
            <w:gridSpan w:val="13"/>
            <w:tcBorders>
              <w:top w:val="single" w:sz="4" w:space="0" w:color="auto"/>
              <w:left w:val="single" w:sz="4" w:space="0" w:color="auto"/>
              <w:bottom w:val="single" w:sz="4" w:space="0" w:color="auto"/>
              <w:right w:val="single" w:sz="4" w:space="0" w:color="auto"/>
            </w:tcBorders>
            <w:hideMark/>
          </w:tcPr>
          <w:p w14:paraId="019EE187" w14:textId="77777777" w:rsidR="00BD2A2C" w:rsidRPr="007A2E81" w:rsidRDefault="00BD2A2C" w:rsidP="0020616A">
            <w:pPr>
              <w:suppressAutoHyphens/>
              <w:spacing w:after="120"/>
              <w:jc w:val="center"/>
              <w:rPr>
                <w:rFonts w:ascii="Times New Roman" w:hAnsi="Times New Roman"/>
                <w:bCs/>
                <w:sz w:val="20"/>
                <w:szCs w:val="20"/>
              </w:rPr>
            </w:pPr>
            <w:r w:rsidRPr="007A2E81">
              <w:rPr>
                <w:rFonts w:ascii="Times New Roman" w:hAnsi="Times New Roman"/>
                <w:bCs/>
                <w:sz w:val="20"/>
                <w:szCs w:val="20"/>
              </w:rPr>
              <w:t>Masa zebranych odpadów (Mg) w okresie miesiąc/rok</w:t>
            </w:r>
          </w:p>
        </w:tc>
      </w:tr>
      <w:tr w:rsidR="001317DC" w:rsidRPr="007A2E81" w14:paraId="4EF7888D" w14:textId="77777777" w:rsidTr="002C37A0">
        <w:tc>
          <w:tcPr>
            <w:tcW w:w="770" w:type="dxa"/>
            <w:vMerge/>
            <w:tcBorders>
              <w:top w:val="single" w:sz="4" w:space="0" w:color="auto"/>
              <w:left w:val="single" w:sz="4" w:space="0" w:color="auto"/>
              <w:bottom w:val="single" w:sz="4" w:space="0" w:color="auto"/>
              <w:right w:val="single" w:sz="4" w:space="0" w:color="auto"/>
            </w:tcBorders>
            <w:vAlign w:val="center"/>
            <w:hideMark/>
          </w:tcPr>
          <w:p w14:paraId="4B357441" w14:textId="77777777" w:rsidR="00BD2A2C" w:rsidRPr="007A2E81" w:rsidRDefault="00BD2A2C" w:rsidP="0020616A">
            <w:pPr>
              <w:rPr>
                <w:rFonts w:ascii="Times New Roman" w:hAnsi="Times New Roman"/>
                <w:bCs/>
                <w:sz w:val="16"/>
                <w:szCs w:val="16"/>
              </w:rPr>
            </w:pPr>
          </w:p>
        </w:tc>
        <w:tc>
          <w:tcPr>
            <w:tcW w:w="601" w:type="dxa"/>
            <w:tcBorders>
              <w:top w:val="single" w:sz="4" w:space="0" w:color="auto"/>
              <w:left w:val="single" w:sz="4" w:space="0" w:color="auto"/>
              <w:bottom w:val="single" w:sz="4" w:space="0" w:color="auto"/>
              <w:right w:val="single" w:sz="4" w:space="0" w:color="auto"/>
            </w:tcBorders>
            <w:hideMark/>
          </w:tcPr>
          <w:p w14:paraId="5CB9C9B0"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01</w:t>
            </w:r>
          </w:p>
        </w:tc>
        <w:tc>
          <w:tcPr>
            <w:tcW w:w="601" w:type="dxa"/>
            <w:tcBorders>
              <w:top w:val="single" w:sz="4" w:space="0" w:color="auto"/>
              <w:left w:val="single" w:sz="4" w:space="0" w:color="auto"/>
              <w:bottom w:val="single" w:sz="4" w:space="0" w:color="auto"/>
              <w:right w:val="single" w:sz="4" w:space="0" w:color="auto"/>
            </w:tcBorders>
            <w:hideMark/>
          </w:tcPr>
          <w:p w14:paraId="5E7B4A3D"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02</w:t>
            </w:r>
          </w:p>
        </w:tc>
        <w:tc>
          <w:tcPr>
            <w:tcW w:w="601" w:type="dxa"/>
            <w:tcBorders>
              <w:top w:val="single" w:sz="4" w:space="0" w:color="auto"/>
              <w:left w:val="single" w:sz="4" w:space="0" w:color="auto"/>
              <w:bottom w:val="single" w:sz="4" w:space="0" w:color="auto"/>
              <w:right w:val="single" w:sz="4" w:space="0" w:color="auto"/>
            </w:tcBorders>
            <w:hideMark/>
          </w:tcPr>
          <w:p w14:paraId="3ADBF62E"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03</w:t>
            </w:r>
          </w:p>
        </w:tc>
        <w:tc>
          <w:tcPr>
            <w:tcW w:w="601" w:type="dxa"/>
            <w:tcBorders>
              <w:top w:val="single" w:sz="4" w:space="0" w:color="auto"/>
              <w:left w:val="single" w:sz="4" w:space="0" w:color="auto"/>
              <w:bottom w:val="single" w:sz="4" w:space="0" w:color="auto"/>
              <w:right w:val="single" w:sz="4" w:space="0" w:color="auto"/>
            </w:tcBorders>
            <w:hideMark/>
          </w:tcPr>
          <w:p w14:paraId="23800B65"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w:t>
            </w:r>
          </w:p>
        </w:tc>
        <w:tc>
          <w:tcPr>
            <w:tcW w:w="630" w:type="dxa"/>
            <w:tcBorders>
              <w:top w:val="single" w:sz="4" w:space="0" w:color="auto"/>
              <w:left w:val="single" w:sz="4" w:space="0" w:color="auto"/>
              <w:bottom w:val="single" w:sz="4" w:space="0" w:color="auto"/>
              <w:right w:val="single" w:sz="4" w:space="0" w:color="auto"/>
            </w:tcBorders>
            <w:hideMark/>
          </w:tcPr>
          <w:p w14:paraId="0241DC84"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05</w:t>
            </w:r>
          </w:p>
        </w:tc>
        <w:tc>
          <w:tcPr>
            <w:tcW w:w="601" w:type="dxa"/>
            <w:tcBorders>
              <w:top w:val="single" w:sz="4" w:space="0" w:color="auto"/>
              <w:left w:val="single" w:sz="4" w:space="0" w:color="auto"/>
              <w:bottom w:val="single" w:sz="4" w:space="0" w:color="auto"/>
              <w:right w:val="single" w:sz="4" w:space="0" w:color="auto"/>
            </w:tcBorders>
            <w:hideMark/>
          </w:tcPr>
          <w:p w14:paraId="33B5579F"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w:t>
            </w:r>
          </w:p>
        </w:tc>
        <w:tc>
          <w:tcPr>
            <w:tcW w:w="671" w:type="dxa"/>
            <w:tcBorders>
              <w:top w:val="single" w:sz="4" w:space="0" w:color="auto"/>
              <w:left w:val="single" w:sz="4" w:space="0" w:color="auto"/>
              <w:bottom w:val="single" w:sz="4" w:space="0" w:color="auto"/>
              <w:right w:val="single" w:sz="4" w:space="0" w:color="auto"/>
            </w:tcBorders>
            <w:hideMark/>
          </w:tcPr>
          <w:p w14:paraId="4EEF33EC"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07</w:t>
            </w:r>
          </w:p>
        </w:tc>
        <w:tc>
          <w:tcPr>
            <w:tcW w:w="601" w:type="dxa"/>
            <w:tcBorders>
              <w:top w:val="single" w:sz="4" w:space="0" w:color="auto"/>
              <w:left w:val="single" w:sz="4" w:space="0" w:color="auto"/>
              <w:bottom w:val="single" w:sz="4" w:space="0" w:color="auto"/>
              <w:right w:val="single" w:sz="4" w:space="0" w:color="auto"/>
            </w:tcBorders>
            <w:hideMark/>
          </w:tcPr>
          <w:p w14:paraId="49A7C850"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08</w:t>
            </w:r>
          </w:p>
        </w:tc>
        <w:tc>
          <w:tcPr>
            <w:tcW w:w="656" w:type="dxa"/>
            <w:tcBorders>
              <w:top w:val="single" w:sz="4" w:space="0" w:color="auto"/>
              <w:left w:val="single" w:sz="4" w:space="0" w:color="auto"/>
              <w:bottom w:val="single" w:sz="4" w:space="0" w:color="auto"/>
              <w:right w:val="single" w:sz="4" w:space="0" w:color="auto"/>
            </w:tcBorders>
            <w:hideMark/>
          </w:tcPr>
          <w:p w14:paraId="44BC8E43"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09</w:t>
            </w:r>
          </w:p>
        </w:tc>
        <w:tc>
          <w:tcPr>
            <w:tcW w:w="610" w:type="dxa"/>
            <w:tcBorders>
              <w:top w:val="single" w:sz="4" w:space="0" w:color="auto"/>
              <w:left w:val="single" w:sz="4" w:space="0" w:color="auto"/>
              <w:bottom w:val="single" w:sz="4" w:space="0" w:color="auto"/>
              <w:right w:val="single" w:sz="4" w:space="0" w:color="auto"/>
            </w:tcBorders>
            <w:hideMark/>
          </w:tcPr>
          <w:p w14:paraId="10AA7B15"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w:t>
            </w:r>
          </w:p>
        </w:tc>
        <w:tc>
          <w:tcPr>
            <w:tcW w:w="630" w:type="dxa"/>
            <w:tcBorders>
              <w:top w:val="single" w:sz="4" w:space="0" w:color="auto"/>
              <w:left w:val="single" w:sz="4" w:space="0" w:color="auto"/>
              <w:bottom w:val="single" w:sz="4" w:space="0" w:color="auto"/>
              <w:right w:val="single" w:sz="4" w:space="0" w:color="auto"/>
            </w:tcBorders>
            <w:hideMark/>
          </w:tcPr>
          <w:p w14:paraId="774086D4"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11</w:t>
            </w:r>
          </w:p>
        </w:tc>
        <w:tc>
          <w:tcPr>
            <w:tcW w:w="630" w:type="dxa"/>
            <w:tcBorders>
              <w:top w:val="single" w:sz="4" w:space="0" w:color="auto"/>
              <w:left w:val="single" w:sz="4" w:space="0" w:color="auto"/>
              <w:bottom w:val="single" w:sz="4" w:space="0" w:color="auto"/>
              <w:right w:val="single" w:sz="4" w:space="0" w:color="auto"/>
            </w:tcBorders>
            <w:hideMark/>
          </w:tcPr>
          <w:p w14:paraId="018167AF"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12</w:t>
            </w:r>
          </w:p>
        </w:tc>
        <w:tc>
          <w:tcPr>
            <w:tcW w:w="859" w:type="dxa"/>
            <w:tcBorders>
              <w:top w:val="single" w:sz="4" w:space="0" w:color="auto"/>
              <w:left w:val="single" w:sz="4" w:space="0" w:color="auto"/>
              <w:bottom w:val="single" w:sz="4" w:space="0" w:color="auto"/>
              <w:right w:val="single" w:sz="4" w:space="0" w:color="auto"/>
            </w:tcBorders>
            <w:hideMark/>
          </w:tcPr>
          <w:p w14:paraId="5C735101" w14:textId="6D5332F4" w:rsidR="00BD2A2C" w:rsidRPr="007A2E81" w:rsidRDefault="00561802"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r w:rsidR="00BD2A2C" w:rsidRPr="007A2E81">
              <w:rPr>
                <w:rFonts w:ascii="Times New Roman" w:hAnsi="Times New Roman"/>
                <w:bCs/>
                <w:sz w:val="16"/>
                <w:szCs w:val="16"/>
              </w:rPr>
              <w:t>ROK</w:t>
            </w:r>
          </w:p>
        </w:tc>
      </w:tr>
      <w:tr w:rsidR="001317DC" w:rsidRPr="007A2E81" w14:paraId="76E0C4D9"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093E71D4" w14:textId="7C4EF183" w:rsidR="00BD2A2C" w:rsidRPr="007A2E81" w:rsidRDefault="00BD2A2C" w:rsidP="0020616A">
            <w:pPr>
              <w:suppressAutoHyphens/>
              <w:spacing w:after="120"/>
              <w:jc w:val="both"/>
              <w:rPr>
                <w:rFonts w:ascii="Times New Roman" w:hAnsi="Times New Roman"/>
                <w:bCs/>
                <w:sz w:val="16"/>
                <w:szCs w:val="16"/>
              </w:rPr>
            </w:pPr>
            <w:bookmarkStart w:id="2" w:name="_Hlk108185830"/>
            <w:r w:rsidRPr="007A2E81">
              <w:rPr>
                <w:rFonts w:ascii="Times New Roman" w:hAnsi="Times New Roman"/>
                <w:bCs/>
                <w:sz w:val="16"/>
                <w:szCs w:val="16"/>
              </w:rPr>
              <w:t>15 01 0</w:t>
            </w:r>
            <w:r w:rsidR="001F3B75" w:rsidRPr="007A2E81">
              <w:rPr>
                <w:rFonts w:ascii="Times New Roman" w:hAnsi="Times New Roman"/>
                <w:bCs/>
                <w:sz w:val="16"/>
                <w:szCs w:val="16"/>
              </w:rPr>
              <w:t>1</w:t>
            </w:r>
          </w:p>
        </w:tc>
        <w:tc>
          <w:tcPr>
            <w:tcW w:w="601" w:type="dxa"/>
            <w:tcBorders>
              <w:top w:val="single" w:sz="4" w:space="0" w:color="auto"/>
              <w:left w:val="single" w:sz="4" w:space="0" w:color="auto"/>
              <w:bottom w:val="single" w:sz="4" w:space="0" w:color="auto"/>
              <w:right w:val="single" w:sz="4" w:space="0" w:color="auto"/>
            </w:tcBorders>
            <w:hideMark/>
          </w:tcPr>
          <w:p w14:paraId="3BA17502"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3C12A0E6" w14:textId="5795C7DB"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0,220</w:t>
            </w:r>
          </w:p>
        </w:tc>
        <w:tc>
          <w:tcPr>
            <w:tcW w:w="601" w:type="dxa"/>
            <w:tcBorders>
              <w:top w:val="single" w:sz="4" w:space="0" w:color="auto"/>
              <w:left w:val="single" w:sz="4" w:space="0" w:color="auto"/>
              <w:bottom w:val="single" w:sz="4" w:space="0" w:color="auto"/>
              <w:right w:val="single" w:sz="4" w:space="0" w:color="auto"/>
            </w:tcBorders>
            <w:hideMark/>
          </w:tcPr>
          <w:p w14:paraId="31B362DC" w14:textId="3087B09A"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0,600</w:t>
            </w:r>
          </w:p>
        </w:tc>
        <w:tc>
          <w:tcPr>
            <w:tcW w:w="601" w:type="dxa"/>
            <w:tcBorders>
              <w:top w:val="single" w:sz="4" w:space="0" w:color="auto"/>
              <w:left w:val="single" w:sz="4" w:space="0" w:color="auto"/>
              <w:bottom w:val="single" w:sz="4" w:space="0" w:color="auto"/>
              <w:right w:val="single" w:sz="4" w:space="0" w:color="auto"/>
            </w:tcBorders>
            <w:hideMark/>
          </w:tcPr>
          <w:p w14:paraId="49E45A74" w14:textId="0589E81B"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0,400</w:t>
            </w:r>
          </w:p>
        </w:tc>
        <w:tc>
          <w:tcPr>
            <w:tcW w:w="630" w:type="dxa"/>
            <w:tcBorders>
              <w:top w:val="single" w:sz="4" w:space="0" w:color="auto"/>
              <w:left w:val="single" w:sz="4" w:space="0" w:color="auto"/>
              <w:bottom w:val="single" w:sz="4" w:space="0" w:color="auto"/>
              <w:right w:val="single" w:sz="4" w:space="0" w:color="auto"/>
            </w:tcBorders>
            <w:hideMark/>
          </w:tcPr>
          <w:p w14:paraId="586EE763" w14:textId="279566F9"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0,560</w:t>
            </w:r>
          </w:p>
        </w:tc>
        <w:tc>
          <w:tcPr>
            <w:tcW w:w="601" w:type="dxa"/>
            <w:tcBorders>
              <w:top w:val="single" w:sz="4" w:space="0" w:color="auto"/>
              <w:left w:val="single" w:sz="4" w:space="0" w:color="auto"/>
              <w:bottom w:val="single" w:sz="4" w:space="0" w:color="auto"/>
              <w:right w:val="single" w:sz="4" w:space="0" w:color="auto"/>
            </w:tcBorders>
            <w:hideMark/>
          </w:tcPr>
          <w:p w14:paraId="31AF933D" w14:textId="00E2C0F5"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0,620</w:t>
            </w:r>
          </w:p>
        </w:tc>
        <w:tc>
          <w:tcPr>
            <w:tcW w:w="671" w:type="dxa"/>
            <w:tcBorders>
              <w:top w:val="single" w:sz="4" w:space="0" w:color="auto"/>
              <w:left w:val="single" w:sz="4" w:space="0" w:color="auto"/>
              <w:bottom w:val="single" w:sz="4" w:space="0" w:color="auto"/>
              <w:right w:val="single" w:sz="4" w:space="0" w:color="auto"/>
            </w:tcBorders>
            <w:hideMark/>
          </w:tcPr>
          <w:p w14:paraId="37B04F92" w14:textId="4C19CA07"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1,820</w:t>
            </w:r>
          </w:p>
        </w:tc>
        <w:tc>
          <w:tcPr>
            <w:tcW w:w="601" w:type="dxa"/>
            <w:tcBorders>
              <w:top w:val="single" w:sz="4" w:space="0" w:color="auto"/>
              <w:left w:val="single" w:sz="4" w:space="0" w:color="auto"/>
              <w:bottom w:val="single" w:sz="4" w:space="0" w:color="auto"/>
              <w:right w:val="single" w:sz="4" w:space="0" w:color="auto"/>
            </w:tcBorders>
            <w:hideMark/>
          </w:tcPr>
          <w:p w14:paraId="01E967AA" w14:textId="18652877" w:rsidR="00BD2A2C" w:rsidRPr="007A2E81" w:rsidRDefault="001F3B75"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4E18C7" w:rsidRPr="007A2E81">
              <w:rPr>
                <w:rFonts w:ascii="Times New Roman" w:hAnsi="Times New Roman"/>
                <w:bCs/>
                <w:sz w:val="16"/>
                <w:szCs w:val="16"/>
              </w:rPr>
              <w:t>500</w:t>
            </w:r>
          </w:p>
        </w:tc>
        <w:tc>
          <w:tcPr>
            <w:tcW w:w="656" w:type="dxa"/>
            <w:tcBorders>
              <w:top w:val="single" w:sz="4" w:space="0" w:color="auto"/>
              <w:left w:val="single" w:sz="4" w:space="0" w:color="auto"/>
              <w:bottom w:val="single" w:sz="4" w:space="0" w:color="auto"/>
              <w:right w:val="single" w:sz="4" w:space="0" w:color="auto"/>
            </w:tcBorders>
            <w:hideMark/>
          </w:tcPr>
          <w:p w14:paraId="723A8D24" w14:textId="3EF85C17"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1,840</w:t>
            </w:r>
          </w:p>
        </w:tc>
        <w:tc>
          <w:tcPr>
            <w:tcW w:w="610" w:type="dxa"/>
            <w:tcBorders>
              <w:top w:val="single" w:sz="4" w:space="0" w:color="auto"/>
              <w:left w:val="single" w:sz="4" w:space="0" w:color="auto"/>
              <w:bottom w:val="single" w:sz="4" w:space="0" w:color="auto"/>
              <w:right w:val="single" w:sz="4" w:space="0" w:color="auto"/>
            </w:tcBorders>
            <w:hideMark/>
          </w:tcPr>
          <w:p w14:paraId="4B459A9C" w14:textId="0460EAD4" w:rsidR="00BD2A2C" w:rsidRPr="007A2E81" w:rsidRDefault="001F3B75"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4E18C7" w:rsidRPr="007A2E81">
              <w:rPr>
                <w:rFonts w:ascii="Times New Roman" w:hAnsi="Times New Roman"/>
                <w:bCs/>
                <w:sz w:val="16"/>
                <w:szCs w:val="16"/>
              </w:rPr>
              <w:t>760</w:t>
            </w:r>
          </w:p>
        </w:tc>
        <w:tc>
          <w:tcPr>
            <w:tcW w:w="630" w:type="dxa"/>
            <w:tcBorders>
              <w:top w:val="single" w:sz="4" w:space="0" w:color="auto"/>
              <w:left w:val="single" w:sz="4" w:space="0" w:color="auto"/>
              <w:bottom w:val="single" w:sz="4" w:space="0" w:color="auto"/>
              <w:right w:val="single" w:sz="4" w:space="0" w:color="auto"/>
            </w:tcBorders>
            <w:hideMark/>
          </w:tcPr>
          <w:p w14:paraId="48493F3E" w14:textId="68D9B0CB" w:rsidR="00BD2A2C" w:rsidRPr="007A2E81" w:rsidRDefault="001F3B75"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4E18C7" w:rsidRPr="007A2E81">
              <w:rPr>
                <w:rFonts w:ascii="Times New Roman" w:hAnsi="Times New Roman"/>
                <w:bCs/>
                <w:sz w:val="16"/>
                <w:szCs w:val="16"/>
              </w:rPr>
              <w:t>880</w:t>
            </w:r>
          </w:p>
        </w:tc>
        <w:tc>
          <w:tcPr>
            <w:tcW w:w="630" w:type="dxa"/>
            <w:tcBorders>
              <w:top w:val="single" w:sz="4" w:space="0" w:color="auto"/>
              <w:left w:val="single" w:sz="4" w:space="0" w:color="auto"/>
              <w:bottom w:val="single" w:sz="4" w:space="0" w:color="auto"/>
              <w:right w:val="single" w:sz="4" w:space="0" w:color="auto"/>
            </w:tcBorders>
            <w:hideMark/>
          </w:tcPr>
          <w:p w14:paraId="3D0C0EEE" w14:textId="436BF3FA"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0,460</w:t>
            </w:r>
          </w:p>
        </w:tc>
        <w:tc>
          <w:tcPr>
            <w:tcW w:w="859" w:type="dxa"/>
            <w:tcBorders>
              <w:top w:val="single" w:sz="4" w:space="0" w:color="auto"/>
              <w:left w:val="single" w:sz="4" w:space="0" w:color="auto"/>
              <w:bottom w:val="single" w:sz="4" w:space="0" w:color="auto"/>
              <w:right w:val="single" w:sz="4" w:space="0" w:color="auto"/>
            </w:tcBorders>
            <w:hideMark/>
          </w:tcPr>
          <w:p w14:paraId="12A59F66" w14:textId="1AC0ED72" w:rsidR="00BD2A2C" w:rsidRPr="007A2E81" w:rsidRDefault="007D5A3A"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4E18C7" w:rsidRPr="007A2E81">
              <w:rPr>
                <w:rFonts w:ascii="Times New Roman" w:hAnsi="Times New Roman"/>
                <w:b/>
                <w:sz w:val="16"/>
                <w:szCs w:val="16"/>
              </w:rPr>
              <w:t>8,660</w:t>
            </w:r>
          </w:p>
        </w:tc>
        <w:bookmarkEnd w:id="2"/>
      </w:tr>
      <w:tr w:rsidR="00ED23BE" w:rsidRPr="007A2E81" w14:paraId="172587D8"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27ECACE6" w14:textId="3825010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w:t>
            </w:r>
            <w:r w:rsidR="00943039" w:rsidRPr="007A2E81">
              <w:rPr>
                <w:rFonts w:ascii="Times New Roman" w:hAnsi="Times New Roman"/>
                <w:bCs/>
                <w:sz w:val="16"/>
                <w:szCs w:val="16"/>
              </w:rPr>
              <w:t>6 01 03</w:t>
            </w:r>
            <w:r w:rsidRPr="007A2E81">
              <w:rPr>
                <w:rFonts w:ascii="Times New Roman" w:hAnsi="Times New Roman"/>
                <w:bCs/>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hideMark/>
          </w:tcPr>
          <w:p w14:paraId="3DB1B4F8" w14:textId="40E9136B"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1,240</w:t>
            </w:r>
          </w:p>
        </w:tc>
        <w:tc>
          <w:tcPr>
            <w:tcW w:w="601" w:type="dxa"/>
            <w:tcBorders>
              <w:top w:val="single" w:sz="4" w:space="0" w:color="auto"/>
              <w:left w:val="single" w:sz="4" w:space="0" w:color="auto"/>
              <w:bottom w:val="single" w:sz="4" w:space="0" w:color="auto"/>
              <w:right w:val="single" w:sz="4" w:space="0" w:color="auto"/>
            </w:tcBorders>
            <w:hideMark/>
          </w:tcPr>
          <w:p w14:paraId="65785786" w14:textId="35717156"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1,300</w:t>
            </w:r>
          </w:p>
        </w:tc>
        <w:tc>
          <w:tcPr>
            <w:tcW w:w="601" w:type="dxa"/>
            <w:tcBorders>
              <w:top w:val="single" w:sz="4" w:space="0" w:color="auto"/>
              <w:left w:val="single" w:sz="4" w:space="0" w:color="auto"/>
              <w:bottom w:val="single" w:sz="4" w:space="0" w:color="auto"/>
              <w:right w:val="single" w:sz="4" w:space="0" w:color="auto"/>
            </w:tcBorders>
            <w:hideMark/>
          </w:tcPr>
          <w:p w14:paraId="54C289D1" w14:textId="1683F9E1"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3,120</w:t>
            </w:r>
          </w:p>
        </w:tc>
        <w:tc>
          <w:tcPr>
            <w:tcW w:w="601" w:type="dxa"/>
            <w:tcBorders>
              <w:top w:val="single" w:sz="4" w:space="0" w:color="auto"/>
              <w:left w:val="single" w:sz="4" w:space="0" w:color="auto"/>
              <w:bottom w:val="single" w:sz="4" w:space="0" w:color="auto"/>
              <w:right w:val="single" w:sz="4" w:space="0" w:color="auto"/>
            </w:tcBorders>
            <w:hideMark/>
          </w:tcPr>
          <w:p w14:paraId="462E0479" w14:textId="7A1873E1"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3,220</w:t>
            </w:r>
          </w:p>
        </w:tc>
        <w:tc>
          <w:tcPr>
            <w:tcW w:w="630" w:type="dxa"/>
            <w:tcBorders>
              <w:top w:val="single" w:sz="4" w:space="0" w:color="auto"/>
              <w:left w:val="single" w:sz="4" w:space="0" w:color="auto"/>
              <w:bottom w:val="single" w:sz="4" w:space="0" w:color="auto"/>
              <w:right w:val="single" w:sz="4" w:space="0" w:color="auto"/>
            </w:tcBorders>
            <w:hideMark/>
          </w:tcPr>
          <w:p w14:paraId="6E6E5EDC" w14:textId="57E87BAC"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2,540</w:t>
            </w:r>
          </w:p>
        </w:tc>
        <w:tc>
          <w:tcPr>
            <w:tcW w:w="601" w:type="dxa"/>
            <w:tcBorders>
              <w:top w:val="single" w:sz="4" w:space="0" w:color="auto"/>
              <w:left w:val="single" w:sz="4" w:space="0" w:color="auto"/>
              <w:bottom w:val="single" w:sz="4" w:space="0" w:color="auto"/>
              <w:right w:val="single" w:sz="4" w:space="0" w:color="auto"/>
            </w:tcBorders>
            <w:hideMark/>
          </w:tcPr>
          <w:p w14:paraId="1B3A1403" w14:textId="63C1D52E"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2,080</w:t>
            </w:r>
          </w:p>
        </w:tc>
        <w:tc>
          <w:tcPr>
            <w:tcW w:w="671" w:type="dxa"/>
            <w:tcBorders>
              <w:top w:val="single" w:sz="4" w:space="0" w:color="auto"/>
              <w:left w:val="single" w:sz="4" w:space="0" w:color="auto"/>
              <w:bottom w:val="single" w:sz="4" w:space="0" w:color="auto"/>
              <w:right w:val="single" w:sz="4" w:space="0" w:color="auto"/>
            </w:tcBorders>
            <w:hideMark/>
          </w:tcPr>
          <w:p w14:paraId="1E1E74C2" w14:textId="0FC61646"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2,460</w:t>
            </w:r>
          </w:p>
        </w:tc>
        <w:tc>
          <w:tcPr>
            <w:tcW w:w="601" w:type="dxa"/>
            <w:tcBorders>
              <w:top w:val="single" w:sz="4" w:space="0" w:color="auto"/>
              <w:left w:val="single" w:sz="4" w:space="0" w:color="auto"/>
              <w:bottom w:val="single" w:sz="4" w:space="0" w:color="auto"/>
              <w:right w:val="single" w:sz="4" w:space="0" w:color="auto"/>
            </w:tcBorders>
            <w:hideMark/>
          </w:tcPr>
          <w:p w14:paraId="1171FCC3" w14:textId="3E4869A6"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0,940</w:t>
            </w:r>
          </w:p>
        </w:tc>
        <w:tc>
          <w:tcPr>
            <w:tcW w:w="656" w:type="dxa"/>
            <w:tcBorders>
              <w:top w:val="single" w:sz="4" w:space="0" w:color="auto"/>
              <w:left w:val="single" w:sz="4" w:space="0" w:color="auto"/>
              <w:bottom w:val="single" w:sz="4" w:space="0" w:color="auto"/>
              <w:right w:val="single" w:sz="4" w:space="0" w:color="auto"/>
            </w:tcBorders>
            <w:hideMark/>
          </w:tcPr>
          <w:p w14:paraId="5CFA86DA" w14:textId="2502AA5E"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2,080</w:t>
            </w:r>
          </w:p>
        </w:tc>
        <w:tc>
          <w:tcPr>
            <w:tcW w:w="610" w:type="dxa"/>
            <w:tcBorders>
              <w:top w:val="single" w:sz="4" w:space="0" w:color="auto"/>
              <w:left w:val="single" w:sz="4" w:space="0" w:color="auto"/>
              <w:bottom w:val="single" w:sz="4" w:space="0" w:color="auto"/>
              <w:right w:val="single" w:sz="4" w:space="0" w:color="auto"/>
            </w:tcBorders>
            <w:hideMark/>
          </w:tcPr>
          <w:p w14:paraId="12143403" w14:textId="6F7DA404"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2.24</w:t>
            </w:r>
          </w:p>
        </w:tc>
        <w:tc>
          <w:tcPr>
            <w:tcW w:w="630" w:type="dxa"/>
            <w:tcBorders>
              <w:top w:val="single" w:sz="4" w:space="0" w:color="auto"/>
              <w:left w:val="single" w:sz="4" w:space="0" w:color="auto"/>
              <w:bottom w:val="single" w:sz="4" w:space="0" w:color="auto"/>
              <w:right w:val="single" w:sz="4" w:space="0" w:color="auto"/>
            </w:tcBorders>
            <w:hideMark/>
          </w:tcPr>
          <w:p w14:paraId="2C1C1043" w14:textId="285F29FF"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3,74</w:t>
            </w:r>
          </w:p>
        </w:tc>
        <w:tc>
          <w:tcPr>
            <w:tcW w:w="630" w:type="dxa"/>
            <w:tcBorders>
              <w:top w:val="single" w:sz="4" w:space="0" w:color="auto"/>
              <w:left w:val="single" w:sz="4" w:space="0" w:color="auto"/>
              <w:bottom w:val="single" w:sz="4" w:space="0" w:color="auto"/>
              <w:right w:val="single" w:sz="4" w:space="0" w:color="auto"/>
            </w:tcBorders>
            <w:hideMark/>
          </w:tcPr>
          <w:p w14:paraId="4BA8A485" w14:textId="4382C38F" w:rsidR="00BD2A2C" w:rsidRPr="007A2E81" w:rsidRDefault="004E18C7"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1,782</w:t>
            </w:r>
          </w:p>
        </w:tc>
        <w:tc>
          <w:tcPr>
            <w:tcW w:w="859" w:type="dxa"/>
            <w:tcBorders>
              <w:top w:val="single" w:sz="4" w:space="0" w:color="auto"/>
              <w:left w:val="single" w:sz="4" w:space="0" w:color="auto"/>
              <w:bottom w:val="single" w:sz="4" w:space="0" w:color="auto"/>
              <w:right w:val="single" w:sz="4" w:space="0" w:color="auto"/>
            </w:tcBorders>
            <w:hideMark/>
          </w:tcPr>
          <w:p w14:paraId="1FBC556A" w14:textId="735E0C41" w:rsidR="00BD2A2C" w:rsidRPr="007A2E81" w:rsidRDefault="007D5A3A"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4E18C7" w:rsidRPr="007A2E81">
              <w:rPr>
                <w:rFonts w:ascii="Times New Roman" w:hAnsi="Times New Roman"/>
                <w:b/>
                <w:sz w:val="16"/>
                <w:szCs w:val="16"/>
              </w:rPr>
              <w:t>26,742</w:t>
            </w:r>
          </w:p>
        </w:tc>
      </w:tr>
      <w:tr w:rsidR="001317DC" w:rsidRPr="007A2E81" w14:paraId="4DDAF7A9"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4E594389"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17 01 07</w:t>
            </w:r>
          </w:p>
        </w:tc>
        <w:tc>
          <w:tcPr>
            <w:tcW w:w="601" w:type="dxa"/>
            <w:tcBorders>
              <w:top w:val="single" w:sz="4" w:space="0" w:color="auto"/>
              <w:left w:val="single" w:sz="4" w:space="0" w:color="auto"/>
              <w:bottom w:val="single" w:sz="4" w:space="0" w:color="auto"/>
              <w:right w:val="single" w:sz="4" w:space="0" w:color="auto"/>
            </w:tcBorders>
            <w:hideMark/>
          </w:tcPr>
          <w:p w14:paraId="5180AF9E" w14:textId="4CDAD6FB" w:rsidR="00BD2A2C" w:rsidRPr="007A2E81" w:rsidRDefault="000F64D9"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14,66</w:t>
            </w:r>
          </w:p>
        </w:tc>
        <w:tc>
          <w:tcPr>
            <w:tcW w:w="601" w:type="dxa"/>
            <w:tcBorders>
              <w:top w:val="single" w:sz="4" w:space="0" w:color="auto"/>
              <w:left w:val="single" w:sz="4" w:space="0" w:color="auto"/>
              <w:bottom w:val="single" w:sz="4" w:space="0" w:color="auto"/>
              <w:right w:val="single" w:sz="4" w:space="0" w:color="auto"/>
            </w:tcBorders>
            <w:hideMark/>
          </w:tcPr>
          <w:p w14:paraId="50DE19DD" w14:textId="027644D6" w:rsidR="00BD2A2C" w:rsidRPr="007A2E81" w:rsidRDefault="000F64D9"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14,34</w:t>
            </w:r>
          </w:p>
        </w:tc>
        <w:tc>
          <w:tcPr>
            <w:tcW w:w="601" w:type="dxa"/>
            <w:tcBorders>
              <w:top w:val="single" w:sz="4" w:space="0" w:color="auto"/>
              <w:left w:val="single" w:sz="4" w:space="0" w:color="auto"/>
              <w:bottom w:val="single" w:sz="4" w:space="0" w:color="auto"/>
              <w:right w:val="single" w:sz="4" w:space="0" w:color="auto"/>
            </w:tcBorders>
            <w:hideMark/>
          </w:tcPr>
          <w:p w14:paraId="7393087A" w14:textId="3C71B39C"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26,36</w:t>
            </w:r>
          </w:p>
        </w:tc>
        <w:tc>
          <w:tcPr>
            <w:tcW w:w="601" w:type="dxa"/>
            <w:tcBorders>
              <w:top w:val="single" w:sz="4" w:space="0" w:color="auto"/>
              <w:left w:val="single" w:sz="4" w:space="0" w:color="auto"/>
              <w:bottom w:val="single" w:sz="4" w:space="0" w:color="auto"/>
              <w:right w:val="single" w:sz="4" w:space="0" w:color="auto"/>
            </w:tcBorders>
            <w:hideMark/>
          </w:tcPr>
          <w:p w14:paraId="6AB91E50" w14:textId="1ABC822E"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w:t>
            </w:r>
            <w:r w:rsidR="00ED1C9A" w:rsidRPr="007A2E81">
              <w:rPr>
                <w:rFonts w:ascii="Times New Roman" w:hAnsi="Times New Roman"/>
                <w:bCs/>
                <w:sz w:val="16"/>
                <w:szCs w:val="16"/>
              </w:rPr>
              <w:t>,</w:t>
            </w:r>
            <w:r w:rsidRPr="007A2E81">
              <w:rPr>
                <w:rFonts w:ascii="Times New Roman" w:hAnsi="Times New Roman"/>
                <w:bCs/>
                <w:sz w:val="16"/>
                <w:szCs w:val="16"/>
              </w:rPr>
              <w:t>9</w:t>
            </w:r>
            <w:r w:rsidR="00ED1C9A" w:rsidRPr="007A2E81">
              <w:rPr>
                <w:rFonts w:ascii="Times New Roman" w:hAnsi="Times New Roman"/>
                <w:bCs/>
                <w:sz w:val="16"/>
                <w:szCs w:val="16"/>
              </w:rPr>
              <w:t>8</w:t>
            </w:r>
          </w:p>
        </w:tc>
        <w:tc>
          <w:tcPr>
            <w:tcW w:w="630" w:type="dxa"/>
            <w:tcBorders>
              <w:top w:val="single" w:sz="4" w:space="0" w:color="auto"/>
              <w:left w:val="single" w:sz="4" w:space="0" w:color="auto"/>
              <w:bottom w:val="single" w:sz="4" w:space="0" w:color="auto"/>
              <w:right w:val="single" w:sz="4" w:space="0" w:color="auto"/>
            </w:tcBorders>
            <w:hideMark/>
          </w:tcPr>
          <w:p w14:paraId="5ACCD5C7" w14:textId="493E74CD"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26,46</w:t>
            </w:r>
          </w:p>
        </w:tc>
        <w:tc>
          <w:tcPr>
            <w:tcW w:w="601" w:type="dxa"/>
            <w:tcBorders>
              <w:top w:val="single" w:sz="4" w:space="0" w:color="auto"/>
              <w:left w:val="single" w:sz="4" w:space="0" w:color="auto"/>
              <w:bottom w:val="single" w:sz="4" w:space="0" w:color="auto"/>
              <w:right w:val="single" w:sz="4" w:space="0" w:color="auto"/>
            </w:tcBorders>
            <w:hideMark/>
          </w:tcPr>
          <w:p w14:paraId="7F3210A6" w14:textId="348AEADD"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26,28</w:t>
            </w:r>
          </w:p>
        </w:tc>
        <w:tc>
          <w:tcPr>
            <w:tcW w:w="671" w:type="dxa"/>
            <w:tcBorders>
              <w:top w:val="single" w:sz="4" w:space="0" w:color="auto"/>
              <w:left w:val="single" w:sz="4" w:space="0" w:color="auto"/>
              <w:bottom w:val="single" w:sz="4" w:space="0" w:color="auto"/>
              <w:right w:val="single" w:sz="4" w:space="0" w:color="auto"/>
            </w:tcBorders>
            <w:hideMark/>
          </w:tcPr>
          <w:p w14:paraId="3EB5BCF2" w14:textId="5BE4DA06"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36,08</w:t>
            </w:r>
          </w:p>
        </w:tc>
        <w:tc>
          <w:tcPr>
            <w:tcW w:w="601" w:type="dxa"/>
            <w:tcBorders>
              <w:top w:val="single" w:sz="4" w:space="0" w:color="auto"/>
              <w:left w:val="single" w:sz="4" w:space="0" w:color="auto"/>
              <w:bottom w:val="single" w:sz="4" w:space="0" w:color="auto"/>
              <w:right w:val="single" w:sz="4" w:space="0" w:color="auto"/>
            </w:tcBorders>
            <w:hideMark/>
          </w:tcPr>
          <w:p w14:paraId="5D1E6781" w14:textId="0B96A8AE"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27,34</w:t>
            </w:r>
          </w:p>
        </w:tc>
        <w:tc>
          <w:tcPr>
            <w:tcW w:w="656" w:type="dxa"/>
            <w:tcBorders>
              <w:top w:val="single" w:sz="4" w:space="0" w:color="auto"/>
              <w:left w:val="single" w:sz="4" w:space="0" w:color="auto"/>
              <w:bottom w:val="single" w:sz="4" w:space="0" w:color="auto"/>
              <w:right w:val="single" w:sz="4" w:space="0" w:color="auto"/>
            </w:tcBorders>
            <w:hideMark/>
          </w:tcPr>
          <w:p w14:paraId="7275A6AA" w14:textId="300CA663"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26,64</w:t>
            </w:r>
          </w:p>
        </w:tc>
        <w:tc>
          <w:tcPr>
            <w:tcW w:w="610" w:type="dxa"/>
            <w:tcBorders>
              <w:top w:val="single" w:sz="4" w:space="0" w:color="auto"/>
              <w:left w:val="single" w:sz="4" w:space="0" w:color="auto"/>
              <w:bottom w:val="single" w:sz="4" w:space="0" w:color="auto"/>
              <w:right w:val="single" w:sz="4" w:space="0" w:color="auto"/>
            </w:tcBorders>
            <w:hideMark/>
          </w:tcPr>
          <w:p w14:paraId="2687A9B1" w14:textId="7F731A1E"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36,04</w:t>
            </w:r>
          </w:p>
        </w:tc>
        <w:tc>
          <w:tcPr>
            <w:tcW w:w="630" w:type="dxa"/>
            <w:tcBorders>
              <w:top w:val="single" w:sz="4" w:space="0" w:color="auto"/>
              <w:left w:val="single" w:sz="4" w:space="0" w:color="auto"/>
              <w:bottom w:val="single" w:sz="4" w:space="0" w:color="auto"/>
              <w:right w:val="single" w:sz="4" w:space="0" w:color="auto"/>
            </w:tcBorders>
            <w:hideMark/>
          </w:tcPr>
          <w:p w14:paraId="3D85AE5D" w14:textId="747919DE"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25,32</w:t>
            </w:r>
          </w:p>
        </w:tc>
        <w:tc>
          <w:tcPr>
            <w:tcW w:w="630" w:type="dxa"/>
            <w:tcBorders>
              <w:top w:val="single" w:sz="4" w:space="0" w:color="auto"/>
              <w:left w:val="single" w:sz="4" w:space="0" w:color="auto"/>
              <w:bottom w:val="single" w:sz="4" w:space="0" w:color="auto"/>
              <w:right w:val="single" w:sz="4" w:space="0" w:color="auto"/>
            </w:tcBorders>
            <w:hideMark/>
          </w:tcPr>
          <w:p w14:paraId="4C7EEF11" w14:textId="4D68A4E5" w:rsidR="00BD2A2C" w:rsidRPr="007A2E81" w:rsidRDefault="00E4199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16,06</w:t>
            </w:r>
          </w:p>
        </w:tc>
        <w:tc>
          <w:tcPr>
            <w:tcW w:w="859" w:type="dxa"/>
            <w:tcBorders>
              <w:top w:val="single" w:sz="4" w:space="0" w:color="auto"/>
              <w:left w:val="single" w:sz="4" w:space="0" w:color="auto"/>
              <w:bottom w:val="single" w:sz="4" w:space="0" w:color="auto"/>
              <w:right w:val="single" w:sz="4" w:space="0" w:color="auto"/>
            </w:tcBorders>
            <w:hideMark/>
          </w:tcPr>
          <w:p w14:paraId="3CA62B61" w14:textId="7D7F792C" w:rsidR="00BD2A2C" w:rsidRPr="007A2E81" w:rsidRDefault="00A866B1"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E41994" w:rsidRPr="007A2E81">
              <w:rPr>
                <w:rFonts w:ascii="Times New Roman" w:hAnsi="Times New Roman"/>
                <w:b/>
                <w:sz w:val="16"/>
                <w:szCs w:val="16"/>
              </w:rPr>
              <w:t>296,560</w:t>
            </w:r>
          </w:p>
        </w:tc>
      </w:tr>
      <w:tr w:rsidR="001317DC" w:rsidRPr="007A2E81" w14:paraId="0242AB64" w14:textId="77777777" w:rsidTr="002C37A0">
        <w:tc>
          <w:tcPr>
            <w:tcW w:w="770" w:type="dxa"/>
            <w:tcBorders>
              <w:top w:val="single" w:sz="4" w:space="0" w:color="auto"/>
              <w:left w:val="single" w:sz="4" w:space="0" w:color="auto"/>
              <w:bottom w:val="single" w:sz="4" w:space="0" w:color="auto"/>
              <w:right w:val="single" w:sz="4" w:space="0" w:color="auto"/>
            </w:tcBorders>
          </w:tcPr>
          <w:p w14:paraId="2902E055" w14:textId="3DF548BD"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17 06 04</w:t>
            </w:r>
          </w:p>
        </w:tc>
        <w:tc>
          <w:tcPr>
            <w:tcW w:w="601" w:type="dxa"/>
            <w:tcBorders>
              <w:top w:val="single" w:sz="4" w:space="0" w:color="auto"/>
              <w:left w:val="single" w:sz="4" w:space="0" w:color="auto"/>
              <w:bottom w:val="single" w:sz="4" w:space="0" w:color="auto"/>
              <w:right w:val="single" w:sz="4" w:space="0" w:color="auto"/>
            </w:tcBorders>
          </w:tcPr>
          <w:p w14:paraId="6E64F0B9" w14:textId="2DCDBA81"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0,660</w:t>
            </w:r>
          </w:p>
        </w:tc>
        <w:tc>
          <w:tcPr>
            <w:tcW w:w="601" w:type="dxa"/>
            <w:tcBorders>
              <w:top w:val="single" w:sz="4" w:space="0" w:color="auto"/>
              <w:left w:val="single" w:sz="4" w:space="0" w:color="auto"/>
              <w:bottom w:val="single" w:sz="4" w:space="0" w:color="auto"/>
              <w:right w:val="single" w:sz="4" w:space="0" w:color="auto"/>
            </w:tcBorders>
          </w:tcPr>
          <w:p w14:paraId="3173CCDD" w14:textId="56125574"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0,740</w:t>
            </w:r>
          </w:p>
        </w:tc>
        <w:tc>
          <w:tcPr>
            <w:tcW w:w="601" w:type="dxa"/>
            <w:tcBorders>
              <w:top w:val="single" w:sz="4" w:space="0" w:color="auto"/>
              <w:left w:val="single" w:sz="4" w:space="0" w:color="auto"/>
              <w:bottom w:val="single" w:sz="4" w:space="0" w:color="auto"/>
              <w:right w:val="single" w:sz="4" w:space="0" w:color="auto"/>
            </w:tcBorders>
          </w:tcPr>
          <w:p w14:paraId="4287043D" w14:textId="453BD937"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1,000</w:t>
            </w:r>
          </w:p>
        </w:tc>
        <w:tc>
          <w:tcPr>
            <w:tcW w:w="601" w:type="dxa"/>
            <w:tcBorders>
              <w:top w:val="single" w:sz="4" w:space="0" w:color="auto"/>
              <w:left w:val="single" w:sz="4" w:space="0" w:color="auto"/>
              <w:bottom w:val="single" w:sz="4" w:space="0" w:color="auto"/>
              <w:right w:val="single" w:sz="4" w:space="0" w:color="auto"/>
            </w:tcBorders>
          </w:tcPr>
          <w:p w14:paraId="50BA7CB7" w14:textId="49C60C35"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0,480</w:t>
            </w:r>
          </w:p>
        </w:tc>
        <w:tc>
          <w:tcPr>
            <w:tcW w:w="630" w:type="dxa"/>
            <w:tcBorders>
              <w:top w:val="single" w:sz="4" w:space="0" w:color="auto"/>
              <w:left w:val="single" w:sz="4" w:space="0" w:color="auto"/>
              <w:bottom w:val="single" w:sz="4" w:space="0" w:color="auto"/>
              <w:right w:val="single" w:sz="4" w:space="0" w:color="auto"/>
            </w:tcBorders>
          </w:tcPr>
          <w:p w14:paraId="1D4F492E" w14:textId="177DB56A"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0,340</w:t>
            </w:r>
          </w:p>
        </w:tc>
        <w:tc>
          <w:tcPr>
            <w:tcW w:w="601" w:type="dxa"/>
            <w:tcBorders>
              <w:top w:val="single" w:sz="4" w:space="0" w:color="auto"/>
              <w:left w:val="single" w:sz="4" w:space="0" w:color="auto"/>
              <w:bottom w:val="single" w:sz="4" w:space="0" w:color="auto"/>
              <w:right w:val="single" w:sz="4" w:space="0" w:color="auto"/>
            </w:tcBorders>
          </w:tcPr>
          <w:p w14:paraId="05B7353E" w14:textId="49F4A924"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671" w:type="dxa"/>
            <w:tcBorders>
              <w:top w:val="single" w:sz="4" w:space="0" w:color="auto"/>
              <w:left w:val="single" w:sz="4" w:space="0" w:color="auto"/>
              <w:bottom w:val="single" w:sz="4" w:space="0" w:color="auto"/>
              <w:right w:val="single" w:sz="4" w:space="0" w:color="auto"/>
            </w:tcBorders>
          </w:tcPr>
          <w:p w14:paraId="60824298" w14:textId="1D4E2904"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1,320</w:t>
            </w:r>
          </w:p>
        </w:tc>
        <w:tc>
          <w:tcPr>
            <w:tcW w:w="601" w:type="dxa"/>
            <w:tcBorders>
              <w:top w:val="single" w:sz="4" w:space="0" w:color="auto"/>
              <w:left w:val="single" w:sz="4" w:space="0" w:color="auto"/>
              <w:bottom w:val="single" w:sz="4" w:space="0" w:color="auto"/>
              <w:right w:val="single" w:sz="4" w:space="0" w:color="auto"/>
            </w:tcBorders>
          </w:tcPr>
          <w:p w14:paraId="0041AE78" w14:textId="5F8167CD"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0,820</w:t>
            </w:r>
          </w:p>
        </w:tc>
        <w:tc>
          <w:tcPr>
            <w:tcW w:w="656" w:type="dxa"/>
            <w:tcBorders>
              <w:top w:val="single" w:sz="4" w:space="0" w:color="auto"/>
              <w:left w:val="single" w:sz="4" w:space="0" w:color="auto"/>
              <w:bottom w:val="single" w:sz="4" w:space="0" w:color="auto"/>
              <w:right w:val="single" w:sz="4" w:space="0" w:color="auto"/>
            </w:tcBorders>
          </w:tcPr>
          <w:p w14:paraId="72CEDE9F" w14:textId="0EB69A2C"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1,500</w:t>
            </w:r>
          </w:p>
        </w:tc>
        <w:tc>
          <w:tcPr>
            <w:tcW w:w="610" w:type="dxa"/>
            <w:tcBorders>
              <w:top w:val="single" w:sz="4" w:space="0" w:color="auto"/>
              <w:left w:val="single" w:sz="4" w:space="0" w:color="auto"/>
              <w:bottom w:val="single" w:sz="4" w:space="0" w:color="auto"/>
              <w:right w:val="single" w:sz="4" w:space="0" w:color="auto"/>
            </w:tcBorders>
          </w:tcPr>
          <w:p w14:paraId="053F8057" w14:textId="2926D95F"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0,980</w:t>
            </w:r>
          </w:p>
        </w:tc>
        <w:tc>
          <w:tcPr>
            <w:tcW w:w="630" w:type="dxa"/>
            <w:tcBorders>
              <w:top w:val="single" w:sz="4" w:space="0" w:color="auto"/>
              <w:left w:val="single" w:sz="4" w:space="0" w:color="auto"/>
              <w:bottom w:val="single" w:sz="4" w:space="0" w:color="auto"/>
              <w:right w:val="single" w:sz="4" w:space="0" w:color="auto"/>
            </w:tcBorders>
          </w:tcPr>
          <w:p w14:paraId="702B2DCB" w14:textId="6CE8ACAB"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0,560</w:t>
            </w:r>
          </w:p>
        </w:tc>
        <w:tc>
          <w:tcPr>
            <w:tcW w:w="630" w:type="dxa"/>
            <w:tcBorders>
              <w:top w:val="single" w:sz="4" w:space="0" w:color="auto"/>
              <w:left w:val="single" w:sz="4" w:space="0" w:color="auto"/>
              <w:bottom w:val="single" w:sz="4" w:space="0" w:color="auto"/>
              <w:right w:val="single" w:sz="4" w:space="0" w:color="auto"/>
            </w:tcBorders>
          </w:tcPr>
          <w:p w14:paraId="4388BAAF" w14:textId="0FB32EE5" w:rsidR="00A866B1" w:rsidRPr="007A2E81" w:rsidRDefault="00A866B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0,640</w:t>
            </w:r>
          </w:p>
        </w:tc>
        <w:tc>
          <w:tcPr>
            <w:tcW w:w="859" w:type="dxa"/>
            <w:tcBorders>
              <w:top w:val="single" w:sz="4" w:space="0" w:color="auto"/>
              <w:left w:val="single" w:sz="4" w:space="0" w:color="auto"/>
              <w:bottom w:val="single" w:sz="4" w:space="0" w:color="auto"/>
              <w:right w:val="single" w:sz="4" w:space="0" w:color="auto"/>
            </w:tcBorders>
          </w:tcPr>
          <w:p w14:paraId="6F6EA1D0" w14:textId="40B7227E" w:rsidR="00A866B1" w:rsidRPr="007A2E81" w:rsidRDefault="00A866B1"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10,120</w:t>
            </w:r>
          </w:p>
        </w:tc>
      </w:tr>
      <w:tr w:rsidR="001317DC" w:rsidRPr="007A2E81" w14:paraId="0850CD3A"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3D7E33F4"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20 01 10</w:t>
            </w:r>
          </w:p>
        </w:tc>
        <w:tc>
          <w:tcPr>
            <w:tcW w:w="601" w:type="dxa"/>
            <w:tcBorders>
              <w:top w:val="single" w:sz="4" w:space="0" w:color="auto"/>
              <w:left w:val="single" w:sz="4" w:space="0" w:color="auto"/>
              <w:bottom w:val="single" w:sz="4" w:space="0" w:color="auto"/>
              <w:right w:val="single" w:sz="4" w:space="0" w:color="auto"/>
            </w:tcBorders>
            <w:hideMark/>
          </w:tcPr>
          <w:p w14:paraId="2D9BF8F9" w14:textId="292AFCCE"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0,600</w:t>
            </w:r>
          </w:p>
        </w:tc>
        <w:tc>
          <w:tcPr>
            <w:tcW w:w="601" w:type="dxa"/>
            <w:tcBorders>
              <w:top w:val="single" w:sz="4" w:space="0" w:color="auto"/>
              <w:left w:val="single" w:sz="4" w:space="0" w:color="auto"/>
              <w:bottom w:val="single" w:sz="4" w:space="0" w:color="auto"/>
              <w:right w:val="single" w:sz="4" w:space="0" w:color="auto"/>
            </w:tcBorders>
            <w:hideMark/>
          </w:tcPr>
          <w:p w14:paraId="53AB406C" w14:textId="2EB97E2E"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2,360</w:t>
            </w:r>
          </w:p>
        </w:tc>
        <w:tc>
          <w:tcPr>
            <w:tcW w:w="601" w:type="dxa"/>
            <w:tcBorders>
              <w:top w:val="single" w:sz="4" w:space="0" w:color="auto"/>
              <w:left w:val="single" w:sz="4" w:space="0" w:color="auto"/>
              <w:bottom w:val="single" w:sz="4" w:space="0" w:color="auto"/>
              <w:right w:val="single" w:sz="4" w:space="0" w:color="auto"/>
            </w:tcBorders>
            <w:hideMark/>
          </w:tcPr>
          <w:p w14:paraId="6BD35283" w14:textId="7CFB8A02"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2,360</w:t>
            </w:r>
          </w:p>
        </w:tc>
        <w:tc>
          <w:tcPr>
            <w:tcW w:w="601" w:type="dxa"/>
            <w:tcBorders>
              <w:top w:val="single" w:sz="4" w:space="0" w:color="auto"/>
              <w:left w:val="single" w:sz="4" w:space="0" w:color="auto"/>
              <w:bottom w:val="single" w:sz="4" w:space="0" w:color="auto"/>
              <w:right w:val="single" w:sz="4" w:space="0" w:color="auto"/>
            </w:tcBorders>
            <w:hideMark/>
          </w:tcPr>
          <w:p w14:paraId="25115F48" w14:textId="33E469D2"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4,880</w:t>
            </w:r>
          </w:p>
        </w:tc>
        <w:tc>
          <w:tcPr>
            <w:tcW w:w="630" w:type="dxa"/>
            <w:tcBorders>
              <w:top w:val="single" w:sz="4" w:space="0" w:color="auto"/>
              <w:left w:val="single" w:sz="4" w:space="0" w:color="auto"/>
              <w:bottom w:val="single" w:sz="4" w:space="0" w:color="auto"/>
              <w:right w:val="single" w:sz="4" w:space="0" w:color="auto"/>
            </w:tcBorders>
            <w:hideMark/>
          </w:tcPr>
          <w:p w14:paraId="26811204" w14:textId="2391DAA5"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4,360</w:t>
            </w:r>
          </w:p>
        </w:tc>
        <w:tc>
          <w:tcPr>
            <w:tcW w:w="601" w:type="dxa"/>
            <w:tcBorders>
              <w:top w:val="single" w:sz="4" w:space="0" w:color="auto"/>
              <w:left w:val="single" w:sz="4" w:space="0" w:color="auto"/>
              <w:bottom w:val="single" w:sz="4" w:space="0" w:color="auto"/>
              <w:right w:val="single" w:sz="4" w:space="0" w:color="auto"/>
            </w:tcBorders>
            <w:hideMark/>
          </w:tcPr>
          <w:p w14:paraId="409CFA85" w14:textId="1E7FB2A7"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4,120</w:t>
            </w:r>
          </w:p>
        </w:tc>
        <w:tc>
          <w:tcPr>
            <w:tcW w:w="671" w:type="dxa"/>
            <w:tcBorders>
              <w:top w:val="single" w:sz="4" w:space="0" w:color="auto"/>
              <w:left w:val="single" w:sz="4" w:space="0" w:color="auto"/>
              <w:bottom w:val="single" w:sz="4" w:space="0" w:color="auto"/>
              <w:right w:val="single" w:sz="4" w:space="0" w:color="auto"/>
            </w:tcBorders>
            <w:hideMark/>
          </w:tcPr>
          <w:p w14:paraId="61439CB4" w14:textId="46D046F3"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8,320</w:t>
            </w:r>
          </w:p>
        </w:tc>
        <w:tc>
          <w:tcPr>
            <w:tcW w:w="601" w:type="dxa"/>
            <w:tcBorders>
              <w:top w:val="single" w:sz="4" w:space="0" w:color="auto"/>
              <w:left w:val="single" w:sz="4" w:space="0" w:color="auto"/>
              <w:bottom w:val="single" w:sz="4" w:space="0" w:color="auto"/>
              <w:right w:val="single" w:sz="4" w:space="0" w:color="auto"/>
            </w:tcBorders>
            <w:hideMark/>
          </w:tcPr>
          <w:p w14:paraId="79DF7DCE" w14:textId="12D94EF3"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8,600</w:t>
            </w:r>
          </w:p>
        </w:tc>
        <w:tc>
          <w:tcPr>
            <w:tcW w:w="656" w:type="dxa"/>
            <w:tcBorders>
              <w:top w:val="single" w:sz="4" w:space="0" w:color="auto"/>
              <w:left w:val="single" w:sz="4" w:space="0" w:color="auto"/>
              <w:bottom w:val="single" w:sz="4" w:space="0" w:color="auto"/>
              <w:right w:val="single" w:sz="4" w:space="0" w:color="auto"/>
            </w:tcBorders>
            <w:hideMark/>
          </w:tcPr>
          <w:p w14:paraId="0DEA2E91" w14:textId="45F56964"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10,100</w:t>
            </w:r>
          </w:p>
        </w:tc>
        <w:tc>
          <w:tcPr>
            <w:tcW w:w="610" w:type="dxa"/>
            <w:tcBorders>
              <w:top w:val="single" w:sz="4" w:space="0" w:color="auto"/>
              <w:left w:val="single" w:sz="4" w:space="0" w:color="auto"/>
              <w:bottom w:val="single" w:sz="4" w:space="0" w:color="auto"/>
              <w:right w:val="single" w:sz="4" w:space="0" w:color="auto"/>
            </w:tcBorders>
            <w:hideMark/>
          </w:tcPr>
          <w:p w14:paraId="6C092559" w14:textId="02BFB990"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7,800</w:t>
            </w:r>
          </w:p>
        </w:tc>
        <w:tc>
          <w:tcPr>
            <w:tcW w:w="630" w:type="dxa"/>
            <w:tcBorders>
              <w:top w:val="single" w:sz="4" w:space="0" w:color="auto"/>
              <w:left w:val="single" w:sz="4" w:space="0" w:color="auto"/>
              <w:bottom w:val="single" w:sz="4" w:space="0" w:color="auto"/>
              <w:right w:val="single" w:sz="4" w:space="0" w:color="auto"/>
            </w:tcBorders>
            <w:hideMark/>
          </w:tcPr>
          <w:p w14:paraId="35EABBC6" w14:textId="6E4AAE08"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4,980</w:t>
            </w:r>
          </w:p>
        </w:tc>
        <w:tc>
          <w:tcPr>
            <w:tcW w:w="630" w:type="dxa"/>
            <w:tcBorders>
              <w:top w:val="single" w:sz="4" w:space="0" w:color="auto"/>
              <w:left w:val="single" w:sz="4" w:space="0" w:color="auto"/>
              <w:bottom w:val="single" w:sz="4" w:space="0" w:color="auto"/>
              <w:right w:val="single" w:sz="4" w:space="0" w:color="auto"/>
            </w:tcBorders>
            <w:hideMark/>
          </w:tcPr>
          <w:p w14:paraId="093258E6" w14:textId="5B8334A1" w:rsidR="00BD2A2C" w:rsidRPr="007A2E81" w:rsidRDefault="00AE504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3,560</w:t>
            </w:r>
          </w:p>
        </w:tc>
        <w:tc>
          <w:tcPr>
            <w:tcW w:w="859" w:type="dxa"/>
            <w:tcBorders>
              <w:top w:val="single" w:sz="4" w:space="0" w:color="auto"/>
              <w:left w:val="single" w:sz="4" w:space="0" w:color="auto"/>
              <w:bottom w:val="single" w:sz="4" w:space="0" w:color="auto"/>
              <w:right w:val="single" w:sz="4" w:space="0" w:color="auto"/>
            </w:tcBorders>
            <w:hideMark/>
          </w:tcPr>
          <w:p w14:paraId="6B892B58" w14:textId="1C9C3BEF" w:rsidR="00BD2A2C" w:rsidRPr="007A2E81" w:rsidRDefault="007D5A3A"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AE5048" w:rsidRPr="007A2E81">
              <w:rPr>
                <w:rFonts w:ascii="Times New Roman" w:hAnsi="Times New Roman"/>
                <w:b/>
                <w:sz w:val="16"/>
                <w:szCs w:val="16"/>
              </w:rPr>
              <w:t>62,040</w:t>
            </w:r>
          </w:p>
        </w:tc>
      </w:tr>
      <w:tr w:rsidR="001317DC" w:rsidRPr="007A2E81" w14:paraId="1590B553"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1EDDE019"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20 01 11</w:t>
            </w:r>
          </w:p>
        </w:tc>
        <w:tc>
          <w:tcPr>
            <w:tcW w:w="601" w:type="dxa"/>
            <w:tcBorders>
              <w:top w:val="single" w:sz="4" w:space="0" w:color="auto"/>
              <w:left w:val="single" w:sz="4" w:space="0" w:color="auto"/>
              <w:bottom w:val="single" w:sz="4" w:space="0" w:color="auto"/>
              <w:right w:val="single" w:sz="4" w:space="0" w:color="auto"/>
            </w:tcBorders>
            <w:hideMark/>
          </w:tcPr>
          <w:p w14:paraId="40EAD122"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0B65EC15"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601E963A"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10761C8B"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hideMark/>
          </w:tcPr>
          <w:p w14:paraId="1E31C26F"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75FCF02A" w14:textId="627E452D"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71" w:type="dxa"/>
            <w:tcBorders>
              <w:top w:val="single" w:sz="4" w:space="0" w:color="auto"/>
              <w:left w:val="single" w:sz="4" w:space="0" w:color="auto"/>
              <w:bottom w:val="single" w:sz="4" w:space="0" w:color="auto"/>
              <w:right w:val="single" w:sz="4" w:space="0" w:color="auto"/>
            </w:tcBorders>
            <w:hideMark/>
          </w:tcPr>
          <w:p w14:paraId="03968548"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4083BEBF" w14:textId="430C4D9C"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2,140</w:t>
            </w:r>
          </w:p>
        </w:tc>
        <w:tc>
          <w:tcPr>
            <w:tcW w:w="656" w:type="dxa"/>
            <w:tcBorders>
              <w:top w:val="single" w:sz="4" w:space="0" w:color="auto"/>
              <w:left w:val="single" w:sz="4" w:space="0" w:color="auto"/>
              <w:bottom w:val="single" w:sz="4" w:space="0" w:color="auto"/>
              <w:right w:val="single" w:sz="4" w:space="0" w:color="auto"/>
            </w:tcBorders>
            <w:hideMark/>
          </w:tcPr>
          <w:p w14:paraId="193989F1" w14:textId="24FCF7A2"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610" w:type="dxa"/>
            <w:tcBorders>
              <w:top w:val="single" w:sz="4" w:space="0" w:color="auto"/>
              <w:left w:val="single" w:sz="4" w:space="0" w:color="auto"/>
              <w:bottom w:val="single" w:sz="4" w:space="0" w:color="auto"/>
              <w:right w:val="single" w:sz="4" w:space="0" w:color="auto"/>
            </w:tcBorders>
            <w:hideMark/>
          </w:tcPr>
          <w:p w14:paraId="4F6DB33F" w14:textId="711C4C7D"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630" w:type="dxa"/>
            <w:tcBorders>
              <w:top w:val="single" w:sz="4" w:space="0" w:color="auto"/>
              <w:left w:val="single" w:sz="4" w:space="0" w:color="auto"/>
              <w:bottom w:val="single" w:sz="4" w:space="0" w:color="auto"/>
              <w:right w:val="single" w:sz="4" w:space="0" w:color="auto"/>
            </w:tcBorders>
            <w:hideMark/>
          </w:tcPr>
          <w:p w14:paraId="3E8269C7" w14:textId="0C60B4AA"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1,840</w:t>
            </w:r>
          </w:p>
        </w:tc>
        <w:tc>
          <w:tcPr>
            <w:tcW w:w="630" w:type="dxa"/>
            <w:tcBorders>
              <w:top w:val="single" w:sz="4" w:space="0" w:color="auto"/>
              <w:left w:val="single" w:sz="4" w:space="0" w:color="auto"/>
              <w:bottom w:val="single" w:sz="4" w:space="0" w:color="auto"/>
              <w:right w:val="single" w:sz="4" w:space="0" w:color="auto"/>
            </w:tcBorders>
            <w:hideMark/>
          </w:tcPr>
          <w:p w14:paraId="2C20D4BB" w14:textId="5E066B92" w:rsidR="00BD2A2C" w:rsidRPr="007A2E81" w:rsidRDefault="00941D5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859" w:type="dxa"/>
            <w:tcBorders>
              <w:top w:val="single" w:sz="4" w:space="0" w:color="auto"/>
              <w:left w:val="single" w:sz="4" w:space="0" w:color="auto"/>
              <w:bottom w:val="single" w:sz="4" w:space="0" w:color="auto"/>
              <w:right w:val="single" w:sz="4" w:space="0" w:color="auto"/>
            </w:tcBorders>
            <w:hideMark/>
          </w:tcPr>
          <w:p w14:paraId="028DD0D2" w14:textId="20C2C88E" w:rsidR="00BD2A2C" w:rsidRPr="007A2E81" w:rsidRDefault="009E45A8"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941D5E" w:rsidRPr="007A2E81">
              <w:rPr>
                <w:rFonts w:ascii="Times New Roman" w:hAnsi="Times New Roman"/>
                <w:b/>
                <w:sz w:val="16"/>
                <w:szCs w:val="16"/>
              </w:rPr>
              <w:t xml:space="preserve"> 7,220</w:t>
            </w:r>
          </w:p>
        </w:tc>
      </w:tr>
      <w:tr w:rsidR="001317DC" w:rsidRPr="007A2E81" w14:paraId="35DEB685"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6B88EAFF"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20 01 32</w:t>
            </w:r>
          </w:p>
        </w:tc>
        <w:tc>
          <w:tcPr>
            <w:tcW w:w="601" w:type="dxa"/>
            <w:tcBorders>
              <w:top w:val="single" w:sz="4" w:space="0" w:color="auto"/>
              <w:left w:val="single" w:sz="4" w:space="0" w:color="auto"/>
              <w:bottom w:val="single" w:sz="4" w:space="0" w:color="auto"/>
              <w:right w:val="single" w:sz="4" w:space="0" w:color="auto"/>
            </w:tcBorders>
            <w:hideMark/>
          </w:tcPr>
          <w:p w14:paraId="7EAC322B" w14:textId="36412B3B"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2F0D8D70"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35F7D83B" w14:textId="3437DCC3"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0,040</w:t>
            </w:r>
          </w:p>
        </w:tc>
        <w:tc>
          <w:tcPr>
            <w:tcW w:w="601" w:type="dxa"/>
            <w:tcBorders>
              <w:top w:val="single" w:sz="4" w:space="0" w:color="auto"/>
              <w:left w:val="single" w:sz="4" w:space="0" w:color="auto"/>
              <w:bottom w:val="single" w:sz="4" w:space="0" w:color="auto"/>
              <w:right w:val="single" w:sz="4" w:space="0" w:color="auto"/>
            </w:tcBorders>
            <w:hideMark/>
          </w:tcPr>
          <w:p w14:paraId="002F2169"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hideMark/>
          </w:tcPr>
          <w:p w14:paraId="2B2161AF" w14:textId="536B96A1"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hideMark/>
          </w:tcPr>
          <w:p w14:paraId="3AAD3451"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71" w:type="dxa"/>
            <w:tcBorders>
              <w:top w:val="single" w:sz="4" w:space="0" w:color="auto"/>
              <w:left w:val="single" w:sz="4" w:space="0" w:color="auto"/>
              <w:bottom w:val="single" w:sz="4" w:space="0" w:color="auto"/>
              <w:right w:val="single" w:sz="4" w:space="0" w:color="auto"/>
            </w:tcBorders>
            <w:hideMark/>
          </w:tcPr>
          <w:p w14:paraId="21BCE311"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665FBC45"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56" w:type="dxa"/>
            <w:tcBorders>
              <w:top w:val="single" w:sz="4" w:space="0" w:color="auto"/>
              <w:left w:val="single" w:sz="4" w:space="0" w:color="auto"/>
              <w:bottom w:val="single" w:sz="4" w:space="0" w:color="auto"/>
              <w:right w:val="single" w:sz="4" w:space="0" w:color="auto"/>
            </w:tcBorders>
            <w:hideMark/>
          </w:tcPr>
          <w:p w14:paraId="01C68CA5" w14:textId="3DA1184C"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10" w:type="dxa"/>
            <w:tcBorders>
              <w:top w:val="single" w:sz="4" w:space="0" w:color="auto"/>
              <w:left w:val="single" w:sz="4" w:space="0" w:color="auto"/>
              <w:bottom w:val="single" w:sz="4" w:space="0" w:color="auto"/>
              <w:right w:val="single" w:sz="4" w:space="0" w:color="auto"/>
            </w:tcBorders>
            <w:hideMark/>
          </w:tcPr>
          <w:p w14:paraId="390E46CC" w14:textId="28DB0CDF"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0,180</w:t>
            </w:r>
          </w:p>
        </w:tc>
        <w:tc>
          <w:tcPr>
            <w:tcW w:w="630" w:type="dxa"/>
            <w:tcBorders>
              <w:top w:val="single" w:sz="4" w:space="0" w:color="auto"/>
              <w:left w:val="single" w:sz="4" w:space="0" w:color="auto"/>
              <w:bottom w:val="single" w:sz="4" w:space="0" w:color="auto"/>
              <w:right w:val="single" w:sz="4" w:space="0" w:color="auto"/>
            </w:tcBorders>
            <w:hideMark/>
          </w:tcPr>
          <w:p w14:paraId="73BEC412" w14:textId="06679C82"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hideMark/>
          </w:tcPr>
          <w:p w14:paraId="7874CDB6" w14:textId="10F0B4EF" w:rsidR="00BD2A2C" w:rsidRPr="007A2E81" w:rsidRDefault="00966873"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0,007</w:t>
            </w:r>
          </w:p>
        </w:tc>
        <w:tc>
          <w:tcPr>
            <w:tcW w:w="859" w:type="dxa"/>
            <w:tcBorders>
              <w:top w:val="single" w:sz="4" w:space="0" w:color="auto"/>
              <w:left w:val="single" w:sz="4" w:space="0" w:color="auto"/>
              <w:bottom w:val="single" w:sz="4" w:space="0" w:color="auto"/>
              <w:right w:val="single" w:sz="4" w:space="0" w:color="auto"/>
            </w:tcBorders>
            <w:hideMark/>
          </w:tcPr>
          <w:p w14:paraId="3404C3F7" w14:textId="232A170B" w:rsidR="00BD2A2C" w:rsidRPr="007A2E81" w:rsidRDefault="003E549B"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BD2A2C" w:rsidRPr="007A2E81">
              <w:rPr>
                <w:rFonts w:ascii="Times New Roman" w:hAnsi="Times New Roman"/>
                <w:b/>
                <w:sz w:val="16"/>
                <w:szCs w:val="16"/>
              </w:rPr>
              <w:t>0</w:t>
            </w:r>
            <w:r w:rsidRPr="007A2E81">
              <w:rPr>
                <w:rFonts w:ascii="Times New Roman" w:hAnsi="Times New Roman"/>
                <w:b/>
                <w:sz w:val="16"/>
                <w:szCs w:val="16"/>
              </w:rPr>
              <w:t>,</w:t>
            </w:r>
            <w:r w:rsidR="00966873" w:rsidRPr="007A2E81">
              <w:rPr>
                <w:rFonts w:ascii="Times New Roman" w:hAnsi="Times New Roman"/>
                <w:b/>
                <w:sz w:val="16"/>
                <w:szCs w:val="16"/>
              </w:rPr>
              <w:t>227</w:t>
            </w:r>
          </w:p>
        </w:tc>
      </w:tr>
      <w:tr w:rsidR="001317DC" w:rsidRPr="007A2E81" w14:paraId="52A8FB10"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3C0CD359"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20 01 34</w:t>
            </w:r>
          </w:p>
        </w:tc>
        <w:tc>
          <w:tcPr>
            <w:tcW w:w="601" w:type="dxa"/>
            <w:tcBorders>
              <w:top w:val="single" w:sz="4" w:space="0" w:color="auto"/>
              <w:left w:val="single" w:sz="4" w:space="0" w:color="auto"/>
              <w:bottom w:val="single" w:sz="4" w:space="0" w:color="auto"/>
              <w:right w:val="single" w:sz="4" w:space="0" w:color="auto"/>
            </w:tcBorders>
            <w:hideMark/>
          </w:tcPr>
          <w:p w14:paraId="5314DEAA"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62AEF7B9" w14:textId="04C2619A"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0,019</w:t>
            </w:r>
          </w:p>
        </w:tc>
        <w:tc>
          <w:tcPr>
            <w:tcW w:w="601" w:type="dxa"/>
            <w:tcBorders>
              <w:top w:val="single" w:sz="4" w:space="0" w:color="auto"/>
              <w:left w:val="single" w:sz="4" w:space="0" w:color="auto"/>
              <w:bottom w:val="single" w:sz="4" w:space="0" w:color="auto"/>
              <w:right w:val="single" w:sz="4" w:space="0" w:color="auto"/>
            </w:tcBorders>
            <w:hideMark/>
          </w:tcPr>
          <w:p w14:paraId="6D62577C"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hideMark/>
          </w:tcPr>
          <w:p w14:paraId="70C323BC"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hideMark/>
          </w:tcPr>
          <w:p w14:paraId="093ECE86" w14:textId="5699B9F3"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hideMark/>
          </w:tcPr>
          <w:p w14:paraId="49859B75"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71" w:type="dxa"/>
            <w:tcBorders>
              <w:top w:val="single" w:sz="4" w:space="0" w:color="auto"/>
              <w:left w:val="single" w:sz="4" w:space="0" w:color="auto"/>
              <w:bottom w:val="single" w:sz="4" w:space="0" w:color="auto"/>
              <w:right w:val="single" w:sz="4" w:space="0" w:color="auto"/>
            </w:tcBorders>
            <w:hideMark/>
          </w:tcPr>
          <w:p w14:paraId="25A9BADC" w14:textId="26953A43"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0,073</w:t>
            </w:r>
          </w:p>
        </w:tc>
        <w:tc>
          <w:tcPr>
            <w:tcW w:w="601" w:type="dxa"/>
            <w:tcBorders>
              <w:top w:val="single" w:sz="4" w:space="0" w:color="auto"/>
              <w:left w:val="single" w:sz="4" w:space="0" w:color="auto"/>
              <w:bottom w:val="single" w:sz="4" w:space="0" w:color="auto"/>
              <w:right w:val="single" w:sz="4" w:space="0" w:color="auto"/>
            </w:tcBorders>
            <w:hideMark/>
          </w:tcPr>
          <w:p w14:paraId="7B725E37" w14:textId="543F3DA8"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0,060</w:t>
            </w:r>
          </w:p>
        </w:tc>
        <w:tc>
          <w:tcPr>
            <w:tcW w:w="656" w:type="dxa"/>
            <w:tcBorders>
              <w:top w:val="single" w:sz="4" w:space="0" w:color="auto"/>
              <w:left w:val="single" w:sz="4" w:space="0" w:color="auto"/>
              <w:bottom w:val="single" w:sz="4" w:space="0" w:color="auto"/>
              <w:right w:val="single" w:sz="4" w:space="0" w:color="auto"/>
            </w:tcBorders>
            <w:hideMark/>
          </w:tcPr>
          <w:p w14:paraId="6D954B14" w14:textId="65353F2E"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10" w:type="dxa"/>
            <w:tcBorders>
              <w:top w:val="single" w:sz="4" w:space="0" w:color="auto"/>
              <w:left w:val="single" w:sz="4" w:space="0" w:color="auto"/>
              <w:bottom w:val="single" w:sz="4" w:space="0" w:color="auto"/>
              <w:right w:val="single" w:sz="4" w:space="0" w:color="auto"/>
            </w:tcBorders>
            <w:hideMark/>
          </w:tcPr>
          <w:p w14:paraId="136E3C13" w14:textId="020ACFC9"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0,067</w:t>
            </w:r>
          </w:p>
        </w:tc>
        <w:tc>
          <w:tcPr>
            <w:tcW w:w="630" w:type="dxa"/>
            <w:tcBorders>
              <w:top w:val="single" w:sz="4" w:space="0" w:color="auto"/>
              <w:left w:val="single" w:sz="4" w:space="0" w:color="auto"/>
              <w:bottom w:val="single" w:sz="4" w:space="0" w:color="auto"/>
              <w:right w:val="single" w:sz="4" w:space="0" w:color="auto"/>
            </w:tcBorders>
            <w:hideMark/>
          </w:tcPr>
          <w:p w14:paraId="0703577C" w14:textId="3869FF20"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hideMark/>
          </w:tcPr>
          <w:p w14:paraId="263FD477" w14:textId="3379BDF0" w:rsidR="00BD2A2C" w:rsidRPr="007A2E81" w:rsidRDefault="004C2D7F"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0,005</w:t>
            </w:r>
          </w:p>
        </w:tc>
        <w:tc>
          <w:tcPr>
            <w:tcW w:w="859" w:type="dxa"/>
            <w:tcBorders>
              <w:top w:val="single" w:sz="4" w:space="0" w:color="auto"/>
              <w:left w:val="single" w:sz="4" w:space="0" w:color="auto"/>
              <w:bottom w:val="single" w:sz="4" w:space="0" w:color="auto"/>
              <w:right w:val="single" w:sz="4" w:space="0" w:color="auto"/>
            </w:tcBorders>
            <w:hideMark/>
          </w:tcPr>
          <w:p w14:paraId="79C69758" w14:textId="2ACDED48" w:rsidR="00BD2A2C" w:rsidRPr="007A2E81" w:rsidRDefault="00A97AF8"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BD2A2C" w:rsidRPr="007A2E81">
              <w:rPr>
                <w:rFonts w:ascii="Times New Roman" w:hAnsi="Times New Roman"/>
                <w:b/>
                <w:sz w:val="16"/>
                <w:szCs w:val="16"/>
              </w:rPr>
              <w:t>0,</w:t>
            </w:r>
            <w:r w:rsidR="004C2D7F" w:rsidRPr="007A2E81">
              <w:rPr>
                <w:rFonts w:ascii="Times New Roman" w:hAnsi="Times New Roman"/>
                <w:b/>
                <w:sz w:val="16"/>
                <w:szCs w:val="16"/>
              </w:rPr>
              <w:t>224</w:t>
            </w:r>
          </w:p>
        </w:tc>
      </w:tr>
      <w:tr w:rsidR="001317DC" w:rsidRPr="007A2E81" w14:paraId="67E9AB88"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37B46476" w14:textId="168E6661" w:rsidR="00BD2A2C" w:rsidRPr="007A2E81" w:rsidRDefault="00BD2A2C" w:rsidP="0020616A">
            <w:pPr>
              <w:suppressAutoHyphens/>
              <w:spacing w:after="120"/>
              <w:jc w:val="both"/>
              <w:rPr>
                <w:rFonts w:ascii="Times New Roman" w:hAnsi="Times New Roman"/>
                <w:bCs/>
                <w:sz w:val="14"/>
                <w:szCs w:val="14"/>
              </w:rPr>
            </w:pPr>
            <w:r w:rsidRPr="007A2E81">
              <w:rPr>
                <w:rFonts w:ascii="Times New Roman" w:hAnsi="Times New Roman"/>
                <w:bCs/>
                <w:sz w:val="14"/>
                <w:szCs w:val="14"/>
              </w:rPr>
              <w:t>20</w:t>
            </w:r>
            <w:r w:rsidR="009146F5" w:rsidRPr="007A2E81">
              <w:rPr>
                <w:rFonts w:ascii="Times New Roman" w:hAnsi="Times New Roman"/>
                <w:bCs/>
                <w:sz w:val="14"/>
                <w:szCs w:val="14"/>
              </w:rPr>
              <w:t xml:space="preserve"> </w:t>
            </w:r>
            <w:r w:rsidRPr="007A2E81">
              <w:rPr>
                <w:rFonts w:ascii="Times New Roman" w:hAnsi="Times New Roman"/>
                <w:bCs/>
                <w:sz w:val="14"/>
                <w:szCs w:val="14"/>
              </w:rPr>
              <w:t>01</w:t>
            </w:r>
            <w:r w:rsidR="009146F5" w:rsidRPr="007A2E81">
              <w:rPr>
                <w:rFonts w:ascii="Times New Roman" w:hAnsi="Times New Roman"/>
                <w:bCs/>
                <w:sz w:val="14"/>
                <w:szCs w:val="14"/>
              </w:rPr>
              <w:t xml:space="preserve"> </w:t>
            </w:r>
            <w:r w:rsidRPr="007A2E81">
              <w:rPr>
                <w:rFonts w:ascii="Times New Roman" w:hAnsi="Times New Roman"/>
                <w:bCs/>
                <w:sz w:val="14"/>
                <w:szCs w:val="14"/>
              </w:rPr>
              <w:t>35*</w:t>
            </w:r>
          </w:p>
        </w:tc>
        <w:tc>
          <w:tcPr>
            <w:tcW w:w="601" w:type="dxa"/>
            <w:tcBorders>
              <w:top w:val="single" w:sz="4" w:space="0" w:color="auto"/>
              <w:left w:val="single" w:sz="4" w:space="0" w:color="auto"/>
              <w:bottom w:val="single" w:sz="4" w:space="0" w:color="auto"/>
              <w:right w:val="single" w:sz="4" w:space="0" w:color="auto"/>
            </w:tcBorders>
            <w:hideMark/>
          </w:tcPr>
          <w:p w14:paraId="1E7EDFEE" w14:textId="1BD0047E"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0,680</w:t>
            </w:r>
          </w:p>
        </w:tc>
        <w:tc>
          <w:tcPr>
            <w:tcW w:w="601" w:type="dxa"/>
            <w:tcBorders>
              <w:top w:val="single" w:sz="4" w:space="0" w:color="auto"/>
              <w:left w:val="single" w:sz="4" w:space="0" w:color="auto"/>
              <w:bottom w:val="single" w:sz="4" w:space="0" w:color="auto"/>
              <w:right w:val="single" w:sz="4" w:space="0" w:color="auto"/>
            </w:tcBorders>
            <w:hideMark/>
          </w:tcPr>
          <w:p w14:paraId="046177DE" w14:textId="1D610565"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3C735D" w:rsidRPr="007A2E81">
              <w:rPr>
                <w:rFonts w:ascii="Times New Roman" w:hAnsi="Times New Roman"/>
                <w:bCs/>
                <w:sz w:val="16"/>
                <w:szCs w:val="16"/>
              </w:rPr>
              <w:t>660</w:t>
            </w:r>
          </w:p>
        </w:tc>
        <w:tc>
          <w:tcPr>
            <w:tcW w:w="601" w:type="dxa"/>
            <w:tcBorders>
              <w:top w:val="single" w:sz="4" w:space="0" w:color="auto"/>
              <w:left w:val="single" w:sz="4" w:space="0" w:color="auto"/>
              <w:bottom w:val="single" w:sz="4" w:space="0" w:color="auto"/>
              <w:right w:val="single" w:sz="4" w:space="0" w:color="auto"/>
            </w:tcBorders>
            <w:hideMark/>
          </w:tcPr>
          <w:p w14:paraId="2A40414A" w14:textId="326FF7C1"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601" w:type="dxa"/>
            <w:tcBorders>
              <w:top w:val="single" w:sz="4" w:space="0" w:color="auto"/>
              <w:left w:val="single" w:sz="4" w:space="0" w:color="auto"/>
              <w:bottom w:val="single" w:sz="4" w:space="0" w:color="auto"/>
              <w:right w:val="single" w:sz="4" w:space="0" w:color="auto"/>
            </w:tcBorders>
            <w:hideMark/>
          </w:tcPr>
          <w:p w14:paraId="7E156BDA" w14:textId="02C8E3CE"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0,780</w:t>
            </w:r>
          </w:p>
        </w:tc>
        <w:tc>
          <w:tcPr>
            <w:tcW w:w="630" w:type="dxa"/>
            <w:tcBorders>
              <w:top w:val="single" w:sz="4" w:space="0" w:color="auto"/>
              <w:left w:val="single" w:sz="4" w:space="0" w:color="auto"/>
              <w:bottom w:val="single" w:sz="4" w:space="0" w:color="auto"/>
              <w:right w:val="single" w:sz="4" w:space="0" w:color="auto"/>
            </w:tcBorders>
            <w:hideMark/>
          </w:tcPr>
          <w:p w14:paraId="16D77E56" w14:textId="0F6524AA"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3C735D" w:rsidRPr="007A2E81">
              <w:rPr>
                <w:rFonts w:ascii="Times New Roman" w:hAnsi="Times New Roman"/>
                <w:bCs/>
                <w:sz w:val="16"/>
                <w:szCs w:val="16"/>
              </w:rPr>
              <w:t>280</w:t>
            </w:r>
          </w:p>
        </w:tc>
        <w:tc>
          <w:tcPr>
            <w:tcW w:w="601" w:type="dxa"/>
            <w:tcBorders>
              <w:top w:val="single" w:sz="4" w:space="0" w:color="auto"/>
              <w:left w:val="single" w:sz="4" w:space="0" w:color="auto"/>
              <w:bottom w:val="single" w:sz="4" w:space="0" w:color="auto"/>
              <w:right w:val="single" w:sz="4" w:space="0" w:color="auto"/>
            </w:tcBorders>
            <w:hideMark/>
          </w:tcPr>
          <w:p w14:paraId="641671B2" w14:textId="1DF8CD9B"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3C735D" w:rsidRPr="007A2E81">
              <w:rPr>
                <w:rFonts w:ascii="Times New Roman" w:hAnsi="Times New Roman"/>
                <w:bCs/>
                <w:sz w:val="16"/>
                <w:szCs w:val="16"/>
              </w:rPr>
              <w:t>980</w:t>
            </w:r>
          </w:p>
        </w:tc>
        <w:tc>
          <w:tcPr>
            <w:tcW w:w="671" w:type="dxa"/>
            <w:tcBorders>
              <w:top w:val="single" w:sz="4" w:space="0" w:color="auto"/>
              <w:left w:val="single" w:sz="4" w:space="0" w:color="auto"/>
              <w:bottom w:val="single" w:sz="4" w:space="0" w:color="auto"/>
              <w:right w:val="single" w:sz="4" w:space="0" w:color="auto"/>
            </w:tcBorders>
            <w:hideMark/>
          </w:tcPr>
          <w:p w14:paraId="4C14AC4E" w14:textId="3F97931D"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0,940</w:t>
            </w:r>
          </w:p>
        </w:tc>
        <w:tc>
          <w:tcPr>
            <w:tcW w:w="601" w:type="dxa"/>
            <w:tcBorders>
              <w:top w:val="single" w:sz="4" w:space="0" w:color="auto"/>
              <w:left w:val="single" w:sz="4" w:space="0" w:color="auto"/>
              <w:bottom w:val="single" w:sz="4" w:space="0" w:color="auto"/>
              <w:right w:val="single" w:sz="4" w:space="0" w:color="auto"/>
            </w:tcBorders>
            <w:hideMark/>
          </w:tcPr>
          <w:p w14:paraId="502302BA" w14:textId="3DE00555"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0,460</w:t>
            </w:r>
          </w:p>
        </w:tc>
        <w:tc>
          <w:tcPr>
            <w:tcW w:w="656" w:type="dxa"/>
            <w:tcBorders>
              <w:top w:val="single" w:sz="4" w:space="0" w:color="auto"/>
              <w:left w:val="single" w:sz="4" w:space="0" w:color="auto"/>
              <w:bottom w:val="single" w:sz="4" w:space="0" w:color="auto"/>
              <w:right w:val="single" w:sz="4" w:space="0" w:color="auto"/>
            </w:tcBorders>
            <w:hideMark/>
          </w:tcPr>
          <w:p w14:paraId="6A2C83F7" w14:textId="453B8D5C"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w:t>
            </w:r>
            <w:r w:rsidR="00BD2A2C" w:rsidRPr="007A2E81">
              <w:rPr>
                <w:rFonts w:ascii="Times New Roman" w:hAnsi="Times New Roman"/>
                <w:bCs/>
                <w:sz w:val="16"/>
                <w:szCs w:val="16"/>
              </w:rPr>
              <w:t>,</w:t>
            </w:r>
            <w:r w:rsidR="00A97AF8" w:rsidRPr="007A2E81">
              <w:rPr>
                <w:rFonts w:ascii="Times New Roman" w:hAnsi="Times New Roman"/>
                <w:bCs/>
                <w:sz w:val="16"/>
                <w:szCs w:val="16"/>
              </w:rPr>
              <w:t>54</w:t>
            </w:r>
            <w:r w:rsidRPr="007A2E81">
              <w:rPr>
                <w:rFonts w:ascii="Times New Roman" w:hAnsi="Times New Roman"/>
                <w:bCs/>
                <w:sz w:val="16"/>
                <w:szCs w:val="16"/>
              </w:rPr>
              <w:t>0</w:t>
            </w:r>
          </w:p>
        </w:tc>
        <w:tc>
          <w:tcPr>
            <w:tcW w:w="610" w:type="dxa"/>
            <w:tcBorders>
              <w:top w:val="single" w:sz="4" w:space="0" w:color="auto"/>
              <w:left w:val="single" w:sz="4" w:space="0" w:color="auto"/>
              <w:bottom w:val="single" w:sz="4" w:space="0" w:color="auto"/>
              <w:right w:val="single" w:sz="4" w:space="0" w:color="auto"/>
            </w:tcBorders>
            <w:hideMark/>
          </w:tcPr>
          <w:p w14:paraId="48CF983C" w14:textId="6335691B"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1,260</w:t>
            </w:r>
          </w:p>
        </w:tc>
        <w:tc>
          <w:tcPr>
            <w:tcW w:w="630" w:type="dxa"/>
            <w:tcBorders>
              <w:top w:val="single" w:sz="4" w:space="0" w:color="auto"/>
              <w:left w:val="single" w:sz="4" w:space="0" w:color="auto"/>
              <w:bottom w:val="single" w:sz="4" w:space="0" w:color="auto"/>
              <w:right w:val="single" w:sz="4" w:space="0" w:color="auto"/>
            </w:tcBorders>
            <w:hideMark/>
          </w:tcPr>
          <w:p w14:paraId="5F101926" w14:textId="3048D489"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0,980</w:t>
            </w:r>
          </w:p>
        </w:tc>
        <w:tc>
          <w:tcPr>
            <w:tcW w:w="630" w:type="dxa"/>
            <w:tcBorders>
              <w:top w:val="single" w:sz="4" w:space="0" w:color="auto"/>
              <w:left w:val="single" w:sz="4" w:space="0" w:color="auto"/>
              <w:bottom w:val="single" w:sz="4" w:space="0" w:color="auto"/>
              <w:right w:val="single" w:sz="4" w:space="0" w:color="auto"/>
            </w:tcBorders>
            <w:hideMark/>
          </w:tcPr>
          <w:p w14:paraId="07A1C177" w14:textId="784B28DF" w:rsidR="00BD2A2C" w:rsidRPr="007A2E81" w:rsidRDefault="003C735D"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1,080</w:t>
            </w:r>
          </w:p>
        </w:tc>
        <w:tc>
          <w:tcPr>
            <w:tcW w:w="859" w:type="dxa"/>
            <w:tcBorders>
              <w:top w:val="single" w:sz="4" w:space="0" w:color="auto"/>
              <w:left w:val="single" w:sz="4" w:space="0" w:color="auto"/>
              <w:bottom w:val="single" w:sz="4" w:space="0" w:color="auto"/>
              <w:right w:val="single" w:sz="4" w:space="0" w:color="auto"/>
            </w:tcBorders>
            <w:hideMark/>
          </w:tcPr>
          <w:p w14:paraId="6387B2F7" w14:textId="5051A2E0" w:rsidR="00BD2A2C" w:rsidRPr="007A2E81" w:rsidRDefault="00A97AF8"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3C735D" w:rsidRPr="007A2E81">
              <w:rPr>
                <w:rFonts w:ascii="Times New Roman" w:hAnsi="Times New Roman"/>
                <w:b/>
                <w:sz w:val="16"/>
                <w:szCs w:val="16"/>
              </w:rPr>
              <w:t>10,720</w:t>
            </w:r>
          </w:p>
        </w:tc>
      </w:tr>
      <w:tr w:rsidR="001317DC" w:rsidRPr="007A2E81" w14:paraId="0F730CEA"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0A667FA3"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20 01 36</w:t>
            </w:r>
          </w:p>
        </w:tc>
        <w:tc>
          <w:tcPr>
            <w:tcW w:w="601" w:type="dxa"/>
            <w:tcBorders>
              <w:top w:val="single" w:sz="4" w:space="0" w:color="auto"/>
              <w:left w:val="single" w:sz="4" w:space="0" w:color="auto"/>
              <w:bottom w:val="single" w:sz="4" w:space="0" w:color="auto"/>
              <w:right w:val="single" w:sz="4" w:space="0" w:color="auto"/>
            </w:tcBorders>
            <w:hideMark/>
          </w:tcPr>
          <w:p w14:paraId="193B5407" w14:textId="25FF6ED5"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0,600</w:t>
            </w:r>
          </w:p>
        </w:tc>
        <w:tc>
          <w:tcPr>
            <w:tcW w:w="601" w:type="dxa"/>
            <w:tcBorders>
              <w:top w:val="single" w:sz="4" w:space="0" w:color="auto"/>
              <w:left w:val="single" w:sz="4" w:space="0" w:color="auto"/>
              <w:bottom w:val="single" w:sz="4" w:space="0" w:color="auto"/>
              <w:right w:val="single" w:sz="4" w:space="0" w:color="auto"/>
            </w:tcBorders>
            <w:hideMark/>
          </w:tcPr>
          <w:p w14:paraId="141352C8" w14:textId="792A1534"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B160B8" w:rsidRPr="007A2E81">
              <w:rPr>
                <w:rFonts w:ascii="Times New Roman" w:hAnsi="Times New Roman"/>
                <w:bCs/>
                <w:sz w:val="16"/>
                <w:szCs w:val="16"/>
              </w:rPr>
              <w:t>760</w:t>
            </w:r>
          </w:p>
        </w:tc>
        <w:tc>
          <w:tcPr>
            <w:tcW w:w="601" w:type="dxa"/>
            <w:tcBorders>
              <w:top w:val="single" w:sz="4" w:space="0" w:color="auto"/>
              <w:left w:val="single" w:sz="4" w:space="0" w:color="auto"/>
              <w:bottom w:val="single" w:sz="4" w:space="0" w:color="auto"/>
              <w:right w:val="single" w:sz="4" w:space="0" w:color="auto"/>
            </w:tcBorders>
            <w:hideMark/>
          </w:tcPr>
          <w:p w14:paraId="445B8C03" w14:textId="44C6B75A"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B160B8" w:rsidRPr="007A2E81">
              <w:rPr>
                <w:rFonts w:ascii="Times New Roman" w:hAnsi="Times New Roman"/>
                <w:bCs/>
                <w:sz w:val="16"/>
                <w:szCs w:val="16"/>
              </w:rPr>
              <w:t>880</w:t>
            </w:r>
          </w:p>
        </w:tc>
        <w:tc>
          <w:tcPr>
            <w:tcW w:w="601" w:type="dxa"/>
            <w:tcBorders>
              <w:top w:val="single" w:sz="4" w:space="0" w:color="auto"/>
              <w:left w:val="single" w:sz="4" w:space="0" w:color="auto"/>
              <w:bottom w:val="single" w:sz="4" w:space="0" w:color="auto"/>
              <w:right w:val="single" w:sz="4" w:space="0" w:color="auto"/>
            </w:tcBorders>
            <w:hideMark/>
          </w:tcPr>
          <w:p w14:paraId="07172244" w14:textId="4E11272B"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1,059</w:t>
            </w:r>
          </w:p>
        </w:tc>
        <w:tc>
          <w:tcPr>
            <w:tcW w:w="630" w:type="dxa"/>
            <w:tcBorders>
              <w:top w:val="single" w:sz="4" w:space="0" w:color="auto"/>
              <w:left w:val="single" w:sz="4" w:space="0" w:color="auto"/>
              <w:bottom w:val="single" w:sz="4" w:space="0" w:color="auto"/>
              <w:right w:val="single" w:sz="4" w:space="0" w:color="auto"/>
            </w:tcBorders>
            <w:hideMark/>
          </w:tcPr>
          <w:p w14:paraId="1D8A2FA5" w14:textId="6C70B18A"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B160B8" w:rsidRPr="007A2E81">
              <w:rPr>
                <w:rFonts w:ascii="Times New Roman" w:hAnsi="Times New Roman"/>
                <w:bCs/>
                <w:sz w:val="16"/>
                <w:szCs w:val="16"/>
              </w:rPr>
              <w:t>500</w:t>
            </w:r>
          </w:p>
        </w:tc>
        <w:tc>
          <w:tcPr>
            <w:tcW w:w="601" w:type="dxa"/>
            <w:tcBorders>
              <w:top w:val="single" w:sz="4" w:space="0" w:color="auto"/>
              <w:left w:val="single" w:sz="4" w:space="0" w:color="auto"/>
              <w:bottom w:val="single" w:sz="4" w:space="0" w:color="auto"/>
              <w:right w:val="single" w:sz="4" w:space="0" w:color="auto"/>
            </w:tcBorders>
            <w:hideMark/>
          </w:tcPr>
          <w:p w14:paraId="59529579" w14:textId="2779D840"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1,860</w:t>
            </w:r>
          </w:p>
        </w:tc>
        <w:tc>
          <w:tcPr>
            <w:tcW w:w="671" w:type="dxa"/>
            <w:tcBorders>
              <w:top w:val="single" w:sz="4" w:space="0" w:color="auto"/>
              <w:left w:val="single" w:sz="4" w:space="0" w:color="auto"/>
              <w:bottom w:val="single" w:sz="4" w:space="0" w:color="auto"/>
              <w:right w:val="single" w:sz="4" w:space="0" w:color="auto"/>
            </w:tcBorders>
            <w:hideMark/>
          </w:tcPr>
          <w:p w14:paraId="503D1634" w14:textId="37E6BE0B"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1,180</w:t>
            </w:r>
          </w:p>
        </w:tc>
        <w:tc>
          <w:tcPr>
            <w:tcW w:w="601" w:type="dxa"/>
            <w:tcBorders>
              <w:top w:val="single" w:sz="4" w:space="0" w:color="auto"/>
              <w:left w:val="single" w:sz="4" w:space="0" w:color="auto"/>
              <w:bottom w:val="single" w:sz="4" w:space="0" w:color="auto"/>
              <w:right w:val="single" w:sz="4" w:space="0" w:color="auto"/>
            </w:tcBorders>
            <w:hideMark/>
          </w:tcPr>
          <w:p w14:paraId="52899B29" w14:textId="50A436EA"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1,340</w:t>
            </w:r>
          </w:p>
        </w:tc>
        <w:tc>
          <w:tcPr>
            <w:tcW w:w="656" w:type="dxa"/>
            <w:tcBorders>
              <w:top w:val="single" w:sz="4" w:space="0" w:color="auto"/>
              <w:left w:val="single" w:sz="4" w:space="0" w:color="auto"/>
              <w:bottom w:val="single" w:sz="4" w:space="0" w:color="auto"/>
              <w:right w:val="single" w:sz="4" w:space="0" w:color="auto"/>
            </w:tcBorders>
            <w:hideMark/>
          </w:tcPr>
          <w:p w14:paraId="04125EAC" w14:textId="7E6C31F9"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0,400</w:t>
            </w:r>
          </w:p>
        </w:tc>
        <w:tc>
          <w:tcPr>
            <w:tcW w:w="610" w:type="dxa"/>
            <w:tcBorders>
              <w:top w:val="single" w:sz="4" w:space="0" w:color="auto"/>
              <w:left w:val="single" w:sz="4" w:space="0" w:color="auto"/>
              <w:bottom w:val="single" w:sz="4" w:space="0" w:color="auto"/>
              <w:right w:val="single" w:sz="4" w:space="0" w:color="auto"/>
            </w:tcBorders>
            <w:hideMark/>
          </w:tcPr>
          <w:p w14:paraId="4FC699BE" w14:textId="4DECE5F0"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1,280</w:t>
            </w:r>
          </w:p>
        </w:tc>
        <w:tc>
          <w:tcPr>
            <w:tcW w:w="630" w:type="dxa"/>
            <w:tcBorders>
              <w:top w:val="single" w:sz="4" w:space="0" w:color="auto"/>
              <w:left w:val="single" w:sz="4" w:space="0" w:color="auto"/>
              <w:bottom w:val="single" w:sz="4" w:space="0" w:color="auto"/>
              <w:right w:val="single" w:sz="4" w:space="0" w:color="auto"/>
            </w:tcBorders>
            <w:hideMark/>
          </w:tcPr>
          <w:p w14:paraId="1104DCC7" w14:textId="797C8C48" w:rsidR="00BD2A2C" w:rsidRPr="007A2E81" w:rsidRDefault="00B160B8"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1,000</w:t>
            </w:r>
          </w:p>
        </w:tc>
        <w:tc>
          <w:tcPr>
            <w:tcW w:w="630" w:type="dxa"/>
            <w:tcBorders>
              <w:top w:val="single" w:sz="4" w:space="0" w:color="auto"/>
              <w:left w:val="single" w:sz="4" w:space="0" w:color="auto"/>
              <w:bottom w:val="single" w:sz="4" w:space="0" w:color="auto"/>
              <w:right w:val="single" w:sz="4" w:space="0" w:color="auto"/>
            </w:tcBorders>
            <w:hideMark/>
          </w:tcPr>
          <w:p w14:paraId="02966E1A" w14:textId="69299E56"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0,</w:t>
            </w:r>
            <w:r w:rsidR="00B160B8" w:rsidRPr="007A2E81">
              <w:rPr>
                <w:rFonts w:ascii="Times New Roman" w:hAnsi="Times New Roman"/>
                <w:bCs/>
                <w:sz w:val="16"/>
                <w:szCs w:val="16"/>
              </w:rPr>
              <w:t>880</w:t>
            </w:r>
          </w:p>
        </w:tc>
        <w:tc>
          <w:tcPr>
            <w:tcW w:w="859" w:type="dxa"/>
            <w:tcBorders>
              <w:top w:val="single" w:sz="4" w:space="0" w:color="auto"/>
              <w:left w:val="single" w:sz="4" w:space="0" w:color="auto"/>
              <w:bottom w:val="single" w:sz="4" w:space="0" w:color="auto"/>
              <w:right w:val="single" w:sz="4" w:space="0" w:color="auto"/>
            </w:tcBorders>
            <w:hideMark/>
          </w:tcPr>
          <w:p w14:paraId="600A8A93" w14:textId="50AEEBC0" w:rsidR="00BD2A2C" w:rsidRPr="007A2E81" w:rsidRDefault="00D21C11"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B160B8" w:rsidRPr="007A2E81">
              <w:rPr>
                <w:rFonts w:ascii="Times New Roman" w:hAnsi="Times New Roman"/>
                <w:b/>
                <w:sz w:val="16"/>
                <w:szCs w:val="16"/>
              </w:rPr>
              <w:t>11,739</w:t>
            </w:r>
          </w:p>
        </w:tc>
      </w:tr>
      <w:tr w:rsidR="001317DC" w:rsidRPr="007A2E81" w14:paraId="1B4E90A6" w14:textId="77777777" w:rsidTr="002C37A0">
        <w:tc>
          <w:tcPr>
            <w:tcW w:w="770" w:type="dxa"/>
            <w:tcBorders>
              <w:top w:val="single" w:sz="4" w:space="0" w:color="auto"/>
              <w:left w:val="single" w:sz="4" w:space="0" w:color="auto"/>
              <w:bottom w:val="single" w:sz="4" w:space="0" w:color="auto"/>
              <w:right w:val="single" w:sz="4" w:space="0" w:color="auto"/>
            </w:tcBorders>
          </w:tcPr>
          <w:p w14:paraId="13B41A2E" w14:textId="039134A4" w:rsidR="006F3524" w:rsidRPr="007A2E81" w:rsidRDefault="006F3524" w:rsidP="0020616A">
            <w:pPr>
              <w:suppressAutoHyphens/>
              <w:spacing w:after="120"/>
              <w:jc w:val="both"/>
              <w:rPr>
                <w:rFonts w:ascii="Times New Roman" w:hAnsi="Times New Roman"/>
                <w:bCs/>
                <w:sz w:val="14"/>
                <w:szCs w:val="14"/>
              </w:rPr>
            </w:pPr>
            <w:r w:rsidRPr="007A2E81">
              <w:rPr>
                <w:rFonts w:ascii="Times New Roman" w:hAnsi="Times New Roman"/>
                <w:bCs/>
                <w:sz w:val="14"/>
                <w:szCs w:val="14"/>
              </w:rPr>
              <w:t>20 01 99</w:t>
            </w:r>
            <w:r w:rsidR="00514C4A" w:rsidRPr="007A2E81">
              <w:rPr>
                <w:rFonts w:ascii="Times New Roman" w:hAnsi="Times New Roman"/>
                <w:bCs/>
                <w:sz w:val="14"/>
                <w:szCs w:val="14"/>
              </w:rPr>
              <w:t>*</w:t>
            </w:r>
          </w:p>
        </w:tc>
        <w:tc>
          <w:tcPr>
            <w:tcW w:w="601" w:type="dxa"/>
            <w:tcBorders>
              <w:top w:val="single" w:sz="4" w:space="0" w:color="auto"/>
              <w:left w:val="single" w:sz="4" w:space="0" w:color="auto"/>
              <w:bottom w:val="single" w:sz="4" w:space="0" w:color="auto"/>
              <w:right w:val="single" w:sz="4" w:space="0" w:color="auto"/>
            </w:tcBorders>
          </w:tcPr>
          <w:p w14:paraId="7F5D1C77" w14:textId="0F2EB4C6"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tcPr>
          <w:p w14:paraId="321A058E" w14:textId="0DD9BC71"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tcPr>
          <w:p w14:paraId="2B53EA09" w14:textId="751EEA7A"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tcPr>
          <w:p w14:paraId="4D461FC1" w14:textId="3E1649B3"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tcPr>
          <w:p w14:paraId="163D09B4" w14:textId="781629C5"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tcPr>
          <w:p w14:paraId="3EAA0905" w14:textId="054D714B"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71" w:type="dxa"/>
            <w:tcBorders>
              <w:top w:val="single" w:sz="4" w:space="0" w:color="auto"/>
              <w:left w:val="single" w:sz="4" w:space="0" w:color="auto"/>
              <w:bottom w:val="single" w:sz="4" w:space="0" w:color="auto"/>
              <w:right w:val="single" w:sz="4" w:space="0" w:color="auto"/>
            </w:tcBorders>
          </w:tcPr>
          <w:p w14:paraId="1C28DB5C" w14:textId="06FFEE24"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01" w:type="dxa"/>
            <w:tcBorders>
              <w:top w:val="single" w:sz="4" w:space="0" w:color="auto"/>
              <w:left w:val="single" w:sz="4" w:space="0" w:color="auto"/>
              <w:bottom w:val="single" w:sz="4" w:space="0" w:color="auto"/>
              <w:right w:val="single" w:sz="4" w:space="0" w:color="auto"/>
            </w:tcBorders>
          </w:tcPr>
          <w:p w14:paraId="66742A64" w14:textId="235F8EC8"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56" w:type="dxa"/>
            <w:tcBorders>
              <w:top w:val="single" w:sz="4" w:space="0" w:color="auto"/>
              <w:left w:val="single" w:sz="4" w:space="0" w:color="auto"/>
              <w:bottom w:val="single" w:sz="4" w:space="0" w:color="auto"/>
              <w:right w:val="single" w:sz="4" w:space="0" w:color="auto"/>
            </w:tcBorders>
          </w:tcPr>
          <w:p w14:paraId="118B3398" w14:textId="23F54EDF"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10" w:type="dxa"/>
            <w:tcBorders>
              <w:top w:val="single" w:sz="4" w:space="0" w:color="auto"/>
              <w:left w:val="single" w:sz="4" w:space="0" w:color="auto"/>
              <w:bottom w:val="single" w:sz="4" w:space="0" w:color="auto"/>
              <w:right w:val="single" w:sz="4" w:space="0" w:color="auto"/>
            </w:tcBorders>
          </w:tcPr>
          <w:p w14:paraId="24470BF6" w14:textId="14DF8E0A"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tcPr>
          <w:p w14:paraId="54A2A99E" w14:textId="5F58E4FB" w:rsidR="006F3524" w:rsidRPr="007A2E81" w:rsidRDefault="006F3524"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w:t>
            </w:r>
          </w:p>
        </w:tc>
        <w:tc>
          <w:tcPr>
            <w:tcW w:w="630" w:type="dxa"/>
            <w:tcBorders>
              <w:top w:val="single" w:sz="4" w:space="0" w:color="auto"/>
              <w:left w:val="single" w:sz="4" w:space="0" w:color="auto"/>
              <w:bottom w:val="single" w:sz="4" w:space="0" w:color="auto"/>
              <w:right w:val="single" w:sz="4" w:space="0" w:color="auto"/>
            </w:tcBorders>
          </w:tcPr>
          <w:p w14:paraId="7F51F6A6" w14:textId="08377396" w:rsidR="006F3524" w:rsidRPr="007A2E81" w:rsidRDefault="00514C4A"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 xml:space="preserve">  -</w:t>
            </w:r>
          </w:p>
        </w:tc>
        <w:tc>
          <w:tcPr>
            <w:tcW w:w="859" w:type="dxa"/>
            <w:tcBorders>
              <w:top w:val="single" w:sz="4" w:space="0" w:color="auto"/>
              <w:left w:val="single" w:sz="4" w:space="0" w:color="auto"/>
              <w:bottom w:val="single" w:sz="4" w:space="0" w:color="auto"/>
              <w:right w:val="single" w:sz="4" w:space="0" w:color="auto"/>
            </w:tcBorders>
          </w:tcPr>
          <w:p w14:paraId="06703FDC" w14:textId="5EF54CD3" w:rsidR="006F3524" w:rsidRPr="007A2E81" w:rsidRDefault="006F3524"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0,00</w:t>
            </w:r>
            <w:r w:rsidR="00514C4A" w:rsidRPr="007A2E81">
              <w:rPr>
                <w:rFonts w:ascii="Times New Roman" w:hAnsi="Times New Roman"/>
                <w:b/>
                <w:sz w:val="16"/>
                <w:szCs w:val="16"/>
              </w:rPr>
              <w:t>0</w:t>
            </w:r>
            <w:r w:rsidRPr="007A2E81">
              <w:rPr>
                <w:rFonts w:ascii="Times New Roman" w:hAnsi="Times New Roman"/>
                <w:b/>
                <w:sz w:val="16"/>
                <w:szCs w:val="16"/>
              </w:rPr>
              <w:t>0</w:t>
            </w:r>
          </w:p>
        </w:tc>
      </w:tr>
      <w:tr w:rsidR="001317DC" w:rsidRPr="007A2E81" w14:paraId="4F1E9C06"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4BC31984"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20 02 01</w:t>
            </w:r>
          </w:p>
        </w:tc>
        <w:tc>
          <w:tcPr>
            <w:tcW w:w="601" w:type="dxa"/>
            <w:tcBorders>
              <w:top w:val="single" w:sz="4" w:space="0" w:color="auto"/>
              <w:left w:val="single" w:sz="4" w:space="0" w:color="auto"/>
              <w:bottom w:val="single" w:sz="4" w:space="0" w:color="auto"/>
              <w:right w:val="single" w:sz="4" w:space="0" w:color="auto"/>
            </w:tcBorders>
            <w:hideMark/>
          </w:tcPr>
          <w:p w14:paraId="16B6B2C0" w14:textId="175B056B"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3,400</w:t>
            </w:r>
          </w:p>
        </w:tc>
        <w:tc>
          <w:tcPr>
            <w:tcW w:w="601" w:type="dxa"/>
            <w:tcBorders>
              <w:top w:val="single" w:sz="4" w:space="0" w:color="auto"/>
              <w:left w:val="single" w:sz="4" w:space="0" w:color="auto"/>
              <w:bottom w:val="single" w:sz="4" w:space="0" w:color="auto"/>
              <w:right w:val="single" w:sz="4" w:space="0" w:color="auto"/>
            </w:tcBorders>
            <w:hideMark/>
          </w:tcPr>
          <w:p w14:paraId="79F42266" w14:textId="150AF843"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7,300</w:t>
            </w:r>
          </w:p>
        </w:tc>
        <w:tc>
          <w:tcPr>
            <w:tcW w:w="601" w:type="dxa"/>
            <w:tcBorders>
              <w:top w:val="single" w:sz="4" w:space="0" w:color="auto"/>
              <w:left w:val="single" w:sz="4" w:space="0" w:color="auto"/>
              <w:bottom w:val="single" w:sz="4" w:space="0" w:color="auto"/>
              <w:right w:val="single" w:sz="4" w:space="0" w:color="auto"/>
            </w:tcBorders>
            <w:hideMark/>
          </w:tcPr>
          <w:p w14:paraId="25D89B2B" w14:textId="77943E91"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15,90</w:t>
            </w:r>
          </w:p>
        </w:tc>
        <w:tc>
          <w:tcPr>
            <w:tcW w:w="601" w:type="dxa"/>
            <w:tcBorders>
              <w:top w:val="single" w:sz="4" w:space="0" w:color="auto"/>
              <w:left w:val="single" w:sz="4" w:space="0" w:color="auto"/>
              <w:bottom w:val="single" w:sz="4" w:space="0" w:color="auto"/>
              <w:right w:val="single" w:sz="4" w:space="0" w:color="auto"/>
            </w:tcBorders>
            <w:hideMark/>
          </w:tcPr>
          <w:p w14:paraId="01C57AB2" w14:textId="37B96C8F" w:rsidR="00BD2A2C" w:rsidRPr="007A2E81" w:rsidRDefault="00D21C11"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w:t>
            </w:r>
            <w:r w:rsidR="00ED23BE" w:rsidRPr="007A2E81">
              <w:rPr>
                <w:rFonts w:ascii="Times New Roman" w:hAnsi="Times New Roman"/>
                <w:bCs/>
                <w:sz w:val="16"/>
                <w:szCs w:val="16"/>
              </w:rPr>
              <w:t>8,24</w:t>
            </w:r>
          </w:p>
        </w:tc>
        <w:tc>
          <w:tcPr>
            <w:tcW w:w="630" w:type="dxa"/>
            <w:tcBorders>
              <w:top w:val="single" w:sz="4" w:space="0" w:color="auto"/>
              <w:left w:val="single" w:sz="4" w:space="0" w:color="auto"/>
              <w:bottom w:val="single" w:sz="4" w:space="0" w:color="auto"/>
              <w:right w:val="single" w:sz="4" w:space="0" w:color="auto"/>
            </w:tcBorders>
            <w:hideMark/>
          </w:tcPr>
          <w:p w14:paraId="1000A960" w14:textId="31AB9654"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10,60</w:t>
            </w:r>
          </w:p>
        </w:tc>
        <w:tc>
          <w:tcPr>
            <w:tcW w:w="601" w:type="dxa"/>
            <w:tcBorders>
              <w:top w:val="single" w:sz="4" w:space="0" w:color="auto"/>
              <w:left w:val="single" w:sz="4" w:space="0" w:color="auto"/>
              <w:bottom w:val="single" w:sz="4" w:space="0" w:color="auto"/>
              <w:right w:val="single" w:sz="4" w:space="0" w:color="auto"/>
            </w:tcBorders>
            <w:hideMark/>
          </w:tcPr>
          <w:p w14:paraId="046E8FE3" w14:textId="5553E5EE"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14,42</w:t>
            </w:r>
          </w:p>
        </w:tc>
        <w:tc>
          <w:tcPr>
            <w:tcW w:w="671" w:type="dxa"/>
            <w:tcBorders>
              <w:top w:val="single" w:sz="4" w:space="0" w:color="auto"/>
              <w:left w:val="single" w:sz="4" w:space="0" w:color="auto"/>
              <w:bottom w:val="single" w:sz="4" w:space="0" w:color="auto"/>
              <w:right w:val="single" w:sz="4" w:space="0" w:color="auto"/>
            </w:tcBorders>
            <w:hideMark/>
          </w:tcPr>
          <w:p w14:paraId="2092B0F0" w14:textId="5FF049D0"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17,32</w:t>
            </w:r>
          </w:p>
        </w:tc>
        <w:tc>
          <w:tcPr>
            <w:tcW w:w="601" w:type="dxa"/>
            <w:tcBorders>
              <w:top w:val="single" w:sz="4" w:space="0" w:color="auto"/>
              <w:left w:val="single" w:sz="4" w:space="0" w:color="auto"/>
              <w:bottom w:val="single" w:sz="4" w:space="0" w:color="auto"/>
              <w:right w:val="single" w:sz="4" w:space="0" w:color="auto"/>
            </w:tcBorders>
            <w:hideMark/>
          </w:tcPr>
          <w:p w14:paraId="369AA6E1" w14:textId="67DDF80C"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13,46</w:t>
            </w:r>
          </w:p>
        </w:tc>
        <w:tc>
          <w:tcPr>
            <w:tcW w:w="656" w:type="dxa"/>
            <w:tcBorders>
              <w:top w:val="single" w:sz="4" w:space="0" w:color="auto"/>
              <w:left w:val="single" w:sz="4" w:space="0" w:color="auto"/>
              <w:bottom w:val="single" w:sz="4" w:space="0" w:color="auto"/>
              <w:right w:val="single" w:sz="4" w:space="0" w:color="auto"/>
            </w:tcBorders>
            <w:hideMark/>
          </w:tcPr>
          <w:p w14:paraId="6600C859" w14:textId="7CAF830E"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11,54</w:t>
            </w:r>
          </w:p>
        </w:tc>
        <w:tc>
          <w:tcPr>
            <w:tcW w:w="610" w:type="dxa"/>
            <w:tcBorders>
              <w:top w:val="single" w:sz="4" w:space="0" w:color="auto"/>
              <w:left w:val="single" w:sz="4" w:space="0" w:color="auto"/>
              <w:bottom w:val="single" w:sz="4" w:space="0" w:color="auto"/>
              <w:right w:val="single" w:sz="4" w:space="0" w:color="auto"/>
            </w:tcBorders>
            <w:hideMark/>
          </w:tcPr>
          <w:p w14:paraId="4712EA87" w14:textId="42292F52"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10,94</w:t>
            </w:r>
          </w:p>
        </w:tc>
        <w:tc>
          <w:tcPr>
            <w:tcW w:w="630" w:type="dxa"/>
            <w:tcBorders>
              <w:top w:val="single" w:sz="4" w:space="0" w:color="auto"/>
              <w:left w:val="single" w:sz="4" w:space="0" w:color="auto"/>
              <w:bottom w:val="single" w:sz="4" w:space="0" w:color="auto"/>
              <w:right w:val="single" w:sz="4" w:space="0" w:color="auto"/>
            </w:tcBorders>
            <w:hideMark/>
          </w:tcPr>
          <w:p w14:paraId="3BBC21F9" w14:textId="2D1D8C6E"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14,46</w:t>
            </w:r>
          </w:p>
        </w:tc>
        <w:tc>
          <w:tcPr>
            <w:tcW w:w="630" w:type="dxa"/>
            <w:tcBorders>
              <w:top w:val="single" w:sz="4" w:space="0" w:color="auto"/>
              <w:left w:val="single" w:sz="4" w:space="0" w:color="auto"/>
              <w:bottom w:val="single" w:sz="4" w:space="0" w:color="auto"/>
              <w:right w:val="single" w:sz="4" w:space="0" w:color="auto"/>
            </w:tcBorders>
            <w:hideMark/>
          </w:tcPr>
          <w:p w14:paraId="3B701AA2" w14:textId="7C48F79D" w:rsidR="00BD2A2C" w:rsidRPr="007A2E81" w:rsidRDefault="00ED23B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8,28</w:t>
            </w:r>
          </w:p>
        </w:tc>
        <w:tc>
          <w:tcPr>
            <w:tcW w:w="859" w:type="dxa"/>
            <w:tcBorders>
              <w:top w:val="single" w:sz="4" w:space="0" w:color="auto"/>
              <w:left w:val="single" w:sz="4" w:space="0" w:color="auto"/>
              <w:bottom w:val="single" w:sz="4" w:space="0" w:color="auto"/>
              <w:right w:val="single" w:sz="4" w:space="0" w:color="auto"/>
            </w:tcBorders>
            <w:hideMark/>
          </w:tcPr>
          <w:p w14:paraId="56BA9623" w14:textId="753C57E4" w:rsidR="00BD2A2C" w:rsidRPr="007A2E81" w:rsidRDefault="00D21C11" w:rsidP="0020616A">
            <w:pPr>
              <w:suppressAutoHyphens/>
              <w:spacing w:after="120"/>
              <w:jc w:val="both"/>
              <w:rPr>
                <w:rFonts w:ascii="Times New Roman" w:hAnsi="Times New Roman"/>
                <w:b/>
                <w:sz w:val="16"/>
                <w:szCs w:val="16"/>
              </w:rPr>
            </w:pPr>
            <w:r w:rsidRPr="007A2E81">
              <w:rPr>
                <w:rFonts w:ascii="Times New Roman" w:hAnsi="Times New Roman"/>
                <w:b/>
                <w:sz w:val="16"/>
                <w:szCs w:val="16"/>
              </w:rPr>
              <w:t xml:space="preserve">  </w:t>
            </w:r>
            <w:r w:rsidR="00ED23BE" w:rsidRPr="007A2E81">
              <w:rPr>
                <w:rFonts w:ascii="Times New Roman" w:hAnsi="Times New Roman"/>
                <w:b/>
                <w:sz w:val="16"/>
                <w:szCs w:val="16"/>
              </w:rPr>
              <w:t>145,860</w:t>
            </w:r>
          </w:p>
        </w:tc>
      </w:tr>
      <w:tr w:rsidR="001317DC" w:rsidRPr="007A2E81" w14:paraId="4612327F" w14:textId="77777777" w:rsidTr="002C37A0">
        <w:tc>
          <w:tcPr>
            <w:tcW w:w="770" w:type="dxa"/>
            <w:tcBorders>
              <w:top w:val="single" w:sz="4" w:space="0" w:color="auto"/>
              <w:left w:val="single" w:sz="4" w:space="0" w:color="auto"/>
              <w:bottom w:val="single" w:sz="4" w:space="0" w:color="auto"/>
              <w:right w:val="single" w:sz="4" w:space="0" w:color="auto"/>
            </w:tcBorders>
            <w:hideMark/>
          </w:tcPr>
          <w:p w14:paraId="64546DD1" w14:textId="77777777" w:rsidR="00BD2A2C" w:rsidRPr="007A2E81" w:rsidRDefault="00BD2A2C"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20 03 07</w:t>
            </w:r>
          </w:p>
        </w:tc>
        <w:tc>
          <w:tcPr>
            <w:tcW w:w="601" w:type="dxa"/>
            <w:tcBorders>
              <w:top w:val="single" w:sz="4" w:space="0" w:color="auto"/>
              <w:left w:val="single" w:sz="4" w:space="0" w:color="auto"/>
              <w:bottom w:val="single" w:sz="4" w:space="0" w:color="auto"/>
              <w:right w:val="single" w:sz="4" w:space="0" w:color="auto"/>
            </w:tcBorders>
            <w:hideMark/>
          </w:tcPr>
          <w:p w14:paraId="1605CA63" w14:textId="653BAA8E"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21,56</w:t>
            </w:r>
          </w:p>
        </w:tc>
        <w:tc>
          <w:tcPr>
            <w:tcW w:w="601" w:type="dxa"/>
            <w:tcBorders>
              <w:top w:val="single" w:sz="4" w:space="0" w:color="auto"/>
              <w:left w:val="single" w:sz="4" w:space="0" w:color="auto"/>
              <w:bottom w:val="single" w:sz="4" w:space="0" w:color="auto"/>
              <w:right w:val="single" w:sz="4" w:space="0" w:color="auto"/>
            </w:tcBorders>
            <w:hideMark/>
          </w:tcPr>
          <w:p w14:paraId="7731FB2C" w14:textId="42E6B040"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23,72</w:t>
            </w:r>
          </w:p>
        </w:tc>
        <w:tc>
          <w:tcPr>
            <w:tcW w:w="601" w:type="dxa"/>
            <w:tcBorders>
              <w:top w:val="single" w:sz="4" w:space="0" w:color="auto"/>
              <w:left w:val="single" w:sz="4" w:space="0" w:color="auto"/>
              <w:bottom w:val="single" w:sz="4" w:space="0" w:color="auto"/>
              <w:right w:val="single" w:sz="4" w:space="0" w:color="auto"/>
            </w:tcBorders>
            <w:hideMark/>
          </w:tcPr>
          <w:p w14:paraId="537DC490" w14:textId="5903DC73"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34,94</w:t>
            </w:r>
          </w:p>
        </w:tc>
        <w:tc>
          <w:tcPr>
            <w:tcW w:w="601" w:type="dxa"/>
            <w:tcBorders>
              <w:top w:val="single" w:sz="4" w:space="0" w:color="auto"/>
              <w:left w:val="single" w:sz="4" w:space="0" w:color="auto"/>
              <w:bottom w:val="single" w:sz="4" w:space="0" w:color="auto"/>
              <w:right w:val="single" w:sz="4" w:space="0" w:color="auto"/>
            </w:tcBorders>
            <w:hideMark/>
          </w:tcPr>
          <w:p w14:paraId="1AEAB2A3" w14:textId="53C94720"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40,74</w:t>
            </w:r>
          </w:p>
        </w:tc>
        <w:tc>
          <w:tcPr>
            <w:tcW w:w="630" w:type="dxa"/>
            <w:tcBorders>
              <w:top w:val="single" w:sz="4" w:space="0" w:color="auto"/>
              <w:left w:val="single" w:sz="4" w:space="0" w:color="auto"/>
              <w:bottom w:val="single" w:sz="4" w:space="0" w:color="auto"/>
              <w:right w:val="single" w:sz="4" w:space="0" w:color="auto"/>
            </w:tcBorders>
            <w:hideMark/>
          </w:tcPr>
          <w:p w14:paraId="38D3E764" w14:textId="4242B6C9"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38,42</w:t>
            </w:r>
          </w:p>
        </w:tc>
        <w:tc>
          <w:tcPr>
            <w:tcW w:w="601" w:type="dxa"/>
            <w:tcBorders>
              <w:top w:val="single" w:sz="4" w:space="0" w:color="auto"/>
              <w:left w:val="single" w:sz="4" w:space="0" w:color="auto"/>
              <w:bottom w:val="single" w:sz="4" w:space="0" w:color="auto"/>
              <w:right w:val="single" w:sz="4" w:space="0" w:color="auto"/>
            </w:tcBorders>
            <w:hideMark/>
          </w:tcPr>
          <w:p w14:paraId="3460A871" w14:textId="5E3E1858"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33,70</w:t>
            </w:r>
          </w:p>
        </w:tc>
        <w:tc>
          <w:tcPr>
            <w:tcW w:w="671" w:type="dxa"/>
            <w:tcBorders>
              <w:top w:val="single" w:sz="4" w:space="0" w:color="auto"/>
              <w:left w:val="single" w:sz="4" w:space="0" w:color="auto"/>
              <w:bottom w:val="single" w:sz="4" w:space="0" w:color="auto"/>
              <w:right w:val="single" w:sz="4" w:space="0" w:color="auto"/>
            </w:tcBorders>
            <w:hideMark/>
          </w:tcPr>
          <w:p w14:paraId="7B2ACAF8" w14:textId="45C5AE4F"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48,98</w:t>
            </w:r>
          </w:p>
        </w:tc>
        <w:tc>
          <w:tcPr>
            <w:tcW w:w="601" w:type="dxa"/>
            <w:tcBorders>
              <w:top w:val="single" w:sz="4" w:space="0" w:color="auto"/>
              <w:left w:val="single" w:sz="4" w:space="0" w:color="auto"/>
              <w:bottom w:val="single" w:sz="4" w:space="0" w:color="auto"/>
              <w:right w:val="single" w:sz="4" w:space="0" w:color="auto"/>
            </w:tcBorders>
            <w:hideMark/>
          </w:tcPr>
          <w:p w14:paraId="33B976B8" w14:textId="60961D51"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41,82</w:t>
            </w:r>
          </w:p>
        </w:tc>
        <w:tc>
          <w:tcPr>
            <w:tcW w:w="656" w:type="dxa"/>
            <w:tcBorders>
              <w:top w:val="single" w:sz="4" w:space="0" w:color="auto"/>
              <w:left w:val="single" w:sz="4" w:space="0" w:color="auto"/>
              <w:bottom w:val="single" w:sz="4" w:space="0" w:color="auto"/>
              <w:right w:val="single" w:sz="4" w:space="0" w:color="auto"/>
            </w:tcBorders>
            <w:hideMark/>
          </w:tcPr>
          <w:p w14:paraId="6D0C3699" w14:textId="20D65741"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39,56</w:t>
            </w:r>
          </w:p>
        </w:tc>
        <w:tc>
          <w:tcPr>
            <w:tcW w:w="610" w:type="dxa"/>
            <w:tcBorders>
              <w:top w:val="single" w:sz="4" w:space="0" w:color="auto"/>
              <w:left w:val="single" w:sz="4" w:space="0" w:color="auto"/>
              <w:bottom w:val="single" w:sz="4" w:space="0" w:color="auto"/>
              <w:right w:val="single" w:sz="4" w:space="0" w:color="auto"/>
            </w:tcBorders>
            <w:hideMark/>
          </w:tcPr>
          <w:p w14:paraId="08978FE9" w14:textId="4D26256D"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33,98</w:t>
            </w:r>
          </w:p>
        </w:tc>
        <w:tc>
          <w:tcPr>
            <w:tcW w:w="630" w:type="dxa"/>
            <w:tcBorders>
              <w:top w:val="single" w:sz="4" w:space="0" w:color="auto"/>
              <w:left w:val="single" w:sz="4" w:space="0" w:color="auto"/>
              <w:bottom w:val="single" w:sz="4" w:space="0" w:color="auto"/>
              <w:right w:val="single" w:sz="4" w:space="0" w:color="auto"/>
            </w:tcBorders>
            <w:hideMark/>
          </w:tcPr>
          <w:p w14:paraId="397888BB" w14:textId="2DBDAB90"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29,62</w:t>
            </w:r>
          </w:p>
        </w:tc>
        <w:tc>
          <w:tcPr>
            <w:tcW w:w="630" w:type="dxa"/>
            <w:tcBorders>
              <w:top w:val="single" w:sz="4" w:space="0" w:color="auto"/>
              <w:left w:val="single" w:sz="4" w:space="0" w:color="auto"/>
              <w:bottom w:val="single" w:sz="4" w:space="0" w:color="auto"/>
              <w:right w:val="single" w:sz="4" w:space="0" w:color="auto"/>
            </w:tcBorders>
            <w:hideMark/>
          </w:tcPr>
          <w:p w14:paraId="6022326B" w14:textId="5A42E2B8" w:rsidR="00BD2A2C" w:rsidRPr="007A2E81" w:rsidRDefault="0078666E" w:rsidP="0020616A">
            <w:pPr>
              <w:suppressAutoHyphens/>
              <w:spacing w:after="120"/>
              <w:jc w:val="both"/>
              <w:rPr>
                <w:rFonts w:ascii="Times New Roman" w:hAnsi="Times New Roman"/>
                <w:bCs/>
                <w:sz w:val="16"/>
                <w:szCs w:val="16"/>
              </w:rPr>
            </w:pPr>
            <w:r w:rsidRPr="007A2E81">
              <w:rPr>
                <w:rFonts w:ascii="Times New Roman" w:hAnsi="Times New Roman"/>
                <w:bCs/>
                <w:sz w:val="16"/>
                <w:szCs w:val="16"/>
              </w:rPr>
              <w:t>27,26</w:t>
            </w:r>
          </w:p>
        </w:tc>
        <w:tc>
          <w:tcPr>
            <w:tcW w:w="859" w:type="dxa"/>
            <w:tcBorders>
              <w:top w:val="single" w:sz="4" w:space="0" w:color="auto"/>
              <w:left w:val="single" w:sz="4" w:space="0" w:color="auto"/>
              <w:bottom w:val="single" w:sz="4" w:space="0" w:color="auto"/>
              <w:right w:val="single" w:sz="4" w:space="0" w:color="auto"/>
            </w:tcBorders>
            <w:hideMark/>
          </w:tcPr>
          <w:p w14:paraId="1AF50D76" w14:textId="61C8F46E" w:rsidR="00BD2A2C" w:rsidRPr="007A2E81" w:rsidRDefault="0078666E" w:rsidP="0020616A">
            <w:pPr>
              <w:suppressAutoHyphens/>
              <w:spacing w:after="120"/>
              <w:jc w:val="both"/>
              <w:rPr>
                <w:rFonts w:ascii="Times New Roman" w:hAnsi="Times New Roman"/>
                <w:b/>
                <w:sz w:val="16"/>
                <w:szCs w:val="16"/>
              </w:rPr>
            </w:pPr>
            <w:r w:rsidRPr="007A2E81">
              <w:rPr>
                <w:rFonts w:ascii="Times New Roman" w:hAnsi="Times New Roman"/>
                <w:b/>
                <w:sz w:val="16"/>
                <w:szCs w:val="16"/>
              </w:rPr>
              <w:t>414,3000</w:t>
            </w:r>
          </w:p>
        </w:tc>
      </w:tr>
      <w:tr w:rsidR="001317DC" w:rsidRPr="007A2E81" w14:paraId="2F2741C1" w14:textId="77777777" w:rsidTr="002C37A0">
        <w:trPr>
          <w:trHeight w:val="504"/>
        </w:trPr>
        <w:tc>
          <w:tcPr>
            <w:tcW w:w="770" w:type="dxa"/>
            <w:tcBorders>
              <w:top w:val="single" w:sz="4" w:space="0" w:color="auto"/>
              <w:left w:val="single" w:sz="4" w:space="0" w:color="auto"/>
              <w:bottom w:val="single" w:sz="4" w:space="0" w:color="auto"/>
              <w:right w:val="single" w:sz="4" w:space="0" w:color="auto"/>
            </w:tcBorders>
            <w:vAlign w:val="center"/>
            <w:hideMark/>
          </w:tcPr>
          <w:p w14:paraId="432808AE" w14:textId="77777777" w:rsidR="00BD2A2C" w:rsidRPr="007A2E81" w:rsidRDefault="00BD2A2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RAZEM</w:t>
            </w:r>
          </w:p>
        </w:tc>
        <w:tc>
          <w:tcPr>
            <w:tcW w:w="601" w:type="dxa"/>
            <w:tcBorders>
              <w:top w:val="single" w:sz="4" w:space="0" w:color="auto"/>
              <w:left w:val="single" w:sz="4" w:space="0" w:color="auto"/>
              <w:bottom w:val="single" w:sz="4" w:space="0" w:color="auto"/>
              <w:right w:val="single" w:sz="4" w:space="0" w:color="auto"/>
            </w:tcBorders>
            <w:vAlign w:val="center"/>
            <w:hideMark/>
          </w:tcPr>
          <w:p w14:paraId="71E1CD2E" w14:textId="08B69134"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43,400</w:t>
            </w:r>
          </w:p>
        </w:tc>
        <w:tc>
          <w:tcPr>
            <w:tcW w:w="601" w:type="dxa"/>
            <w:tcBorders>
              <w:top w:val="single" w:sz="4" w:space="0" w:color="auto"/>
              <w:left w:val="single" w:sz="4" w:space="0" w:color="auto"/>
              <w:bottom w:val="single" w:sz="4" w:space="0" w:color="auto"/>
              <w:right w:val="single" w:sz="4" w:space="0" w:color="auto"/>
            </w:tcBorders>
            <w:vAlign w:val="center"/>
            <w:hideMark/>
          </w:tcPr>
          <w:p w14:paraId="7E8952F8" w14:textId="49B6E686"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51,419</w:t>
            </w:r>
          </w:p>
        </w:tc>
        <w:tc>
          <w:tcPr>
            <w:tcW w:w="601" w:type="dxa"/>
            <w:tcBorders>
              <w:top w:val="single" w:sz="4" w:space="0" w:color="auto"/>
              <w:left w:val="single" w:sz="4" w:space="0" w:color="auto"/>
              <w:bottom w:val="single" w:sz="4" w:space="0" w:color="auto"/>
              <w:right w:val="single" w:sz="4" w:space="0" w:color="auto"/>
            </w:tcBorders>
            <w:vAlign w:val="center"/>
            <w:hideMark/>
          </w:tcPr>
          <w:p w14:paraId="7540FEA2" w14:textId="2A4C4BBC"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86,280</w:t>
            </w:r>
          </w:p>
        </w:tc>
        <w:tc>
          <w:tcPr>
            <w:tcW w:w="601" w:type="dxa"/>
            <w:tcBorders>
              <w:top w:val="single" w:sz="4" w:space="0" w:color="auto"/>
              <w:left w:val="single" w:sz="4" w:space="0" w:color="auto"/>
              <w:bottom w:val="single" w:sz="4" w:space="0" w:color="auto"/>
              <w:right w:val="single" w:sz="4" w:space="0" w:color="auto"/>
            </w:tcBorders>
            <w:vAlign w:val="center"/>
            <w:hideMark/>
          </w:tcPr>
          <w:p w14:paraId="59758782" w14:textId="063398DB"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90,779</w:t>
            </w:r>
          </w:p>
        </w:tc>
        <w:tc>
          <w:tcPr>
            <w:tcW w:w="630" w:type="dxa"/>
            <w:tcBorders>
              <w:top w:val="single" w:sz="4" w:space="0" w:color="auto"/>
              <w:left w:val="single" w:sz="4" w:space="0" w:color="auto"/>
              <w:bottom w:val="single" w:sz="4" w:space="0" w:color="auto"/>
              <w:right w:val="single" w:sz="4" w:space="0" w:color="auto"/>
            </w:tcBorders>
            <w:vAlign w:val="center"/>
            <w:hideMark/>
          </w:tcPr>
          <w:p w14:paraId="0CDC6D68" w14:textId="4FD7CC77"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84,060</w:t>
            </w:r>
          </w:p>
        </w:tc>
        <w:tc>
          <w:tcPr>
            <w:tcW w:w="601" w:type="dxa"/>
            <w:tcBorders>
              <w:top w:val="single" w:sz="4" w:space="0" w:color="auto"/>
              <w:left w:val="single" w:sz="4" w:space="0" w:color="auto"/>
              <w:bottom w:val="single" w:sz="4" w:space="0" w:color="auto"/>
              <w:right w:val="single" w:sz="4" w:space="0" w:color="auto"/>
            </w:tcBorders>
            <w:vAlign w:val="center"/>
            <w:hideMark/>
          </w:tcPr>
          <w:p w14:paraId="7F5DE6D3" w14:textId="60259AFF"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85,140</w:t>
            </w:r>
          </w:p>
        </w:tc>
        <w:tc>
          <w:tcPr>
            <w:tcW w:w="671" w:type="dxa"/>
            <w:tcBorders>
              <w:top w:val="single" w:sz="4" w:space="0" w:color="auto"/>
              <w:left w:val="single" w:sz="4" w:space="0" w:color="auto"/>
              <w:bottom w:val="single" w:sz="4" w:space="0" w:color="auto"/>
              <w:right w:val="single" w:sz="4" w:space="0" w:color="auto"/>
            </w:tcBorders>
            <w:vAlign w:val="center"/>
            <w:hideMark/>
          </w:tcPr>
          <w:p w14:paraId="506D27C2" w14:textId="3DF874FD"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119,493</w:t>
            </w:r>
          </w:p>
        </w:tc>
        <w:tc>
          <w:tcPr>
            <w:tcW w:w="601" w:type="dxa"/>
            <w:tcBorders>
              <w:top w:val="single" w:sz="4" w:space="0" w:color="auto"/>
              <w:left w:val="single" w:sz="4" w:space="0" w:color="auto"/>
              <w:bottom w:val="single" w:sz="4" w:space="0" w:color="auto"/>
              <w:right w:val="single" w:sz="4" w:space="0" w:color="auto"/>
            </w:tcBorders>
            <w:vAlign w:val="center"/>
            <w:hideMark/>
          </w:tcPr>
          <w:p w14:paraId="069B281A" w14:textId="3146E698"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97,480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95E3322" w14:textId="6465E6E5"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96,280</w:t>
            </w:r>
          </w:p>
        </w:tc>
        <w:tc>
          <w:tcPr>
            <w:tcW w:w="610" w:type="dxa"/>
            <w:tcBorders>
              <w:top w:val="single" w:sz="4" w:space="0" w:color="auto"/>
              <w:left w:val="single" w:sz="4" w:space="0" w:color="auto"/>
              <w:bottom w:val="single" w:sz="4" w:space="0" w:color="auto"/>
              <w:right w:val="single" w:sz="4" w:space="0" w:color="auto"/>
            </w:tcBorders>
            <w:vAlign w:val="center"/>
            <w:hideMark/>
          </w:tcPr>
          <w:p w14:paraId="7DDC4FFA" w14:textId="1281B76A"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96,607</w:t>
            </w:r>
          </w:p>
        </w:tc>
        <w:tc>
          <w:tcPr>
            <w:tcW w:w="630" w:type="dxa"/>
            <w:tcBorders>
              <w:top w:val="single" w:sz="4" w:space="0" w:color="auto"/>
              <w:left w:val="single" w:sz="4" w:space="0" w:color="auto"/>
              <w:bottom w:val="single" w:sz="4" w:space="0" w:color="auto"/>
              <w:right w:val="single" w:sz="4" w:space="0" w:color="auto"/>
            </w:tcBorders>
            <w:vAlign w:val="center"/>
            <w:hideMark/>
          </w:tcPr>
          <w:p w14:paraId="07F5259B" w14:textId="286E6070"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83,380</w:t>
            </w:r>
          </w:p>
        </w:tc>
        <w:tc>
          <w:tcPr>
            <w:tcW w:w="630" w:type="dxa"/>
            <w:tcBorders>
              <w:top w:val="single" w:sz="4" w:space="0" w:color="auto"/>
              <w:left w:val="single" w:sz="4" w:space="0" w:color="auto"/>
              <w:bottom w:val="single" w:sz="4" w:space="0" w:color="auto"/>
              <w:right w:val="single" w:sz="4" w:space="0" w:color="auto"/>
            </w:tcBorders>
            <w:vAlign w:val="center"/>
            <w:hideMark/>
          </w:tcPr>
          <w:p w14:paraId="62B0617B" w14:textId="10B0A175" w:rsidR="00BD2A2C" w:rsidRPr="007A2E81" w:rsidRDefault="001317DC" w:rsidP="0020616A">
            <w:pPr>
              <w:suppressAutoHyphens/>
              <w:spacing w:after="120"/>
              <w:jc w:val="both"/>
              <w:rPr>
                <w:rFonts w:ascii="Times New Roman" w:hAnsi="Times New Roman"/>
                <w:b/>
                <w:sz w:val="14"/>
                <w:szCs w:val="14"/>
              </w:rPr>
            </w:pPr>
            <w:r w:rsidRPr="007A2E81">
              <w:rPr>
                <w:rFonts w:ascii="Times New Roman" w:hAnsi="Times New Roman"/>
                <w:b/>
                <w:sz w:val="14"/>
                <w:szCs w:val="14"/>
              </w:rPr>
              <w:t>61,094</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98920A" w14:textId="7B840E8B" w:rsidR="00BD2A2C" w:rsidRPr="007A2E81" w:rsidRDefault="001317DC" w:rsidP="0020616A">
            <w:pPr>
              <w:suppressAutoHyphens/>
              <w:spacing w:after="120"/>
              <w:jc w:val="both"/>
              <w:rPr>
                <w:rFonts w:ascii="Times New Roman" w:hAnsi="Times New Roman"/>
                <w:b/>
                <w:sz w:val="16"/>
                <w:szCs w:val="16"/>
              </w:rPr>
            </w:pPr>
            <w:r w:rsidRPr="007A2E81">
              <w:rPr>
                <w:rFonts w:ascii="Times New Roman" w:hAnsi="Times New Roman"/>
                <w:b/>
                <w:sz w:val="16"/>
                <w:szCs w:val="16"/>
              </w:rPr>
              <w:t>994,412</w:t>
            </w:r>
          </w:p>
        </w:tc>
      </w:tr>
    </w:tbl>
    <w:p w14:paraId="2CB2D915" w14:textId="2EC1F370"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7) Zamawiający szacuje, że masa odpadów dostarczona do PSZOK w </w:t>
      </w:r>
      <w:r w:rsidR="004F7DC7" w:rsidRPr="007A2E81">
        <w:rPr>
          <w:rFonts w:ascii="Times New Roman" w:eastAsia="Times New Roman" w:hAnsi="Times New Roman" w:cs="Times New Roman"/>
          <w:bCs/>
          <w:sz w:val="24"/>
          <w:szCs w:val="24"/>
          <w:lang w:eastAsia="pl-PL"/>
        </w:rPr>
        <w:t xml:space="preserve">2 letnim </w:t>
      </w:r>
      <w:r w:rsidRPr="007A2E81">
        <w:rPr>
          <w:rFonts w:ascii="Times New Roman" w:eastAsia="Times New Roman" w:hAnsi="Times New Roman" w:cs="Times New Roman"/>
          <w:bCs/>
          <w:sz w:val="24"/>
          <w:szCs w:val="24"/>
          <w:lang w:eastAsia="pl-PL"/>
        </w:rPr>
        <w:t>okresie realizacji zamówienia ukształtuje się na poziomie 1</w:t>
      </w:r>
      <w:r w:rsidR="00171A0F" w:rsidRPr="007A2E81">
        <w:rPr>
          <w:rFonts w:ascii="Times New Roman" w:eastAsia="Times New Roman" w:hAnsi="Times New Roman" w:cs="Times New Roman"/>
          <w:bCs/>
          <w:sz w:val="24"/>
          <w:szCs w:val="24"/>
          <w:lang w:eastAsia="pl-PL"/>
        </w:rPr>
        <w:t>8</w:t>
      </w:r>
      <w:r w:rsidRPr="007A2E81">
        <w:rPr>
          <w:rFonts w:ascii="Times New Roman" w:eastAsia="Times New Roman" w:hAnsi="Times New Roman" w:cs="Times New Roman"/>
          <w:bCs/>
          <w:sz w:val="24"/>
          <w:szCs w:val="24"/>
          <w:lang w:eastAsia="pl-PL"/>
        </w:rPr>
        <w:t xml:space="preserve">00 - </w:t>
      </w:r>
      <w:r w:rsidR="00171A0F" w:rsidRPr="007A2E81">
        <w:rPr>
          <w:rFonts w:ascii="Times New Roman" w:eastAsia="Times New Roman" w:hAnsi="Times New Roman" w:cs="Times New Roman"/>
          <w:bCs/>
          <w:sz w:val="24"/>
          <w:szCs w:val="24"/>
          <w:lang w:eastAsia="pl-PL"/>
        </w:rPr>
        <w:t>2000</w:t>
      </w:r>
      <w:r w:rsidRPr="007A2E81">
        <w:rPr>
          <w:rFonts w:ascii="Times New Roman" w:eastAsia="Times New Roman" w:hAnsi="Times New Roman" w:cs="Times New Roman"/>
          <w:bCs/>
          <w:sz w:val="24"/>
          <w:szCs w:val="24"/>
          <w:lang w:eastAsia="pl-PL"/>
        </w:rPr>
        <w:t xml:space="preserve"> Mg (ok. </w:t>
      </w:r>
      <w:r w:rsidR="00171A0F" w:rsidRPr="007A2E81">
        <w:rPr>
          <w:rFonts w:ascii="Times New Roman" w:eastAsia="Times New Roman" w:hAnsi="Times New Roman" w:cs="Times New Roman"/>
          <w:bCs/>
          <w:sz w:val="24"/>
          <w:szCs w:val="24"/>
          <w:lang w:eastAsia="pl-PL"/>
        </w:rPr>
        <w:t>9</w:t>
      </w:r>
      <w:r w:rsidRPr="007A2E81">
        <w:rPr>
          <w:rFonts w:ascii="Times New Roman" w:eastAsia="Times New Roman" w:hAnsi="Times New Roman" w:cs="Times New Roman"/>
          <w:bCs/>
          <w:sz w:val="24"/>
          <w:szCs w:val="24"/>
          <w:lang w:eastAsia="pl-PL"/>
        </w:rPr>
        <w:t xml:space="preserve">00 - </w:t>
      </w:r>
      <w:r w:rsidR="00171A0F" w:rsidRPr="007A2E81">
        <w:rPr>
          <w:rFonts w:ascii="Times New Roman" w:eastAsia="Times New Roman" w:hAnsi="Times New Roman" w:cs="Times New Roman"/>
          <w:bCs/>
          <w:sz w:val="24"/>
          <w:szCs w:val="24"/>
          <w:lang w:eastAsia="pl-PL"/>
        </w:rPr>
        <w:t>100</w:t>
      </w:r>
      <w:r w:rsidRPr="007A2E81">
        <w:rPr>
          <w:rFonts w:ascii="Times New Roman" w:eastAsia="Times New Roman" w:hAnsi="Times New Roman" w:cs="Times New Roman"/>
          <w:bCs/>
          <w:sz w:val="24"/>
          <w:szCs w:val="24"/>
          <w:lang w:eastAsia="pl-PL"/>
        </w:rPr>
        <w:t>0 Mg rocznie).</w:t>
      </w:r>
    </w:p>
    <w:p w14:paraId="643EB9B7" w14:textId="693C0D20"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8) Na </w:t>
      </w:r>
      <w:r w:rsidR="00171A0F" w:rsidRPr="007A2E81">
        <w:rPr>
          <w:rFonts w:ascii="Times New Roman" w:eastAsia="Times New Roman" w:hAnsi="Times New Roman" w:cs="Times New Roman"/>
          <w:bCs/>
          <w:sz w:val="24"/>
          <w:szCs w:val="24"/>
          <w:lang w:eastAsia="pl-PL"/>
        </w:rPr>
        <w:t>terenie</w:t>
      </w:r>
      <w:r w:rsidRPr="007A2E81">
        <w:rPr>
          <w:rFonts w:ascii="Times New Roman" w:eastAsia="Times New Roman" w:hAnsi="Times New Roman" w:cs="Times New Roman"/>
          <w:bCs/>
          <w:sz w:val="24"/>
          <w:szCs w:val="24"/>
          <w:lang w:eastAsia="pl-PL"/>
        </w:rPr>
        <w:t xml:space="preserve"> Miasta Mława obowiązują limity ilościowe - w ramach opłaty za gospodarowanie odpadami komunalnymi do PSZOK można przekazać w roku kalendarzowym odpady budowlane i rozbiórkowe </w:t>
      </w:r>
      <w:r w:rsidR="004F7DC7" w:rsidRPr="007A2E81">
        <w:rPr>
          <w:rFonts w:ascii="Times New Roman" w:eastAsia="Times New Roman" w:hAnsi="Times New Roman" w:cs="Times New Roman"/>
          <w:bCs/>
          <w:sz w:val="24"/>
          <w:szCs w:val="24"/>
          <w:lang w:eastAsia="pl-PL"/>
        </w:rPr>
        <w:t>pochodzące z gospodarst</w:t>
      </w:r>
      <w:r w:rsidRPr="007A2E81">
        <w:rPr>
          <w:rFonts w:ascii="Times New Roman" w:eastAsia="Times New Roman" w:hAnsi="Times New Roman" w:cs="Times New Roman"/>
          <w:bCs/>
          <w:sz w:val="24"/>
          <w:szCs w:val="24"/>
          <w:lang w:eastAsia="pl-PL"/>
        </w:rPr>
        <w:t>w</w:t>
      </w:r>
      <w:r w:rsidR="004F7DC7" w:rsidRPr="007A2E81">
        <w:rPr>
          <w:rFonts w:ascii="Times New Roman" w:eastAsia="Times New Roman" w:hAnsi="Times New Roman" w:cs="Times New Roman"/>
          <w:bCs/>
          <w:sz w:val="24"/>
          <w:szCs w:val="24"/>
          <w:lang w:eastAsia="pl-PL"/>
        </w:rPr>
        <w:t>a domowego w</w:t>
      </w:r>
      <w:r w:rsidRPr="007A2E81">
        <w:rPr>
          <w:rFonts w:ascii="Times New Roman" w:eastAsia="Times New Roman" w:hAnsi="Times New Roman" w:cs="Times New Roman"/>
          <w:bCs/>
          <w:sz w:val="24"/>
          <w:szCs w:val="24"/>
          <w:lang w:eastAsia="pl-PL"/>
        </w:rPr>
        <w:t xml:space="preserve"> ilości nie przekraczającej 500 kg oraz zużyte opony w liczbie </w:t>
      </w:r>
      <w:r w:rsidR="004F7DC7" w:rsidRPr="007A2E81">
        <w:rPr>
          <w:rFonts w:ascii="Times New Roman" w:eastAsia="Times New Roman" w:hAnsi="Times New Roman" w:cs="Times New Roman"/>
          <w:bCs/>
          <w:sz w:val="24"/>
          <w:szCs w:val="24"/>
          <w:lang w:eastAsia="pl-PL"/>
        </w:rPr>
        <w:t xml:space="preserve">do </w:t>
      </w:r>
      <w:r w:rsidRPr="007A2E81">
        <w:rPr>
          <w:rFonts w:ascii="Times New Roman" w:eastAsia="Times New Roman" w:hAnsi="Times New Roman" w:cs="Times New Roman"/>
          <w:bCs/>
          <w:sz w:val="24"/>
          <w:szCs w:val="24"/>
          <w:lang w:eastAsia="pl-PL"/>
        </w:rPr>
        <w:t xml:space="preserve">4 sztuk, przy czym limity stosuje się w odniesieniu </w:t>
      </w:r>
      <w:r w:rsidRPr="007A2E81">
        <w:rPr>
          <w:rFonts w:ascii="Times New Roman" w:eastAsia="Times New Roman" w:hAnsi="Times New Roman" w:cs="Times New Roman"/>
          <w:bCs/>
          <w:sz w:val="24"/>
          <w:szCs w:val="24"/>
          <w:lang w:eastAsia="pl-PL"/>
        </w:rPr>
        <w:lastRenderedPageBreak/>
        <w:t>do</w:t>
      </w:r>
      <w:r w:rsidR="002C37A0"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domu jednorodzinnego lub </w:t>
      </w:r>
      <w:r w:rsidR="002345E3" w:rsidRPr="007A2E81">
        <w:rPr>
          <w:rFonts w:ascii="Times New Roman" w:eastAsia="Times New Roman" w:hAnsi="Times New Roman" w:cs="Times New Roman"/>
          <w:bCs/>
          <w:sz w:val="24"/>
          <w:szCs w:val="24"/>
          <w:lang w:eastAsia="pl-PL"/>
        </w:rPr>
        <w:t xml:space="preserve">do </w:t>
      </w:r>
      <w:r w:rsidRPr="007A2E81">
        <w:rPr>
          <w:rFonts w:ascii="Times New Roman" w:eastAsia="Times New Roman" w:hAnsi="Times New Roman" w:cs="Times New Roman"/>
          <w:bCs/>
          <w:sz w:val="24"/>
          <w:szCs w:val="24"/>
          <w:lang w:eastAsia="pl-PL"/>
        </w:rPr>
        <w:t xml:space="preserve">lokalu w zabudowie wielolokalowej (w jednakowych wielkościach). </w:t>
      </w:r>
    </w:p>
    <w:p w14:paraId="4E4DD28F" w14:textId="3FD0826E" w:rsidR="00AD6C5A" w:rsidRPr="007A2E81" w:rsidRDefault="00F24653" w:rsidP="00257854">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9) </w:t>
      </w:r>
      <w:bookmarkStart w:id="3" w:name="_Hlk235788924"/>
      <w:r w:rsidR="00714013" w:rsidRPr="007A2E81">
        <w:rPr>
          <w:rFonts w:ascii="Times New Roman" w:eastAsia="Times New Roman" w:hAnsi="Times New Roman" w:cs="Times New Roman"/>
          <w:bCs/>
          <w:sz w:val="24"/>
          <w:szCs w:val="24"/>
          <w:lang w:eastAsia="pl-PL"/>
        </w:rPr>
        <w:t xml:space="preserve">Liczba lokali </w:t>
      </w:r>
      <w:r w:rsidR="00041690" w:rsidRPr="007A2E81">
        <w:rPr>
          <w:rFonts w:ascii="Times New Roman" w:eastAsia="Times New Roman" w:hAnsi="Times New Roman" w:cs="Times New Roman"/>
          <w:bCs/>
          <w:sz w:val="24"/>
          <w:szCs w:val="24"/>
          <w:lang w:eastAsia="pl-PL"/>
        </w:rPr>
        <w:t xml:space="preserve">zamieszkałych </w:t>
      </w:r>
      <w:r w:rsidR="00714013" w:rsidRPr="007A2E81">
        <w:rPr>
          <w:rFonts w:ascii="Times New Roman" w:eastAsia="Times New Roman" w:hAnsi="Times New Roman" w:cs="Times New Roman"/>
          <w:bCs/>
          <w:sz w:val="24"/>
          <w:szCs w:val="24"/>
          <w:lang w:eastAsia="pl-PL"/>
        </w:rPr>
        <w:t>w zabudowie wielolokalowej wg stanu na dzień 3</w:t>
      </w:r>
      <w:r w:rsidR="00AD6C5A" w:rsidRPr="007A2E81">
        <w:rPr>
          <w:rFonts w:ascii="Times New Roman" w:eastAsia="Times New Roman" w:hAnsi="Times New Roman" w:cs="Times New Roman"/>
          <w:bCs/>
          <w:sz w:val="24"/>
          <w:szCs w:val="24"/>
          <w:lang w:eastAsia="pl-PL"/>
        </w:rPr>
        <w:t>0</w:t>
      </w:r>
      <w:r w:rsidR="00714013" w:rsidRPr="007A2E81">
        <w:rPr>
          <w:rFonts w:ascii="Times New Roman" w:eastAsia="Times New Roman" w:hAnsi="Times New Roman" w:cs="Times New Roman"/>
          <w:bCs/>
          <w:sz w:val="24"/>
          <w:szCs w:val="24"/>
          <w:lang w:eastAsia="pl-PL"/>
        </w:rPr>
        <w:t>.</w:t>
      </w:r>
      <w:r w:rsidR="00AD6C5A" w:rsidRPr="007A2E81">
        <w:rPr>
          <w:rFonts w:ascii="Times New Roman" w:eastAsia="Times New Roman" w:hAnsi="Times New Roman" w:cs="Times New Roman"/>
          <w:bCs/>
          <w:sz w:val="24"/>
          <w:szCs w:val="24"/>
          <w:lang w:eastAsia="pl-PL"/>
        </w:rPr>
        <w:t>06</w:t>
      </w:r>
      <w:r w:rsidR="00714013" w:rsidRPr="007A2E81">
        <w:rPr>
          <w:rFonts w:ascii="Times New Roman" w:eastAsia="Times New Roman" w:hAnsi="Times New Roman" w:cs="Times New Roman"/>
          <w:bCs/>
          <w:sz w:val="24"/>
          <w:szCs w:val="24"/>
          <w:lang w:eastAsia="pl-PL"/>
        </w:rPr>
        <w:t>.202</w:t>
      </w:r>
      <w:r w:rsidR="00AD6C5A" w:rsidRPr="007A2E81">
        <w:rPr>
          <w:rFonts w:ascii="Times New Roman" w:eastAsia="Times New Roman" w:hAnsi="Times New Roman" w:cs="Times New Roman"/>
          <w:bCs/>
          <w:sz w:val="24"/>
          <w:szCs w:val="24"/>
          <w:lang w:eastAsia="pl-PL"/>
        </w:rPr>
        <w:t>6</w:t>
      </w:r>
      <w:r w:rsidR="00714013" w:rsidRPr="007A2E81">
        <w:rPr>
          <w:rFonts w:ascii="Times New Roman" w:eastAsia="Times New Roman" w:hAnsi="Times New Roman" w:cs="Times New Roman"/>
          <w:bCs/>
          <w:sz w:val="24"/>
          <w:szCs w:val="24"/>
          <w:lang w:eastAsia="pl-PL"/>
        </w:rPr>
        <w:t xml:space="preserve"> r. wynosiła</w:t>
      </w:r>
      <w:r w:rsidR="00041690" w:rsidRPr="007A2E81">
        <w:rPr>
          <w:rFonts w:ascii="Times New Roman" w:eastAsia="Times New Roman" w:hAnsi="Times New Roman" w:cs="Times New Roman"/>
          <w:bCs/>
          <w:sz w:val="24"/>
          <w:szCs w:val="24"/>
          <w:lang w:eastAsia="pl-PL"/>
        </w:rPr>
        <w:t xml:space="preserve"> 9443.</w:t>
      </w:r>
      <w:r w:rsidR="001B3B9C" w:rsidRPr="007A2E81">
        <w:rPr>
          <w:rFonts w:ascii="Times New Roman" w:eastAsia="Times New Roman" w:hAnsi="Times New Roman" w:cs="Times New Roman"/>
          <w:bCs/>
          <w:sz w:val="24"/>
          <w:szCs w:val="24"/>
          <w:lang w:eastAsia="pl-PL"/>
        </w:rPr>
        <w:t xml:space="preserve"> </w:t>
      </w:r>
      <w:bookmarkEnd w:id="3"/>
    </w:p>
    <w:p w14:paraId="55679F6F" w14:textId="30214BF1" w:rsidR="00BD2A2C" w:rsidRPr="007A2E81" w:rsidRDefault="00BD2A2C" w:rsidP="00257854">
      <w:pPr>
        <w:suppressAutoHyphens/>
        <w:spacing w:after="0" w:line="240" w:lineRule="auto"/>
        <w:jc w:val="both"/>
        <w:rPr>
          <w:rFonts w:ascii="Times New Roman" w:eastAsia="Times New Roman" w:hAnsi="Times New Roman" w:cs="Times New Roman"/>
          <w:bCs/>
          <w:sz w:val="24"/>
          <w:szCs w:val="24"/>
          <w:lang w:val="x-none" w:eastAsia="pl-PL"/>
        </w:rPr>
      </w:pPr>
      <w:r w:rsidRPr="007A2E81">
        <w:rPr>
          <w:rFonts w:ascii="Times New Roman" w:eastAsia="Times New Roman" w:hAnsi="Times New Roman" w:cs="Times New Roman"/>
          <w:bCs/>
          <w:sz w:val="24"/>
          <w:szCs w:val="24"/>
          <w:lang w:val="x-none" w:eastAsia="pl-PL"/>
        </w:rPr>
        <w:t xml:space="preserve">Wykonawca przy szacowaniu </w:t>
      </w:r>
      <w:r w:rsidRPr="007A2E81">
        <w:rPr>
          <w:rFonts w:ascii="Times New Roman" w:eastAsia="Times New Roman" w:hAnsi="Times New Roman" w:cs="Times New Roman"/>
          <w:bCs/>
          <w:sz w:val="24"/>
          <w:szCs w:val="24"/>
          <w:lang w:eastAsia="pl-PL"/>
        </w:rPr>
        <w:t xml:space="preserve">kosztów wykonania usługi może posłużyć się także </w:t>
      </w:r>
      <w:r w:rsidRPr="007A2E81">
        <w:rPr>
          <w:rFonts w:ascii="Times New Roman" w:eastAsia="Times New Roman" w:hAnsi="Times New Roman" w:cs="Times New Roman"/>
          <w:bCs/>
          <w:sz w:val="24"/>
          <w:szCs w:val="24"/>
          <w:lang w:val="x-none" w:eastAsia="pl-PL"/>
        </w:rPr>
        <w:t xml:space="preserve">ogólnodostępnymi rejestrami i innymi </w:t>
      </w:r>
      <w:r w:rsidR="004F7DC7" w:rsidRPr="007A2E81">
        <w:rPr>
          <w:rFonts w:ascii="Times New Roman" w:eastAsia="Times New Roman" w:hAnsi="Times New Roman" w:cs="Times New Roman"/>
          <w:bCs/>
          <w:sz w:val="24"/>
          <w:szCs w:val="24"/>
          <w:lang w:val="x-none" w:eastAsia="pl-PL"/>
        </w:rPr>
        <w:t xml:space="preserve">ogólnie </w:t>
      </w:r>
      <w:r w:rsidRPr="007A2E81">
        <w:rPr>
          <w:rFonts w:ascii="Times New Roman" w:eastAsia="Times New Roman" w:hAnsi="Times New Roman" w:cs="Times New Roman"/>
          <w:bCs/>
          <w:sz w:val="24"/>
          <w:szCs w:val="24"/>
          <w:lang w:val="x-none" w:eastAsia="pl-PL"/>
        </w:rPr>
        <w:t xml:space="preserve">dostępnymi informacjami. </w:t>
      </w:r>
    </w:p>
    <w:p w14:paraId="2BE4966D" w14:textId="34DC1C60" w:rsidR="00412063" w:rsidRPr="007A2E81" w:rsidRDefault="00412063" w:rsidP="001D2C91">
      <w:pPr>
        <w:pStyle w:val="Akapitzlist"/>
        <w:numPr>
          <w:ilvl w:val="0"/>
          <w:numId w:val="14"/>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iCs/>
          <w:sz w:val="24"/>
          <w:szCs w:val="24"/>
        </w:rPr>
        <w:t xml:space="preserve">Zamawiający nie </w:t>
      </w:r>
      <w:r w:rsidRPr="007A2E81">
        <w:rPr>
          <w:rFonts w:ascii="Times New Roman" w:eastAsia="Calibri" w:hAnsi="Times New Roman" w:cs="Times New Roman"/>
          <w:sz w:val="24"/>
          <w:szCs w:val="24"/>
        </w:rPr>
        <w:t xml:space="preserve">dopuszcza składania ofert częściowych. </w:t>
      </w:r>
    </w:p>
    <w:p w14:paraId="7B6B8E90" w14:textId="1BBCF845" w:rsidR="00412063" w:rsidRPr="007A2E81" w:rsidRDefault="00412063" w:rsidP="00863543">
      <w:pPr>
        <w:pStyle w:val="Akapitzlist"/>
        <w:spacing w:after="0" w:line="240" w:lineRule="auto"/>
        <w:ind w:left="0"/>
        <w:jc w:val="both"/>
        <w:rPr>
          <w:rFonts w:ascii="Times New Roman" w:eastAsia="Calibri" w:hAnsi="Times New Roman" w:cs="Times New Roman"/>
          <w:strike/>
          <w:sz w:val="24"/>
          <w:szCs w:val="24"/>
        </w:rPr>
      </w:pPr>
      <w:r w:rsidRPr="007A2E81">
        <w:rPr>
          <w:rFonts w:ascii="Times New Roman" w:eastAsia="Calibri" w:hAnsi="Times New Roman" w:cs="Times New Roman"/>
          <w:sz w:val="24"/>
          <w:szCs w:val="24"/>
        </w:rPr>
        <w:t>Zamówienie nie jest podzielone na części, bowiem ze względów technicznych tworzy nierozerwalną całość i jednolite zamierzenie</w:t>
      </w:r>
      <w:r w:rsidR="00863543" w:rsidRPr="007A2E81">
        <w:rPr>
          <w:rFonts w:ascii="Times New Roman" w:eastAsia="Calibri" w:hAnsi="Times New Roman" w:cs="Times New Roman"/>
          <w:sz w:val="24"/>
          <w:szCs w:val="24"/>
        </w:rPr>
        <w:t>.</w:t>
      </w:r>
    </w:p>
    <w:p w14:paraId="684928A4" w14:textId="4C1B726D" w:rsidR="00412063" w:rsidRPr="007A2E81" w:rsidRDefault="00412063" w:rsidP="001D2C91">
      <w:pPr>
        <w:pStyle w:val="Akapitzlist"/>
        <w:numPr>
          <w:ilvl w:val="0"/>
          <w:numId w:val="14"/>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nie wymaga i nie dopuszcza składania ofert wariantowych. </w:t>
      </w:r>
    </w:p>
    <w:p w14:paraId="3C8AC07C" w14:textId="34F7E52E"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bookmarkStart w:id="4" w:name="_Hlk101444213"/>
      <w:r w:rsidRPr="007A2E81">
        <w:rPr>
          <w:rFonts w:ascii="Times New Roman" w:eastAsia="Calibri" w:hAnsi="Times New Roman" w:cs="Times New Roman"/>
          <w:iCs/>
          <w:sz w:val="24"/>
          <w:szCs w:val="24"/>
        </w:rPr>
        <w:t xml:space="preserve">Ofertę należy złożyć w formie elektronicznej za pośrednictwem platformy e-zamówienia. Instrukcja składania ofert dostępna jest na stronie </w:t>
      </w:r>
      <w:hyperlink r:id="rId11" w:history="1">
        <w:r w:rsidRPr="007A2E81">
          <w:rPr>
            <w:rStyle w:val="Hipercze"/>
            <w:rFonts w:ascii="Times New Roman" w:eastAsia="Calibri" w:hAnsi="Times New Roman" w:cs="Times New Roman"/>
            <w:iCs/>
            <w:color w:val="auto"/>
            <w:sz w:val="24"/>
            <w:szCs w:val="24"/>
          </w:rPr>
          <w:t>https://ezamówienia.gov.pl</w:t>
        </w:r>
      </w:hyperlink>
      <w:r w:rsidRPr="007A2E81">
        <w:rPr>
          <w:rFonts w:ascii="Times New Roman" w:eastAsia="Calibri" w:hAnsi="Times New Roman" w:cs="Times New Roman"/>
          <w:iCs/>
          <w:sz w:val="24"/>
          <w:szCs w:val="24"/>
        </w:rPr>
        <w:t xml:space="preserve"> w zakładce „Centrum pomocy” – kafelek „Oferty, wnioski, prace konkursowe”. Ponieważ Zamawiający nie wykorzystuje interaktywnego formularza udostępnionego przez platformę, Wykonawców nie dotyczy instrukcja w części dotyczącej pobierania wzorca formularza i jego wypełnienia. Podczas dodawania formularza oferty platforma może zgłosić komunikat dotyczący braku wygenerowania interaktywnego formularza – należy potwierdzić komunikat.</w:t>
      </w:r>
    </w:p>
    <w:p w14:paraId="32073568" w14:textId="3F15C98E"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Wykonawca powinien złożyć ofertę wraz z wymaganymi dokumentami pod rygorem nieważności w formie elektronicznej lub w postaci elektronicznej opatrzonej kwalifikowanym podpisem elektronicznym, podpisem zaufanym lub podpisem osobistym,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Oferta, która została złożona bez opatrzenia właściwym podpisem elektronicznym podlega odrzuceniu na podstawi</w:t>
      </w:r>
      <w:r w:rsidR="001B3B9C" w:rsidRPr="007A2E81">
        <w:rPr>
          <w:rFonts w:ascii="Times New Roman" w:eastAsia="Calibri" w:hAnsi="Times New Roman" w:cs="Times New Roman"/>
          <w:iCs/>
          <w:sz w:val="24"/>
          <w:szCs w:val="24"/>
        </w:rPr>
        <w:t>e</w:t>
      </w:r>
      <w:r w:rsidRPr="007A2E81">
        <w:rPr>
          <w:rFonts w:ascii="Times New Roman" w:eastAsia="Calibri" w:hAnsi="Times New Roman" w:cs="Times New Roman"/>
          <w:iCs/>
          <w:sz w:val="24"/>
          <w:szCs w:val="24"/>
        </w:rPr>
        <w:t xml:space="preserve"> art. 226 ust. 1 pkt 3 ustawy </w:t>
      </w:r>
      <w:proofErr w:type="spellStart"/>
      <w:r w:rsidRPr="007A2E81">
        <w:rPr>
          <w:rFonts w:ascii="Times New Roman" w:eastAsia="Calibri" w:hAnsi="Times New Roman" w:cs="Times New Roman"/>
          <w:iCs/>
          <w:sz w:val="24"/>
          <w:szCs w:val="24"/>
        </w:rPr>
        <w:t>Pzp</w:t>
      </w:r>
      <w:proofErr w:type="spellEnd"/>
      <w:r w:rsidRPr="007A2E81">
        <w:rPr>
          <w:rFonts w:ascii="Times New Roman" w:eastAsia="Calibri" w:hAnsi="Times New Roman" w:cs="Times New Roman"/>
          <w:iCs/>
          <w:sz w:val="24"/>
          <w:szCs w:val="24"/>
        </w:rPr>
        <w:t xml:space="preserve"> z uwagi na niezgodność z art. 63 ustawy </w:t>
      </w:r>
      <w:proofErr w:type="spellStart"/>
      <w:r w:rsidRPr="007A2E81">
        <w:rPr>
          <w:rFonts w:ascii="Times New Roman" w:eastAsia="Calibri" w:hAnsi="Times New Roman" w:cs="Times New Roman"/>
          <w:iCs/>
          <w:sz w:val="24"/>
          <w:szCs w:val="24"/>
        </w:rPr>
        <w:t>Pzp</w:t>
      </w:r>
      <w:proofErr w:type="spellEnd"/>
      <w:r w:rsidRPr="007A2E81">
        <w:rPr>
          <w:rFonts w:ascii="Times New Roman" w:eastAsia="Calibri" w:hAnsi="Times New Roman" w:cs="Times New Roman"/>
          <w:iCs/>
          <w:sz w:val="24"/>
          <w:szCs w:val="24"/>
        </w:rPr>
        <w:t>.</w:t>
      </w:r>
    </w:p>
    <w:p w14:paraId="5998A0E2" w14:textId="06A105F8"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A2E81">
        <w:rPr>
          <w:rFonts w:ascii="Times New Roman" w:eastAsia="Calibri" w:hAnsi="Times New Roman" w:cs="Times New Roman"/>
          <w:iCs/>
          <w:sz w:val="24"/>
          <w:szCs w:val="24"/>
        </w:rPr>
        <w:t>drag&amp;drop</w:t>
      </w:r>
      <w:proofErr w:type="spellEnd"/>
      <w:r w:rsidRPr="007A2E81">
        <w:rPr>
          <w:rFonts w:ascii="Times New Roman" w:eastAsia="Calibri" w:hAnsi="Times New Roman" w:cs="Times New Roman"/>
          <w:iCs/>
          <w:sz w:val="24"/>
          <w:szCs w:val="24"/>
        </w:rPr>
        <w:t xml:space="preserve"> („przeciągnij” i „upuść”) służące do dodawania plików.</w:t>
      </w:r>
    </w:p>
    <w:p w14:paraId="4F60F097" w14:textId="38E07041"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 miejscu „Wypełniony formularz oferty” można załączyć tylko jeden plik. </w:t>
      </w:r>
      <w:r w:rsidR="00691763" w:rsidRPr="007A2E81">
        <w:rPr>
          <w:rFonts w:ascii="Times New Roman" w:eastAsia="Calibri" w:hAnsi="Times New Roman" w:cs="Times New Roman"/>
          <w:iCs/>
          <w:sz w:val="24"/>
          <w:szCs w:val="24"/>
        </w:rPr>
        <w:t xml:space="preserve">Funkcjonalność systemu </w:t>
      </w:r>
      <w:r w:rsidRPr="007A2E81">
        <w:rPr>
          <w:rFonts w:ascii="Times New Roman" w:eastAsia="Calibri" w:hAnsi="Times New Roman" w:cs="Times New Roman"/>
          <w:iCs/>
          <w:sz w:val="24"/>
          <w:szCs w:val="24"/>
        </w:rPr>
        <w:t>umożliwi</w:t>
      </w:r>
      <w:r w:rsidR="00DE61A3" w:rsidRPr="007A2E81">
        <w:rPr>
          <w:rFonts w:ascii="Times New Roman" w:eastAsia="Calibri" w:hAnsi="Times New Roman" w:cs="Times New Roman"/>
          <w:iCs/>
          <w:sz w:val="24"/>
          <w:szCs w:val="24"/>
        </w:rPr>
        <w:t>a</w:t>
      </w:r>
      <w:r w:rsidRPr="007A2E81">
        <w:rPr>
          <w:rFonts w:ascii="Times New Roman" w:eastAsia="Calibri" w:hAnsi="Times New Roman" w:cs="Times New Roman"/>
          <w:iCs/>
          <w:sz w:val="24"/>
          <w:szCs w:val="24"/>
        </w:rPr>
        <w:t xml:space="preserve"> dodanie plików w wersji skompresowanej. Tak więc możliwe jest dodanie całej oferty w jednym pliku w miejscu „Wypełniony formularz oferty”.</w:t>
      </w:r>
      <w:r w:rsidR="00BF535D" w:rsidRPr="007A2E81">
        <w:rPr>
          <w:rFonts w:ascii="Times New Roman" w:eastAsia="Calibri" w:hAnsi="Times New Roman" w:cs="Times New Roman"/>
          <w:iCs/>
          <w:sz w:val="24"/>
          <w:szCs w:val="24"/>
        </w:rPr>
        <w:t xml:space="preserve"> </w:t>
      </w:r>
    </w:p>
    <w:p w14:paraId="54FABFAC" w14:textId="572A8E2C"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Jeżeli wraz z ofertą składane są dokumenty zawierające tajemnicę przedsiębiorstwa wykonawca, w celu utrzymania w poufności tych informacji, przekazuje je w wydzielonym i</w:t>
      </w:r>
      <w:r w:rsidR="00691763" w:rsidRPr="007A2E81">
        <w:rPr>
          <w:rFonts w:ascii="Times New Roman" w:eastAsia="Calibri" w:hAnsi="Times New Roman" w:cs="Times New Roman"/>
          <w:iCs/>
          <w:sz w:val="24"/>
          <w:szCs w:val="24"/>
        </w:rPr>
        <w:t> </w:t>
      </w:r>
      <w:r w:rsidRPr="007A2E81">
        <w:rPr>
          <w:rFonts w:ascii="Times New Roman" w:eastAsia="Calibri" w:hAnsi="Times New Roman" w:cs="Times New Roman"/>
          <w:iCs/>
          <w:sz w:val="24"/>
          <w:szCs w:val="24"/>
        </w:rPr>
        <w:t>odpowiednio oznaczonym pliku, wraz z jednoczesnym zaznaczeniem w nazwie pliku „</w:t>
      </w:r>
      <w:r w:rsidRPr="007A2E81">
        <w:rPr>
          <w:rFonts w:ascii="Times New Roman" w:eastAsia="Calibri" w:hAnsi="Times New Roman" w:cs="Times New Roman"/>
          <w:b/>
          <w:bCs/>
          <w:iCs/>
          <w:sz w:val="24"/>
          <w:szCs w:val="24"/>
        </w:rPr>
        <w:t>Dokument stanowiący tajemnicę przedsiębiorstwa</w:t>
      </w:r>
      <w:r w:rsidRPr="007A2E81">
        <w:rPr>
          <w:rFonts w:ascii="Times New Roman" w:eastAsia="Calibri" w:hAnsi="Times New Roman" w:cs="Times New Roman"/>
          <w:iCs/>
          <w:sz w:val="24"/>
          <w:szCs w:val="24"/>
        </w:rPr>
        <w:t>”. Zarówno załącznik stanowiący tajemnicę przedsiębiorstwa jak i uzasadnienie zastrzeżenia tajemnicy przedsiębiorstwa należy dodać w polu „Załączniki i inne dokumenty przedstawione w ofercie przez Wykonawcę”.</w:t>
      </w:r>
    </w:p>
    <w:p w14:paraId="32981C20" w14:textId="6C823E22"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Po wprowadzeniu plików należy wybrać „Wyślij pliki i złóż ofertę”, a następnie potwierdzić, że chce się złożyć ofertę. Proces składania ofert może trwać przez dłuższy czas, w zależności od liczby i wielkości składanych dokumentów. System sprawdza, czy złożone pliki są podpisane i automatycznie je szyfruje, jednocześnie informując o tym wykonawcę. W</w:t>
      </w:r>
      <w:r w:rsidR="002C37A0" w:rsidRPr="007A2E81">
        <w:rPr>
          <w:rFonts w:ascii="Times New Roman" w:eastAsia="Calibri" w:hAnsi="Times New Roman" w:cs="Times New Roman"/>
          <w:iCs/>
          <w:sz w:val="24"/>
          <w:szCs w:val="24"/>
        </w:rPr>
        <w:t> </w:t>
      </w:r>
      <w:r w:rsidRPr="007A2E81">
        <w:rPr>
          <w:rFonts w:ascii="Times New Roman" w:eastAsia="Calibri" w:hAnsi="Times New Roman" w:cs="Times New Roman"/>
          <w:iCs/>
          <w:sz w:val="24"/>
          <w:szCs w:val="24"/>
        </w:rPr>
        <w:t xml:space="preserve">tym czasie nie należy zamykać okna przeglądarki. System pokazuje kolejne etapy </w:t>
      </w:r>
      <w:r w:rsidRPr="007A2E81">
        <w:rPr>
          <w:rFonts w:ascii="Times New Roman" w:eastAsia="Calibri" w:hAnsi="Times New Roman" w:cs="Times New Roman"/>
          <w:iCs/>
          <w:sz w:val="24"/>
          <w:szCs w:val="24"/>
        </w:rPr>
        <w:lastRenderedPageBreak/>
        <w:t>przetwarzania dokumentów. Po zakończeniu procesu składania oferty na ekranie pojawi się informacja że proces składania oferty się zakończył i można pobrać dokumenty, potwierdzające złożenie oferty. Można wówczas pobrać Elektroniczne Potwierdzenie Przyjęcia (EPP) i Elektroniczne Potwierdzenie Otrzymania (EPO) z zakładki „Oferty/Wnioski”. Za datę przekazania oferty oraz innych informacji przyjmuje się datę ich przekazania na </w:t>
      </w:r>
      <w:proofErr w:type="spellStart"/>
      <w:r w:rsidRPr="007A2E81">
        <w:rPr>
          <w:rFonts w:ascii="Times New Roman" w:eastAsia="Calibri" w:hAnsi="Times New Roman" w:cs="Times New Roman"/>
          <w:iCs/>
          <w:sz w:val="24"/>
          <w:szCs w:val="24"/>
        </w:rPr>
        <w:t>ePUAP</w:t>
      </w:r>
      <w:proofErr w:type="spellEnd"/>
      <w:r w:rsidRPr="007A2E81">
        <w:rPr>
          <w:rFonts w:ascii="Times New Roman" w:eastAsia="Calibri" w:hAnsi="Times New Roman" w:cs="Times New Roman"/>
          <w:iCs/>
          <w:sz w:val="24"/>
          <w:szCs w:val="24"/>
        </w:rPr>
        <w:t>/pocztę elektroniczną.</w:t>
      </w:r>
    </w:p>
    <w:p w14:paraId="107BCE05" w14:textId="1F8D76D2"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Oferta może być złożona tylko do upływu terminu składania ofert. </w:t>
      </w:r>
    </w:p>
    <w:p w14:paraId="789B59D9" w14:textId="14C82275"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Wykonawca może przed upływem terminu składania ofert wycofać ofertę. Wykonawca wycofuje ofertę w zakładce „Oferty/wnioski” używając przycisku „Wycofaj ofertę”. </w:t>
      </w:r>
    </w:p>
    <w:p w14:paraId="7AD2D755" w14:textId="13E2A21E"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Maksymalny łączny rozmiar plików stanowiących ofertę lub składanych wraz z ofertą to 250 MB. </w:t>
      </w:r>
    </w:p>
    <w:p w14:paraId="482D5ED2" w14:textId="58E5FBE3"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Wykonawca składa ofertę, odpowiadającą wymogom określonym w SWZ.</w:t>
      </w:r>
    </w:p>
    <w:p w14:paraId="0F9B883E" w14:textId="079D126B"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Ofertę należy sporządzić w języku polskim.</w:t>
      </w:r>
    </w:p>
    <w:p w14:paraId="5CC65FDB" w14:textId="6026FF94"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 xml:space="preserve">Podmiotowe środki dowodowe, przedmiotowe środki dowodowe oraz inne dokumenty lub oświadczenia, sporządzone w języku obcym Wykonawca przekazuje Zamawiającemu wraz z tłumaczeniem na język polski. </w:t>
      </w:r>
    </w:p>
    <w:p w14:paraId="41582A47" w14:textId="18EF7415"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iCs/>
          <w:sz w:val="24"/>
          <w:szCs w:val="24"/>
        </w:rPr>
        <w:t>Wykonawca składając podpis musi zadbać o poprawność działania własnego oprogramowania do podpisu oraz o aktualność certyfikatu podpisu.</w:t>
      </w:r>
    </w:p>
    <w:p w14:paraId="6E5AB7D6" w14:textId="276279B7" w:rsidR="00D426CA" w:rsidRPr="007A2E81" w:rsidRDefault="00D426CA" w:rsidP="001D2C91">
      <w:pPr>
        <w:pStyle w:val="Akapitzlist"/>
        <w:numPr>
          <w:ilvl w:val="0"/>
          <w:numId w:val="14"/>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b/>
          <w:bCs/>
          <w:sz w:val="24"/>
          <w:szCs w:val="24"/>
        </w:rPr>
        <w:t>Ofertę stanowią następujące dokumenty:</w:t>
      </w:r>
    </w:p>
    <w:p w14:paraId="294B88FA" w14:textId="0C2374F1" w:rsidR="00D426CA" w:rsidRPr="007A2E81" w:rsidRDefault="00D426CA" w:rsidP="00997A8A">
      <w:pPr>
        <w:numPr>
          <w:ilvl w:val="0"/>
          <w:numId w:val="46"/>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formularz ofert</w:t>
      </w:r>
      <w:r w:rsidR="00971D6E" w:rsidRPr="007A2E81">
        <w:rPr>
          <w:rFonts w:ascii="Times New Roman" w:eastAsia="Calibri" w:hAnsi="Times New Roman" w:cs="Times New Roman"/>
          <w:sz w:val="24"/>
          <w:szCs w:val="24"/>
        </w:rPr>
        <w:t>y, Z</w:t>
      </w:r>
      <w:r w:rsidRPr="007A2E81">
        <w:rPr>
          <w:rFonts w:ascii="Times New Roman" w:eastAsia="Calibri" w:hAnsi="Times New Roman" w:cs="Times New Roman"/>
          <w:sz w:val="24"/>
          <w:szCs w:val="24"/>
        </w:rPr>
        <w:t xml:space="preserve">ałącznik nr </w:t>
      </w:r>
      <w:r w:rsidR="00971D6E" w:rsidRPr="007A2E81">
        <w:rPr>
          <w:rFonts w:ascii="Times New Roman" w:eastAsia="Calibri" w:hAnsi="Times New Roman" w:cs="Times New Roman"/>
          <w:sz w:val="24"/>
          <w:szCs w:val="24"/>
        </w:rPr>
        <w:t>2</w:t>
      </w:r>
      <w:r w:rsidRPr="007A2E81">
        <w:rPr>
          <w:rFonts w:ascii="Times New Roman" w:eastAsia="Calibri" w:hAnsi="Times New Roman" w:cs="Times New Roman"/>
          <w:sz w:val="24"/>
          <w:szCs w:val="24"/>
        </w:rPr>
        <w:t xml:space="preserve"> do SWZ,</w:t>
      </w:r>
    </w:p>
    <w:p w14:paraId="38BAC398" w14:textId="77777777" w:rsidR="00056AAD" w:rsidRPr="007A2E81" w:rsidRDefault="00056AAD" w:rsidP="00056AAD">
      <w:pPr>
        <w:pStyle w:val="Akapitzlist"/>
        <w:spacing w:after="0" w:line="240" w:lineRule="auto"/>
        <w:ind w:hanging="720"/>
        <w:jc w:val="both"/>
        <w:rPr>
          <w:rFonts w:ascii="Times New Roman" w:eastAsia="Times New Roman" w:hAnsi="Times New Roman"/>
          <w:sz w:val="24"/>
          <w:szCs w:val="24"/>
          <w:lang w:eastAsia="pl-PL"/>
        </w:rPr>
      </w:pPr>
      <w:r w:rsidRPr="007A2E81">
        <w:rPr>
          <w:rFonts w:ascii="Times New Roman" w:eastAsia="Times New Roman" w:hAnsi="Times New Roman"/>
          <w:sz w:val="24"/>
          <w:szCs w:val="24"/>
          <w:lang w:eastAsia="pl-PL"/>
        </w:rPr>
        <w:t>Inne dokumenty będące załącznikami do oferty:</w:t>
      </w:r>
    </w:p>
    <w:p w14:paraId="775D0365" w14:textId="08414BEB" w:rsidR="001417CA" w:rsidRPr="007A2E81" w:rsidRDefault="001417CA" w:rsidP="00997A8A">
      <w:pPr>
        <w:pStyle w:val="Akapitzlist"/>
        <w:numPr>
          <w:ilvl w:val="0"/>
          <w:numId w:val="46"/>
        </w:numPr>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kalkulacj</w:t>
      </w:r>
      <w:r w:rsidR="00AF7000" w:rsidRPr="007A2E81">
        <w:rPr>
          <w:rFonts w:ascii="Times New Roman" w:eastAsia="Times New Roman" w:hAnsi="Times New Roman" w:cs="Times New Roman"/>
          <w:sz w:val="24"/>
          <w:szCs w:val="24"/>
          <w:lang w:eastAsia="pl-PL"/>
        </w:rPr>
        <w:t>e</w:t>
      </w:r>
      <w:r w:rsidRPr="007A2E81">
        <w:rPr>
          <w:rFonts w:ascii="Times New Roman" w:eastAsia="Times New Roman" w:hAnsi="Times New Roman" w:cs="Times New Roman"/>
          <w:sz w:val="24"/>
          <w:szCs w:val="24"/>
          <w:lang w:eastAsia="pl-PL"/>
        </w:rPr>
        <w:t xml:space="preserve"> (kosztorys</w:t>
      </w:r>
      <w:r w:rsidR="00AF7000" w:rsidRPr="007A2E81">
        <w:rPr>
          <w:rFonts w:ascii="Times New Roman" w:eastAsia="Times New Roman" w:hAnsi="Times New Roman" w:cs="Times New Roman"/>
          <w:sz w:val="24"/>
          <w:szCs w:val="24"/>
          <w:lang w:eastAsia="pl-PL"/>
        </w:rPr>
        <w:t>y</w:t>
      </w:r>
      <w:r w:rsidRPr="007A2E81">
        <w:rPr>
          <w:rFonts w:ascii="Times New Roman" w:eastAsia="Times New Roman" w:hAnsi="Times New Roman" w:cs="Times New Roman"/>
          <w:sz w:val="24"/>
          <w:szCs w:val="24"/>
          <w:lang w:eastAsia="pl-PL"/>
        </w:rPr>
        <w:t>)</w:t>
      </w:r>
      <w:r w:rsidR="00AF7000"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cen jednostkowych netto wskazanych w ofercie</w:t>
      </w:r>
      <w:r w:rsidR="00D5194E" w:rsidRPr="007A2E81">
        <w:rPr>
          <w:rFonts w:ascii="Times New Roman" w:eastAsia="Times New Roman" w:hAnsi="Times New Roman" w:cs="Times New Roman"/>
          <w:sz w:val="24"/>
          <w:szCs w:val="24"/>
          <w:lang w:eastAsia="pl-PL"/>
        </w:rPr>
        <w:t xml:space="preserve"> za 1 godzinę dostępności PSZOK oraz </w:t>
      </w:r>
      <w:r w:rsidR="00342C93" w:rsidRPr="007A2E81">
        <w:rPr>
          <w:rFonts w:ascii="Times New Roman" w:eastAsia="Times New Roman" w:hAnsi="Times New Roman" w:cs="Times New Roman"/>
          <w:sz w:val="24"/>
          <w:szCs w:val="24"/>
          <w:lang w:eastAsia="pl-PL"/>
        </w:rPr>
        <w:t xml:space="preserve">za </w:t>
      </w:r>
      <w:r w:rsidR="00D5194E" w:rsidRPr="007A2E81">
        <w:rPr>
          <w:rFonts w:ascii="Times New Roman" w:eastAsia="Times New Roman" w:hAnsi="Times New Roman" w:cs="Times New Roman"/>
          <w:sz w:val="24"/>
          <w:szCs w:val="24"/>
          <w:lang w:eastAsia="pl-PL"/>
        </w:rPr>
        <w:t xml:space="preserve">1 godzinę dostępności Mobilnego mini PSZOK w roku 2027 oraz </w:t>
      </w:r>
      <w:r w:rsidR="00342C93" w:rsidRPr="007A2E81">
        <w:rPr>
          <w:rFonts w:ascii="Times New Roman" w:eastAsia="Times New Roman" w:hAnsi="Times New Roman" w:cs="Times New Roman"/>
          <w:sz w:val="24"/>
          <w:szCs w:val="24"/>
          <w:lang w:eastAsia="pl-PL"/>
        </w:rPr>
        <w:t>cen jednostkowych netto wskazanych w ofercie za 1 godzinę dostępności PSZOK oraz za</w:t>
      </w:r>
      <w:r w:rsidR="00D429E9" w:rsidRPr="007A2E81">
        <w:rPr>
          <w:rFonts w:ascii="Times New Roman" w:eastAsia="Times New Roman" w:hAnsi="Times New Roman" w:cs="Times New Roman"/>
          <w:sz w:val="24"/>
          <w:szCs w:val="24"/>
          <w:lang w:eastAsia="pl-PL"/>
        </w:rPr>
        <w:t> </w:t>
      </w:r>
      <w:r w:rsidR="00342C93" w:rsidRPr="007A2E81">
        <w:rPr>
          <w:rFonts w:ascii="Times New Roman" w:eastAsia="Times New Roman" w:hAnsi="Times New Roman" w:cs="Times New Roman"/>
          <w:sz w:val="24"/>
          <w:szCs w:val="24"/>
          <w:lang w:eastAsia="pl-PL"/>
        </w:rPr>
        <w:t>1</w:t>
      </w:r>
      <w:r w:rsidR="00D429E9" w:rsidRPr="007A2E81">
        <w:rPr>
          <w:rFonts w:ascii="Times New Roman" w:eastAsia="Times New Roman" w:hAnsi="Times New Roman" w:cs="Times New Roman"/>
          <w:sz w:val="24"/>
          <w:szCs w:val="24"/>
          <w:lang w:eastAsia="pl-PL"/>
        </w:rPr>
        <w:t> </w:t>
      </w:r>
      <w:r w:rsidR="00342C93" w:rsidRPr="007A2E81">
        <w:rPr>
          <w:rFonts w:ascii="Times New Roman" w:eastAsia="Times New Roman" w:hAnsi="Times New Roman" w:cs="Times New Roman"/>
          <w:sz w:val="24"/>
          <w:szCs w:val="24"/>
          <w:lang w:eastAsia="pl-PL"/>
        </w:rPr>
        <w:t xml:space="preserve">godzinę dostępności Mobilnego mini PSZOK </w:t>
      </w:r>
      <w:r w:rsidR="00D5194E" w:rsidRPr="007A2E81">
        <w:rPr>
          <w:rFonts w:ascii="Times New Roman" w:eastAsia="Times New Roman" w:hAnsi="Times New Roman" w:cs="Times New Roman"/>
          <w:sz w:val="24"/>
          <w:szCs w:val="24"/>
          <w:lang w:eastAsia="pl-PL"/>
        </w:rPr>
        <w:t>w roku 2028.</w:t>
      </w:r>
    </w:p>
    <w:p w14:paraId="139E08FB" w14:textId="3EE86500" w:rsidR="001417CA" w:rsidRPr="007A2E81" w:rsidRDefault="001417CA" w:rsidP="00342C93">
      <w:pPr>
        <w:tabs>
          <w:tab w:val="left" w:pos="284"/>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b/>
          <w:bCs/>
          <w:iCs/>
          <w:sz w:val="24"/>
          <w:szCs w:val="24"/>
          <w:u w:val="single"/>
          <w:lang w:eastAsia="ar-SA"/>
        </w:rPr>
        <w:t>UWAGA:</w:t>
      </w:r>
      <w:r w:rsidRPr="007A2E81">
        <w:rPr>
          <w:rFonts w:ascii="Times New Roman" w:eastAsia="Times New Roman" w:hAnsi="Times New Roman" w:cs="Times New Roman"/>
          <w:iCs/>
          <w:sz w:val="24"/>
          <w:szCs w:val="24"/>
          <w:lang w:eastAsia="ar-SA"/>
        </w:rPr>
        <w:t xml:space="preserve"> </w:t>
      </w:r>
      <w:r w:rsidR="00342C93" w:rsidRPr="007A2E81">
        <w:rPr>
          <w:rFonts w:ascii="Times New Roman" w:eastAsia="Times New Roman" w:hAnsi="Times New Roman" w:cs="Times New Roman"/>
          <w:iCs/>
          <w:sz w:val="24"/>
          <w:szCs w:val="24"/>
          <w:lang w:eastAsia="ar-SA"/>
        </w:rPr>
        <w:t>w</w:t>
      </w:r>
      <w:r w:rsidRPr="007A2E81">
        <w:rPr>
          <w:rFonts w:ascii="Times New Roman" w:eastAsia="Times New Roman" w:hAnsi="Times New Roman" w:cs="Times New Roman"/>
          <w:iCs/>
          <w:sz w:val="24"/>
          <w:szCs w:val="24"/>
          <w:lang w:eastAsia="ar-SA"/>
        </w:rPr>
        <w:t xml:space="preserve"> kalkulacj</w:t>
      </w:r>
      <w:r w:rsidR="00342C93" w:rsidRPr="007A2E81">
        <w:rPr>
          <w:rFonts w:ascii="Times New Roman" w:eastAsia="Times New Roman" w:hAnsi="Times New Roman" w:cs="Times New Roman"/>
          <w:iCs/>
          <w:sz w:val="24"/>
          <w:szCs w:val="24"/>
          <w:lang w:eastAsia="ar-SA"/>
        </w:rPr>
        <w:t xml:space="preserve">ach </w:t>
      </w:r>
      <w:r w:rsidRPr="007A2E81">
        <w:rPr>
          <w:rFonts w:ascii="Times New Roman" w:eastAsia="Times New Roman" w:hAnsi="Times New Roman" w:cs="Times New Roman"/>
          <w:iCs/>
          <w:sz w:val="24"/>
          <w:szCs w:val="24"/>
          <w:lang w:eastAsia="ar-SA"/>
        </w:rPr>
        <w:t>(kosztorys</w:t>
      </w:r>
      <w:r w:rsidR="00342C93" w:rsidRPr="007A2E81">
        <w:rPr>
          <w:rFonts w:ascii="Times New Roman" w:eastAsia="Times New Roman" w:hAnsi="Times New Roman" w:cs="Times New Roman"/>
          <w:iCs/>
          <w:sz w:val="24"/>
          <w:szCs w:val="24"/>
          <w:lang w:eastAsia="ar-SA"/>
        </w:rPr>
        <w:t>ach</w:t>
      </w:r>
      <w:r w:rsidRPr="007A2E81">
        <w:rPr>
          <w:rFonts w:ascii="Times New Roman" w:eastAsia="Times New Roman" w:hAnsi="Times New Roman" w:cs="Times New Roman"/>
          <w:iCs/>
          <w:sz w:val="24"/>
          <w:szCs w:val="24"/>
          <w:lang w:eastAsia="ar-SA"/>
        </w:rPr>
        <w:t xml:space="preserve">) </w:t>
      </w:r>
      <w:r w:rsidR="00824C00" w:rsidRPr="007A2E81">
        <w:rPr>
          <w:rFonts w:ascii="Times New Roman" w:eastAsia="Times New Roman" w:hAnsi="Times New Roman" w:cs="Times New Roman"/>
          <w:iCs/>
          <w:sz w:val="24"/>
          <w:szCs w:val="24"/>
          <w:lang w:eastAsia="ar-SA"/>
        </w:rPr>
        <w:t xml:space="preserve">każdej z ww. cen jednostkowych </w:t>
      </w:r>
      <w:r w:rsidRPr="007A2E81">
        <w:rPr>
          <w:rFonts w:ascii="Times New Roman" w:eastAsia="Times New Roman" w:hAnsi="Times New Roman" w:cs="Times New Roman"/>
          <w:iCs/>
          <w:sz w:val="24"/>
          <w:szCs w:val="24"/>
          <w:lang w:eastAsia="ar-SA"/>
        </w:rPr>
        <w:t>Wykonawca winien wskazać kwotowy i procentowy udział</w:t>
      </w:r>
      <w:r w:rsidR="00776378" w:rsidRPr="007A2E81">
        <w:rPr>
          <w:rFonts w:ascii="Times New Roman" w:eastAsia="Times New Roman" w:hAnsi="Times New Roman" w:cs="Times New Roman"/>
          <w:iCs/>
          <w:sz w:val="24"/>
          <w:szCs w:val="24"/>
          <w:lang w:eastAsia="ar-SA"/>
        </w:rPr>
        <w:t xml:space="preserve"> </w:t>
      </w:r>
      <w:r w:rsidRPr="007A2E81">
        <w:rPr>
          <w:rFonts w:ascii="Times New Roman" w:eastAsia="Times New Roman" w:hAnsi="Times New Roman" w:cs="Times New Roman"/>
          <w:iCs/>
          <w:sz w:val="24"/>
          <w:szCs w:val="24"/>
          <w:lang w:eastAsia="ar-SA"/>
        </w:rPr>
        <w:t>poszczególnych składników kosztowych,</w:t>
      </w:r>
      <w:r w:rsidR="00D429E9" w:rsidRPr="007A2E81">
        <w:rPr>
          <w:rFonts w:ascii="Times New Roman" w:eastAsia="Times New Roman" w:hAnsi="Times New Roman" w:cs="Times New Roman"/>
          <w:iCs/>
          <w:sz w:val="24"/>
          <w:szCs w:val="24"/>
          <w:lang w:eastAsia="ar-SA"/>
        </w:rPr>
        <w:t xml:space="preserve"> </w:t>
      </w:r>
      <w:r w:rsidRPr="007A2E81">
        <w:rPr>
          <w:rFonts w:ascii="Times New Roman" w:eastAsia="Times New Roman" w:hAnsi="Times New Roman" w:cs="Times New Roman"/>
          <w:iCs/>
          <w:sz w:val="24"/>
          <w:szCs w:val="24"/>
          <w:lang w:eastAsia="ar-SA"/>
        </w:rPr>
        <w:t>z wyszczególnieniem co najmniej następujących pozycji:</w:t>
      </w:r>
    </w:p>
    <w:p w14:paraId="30CB33F1" w14:textId="1FBCD8A0" w:rsidR="001417CA" w:rsidRPr="007A2E81" w:rsidRDefault="001417CA" w:rsidP="001417CA">
      <w:pPr>
        <w:pStyle w:val="Akapitzlist"/>
        <w:tabs>
          <w:tab w:val="left" w:pos="284"/>
          <w:tab w:val="num" w:pos="720"/>
        </w:tabs>
        <w:suppressAutoHyphens/>
        <w:spacing w:after="0"/>
        <w:ind w:left="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a) koszty wynagrodzenia w rozbiciu na składniki (wynagrodzenia brutto, składki ZUS</w:t>
      </w:r>
      <w:r w:rsidR="00342C93" w:rsidRPr="007A2E81">
        <w:rPr>
          <w:rFonts w:ascii="Times New Roman" w:eastAsia="Times New Roman" w:hAnsi="Times New Roman" w:cs="Times New Roman"/>
          <w:iCs/>
          <w:sz w:val="24"/>
          <w:szCs w:val="24"/>
          <w:lang w:eastAsia="ar-SA"/>
        </w:rPr>
        <w:t>,</w:t>
      </w:r>
      <w:r w:rsidRPr="007A2E81">
        <w:rPr>
          <w:rFonts w:ascii="Times New Roman" w:eastAsia="Times New Roman" w:hAnsi="Times New Roman" w:cs="Times New Roman"/>
          <w:iCs/>
          <w:sz w:val="24"/>
          <w:szCs w:val="24"/>
          <w:lang w:eastAsia="ar-SA"/>
        </w:rPr>
        <w:t xml:space="preserve"> wpłaty na PPK obciążające pracodawcę</w:t>
      </w:r>
      <w:r w:rsidR="00342C93" w:rsidRPr="007A2E81">
        <w:rPr>
          <w:rFonts w:ascii="Times New Roman" w:eastAsia="Times New Roman" w:hAnsi="Times New Roman" w:cs="Times New Roman"/>
          <w:iCs/>
          <w:sz w:val="24"/>
          <w:szCs w:val="24"/>
          <w:lang w:eastAsia="ar-SA"/>
        </w:rPr>
        <w:t xml:space="preserve"> oraz podatek dochodowy</w:t>
      </w:r>
      <w:r w:rsidRPr="007A2E81">
        <w:rPr>
          <w:rFonts w:ascii="Times New Roman" w:eastAsia="Times New Roman" w:hAnsi="Times New Roman" w:cs="Times New Roman"/>
          <w:iCs/>
          <w:sz w:val="24"/>
          <w:szCs w:val="24"/>
          <w:lang w:eastAsia="ar-SA"/>
        </w:rPr>
        <w:t xml:space="preserve"> ), </w:t>
      </w:r>
    </w:p>
    <w:p w14:paraId="7E946536" w14:textId="18BB631A" w:rsidR="001417CA" w:rsidRPr="007A2E81" w:rsidRDefault="001417CA" w:rsidP="001417CA">
      <w:pPr>
        <w:pStyle w:val="Akapitzlist"/>
        <w:tabs>
          <w:tab w:val="left" w:pos="284"/>
          <w:tab w:val="num" w:pos="720"/>
        </w:tabs>
        <w:suppressAutoHyphens/>
        <w:spacing w:after="0"/>
        <w:ind w:left="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b) bieżące koszty utrzymania PSZOK w rozbiciu na składniki (</w:t>
      </w:r>
      <w:r w:rsidR="00EC761B" w:rsidRPr="007A2E81">
        <w:rPr>
          <w:rFonts w:ascii="Times New Roman" w:eastAsia="Times New Roman" w:hAnsi="Times New Roman" w:cs="Times New Roman"/>
          <w:iCs/>
          <w:sz w:val="24"/>
          <w:szCs w:val="24"/>
          <w:lang w:eastAsia="ar-SA"/>
        </w:rPr>
        <w:t xml:space="preserve">w szczególności </w:t>
      </w:r>
      <w:r w:rsidRPr="007A2E81">
        <w:rPr>
          <w:rFonts w:ascii="Times New Roman" w:eastAsia="Times New Roman" w:hAnsi="Times New Roman" w:cs="Times New Roman"/>
          <w:iCs/>
          <w:sz w:val="24"/>
          <w:szCs w:val="24"/>
          <w:lang w:eastAsia="ar-SA"/>
        </w:rPr>
        <w:t xml:space="preserve">media, mycie i dezynfekcja, materiały ) </w:t>
      </w:r>
    </w:p>
    <w:p w14:paraId="052AB6A4" w14:textId="77777777" w:rsidR="00776378" w:rsidRPr="007A2E81" w:rsidRDefault="001417CA" w:rsidP="00997A8A">
      <w:pPr>
        <w:pStyle w:val="Akapitzlist"/>
        <w:numPr>
          <w:ilvl w:val="0"/>
          <w:numId w:val="58"/>
        </w:numPr>
        <w:tabs>
          <w:tab w:val="left" w:pos="284"/>
          <w:tab w:val="num" w:pos="720"/>
        </w:tabs>
        <w:suppressAutoHyphens/>
        <w:spacing w:after="0"/>
        <w:ind w:left="0" w:firstLine="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 xml:space="preserve">pozostałe koszty Wykonawcy związane z wykonaniem zamówienia (wszystkie pozostałe koszty). </w:t>
      </w:r>
    </w:p>
    <w:p w14:paraId="1DFBBF75" w14:textId="30659909" w:rsidR="001417CA" w:rsidRPr="007A2E81" w:rsidRDefault="001417CA" w:rsidP="00776378">
      <w:pPr>
        <w:pStyle w:val="Akapitzlist"/>
        <w:tabs>
          <w:tab w:val="left" w:pos="284"/>
        </w:tabs>
        <w:suppressAutoHyphens/>
        <w:spacing w:after="0"/>
        <w:ind w:left="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Wykonawca, uwzględniając specyfikę własnego przedsiębiorstwa może załączyć do oferty kalkulacj</w:t>
      </w:r>
      <w:r w:rsidR="00AF7000" w:rsidRPr="007A2E81">
        <w:rPr>
          <w:rFonts w:ascii="Times New Roman" w:eastAsia="Times New Roman" w:hAnsi="Times New Roman" w:cs="Times New Roman"/>
          <w:iCs/>
          <w:sz w:val="24"/>
          <w:szCs w:val="24"/>
          <w:lang w:eastAsia="ar-SA"/>
        </w:rPr>
        <w:t>e</w:t>
      </w:r>
      <w:r w:rsidRPr="007A2E81">
        <w:rPr>
          <w:rFonts w:ascii="Times New Roman" w:eastAsia="Times New Roman" w:hAnsi="Times New Roman" w:cs="Times New Roman"/>
          <w:iCs/>
          <w:sz w:val="24"/>
          <w:szCs w:val="24"/>
          <w:lang w:eastAsia="ar-SA"/>
        </w:rPr>
        <w:t xml:space="preserve"> (kosztorys</w:t>
      </w:r>
      <w:r w:rsidR="00AF7000" w:rsidRPr="007A2E81">
        <w:rPr>
          <w:rFonts w:ascii="Times New Roman" w:eastAsia="Times New Roman" w:hAnsi="Times New Roman" w:cs="Times New Roman"/>
          <w:iCs/>
          <w:sz w:val="24"/>
          <w:szCs w:val="24"/>
          <w:lang w:eastAsia="ar-SA"/>
        </w:rPr>
        <w:t>y</w:t>
      </w:r>
      <w:r w:rsidRPr="007A2E81">
        <w:rPr>
          <w:rFonts w:ascii="Times New Roman" w:eastAsia="Times New Roman" w:hAnsi="Times New Roman" w:cs="Times New Roman"/>
          <w:iCs/>
          <w:sz w:val="24"/>
          <w:szCs w:val="24"/>
          <w:lang w:eastAsia="ar-SA"/>
        </w:rPr>
        <w:t xml:space="preserve">) </w:t>
      </w:r>
      <w:r w:rsidR="00776378" w:rsidRPr="007A2E81">
        <w:rPr>
          <w:rFonts w:ascii="Times New Roman" w:eastAsia="Times New Roman" w:hAnsi="Times New Roman" w:cs="Times New Roman"/>
          <w:iCs/>
          <w:sz w:val="24"/>
          <w:szCs w:val="24"/>
          <w:lang w:eastAsia="ar-SA"/>
        </w:rPr>
        <w:t xml:space="preserve">cen jednostkowych </w:t>
      </w:r>
      <w:r w:rsidRPr="007A2E81">
        <w:rPr>
          <w:rFonts w:ascii="Times New Roman" w:eastAsia="Times New Roman" w:hAnsi="Times New Roman" w:cs="Times New Roman"/>
          <w:iCs/>
          <w:sz w:val="24"/>
          <w:szCs w:val="24"/>
          <w:lang w:eastAsia="ar-SA"/>
        </w:rPr>
        <w:t>w wyższej szczegółowości, niż opisano powyżej.</w:t>
      </w:r>
    </w:p>
    <w:p w14:paraId="1A871463" w14:textId="78254EAB" w:rsidR="001417CA" w:rsidRPr="007A2E81" w:rsidRDefault="001417CA" w:rsidP="00C626B8">
      <w:pPr>
        <w:pStyle w:val="Akapitzlist"/>
        <w:tabs>
          <w:tab w:val="left" w:pos="284"/>
          <w:tab w:val="num" w:pos="720"/>
        </w:tabs>
        <w:suppressAutoHyphens/>
        <w:spacing w:after="0"/>
        <w:ind w:left="0"/>
        <w:jc w:val="both"/>
        <w:rPr>
          <w:rFonts w:ascii="Times New Roman" w:eastAsia="Times New Roman" w:hAnsi="Times New Roman" w:cs="Times New Roman"/>
          <w:b/>
          <w:bCs/>
          <w:iCs/>
          <w:sz w:val="24"/>
          <w:szCs w:val="24"/>
          <w:lang w:eastAsia="ar-SA"/>
        </w:rPr>
      </w:pPr>
      <w:r w:rsidRPr="007A2E81">
        <w:rPr>
          <w:rFonts w:ascii="Times New Roman" w:eastAsia="Times New Roman" w:hAnsi="Times New Roman" w:cs="Times New Roman"/>
          <w:iCs/>
          <w:sz w:val="24"/>
          <w:szCs w:val="24"/>
          <w:lang w:eastAsia="ar-SA"/>
        </w:rPr>
        <w:t>Szczegółowość załączo</w:t>
      </w:r>
      <w:r w:rsidR="00AF7000" w:rsidRPr="007A2E81">
        <w:rPr>
          <w:rFonts w:ascii="Times New Roman" w:eastAsia="Times New Roman" w:hAnsi="Times New Roman" w:cs="Times New Roman"/>
          <w:iCs/>
          <w:sz w:val="24"/>
          <w:szCs w:val="24"/>
          <w:lang w:eastAsia="ar-SA"/>
        </w:rPr>
        <w:t>nych</w:t>
      </w:r>
      <w:r w:rsidRPr="007A2E81">
        <w:rPr>
          <w:rFonts w:ascii="Times New Roman" w:eastAsia="Times New Roman" w:hAnsi="Times New Roman" w:cs="Times New Roman"/>
          <w:iCs/>
          <w:sz w:val="24"/>
          <w:szCs w:val="24"/>
          <w:lang w:eastAsia="ar-SA"/>
        </w:rPr>
        <w:t xml:space="preserve"> do oferty kalkulacji (kosztorys</w:t>
      </w:r>
      <w:r w:rsidR="00AF7000" w:rsidRPr="007A2E81">
        <w:rPr>
          <w:rFonts w:ascii="Times New Roman" w:eastAsia="Times New Roman" w:hAnsi="Times New Roman" w:cs="Times New Roman"/>
          <w:iCs/>
          <w:sz w:val="24"/>
          <w:szCs w:val="24"/>
          <w:lang w:eastAsia="ar-SA"/>
        </w:rPr>
        <w:t>ów</w:t>
      </w:r>
      <w:r w:rsidRPr="007A2E81">
        <w:rPr>
          <w:rFonts w:ascii="Times New Roman" w:eastAsia="Times New Roman" w:hAnsi="Times New Roman" w:cs="Times New Roman"/>
          <w:iCs/>
          <w:sz w:val="24"/>
          <w:szCs w:val="24"/>
          <w:lang w:eastAsia="ar-SA"/>
        </w:rPr>
        <w:t xml:space="preserve">) będzie determinowała możliwość ustalenia </w:t>
      </w:r>
      <w:bookmarkStart w:id="5" w:name="_Hlk175059993"/>
      <w:r w:rsidRPr="007A2E81">
        <w:rPr>
          <w:rFonts w:ascii="Times New Roman" w:eastAsia="Times New Roman" w:hAnsi="Times New Roman" w:cs="Times New Roman"/>
          <w:iCs/>
          <w:sz w:val="24"/>
          <w:szCs w:val="24"/>
          <w:lang w:eastAsia="ar-SA"/>
        </w:rPr>
        <w:t xml:space="preserve">bezspornej kwoty zmiany (wzrostu/obniżenia) kosztów Wykonawcy </w:t>
      </w:r>
      <w:bookmarkEnd w:id="5"/>
      <w:r w:rsidRPr="007A2E81">
        <w:rPr>
          <w:rFonts w:ascii="Times New Roman" w:eastAsia="Times New Roman" w:hAnsi="Times New Roman" w:cs="Times New Roman"/>
          <w:iCs/>
          <w:sz w:val="24"/>
          <w:szCs w:val="24"/>
          <w:lang w:eastAsia="ar-SA"/>
        </w:rPr>
        <w:t xml:space="preserve">w trakcie realizacji umowy w przypadkach, o których mowa w </w:t>
      </w:r>
      <w:bookmarkStart w:id="6" w:name="_Hlk175058872"/>
      <w:r w:rsidRPr="007A2E81">
        <w:rPr>
          <w:rFonts w:ascii="Times New Roman" w:eastAsia="Times New Roman" w:hAnsi="Times New Roman" w:cs="Times New Roman"/>
          <w:iCs/>
          <w:sz w:val="24"/>
          <w:szCs w:val="24"/>
          <w:lang w:eastAsia="ar-SA"/>
        </w:rPr>
        <w:t>§10 PPU</w:t>
      </w:r>
      <w:bookmarkEnd w:id="6"/>
      <w:r w:rsidRPr="007A2E81">
        <w:rPr>
          <w:rFonts w:ascii="Times New Roman" w:eastAsia="Times New Roman" w:hAnsi="Times New Roman" w:cs="Times New Roman"/>
          <w:iCs/>
          <w:sz w:val="24"/>
          <w:szCs w:val="24"/>
          <w:lang w:eastAsia="ar-SA"/>
        </w:rPr>
        <w:t xml:space="preserve">. </w:t>
      </w:r>
      <w:r w:rsidRPr="007A2E81">
        <w:rPr>
          <w:rFonts w:ascii="Times New Roman" w:eastAsia="Times New Roman" w:hAnsi="Times New Roman" w:cs="Times New Roman"/>
          <w:b/>
          <w:bCs/>
          <w:iCs/>
          <w:sz w:val="24"/>
          <w:szCs w:val="24"/>
          <w:lang w:eastAsia="ar-SA"/>
        </w:rPr>
        <w:t>Nie uwzględnienie w</w:t>
      </w:r>
      <w:r w:rsidR="00FC43C6" w:rsidRPr="007A2E81">
        <w:rPr>
          <w:rFonts w:ascii="Times New Roman" w:eastAsia="Times New Roman" w:hAnsi="Times New Roman" w:cs="Times New Roman"/>
          <w:b/>
          <w:bCs/>
          <w:iCs/>
          <w:sz w:val="24"/>
          <w:szCs w:val="24"/>
          <w:lang w:eastAsia="ar-SA"/>
        </w:rPr>
        <w:t> </w:t>
      </w:r>
      <w:r w:rsidRPr="007A2E81">
        <w:rPr>
          <w:rFonts w:ascii="Times New Roman" w:eastAsia="Times New Roman" w:hAnsi="Times New Roman" w:cs="Times New Roman"/>
          <w:b/>
          <w:bCs/>
          <w:iCs/>
          <w:sz w:val="24"/>
          <w:szCs w:val="24"/>
          <w:lang w:eastAsia="ar-SA"/>
        </w:rPr>
        <w:t>kalkulacj</w:t>
      </w:r>
      <w:r w:rsidR="00AF7000" w:rsidRPr="007A2E81">
        <w:rPr>
          <w:rFonts w:ascii="Times New Roman" w:eastAsia="Times New Roman" w:hAnsi="Times New Roman" w:cs="Times New Roman"/>
          <w:b/>
          <w:bCs/>
          <w:iCs/>
          <w:sz w:val="24"/>
          <w:szCs w:val="24"/>
          <w:lang w:eastAsia="ar-SA"/>
        </w:rPr>
        <w:t>ach</w:t>
      </w:r>
      <w:r w:rsidRPr="007A2E81">
        <w:rPr>
          <w:rFonts w:ascii="Times New Roman" w:eastAsia="Times New Roman" w:hAnsi="Times New Roman" w:cs="Times New Roman"/>
          <w:b/>
          <w:bCs/>
          <w:iCs/>
          <w:sz w:val="24"/>
          <w:szCs w:val="24"/>
          <w:lang w:eastAsia="ar-SA"/>
        </w:rPr>
        <w:t xml:space="preserve"> (kosztorys</w:t>
      </w:r>
      <w:r w:rsidR="00AF7000" w:rsidRPr="007A2E81">
        <w:rPr>
          <w:rFonts w:ascii="Times New Roman" w:eastAsia="Times New Roman" w:hAnsi="Times New Roman" w:cs="Times New Roman"/>
          <w:b/>
          <w:bCs/>
          <w:iCs/>
          <w:sz w:val="24"/>
          <w:szCs w:val="24"/>
          <w:lang w:eastAsia="ar-SA"/>
        </w:rPr>
        <w:t>ach</w:t>
      </w:r>
      <w:r w:rsidRPr="007A2E81">
        <w:rPr>
          <w:rFonts w:ascii="Times New Roman" w:eastAsia="Times New Roman" w:hAnsi="Times New Roman" w:cs="Times New Roman"/>
          <w:b/>
          <w:bCs/>
          <w:iCs/>
          <w:sz w:val="24"/>
          <w:szCs w:val="24"/>
          <w:lang w:eastAsia="ar-SA"/>
        </w:rPr>
        <w:t xml:space="preserve">) którejkolwiek spośród </w:t>
      </w:r>
      <w:r w:rsidR="00D87DF7" w:rsidRPr="007A2E81">
        <w:rPr>
          <w:rFonts w:ascii="Times New Roman" w:eastAsia="Times New Roman" w:hAnsi="Times New Roman" w:cs="Times New Roman"/>
          <w:b/>
          <w:bCs/>
          <w:iCs/>
          <w:sz w:val="24"/>
          <w:szCs w:val="24"/>
          <w:lang w:eastAsia="ar-SA"/>
        </w:rPr>
        <w:t xml:space="preserve">ww. </w:t>
      </w:r>
      <w:r w:rsidRPr="007A2E81">
        <w:rPr>
          <w:rFonts w:ascii="Times New Roman" w:eastAsia="Times New Roman" w:hAnsi="Times New Roman" w:cs="Times New Roman"/>
          <w:b/>
          <w:bCs/>
          <w:iCs/>
          <w:sz w:val="24"/>
          <w:szCs w:val="24"/>
          <w:lang w:eastAsia="ar-SA"/>
        </w:rPr>
        <w:t>cen jednostkowych netto wskazanych w</w:t>
      </w:r>
      <w:r w:rsidR="00FC43C6" w:rsidRPr="007A2E81">
        <w:rPr>
          <w:rFonts w:ascii="Times New Roman" w:eastAsia="Times New Roman" w:hAnsi="Times New Roman" w:cs="Times New Roman"/>
          <w:b/>
          <w:bCs/>
          <w:iCs/>
          <w:sz w:val="24"/>
          <w:szCs w:val="24"/>
          <w:lang w:eastAsia="ar-SA"/>
        </w:rPr>
        <w:t> </w:t>
      </w:r>
      <w:r w:rsidRPr="007A2E81">
        <w:rPr>
          <w:rFonts w:ascii="Times New Roman" w:eastAsia="Times New Roman" w:hAnsi="Times New Roman" w:cs="Times New Roman"/>
          <w:b/>
          <w:bCs/>
          <w:iCs/>
          <w:sz w:val="24"/>
          <w:szCs w:val="24"/>
          <w:lang w:eastAsia="ar-SA"/>
        </w:rPr>
        <w:t xml:space="preserve">ofercie </w:t>
      </w:r>
      <w:r w:rsidR="00E20A3D" w:rsidRPr="007A2E81">
        <w:rPr>
          <w:rFonts w:ascii="Times New Roman" w:eastAsia="Times New Roman" w:hAnsi="Times New Roman" w:cs="Times New Roman"/>
          <w:b/>
          <w:bCs/>
          <w:iCs/>
          <w:sz w:val="24"/>
          <w:szCs w:val="24"/>
          <w:lang w:eastAsia="ar-SA"/>
        </w:rPr>
        <w:t xml:space="preserve">lub załączenie kalkulacji w mniejszej szczegółowości, niż opisano powyżej </w:t>
      </w:r>
      <w:r w:rsidRPr="007A2E81">
        <w:rPr>
          <w:rFonts w:ascii="Times New Roman" w:eastAsia="Times New Roman" w:hAnsi="Times New Roman" w:cs="Times New Roman"/>
          <w:b/>
          <w:bCs/>
          <w:iCs/>
          <w:sz w:val="24"/>
          <w:szCs w:val="24"/>
          <w:u w:val="single"/>
          <w:lang w:eastAsia="ar-SA"/>
        </w:rPr>
        <w:t>spowoduje odrzucenie oferty</w:t>
      </w:r>
      <w:r w:rsidRPr="007A2E81">
        <w:rPr>
          <w:rFonts w:ascii="Times New Roman" w:eastAsia="Times New Roman" w:hAnsi="Times New Roman" w:cs="Times New Roman"/>
          <w:b/>
          <w:bCs/>
          <w:iCs/>
          <w:sz w:val="24"/>
          <w:szCs w:val="24"/>
          <w:lang w:eastAsia="ar-SA"/>
        </w:rPr>
        <w:t>.</w:t>
      </w:r>
      <w:r w:rsidRPr="007A2E81">
        <w:rPr>
          <w:rFonts w:ascii="Times New Roman" w:eastAsia="Times New Roman" w:hAnsi="Times New Roman" w:cs="Times New Roman"/>
          <w:iCs/>
          <w:sz w:val="24"/>
          <w:szCs w:val="24"/>
          <w:lang w:eastAsia="ar-SA"/>
        </w:rPr>
        <w:t xml:space="preserve"> Nie wyszczególnienie w kalkulacj</w:t>
      </w:r>
      <w:r w:rsidR="00AF7000" w:rsidRPr="007A2E81">
        <w:rPr>
          <w:rFonts w:ascii="Times New Roman" w:eastAsia="Times New Roman" w:hAnsi="Times New Roman" w:cs="Times New Roman"/>
          <w:iCs/>
          <w:sz w:val="24"/>
          <w:szCs w:val="24"/>
          <w:lang w:eastAsia="ar-SA"/>
        </w:rPr>
        <w:t>ach</w:t>
      </w:r>
      <w:r w:rsidRPr="007A2E81">
        <w:rPr>
          <w:rFonts w:ascii="Times New Roman" w:eastAsia="Times New Roman" w:hAnsi="Times New Roman" w:cs="Times New Roman"/>
          <w:iCs/>
          <w:sz w:val="24"/>
          <w:szCs w:val="24"/>
          <w:lang w:eastAsia="ar-SA"/>
        </w:rPr>
        <w:t xml:space="preserve"> (kosztorys</w:t>
      </w:r>
      <w:r w:rsidR="00AF7000" w:rsidRPr="007A2E81">
        <w:rPr>
          <w:rFonts w:ascii="Times New Roman" w:eastAsia="Times New Roman" w:hAnsi="Times New Roman" w:cs="Times New Roman"/>
          <w:iCs/>
          <w:sz w:val="24"/>
          <w:szCs w:val="24"/>
          <w:lang w:eastAsia="ar-SA"/>
        </w:rPr>
        <w:t>ach</w:t>
      </w:r>
      <w:r w:rsidRPr="007A2E81">
        <w:rPr>
          <w:rFonts w:ascii="Times New Roman" w:eastAsia="Times New Roman" w:hAnsi="Times New Roman" w:cs="Times New Roman"/>
          <w:iCs/>
          <w:sz w:val="24"/>
          <w:szCs w:val="24"/>
          <w:lang w:eastAsia="ar-SA"/>
        </w:rPr>
        <w:t>) składnika/składników kosztów, w odniesieniu do którego/których w trakcie realizacji umowy wystąpi zmiana ceny/cen</w:t>
      </w:r>
      <w:r w:rsidR="00AF7000" w:rsidRPr="007A2E81">
        <w:rPr>
          <w:rFonts w:ascii="Times New Roman" w:eastAsia="Times New Roman" w:hAnsi="Times New Roman" w:cs="Times New Roman"/>
          <w:iCs/>
          <w:sz w:val="24"/>
          <w:szCs w:val="24"/>
          <w:lang w:eastAsia="ar-SA"/>
        </w:rPr>
        <w:t>/kosztów</w:t>
      </w:r>
      <w:r w:rsidRPr="007A2E81">
        <w:rPr>
          <w:rFonts w:ascii="Times New Roman" w:eastAsia="Times New Roman" w:hAnsi="Times New Roman" w:cs="Times New Roman"/>
          <w:iCs/>
          <w:sz w:val="24"/>
          <w:szCs w:val="24"/>
          <w:lang w:eastAsia="ar-SA"/>
        </w:rPr>
        <w:t xml:space="preserve"> uniemożliwi ustalenie bezspornej kwoty zmiany (wzrostu/obniżenia) kosztów Wykonawcy z tego tytułu, co w konsekwencji może </w:t>
      </w:r>
      <w:r w:rsidR="00A00E4C" w:rsidRPr="007A2E81">
        <w:rPr>
          <w:rFonts w:ascii="Times New Roman" w:eastAsia="Times New Roman" w:hAnsi="Times New Roman" w:cs="Times New Roman"/>
          <w:iCs/>
          <w:sz w:val="24"/>
          <w:szCs w:val="24"/>
          <w:lang w:eastAsia="ar-SA"/>
        </w:rPr>
        <w:t xml:space="preserve">stanowić okoliczność </w:t>
      </w:r>
      <w:r w:rsidRPr="007A2E81">
        <w:rPr>
          <w:rFonts w:ascii="Times New Roman" w:eastAsia="Times New Roman" w:hAnsi="Times New Roman" w:cs="Times New Roman"/>
          <w:iCs/>
          <w:sz w:val="24"/>
          <w:szCs w:val="24"/>
          <w:lang w:eastAsia="ar-SA"/>
        </w:rPr>
        <w:t>wyklucz</w:t>
      </w:r>
      <w:r w:rsidR="00A00E4C" w:rsidRPr="007A2E81">
        <w:rPr>
          <w:rFonts w:ascii="Times New Roman" w:eastAsia="Times New Roman" w:hAnsi="Times New Roman" w:cs="Times New Roman"/>
          <w:iCs/>
          <w:sz w:val="24"/>
          <w:szCs w:val="24"/>
          <w:lang w:eastAsia="ar-SA"/>
        </w:rPr>
        <w:t>ającą</w:t>
      </w:r>
      <w:r w:rsidRPr="007A2E81">
        <w:rPr>
          <w:rFonts w:ascii="Times New Roman" w:eastAsia="Times New Roman" w:hAnsi="Times New Roman" w:cs="Times New Roman"/>
          <w:iCs/>
          <w:sz w:val="24"/>
          <w:szCs w:val="24"/>
          <w:lang w:eastAsia="ar-SA"/>
        </w:rPr>
        <w:t xml:space="preserve"> lub ogranicz</w:t>
      </w:r>
      <w:r w:rsidR="00A00E4C" w:rsidRPr="007A2E81">
        <w:rPr>
          <w:rFonts w:ascii="Times New Roman" w:eastAsia="Times New Roman" w:hAnsi="Times New Roman" w:cs="Times New Roman"/>
          <w:iCs/>
          <w:sz w:val="24"/>
          <w:szCs w:val="24"/>
          <w:lang w:eastAsia="ar-SA"/>
        </w:rPr>
        <w:t>ającą</w:t>
      </w:r>
      <w:r w:rsidRPr="007A2E81">
        <w:rPr>
          <w:rFonts w:ascii="Times New Roman" w:eastAsia="Times New Roman" w:hAnsi="Times New Roman" w:cs="Times New Roman"/>
          <w:iCs/>
          <w:sz w:val="24"/>
          <w:szCs w:val="24"/>
          <w:lang w:eastAsia="ar-SA"/>
        </w:rPr>
        <w:t xml:space="preserve"> możliwość zastosowania postanowień §10 PPU</w:t>
      </w:r>
      <w:r w:rsidR="00A00E4C" w:rsidRPr="007A2E81">
        <w:rPr>
          <w:rFonts w:ascii="Times New Roman" w:eastAsia="Times New Roman" w:hAnsi="Times New Roman" w:cs="Times New Roman"/>
          <w:iCs/>
          <w:sz w:val="24"/>
          <w:szCs w:val="24"/>
          <w:lang w:eastAsia="ar-SA"/>
        </w:rPr>
        <w:t xml:space="preserve"> </w:t>
      </w:r>
      <w:r w:rsidR="00AF7000" w:rsidRPr="007A2E81">
        <w:rPr>
          <w:rFonts w:ascii="Times New Roman" w:eastAsia="Times New Roman" w:hAnsi="Times New Roman" w:cs="Times New Roman"/>
          <w:iCs/>
          <w:sz w:val="24"/>
          <w:szCs w:val="24"/>
          <w:lang w:eastAsia="ar-SA"/>
        </w:rPr>
        <w:t xml:space="preserve"> </w:t>
      </w:r>
      <w:r w:rsidR="00A00E4C" w:rsidRPr="007A2E81">
        <w:rPr>
          <w:rFonts w:ascii="Times New Roman" w:eastAsia="Times New Roman" w:hAnsi="Times New Roman" w:cs="Times New Roman"/>
          <w:iCs/>
          <w:sz w:val="24"/>
          <w:szCs w:val="24"/>
          <w:lang w:eastAsia="ar-SA"/>
        </w:rPr>
        <w:t>n</w:t>
      </w:r>
      <w:r w:rsidR="00AF7000" w:rsidRPr="007A2E81">
        <w:rPr>
          <w:rFonts w:ascii="Times New Roman" w:eastAsia="Times New Roman" w:hAnsi="Times New Roman" w:cs="Times New Roman"/>
          <w:iCs/>
          <w:sz w:val="24"/>
          <w:szCs w:val="24"/>
          <w:lang w:eastAsia="ar-SA"/>
        </w:rPr>
        <w:t xml:space="preserve">iezależną od Zamawiającego. </w:t>
      </w:r>
      <w:r w:rsidRPr="007A2E81">
        <w:rPr>
          <w:rFonts w:ascii="Times New Roman" w:eastAsia="Times New Roman" w:hAnsi="Times New Roman" w:cs="Times New Roman"/>
          <w:iCs/>
          <w:sz w:val="24"/>
          <w:szCs w:val="24"/>
          <w:lang w:eastAsia="ar-SA"/>
        </w:rPr>
        <w:t>Załączenie do oferty kalkulacji (kosztorys</w:t>
      </w:r>
      <w:r w:rsidR="00AF7000" w:rsidRPr="007A2E81">
        <w:rPr>
          <w:rFonts w:ascii="Times New Roman" w:eastAsia="Times New Roman" w:hAnsi="Times New Roman" w:cs="Times New Roman"/>
          <w:iCs/>
          <w:sz w:val="24"/>
          <w:szCs w:val="24"/>
          <w:lang w:eastAsia="ar-SA"/>
        </w:rPr>
        <w:t>ów</w:t>
      </w:r>
      <w:r w:rsidRPr="007A2E81">
        <w:rPr>
          <w:rFonts w:ascii="Times New Roman" w:eastAsia="Times New Roman" w:hAnsi="Times New Roman" w:cs="Times New Roman"/>
          <w:iCs/>
          <w:sz w:val="24"/>
          <w:szCs w:val="24"/>
          <w:lang w:eastAsia="ar-SA"/>
        </w:rPr>
        <w:t xml:space="preserve">) cen </w:t>
      </w:r>
      <w:r w:rsidRPr="007A2E81">
        <w:rPr>
          <w:rFonts w:ascii="Times New Roman" w:eastAsia="Times New Roman" w:hAnsi="Times New Roman" w:cs="Times New Roman"/>
          <w:iCs/>
          <w:sz w:val="24"/>
          <w:szCs w:val="24"/>
          <w:lang w:eastAsia="ar-SA"/>
        </w:rPr>
        <w:lastRenderedPageBreak/>
        <w:t>jednostkowych netto w szczegółowości wykluczającej lub ograniczającej możliwość zastosowania postanowień  §10 PPU nie obciąża  Zamawiającego</w:t>
      </w:r>
      <w:r w:rsidR="00C626B8" w:rsidRPr="007A2E81">
        <w:rPr>
          <w:rFonts w:ascii="Times New Roman" w:eastAsia="Times New Roman" w:hAnsi="Times New Roman" w:cs="Times New Roman"/>
          <w:iCs/>
          <w:sz w:val="24"/>
          <w:szCs w:val="24"/>
          <w:lang w:eastAsia="ar-SA"/>
        </w:rPr>
        <w:t>.</w:t>
      </w:r>
    </w:p>
    <w:p w14:paraId="36FFFBF7" w14:textId="5813C6BB" w:rsidR="00336661" w:rsidRPr="007A2E81" w:rsidRDefault="00336661" w:rsidP="00997A8A">
      <w:pPr>
        <w:pStyle w:val="Akapitzlist"/>
        <w:numPr>
          <w:ilvl w:val="0"/>
          <w:numId w:val="46"/>
        </w:numPr>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oświadczenie o niepodleganiu wykluczeniu, spełnianiu warunków udziału w postępowaniu w zakresie wskazanym przez Zamawiającego, zgodnie z art. 125 ust. 1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według wzoru stanowiącego Załącznik Nr 5 do SWZ,</w:t>
      </w:r>
    </w:p>
    <w:p w14:paraId="058EBC93" w14:textId="6D7034E1" w:rsidR="00336661" w:rsidRPr="007A2E81" w:rsidRDefault="00C626B8" w:rsidP="00C626B8">
      <w:pPr>
        <w:spacing w:after="0" w:line="240" w:lineRule="auto"/>
        <w:jc w:val="both"/>
        <w:rPr>
          <w:rFonts w:ascii="Times New Roman" w:hAnsi="Times New Roman" w:cs="Times New Roman"/>
          <w:sz w:val="24"/>
          <w:szCs w:val="24"/>
        </w:rPr>
      </w:pPr>
      <w:r w:rsidRPr="007A2E81">
        <w:rPr>
          <w:rFonts w:ascii="Times New Roman" w:eastAsia="Times New Roman" w:hAnsi="Times New Roman" w:cs="Times New Roman"/>
          <w:sz w:val="24"/>
          <w:szCs w:val="24"/>
          <w:lang w:eastAsia="pl-PL"/>
        </w:rPr>
        <w:t>4</w:t>
      </w:r>
      <w:r w:rsidR="00336661" w:rsidRPr="007A2E81">
        <w:rPr>
          <w:rFonts w:ascii="Times New Roman" w:eastAsia="Times New Roman" w:hAnsi="Times New Roman" w:cs="Times New Roman"/>
          <w:sz w:val="24"/>
          <w:szCs w:val="24"/>
          <w:lang w:eastAsia="pl-PL"/>
        </w:rPr>
        <w:t xml:space="preserve">) odpis </w:t>
      </w:r>
      <w:r w:rsidR="00336661" w:rsidRPr="007A2E81">
        <w:rPr>
          <w:rFonts w:ascii="Times New Roman" w:hAnsi="Times New Roman" w:cs="Times New Roman"/>
          <w:sz w:val="24"/>
          <w:szCs w:val="24"/>
        </w:rPr>
        <w:t>tytułu prawnego uprawniającego do dysponowania nieruchomością, na której zostanie utworzony albo istnieje PSZOK,</w:t>
      </w:r>
    </w:p>
    <w:p w14:paraId="28048173" w14:textId="4ACEBACB" w:rsidR="00336661" w:rsidRPr="007A2E81" w:rsidRDefault="00056AAD" w:rsidP="00997A8A">
      <w:pPr>
        <w:pStyle w:val="Akapitzlist"/>
        <w:numPr>
          <w:ilvl w:val="0"/>
          <w:numId w:val="59"/>
        </w:numPr>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oryginał dokumentu poświadczającego wniesienie wadium</w:t>
      </w:r>
      <w:r w:rsidR="00336661" w:rsidRPr="007A2E81">
        <w:rPr>
          <w:rFonts w:ascii="Times New Roman" w:hAnsi="Times New Roman" w:cs="Times New Roman"/>
          <w:sz w:val="24"/>
          <w:szCs w:val="24"/>
        </w:rPr>
        <w:t>.</w:t>
      </w:r>
    </w:p>
    <w:p w14:paraId="1734B46C" w14:textId="77777777" w:rsidR="00D426CA" w:rsidRPr="007A2E81" w:rsidRDefault="00D426CA" w:rsidP="00997A8A">
      <w:pPr>
        <w:numPr>
          <w:ilvl w:val="0"/>
          <w:numId w:val="59"/>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b/>
          <w:bCs/>
          <w:sz w:val="24"/>
          <w:szCs w:val="24"/>
        </w:rPr>
        <w:t xml:space="preserve"> pozostałe dokumenty – jeśli dotyczy, składane wraz z ofertą:</w:t>
      </w:r>
    </w:p>
    <w:p w14:paraId="5BFA455C" w14:textId="77777777" w:rsidR="00D426CA" w:rsidRPr="007A2E81" w:rsidRDefault="00D426CA" w:rsidP="00997A8A">
      <w:pPr>
        <w:numPr>
          <w:ilvl w:val="0"/>
          <w:numId w:val="47"/>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w przypadku wspólnego ubiegania się o zamówienie przez Wykonawców (np. członkowie konsorcjum, wspólnicy spółki cywilnej) oświadczenie o niepodleganiu wykluczeniu i spełnieniu warunków udziału w postępowaniu z art. 125 ust. 1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składa każdy z Wykonawców wspólnie ubiegających się o zamówienie. Oświadczenia te winny potwierdzać brak podstaw do wykluczenia oraz spełnianie warunków udziału w postępowaniu w zakresie, w jakim każdy z Wykonawców wykazuje spełnianie warunków udziału w postępowaniu (art. 125 ust. 4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w:t>
      </w:r>
    </w:p>
    <w:p w14:paraId="2B43C81E" w14:textId="42CBAE36" w:rsidR="00D426CA" w:rsidRPr="007A2E81" w:rsidRDefault="00D426CA" w:rsidP="00997A8A">
      <w:pPr>
        <w:numPr>
          <w:ilvl w:val="0"/>
          <w:numId w:val="47"/>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oświadczenie o niepodleganiu wykluczeniu, spełnianiu warunków udziału w postępowaniu w zakresie wskazanym przez Zamawiającego, zgodnie z art. 125 ust. 1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według wzoru stanowiącego załącznik nr </w:t>
      </w:r>
      <w:r w:rsidR="00C626B8" w:rsidRPr="007A2E81">
        <w:rPr>
          <w:rFonts w:ascii="Times New Roman" w:eastAsia="Calibri" w:hAnsi="Times New Roman" w:cs="Times New Roman"/>
          <w:sz w:val="24"/>
          <w:szCs w:val="24"/>
        </w:rPr>
        <w:t>5</w:t>
      </w:r>
      <w:r w:rsidRPr="007A2E81">
        <w:rPr>
          <w:rFonts w:ascii="Times New Roman" w:eastAsia="Calibri" w:hAnsi="Times New Roman" w:cs="Times New Roman"/>
          <w:sz w:val="24"/>
          <w:szCs w:val="24"/>
        </w:rPr>
        <w:t xml:space="preserve"> do SWZ.</w:t>
      </w:r>
    </w:p>
    <w:p w14:paraId="6260FDBD" w14:textId="306E8A5A" w:rsidR="00D426CA" w:rsidRPr="007A2E81" w:rsidRDefault="00D426CA" w:rsidP="00997A8A">
      <w:pPr>
        <w:numPr>
          <w:ilvl w:val="0"/>
          <w:numId w:val="47"/>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oświadczenie o niepodleganiu wykluczeniu oraz spełnianiu warunków udziału w postępowaniu, w zakresie jakim Wykonawca powołuje się na jego zasoby (art. 125 ust. 5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według wzoru stanowiącego załącznik nr </w:t>
      </w:r>
      <w:r w:rsidR="00C626B8" w:rsidRPr="007A2E81">
        <w:rPr>
          <w:rFonts w:ascii="Times New Roman" w:eastAsia="Calibri" w:hAnsi="Times New Roman" w:cs="Times New Roman"/>
          <w:sz w:val="24"/>
          <w:szCs w:val="24"/>
        </w:rPr>
        <w:t>6</w:t>
      </w:r>
      <w:r w:rsidRPr="007A2E81">
        <w:rPr>
          <w:rFonts w:ascii="Times New Roman" w:eastAsia="Calibri" w:hAnsi="Times New Roman" w:cs="Times New Roman"/>
          <w:sz w:val="24"/>
          <w:szCs w:val="24"/>
        </w:rPr>
        <w:t xml:space="preserve"> do SWZ, w przypadku polegania przez Wykonawcę na zdolnościach lub sytuacji podmiotów udostępniających zasoby na podstawie art. 118 ust. 1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wraz z zobowiązaniem podmiotu udostępniającego zasoby do oddania mu do dyspozycji niezbędnych zasobów na potrzeby realizacji danego zamówienia (zaleca się skorzystanie z wzoru stanowiącego załącznik nr 7 do SWZ) lub załączenie innego środka dowodowego, potwierdzającego, że Wykonawca realizując zamówienie będzie dysponował niezbędnymi zasobami tego podmiotu\tych podmiotów,</w:t>
      </w:r>
    </w:p>
    <w:p w14:paraId="3DF32981" w14:textId="2FE9F175" w:rsidR="00D426CA" w:rsidRPr="007A2E81" w:rsidRDefault="00D426CA" w:rsidP="00997A8A">
      <w:pPr>
        <w:numPr>
          <w:ilvl w:val="0"/>
          <w:numId w:val="47"/>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oświadczenie z art. 125 ust. 1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dla podwykonawców, wskazanych w ofercie, według wzoru stanowiącego załącznik nr </w:t>
      </w:r>
      <w:r w:rsidR="00C626B8" w:rsidRPr="007A2E81">
        <w:rPr>
          <w:rFonts w:ascii="Times New Roman" w:eastAsia="Calibri" w:hAnsi="Times New Roman" w:cs="Times New Roman"/>
          <w:sz w:val="24"/>
          <w:szCs w:val="24"/>
        </w:rPr>
        <w:t>11</w:t>
      </w:r>
      <w:r w:rsidRPr="007A2E81">
        <w:rPr>
          <w:rFonts w:ascii="Times New Roman" w:eastAsia="Calibri" w:hAnsi="Times New Roman" w:cs="Times New Roman"/>
          <w:sz w:val="24"/>
          <w:szCs w:val="24"/>
        </w:rPr>
        <w:t xml:space="preserve"> do SWZ,</w:t>
      </w:r>
    </w:p>
    <w:p w14:paraId="348C1EA5" w14:textId="77777777" w:rsidR="00D426CA" w:rsidRPr="007A2E81" w:rsidRDefault="00D426CA" w:rsidP="00997A8A">
      <w:pPr>
        <w:numPr>
          <w:ilvl w:val="0"/>
          <w:numId w:val="59"/>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dokument potwierdzający uprawnienie do reprezentacji Wykonawcy (np. odpis z właściwego rejestru lub z Centralnej Ewidencji i Informacji o Działalności) lub pełnomocnictwo do reprezentowania Wykonawcy w postępowaniu albo do reprezentowania i zawarcia umowy w postępowaniu, jeżeli osoba reprezentująca Wykonawcę w postępowaniu o udzielenie zamówienia nie jest wskazana jako upoważniona do jego reprezentacji we właściwym rejestrze lub Centralnej Ewidencji i Informacji o Działalności Gospodarczej,</w:t>
      </w:r>
    </w:p>
    <w:p w14:paraId="7E805F2D" w14:textId="77777777" w:rsidR="00D426CA" w:rsidRPr="007A2E81" w:rsidRDefault="00D426CA" w:rsidP="00997A8A">
      <w:pPr>
        <w:numPr>
          <w:ilvl w:val="0"/>
          <w:numId w:val="59"/>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w przypadku wspólnego ubiegania się o zamówienie przez Wykonawców (np. członkowie konsorcjum, wspólnicy spółki cywilnej) – pełnomocnictwo do reprezentowania ich w postępowaniu o udzielenie zamówienia albo reprezentowania w postępowaniu i zawarcia umowy w sprawie zamówienia publicznego, zgodnie z art. 58 ust. 2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w:t>
      </w:r>
    </w:p>
    <w:p w14:paraId="1DD04D3E" w14:textId="1D02CC5E" w:rsidR="00D426CA" w:rsidRPr="007A2E81" w:rsidRDefault="00D426CA" w:rsidP="00997A8A">
      <w:pPr>
        <w:numPr>
          <w:ilvl w:val="0"/>
          <w:numId w:val="59"/>
        </w:numPr>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w przypadku wspólnego ubiegania się o zamówienie przez Wykonawców (np. członkowie konsorcjum, wspólnicy spółki cywilnej) oświadczenie, o którym mowa w art. 117 ust. 4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z którego wynika, które </w:t>
      </w:r>
      <w:r w:rsidR="00336661" w:rsidRPr="007A2E81">
        <w:rPr>
          <w:rFonts w:ascii="Times New Roman" w:eastAsia="Calibri" w:hAnsi="Times New Roman" w:cs="Times New Roman"/>
          <w:sz w:val="24"/>
          <w:szCs w:val="24"/>
        </w:rPr>
        <w:t xml:space="preserve">usługi </w:t>
      </w:r>
      <w:r w:rsidRPr="007A2E81">
        <w:rPr>
          <w:rFonts w:ascii="Times New Roman" w:eastAsia="Calibri" w:hAnsi="Times New Roman" w:cs="Times New Roman"/>
          <w:sz w:val="24"/>
          <w:szCs w:val="24"/>
        </w:rPr>
        <w:t xml:space="preserve">wykonają poszczególni Wykonawcy, według wzoru stanowiącego załącznik nr </w:t>
      </w:r>
      <w:r w:rsidR="00C626B8" w:rsidRPr="007A2E81">
        <w:rPr>
          <w:rFonts w:ascii="Times New Roman" w:eastAsia="Calibri" w:hAnsi="Times New Roman" w:cs="Times New Roman"/>
          <w:sz w:val="24"/>
          <w:szCs w:val="24"/>
        </w:rPr>
        <w:t>8</w:t>
      </w:r>
      <w:r w:rsidRPr="007A2E81">
        <w:rPr>
          <w:rFonts w:ascii="Times New Roman" w:eastAsia="Calibri" w:hAnsi="Times New Roman" w:cs="Times New Roman"/>
          <w:sz w:val="24"/>
          <w:szCs w:val="24"/>
        </w:rPr>
        <w:t xml:space="preserve"> do SWZ.</w:t>
      </w:r>
    </w:p>
    <w:p w14:paraId="58C94664" w14:textId="0BF8B55E" w:rsidR="00336661" w:rsidRPr="007A2E81" w:rsidRDefault="00D426CA" w:rsidP="0020616A">
      <w:pPr>
        <w:numPr>
          <w:ilvl w:val="0"/>
          <w:numId w:val="59"/>
        </w:numPr>
        <w:tabs>
          <w:tab w:val="left" w:pos="284"/>
        </w:tabs>
        <w:suppressAutoHyphen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b/>
          <w:bCs/>
          <w:sz w:val="24"/>
          <w:szCs w:val="24"/>
        </w:rPr>
        <w:t xml:space="preserve">pozostałe dokumenty – </w:t>
      </w:r>
      <w:r w:rsidRPr="007A2E81">
        <w:rPr>
          <w:rFonts w:ascii="Times New Roman" w:eastAsia="Calibri" w:hAnsi="Times New Roman" w:cs="Times New Roman"/>
          <w:sz w:val="24"/>
          <w:szCs w:val="24"/>
        </w:rPr>
        <w:t>składane na wezwanie Zamawiającego</w:t>
      </w:r>
      <w:r w:rsidR="008D4C8C" w:rsidRPr="007A2E81">
        <w:rPr>
          <w:rFonts w:ascii="Times New Roman" w:eastAsia="Calibri" w:hAnsi="Times New Roman" w:cs="Times New Roman"/>
          <w:sz w:val="24"/>
          <w:szCs w:val="24"/>
        </w:rPr>
        <w:t>, wskazane w rozdziale XV ust. 1.</w:t>
      </w:r>
    </w:p>
    <w:bookmarkEnd w:id="4"/>
    <w:p w14:paraId="7F291B93" w14:textId="1A9C2AB7" w:rsidR="00D426CA" w:rsidRPr="007A2E81" w:rsidRDefault="00D426CA" w:rsidP="00997A8A">
      <w:pPr>
        <w:pStyle w:val="Akapitzlist"/>
        <w:numPr>
          <w:ilvl w:val="0"/>
          <w:numId w:val="59"/>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sz w:val="24"/>
          <w:szCs w:val="24"/>
        </w:rPr>
        <w:t>Wszystkie koszty związane ze sporządzeniem i złożeniem oferty ponosi Wykonawca.</w:t>
      </w:r>
    </w:p>
    <w:p w14:paraId="6713CD50" w14:textId="2A4E91D7" w:rsidR="00D426CA" w:rsidRPr="007A2E81" w:rsidRDefault="00D426CA" w:rsidP="00997A8A">
      <w:pPr>
        <w:pStyle w:val="Akapitzlist"/>
        <w:numPr>
          <w:ilvl w:val="0"/>
          <w:numId w:val="59"/>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sz w:val="24"/>
          <w:szCs w:val="24"/>
        </w:rPr>
        <w:t xml:space="preserve">Zamawiający </w:t>
      </w:r>
      <w:r w:rsidRPr="007A2E81">
        <w:rPr>
          <w:rFonts w:ascii="Times New Roman" w:eastAsia="Calibri" w:hAnsi="Times New Roman" w:cs="Times New Roman"/>
          <w:b/>
          <w:bCs/>
          <w:sz w:val="24"/>
          <w:szCs w:val="24"/>
        </w:rPr>
        <w:t>nie stosuje</w:t>
      </w:r>
      <w:r w:rsidRPr="007A2E81">
        <w:rPr>
          <w:rFonts w:ascii="Times New Roman" w:eastAsia="Calibri" w:hAnsi="Times New Roman" w:cs="Times New Roman"/>
          <w:sz w:val="24"/>
          <w:szCs w:val="24"/>
        </w:rPr>
        <w:t xml:space="preserve"> art. 93 ust. 1 pkt 1-4.</w:t>
      </w:r>
    </w:p>
    <w:p w14:paraId="7DB85A17" w14:textId="6892AEFB" w:rsidR="00D426CA" w:rsidRPr="007A2E81" w:rsidRDefault="00D426CA" w:rsidP="00997A8A">
      <w:pPr>
        <w:pStyle w:val="Akapitzlist"/>
        <w:numPr>
          <w:ilvl w:val="0"/>
          <w:numId w:val="59"/>
        </w:numPr>
        <w:spacing w:after="0" w:line="240" w:lineRule="auto"/>
        <w:ind w:left="0" w:firstLine="0"/>
        <w:jc w:val="both"/>
        <w:rPr>
          <w:rFonts w:ascii="Times New Roman" w:eastAsia="Calibri" w:hAnsi="Times New Roman" w:cs="Times New Roman"/>
          <w:iCs/>
          <w:sz w:val="24"/>
          <w:szCs w:val="24"/>
        </w:rPr>
      </w:pPr>
      <w:r w:rsidRPr="007A2E81">
        <w:rPr>
          <w:rFonts w:ascii="Times New Roman" w:eastAsia="Calibri" w:hAnsi="Times New Roman" w:cs="Times New Roman"/>
          <w:sz w:val="24"/>
          <w:szCs w:val="24"/>
        </w:rPr>
        <w:lastRenderedPageBreak/>
        <w:t>Zamawiający</w:t>
      </w:r>
      <w:r w:rsidRPr="007A2E81">
        <w:rPr>
          <w:rFonts w:ascii="Times New Roman" w:eastAsia="Calibri" w:hAnsi="Times New Roman" w:cs="Times New Roman"/>
          <w:b/>
          <w:bCs/>
          <w:sz w:val="24"/>
          <w:szCs w:val="24"/>
        </w:rPr>
        <w:t xml:space="preserve"> nie stosuje </w:t>
      </w:r>
      <w:r w:rsidRPr="007A2E81">
        <w:rPr>
          <w:rFonts w:ascii="Times New Roman" w:eastAsia="Calibri" w:hAnsi="Times New Roman" w:cs="Times New Roman"/>
          <w:sz w:val="24"/>
          <w:szCs w:val="24"/>
        </w:rPr>
        <w:t>art. 131 ust. 2, wymagając od Wykonawców złożenia oferty po </w:t>
      </w:r>
      <w:r w:rsidRPr="007A2E81">
        <w:rPr>
          <w:rFonts w:ascii="Times New Roman" w:eastAsia="Calibri" w:hAnsi="Times New Roman" w:cs="Times New Roman"/>
          <w:bCs/>
          <w:sz w:val="24"/>
          <w:szCs w:val="24"/>
        </w:rPr>
        <w:t>odbyciu wizji lokalnej</w:t>
      </w:r>
      <w:r w:rsidRPr="007A2E81">
        <w:rPr>
          <w:rFonts w:ascii="Times New Roman" w:eastAsia="Calibri" w:hAnsi="Times New Roman" w:cs="Times New Roman"/>
          <w:sz w:val="24"/>
          <w:szCs w:val="24"/>
        </w:rPr>
        <w:t xml:space="preserve"> i sprawdzeniu dokumentów niezbędnych do realizacji zamówienia.</w:t>
      </w:r>
    </w:p>
    <w:p w14:paraId="2482A985" w14:textId="27C2C2F6" w:rsidR="009B3E0B" w:rsidRPr="007A2E81" w:rsidRDefault="009B3E0B" w:rsidP="00C77802">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 xml:space="preserve">XII. </w:t>
      </w:r>
      <w:r w:rsidR="00790B40" w:rsidRPr="007A2E81">
        <w:rPr>
          <w:rFonts w:ascii="Times New Roman" w:hAnsi="Times New Roman" w:cs="Times New Roman"/>
          <w:b/>
          <w:bCs/>
          <w:i w:val="0"/>
          <w:iCs w:val="0"/>
          <w:color w:val="auto"/>
          <w:sz w:val="24"/>
          <w:szCs w:val="24"/>
        </w:rPr>
        <w:t>SPOSÓB ORAZ</w:t>
      </w:r>
      <w:r w:rsidRPr="007A2E81">
        <w:rPr>
          <w:rFonts w:ascii="Times New Roman" w:hAnsi="Times New Roman" w:cs="Times New Roman"/>
          <w:b/>
          <w:bCs/>
          <w:i w:val="0"/>
          <w:iCs w:val="0"/>
          <w:color w:val="auto"/>
          <w:sz w:val="24"/>
          <w:szCs w:val="24"/>
        </w:rPr>
        <w:t xml:space="preserve"> </w:t>
      </w:r>
      <w:r w:rsidR="00790B40" w:rsidRPr="007A2E81">
        <w:rPr>
          <w:rFonts w:ascii="Times New Roman" w:hAnsi="Times New Roman" w:cs="Times New Roman"/>
          <w:b/>
          <w:bCs/>
          <w:i w:val="0"/>
          <w:iCs w:val="0"/>
          <w:color w:val="auto"/>
          <w:sz w:val="24"/>
          <w:szCs w:val="24"/>
        </w:rPr>
        <w:t>TERMIN</w:t>
      </w:r>
      <w:r w:rsidRPr="007A2E81">
        <w:rPr>
          <w:rFonts w:ascii="Times New Roman" w:hAnsi="Times New Roman" w:cs="Times New Roman"/>
          <w:b/>
          <w:bCs/>
          <w:i w:val="0"/>
          <w:iCs w:val="0"/>
          <w:color w:val="auto"/>
          <w:sz w:val="24"/>
          <w:szCs w:val="24"/>
        </w:rPr>
        <w:t xml:space="preserve"> </w:t>
      </w:r>
      <w:r w:rsidR="00790B40" w:rsidRPr="007A2E81">
        <w:rPr>
          <w:rFonts w:ascii="Times New Roman" w:hAnsi="Times New Roman" w:cs="Times New Roman"/>
          <w:b/>
          <w:bCs/>
          <w:i w:val="0"/>
          <w:iCs w:val="0"/>
          <w:color w:val="auto"/>
          <w:sz w:val="24"/>
          <w:szCs w:val="24"/>
        </w:rPr>
        <w:t>SKŁADANIA</w:t>
      </w:r>
      <w:r w:rsidRPr="007A2E81">
        <w:rPr>
          <w:rFonts w:ascii="Times New Roman" w:hAnsi="Times New Roman" w:cs="Times New Roman"/>
          <w:b/>
          <w:bCs/>
          <w:i w:val="0"/>
          <w:iCs w:val="0"/>
          <w:color w:val="auto"/>
          <w:sz w:val="24"/>
          <w:szCs w:val="24"/>
        </w:rPr>
        <w:t xml:space="preserve"> </w:t>
      </w:r>
      <w:r w:rsidR="00790B40" w:rsidRPr="007A2E81">
        <w:rPr>
          <w:rFonts w:ascii="Times New Roman" w:hAnsi="Times New Roman" w:cs="Times New Roman"/>
          <w:b/>
          <w:bCs/>
          <w:i w:val="0"/>
          <w:iCs w:val="0"/>
          <w:color w:val="auto"/>
          <w:sz w:val="24"/>
          <w:szCs w:val="24"/>
        </w:rPr>
        <w:t>OFERT</w:t>
      </w:r>
    </w:p>
    <w:p w14:paraId="19C2AEDC" w14:textId="77777777" w:rsidR="00917605" w:rsidRPr="007A2E81" w:rsidRDefault="00917605" w:rsidP="00997A8A">
      <w:pPr>
        <w:pStyle w:val="Nagwek4"/>
        <w:numPr>
          <w:ilvl w:val="0"/>
          <w:numId w:val="48"/>
        </w:numPr>
        <w:tabs>
          <w:tab w:val="left" w:pos="284"/>
        </w:tabs>
        <w:spacing w:before="120" w:after="120"/>
        <w:ind w:left="0" w:firstLine="0"/>
        <w:jc w:val="both"/>
        <w:rPr>
          <w:rFonts w:ascii="Times New Roman" w:hAnsi="Times New Roman" w:cs="Times New Roman"/>
          <w:i w:val="0"/>
          <w:iCs w:val="0"/>
          <w:color w:val="auto"/>
          <w:sz w:val="24"/>
          <w:szCs w:val="24"/>
        </w:rPr>
      </w:pPr>
      <w:bookmarkStart w:id="7" w:name="_Hlk60137978"/>
      <w:r w:rsidRPr="007A2E81">
        <w:rPr>
          <w:rFonts w:ascii="Times New Roman" w:hAnsi="Times New Roman" w:cs="Times New Roman"/>
          <w:i w:val="0"/>
          <w:iCs w:val="0"/>
          <w:color w:val="auto"/>
          <w:sz w:val="24"/>
          <w:szCs w:val="24"/>
        </w:rPr>
        <w:t>Do upływu terminu składania ofert Wykonawca może złożyć tylko jedną ofertę.</w:t>
      </w:r>
    </w:p>
    <w:p w14:paraId="5CBAEC56" w14:textId="77777777" w:rsidR="00917605" w:rsidRPr="007A2E81" w:rsidRDefault="00917605" w:rsidP="00997A8A">
      <w:pPr>
        <w:pStyle w:val="Nagwek4"/>
        <w:numPr>
          <w:ilvl w:val="0"/>
          <w:numId w:val="48"/>
        </w:numPr>
        <w:tabs>
          <w:tab w:val="left" w:pos="284"/>
        </w:tabs>
        <w:spacing w:before="120" w:after="120"/>
        <w:ind w:left="0" w:firstLine="0"/>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Wykonawca może przed upływem terminu składania ofert wycofać ofertę. Wykonawca wycofuje ofertę w zakładce „Oferty/wnioski” używając przycisku „Wycofaj ofertę”.</w:t>
      </w:r>
    </w:p>
    <w:p w14:paraId="0A0984D9" w14:textId="77777777" w:rsidR="00917605" w:rsidRPr="007A2E81" w:rsidRDefault="00917605" w:rsidP="0091562A">
      <w:pPr>
        <w:pStyle w:val="Nagwek4"/>
        <w:tabs>
          <w:tab w:val="left" w:pos="284"/>
        </w:tabs>
        <w:spacing w:before="120" w:after="120"/>
        <w:jc w:val="both"/>
        <w:rPr>
          <w:rFonts w:ascii="Times New Roman" w:hAnsi="Times New Roman" w:cs="Times New Roman"/>
          <w:i w:val="0"/>
          <w:iCs w:val="0"/>
          <w:color w:val="auto"/>
          <w:sz w:val="24"/>
          <w:szCs w:val="24"/>
        </w:rPr>
      </w:pPr>
      <w:r w:rsidRPr="007A2E81">
        <w:rPr>
          <w:rFonts w:ascii="Times New Roman" w:hAnsi="Times New Roman" w:cs="Times New Roman"/>
          <w:b/>
          <w:bCs/>
          <w:i w:val="0"/>
          <w:iCs w:val="0"/>
          <w:color w:val="auto"/>
          <w:sz w:val="24"/>
          <w:szCs w:val="24"/>
          <w:u w:val="single"/>
        </w:rPr>
        <w:t>UWAGA:</w:t>
      </w:r>
      <w:r w:rsidRPr="007A2E81">
        <w:rPr>
          <w:rFonts w:ascii="Times New Roman" w:hAnsi="Times New Roman" w:cs="Times New Roman"/>
          <w:i w:val="0"/>
          <w:iCs w:val="0"/>
          <w:color w:val="auto"/>
          <w:sz w:val="24"/>
          <w:szCs w:val="24"/>
        </w:rPr>
        <w:t xml:space="preserve"> przed czynnością zaszyfrowania należy złożyć właściwy podpis na ofercie lub „paczce” (skompresowane dokumenty do jednego pliku z rozszerzeniem .zip). Zamawiający zastrzega, że jeśli skompresowany plik zostanie utworzony wadliwie przez Wykonawcę i nie zdekompresuje się, Zamawiający odrzuci ofertę. Zamawiający zastrzega, że wszystkie pliki zdekompresowanej oferty muszą umożliwiać odczytanie treści dokumentu. W przypadku gdy minimum jednego pliku nie da się prawidłowo odczytać, oferta zostanie odrzucona. Złożenie podpisu pod formularzem udostępnionym na e-PUAP przed wysłaniem nie wywiera skutków odniesieniu do złożonej za jego pomocą oferty wykonawcy. Oferta, zgodnie z art. 63 ustawy </w:t>
      </w:r>
      <w:proofErr w:type="spellStart"/>
      <w:r w:rsidRPr="007A2E81">
        <w:rPr>
          <w:rFonts w:ascii="Times New Roman" w:hAnsi="Times New Roman" w:cs="Times New Roman"/>
          <w:i w:val="0"/>
          <w:iCs w:val="0"/>
          <w:color w:val="auto"/>
          <w:sz w:val="24"/>
          <w:szCs w:val="24"/>
        </w:rPr>
        <w:t>Pzp</w:t>
      </w:r>
      <w:proofErr w:type="spellEnd"/>
      <w:r w:rsidRPr="007A2E81">
        <w:rPr>
          <w:rFonts w:ascii="Times New Roman" w:hAnsi="Times New Roman" w:cs="Times New Roman"/>
          <w:i w:val="0"/>
          <w:iCs w:val="0"/>
          <w:color w:val="auto"/>
          <w:sz w:val="24"/>
          <w:szCs w:val="24"/>
        </w:rPr>
        <w:t xml:space="preserve">, a nie formularz elektroniczny, za pośrednictwem którego jest przekazywana, musi zostać opatrzona właściwym podpisem. </w:t>
      </w:r>
    </w:p>
    <w:p w14:paraId="2A3A3800" w14:textId="77777777" w:rsidR="00917605" w:rsidRPr="007A2E81" w:rsidRDefault="00917605" w:rsidP="00997A8A">
      <w:pPr>
        <w:pStyle w:val="Nagwek4"/>
        <w:numPr>
          <w:ilvl w:val="0"/>
          <w:numId w:val="48"/>
        </w:numPr>
        <w:tabs>
          <w:tab w:val="left" w:pos="284"/>
        </w:tabs>
        <w:spacing w:before="120" w:after="120"/>
        <w:ind w:left="0" w:firstLine="0"/>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Wykonawca po upływie terminu do składania ofert nie może skutecznie dokonać zmiany ani wycofać złożonej oferty.</w:t>
      </w:r>
    </w:p>
    <w:p w14:paraId="16831033" w14:textId="45645F90" w:rsidR="00917605" w:rsidRPr="007A2E81" w:rsidRDefault="00917605" w:rsidP="00997A8A">
      <w:pPr>
        <w:pStyle w:val="Nagwek4"/>
        <w:numPr>
          <w:ilvl w:val="0"/>
          <w:numId w:val="48"/>
        </w:numPr>
        <w:tabs>
          <w:tab w:val="left" w:pos="284"/>
        </w:tabs>
        <w:spacing w:before="120" w:after="120"/>
        <w:ind w:left="0" w:firstLine="0"/>
        <w:jc w:val="both"/>
        <w:rPr>
          <w:rFonts w:ascii="Times New Roman" w:hAnsi="Times New Roman" w:cs="Times New Roman"/>
          <w:i w:val="0"/>
          <w:iCs w:val="0"/>
          <w:color w:val="auto"/>
          <w:sz w:val="24"/>
          <w:szCs w:val="24"/>
        </w:rPr>
      </w:pPr>
      <w:r w:rsidRPr="007A2E81">
        <w:rPr>
          <w:rFonts w:ascii="Times New Roman" w:hAnsi="Times New Roman" w:cs="Times New Roman"/>
          <w:b/>
          <w:i w:val="0"/>
          <w:iCs w:val="0"/>
          <w:color w:val="auto"/>
          <w:sz w:val="24"/>
          <w:szCs w:val="24"/>
        </w:rPr>
        <w:t xml:space="preserve">Termin składania ofert </w:t>
      </w:r>
      <w:r w:rsidR="00EF02C8" w:rsidRPr="007A2E81">
        <w:rPr>
          <w:rFonts w:ascii="Times New Roman" w:hAnsi="Times New Roman" w:cs="Times New Roman"/>
          <w:b/>
          <w:i w:val="0"/>
          <w:iCs w:val="0"/>
          <w:color w:val="auto"/>
          <w:sz w:val="24"/>
          <w:szCs w:val="24"/>
        </w:rPr>
        <w:t xml:space="preserve">na Platformie </w:t>
      </w:r>
      <w:proofErr w:type="spellStart"/>
      <w:r w:rsidR="00EF02C8" w:rsidRPr="007A2E81">
        <w:rPr>
          <w:rFonts w:ascii="Times New Roman" w:hAnsi="Times New Roman" w:cs="Times New Roman"/>
          <w:b/>
          <w:i w:val="0"/>
          <w:iCs w:val="0"/>
          <w:color w:val="auto"/>
          <w:sz w:val="24"/>
          <w:szCs w:val="24"/>
        </w:rPr>
        <w:t>ezamowienia</w:t>
      </w:r>
      <w:proofErr w:type="spellEnd"/>
      <w:r w:rsidR="00EF02C8" w:rsidRPr="007A2E81">
        <w:rPr>
          <w:rFonts w:ascii="Times New Roman" w:hAnsi="Times New Roman" w:cs="Times New Roman"/>
          <w:b/>
          <w:i w:val="0"/>
          <w:iCs w:val="0"/>
          <w:color w:val="auto"/>
          <w:sz w:val="24"/>
          <w:szCs w:val="24"/>
        </w:rPr>
        <w:t xml:space="preserve"> </w:t>
      </w:r>
      <w:r w:rsidRPr="007A2E81">
        <w:rPr>
          <w:rFonts w:ascii="Times New Roman" w:hAnsi="Times New Roman" w:cs="Times New Roman"/>
          <w:b/>
          <w:i w:val="0"/>
          <w:iCs w:val="0"/>
          <w:color w:val="auto"/>
          <w:sz w:val="24"/>
          <w:szCs w:val="24"/>
        </w:rPr>
        <w:t xml:space="preserve">upływa w dniu </w:t>
      </w:r>
      <w:r w:rsidR="00EF02C8" w:rsidRPr="007A2E81">
        <w:rPr>
          <w:rFonts w:ascii="Times New Roman" w:hAnsi="Times New Roman" w:cs="Times New Roman"/>
          <w:b/>
          <w:i w:val="0"/>
          <w:iCs w:val="0"/>
          <w:color w:val="auto"/>
          <w:sz w:val="24"/>
          <w:szCs w:val="24"/>
        </w:rPr>
        <w:t>1.09.</w:t>
      </w:r>
      <w:r w:rsidRPr="007A2E81">
        <w:rPr>
          <w:rFonts w:ascii="Times New Roman" w:hAnsi="Times New Roman" w:cs="Times New Roman"/>
          <w:b/>
          <w:i w:val="0"/>
          <w:iCs w:val="0"/>
          <w:color w:val="auto"/>
          <w:sz w:val="24"/>
          <w:szCs w:val="24"/>
        </w:rPr>
        <w:t>202</w:t>
      </w:r>
      <w:r w:rsidR="0094188F" w:rsidRPr="007A2E81">
        <w:rPr>
          <w:rFonts w:ascii="Times New Roman" w:hAnsi="Times New Roman" w:cs="Times New Roman"/>
          <w:b/>
          <w:i w:val="0"/>
          <w:iCs w:val="0"/>
          <w:color w:val="auto"/>
          <w:sz w:val="24"/>
          <w:szCs w:val="24"/>
        </w:rPr>
        <w:t>6</w:t>
      </w:r>
      <w:r w:rsidRPr="007A2E81">
        <w:rPr>
          <w:rFonts w:ascii="Times New Roman" w:hAnsi="Times New Roman" w:cs="Times New Roman"/>
          <w:b/>
          <w:i w:val="0"/>
          <w:iCs w:val="0"/>
          <w:color w:val="auto"/>
          <w:sz w:val="24"/>
          <w:szCs w:val="24"/>
        </w:rPr>
        <w:t xml:space="preserve"> r. o godz. 10:00.</w:t>
      </w:r>
      <w:bookmarkEnd w:id="7"/>
    </w:p>
    <w:p w14:paraId="3D1130D8" w14:textId="77777777" w:rsidR="00917605" w:rsidRPr="007A2E81" w:rsidRDefault="00917605" w:rsidP="00997A8A">
      <w:pPr>
        <w:pStyle w:val="Nagwek4"/>
        <w:numPr>
          <w:ilvl w:val="0"/>
          <w:numId w:val="48"/>
        </w:numPr>
        <w:tabs>
          <w:tab w:val="left" w:pos="284"/>
        </w:tabs>
        <w:spacing w:before="120" w:after="120"/>
        <w:ind w:left="0" w:firstLine="0"/>
        <w:jc w:val="both"/>
        <w:rPr>
          <w:rFonts w:ascii="Times New Roman" w:hAnsi="Times New Roman" w:cs="Times New Roman"/>
          <w:i w:val="0"/>
          <w:iCs w:val="0"/>
          <w:color w:val="auto"/>
          <w:sz w:val="24"/>
          <w:szCs w:val="24"/>
        </w:rPr>
      </w:pPr>
      <w:r w:rsidRPr="007A2E81">
        <w:rPr>
          <w:rFonts w:ascii="Times New Roman" w:hAnsi="Times New Roman" w:cs="Times New Roman"/>
          <w:i w:val="0"/>
          <w:iCs w:val="0"/>
          <w:color w:val="auto"/>
          <w:sz w:val="24"/>
          <w:szCs w:val="24"/>
        </w:rPr>
        <w:t>Potwierdzenie czasu przekazania i odbioru oferty znajduje się w Elektronicznym Potwierdzeniu Przesłania (EPP) i Elektronicznym Potwierdzeniu Odebrania (EPO). EPP i EPO dostępne są dla zalogowanego Wykonawcy w zakładce „Oferty/Wnioski”.</w:t>
      </w:r>
    </w:p>
    <w:p w14:paraId="4070D734" w14:textId="0BF90864" w:rsidR="009B3E0B" w:rsidRPr="007A2E81"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7A2E81">
        <w:rPr>
          <w:rFonts w:ascii="Times New Roman" w:hAnsi="Times New Roman" w:cs="Times New Roman"/>
          <w:b/>
          <w:bCs/>
          <w:i w:val="0"/>
          <w:iCs w:val="0"/>
          <w:color w:val="auto"/>
          <w:sz w:val="24"/>
          <w:szCs w:val="24"/>
        </w:rPr>
        <w:t>XI</w:t>
      </w:r>
      <w:r w:rsidR="00917605" w:rsidRPr="007A2E81">
        <w:rPr>
          <w:rFonts w:ascii="Times New Roman" w:hAnsi="Times New Roman" w:cs="Times New Roman"/>
          <w:b/>
          <w:bCs/>
          <w:i w:val="0"/>
          <w:iCs w:val="0"/>
          <w:color w:val="auto"/>
          <w:sz w:val="24"/>
          <w:szCs w:val="24"/>
        </w:rPr>
        <w:t>II</w:t>
      </w:r>
      <w:r w:rsidRPr="007A2E81">
        <w:rPr>
          <w:rFonts w:ascii="Times New Roman" w:hAnsi="Times New Roman" w:cs="Times New Roman"/>
          <w:b/>
          <w:bCs/>
          <w:i w:val="0"/>
          <w:iCs w:val="0"/>
          <w:color w:val="auto"/>
          <w:sz w:val="24"/>
          <w:szCs w:val="24"/>
        </w:rPr>
        <w:t>.TERMIN OTWARCIA</w:t>
      </w:r>
      <w:r w:rsidR="009B3E0B" w:rsidRPr="007A2E81">
        <w:rPr>
          <w:rFonts w:ascii="Times New Roman" w:hAnsi="Times New Roman" w:cs="Times New Roman"/>
          <w:b/>
          <w:bCs/>
          <w:i w:val="0"/>
          <w:iCs w:val="0"/>
          <w:color w:val="auto"/>
          <w:sz w:val="24"/>
          <w:szCs w:val="24"/>
        </w:rPr>
        <w:t xml:space="preserve"> </w:t>
      </w:r>
      <w:r w:rsidRPr="007A2E81">
        <w:rPr>
          <w:rFonts w:ascii="Times New Roman" w:hAnsi="Times New Roman" w:cs="Times New Roman"/>
          <w:b/>
          <w:bCs/>
          <w:i w:val="0"/>
          <w:iCs w:val="0"/>
          <w:color w:val="auto"/>
          <w:sz w:val="24"/>
          <w:szCs w:val="24"/>
        </w:rPr>
        <w:t>OFERT</w:t>
      </w:r>
    </w:p>
    <w:p w14:paraId="3C128189" w14:textId="24D2EE49" w:rsidR="00917605" w:rsidRPr="007A2E81" w:rsidRDefault="00917605" w:rsidP="00997A8A">
      <w:pPr>
        <w:numPr>
          <w:ilvl w:val="3"/>
          <w:numId w:val="49"/>
        </w:numPr>
        <w:tabs>
          <w:tab w:val="left" w:pos="284"/>
        </w:tabs>
        <w:spacing w:before="120" w:after="120" w:line="240" w:lineRule="auto"/>
        <w:ind w:left="0" w:firstLine="0"/>
        <w:jc w:val="both"/>
        <w:rPr>
          <w:rFonts w:ascii="Times New Roman" w:eastAsia="Calibri" w:hAnsi="Times New Roman" w:cs="Times New Roman"/>
          <w:sz w:val="24"/>
          <w:szCs w:val="24"/>
          <w:lang w:eastAsia="ar-SA"/>
        </w:rPr>
      </w:pPr>
      <w:bookmarkStart w:id="8" w:name="_Hlk38284783"/>
      <w:bookmarkStart w:id="9" w:name="_Toc56878493"/>
      <w:bookmarkStart w:id="10" w:name="_Toc136762103"/>
      <w:r w:rsidRPr="007A2E81">
        <w:rPr>
          <w:rFonts w:ascii="Times New Roman" w:eastAsia="Calibri" w:hAnsi="Times New Roman" w:cs="Times New Roman"/>
          <w:b/>
          <w:bCs/>
          <w:sz w:val="24"/>
          <w:szCs w:val="24"/>
          <w:lang w:eastAsia="ar-SA"/>
        </w:rPr>
        <w:t xml:space="preserve">Otwarcie ofert nastąpi w dniu </w:t>
      </w:r>
      <w:r w:rsidR="00EF02C8" w:rsidRPr="007A2E81">
        <w:rPr>
          <w:rFonts w:ascii="Times New Roman" w:eastAsia="Calibri" w:hAnsi="Times New Roman" w:cs="Times New Roman"/>
          <w:b/>
          <w:bCs/>
          <w:sz w:val="24"/>
          <w:szCs w:val="24"/>
          <w:lang w:eastAsia="ar-SA"/>
        </w:rPr>
        <w:t>1.09.</w:t>
      </w:r>
      <w:r w:rsidRPr="007A2E81">
        <w:rPr>
          <w:rFonts w:ascii="Times New Roman" w:eastAsia="Calibri" w:hAnsi="Times New Roman" w:cs="Times New Roman"/>
          <w:b/>
          <w:bCs/>
          <w:sz w:val="24"/>
          <w:szCs w:val="24"/>
          <w:lang w:eastAsia="ar-SA"/>
        </w:rPr>
        <w:t>202</w:t>
      </w:r>
      <w:r w:rsidR="0094188F" w:rsidRPr="007A2E81">
        <w:rPr>
          <w:rFonts w:ascii="Times New Roman" w:eastAsia="Calibri" w:hAnsi="Times New Roman" w:cs="Times New Roman"/>
          <w:b/>
          <w:bCs/>
          <w:sz w:val="24"/>
          <w:szCs w:val="24"/>
          <w:lang w:eastAsia="ar-SA"/>
        </w:rPr>
        <w:t>6</w:t>
      </w:r>
      <w:r w:rsidRPr="007A2E81">
        <w:rPr>
          <w:rFonts w:ascii="Times New Roman" w:eastAsia="Calibri" w:hAnsi="Times New Roman" w:cs="Times New Roman"/>
          <w:b/>
          <w:bCs/>
          <w:sz w:val="24"/>
          <w:szCs w:val="24"/>
          <w:lang w:eastAsia="ar-SA"/>
        </w:rPr>
        <w:t xml:space="preserve"> r. po godzinie 10:30</w:t>
      </w:r>
      <w:bookmarkEnd w:id="8"/>
      <w:r w:rsidRPr="007A2E81">
        <w:rPr>
          <w:rFonts w:ascii="Times New Roman" w:eastAsia="Calibri" w:hAnsi="Times New Roman" w:cs="Times New Roman"/>
          <w:sz w:val="24"/>
          <w:szCs w:val="24"/>
          <w:lang w:eastAsia="ar-SA"/>
        </w:rPr>
        <w:t xml:space="preserve"> w trybie art. 222 ustawy </w:t>
      </w:r>
      <w:proofErr w:type="spellStart"/>
      <w:r w:rsidRPr="007A2E81">
        <w:rPr>
          <w:rFonts w:ascii="Times New Roman" w:eastAsia="Calibri" w:hAnsi="Times New Roman" w:cs="Times New Roman"/>
          <w:sz w:val="24"/>
          <w:szCs w:val="24"/>
          <w:lang w:eastAsia="ar-SA"/>
        </w:rPr>
        <w:t>Pzp</w:t>
      </w:r>
      <w:proofErr w:type="spellEnd"/>
      <w:r w:rsidRPr="007A2E81">
        <w:rPr>
          <w:rFonts w:ascii="Times New Roman" w:eastAsia="Calibri" w:hAnsi="Times New Roman" w:cs="Times New Roman"/>
          <w:sz w:val="24"/>
          <w:szCs w:val="24"/>
          <w:lang w:eastAsia="ar-SA"/>
        </w:rPr>
        <w:t xml:space="preserve"> i poprzedzone zostanie informacją udostępnioną na stronie internetowej prowadzonego postępowania o kwocie, jaką Zamawiający zamierza przeznaczyć na sfinansowanie zamówienia, zgodnie z art. 222 ust. 4 ustawy </w:t>
      </w:r>
      <w:proofErr w:type="spellStart"/>
      <w:r w:rsidRPr="007A2E81">
        <w:rPr>
          <w:rFonts w:ascii="Times New Roman" w:eastAsia="Calibri" w:hAnsi="Times New Roman" w:cs="Times New Roman"/>
          <w:sz w:val="24"/>
          <w:szCs w:val="24"/>
          <w:lang w:eastAsia="ar-SA"/>
        </w:rPr>
        <w:t>Pzp</w:t>
      </w:r>
      <w:proofErr w:type="spellEnd"/>
      <w:r w:rsidRPr="007A2E81">
        <w:rPr>
          <w:rFonts w:ascii="Times New Roman" w:eastAsia="Calibri" w:hAnsi="Times New Roman" w:cs="Times New Roman"/>
          <w:sz w:val="24"/>
          <w:szCs w:val="24"/>
          <w:lang w:eastAsia="ar-SA"/>
        </w:rPr>
        <w:t>.</w:t>
      </w:r>
    </w:p>
    <w:bookmarkEnd w:id="9"/>
    <w:bookmarkEnd w:id="10"/>
    <w:p w14:paraId="2D003FE2" w14:textId="77777777" w:rsidR="00917605" w:rsidRPr="007A2E81" w:rsidRDefault="00917605" w:rsidP="00997A8A">
      <w:pPr>
        <w:numPr>
          <w:ilvl w:val="3"/>
          <w:numId w:val="49"/>
        </w:numPr>
        <w:tabs>
          <w:tab w:val="left" w:pos="284"/>
        </w:tabs>
        <w:spacing w:before="120" w:after="120" w:line="240" w:lineRule="auto"/>
        <w:ind w:left="0" w:firstLine="0"/>
        <w:jc w:val="both"/>
        <w:rPr>
          <w:rFonts w:ascii="Times New Roman" w:eastAsia="Calibri" w:hAnsi="Times New Roman" w:cs="Times New Roman"/>
          <w:sz w:val="24"/>
          <w:szCs w:val="24"/>
          <w:lang w:eastAsia="ar-SA"/>
        </w:rPr>
      </w:pPr>
      <w:r w:rsidRPr="007A2E81">
        <w:rPr>
          <w:rFonts w:ascii="Times New Roman" w:eastAsia="Calibri" w:hAnsi="Times New Roman" w:cs="Times New Roman"/>
          <w:sz w:val="24"/>
          <w:szCs w:val="24"/>
          <w:lang w:eastAsia="ar-SA"/>
        </w:rPr>
        <w:t>Jeżeli program antywirusowy, z którego korzysta Zamawiający, wykryje zainfekowany plik w przesłanej ofercie, zostanie ona odrzucona bez otwierania przez Zamawiającego.</w:t>
      </w:r>
    </w:p>
    <w:p w14:paraId="7D9F9624" w14:textId="77777777" w:rsidR="00917605" w:rsidRPr="007A2E81" w:rsidRDefault="00917605" w:rsidP="00997A8A">
      <w:pPr>
        <w:numPr>
          <w:ilvl w:val="3"/>
          <w:numId w:val="49"/>
        </w:numPr>
        <w:tabs>
          <w:tab w:val="left" w:pos="284"/>
        </w:tabs>
        <w:spacing w:before="120" w:after="120" w:line="240" w:lineRule="auto"/>
        <w:ind w:left="0" w:firstLine="0"/>
        <w:jc w:val="both"/>
        <w:rPr>
          <w:rFonts w:ascii="Times New Roman" w:eastAsia="Calibri" w:hAnsi="Times New Roman" w:cs="Times New Roman"/>
          <w:sz w:val="24"/>
          <w:szCs w:val="24"/>
          <w:lang w:eastAsia="ar-SA"/>
        </w:rPr>
      </w:pPr>
      <w:r w:rsidRPr="007A2E81">
        <w:rPr>
          <w:rFonts w:ascii="Times New Roman" w:eastAsia="Calibri" w:hAnsi="Times New Roman" w:cs="Times New Roman"/>
          <w:sz w:val="24"/>
          <w:szCs w:val="24"/>
          <w:lang w:eastAsia="ar-SA"/>
        </w:rPr>
        <w:t>Niezwłocznie po otwarciu ofert Zamawiający udostępni na stronie internetowej prowadzonego postępowania informację o podmiotach biorących udział w postępowaniu oraz o cenach zawartych w ofertach, zgodnie z art. 222 ust. 5 ustawy </w:t>
      </w:r>
      <w:proofErr w:type="spellStart"/>
      <w:r w:rsidRPr="007A2E81">
        <w:rPr>
          <w:rFonts w:ascii="Times New Roman" w:eastAsia="Calibri" w:hAnsi="Times New Roman" w:cs="Times New Roman"/>
          <w:sz w:val="24"/>
          <w:szCs w:val="24"/>
          <w:lang w:eastAsia="ar-SA"/>
        </w:rPr>
        <w:t>Pzp</w:t>
      </w:r>
      <w:proofErr w:type="spellEnd"/>
      <w:r w:rsidRPr="007A2E81">
        <w:rPr>
          <w:rFonts w:ascii="Times New Roman" w:eastAsia="Calibri" w:hAnsi="Times New Roman" w:cs="Times New Roman"/>
          <w:sz w:val="24"/>
          <w:szCs w:val="24"/>
          <w:lang w:eastAsia="ar-SA"/>
        </w:rPr>
        <w:t>.</w:t>
      </w:r>
    </w:p>
    <w:p w14:paraId="6E4FE97F" w14:textId="77777777" w:rsidR="00917605" w:rsidRPr="007A2E81" w:rsidRDefault="00917605" w:rsidP="00997A8A">
      <w:pPr>
        <w:numPr>
          <w:ilvl w:val="3"/>
          <w:numId w:val="49"/>
        </w:numPr>
        <w:tabs>
          <w:tab w:val="left" w:pos="284"/>
        </w:tabs>
        <w:spacing w:before="120" w:after="120" w:line="240" w:lineRule="auto"/>
        <w:ind w:left="0" w:firstLine="0"/>
        <w:jc w:val="both"/>
        <w:rPr>
          <w:rFonts w:ascii="Times New Roman" w:eastAsia="Calibri" w:hAnsi="Times New Roman" w:cs="Times New Roman"/>
          <w:sz w:val="24"/>
          <w:szCs w:val="24"/>
          <w:lang w:eastAsia="ar-SA"/>
        </w:rPr>
      </w:pPr>
      <w:r w:rsidRPr="007A2E81">
        <w:rPr>
          <w:rFonts w:ascii="Times New Roman" w:eastAsia="Calibri" w:hAnsi="Times New Roman" w:cs="Times New Roman"/>
          <w:sz w:val="24"/>
          <w:szCs w:val="24"/>
          <w:lang w:eastAsia="ar-SA"/>
        </w:rPr>
        <w:t xml:space="preserve">W przypadku wystąpienia awarii systemu, zastosowanie będą miały przepisy art. 222 ust. 2 i 3 ustawy </w:t>
      </w:r>
      <w:proofErr w:type="spellStart"/>
      <w:r w:rsidRPr="007A2E81">
        <w:rPr>
          <w:rFonts w:ascii="Times New Roman" w:eastAsia="Calibri" w:hAnsi="Times New Roman" w:cs="Times New Roman"/>
          <w:sz w:val="24"/>
          <w:szCs w:val="24"/>
          <w:lang w:eastAsia="ar-SA"/>
        </w:rPr>
        <w:t>Pzp</w:t>
      </w:r>
      <w:proofErr w:type="spellEnd"/>
      <w:r w:rsidRPr="007A2E81">
        <w:rPr>
          <w:rFonts w:ascii="Times New Roman" w:eastAsia="Calibri" w:hAnsi="Times New Roman" w:cs="Times New Roman"/>
          <w:sz w:val="24"/>
          <w:szCs w:val="24"/>
          <w:lang w:eastAsia="ar-SA"/>
        </w:rPr>
        <w:t>.</w:t>
      </w:r>
    </w:p>
    <w:p w14:paraId="734B9EBF" w14:textId="39957E19" w:rsidR="001747E2" w:rsidRPr="007A2E81" w:rsidRDefault="00790B40" w:rsidP="0091562A">
      <w:pPr>
        <w:tabs>
          <w:tab w:val="left" w:pos="284"/>
        </w:tabs>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w:t>
      </w:r>
      <w:r w:rsidR="00917605" w:rsidRPr="007A2E81">
        <w:rPr>
          <w:rFonts w:ascii="Times New Roman" w:eastAsiaTheme="majorEastAsia" w:hAnsi="Times New Roman" w:cs="Times New Roman"/>
          <w:b/>
          <w:bCs/>
          <w:sz w:val="24"/>
          <w:szCs w:val="24"/>
        </w:rPr>
        <w:t>I</w:t>
      </w:r>
      <w:r w:rsidRPr="007A2E81">
        <w:rPr>
          <w:rFonts w:ascii="Times New Roman" w:eastAsiaTheme="majorEastAsia" w:hAnsi="Times New Roman" w:cs="Times New Roman"/>
          <w:b/>
          <w:bCs/>
          <w:sz w:val="24"/>
          <w:szCs w:val="24"/>
        </w:rPr>
        <w:t>V.</w:t>
      </w:r>
      <w:r w:rsidR="001747E2" w:rsidRPr="007A2E81">
        <w:rPr>
          <w:rFonts w:ascii="Times New Roman" w:eastAsiaTheme="majorEastAsia" w:hAnsi="Times New Roman" w:cs="Times New Roman"/>
          <w:b/>
          <w:bCs/>
          <w:sz w:val="24"/>
          <w:szCs w:val="24"/>
        </w:rPr>
        <w:t xml:space="preserve"> </w:t>
      </w:r>
      <w:r w:rsidRPr="007A2E81">
        <w:rPr>
          <w:rFonts w:ascii="Times New Roman" w:eastAsiaTheme="majorEastAsia" w:hAnsi="Times New Roman" w:cs="Times New Roman"/>
          <w:b/>
          <w:bCs/>
          <w:sz w:val="24"/>
          <w:szCs w:val="24"/>
        </w:rPr>
        <w:t>PODSTAWY WYKLUCZENIA</w:t>
      </w:r>
      <w:r w:rsidR="00EC3DC0" w:rsidRPr="007A2E81">
        <w:rPr>
          <w:rFonts w:ascii="Times New Roman" w:eastAsiaTheme="majorEastAsia" w:hAnsi="Times New Roman" w:cs="Times New Roman"/>
          <w:b/>
          <w:bCs/>
          <w:sz w:val="24"/>
          <w:szCs w:val="24"/>
        </w:rPr>
        <w:t xml:space="preserve"> </w:t>
      </w:r>
    </w:p>
    <w:p w14:paraId="74B5DAB1" w14:textId="77777777" w:rsidR="00917605" w:rsidRPr="007A2E81" w:rsidRDefault="00917605" w:rsidP="00997A8A">
      <w:pPr>
        <w:numPr>
          <w:ilvl w:val="0"/>
          <w:numId w:val="50"/>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Z postępowania o udzielenie zamówienia wyklucza się na podstawie </w:t>
      </w:r>
      <w:r w:rsidRPr="007A2E81">
        <w:rPr>
          <w:rFonts w:ascii="Times New Roman" w:eastAsia="Times New Roman" w:hAnsi="Times New Roman" w:cs="Times New Roman"/>
          <w:b/>
          <w:bCs/>
          <w:sz w:val="24"/>
          <w:szCs w:val="24"/>
          <w:lang w:eastAsia="pl-PL"/>
        </w:rPr>
        <w:t>art. 108 ust.</w:t>
      </w:r>
      <w:r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b/>
          <w:bCs/>
          <w:sz w:val="24"/>
          <w:szCs w:val="24"/>
          <w:lang w:eastAsia="pl-PL"/>
        </w:rPr>
        <w:t>pkt 1-6</w:t>
      </w:r>
      <w:r w:rsidRPr="007A2E81">
        <w:rPr>
          <w:rFonts w:ascii="Times New Roman" w:eastAsia="Times New Roman" w:hAnsi="Times New Roman" w:cs="Times New Roman"/>
          <w:sz w:val="24"/>
          <w:szCs w:val="24"/>
          <w:lang w:eastAsia="pl-PL"/>
        </w:rPr>
        <w:t xml:space="preserve"> oraz dodatkowo Zamawiający wyklucza na podstawie </w:t>
      </w:r>
      <w:r w:rsidRPr="007A2E81">
        <w:rPr>
          <w:rFonts w:ascii="Times New Roman" w:eastAsia="Times New Roman" w:hAnsi="Times New Roman" w:cs="Times New Roman"/>
          <w:b/>
          <w:bCs/>
          <w:sz w:val="24"/>
          <w:szCs w:val="24"/>
          <w:lang w:eastAsia="pl-PL"/>
        </w:rPr>
        <w:t>art. 109 ust. 1 pkt 4,</w:t>
      </w:r>
      <w:r w:rsidRPr="007A2E81">
        <w:rPr>
          <w:rFonts w:ascii="Times New Roman" w:eastAsia="Times New Roman" w:hAnsi="Times New Roman" w:cs="Times New Roman"/>
          <w:sz w:val="24"/>
          <w:szCs w:val="24"/>
          <w:lang w:eastAsia="pl-PL"/>
        </w:rPr>
        <w:t xml:space="preserve"> z zastrzeżeniem art. 110 ust. 2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Wykonawcę:</w:t>
      </w:r>
    </w:p>
    <w:p w14:paraId="7F93AF0F"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będącego osobą fizyczną, którego prawomocnie skazano za przestępstwo: </w:t>
      </w:r>
    </w:p>
    <w:p w14:paraId="5FAFCEE7"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udziału w zorganizowanej grupie przestępczej albo związku mającym na celu popełnienie przestępstwa lub przestępstwa skarbowego, o którym mowa w art. 258 Kodeksu karnego,</w:t>
      </w:r>
    </w:p>
    <w:p w14:paraId="76A168E1"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lastRenderedPageBreak/>
        <w:t>handlu ludźmi, o którym mowa wart. 189a Kodeksu karnego,</w:t>
      </w:r>
    </w:p>
    <w:p w14:paraId="29416E56"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o którym mowa w art. 228–230a, art. 250a Kodeksu karnego lub w art. 46 lub art. 48 ustawy z dnia 25 czerwca 2010 r. o sporcie,</w:t>
      </w:r>
    </w:p>
    <w:p w14:paraId="4E32909D"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finansowania przestępstwa o charakterze terrorystycznym, o którym mowa w art. 165a Kodeksu karnego, lub przestępstwo udaremniania lub utrudniania stwierdzenia przystępnego pochodzenia pieniędzy lub ukrywania ich pochodzenia, o którym mowa w art.299 Kodeksu karnego,</w:t>
      </w:r>
    </w:p>
    <w:p w14:paraId="04E2B9CB"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o charakterze terrorystycznym, o którym mowa w art. 115 § 20 Kodeksu karnego, lub mające na celu popełnienie tego przestępstwa,</w:t>
      </w:r>
    </w:p>
    <w:p w14:paraId="08FE63A9"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powierzenia wykonywania pracy małoletniemu cudzoziemcowi, o którym mowa w art. 9 ust. 2 ustawy z dnia 15 czerwca 2012 r. o skutkach powierzania wykonywania pracy cudzoziemcom przebywającym wbrew przepisom na terytorium Rzeczypospolitej Polskiej,</w:t>
      </w:r>
    </w:p>
    <w:p w14:paraId="224205BD"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9E2F81A" w14:textId="77777777" w:rsidR="00917605" w:rsidRPr="007A2E81" w:rsidRDefault="00917605" w:rsidP="00997A8A">
      <w:pPr>
        <w:numPr>
          <w:ilvl w:val="1"/>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7354F27B"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CE74E40"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wobec którego wydano prawomocny wyrok sądu lub ostateczną decyzję administracyjną o 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70B1A093"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wobec którego prawomocnie orzeczono zakaz ubiegania się̨ o zamówienia publiczne;</w:t>
      </w:r>
    </w:p>
    <w:p w14:paraId="696A1180"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dnia16 lutego 2007 r. o ochronie konkurencji i konsumentów, złożyli odrębne oferty, oferty częściowe, chyba że wykażą że przygotowali te oferty niezależnie od siebie;</w:t>
      </w:r>
    </w:p>
    <w:p w14:paraId="252E3D22" w14:textId="02D3501A"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 w przypadkach, o których mowa w art. 85 ust. 1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xml:space="preserve">, </w:t>
      </w:r>
      <w:r w:rsidR="00AD232D" w:rsidRPr="007A2E81">
        <w:rPr>
          <w:rFonts w:ascii="Times New Roman" w:eastAsia="Times New Roman" w:hAnsi="Times New Roman" w:cs="Times New Roman"/>
          <w:sz w:val="24"/>
          <w:szCs w:val="24"/>
          <w:lang w:eastAsia="pl-PL"/>
        </w:rPr>
        <w:t xml:space="preserve">jeżeli </w:t>
      </w:r>
      <w:r w:rsidRPr="007A2E81">
        <w:rPr>
          <w:rFonts w:ascii="Times New Roman" w:eastAsia="Times New Roman" w:hAnsi="Times New Roman" w:cs="Times New Roman"/>
          <w:sz w:val="24"/>
          <w:szCs w:val="24"/>
          <w:lang w:eastAsia="pl-PL"/>
        </w:rPr>
        <w:t>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9EC0ED3" w14:textId="77777777" w:rsidR="00917605" w:rsidRPr="007A2E81" w:rsidRDefault="00917605" w:rsidP="00997A8A">
      <w:pPr>
        <w:numPr>
          <w:ilvl w:val="0"/>
          <w:numId w:val="51"/>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 w stosunku, do którego otwarto likwidację, ogłoszono upadłość, którego aktywami zarządza likwidator lub sąd, zawarł układ z wierzycielami, którego działalność gospodarcza jest </w:t>
      </w:r>
      <w:r w:rsidRPr="007A2E81">
        <w:rPr>
          <w:rFonts w:ascii="Times New Roman" w:eastAsia="Times New Roman" w:hAnsi="Times New Roman" w:cs="Times New Roman"/>
          <w:sz w:val="24"/>
          <w:szCs w:val="24"/>
          <w:lang w:eastAsia="pl-PL"/>
        </w:rPr>
        <w:lastRenderedPageBreak/>
        <w:t>zawieszona albo znajduje się on w innej tego rodzaju sytuacji wynikającej z podobnej procedury przewidzianej w przepisach miejsca wszczęcia tej procedury;</w:t>
      </w:r>
    </w:p>
    <w:p w14:paraId="7001ADCF" w14:textId="77777777" w:rsidR="00917605" w:rsidRPr="007A2E81" w:rsidRDefault="00917605" w:rsidP="00997A8A">
      <w:pPr>
        <w:numPr>
          <w:ilvl w:val="0"/>
          <w:numId w:val="50"/>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Wykonawca może zostać wykluczony przez Zamawiającego na każdym etapie postępowania o udzielenie zamówienia, z zastrzeżeniem art. 110 ust. 2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w:t>
      </w:r>
    </w:p>
    <w:p w14:paraId="0B75D377" w14:textId="77777777" w:rsidR="00917605" w:rsidRPr="007A2E81" w:rsidRDefault="00917605" w:rsidP="00997A8A">
      <w:pPr>
        <w:numPr>
          <w:ilvl w:val="0"/>
          <w:numId w:val="50"/>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Wykluczenie Wykonawcy następuje zgodnie z art. 111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w:t>
      </w:r>
    </w:p>
    <w:p w14:paraId="423E3A0C" w14:textId="171E8DF6" w:rsidR="00917605" w:rsidRPr="007A2E81" w:rsidRDefault="00917605" w:rsidP="00997A8A">
      <w:pPr>
        <w:numPr>
          <w:ilvl w:val="0"/>
          <w:numId w:val="50"/>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Dodatkowo na podstawie </w:t>
      </w:r>
      <w:r w:rsidRPr="007A2E81">
        <w:rPr>
          <w:rFonts w:ascii="Times New Roman" w:eastAsia="Times New Roman" w:hAnsi="Times New Roman" w:cs="Times New Roman"/>
          <w:b/>
          <w:sz w:val="24"/>
          <w:szCs w:val="24"/>
          <w:lang w:eastAsia="pl-PL"/>
        </w:rPr>
        <w:t xml:space="preserve">art. 7 ust. 1 pkt 1-3 ustawy z dnia 13 kwietnia 2022 r. </w:t>
      </w:r>
      <w:r w:rsidRPr="007A2E81">
        <w:rPr>
          <w:rFonts w:ascii="Times New Roman" w:eastAsia="Times New Roman" w:hAnsi="Times New Roman" w:cs="Times New Roman"/>
          <w:b/>
          <w:i/>
          <w:iCs/>
          <w:sz w:val="24"/>
          <w:szCs w:val="24"/>
          <w:lang w:eastAsia="pl-PL"/>
        </w:rPr>
        <w:t>o szczególnych rozwiązaniach w zakresie przeciwdziałania wspieraniu agresji na Ukrainę oraz służących ochronie bezpieczeństwa narodowego</w:t>
      </w:r>
      <w:r w:rsidR="0094188F" w:rsidRPr="007A2E81">
        <w:rPr>
          <w:rFonts w:ascii="Times New Roman" w:eastAsia="Times New Roman" w:hAnsi="Times New Roman" w:cs="Times New Roman"/>
          <w:i/>
          <w:sz w:val="24"/>
          <w:szCs w:val="24"/>
          <w:lang w:eastAsia="pl-PL"/>
        </w:rPr>
        <w:t xml:space="preserve"> </w:t>
      </w:r>
      <w:r w:rsidR="00D13DF2" w:rsidRPr="007A2E81">
        <w:rPr>
          <w:rFonts w:ascii="Times New Roman" w:eastAsia="Times New Roman" w:hAnsi="Times New Roman" w:cs="Times New Roman"/>
          <w:sz w:val="24"/>
          <w:szCs w:val="24"/>
          <w:lang w:eastAsia="pl-PL"/>
        </w:rPr>
        <w:t>(Dz.U. 2025 r. poz. 514)</w:t>
      </w:r>
      <w:r w:rsidRPr="007A2E81">
        <w:rPr>
          <w:rFonts w:ascii="Times New Roman" w:eastAsia="Times New Roman" w:hAnsi="Times New Roman" w:cs="Times New Roman"/>
          <w:sz w:val="24"/>
          <w:szCs w:val="24"/>
          <w:lang w:eastAsia="pl-PL"/>
        </w:rPr>
        <w:t xml:space="preserve"> z</w:t>
      </w:r>
      <w:r w:rsidR="00D13DF2"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postępowania wyklucza się:</w:t>
      </w:r>
    </w:p>
    <w:p w14:paraId="6845B294" w14:textId="77777777" w:rsidR="00917605" w:rsidRPr="007A2E81" w:rsidRDefault="00917605" w:rsidP="00997A8A">
      <w:pPr>
        <w:numPr>
          <w:ilvl w:val="0"/>
          <w:numId w:val="52"/>
        </w:numPr>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54E0B7E6" w14:textId="77777777" w:rsidR="00917605" w:rsidRPr="007A2E81" w:rsidRDefault="00917605" w:rsidP="00997A8A">
      <w:pPr>
        <w:numPr>
          <w:ilvl w:val="0"/>
          <w:numId w:val="52"/>
        </w:numPr>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4BFBCE1E" w14:textId="77777777" w:rsidR="00917605" w:rsidRPr="007A2E81" w:rsidRDefault="00917605" w:rsidP="00997A8A">
      <w:pPr>
        <w:numPr>
          <w:ilvl w:val="0"/>
          <w:numId w:val="52"/>
        </w:numPr>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 tym podwykonawców, dostawców lub podmiotów, na których zdolności polega się w rozumieniu dyrektyw w sprawie zamówień publicznych, w przypadku gdy przypada na nich ponad 10 % wartości zamówienia.</w:t>
      </w:r>
    </w:p>
    <w:p w14:paraId="4B8E2127" w14:textId="5788BDA9" w:rsidR="007C2501" w:rsidRPr="007A2E81" w:rsidRDefault="007C2501" w:rsidP="00C77802">
      <w:pPr>
        <w:spacing w:before="120" w:after="120" w:line="240" w:lineRule="auto"/>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XV. PODMIOTOWE ŚRODKI DOWODOWE</w:t>
      </w:r>
    </w:p>
    <w:p w14:paraId="6A664ACA" w14:textId="77777777" w:rsidR="00917605" w:rsidRPr="007A2E81" w:rsidRDefault="00917605" w:rsidP="003E0263">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bCs/>
          <w:sz w:val="24"/>
          <w:szCs w:val="24"/>
          <w:lang w:eastAsia="pl-PL"/>
        </w:rPr>
        <w:t>Zamawiający wezwie Wykonawcę</w:t>
      </w:r>
      <w:r w:rsidRPr="007A2E81">
        <w:rPr>
          <w:rFonts w:ascii="Times New Roman" w:eastAsia="Times New Roman" w:hAnsi="Times New Roman" w:cs="Times New Roman"/>
          <w:sz w:val="24"/>
          <w:szCs w:val="24"/>
          <w:lang w:eastAsia="pl-PL"/>
        </w:rPr>
        <w:t>, którego oferta została najwyżej oceniona, do złożenia w wyznaczonym terminie, nie krótszym niż 5 dni od dnia wezwania, aktualnych na dzień złożenia następujących dokumentów:</w:t>
      </w:r>
    </w:p>
    <w:p w14:paraId="5787C39F" w14:textId="77777777" w:rsidR="00056AAD" w:rsidRPr="007A2E81" w:rsidRDefault="00917605" w:rsidP="003E0263">
      <w:pPr>
        <w:numPr>
          <w:ilvl w:val="0"/>
          <w:numId w:val="68"/>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oświadczenia Wykonawcy o aktualności informacji zwartych w oświadczeniu, o którym mowa w art. 125 ust. 1 ustawy PZP, według wzoru, zamieszczonego w Załączniku nr 6 w zakresie podstaw wykluczenia z postępowania wskazanych przez Zamawiającego</w:t>
      </w:r>
      <w:r w:rsidR="00056AAD" w:rsidRPr="007A2E81">
        <w:rPr>
          <w:rFonts w:ascii="Times New Roman" w:eastAsia="Times New Roman" w:hAnsi="Times New Roman" w:cs="Times New Roman"/>
          <w:sz w:val="24"/>
          <w:szCs w:val="24"/>
          <w:lang w:eastAsia="pl-PL"/>
        </w:rPr>
        <w:t xml:space="preserve"> lub certyfikatu, jako środka dowodowego w zakresie podstaw wykluczenia z postępowania, </w:t>
      </w:r>
    </w:p>
    <w:p w14:paraId="261D8FF1" w14:textId="6B3F9AAF" w:rsidR="00917605" w:rsidRPr="007A2E81" w:rsidRDefault="00917605" w:rsidP="003E0263">
      <w:pPr>
        <w:numPr>
          <w:ilvl w:val="0"/>
          <w:numId w:val="68"/>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dokumentów potwierdzających spełnienie warunków udziału w postępowaniu, wymienionych w rozdziale XVI ust. 14</w:t>
      </w:r>
      <w:r w:rsidR="00056AAD" w:rsidRPr="007A2E81">
        <w:rPr>
          <w:rFonts w:ascii="Times New Roman" w:eastAsia="Times New Roman" w:hAnsi="Times New Roman" w:cs="Times New Roman"/>
          <w:sz w:val="24"/>
          <w:szCs w:val="24"/>
          <w:lang w:eastAsia="pl-PL"/>
        </w:rPr>
        <w:t xml:space="preserve"> lub certyfikatu, jako środka dowodowego potwierdzającego spełnienie warunków udziału w postępowaniu</w:t>
      </w:r>
    </w:p>
    <w:p w14:paraId="5727C9B8" w14:textId="77777777" w:rsidR="00917605" w:rsidRPr="007A2E81" w:rsidRDefault="00917605" w:rsidP="003E0263">
      <w:pPr>
        <w:numPr>
          <w:ilvl w:val="0"/>
          <w:numId w:val="68"/>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odpisu lub informacji z Krajowego Rejestru Sądowego lub z Centralnej Ewidencji i Informacji o Działalności Gospodarczej, w zakresie art. 109 ust. 1 pkt 4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sporządzonych nie wcześniej niż 3 miesiące przed jej złożeniem, jeżeli odrębne przepisy wymagają wpisu do rejestru lub ewidencji.</w:t>
      </w:r>
    </w:p>
    <w:p w14:paraId="2C728863" w14:textId="77777777" w:rsidR="00917605" w:rsidRPr="007A2E81" w:rsidRDefault="00917605" w:rsidP="003E0263">
      <w:pPr>
        <w:numPr>
          <w:ilvl w:val="0"/>
          <w:numId w:val="68"/>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lastRenderedPageBreak/>
        <w:t xml:space="preserve">jeżeli Wykonawca ma siedzibę lub miejsce zamieszkania poza granicami Rzeczypospolitej Polskiej, zamiast dokumentów, o których mowa w pkt 2 powyżej Wykonawca składa: </w:t>
      </w:r>
    </w:p>
    <w:p w14:paraId="40E71110" w14:textId="682E9537" w:rsidR="00917605" w:rsidRPr="007A2E81" w:rsidRDefault="00A41247" w:rsidP="00A41247">
      <w:pPr>
        <w:tabs>
          <w:tab w:val="left" w:pos="284"/>
        </w:tabs>
        <w:spacing w:before="120" w:after="12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a) </w:t>
      </w:r>
      <w:r w:rsidR="00917605" w:rsidRPr="007A2E81">
        <w:rPr>
          <w:rFonts w:ascii="Times New Roman" w:eastAsia="Times New Roman" w:hAnsi="Times New Roman" w:cs="Times New Roman"/>
          <w:sz w:val="24"/>
          <w:szCs w:val="24"/>
          <w:lang w:eastAsia="pl-PL"/>
        </w:rPr>
        <w:t>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winny być wystawione nie wcześniej niż 3 miesiące przed ich złożeniem.</w:t>
      </w:r>
    </w:p>
    <w:p w14:paraId="7B865725" w14:textId="725FF917" w:rsidR="00917605" w:rsidRPr="007A2E81" w:rsidRDefault="00A41247" w:rsidP="00A41247">
      <w:pPr>
        <w:tabs>
          <w:tab w:val="left" w:pos="284"/>
        </w:tabs>
        <w:spacing w:before="120" w:after="12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b) </w:t>
      </w:r>
      <w:r w:rsidR="00917605" w:rsidRPr="007A2E81">
        <w:rPr>
          <w:rFonts w:ascii="Times New Roman" w:eastAsia="Times New Roman" w:hAnsi="Times New Roman" w:cs="Times New Roman"/>
          <w:sz w:val="24"/>
          <w:szCs w:val="24"/>
          <w:lang w:eastAsia="pl-PL"/>
        </w:rPr>
        <w:t xml:space="preserve">jeżeli w kraju, w którym Wykonawca ma siedzibę lub miejsce zamieszkania, nie wydaje się dokumentów, o których mowa powyżej w </w:t>
      </w:r>
      <w:proofErr w:type="spellStart"/>
      <w:r w:rsidR="00917605" w:rsidRPr="007A2E81">
        <w:rPr>
          <w:rFonts w:ascii="Times New Roman" w:eastAsia="Times New Roman" w:hAnsi="Times New Roman" w:cs="Times New Roman"/>
          <w:sz w:val="24"/>
          <w:szCs w:val="24"/>
          <w:lang w:eastAsia="pl-PL"/>
        </w:rPr>
        <w:t>ppkt</w:t>
      </w:r>
      <w:proofErr w:type="spellEnd"/>
      <w:r w:rsidR="00917605" w:rsidRPr="007A2E81">
        <w:rPr>
          <w:rFonts w:ascii="Times New Roman" w:eastAsia="Times New Roman" w:hAnsi="Times New Roman" w:cs="Times New Roman"/>
          <w:sz w:val="24"/>
          <w:szCs w:val="24"/>
          <w:lang w:eastAsia="pl-PL"/>
        </w:rPr>
        <w:t xml:space="preserve"> a),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te winny być wystawione nie wcześniej niż 3 miesiące przed ich złożeniem.</w:t>
      </w:r>
    </w:p>
    <w:p w14:paraId="6BCA1974"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Zamawiający żąda od Wykonawcy, który polega na zdolnościach podmiotów udostępniających zasoby na zasadach określonych wart. 118 ust.1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przedstawienia w odniesieniu do tych podmiotów dokumentów wymienionych w ust. 1 pkt. 1 i 2 powyżej.</w:t>
      </w:r>
    </w:p>
    <w:p w14:paraId="433F7073"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Zamawiający żąda od Wykonawców wspólnie ubiegających się o udzielenie zamówienia (np. członkowie konsorcjum, wspólnicy spółki cywilnej) przedstawienia w odniesieniu do każdego z Wykonawców dokumentów wymienionych w ust. 1 pkt. 1 i 2 powyżej.</w:t>
      </w:r>
    </w:p>
    <w:p w14:paraId="73C9C89C" w14:textId="7477963A"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Z zastrzeżeniem, iż Wykonawca nie jest zobowiązany do złożenia podmiotowych środków dowodowych, jeżeli Zamawiający może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art.125 ust. 1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dane umożliwiające dostęp do tych środków.</w:t>
      </w:r>
    </w:p>
    <w:p w14:paraId="1F220AE6"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7808E7B4"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W przypadku gdy podmiotowe środki dowodowe, inne dokumenty lub dokumenty potwierdzające umocowanie do reprezentowania, zostały wystawione przez upoważnione podmioty jako dokument w postaci papierowej, przekazuje się cyfrowe odwzorowanie tego dokumentu opatrzone podpisem elektronicznym, podpisem zaufanym lub podpisem osobistym, poświadczające zgodność cyfrowego odwzorowania z dokumentem w postaci papierowej.</w:t>
      </w:r>
    </w:p>
    <w:p w14:paraId="08ADCF8B" w14:textId="77777777" w:rsidR="00917605" w:rsidRPr="007A2E81" w:rsidRDefault="00917605" w:rsidP="005F1735">
      <w:pPr>
        <w:tabs>
          <w:tab w:val="left" w:pos="284"/>
        </w:tabs>
        <w:spacing w:before="120" w:after="12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bCs/>
          <w:sz w:val="24"/>
          <w:szCs w:val="24"/>
          <w:lang w:eastAsia="pl-PL"/>
        </w:rPr>
        <w:t xml:space="preserve">UWAGA: </w:t>
      </w:r>
      <w:r w:rsidRPr="007A2E81">
        <w:rPr>
          <w:rFonts w:ascii="Times New Roman" w:eastAsia="Times New Roman" w:hAnsi="Times New Roman" w:cs="Times New Roman"/>
          <w:sz w:val="24"/>
          <w:szCs w:val="24"/>
          <w:lang w:eastAsia="pl-PL"/>
        </w:rPr>
        <w:t>Przez cyfrowe odwzorowanie, o którym mowa w ust. 5 należy rozumieć dokument elektroniczny będący kopią elektroniczną treści zapisanej w postaci papierowej, umożliwiający zapoznanie się z tą treścią i jej zrozumienie, bez konieczności bezpośredniego dostępu do oryginału.</w:t>
      </w:r>
    </w:p>
    <w:p w14:paraId="0EFFB162"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lastRenderedPageBreak/>
        <w:t xml:space="preserve">W przypadku gdy podmiotowe środki dowodowe, w tym oświadczenie, o którym mowa w art. 117 ust. 4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oraz zobowiązanie podmiotu udostępniającego zasoby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244C4B0" w14:textId="77777777" w:rsidR="00917605" w:rsidRPr="007A2E81" w:rsidRDefault="00917605" w:rsidP="00997A8A">
      <w:pPr>
        <w:numPr>
          <w:ilvl w:val="0"/>
          <w:numId w:val="53"/>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Poświadczenia zgodności cyfrowego odwzorowania z dokumentem w postaci papierowej, o którym mowa w ust. 6 powyżej, dokonuje w przypadku:</w:t>
      </w:r>
    </w:p>
    <w:p w14:paraId="233A3D60"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podmiotowych środków dowodowych oraz dokumentów potwierdzających umocowanie do reprezentowania–odpowiednio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C515084"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innych dokumentów–odpowiednio Wykonawca lub Wykonawca wspólnie ubiegający się o udzielenie zamówienia, w zakresie dokumentów, które każdego z nich dotyczą.</w:t>
      </w:r>
    </w:p>
    <w:p w14:paraId="268A8AC2"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oświadczenie, o którym mowa w art. 117 ust. 4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xml:space="preserve"> lub zobowiązania podmiotu udostępniającego zasoby –odpowiednio Wykonawca lub Wykonawca wspólnie ubiegający się o udzielenie zamówienia;</w:t>
      </w:r>
    </w:p>
    <w:p w14:paraId="2BF9EDCC"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pełnomocnictwa –mocodawca.</w:t>
      </w:r>
    </w:p>
    <w:p w14:paraId="2E24833A"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Poświadczenia zgodności cyfrowego odwzorowania z dokumentem w postaci papierowej może dokonać również notariusz.</w:t>
      </w:r>
    </w:p>
    <w:p w14:paraId="49CB12EC"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Pełnomocnictwo do złożenia oferty musi być złożone w oryginale w takiej samej formie, jak składana oferta (tj. opatrzone kwalifikowanym podpisem elektronicznym lub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EA1D32F" w14:textId="77777777" w:rsidR="00917605" w:rsidRPr="007A2E81" w:rsidRDefault="00917605" w:rsidP="00997A8A">
      <w:pPr>
        <w:numPr>
          <w:ilvl w:val="0"/>
          <w:numId w:val="55"/>
        </w:numPr>
        <w:tabs>
          <w:tab w:val="left" w:pos="284"/>
        </w:tabs>
        <w:spacing w:before="120" w:after="12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Zamawiający może żądać przedstawienia oryginału lub notarialnie poświadczonej kopii, wyłącznie wtedy, gdy złożona kopia jest nieczytelna lub budzi wątpliwości co do jej prawdziwości.</w:t>
      </w:r>
    </w:p>
    <w:p w14:paraId="7CCD3B5E" w14:textId="077736E8" w:rsidR="00B935F4" w:rsidRPr="007A2E81" w:rsidRDefault="00B935F4" w:rsidP="00C77802">
      <w:pPr>
        <w:spacing w:before="120" w:after="120" w:line="240" w:lineRule="auto"/>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XVI. INFORMACJA O WARUNKACH UDZIAŁU W POSTĘPOWANIU</w:t>
      </w:r>
    </w:p>
    <w:p w14:paraId="7773A4E3" w14:textId="77777777" w:rsidR="00D13DF2" w:rsidRPr="007A2E81" w:rsidRDefault="00D13DF2" w:rsidP="00D13DF2">
      <w:pPr>
        <w:tabs>
          <w:tab w:val="left" w:pos="284"/>
        </w:tabs>
        <w:spacing w:before="120" w:after="120" w:line="240" w:lineRule="auto"/>
        <w:jc w:val="both"/>
        <w:rPr>
          <w:rFonts w:ascii="Times New Roman" w:eastAsiaTheme="majorEastAsia" w:hAnsi="Times New Roman" w:cs="Times New Roman"/>
          <w:b/>
          <w:bCs/>
          <w:i/>
          <w:iCs/>
          <w:sz w:val="24"/>
          <w:szCs w:val="24"/>
        </w:rPr>
      </w:pPr>
      <w:r w:rsidRPr="007A2E81">
        <w:rPr>
          <w:rFonts w:ascii="Times New Roman" w:eastAsiaTheme="majorEastAsia" w:hAnsi="Times New Roman" w:cs="Times New Roman"/>
          <w:b/>
          <w:bCs/>
          <w:i/>
          <w:iCs/>
          <w:sz w:val="24"/>
          <w:szCs w:val="24"/>
        </w:rPr>
        <w:t>Zamawiający, z uwagi na brak obowiązujących przepisów wykonawczych w zakresie określenia poziomów zdolności nie określa warunków udziału w postępowaniu z zastosowaniem poziomów zdolności.</w:t>
      </w:r>
    </w:p>
    <w:p w14:paraId="1EC05B4D" w14:textId="2BB612DF" w:rsidR="00FA5FEF" w:rsidRPr="007A2E81" w:rsidRDefault="001F2ECF" w:rsidP="001D2C91">
      <w:pPr>
        <w:pStyle w:val="Akapitzlist"/>
        <w:numPr>
          <w:ilvl w:val="0"/>
          <w:numId w:val="41"/>
        </w:numPr>
        <w:spacing w:line="240" w:lineRule="auto"/>
        <w:ind w:left="0" w:firstLine="0"/>
        <w:jc w:val="both"/>
        <w:rPr>
          <w:rFonts w:ascii="Times New Roman" w:hAnsi="Times New Roman" w:cs="Times New Roman"/>
          <w:sz w:val="24"/>
          <w:szCs w:val="24"/>
        </w:rPr>
      </w:pPr>
      <w:bookmarkStart w:id="11" w:name="_Hlk109289131"/>
      <w:r w:rsidRPr="007A2E81">
        <w:rPr>
          <w:rFonts w:ascii="Times New Roman" w:eastAsiaTheme="majorEastAsia" w:hAnsi="Times New Roman" w:cs="Times New Roman"/>
          <w:sz w:val="24"/>
          <w:szCs w:val="24"/>
        </w:rPr>
        <w:t>O</w:t>
      </w:r>
      <w:r w:rsidRPr="007A2E81">
        <w:rPr>
          <w:rFonts w:ascii="Times New Roman" w:eastAsia="Times New Roman" w:hAnsi="Times New Roman" w:cs="Times New Roman"/>
          <w:sz w:val="24"/>
          <w:szCs w:val="24"/>
          <w:lang w:eastAsia="pl-PL"/>
        </w:rPr>
        <w:t xml:space="preserve"> udzielenie zamówienia mogą ubiegać się Wykonawcy, którzy spełniają warunki udziału w postępowaniu</w:t>
      </w:r>
      <w:r w:rsidR="00FA5FEF" w:rsidRPr="007A2E81">
        <w:rPr>
          <w:rFonts w:ascii="Times New Roman" w:eastAsia="Times New Roman" w:hAnsi="Times New Roman" w:cs="Times New Roman"/>
          <w:sz w:val="24"/>
          <w:szCs w:val="24"/>
          <w:lang w:eastAsia="pl-PL"/>
        </w:rPr>
        <w:t>:</w:t>
      </w:r>
    </w:p>
    <w:p w14:paraId="09C1FE6E" w14:textId="5C90CC6B" w:rsidR="002B73BB" w:rsidRPr="007A2E81" w:rsidRDefault="001F2ECF" w:rsidP="00C626B8">
      <w:pPr>
        <w:pStyle w:val="Akapitzlist"/>
        <w:numPr>
          <w:ilvl w:val="0"/>
          <w:numId w:val="42"/>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eastAsia="Times New Roman" w:hAnsi="Times New Roman" w:cs="Times New Roman"/>
          <w:b/>
          <w:bCs/>
          <w:sz w:val="24"/>
          <w:szCs w:val="24"/>
          <w:lang w:eastAsia="pl-PL"/>
        </w:rPr>
        <w:t>w zakresie zdolności technicznej lub zawodowej</w:t>
      </w:r>
      <w:r w:rsidRPr="007A2E81">
        <w:rPr>
          <w:rFonts w:ascii="Times New Roman" w:eastAsia="Times New Roman" w:hAnsi="Times New Roman" w:cs="Times New Roman"/>
          <w:sz w:val="24"/>
          <w:szCs w:val="24"/>
          <w:lang w:eastAsia="pl-PL"/>
        </w:rPr>
        <w:t xml:space="preserve">. Zamawiający uzna warunki w tym zakresie za spełnione, jeżeli Wykonawca wykaże, </w:t>
      </w:r>
      <w:r w:rsidRPr="007A2E81">
        <w:rPr>
          <w:rFonts w:ascii="Times New Roman" w:hAnsi="Times New Roman" w:cs="Times New Roman"/>
          <w:sz w:val="24"/>
          <w:szCs w:val="24"/>
        </w:rPr>
        <w:t>że</w:t>
      </w:r>
      <w:r w:rsidR="00C626B8" w:rsidRPr="007A2E81">
        <w:rPr>
          <w:rFonts w:ascii="Times New Roman" w:hAnsi="Times New Roman" w:cs="Times New Roman"/>
          <w:sz w:val="24"/>
          <w:szCs w:val="24"/>
        </w:rPr>
        <w:t xml:space="preserve"> </w:t>
      </w:r>
      <w:r w:rsidRPr="007A2E81">
        <w:rPr>
          <w:rFonts w:ascii="Times New Roman" w:hAnsi="Times New Roman" w:cs="Times New Roman"/>
          <w:sz w:val="24"/>
          <w:szCs w:val="24"/>
        </w:rPr>
        <w:t xml:space="preserve">w okresie ostatnich </w:t>
      </w:r>
      <w:r w:rsidR="0051300B" w:rsidRPr="007A2E81">
        <w:rPr>
          <w:rFonts w:ascii="Times New Roman" w:hAnsi="Times New Roman" w:cs="Times New Roman"/>
          <w:sz w:val="24"/>
          <w:szCs w:val="24"/>
        </w:rPr>
        <w:t>3</w:t>
      </w:r>
      <w:r w:rsidRPr="007A2E81">
        <w:rPr>
          <w:rFonts w:ascii="Times New Roman" w:hAnsi="Times New Roman" w:cs="Times New Roman"/>
          <w:sz w:val="24"/>
          <w:szCs w:val="24"/>
        </w:rPr>
        <w:t xml:space="preserve"> lat przed upływem terminu składania ofert, a jeżeli okres prowadzenia działalności jest krótszy – w tym okresie </w:t>
      </w:r>
      <w:r w:rsidR="002B73BB" w:rsidRPr="007A2E81">
        <w:rPr>
          <w:rFonts w:ascii="Times New Roman" w:hAnsi="Times New Roman" w:cs="Times New Roman"/>
          <w:sz w:val="24"/>
          <w:szCs w:val="24"/>
        </w:rPr>
        <w:t>wykonał lub wykonuje minimum jedno zamówienie (w ramach jednej umowy) lub</w:t>
      </w:r>
      <w:r w:rsidR="00D32BA1" w:rsidRPr="007A2E81">
        <w:rPr>
          <w:rFonts w:ascii="Times New Roman" w:hAnsi="Times New Roman" w:cs="Times New Roman"/>
          <w:sz w:val="24"/>
          <w:szCs w:val="24"/>
        </w:rPr>
        <w:t> </w:t>
      </w:r>
      <w:r w:rsidR="002B73BB" w:rsidRPr="007A2E81">
        <w:rPr>
          <w:rFonts w:ascii="Times New Roman" w:hAnsi="Times New Roman" w:cs="Times New Roman"/>
          <w:sz w:val="24"/>
          <w:szCs w:val="24"/>
        </w:rPr>
        <w:t>kilka takich zamówień równocześnie (w tym samym okresie czasu) i jest to</w:t>
      </w:r>
      <w:r w:rsidR="00D32BA1" w:rsidRPr="007A2E81">
        <w:rPr>
          <w:rFonts w:ascii="Times New Roman" w:hAnsi="Times New Roman" w:cs="Times New Roman"/>
          <w:sz w:val="24"/>
          <w:szCs w:val="24"/>
        </w:rPr>
        <w:t> </w:t>
      </w:r>
      <w:r w:rsidR="002B73BB" w:rsidRPr="007A2E81">
        <w:rPr>
          <w:rFonts w:ascii="Times New Roman" w:hAnsi="Times New Roman" w:cs="Times New Roman"/>
          <w:sz w:val="24"/>
          <w:szCs w:val="24"/>
        </w:rPr>
        <w:t xml:space="preserve">zamówienie/są to zamówienia </w:t>
      </w:r>
      <w:r w:rsidR="002B73BB" w:rsidRPr="007A2E81">
        <w:rPr>
          <w:rFonts w:ascii="Times New Roman" w:hAnsi="Times New Roman" w:cs="Times New Roman"/>
          <w:sz w:val="24"/>
          <w:szCs w:val="24"/>
        </w:rPr>
        <w:lastRenderedPageBreak/>
        <w:t>polegające na utworzeniu</w:t>
      </w:r>
      <w:r w:rsidR="00404B8B" w:rsidRPr="007A2E81">
        <w:rPr>
          <w:rFonts w:ascii="Times New Roman" w:hAnsi="Times New Roman" w:cs="Times New Roman"/>
          <w:sz w:val="24"/>
          <w:szCs w:val="24"/>
        </w:rPr>
        <w:t>/</w:t>
      </w:r>
      <w:r w:rsidR="002B73BB" w:rsidRPr="007A2E81">
        <w:rPr>
          <w:rFonts w:ascii="Times New Roman" w:hAnsi="Times New Roman" w:cs="Times New Roman"/>
          <w:sz w:val="24"/>
          <w:szCs w:val="24"/>
        </w:rPr>
        <w:t xml:space="preserve">prowadzeniu Punktu Selektywnego Zbierania Odpadów Komunalnych na rzecz </w:t>
      </w:r>
      <w:r w:rsidR="00BF3804" w:rsidRPr="007A2E81">
        <w:rPr>
          <w:rFonts w:ascii="Times New Roman" w:hAnsi="Times New Roman" w:cs="Times New Roman"/>
          <w:sz w:val="24"/>
          <w:szCs w:val="24"/>
        </w:rPr>
        <w:t xml:space="preserve">dowolnej </w:t>
      </w:r>
      <w:r w:rsidR="002B73BB" w:rsidRPr="007A2E81">
        <w:rPr>
          <w:rFonts w:ascii="Times New Roman" w:hAnsi="Times New Roman" w:cs="Times New Roman"/>
          <w:sz w:val="24"/>
          <w:szCs w:val="24"/>
        </w:rPr>
        <w:t>gminy w sposób ciągły przez okres minimum 12 miesięcy, a łączna masa odpadów komunalnych objętych tym</w:t>
      </w:r>
      <w:r w:rsidR="00D32BA1" w:rsidRPr="007A2E81">
        <w:rPr>
          <w:rFonts w:ascii="Times New Roman" w:hAnsi="Times New Roman" w:cs="Times New Roman"/>
          <w:sz w:val="24"/>
          <w:szCs w:val="24"/>
        </w:rPr>
        <w:t> </w:t>
      </w:r>
      <w:r w:rsidR="002B73BB" w:rsidRPr="007A2E81">
        <w:rPr>
          <w:rFonts w:ascii="Times New Roman" w:hAnsi="Times New Roman" w:cs="Times New Roman"/>
          <w:sz w:val="24"/>
          <w:szCs w:val="24"/>
        </w:rPr>
        <w:t xml:space="preserve">zamówieniem/tymi zamówieniami wynosi minimum </w:t>
      </w:r>
      <w:r w:rsidR="00D4389B" w:rsidRPr="007A2E81">
        <w:rPr>
          <w:rFonts w:ascii="Times New Roman" w:hAnsi="Times New Roman" w:cs="Times New Roman"/>
          <w:sz w:val="24"/>
          <w:szCs w:val="24"/>
        </w:rPr>
        <w:t>5</w:t>
      </w:r>
      <w:r w:rsidR="002B73BB" w:rsidRPr="007A2E81">
        <w:rPr>
          <w:rFonts w:ascii="Times New Roman" w:hAnsi="Times New Roman" w:cs="Times New Roman"/>
          <w:sz w:val="24"/>
          <w:szCs w:val="24"/>
        </w:rPr>
        <w:t>00 Mg albo wykonał lub</w:t>
      </w:r>
      <w:r w:rsidR="00D32BA1" w:rsidRPr="007A2E81">
        <w:rPr>
          <w:rFonts w:ascii="Times New Roman" w:hAnsi="Times New Roman" w:cs="Times New Roman"/>
          <w:sz w:val="24"/>
          <w:szCs w:val="24"/>
        </w:rPr>
        <w:t> </w:t>
      </w:r>
      <w:r w:rsidR="002B73BB" w:rsidRPr="007A2E81">
        <w:rPr>
          <w:rFonts w:ascii="Times New Roman" w:hAnsi="Times New Roman" w:cs="Times New Roman"/>
          <w:sz w:val="24"/>
          <w:szCs w:val="24"/>
        </w:rPr>
        <w:t>wykonuje zamówienie, w skład przedmiotu którego wchodzi utworzenie</w:t>
      </w:r>
      <w:r w:rsidR="00404B8B" w:rsidRPr="007A2E81">
        <w:rPr>
          <w:rFonts w:ascii="Times New Roman" w:hAnsi="Times New Roman" w:cs="Times New Roman"/>
          <w:sz w:val="24"/>
          <w:szCs w:val="24"/>
        </w:rPr>
        <w:t>/</w:t>
      </w:r>
      <w:r w:rsidR="002B73BB" w:rsidRPr="007A2E81">
        <w:rPr>
          <w:rFonts w:ascii="Times New Roman" w:hAnsi="Times New Roman" w:cs="Times New Roman"/>
          <w:sz w:val="24"/>
          <w:szCs w:val="24"/>
        </w:rPr>
        <w:t xml:space="preserve">prowadzenie PSZOK na rzecz </w:t>
      </w:r>
      <w:r w:rsidR="00404B8B" w:rsidRPr="007A2E81">
        <w:rPr>
          <w:rFonts w:ascii="Times New Roman" w:hAnsi="Times New Roman" w:cs="Times New Roman"/>
          <w:sz w:val="24"/>
          <w:szCs w:val="24"/>
        </w:rPr>
        <w:t xml:space="preserve">dowolnej </w:t>
      </w:r>
      <w:r w:rsidR="002B73BB" w:rsidRPr="007A2E81">
        <w:rPr>
          <w:rFonts w:ascii="Times New Roman" w:hAnsi="Times New Roman" w:cs="Times New Roman"/>
          <w:sz w:val="24"/>
          <w:szCs w:val="24"/>
        </w:rPr>
        <w:t xml:space="preserve">gminy o </w:t>
      </w:r>
      <w:r w:rsidR="00BF3804" w:rsidRPr="007A2E81">
        <w:rPr>
          <w:rFonts w:ascii="Times New Roman" w:hAnsi="Times New Roman" w:cs="Times New Roman"/>
          <w:sz w:val="24"/>
          <w:szCs w:val="24"/>
        </w:rPr>
        <w:t>analogicznych</w:t>
      </w:r>
      <w:r w:rsidR="002B73BB" w:rsidRPr="007A2E81">
        <w:rPr>
          <w:rFonts w:ascii="Times New Roman" w:hAnsi="Times New Roman" w:cs="Times New Roman"/>
          <w:sz w:val="24"/>
          <w:szCs w:val="24"/>
        </w:rPr>
        <w:t xml:space="preserve"> parametrach</w:t>
      </w:r>
      <w:r w:rsidR="00F75FFD" w:rsidRPr="007A2E81">
        <w:rPr>
          <w:rFonts w:ascii="Times New Roman" w:hAnsi="Times New Roman" w:cs="Times New Roman"/>
          <w:sz w:val="24"/>
          <w:szCs w:val="24"/>
        </w:rPr>
        <w:t>,</w:t>
      </w:r>
    </w:p>
    <w:p w14:paraId="1F687F5D" w14:textId="77777777" w:rsidR="00FA5FEF" w:rsidRPr="007A2E81" w:rsidRDefault="00FA5FEF" w:rsidP="00C626B8">
      <w:pPr>
        <w:pStyle w:val="Akapitzlist"/>
        <w:numPr>
          <w:ilvl w:val="0"/>
          <w:numId w:val="42"/>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b/>
          <w:bCs/>
          <w:sz w:val="24"/>
          <w:szCs w:val="24"/>
        </w:rPr>
        <w:t>w</w:t>
      </w:r>
      <w:r w:rsidR="00704E86" w:rsidRPr="007A2E81">
        <w:rPr>
          <w:rFonts w:ascii="Times New Roman" w:hAnsi="Times New Roman" w:cs="Times New Roman"/>
          <w:b/>
          <w:bCs/>
          <w:sz w:val="24"/>
          <w:szCs w:val="24"/>
        </w:rPr>
        <w:t xml:space="preserve"> zakresie uprawnień do prowadzenia określonej działalności gospodarczej lub</w:t>
      </w:r>
      <w:r w:rsidRPr="007A2E81">
        <w:rPr>
          <w:rFonts w:ascii="Times New Roman" w:hAnsi="Times New Roman" w:cs="Times New Roman"/>
          <w:b/>
          <w:bCs/>
          <w:sz w:val="24"/>
          <w:szCs w:val="24"/>
        </w:rPr>
        <w:t> </w:t>
      </w:r>
      <w:r w:rsidR="00704E86" w:rsidRPr="007A2E81">
        <w:rPr>
          <w:rFonts w:ascii="Times New Roman" w:hAnsi="Times New Roman" w:cs="Times New Roman"/>
          <w:b/>
          <w:bCs/>
          <w:sz w:val="24"/>
          <w:szCs w:val="24"/>
        </w:rPr>
        <w:t>zawodowej</w:t>
      </w:r>
      <w:r w:rsidR="00704E86" w:rsidRPr="007A2E81">
        <w:rPr>
          <w:rFonts w:ascii="Times New Roman" w:hAnsi="Times New Roman" w:cs="Times New Roman"/>
          <w:sz w:val="24"/>
          <w:szCs w:val="24"/>
        </w:rPr>
        <w:t xml:space="preserve"> Zamawiający określa warunek posiadania</w:t>
      </w:r>
      <w:r w:rsidRPr="007A2E81">
        <w:rPr>
          <w:rFonts w:ascii="Times New Roman" w:hAnsi="Times New Roman" w:cs="Times New Roman"/>
          <w:sz w:val="24"/>
          <w:szCs w:val="24"/>
        </w:rPr>
        <w:t>:</w:t>
      </w:r>
    </w:p>
    <w:p w14:paraId="47B98B60" w14:textId="3CAFAAC3" w:rsidR="00FA5FEF" w:rsidRPr="007A2E81" w:rsidRDefault="00C71938" w:rsidP="00C626B8">
      <w:pPr>
        <w:tabs>
          <w:tab w:val="left" w:pos="284"/>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a)</w:t>
      </w:r>
      <w:r w:rsidR="001E17D1" w:rsidRPr="007A2E81">
        <w:rPr>
          <w:rFonts w:ascii="Times New Roman" w:hAnsi="Times New Roman" w:cs="Times New Roman"/>
          <w:sz w:val="24"/>
          <w:szCs w:val="24"/>
        </w:rPr>
        <w:t xml:space="preserve"> </w:t>
      </w:r>
      <w:r w:rsidR="00704E86" w:rsidRPr="007A2E81">
        <w:rPr>
          <w:rFonts w:ascii="Times New Roman" w:hAnsi="Times New Roman" w:cs="Times New Roman"/>
          <w:sz w:val="24"/>
          <w:szCs w:val="24"/>
        </w:rPr>
        <w:t>zezwolenia na zbieranie odpadów</w:t>
      </w:r>
      <w:r w:rsidR="006D264C" w:rsidRPr="007A2E81">
        <w:rPr>
          <w:rFonts w:ascii="Times New Roman" w:hAnsi="Times New Roman" w:cs="Times New Roman"/>
          <w:sz w:val="24"/>
          <w:szCs w:val="24"/>
        </w:rPr>
        <w:t xml:space="preserve"> w ramach PSZOK we wskazanej w ofercie lokalizacji</w:t>
      </w:r>
      <w:r w:rsidR="00704E86" w:rsidRPr="007A2E81">
        <w:rPr>
          <w:rFonts w:ascii="Times New Roman" w:hAnsi="Times New Roman" w:cs="Times New Roman"/>
          <w:sz w:val="24"/>
          <w:szCs w:val="24"/>
        </w:rPr>
        <w:t>, wydanego przez właściwy organ</w:t>
      </w:r>
      <w:r w:rsidR="006D264C" w:rsidRPr="007A2E81">
        <w:rPr>
          <w:rFonts w:ascii="Times New Roman" w:hAnsi="Times New Roman" w:cs="Times New Roman"/>
          <w:sz w:val="24"/>
          <w:szCs w:val="24"/>
        </w:rPr>
        <w:t xml:space="preserve"> - w zakresie dotyczącym </w:t>
      </w:r>
      <w:r w:rsidR="00D4389B" w:rsidRPr="007A2E81">
        <w:rPr>
          <w:rFonts w:ascii="Times New Roman" w:hAnsi="Times New Roman" w:cs="Times New Roman"/>
          <w:sz w:val="24"/>
          <w:szCs w:val="24"/>
        </w:rPr>
        <w:t xml:space="preserve">pełnego katalogu </w:t>
      </w:r>
      <w:r w:rsidR="006D264C" w:rsidRPr="007A2E81">
        <w:rPr>
          <w:rFonts w:ascii="Times New Roman" w:hAnsi="Times New Roman" w:cs="Times New Roman"/>
          <w:sz w:val="24"/>
          <w:szCs w:val="24"/>
        </w:rPr>
        <w:t>odpadów objętych niniejszym zamówieniem,</w:t>
      </w:r>
    </w:p>
    <w:p w14:paraId="16D62BA9" w14:textId="0BB0BCC5" w:rsidR="00FA5FEF" w:rsidRPr="007A2E81" w:rsidRDefault="00C71938" w:rsidP="00C626B8">
      <w:pPr>
        <w:tabs>
          <w:tab w:val="left" w:pos="284"/>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b)</w:t>
      </w:r>
      <w:r w:rsidR="001E17D1" w:rsidRPr="007A2E81">
        <w:rPr>
          <w:rFonts w:ascii="Times New Roman" w:hAnsi="Times New Roman" w:cs="Times New Roman"/>
          <w:sz w:val="24"/>
          <w:szCs w:val="24"/>
        </w:rPr>
        <w:t xml:space="preserve"> </w:t>
      </w:r>
      <w:r w:rsidR="00704E86" w:rsidRPr="007A2E81">
        <w:rPr>
          <w:rFonts w:ascii="Times New Roman" w:hAnsi="Times New Roman" w:cs="Times New Roman"/>
          <w:sz w:val="24"/>
          <w:szCs w:val="24"/>
        </w:rPr>
        <w:t>wpis</w:t>
      </w:r>
      <w:r w:rsidR="00FA5FEF" w:rsidRPr="007A2E81">
        <w:rPr>
          <w:rFonts w:ascii="Times New Roman" w:hAnsi="Times New Roman" w:cs="Times New Roman"/>
          <w:sz w:val="24"/>
          <w:szCs w:val="24"/>
        </w:rPr>
        <w:t>u</w:t>
      </w:r>
      <w:r w:rsidR="00704E86" w:rsidRPr="007A2E81">
        <w:rPr>
          <w:rFonts w:ascii="Times New Roman" w:hAnsi="Times New Roman" w:cs="Times New Roman"/>
          <w:sz w:val="24"/>
          <w:szCs w:val="24"/>
        </w:rPr>
        <w:t xml:space="preserve"> do rejestru, o którym mowa w art. 49 ustawy z dnia 14 grudnia 2012 r. o</w:t>
      </w:r>
      <w:r w:rsidR="00FA5FEF" w:rsidRPr="007A2E81">
        <w:rPr>
          <w:rFonts w:ascii="Times New Roman" w:hAnsi="Times New Roman" w:cs="Times New Roman"/>
          <w:sz w:val="24"/>
          <w:szCs w:val="24"/>
        </w:rPr>
        <w:t> </w:t>
      </w:r>
      <w:r w:rsidR="00704E86" w:rsidRPr="007A2E81">
        <w:rPr>
          <w:rFonts w:ascii="Times New Roman" w:hAnsi="Times New Roman" w:cs="Times New Roman"/>
          <w:sz w:val="24"/>
          <w:szCs w:val="24"/>
        </w:rPr>
        <w:t>odpadach (Dz.U. z 202</w:t>
      </w:r>
      <w:r w:rsidR="006D264C" w:rsidRPr="007A2E81">
        <w:rPr>
          <w:rFonts w:ascii="Times New Roman" w:hAnsi="Times New Roman" w:cs="Times New Roman"/>
          <w:sz w:val="24"/>
          <w:szCs w:val="24"/>
        </w:rPr>
        <w:t>3</w:t>
      </w:r>
      <w:r w:rsidR="00704E86" w:rsidRPr="007A2E81">
        <w:rPr>
          <w:rFonts w:ascii="Times New Roman" w:hAnsi="Times New Roman" w:cs="Times New Roman"/>
          <w:sz w:val="24"/>
          <w:szCs w:val="24"/>
        </w:rPr>
        <w:t xml:space="preserve"> r. poz. </w:t>
      </w:r>
      <w:r w:rsidR="006D264C" w:rsidRPr="007A2E81">
        <w:rPr>
          <w:rFonts w:ascii="Times New Roman" w:hAnsi="Times New Roman" w:cs="Times New Roman"/>
          <w:sz w:val="24"/>
          <w:szCs w:val="24"/>
        </w:rPr>
        <w:t>1587</w:t>
      </w:r>
      <w:r w:rsidR="00704E86" w:rsidRPr="007A2E81">
        <w:rPr>
          <w:rFonts w:ascii="Times New Roman" w:hAnsi="Times New Roman" w:cs="Times New Roman"/>
          <w:sz w:val="24"/>
          <w:szCs w:val="24"/>
        </w:rPr>
        <w:t xml:space="preserve"> ze zm.)</w:t>
      </w:r>
      <w:r w:rsidR="00C626B8" w:rsidRPr="007A2E81">
        <w:rPr>
          <w:rFonts w:ascii="Times New Roman" w:hAnsi="Times New Roman" w:cs="Times New Roman"/>
          <w:sz w:val="24"/>
          <w:szCs w:val="24"/>
        </w:rPr>
        <w:t>.</w:t>
      </w:r>
    </w:p>
    <w:bookmarkEnd w:id="11"/>
    <w:p w14:paraId="00C51710" w14:textId="537C7DAA" w:rsidR="00B935F4" w:rsidRPr="007A2E81" w:rsidRDefault="00B935F4" w:rsidP="00C626B8">
      <w:pPr>
        <w:tabs>
          <w:tab w:val="left" w:pos="284"/>
        </w:tabs>
        <w:autoSpaceDE w:val="0"/>
        <w:autoSpaceDN w:val="0"/>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2.</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Wykonawca może w celu potwierdzenia spełniania warunków udziału w post</w:t>
      </w:r>
      <w:r w:rsidR="00B345C8" w:rsidRPr="007A2E81">
        <w:rPr>
          <w:rFonts w:ascii="Times New Roman" w:eastAsia="Times New Roman" w:hAnsi="Times New Roman" w:cs="Times New Roman"/>
          <w:sz w:val="24"/>
          <w:szCs w:val="24"/>
          <w:lang w:eastAsia="pl-PL"/>
        </w:rPr>
        <w:t>ę</w:t>
      </w:r>
      <w:r w:rsidRPr="007A2E81">
        <w:rPr>
          <w:rFonts w:ascii="Times New Roman" w:eastAsia="Times New Roman" w:hAnsi="Times New Roman" w:cs="Times New Roman"/>
          <w:sz w:val="24"/>
          <w:szCs w:val="24"/>
          <w:lang w:eastAsia="pl-PL"/>
        </w:rPr>
        <w:t>powaniu</w:t>
      </w:r>
      <w:r w:rsidR="00747D3D" w:rsidRPr="007A2E81">
        <w:rPr>
          <w:rFonts w:ascii="Times New Roman" w:eastAsia="Times New Roman" w:hAnsi="Times New Roman" w:cs="Times New Roman"/>
          <w:sz w:val="24"/>
          <w:szCs w:val="24"/>
          <w:lang w:eastAsia="pl-PL"/>
        </w:rPr>
        <w:t>,</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oraz w odniesieniu do konkretnego zamówienia, lub jego części, polegać na zdolnościach technicznych lub zawodowych podmiotów udostępniających zasoby, niezależnie od charakteru prawnego łączących go z nimi stosunków prawnych.</w:t>
      </w:r>
      <w:r w:rsidR="00213E90" w:rsidRPr="007A2E81">
        <w:rPr>
          <w:rFonts w:ascii="Times New Roman" w:eastAsia="Times New Roman" w:hAnsi="Times New Roman" w:cs="Times New Roman"/>
          <w:sz w:val="24"/>
          <w:szCs w:val="24"/>
          <w:lang w:eastAsia="pl-PL"/>
        </w:rPr>
        <w:t xml:space="preserve"> </w:t>
      </w:r>
    </w:p>
    <w:p w14:paraId="24126096" w14:textId="1EA8B69A"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3.</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 odniesieniu do warunków dotyczących wykształcenia, kwalifikacji zawodowych lub</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doświadczenia, Wykonawcy mogą polegać na zdolnościach podmiotów udostępniających zasoby, jeśli podmioty te wykonają </w:t>
      </w:r>
      <w:r w:rsidR="00AF1BBA" w:rsidRPr="007A2E81">
        <w:rPr>
          <w:rFonts w:ascii="Times New Roman" w:eastAsia="Times New Roman" w:hAnsi="Times New Roman" w:cs="Times New Roman"/>
          <w:sz w:val="24"/>
          <w:szCs w:val="24"/>
          <w:lang w:eastAsia="pl-PL"/>
        </w:rPr>
        <w:t>usługi</w:t>
      </w:r>
      <w:r w:rsidRPr="007A2E81">
        <w:rPr>
          <w:rFonts w:ascii="Times New Roman" w:eastAsia="Times New Roman" w:hAnsi="Times New Roman" w:cs="Times New Roman"/>
          <w:sz w:val="24"/>
          <w:szCs w:val="24"/>
          <w:lang w:eastAsia="pl-PL"/>
        </w:rPr>
        <w:t>, do realizacji których te zdolności są</w:t>
      </w:r>
      <w:r w:rsidR="005331DF"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wymagane.</w:t>
      </w:r>
    </w:p>
    <w:p w14:paraId="70100E91" w14:textId="632F23EF"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4.</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Wykonawca</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który polega na zdolnościach lub sytuacji podmiotów udostępniających zasoby, składa wraz z ofertą, zobowiązanie podmiotu udostępniającego zasoby do oddania mu</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do</w:t>
      </w:r>
      <w:r w:rsidR="005331DF"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dyspozycji niezbędnych zasobów na potrzeby realizacji danego zamówienia lub inny podmiotowy środek dowodowy potwierdzający, że Wykonawca realizując zamówienie, będzie dysponował niezbędnymi zasobami tych podmiotów.</w:t>
      </w:r>
    </w:p>
    <w:p w14:paraId="330BBF3C" w14:textId="422CA046"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5.</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Zobowiązanie podmiotu udostępniającego zasoby, o którym mowa w pkt 4 powyżej, potwierdza, że</w:t>
      </w:r>
      <w:r w:rsidR="00B039F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stosunek łączący Wykonawcę z podmiotami udostępniającymi zasoby gwarantuje rzeczywisty dostęp do tych zasobów oraz określa, w szczególności:</w:t>
      </w:r>
    </w:p>
    <w:p w14:paraId="64B427E7" w14:textId="7F008764"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 zakres dostępnych Wykonawcy zasobów podmiotu udostępniającego zasoby</w:t>
      </w:r>
      <w:r w:rsidR="00757C23" w:rsidRPr="007A2E81">
        <w:rPr>
          <w:rFonts w:ascii="Times New Roman" w:eastAsia="Times New Roman" w:hAnsi="Times New Roman" w:cs="Times New Roman"/>
          <w:sz w:val="24"/>
          <w:szCs w:val="24"/>
          <w:lang w:eastAsia="pl-PL"/>
        </w:rPr>
        <w:t>,</w:t>
      </w:r>
    </w:p>
    <w:p w14:paraId="6E6BB137" w14:textId="7086759D"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2) sposób i okres udostępnienia Wykonawcy i wykorzystania przez niego zasobów podmiotu udostępniającego te zasoby przy wykonywaniu zamówienia</w:t>
      </w:r>
      <w:r w:rsidR="00757C23" w:rsidRPr="007A2E81">
        <w:rPr>
          <w:rFonts w:ascii="Times New Roman" w:eastAsia="Times New Roman" w:hAnsi="Times New Roman" w:cs="Times New Roman"/>
          <w:sz w:val="24"/>
          <w:szCs w:val="24"/>
          <w:lang w:eastAsia="pl-PL"/>
        </w:rPr>
        <w:t>,</w:t>
      </w:r>
    </w:p>
    <w:p w14:paraId="347A8531" w14:textId="04943528"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3) czy i w jakim zakresie podmiot udostępniający zasoby, na zdolnościach którego Wykonawca polega w odniesieniu do warunków udziału w postępowaniu dotyczących wykształcenia, kwalifikacji zawodowych lub doświadczenia, zrealizuje </w:t>
      </w:r>
      <w:r w:rsidR="00AF1BBA" w:rsidRPr="007A2E81">
        <w:rPr>
          <w:rFonts w:ascii="Times New Roman" w:eastAsia="Times New Roman" w:hAnsi="Times New Roman" w:cs="Times New Roman"/>
          <w:sz w:val="24"/>
          <w:szCs w:val="24"/>
          <w:lang w:eastAsia="pl-PL"/>
        </w:rPr>
        <w:t>usługi</w:t>
      </w:r>
      <w:r w:rsidRPr="007A2E81">
        <w:rPr>
          <w:rFonts w:ascii="Times New Roman" w:eastAsia="Times New Roman" w:hAnsi="Times New Roman" w:cs="Times New Roman"/>
          <w:sz w:val="24"/>
          <w:szCs w:val="24"/>
          <w:lang w:eastAsia="pl-PL"/>
        </w:rPr>
        <w:t>, których wskazane zdolności dotyczą.</w:t>
      </w:r>
    </w:p>
    <w:p w14:paraId="5B54662A" w14:textId="1ACF5752"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6. Zamawiający ocenia, czy udostępniane Wykonawcy przez podmioty udostępniające zasoby zdolności techniczne lub zawodowe, pozwalają na wykazanie przez Wykonawcę spełniania warunków udziału w</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postępowaniu, o którym mowa w pkt</w:t>
      </w:r>
      <w:r w:rsidR="005E21AA"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1 powyżej, oraz bada, czy</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nie</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zachodzą wobec tego podmiotu podstawy wykluczenia, które zostały przewidziane względem Wykonawcy.</w:t>
      </w:r>
    </w:p>
    <w:p w14:paraId="4FE05065" w14:textId="3B17FEF4"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7. Jeżeli zdolności techniczne lub zawodowe podmiotu udostępniającego zasoby nie</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potwierdzają spełniania przez Wykonawcę warunków udziału w postępowaniu lub</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zachodzą wobec tego podmiotu podstawy wykluczenia, Zamawiający żąda, aby</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Wykonawca w terminie określonym przez Zamawiającego zastąpił ten podmiot innym podmiotem lub podmiotami albo wykazał, że samodzielnie spełnia warunki udziału w</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postępowaniu.</w:t>
      </w:r>
    </w:p>
    <w:p w14:paraId="6B79052F" w14:textId="792B0D6F"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8. Wykonawca nie może, po upływie terminu składania ofert, powoływać się na zdolności lub</w:t>
      </w:r>
      <w:r w:rsidR="004C168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sytuację podmiotów udostępniających zasoby, jeżeli na etapie składania ofert nie polegał on w</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danym zakresie na zdolnościach lub sytuacji podmiotów udostępniających zasoby.</w:t>
      </w:r>
    </w:p>
    <w:p w14:paraId="1CC8DBC1" w14:textId="501D0FBB"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lastRenderedPageBreak/>
        <w:t>9. Wykonawcy mogą wspólnie ubiegać się o udzielenie zamówienia (np. członkowie konsorcjum, wspólnicy spółki cywilnej). W takim przypadku Wykonawcy ustanawiają pełnomocnika do</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reprezentowania ich w postępowaniu o udzielenie zamówienia albo reprezentowania w postępowaniu i zawarcia umowy w sprawie zamówienia publicznego. </w:t>
      </w:r>
    </w:p>
    <w:p w14:paraId="60A3425E" w14:textId="697465DC"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10. Wykonawcy wspólnie ubiegający się o udzielenie zamówienia, warunki udziału w</w:t>
      </w:r>
      <w:r w:rsidR="005331DF"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postępowaniu wskazane w </w:t>
      </w:r>
      <w:r w:rsidR="00757C23" w:rsidRPr="007A2E81">
        <w:rPr>
          <w:rFonts w:ascii="Times New Roman" w:eastAsia="Times New Roman" w:hAnsi="Times New Roman" w:cs="Times New Roman"/>
          <w:sz w:val="24"/>
          <w:szCs w:val="24"/>
          <w:lang w:eastAsia="pl-PL"/>
        </w:rPr>
        <w:t>ust.</w:t>
      </w:r>
      <w:r w:rsidRPr="007A2E81">
        <w:rPr>
          <w:rFonts w:ascii="Times New Roman" w:eastAsia="Times New Roman" w:hAnsi="Times New Roman" w:cs="Times New Roman"/>
          <w:sz w:val="24"/>
          <w:szCs w:val="24"/>
          <w:lang w:eastAsia="pl-PL"/>
        </w:rPr>
        <w:t xml:space="preserve"> 1 powyżej, mogą spełniać łącznie.</w:t>
      </w:r>
    </w:p>
    <w:p w14:paraId="72360662" w14:textId="2CBF7565" w:rsidR="00B935F4" w:rsidRPr="007A2E81"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11. Wykonawca w celu wykazania spełniania warunków udziału w postępowaniu, może powoływać się na doświadczenie zdobyte w ramach konsorcjum przy realizacji innego zamówienia publicznego, tylko wtedy, gdy bezpośrednio uczestniczył w jego realizacji. W</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takim przypadku Zamawiający żąda wskazania przez Wykonawcę tylko zakresu zamówienia, w którym bezpośrednio uczestniczył.</w:t>
      </w:r>
    </w:p>
    <w:p w14:paraId="1D9FCF92" w14:textId="03C78D09"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12. W odniesieniu do warunków dotyczących wykształcenia, kwalifikacji zawodowych lub</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doświadczenia, Wykonawcy wspólnie ubiegający się o udzielenie zamówienia mogą polegać na</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zdolnościach tych z Wykonawców, którzy wykonają </w:t>
      </w:r>
      <w:r w:rsidR="001D612C" w:rsidRPr="007A2E81">
        <w:rPr>
          <w:rFonts w:ascii="Times New Roman" w:eastAsia="Times New Roman" w:hAnsi="Times New Roman" w:cs="Times New Roman"/>
          <w:sz w:val="24"/>
          <w:szCs w:val="24"/>
          <w:lang w:eastAsia="pl-PL"/>
        </w:rPr>
        <w:t>usługi</w:t>
      </w:r>
      <w:r w:rsidRPr="007A2E81">
        <w:rPr>
          <w:rFonts w:ascii="Times New Roman" w:eastAsia="Times New Roman" w:hAnsi="Times New Roman" w:cs="Times New Roman"/>
          <w:sz w:val="24"/>
          <w:szCs w:val="24"/>
          <w:lang w:eastAsia="pl-PL"/>
        </w:rPr>
        <w:t>, do</w:t>
      </w:r>
      <w:r w:rsidR="00757C23"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realizacji których te</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zdolności są wymagane.</w:t>
      </w:r>
    </w:p>
    <w:p w14:paraId="16EAD228" w14:textId="19F90E54"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13. Wykonawcy wspólnie ubiegający się o udzielenie zamówienia dołączają do oferty oświadczenie, z</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którego będzie wynikało, które </w:t>
      </w:r>
      <w:r w:rsidR="0051300B" w:rsidRPr="007A2E81">
        <w:rPr>
          <w:rFonts w:ascii="Times New Roman" w:eastAsia="Times New Roman" w:hAnsi="Times New Roman" w:cs="Times New Roman"/>
          <w:sz w:val="24"/>
          <w:szCs w:val="24"/>
          <w:lang w:eastAsia="pl-PL"/>
        </w:rPr>
        <w:t>usługi</w:t>
      </w:r>
      <w:r w:rsidRPr="007A2E81">
        <w:rPr>
          <w:rFonts w:ascii="Times New Roman" w:eastAsia="Times New Roman" w:hAnsi="Times New Roman" w:cs="Times New Roman"/>
          <w:sz w:val="24"/>
          <w:szCs w:val="24"/>
          <w:lang w:eastAsia="pl-PL"/>
        </w:rPr>
        <w:t xml:space="preserve"> wykonają poszczególni Wykonawcy, wg wzoru</w:t>
      </w:r>
      <w:r w:rsidR="007A74C5" w:rsidRPr="007A2E81">
        <w:rPr>
          <w:rFonts w:ascii="Times New Roman" w:eastAsia="Times New Roman" w:hAnsi="Times New Roman" w:cs="Times New Roman"/>
          <w:sz w:val="24"/>
          <w:szCs w:val="24"/>
          <w:lang w:eastAsia="pl-PL"/>
        </w:rPr>
        <w:t>,</w:t>
      </w:r>
      <w:r w:rsidRPr="007A2E81">
        <w:rPr>
          <w:rFonts w:ascii="Times New Roman" w:eastAsia="Times New Roman" w:hAnsi="Times New Roman" w:cs="Times New Roman"/>
          <w:sz w:val="24"/>
          <w:szCs w:val="24"/>
          <w:lang w:eastAsia="pl-PL"/>
        </w:rPr>
        <w:t xml:space="preserve"> stanowiącego </w:t>
      </w:r>
      <w:r w:rsidR="007A74C5" w:rsidRPr="007A2E81">
        <w:rPr>
          <w:rFonts w:ascii="Times New Roman" w:eastAsia="Times New Roman" w:hAnsi="Times New Roman" w:cs="Times New Roman"/>
          <w:sz w:val="24"/>
          <w:szCs w:val="24"/>
          <w:lang w:eastAsia="pl-PL"/>
        </w:rPr>
        <w:t>Z</w:t>
      </w:r>
      <w:r w:rsidRPr="007A2E81">
        <w:rPr>
          <w:rFonts w:ascii="Times New Roman" w:eastAsia="Times New Roman" w:hAnsi="Times New Roman" w:cs="Times New Roman"/>
          <w:sz w:val="24"/>
          <w:szCs w:val="24"/>
          <w:lang w:eastAsia="pl-PL"/>
        </w:rPr>
        <w:t xml:space="preserve">ałącznik </w:t>
      </w:r>
      <w:r w:rsidR="002A545A" w:rsidRPr="007A2E81">
        <w:rPr>
          <w:rFonts w:ascii="Times New Roman" w:eastAsia="Times New Roman" w:hAnsi="Times New Roman" w:cs="Times New Roman"/>
          <w:sz w:val="24"/>
          <w:szCs w:val="24"/>
          <w:lang w:eastAsia="pl-PL"/>
        </w:rPr>
        <w:t>N</w:t>
      </w:r>
      <w:r w:rsidRPr="007A2E81">
        <w:rPr>
          <w:rFonts w:ascii="Times New Roman" w:eastAsia="Times New Roman" w:hAnsi="Times New Roman" w:cs="Times New Roman"/>
          <w:sz w:val="24"/>
          <w:szCs w:val="24"/>
          <w:lang w:eastAsia="pl-PL"/>
        </w:rPr>
        <w:t xml:space="preserve">r </w:t>
      </w:r>
      <w:r w:rsidR="007A74C5" w:rsidRPr="007A2E81">
        <w:rPr>
          <w:rFonts w:ascii="Times New Roman" w:eastAsia="Times New Roman" w:hAnsi="Times New Roman" w:cs="Times New Roman"/>
          <w:sz w:val="24"/>
          <w:szCs w:val="24"/>
          <w:lang w:eastAsia="pl-PL"/>
        </w:rPr>
        <w:t>8</w:t>
      </w:r>
      <w:r w:rsidRPr="007A2E81">
        <w:rPr>
          <w:rFonts w:ascii="Times New Roman" w:eastAsia="Times New Roman" w:hAnsi="Times New Roman" w:cs="Times New Roman"/>
          <w:sz w:val="24"/>
          <w:szCs w:val="24"/>
          <w:lang w:eastAsia="pl-PL"/>
        </w:rPr>
        <w:t xml:space="preserve"> do SWZ.</w:t>
      </w:r>
    </w:p>
    <w:p w14:paraId="3830251A" w14:textId="77777777" w:rsidR="004677D8" w:rsidRPr="007A2E81" w:rsidRDefault="00FE4312" w:rsidP="004677D8">
      <w:pPr>
        <w:pStyle w:val="Akapitzlist"/>
        <w:spacing w:after="0" w:line="240" w:lineRule="auto"/>
        <w:ind w:left="0"/>
        <w:jc w:val="both"/>
        <w:rPr>
          <w:rFonts w:ascii="Times New Roman" w:eastAsia="Times New Roman" w:hAnsi="Times New Roman" w:cs="Times New Roman"/>
          <w:b/>
          <w:bCs/>
          <w:sz w:val="24"/>
          <w:szCs w:val="24"/>
          <w:lang w:eastAsia="pl-PL"/>
        </w:rPr>
      </w:pPr>
      <w:r w:rsidRPr="007A2E81">
        <w:rPr>
          <w:rFonts w:ascii="Times New Roman" w:eastAsia="Times New Roman" w:hAnsi="Times New Roman" w:cs="Times New Roman"/>
          <w:b/>
          <w:bCs/>
          <w:sz w:val="24"/>
          <w:szCs w:val="24"/>
          <w:lang w:eastAsia="pl-PL"/>
        </w:rPr>
        <w:t xml:space="preserve">14. Na wezwanie Zamawiającego Wykonawca złoży </w:t>
      </w:r>
      <w:r w:rsidRPr="007A2E81">
        <w:rPr>
          <w:rFonts w:ascii="Times New Roman" w:eastAsia="Times New Roman" w:hAnsi="Times New Roman" w:cs="Times New Roman"/>
          <w:sz w:val="24"/>
          <w:szCs w:val="24"/>
          <w:lang w:eastAsia="pl-PL"/>
        </w:rPr>
        <w:t xml:space="preserve">podmiotowe środki dowodowe na spełnienie warunków udziału w postępowaniu, zawartych w ust. 1 </w:t>
      </w:r>
      <w:r w:rsidR="008A6C97" w:rsidRPr="007A2E81">
        <w:rPr>
          <w:rFonts w:ascii="Times New Roman" w:eastAsia="Times New Roman" w:hAnsi="Times New Roman" w:cs="Times New Roman"/>
          <w:sz w:val="24"/>
          <w:szCs w:val="24"/>
          <w:lang w:eastAsia="pl-PL"/>
        </w:rPr>
        <w:t xml:space="preserve">pkt. 1 </w:t>
      </w:r>
      <w:r w:rsidRPr="007A2E81">
        <w:rPr>
          <w:rFonts w:ascii="Times New Roman" w:eastAsia="Times New Roman" w:hAnsi="Times New Roman" w:cs="Times New Roman"/>
          <w:sz w:val="24"/>
          <w:szCs w:val="24"/>
          <w:lang w:eastAsia="pl-PL"/>
        </w:rPr>
        <w:t xml:space="preserve">niniejszego rozdziału </w:t>
      </w:r>
      <w:r w:rsidRPr="007A2E81">
        <w:rPr>
          <w:rFonts w:ascii="Times New Roman" w:eastAsia="Times New Roman" w:hAnsi="Times New Roman" w:cs="Times New Roman"/>
          <w:b/>
          <w:bCs/>
          <w:sz w:val="24"/>
          <w:szCs w:val="24"/>
          <w:lang w:eastAsia="pl-PL"/>
        </w:rPr>
        <w:t>tj.</w:t>
      </w:r>
      <w:r w:rsidR="00124D58" w:rsidRPr="007A2E81">
        <w:rPr>
          <w:rFonts w:ascii="Times New Roman" w:eastAsia="Times New Roman" w:hAnsi="Times New Roman" w:cs="Times New Roman"/>
          <w:b/>
          <w:bCs/>
          <w:sz w:val="24"/>
          <w:szCs w:val="24"/>
          <w:lang w:eastAsia="pl-PL"/>
        </w:rPr>
        <w:t> </w:t>
      </w:r>
      <w:r w:rsidRPr="007A2E81">
        <w:rPr>
          <w:rFonts w:ascii="Times New Roman" w:eastAsia="Times New Roman" w:hAnsi="Times New Roman" w:cs="Times New Roman"/>
          <w:b/>
          <w:bCs/>
          <w:sz w:val="24"/>
          <w:szCs w:val="24"/>
          <w:lang w:eastAsia="pl-PL"/>
        </w:rPr>
        <w:t xml:space="preserve">wykaz </w:t>
      </w:r>
      <w:r w:rsidR="002E1187" w:rsidRPr="007A2E81">
        <w:rPr>
          <w:rFonts w:ascii="Times New Roman" w:eastAsia="Times New Roman" w:hAnsi="Times New Roman" w:cs="Times New Roman"/>
          <w:b/>
          <w:bCs/>
          <w:sz w:val="24"/>
          <w:szCs w:val="24"/>
          <w:lang w:eastAsia="pl-PL"/>
        </w:rPr>
        <w:t>usług</w:t>
      </w:r>
      <w:r w:rsidRPr="007A2E81">
        <w:rPr>
          <w:rFonts w:ascii="Times New Roman" w:eastAsia="Times New Roman" w:hAnsi="Times New Roman" w:cs="Times New Roman"/>
          <w:sz w:val="24"/>
          <w:szCs w:val="24"/>
          <w:lang w:eastAsia="pl-PL"/>
        </w:rPr>
        <w:t xml:space="preserve"> wraz z załączeniem dowodów (referencje, poświadczenia, bądź inne dokumenty sporządzone przez podmiot, na</w:t>
      </w:r>
      <w:r w:rsidR="0044464A"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 xml:space="preserve">rzecz, którego </w:t>
      </w:r>
      <w:r w:rsidR="002E1187" w:rsidRPr="007A2E81">
        <w:rPr>
          <w:rFonts w:ascii="Times New Roman" w:eastAsia="Times New Roman" w:hAnsi="Times New Roman" w:cs="Times New Roman"/>
          <w:b/>
          <w:bCs/>
          <w:sz w:val="24"/>
          <w:szCs w:val="24"/>
          <w:lang w:eastAsia="pl-PL"/>
        </w:rPr>
        <w:t>usługi</w:t>
      </w:r>
      <w:r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b/>
          <w:bCs/>
          <w:sz w:val="24"/>
          <w:szCs w:val="24"/>
          <w:lang w:eastAsia="pl-PL"/>
        </w:rPr>
        <w:t>zostały wykonane</w:t>
      </w:r>
      <w:r w:rsidRPr="007A2E81">
        <w:rPr>
          <w:rFonts w:ascii="Times New Roman" w:eastAsia="Times New Roman" w:hAnsi="Times New Roman" w:cs="Times New Roman"/>
          <w:sz w:val="24"/>
          <w:szCs w:val="24"/>
          <w:lang w:eastAsia="pl-PL"/>
        </w:rPr>
        <w:t xml:space="preserve">) określające, poziom ich wykonania. Wykaz </w:t>
      </w:r>
      <w:r w:rsidR="002E1187" w:rsidRPr="007A2E81">
        <w:rPr>
          <w:rFonts w:ascii="Times New Roman" w:eastAsia="Times New Roman" w:hAnsi="Times New Roman" w:cs="Times New Roman"/>
          <w:sz w:val="24"/>
          <w:szCs w:val="24"/>
          <w:lang w:eastAsia="pl-PL"/>
        </w:rPr>
        <w:t>usług</w:t>
      </w:r>
      <w:r w:rsidRPr="007A2E81">
        <w:rPr>
          <w:rFonts w:ascii="Times New Roman" w:eastAsia="Times New Roman" w:hAnsi="Times New Roman" w:cs="Times New Roman"/>
          <w:sz w:val="24"/>
          <w:szCs w:val="24"/>
          <w:lang w:eastAsia="pl-PL"/>
        </w:rPr>
        <w:t xml:space="preserve"> zaleca się sporządzić według wzoru</w:t>
      </w:r>
      <w:r w:rsidR="0044464A" w:rsidRPr="007A2E81">
        <w:rPr>
          <w:rFonts w:ascii="Times New Roman" w:eastAsia="Times New Roman" w:hAnsi="Times New Roman" w:cs="Times New Roman"/>
          <w:sz w:val="24"/>
          <w:szCs w:val="24"/>
          <w:lang w:eastAsia="pl-PL"/>
        </w:rPr>
        <w:t>,</w:t>
      </w:r>
      <w:r w:rsidRPr="007A2E81">
        <w:rPr>
          <w:rFonts w:ascii="Times New Roman" w:eastAsia="Times New Roman" w:hAnsi="Times New Roman" w:cs="Times New Roman"/>
          <w:sz w:val="24"/>
          <w:szCs w:val="24"/>
          <w:lang w:eastAsia="pl-PL"/>
        </w:rPr>
        <w:t xml:space="preserve"> stanowiącego </w:t>
      </w:r>
      <w:r w:rsidR="0044464A" w:rsidRPr="007A2E81">
        <w:rPr>
          <w:rFonts w:ascii="Times New Roman" w:eastAsia="Times New Roman" w:hAnsi="Times New Roman" w:cs="Times New Roman"/>
          <w:sz w:val="24"/>
          <w:szCs w:val="24"/>
          <w:lang w:eastAsia="pl-PL"/>
        </w:rPr>
        <w:t>Z</w:t>
      </w:r>
      <w:r w:rsidRPr="007A2E81">
        <w:rPr>
          <w:rFonts w:ascii="Times New Roman" w:eastAsia="Times New Roman" w:hAnsi="Times New Roman" w:cs="Times New Roman"/>
          <w:sz w:val="24"/>
          <w:szCs w:val="24"/>
          <w:lang w:eastAsia="pl-PL"/>
        </w:rPr>
        <w:t xml:space="preserve">ałącznik </w:t>
      </w:r>
      <w:r w:rsidR="007A74C5" w:rsidRPr="007A2E81">
        <w:rPr>
          <w:rFonts w:ascii="Times New Roman" w:eastAsia="Times New Roman" w:hAnsi="Times New Roman" w:cs="Times New Roman"/>
          <w:sz w:val="24"/>
          <w:szCs w:val="24"/>
          <w:lang w:eastAsia="pl-PL"/>
        </w:rPr>
        <w:t>N</w:t>
      </w:r>
      <w:r w:rsidRPr="007A2E81">
        <w:rPr>
          <w:rFonts w:ascii="Times New Roman" w:eastAsia="Times New Roman" w:hAnsi="Times New Roman" w:cs="Times New Roman"/>
          <w:sz w:val="24"/>
          <w:szCs w:val="24"/>
          <w:lang w:eastAsia="pl-PL"/>
        </w:rPr>
        <w:t xml:space="preserve">r </w:t>
      </w:r>
      <w:r w:rsidR="0044464A" w:rsidRPr="007A2E81">
        <w:rPr>
          <w:rFonts w:ascii="Times New Roman" w:eastAsia="Times New Roman" w:hAnsi="Times New Roman" w:cs="Times New Roman"/>
          <w:sz w:val="24"/>
          <w:szCs w:val="24"/>
          <w:lang w:eastAsia="pl-PL"/>
        </w:rPr>
        <w:t>10</w:t>
      </w:r>
      <w:r w:rsidRPr="007A2E81">
        <w:rPr>
          <w:rFonts w:ascii="Times New Roman" w:eastAsia="Times New Roman" w:hAnsi="Times New Roman" w:cs="Times New Roman"/>
          <w:sz w:val="24"/>
          <w:szCs w:val="24"/>
          <w:lang w:eastAsia="pl-PL"/>
        </w:rPr>
        <w:t xml:space="preserve"> do SWZ</w:t>
      </w:r>
      <w:r w:rsidR="00C626B8" w:rsidRPr="007A2E81">
        <w:rPr>
          <w:rFonts w:ascii="Times New Roman" w:eastAsia="Times New Roman" w:hAnsi="Times New Roman" w:cs="Times New Roman"/>
          <w:sz w:val="24"/>
          <w:szCs w:val="24"/>
          <w:lang w:eastAsia="pl-PL"/>
        </w:rPr>
        <w:t xml:space="preserve">, </w:t>
      </w:r>
      <w:r w:rsidR="00C626B8" w:rsidRPr="007A2E81">
        <w:rPr>
          <w:rFonts w:ascii="Times New Roman" w:eastAsia="Times New Roman" w:hAnsi="Times New Roman" w:cs="Times New Roman"/>
          <w:b/>
          <w:bCs/>
          <w:sz w:val="24"/>
          <w:szCs w:val="24"/>
          <w:lang w:eastAsia="pl-PL"/>
        </w:rPr>
        <w:t>oraz dokumenty</w:t>
      </w:r>
      <w:r w:rsidR="003E2D37" w:rsidRPr="007A2E81">
        <w:rPr>
          <w:rFonts w:ascii="Times New Roman" w:eastAsia="Times New Roman" w:hAnsi="Times New Roman" w:cs="Times New Roman"/>
          <w:b/>
          <w:bCs/>
          <w:sz w:val="24"/>
          <w:szCs w:val="24"/>
          <w:lang w:eastAsia="pl-PL"/>
        </w:rPr>
        <w:t xml:space="preserve"> wymienione w rozdziale XVI </w:t>
      </w:r>
      <w:r w:rsidR="00C626B8" w:rsidRPr="007A2E81">
        <w:rPr>
          <w:rFonts w:ascii="Times New Roman" w:eastAsia="Times New Roman" w:hAnsi="Times New Roman" w:cs="Times New Roman"/>
          <w:b/>
          <w:bCs/>
          <w:sz w:val="24"/>
          <w:szCs w:val="24"/>
          <w:lang w:eastAsia="pl-PL"/>
        </w:rPr>
        <w:t>ust. 1 pkt 2 lit. a) i b)</w:t>
      </w:r>
      <w:r w:rsidR="004677D8" w:rsidRPr="007A2E81">
        <w:rPr>
          <w:rFonts w:ascii="Times New Roman" w:eastAsia="Times New Roman" w:hAnsi="Times New Roman" w:cs="Times New Roman"/>
          <w:b/>
          <w:bCs/>
          <w:sz w:val="24"/>
          <w:szCs w:val="24"/>
          <w:lang w:eastAsia="pl-PL"/>
        </w:rPr>
        <w:t xml:space="preserve"> Zamawiający dopuszcza również złożenie certyfikatu, jako środka dowodowego na spełnienie warunków udziału w postępowaniu.</w:t>
      </w:r>
    </w:p>
    <w:p w14:paraId="4D100F5B" w14:textId="77777777" w:rsidR="00C626B8" w:rsidRPr="007A2E81" w:rsidRDefault="00C626B8" w:rsidP="00C626B8">
      <w:pPr>
        <w:pStyle w:val="Akapitzlist"/>
        <w:spacing w:after="0" w:line="240" w:lineRule="auto"/>
        <w:ind w:left="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bCs/>
          <w:sz w:val="24"/>
          <w:szCs w:val="24"/>
          <w:lang w:eastAsia="pl-PL"/>
        </w:rPr>
        <w:t xml:space="preserve">UWAGA: </w:t>
      </w:r>
      <w:r w:rsidRPr="007A2E81">
        <w:rPr>
          <w:rFonts w:ascii="Times New Roman" w:eastAsia="Times New Roman" w:hAnsi="Times New Roman" w:cs="Times New Roman"/>
          <w:sz w:val="24"/>
          <w:szCs w:val="24"/>
          <w:lang w:eastAsia="pl-PL"/>
        </w:rPr>
        <w:t xml:space="preserve">Jeżeli Wykonawca powołuje się na doświadczenie w realizacji usług, wykonywanych wspólnie z innymi Wykonawcami, wówczas w powyższym Wykazie zobowiązany jest podać jedynie te </w:t>
      </w:r>
      <w:r w:rsidRPr="007A2E81">
        <w:rPr>
          <w:rFonts w:ascii="Times New Roman" w:eastAsia="Times New Roman" w:hAnsi="Times New Roman" w:cs="Times New Roman"/>
          <w:b/>
          <w:bCs/>
          <w:sz w:val="24"/>
          <w:szCs w:val="24"/>
          <w:lang w:eastAsia="pl-PL"/>
        </w:rPr>
        <w:t>usługi</w:t>
      </w:r>
      <w:r w:rsidRPr="007A2E81">
        <w:rPr>
          <w:rFonts w:ascii="Times New Roman" w:eastAsia="Times New Roman" w:hAnsi="Times New Roman" w:cs="Times New Roman"/>
          <w:sz w:val="24"/>
          <w:szCs w:val="24"/>
          <w:lang w:eastAsia="pl-PL"/>
        </w:rPr>
        <w:t>, w których wykonaniu Wykonawca ten bezpośrednio uczestniczył.</w:t>
      </w:r>
    </w:p>
    <w:p w14:paraId="3463093E" w14:textId="03822340" w:rsidR="00B935F4" w:rsidRPr="007A2E81" w:rsidRDefault="00B935F4" w:rsidP="00721186">
      <w:pPr>
        <w:spacing w:before="120" w:after="120" w:line="240" w:lineRule="auto"/>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XVII. SPOSÓB OBLICZENIA CENY</w:t>
      </w:r>
    </w:p>
    <w:p w14:paraId="29C93ED2" w14:textId="21171A12" w:rsidR="00554C75" w:rsidRPr="007A2E81" w:rsidRDefault="00B935F4" w:rsidP="00554C75">
      <w:pPr>
        <w:tabs>
          <w:tab w:val="left" w:pos="426"/>
        </w:tabs>
        <w:suppressAutoHyphens/>
        <w:spacing w:after="0" w:line="240" w:lineRule="auto"/>
        <w:jc w:val="both"/>
        <w:rPr>
          <w:rFonts w:ascii="Times New Roman" w:hAnsi="Times New Roman" w:cs="Times New Roman"/>
          <w:sz w:val="24"/>
          <w:szCs w:val="24"/>
        </w:rPr>
      </w:pPr>
      <w:r w:rsidRPr="007A2E81">
        <w:rPr>
          <w:rFonts w:ascii="Times New Roman" w:eastAsia="Times New Roman" w:hAnsi="Times New Roman" w:cs="Times New Roman"/>
          <w:sz w:val="24"/>
          <w:szCs w:val="24"/>
          <w:lang w:eastAsia="pl-PL"/>
        </w:rPr>
        <w:t>1.Wykonawca poda cenę oferty za wykonanie przedmiotu zamówienia w Formularzu oferty</w:t>
      </w:r>
      <w:r w:rsidR="005331DF" w:rsidRPr="007A2E81">
        <w:rPr>
          <w:rFonts w:ascii="Times New Roman" w:eastAsia="Times New Roman" w:hAnsi="Times New Roman" w:cs="Times New Roman"/>
          <w:sz w:val="24"/>
          <w:szCs w:val="24"/>
          <w:lang w:eastAsia="pl-PL"/>
        </w:rPr>
        <w:t>,</w:t>
      </w:r>
      <w:r w:rsidRPr="007A2E81">
        <w:rPr>
          <w:rFonts w:ascii="Times New Roman" w:eastAsia="Times New Roman" w:hAnsi="Times New Roman" w:cs="Times New Roman"/>
          <w:sz w:val="24"/>
          <w:szCs w:val="24"/>
          <w:lang w:eastAsia="pl-PL"/>
        </w:rPr>
        <w:t xml:space="preserve"> </w:t>
      </w:r>
      <w:r w:rsidR="007A74C5" w:rsidRPr="007A2E81">
        <w:rPr>
          <w:rFonts w:ascii="Times New Roman" w:eastAsia="Times New Roman" w:hAnsi="Times New Roman" w:cs="Times New Roman"/>
          <w:sz w:val="24"/>
          <w:szCs w:val="24"/>
          <w:lang w:eastAsia="pl-PL"/>
        </w:rPr>
        <w:t>Z</w:t>
      </w:r>
      <w:r w:rsidRPr="007A2E81">
        <w:rPr>
          <w:rFonts w:ascii="Times New Roman" w:eastAsia="Times New Roman" w:hAnsi="Times New Roman" w:cs="Times New Roman"/>
          <w:sz w:val="24"/>
          <w:szCs w:val="24"/>
          <w:lang w:eastAsia="pl-PL"/>
        </w:rPr>
        <w:t>ał</w:t>
      </w:r>
      <w:r w:rsidR="005331DF" w:rsidRPr="007A2E81">
        <w:rPr>
          <w:rFonts w:ascii="Times New Roman" w:eastAsia="Times New Roman" w:hAnsi="Times New Roman" w:cs="Times New Roman"/>
          <w:sz w:val="24"/>
          <w:szCs w:val="24"/>
          <w:lang w:eastAsia="pl-PL"/>
        </w:rPr>
        <w:t xml:space="preserve">ączniku </w:t>
      </w:r>
      <w:r w:rsidR="007A74C5" w:rsidRPr="007A2E81">
        <w:rPr>
          <w:rFonts w:ascii="Times New Roman" w:eastAsia="Times New Roman" w:hAnsi="Times New Roman" w:cs="Times New Roman"/>
          <w:sz w:val="24"/>
          <w:szCs w:val="24"/>
          <w:lang w:eastAsia="pl-PL"/>
        </w:rPr>
        <w:t>N</w:t>
      </w:r>
      <w:r w:rsidR="005331DF" w:rsidRPr="007A2E81">
        <w:rPr>
          <w:rFonts w:ascii="Times New Roman" w:eastAsia="Times New Roman" w:hAnsi="Times New Roman" w:cs="Times New Roman"/>
          <w:sz w:val="24"/>
          <w:szCs w:val="24"/>
          <w:lang w:eastAsia="pl-PL"/>
        </w:rPr>
        <w:t xml:space="preserve">r </w:t>
      </w:r>
      <w:r w:rsidR="00E97142" w:rsidRPr="007A2E81">
        <w:rPr>
          <w:rFonts w:ascii="Times New Roman" w:eastAsia="Times New Roman" w:hAnsi="Times New Roman" w:cs="Times New Roman"/>
          <w:sz w:val="24"/>
          <w:szCs w:val="24"/>
          <w:lang w:eastAsia="pl-PL"/>
        </w:rPr>
        <w:t>2</w:t>
      </w:r>
      <w:r w:rsidR="00721186"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do</w:t>
      </w:r>
      <w:r w:rsidR="00721186"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SWZ, jako </w:t>
      </w:r>
      <w:r w:rsidR="00554C75" w:rsidRPr="007A2E81">
        <w:rPr>
          <w:rFonts w:ascii="Times New Roman" w:hAnsi="Times New Roman" w:cs="Times New Roman"/>
          <w:sz w:val="24"/>
          <w:szCs w:val="24"/>
        </w:rPr>
        <w:t xml:space="preserve">cenę netto, podatek VAT oraz cenę brutto </w:t>
      </w:r>
    </w:p>
    <w:p w14:paraId="240DB11B" w14:textId="1DE23314" w:rsidR="00B935F4" w:rsidRPr="007A2E81" w:rsidRDefault="00557D50"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2</w:t>
      </w:r>
      <w:r w:rsidR="00B935F4" w:rsidRPr="007A2E81">
        <w:rPr>
          <w:rFonts w:ascii="Times New Roman" w:eastAsia="Times New Roman" w:hAnsi="Times New Roman" w:cs="Times New Roman"/>
          <w:sz w:val="24"/>
          <w:szCs w:val="24"/>
          <w:lang w:eastAsia="pl-PL"/>
        </w:rPr>
        <w:t>.</w:t>
      </w:r>
      <w:r w:rsidR="00721186"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Cena musi być wyrażona w złotych polskich (PLN).</w:t>
      </w:r>
    </w:p>
    <w:p w14:paraId="3C502B15" w14:textId="5B427AD5" w:rsidR="00B935F4" w:rsidRPr="007A2E81" w:rsidRDefault="00557D50"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3</w:t>
      </w:r>
      <w:r w:rsidR="00B935F4" w:rsidRPr="007A2E81">
        <w:rPr>
          <w:rFonts w:ascii="Times New Roman" w:eastAsia="Times New Roman" w:hAnsi="Times New Roman" w:cs="Times New Roman"/>
          <w:sz w:val="24"/>
          <w:szCs w:val="24"/>
          <w:lang w:eastAsia="pl-PL"/>
        </w:rPr>
        <w:t>.</w:t>
      </w:r>
      <w:r w:rsidR="00721186"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Cenę w ofercie należy podać zgodnie z art. 3 ust. 1</w:t>
      </w:r>
      <w:r w:rsidR="00757C23"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pkt 1 i ust. 2 ustawy z dnia 9 maja 2014 r. o</w:t>
      </w:r>
      <w:r w:rsidR="00B345C8"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informowaniu o cenach towarów i usług</w:t>
      </w:r>
      <w:r w:rsidR="00442AFC" w:rsidRPr="007A2E81">
        <w:rPr>
          <w:rFonts w:ascii="Times New Roman" w:eastAsia="Times New Roman" w:hAnsi="Times New Roman" w:cs="Times New Roman"/>
          <w:sz w:val="24"/>
          <w:szCs w:val="24"/>
          <w:lang w:eastAsia="pl-PL"/>
        </w:rPr>
        <w:t xml:space="preserve"> (</w:t>
      </w:r>
      <w:r w:rsidR="001F2ECF" w:rsidRPr="007A2E81">
        <w:rPr>
          <w:rFonts w:ascii="Times New Roman" w:eastAsia="Times New Roman" w:hAnsi="Times New Roman" w:cs="Times New Roman"/>
          <w:sz w:val="24"/>
          <w:szCs w:val="24"/>
          <w:lang w:eastAsia="pl-PL"/>
        </w:rPr>
        <w:t>Dz.</w:t>
      </w:r>
      <w:r w:rsidR="0044464A" w:rsidRPr="007A2E81">
        <w:rPr>
          <w:rFonts w:ascii="Times New Roman" w:eastAsia="Times New Roman" w:hAnsi="Times New Roman" w:cs="Times New Roman"/>
          <w:sz w:val="24"/>
          <w:szCs w:val="24"/>
          <w:lang w:eastAsia="pl-PL"/>
        </w:rPr>
        <w:t>U</w:t>
      </w:r>
      <w:r w:rsidR="001F2ECF" w:rsidRPr="007A2E81">
        <w:rPr>
          <w:rFonts w:ascii="Times New Roman" w:eastAsia="Times New Roman" w:hAnsi="Times New Roman" w:cs="Times New Roman"/>
          <w:sz w:val="24"/>
          <w:szCs w:val="24"/>
          <w:lang w:eastAsia="pl-PL"/>
        </w:rPr>
        <w:t>. z 20</w:t>
      </w:r>
      <w:r w:rsidR="00AC6371" w:rsidRPr="007A2E81">
        <w:rPr>
          <w:rFonts w:ascii="Times New Roman" w:eastAsia="Times New Roman" w:hAnsi="Times New Roman" w:cs="Times New Roman"/>
          <w:sz w:val="24"/>
          <w:szCs w:val="24"/>
          <w:lang w:eastAsia="pl-PL"/>
        </w:rPr>
        <w:t>23</w:t>
      </w:r>
      <w:r w:rsidR="001F2ECF" w:rsidRPr="007A2E81">
        <w:rPr>
          <w:rFonts w:ascii="Times New Roman" w:eastAsia="Times New Roman" w:hAnsi="Times New Roman" w:cs="Times New Roman"/>
          <w:sz w:val="24"/>
          <w:szCs w:val="24"/>
          <w:lang w:eastAsia="pl-PL"/>
        </w:rPr>
        <w:t xml:space="preserve"> r. poz.1</w:t>
      </w:r>
      <w:r w:rsidR="00AC6371" w:rsidRPr="007A2E81">
        <w:rPr>
          <w:rFonts w:ascii="Times New Roman" w:eastAsia="Times New Roman" w:hAnsi="Times New Roman" w:cs="Times New Roman"/>
          <w:sz w:val="24"/>
          <w:szCs w:val="24"/>
          <w:lang w:eastAsia="pl-PL"/>
        </w:rPr>
        <w:t>6</w:t>
      </w:r>
      <w:r w:rsidR="001F2ECF" w:rsidRPr="007A2E81">
        <w:rPr>
          <w:rFonts w:ascii="Times New Roman" w:eastAsia="Times New Roman" w:hAnsi="Times New Roman" w:cs="Times New Roman"/>
          <w:sz w:val="24"/>
          <w:szCs w:val="24"/>
          <w:lang w:eastAsia="pl-PL"/>
        </w:rPr>
        <w:t>8)</w:t>
      </w:r>
      <w:r w:rsidR="00B935F4" w:rsidRPr="007A2E81">
        <w:rPr>
          <w:rFonts w:ascii="Times New Roman" w:eastAsia="Times New Roman" w:hAnsi="Times New Roman" w:cs="Times New Roman"/>
          <w:sz w:val="24"/>
          <w:szCs w:val="24"/>
          <w:lang w:eastAsia="pl-PL"/>
        </w:rPr>
        <w:t>. Cenę należy określić</w:t>
      </w:r>
      <w:r w:rsidR="00B039FC"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z</w:t>
      </w:r>
      <w:r w:rsidR="00B039FC"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dokładnością do dwóch miejsc po</w:t>
      </w:r>
      <w:r w:rsidR="00B345C8"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przecinku, stosując zasadę, iż kwoty zaokrągla się do</w:t>
      </w:r>
      <w:r w:rsidR="00B039FC"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pełnych groszy, przy czym</w:t>
      </w:r>
      <w:r w:rsidR="00B935F4" w:rsidRPr="007A2E81">
        <w:rPr>
          <w:rFonts w:ascii="Arial" w:eastAsia="Times New Roman" w:hAnsi="Arial" w:cs="Arial"/>
          <w:sz w:val="25"/>
          <w:szCs w:val="25"/>
          <w:lang w:eastAsia="pl-PL"/>
        </w:rPr>
        <w:t xml:space="preserve"> </w:t>
      </w:r>
      <w:r w:rsidR="00B935F4" w:rsidRPr="007A2E81">
        <w:rPr>
          <w:rFonts w:ascii="Times New Roman" w:eastAsia="Times New Roman" w:hAnsi="Times New Roman" w:cs="Times New Roman"/>
          <w:sz w:val="24"/>
          <w:szCs w:val="24"/>
          <w:lang w:eastAsia="pl-PL"/>
        </w:rPr>
        <w:t>końcówki poniżej 0,5 grosza pomija się, a końcówki od</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0,5 grosza zaokrągla się do 1</w:t>
      </w:r>
      <w:r w:rsidR="00757C23"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grosza (art.</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106e</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ust.</w:t>
      </w:r>
      <w:r w:rsidR="00721186"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11 ustawy z</w:t>
      </w:r>
      <w:r w:rsidR="00721186"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dnia 11 marca 2004</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r.</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o podatku od</w:t>
      </w:r>
      <w:r w:rsidR="00B039FC" w:rsidRPr="007A2E81">
        <w:rPr>
          <w:rFonts w:ascii="Times New Roman" w:eastAsia="Times New Roman" w:hAnsi="Times New Roman" w:cs="Times New Roman"/>
          <w:sz w:val="24"/>
          <w:szCs w:val="24"/>
          <w:lang w:eastAsia="pl-PL"/>
        </w:rPr>
        <w:t> </w:t>
      </w:r>
      <w:r w:rsidR="00B935F4" w:rsidRPr="007A2E81">
        <w:rPr>
          <w:rFonts w:ascii="Times New Roman" w:eastAsia="Times New Roman" w:hAnsi="Times New Roman" w:cs="Times New Roman"/>
          <w:sz w:val="24"/>
          <w:szCs w:val="24"/>
          <w:lang w:eastAsia="pl-PL"/>
        </w:rPr>
        <w:t>towarów i usług).</w:t>
      </w:r>
    </w:p>
    <w:p w14:paraId="6A918909" w14:textId="57B92652" w:rsidR="00B935F4" w:rsidRPr="007A2E81" w:rsidRDefault="00557D50"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4</w:t>
      </w:r>
      <w:r w:rsidR="00B935F4" w:rsidRPr="007A2E81">
        <w:rPr>
          <w:rFonts w:ascii="Times New Roman" w:eastAsia="Times New Roman" w:hAnsi="Times New Roman" w:cs="Times New Roman"/>
          <w:sz w:val="24"/>
          <w:szCs w:val="24"/>
          <w:lang w:eastAsia="pl-PL"/>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6C431840" w14:textId="466FF582"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poinformowania Zamawiającego, że wybór jego oferty będzie prowadził do powstania u</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 xml:space="preserve">Zamawiającego obowiązku podatkowego, </w:t>
      </w:r>
    </w:p>
    <w:p w14:paraId="6506445C" w14:textId="7B15A3F6"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2)</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wskazania nazwy (rodzaju) towaru lub usługi, których dostawa lub świadczenie będą prowadziły do</w:t>
      </w:r>
      <w:r w:rsidR="00B345C8"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jego powstania,</w:t>
      </w:r>
    </w:p>
    <w:p w14:paraId="3C797A07" w14:textId="084007C3"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lastRenderedPageBreak/>
        <w:t>3)</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wskazania wartość towaru lub usługi objętego obowiązkiem podatkowym Zamawiającego, bez kwoty podatku,</w:t>
      </w:r>
    </w:p>
    <w:p w14:paraId="1B4B3B02" w14:textId="1B76785E" w:rsidR="00B935F4" w:rsidRPr="007A2E81" w:rsidRDefault="00B935F4"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4)</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wskazania stawki podatku od towarów i usług, która zgodnie z wiedzą Wykonawcy będzie miała zastosowania.</w:t>
      </w:r>
    </w:p>
    <w:p w14:paraId="3C1AD51A" w14:textId="1AA056C2" w:rsidR="00B345C8" w:rsidRPr="007A2E81" w:rsidRDefault="00557D50"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5</w:t>
      </w:r>
      <w:r w:rsidR="00B935F4" w:rsidRPr="007A2E81">
        <w:rPr>
          <w:rFonts w:ascii="Times New Roman" w:eastAsia="Times New Roman" w:hAnsi="Times New Roman" w:cs="Times New Roman"/>
          <w:sz w:val="24"/>
          <w:szCs w:val="24"/>
          <w:lang w:eastAsia="pl-PL"/>
        </w:rPr>
        <w:t>.</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 xml:space="preserve">Zamawiający nie przewiduje rozliczeń między Zamawiającym a Wykonawcą w walutach obcych. </w:t>
      </w:r>
    </w:p>
    <w:p w14:paraId="302374C0" w14:textId="1E08F8CC" w:rsidR="00B935F4" w:rsidRPr="007A2E81" w:rsidRDefault="00557D50" w:rsidP="00B935F4">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6</w:t>
      </w:r>
      <w:r w:rsidR="00B345C8" w:rsidRPr="007A2E81">
        <w:rPr>
          <w:rFonts w:ascii="Times New Roman" w:eastAsia="Times New Roman" w:hAnsi="Times New Roman" w:cs="Times New Roman"/>
          <w:sz w:val="24"/>
          <w:szCs w:val="24"/>
          <w:lang w:eastAsia="pl-PL"/>
        </w:rPr>
        <w:t xml:space="preserve">. </w:t>
      </w:r>
      <w:r w:rsidR="00B935F4" w:rsidRPr="007A2E81">
        <w:rPr>
          <w:rFonts w:ascii="Times New Roman" w:eastAsia="Times New Roman" w:hAnsi="Times New Roman" w:cs="Times New Roman"/>
          <w:sz w:val="24"/>
          <w:szCs w:val="24"/>
          <w:lang w:eastAsia="pl-PL"/>
        </w:rPr>
        <w:t>Rozliczenia między Zamawiającym a Wykonawcą będą prowadzone w złotych polskich (PLN).</w:t>
      </w:r>
    </w:p>
    <w:p w14:paraId="730C9667" w14:textId="2595E3FF" w:rsidR="00B935F4" w:rsidRPr="007A2E81" w:rsidRDefault="00B935F4" w:rsidP="00721186">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w:t>
      </w:r>
      <w:r w:rsidR="00917605" w:rsidRPr="007A2E81">
        <w:rPr>
          <w:rFonts w:ascii="Times New Roman" w:eastAsiaTheme="majorEastAsia" w:hAnsi="Times New Roman" w:cs="Times New Roman"/>
          <w:b/>
          <w:bCs/>
          <w:sz w:val="24"/>
          <w:szCs w:val="24"/>
        </w:rPr>
        <w:t>VIII</w:t>
      </w:r>
      <w:r w:rsidRPr="007A2E81">
        <w:rPr>
          <w:rFonts w:ascii="Times New Roman" w:eastAsiaTheme="majorEastAsia" w:hAnsi="Times New Roman" w:cs="Times New Roman"/>
          <w:b/>
          <w:bCs/>
          <w:sz w:val="24"/>
          <w:szCs w:val="24"/>
        </w:rPr>
        <w:t>. OPIS KRYTERIÓW OCENY OFERT, WRAZ Z</w:t>
      </w:r>
      <w:r w:rsidR="00721186" w:rsidRPr="007A2E81">
        <w:rPr>
          <w:rFonts w:ascii="Times New Roman" w:eastAsiaTheme="majorEastAsia" w:hAnsi="Times New Roman" w:cs="Times New Roman"/>
          <w:b/>
          <w:bCs/>
          <w:sz w:val="24"/>
          <w:szCs w:val="24"/>
        </w:rPr>
        <w:t xml:space="preserve"> </w:t>
      </w:r>
      <w:r w:rsidRPr="007A2E81">
        <w:rPr>
          <w:rFonts w:ascii="Times New Roman" w:eastAsiaTheme="majorEastAsia" w:hAnsi="Times New Roman" w:cs="Times New Roman"/>
          <w:b/>
          <w:bCs/>
          <w:sz w:val="24"/>
          <w:szCs w:val="24"/>
        </w:rPr>
        <w:t>PODANIEM WAG TYCH KRYTERIÓW I</w:t>
      </w:r>
      <w:r w:rsidRPr="007A2E81">
        <w:rPr>
          <w:rFonts w:ascii="Times New Roman" w:eastAsia="Times New Roman" w:hAnsi="Times New Roman" w:cs="Times New Roman"/>
          <w:sz w:val="24"/>
          <w:szCs w:val="24"/>
          <w:lang w:eastAsia="pl-PL"/>
        </w:rPr>
        <w:t xml:space="preserve"> </w:t>
      </w:r>
      <w:r w:rsidRPr="007A2E81">
        <w:rPr>
          <w:rFonts w:ascii="Times New Roman" w:eastAsiaTheme="majorEastAsia" w:hAnsi="Times New Roman" w:cs="Times New Roman"/>
          <w:b/>
          <w:bCs/>
          <w:sz w:val="24"/>
          <w:szCs w:val="24"/>
        </w:rPr>
        <w:t>SPOSOBU OCENY OFERT</w:t>
      </w:r>
    </w:p>
    <w:p w14:paraId="5A52F9B7" w14:textId="77777777" w:rsidR="009D10C7" w:rsidRPr="007A2E81" w:rsidRDefault="009D10C7" w:rsidP="009D10C7">
      <w:pPr>
        <w:spacing w:after="0" w:line="240" w:lineRule="auto"/>
        <w:jc w:val="both"/>
        <w:rPr>
          <w:rFonts w:ascii="Times New Roman" w:eastAsia="Times New Roman" w:hAnsi="Times New Roman" w:cs="Times New Roman"/>
          <w:sz w:val="24"/>
          <w:szCs w:val="24"/>
          <w:lang w:eastAsia="pl-PL"/>
        </w:rPr>
      </w:pPr>
      <w:bookmarkStart w:id="12" w:name="_Hlk109214750"/>
      <w:r w:rsidRPr="007A2E81">
        <w:rPr>
          <w:rFonts w:ascii="Times New Roman" w:eastAsia="Times New Roman" w:hAnsi="Times New Roman" w:cs="Times New Roman"/>
          <w:sz w:val="24"/>
          <w:szCs w:val="24"/>
          <w:lang w:eastAsia="pl-PL"/>
        </w:rPr>
        <w:t>Przy wyborze oferty Zamawiający będzie się kierował kryterium:</w:t>
      </w:r>
    </w:p>
    <w:p w14:paraId="3C42D8C4" w14:textId="01F93A05" w:rsidR="009D10C7" w:rsidRPr="007A2E81" w:rsidRDefault="002564E9" w:rsidP="001D2C91">
      <w:pPr>
        <w:pStyle w:val="Akapitzlist"/>
        <w:numPr>
          <w:ilvl w:val="0"/>
          <w:numId w:val="13"/>
        </w:numPr>
        <w:spacing w:after="0" w:line="256" w:lineRule="auto"/>
        <w:ind w:left="0" w:firstLine="0"/>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sz w:val="24"/>
          <w:szCs w:val="24"/>
          <w:lang w:eastAsia="pl-PL"/>
        </w:rPr>
        <w:t>Kryterium: „c</w:t>
      </w:r>
      <w:r w:rsidR="009D10C7" w:rsidRPr="007A2E81">
        <w:rPr>
          <w:rFonts w:ascii="Times New Roman" w:eastAsia="Times New Roman" w:hAnsi="Times New Roman" w:cs="Times New Roman"/>
          <w:b/>
          <w:sz w:val="24"/>
          <w:szCs w:val="24"/>
          <w:lang w:eastAsia="pl-PL"/>
        </w:rPr>
        <w:t>ena oferty brutto</w:t>
      </w:r>
      <w:r w:rsidRPr="007A2E81">
        <w:rPr>
          <w:rFonts w:ascii="Times New Roman" w:eastAsia="Times New Roman" w:hAnsi="Times New Roman" w:cs="Times New Roman"/>
          <w:b/>
          <w:sz w:val="24"/>
          <w:szCs w:val="24"/>
          <w:lang w:eastAsia="pl-PL"/>
        </w:rPr>
        <w:t>”</w:t>
      </w:r>
      <w:r w:rsidR="009D10C7" w:rsidRPr="007A2E81">
        <w:rPr>
          <w:rFonts w:ascii="Times New Roman" w:eastAsia="Times New Roman" w:hAnsi="Times New Roman" w:cs="Times New Roman"/>
          <w:sz w:val="24"/>
          <w:szCs w:val="24"/>
          <w:lang w:eastAsia="pl-PL"/>
        </w:rPr>
        <w:t xml:space="preserve"> </w:t>
      </w:r>
      <w:r w:rsidR="002C6383" w:rsidRPr="007A2E81">
        <w:rPr>
          <w:rFonts w:ascii="Times New Roman" w:eastAsia="Times New Roman" w:hAnsi="Times New Roman" w:cs="Times New Roman"/>
          <w:sz w:val="24"/>
          <w:szCs w:val="24"/>
          <w:lang w:eastAsia="pl-PL"/>
        </w:rPr>
        <w:t>–</w:t>
      </w:r>
      <w:r w:rsidR="009D10C7" w:rsidRPr="007A2E81">
        <w:rPr>
          <w:rFonts w:ascii="Times New Roman" w:eastAsia="Times New Roman" w:hAnsi="Times New Roman" w:cs="Times New Roman"/>
          <w:sz w:val="24"/>
          <w:szCs w:val="24"/>
          <w:lang w:eastAsia="pl-PL"/>
        </w:rPr>
        <w:t xml:space="preserve"> </w:t>
      </w:r>
      <w:r w:rsidR="002C6383" w:rsidRPr="007A2E81">
        <w:rPr>
          <w:rFonts w:ascii="Times New Roman" w:eastAsia="Times New Roman" w:hAnsi="Times New Roman" w:cs="Times New Roman"/>
          <w:sz w:val="24"/>
          <w:szCs w:val="24"/>
          <w:lang w:eastAsia="pl-PL"/>
        </w:rPr>
        <w:t xml:space="preserve">waga </w:t>
      </w:r>
      <w:r w:rsidR="009D10C7" w:rsidRPr="007A2E81">
        <w:rPr>
          <w:rFonts w:ascii="Times New Roman" w:eastAsia="Times New Roman" w:hAnsi="Times New Roman" w:cs="Times New Roman"/>
          <w:sz w:val="24"/>
          <w:szCs w:val="24"/>
          <w:lang w:eastAsia="pl-PL"/>
        </w:rPr>
        <w:t>60 (max 60</w:t>
      </w:r>
      <w:r w:rsidR="0094188F" w:rsidRPr="007A2E81">
        <w:rPr>
          <w:rFonts w:ascii="Times New Roman" w:eastAsia="Times New Roman" w:hAnsi="Times New Roman" w:cs="Times New Roman"/>
          <w:sz w:val="24"/>
          <w:szCs w:val="24"/>
          <w:lang w:eastAsia="pl-PL"/>
        </w:rPr>
        <w:t>,00</w:t>
      </w:r>
      <w:r w:rsidR="009D10C7" w:rsidRPr="007A2E81">
        <w:rPr>
          <w:rFonts w:ascii="Times New Roman" w:eastAsia="Times New Roman" w:hAnsi="Times New Roman" w:cs="Times New Roman"/>
          <w:sz w:val="24"/>
          <w:szCs w:val="24"/>
          <w:lang w:eastAsia="pl-PL"/>
        </w:rPr>
        <w:t xml:space="preserve"> pkt), zgodnie ze wzorem:</w:t>
      </w:r>
    </w:p>
    <w:p w14:paraId="6B82B7A2" w14:textId="77777777" w:rsidR="009D10C7" w:rsidRPr="007A2E81" w:rsidRDefault="009D10C7" w:rsidP="009D10C7">
      <w:pPr>
        <w:spacing w:after="0"/>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sz w:val="24"/>
          <w:szCs w:val="24"/>
          <w:lang w:eastAsia="pl-PL"/>
        </w:rPr>
        <w:t>Pc</w:t>
      </w:r>
      <w:r w:rsidRPr="007A2E81">
        <w:rPr>
          <w:rFonts w:ascii="Times New Roman" w:eastAsia="Times New Roman" w:hAnsi="Times New Roman" w:cs="Times New Roman"/>
          <w:b/>
          <w:sz w:val="24"/>
          <w:szCs w:val="24"/>
          <w:vertAlign w:val="subscript"/>
          <w:lang w:eastAsia="pl-PL"/>
        </w:rPr>
        <w:t>1</w:t>
      </w:r>
      <w:r w:rsidRPr="007A2E81">
        <w:rPr>
          <w:rFonts w:ascii="Times New Roman" w:eastAsia="Times New Roman" w:hAnsi="Times New Roman" w:cs="Times New Roman"/>
          <w:sz w:val="24"/>
          <w:szCs w:val="24"/>
          <w:lang w:eastAsia="pl-PL"/>
        </w:rPr>
        <w:t>= (CN/COB) x 60</w:t>
      </w:r>
    </w:p>
    <w:p w14:paraId="10CBB94A" w14:textId="77777777" w:rsidR="009D10C7" w:rsidRPr="007A2E81" w:rsidRDefault="009D10C7" w:rsidP="009D10C7">
      <w:pPr>
        <w:spacing w:after="0"/>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gdzie:</w:t>
      </w:r>
    </w:p>
    <w:p w14:paraId="72901409" w14:textId="2E89FB0A" w:rsidR="009D10C7" w:rsidRPr="007A2E81" w:rsidRDefault="002E7008" w:rsidP="009D10C7">
      <w:pPr>
        <w:spacing w:after="0"/>
        <w:rPr>
          <w:rFonts w:ascii="Times New Roman" w:eastAsia="Times New Roman" w:hAnsi="Times New Roman" w:cs="Times New Roman"/>
          <w:sz w:val="24"/>
          <w:szCs w:val="24"/>
          <w:lang w:eastAsia="pl-PL"/>
        </w:rPr>
      </w:pPr>
      <w:r w:rsidRPr="007A2E81">
        <w:rPr>
          <w:rFonts w:ascii="Times New Roman" w:eastAsia="Times New Roman" w:hAnsi="Times New Roman" w:cs="Times New Roman"/>
          <w:bCs/>
          <w:sz w:val="24"/>
          <w:szCs w:val="24"/>
          <w:lang w:eastAsia="pl-PL"/>
        </w:rPr>
        <w:t>Pc</w:t>
      </w:r>
      <w:r w:rsidRPr="007A2E81">
        <w:rPr>
          <w:rFonts w:ascii="Times New Roman" w:eastAsia="Times New Roman" w:hAnsi="Times New Roman" w:cs="Times New Roman"/>
          <w:bCs/>
          <w:sz w:val="24"/>
          <w:szCs w:val="24"/>
          <w:vertAlign w:val="subscript"/>
          <w:lang w:eastAsia="pl-PL"/>
        </w:rPr>
        <w:t>1</w:t>
      </w:r>
      <w:r w:rsidR="009D10C7" w:rsidRPr="007A2E81">
        <w:rPr>
          <w:rFonts w:ascii="Times New Roman" w:eastAsia="Times New Roman" w:hAnsi="Times New Roman" w:cs="Times New Roman"/>
          <w:sz w:val="24"/>
          <w:szCs w:val="24"/>
          <w:lang w:eastAsia="pl-PL"/>
        </w:rPr>
        <w:t xml:space="preserve"> – ilość punktów w kryterium cena oferty brutto;</w:t>
      </w:r>
    </w:p>
    <w:p w14:paraId="1C5D9A67" w14:textId="0574FB03" w:rsidR="009D10C7" w:rsidRPr="007A2E81" w:rsidRDefault="009D10C7" w:rsidP="009D10C7">
      <w:pPr>
        <w:spacing w:after="0"/>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CN – najniższa cena oferty brutto (spośród ofert nie odrzuconych);</w:t>
      </w:r>
    </w:p>
    <w:p w14:paraId="4DF92215" w14:textId="77777777" w:rsidR="009D10C7" w:rsidRPr="007A2E81" w:rsidRDefault="009D10C7" w:rsidP="009D10C7">
      <w:pPr>
        <w:spacing w:after="0"/>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COB – cena brutto z oferty badanej</w:t>
      </w:r>
    </w:p>
    <w:p w14:paraId="3D89A321" w14:textId="4FF3D587" w:rsidR="002E7008" w:rsidRPr="007A2E81" w:rsidRDefault="009D10C7" w:rsidP="001D2C91">
      <w:pPr>
        <w:pStyle w:val="Bezodstpw"/>
        <w:numPr>
          <w:ilvl w:val="0"/>
          <w:numId w:val="13"/>
        </w:numPr>
        <w:ind w:left="0" w:firstLine="0"/>
        <w:jc w:val="both"/>
        <w:rPr>
          <w:rFonts w:ascii="Times New Roman" w:hAnsi="Times New Roman" w:cs="Times New Roman"/>
          <w:sz w:val="24"/>
          <w:szCs w:val="24"/>
        </w:rPr>
      </w:pPr>
      <w:r w:rsidRPr="007A2E81">
        <w:rPr>
          <w:rFonts w:ascii="Times New Roman" w:hAnsi="Times New Roman" w:cs="Times New Roman"/>
          <w:b/>
          <w:bCs/>
          <w:sz w:val="24"/>
          <w:szCs w:val="24"/>
        </w:rPr>
        <w:t xml:space="preserve">Kryterium: </w:t>
      </w:r>
      <w:r w:rsidR="002564E9" w:rsidRPr="007A2E81">
        <w:rPr>
          <w:rFonts w:ascii="Times New Roman" w:hAnsi="Times New Roman" w:cs="Times New Roman"/>
          <w:b/>
          <w:bCs/>
          <w:sz w:val="24"/>
          <w:szCs w:val="24"/>
        </w:rPr>
        <w:t>„</w:t>
      </w:r>
      <w:r w:rsidRPr="007A2E81">
        <w:rPr>
          <w:rFonts w:ascii="Times New Roman" w:hAnsi="Times New Roman" w:cs="Times New Roman"/>
          <w:b/>
          <w:bCs/>
          <w:sz w:val="24"/>
          <w:szCs w:val="24"/>
        </w:rPr>
        <w:t>termin płatności faktury</w:t>
      </w:r>
      <w:r w:rsidR="002564E9" w:rsidRPr="007A2E81">
        <w:rPr>
          <w:rFonts w:ascii="Times New Roman" w:hAnsi="Times New Roman" w:cs="Times New Roman"/>
          <w:b/>
          <w:bCs/>
          <w:sz w:val="24"/>
          <w:szCs w:val="24"/>
        </w:rPr>
        <w:t>”</w:t>
      </w:r>
      <w:r w:rsidRPr="007A2E81">
        <w:rPr>
          <w:rFonts w:ascii="Times New Roman" w:hAnsi="Times New Roman" w:cs="Times New Roman"/>
          <w:b/>
          <w:bCs/>
          <w:sz w:val="24"/>
          <w:szCs w:val="24"/>
        </w:rPr>
        <w:t xml:space="preserve"> </w:t>
      </w:r>
      <w:r w:rsidRPr="007A2E81">
        <w:rPr>
          <w:rFonts w:ascii="Times New Roman" w:hAnsi="Times New Roman" w:cs="Times New Roman"/>
          <w:sz w:val="24"/>
          <w:szCs w:val="24"/>
        </w:rPr>
        <w:t xml:space="preserve">– </w:t>
      </w:r>
      <w:r w:rsidR="002C6383" w:rsidRPr="007A2E81">
        <w:rPr>
          <w:rFonts w:ascii="Times New Roman" w:hAnsi="Times New Roman" w:cs="Times New Roman"/>
          <w:sz w:val="24"/>
          <w:szCs w:val="24"/>
        </w:rPr>
        <w:t xml:space="preserve">waga </w:t>
      </w:r>
      <w:r w:rsidR="00571DB4" w:rsidRPr="007A2E81">
        <w:rPr>
          <w:rFonts w:ascii="Times New Roman" w:hAnsi="Times New Roman" w:cs="Times New Roman"/>
          <w:sz w:val="24"/>
          <w:szCs w:val="24"/>
        </w:rPr>
        <w:t>2</w:t>
      </w:r>
      <w:r w:rsidRPr="007A2E81">
        <w:rPr>
          <w:rFonts w:ascii="Times New Roman" w:hAnsi="Times New Roman" w:cs="Times New Roman"/>
          <w:sz w:val="24"/>
          <w:szCs w:val="24"/>
        </w:rPr>
        <w:t xml:space="preserve">0 (max </w:t>
      </w:r>
      <w:r w:rsidR="00571DB4" w:rsidRPr="007A2E81">
        <w:rPr>
          <w:rFonts w:ascii="Times New Roman" w:hAnsi="Times New Roman" w:cs="Times New Roman"/>
          <w:sz w:val="24"/>
          <w:szCs w:val="24"/>
        </w:rPr>
        <w:t>2</w:t>
      </w:r>
      <w:r w:rsidRPr="007A2E81">
        <w:rPr>
          <w:rFonts w:ascii="Times New Roman" w:hAnsi="Times New Roman" w:cs="Times New Roman"/>
          <w:sz w:val="24"/>
          <w:szCs w:val="24"/>
        </w:rPr>
        <w:t>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pkt).</w:t>
      </w:r>
      <w:r w:rsidRPr="007A2E81">
        <w:rPr>
          <w:rFonts w:ascii="Times New Roman" w:hAnsi="Times New Roman" w:cs="Times New Roman"/>
          <w:b/>
          <w:bCs/>
          <w:sz w:val="24"/>
          <w:szCs w:val="24"/>
        </w:rPr>
        <w:t xml:space="preserve"> </w:t>
      </w:r>
    </w:p>
    <w:p w14:paraId="5AD9142A" w14:textId="7E70841F" w:rsidR="009D10C7" w:rsidRPr="007A2E81" w:rsidRDefault="009D10C7" w:rsidP="002E7008">
      <w:pPr>
        <w:pStyle w:val="Bezodstpw"/>
        <w:jc w:val="both"/>
        <w:rPr>
          <w:rFonts w:ascii="Times New Roman" w:hAnsi="Times New Roman" w:cs="Times New Roman"/>
          <w:sz w:val="24"/>
          <w:szCs w:val="24"/>
        </w:rPr>
      </w:pPr>
      <w:r w:rsidRPr="007A2E81">
        <w:rPr>
          <w:rFonts w:ascii="Times New Roman" w:hAnsi="Times New Roman" w:cs="Times New Roman"/>
          <w:sz w:val="24"/>
          <w:szCs w:val="24"/>
        </w:rPr>
        <w:t>P</w:t>
      </w:r>
      <w:r w:rsidRPr="007A2E81">
        <w:rPr>
          <w:rFonts w:ascii="Times New Roman" w:hAnsi="Times New Roman" w:cs="Times New Roman"/>
          <w:sz w:val="24"/>
          <w:szCs w:val="24"/>
          <w:vertAlign w:val="subscript"/>
        </w:rPr>
        <w:t>C</w:t>
      </w:r>
      <w:r w:rsidR="002564E9" w:rsidRPr="007A2E81">
        <w:rPr>
          <w:rFonts w:ascii="Times New Roman" w:hAnsi="Times New Roman" w:cs="Times New Roman"/>
          <w:sz w:val="24"/>
          <w:szCs w:val="24"/>
          <w:vertAlign w:val="subscript"/>
        </w:rPr>
        <w:t>2</w:t>
      </w:r>
      <w:r w:rsidRPr="007A2E81">
        <w:rPr>
          <w:rFonts w:ascii="Times New Roman" w:hAnsi="Times New Roman" w:cs="Times New Roman"/>
          <w:sz w:val="24"/>
          <w:szCs w:val="24"/>
          <w:vertAlign w:val="subscript"/>
        </w:rPr>
        <w:t xml:space="preserve"> </w:t>
      </w:r>
      <w:r w:rsidRPr="007A2E81">
        <w:rPr>
          <w:rFonts w:ascii="Times New Roman" w:hAnsi="Times New Roman" w:cs="Times New Roman"/>
          <w:sz w:val="24"/>
          <w:szCs w:val="24"/>
        </w:rPr>
        <w:t>obliczone będzie w następujący sposób:</w:t>
      </w:r>
    </w:p>
    <w:p w14:paraId="4D476F49" w14:textId="3D76AF36" w:rsidR="009D10C7" w:rsidRPr="007A2E81" w:rsidRDefault="009D10C7" w:rsidP="009D10C7">
      <w:pPr>
        <w:pStyle w:val="Akapitzlist"/>
        <w:tabs>
          <w:tab w:val="left" w:pos="567"/>
        </w:tabs>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Płatność faktury do 14 dni – 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pkt</w:t>
      </w:r>
    </w:p>
    <w:p w14:paraId="48853509" w14:textId="6522B4BF" w:rsidR="009D10C7" w:rsidRPr="007A2E81" w:rsidRDefault="009D10C7" w:rsidP="009D10C7">
      <w:pPr>
        <w:pStyle w:val="Akapitzlist"/>
        <w:tabs>
          <w:tab w:val="left" w:pos="567"/>
        </w:tabs>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 xml:space="preserve">Płatność faktury do 21 dni – </w:t>
      </w:r>
      <w:r w:rsidR="002564E9" w:rsidRPr="007A2E81">
        <w:rPr>
          <w:rFonts w:ascii="Times New Roman" w:hAnsi="Times New Roman" w:cs="Times New Roman"/>
          <w:sz w:val="24"/>
          <w:szCs w:val="24"/>
        </w:rPr>
        <w:t>1</w:t>
      </w:r>
      <w:r w:rsidR="00571DB4" w:rsidRPr="007A2E81">
        <w:rPr>
          <w:rFonts w:ascii="Times New Roman" w:hAnsi="Times New Roman" w:cs="Times New Roman"/>
          <w:sz w:val="24"/>
          <w:szCs w:val="24"/>
        </w:rPr>
        <w:t>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pkt</w:t>
      </w:r>
    </w:p>
    <w:p w14:paraId="0695B463" w14:textId="32623B63" w:rsidR="002564E9" w:rsidRPr="007A2E81" w:rsidRDefault="002564E9" w:rsidP="002564E9">
      <w:pPr>
        <w:pStyle w:val="Akapitzlist"/>
        <w:tabs>
          <w:tab w:val="left" w:pos="567"/>
        </w:tabs>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 xml:space="preserve">Płatność faktury do 30 dni – </w:t>
      </w:r>
      <w:r w:rsidR="00571DB4" w:rsidRPr="007A2E81">
        <w:rPr>
          <w:rFonts w:ascii="Times New Roman" w:hAnsi="Times New Roman" w:cs="Times New Roman"/>
          <w:sz w:val="24"/>
          <w:szCs w:val="24"/>
        </w:rPr>
        <w:t>2</w:t>
      </w:r>
      <w:r w:rsidRPr="007A2E81">
        <w:rPr>
          <w:rFonts w:ascii="Times New Roman" w:hAnsi="Times New Roman" w:cs="Times New Roman"/>
          <w:sz w:val="24"/>
          <w:szCs w:val="24"/>
        </w:rPr>
        <w:t>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pkt</w:t>
      </w:r>
    </w:p>
    <w:p w14:paraId="39507B3A" w14:textId="30F68853" w:rsidR="009D10C7" w:rsidRPr="007A2E81" w:rsidRDefault="009D10C7" w:rsidP="009D10C7">
      <w:pPr>
        <w:pStyle w:val="Akapitzlist"/>
        <w:tabs>
          <w:tab w:val="left" w:pos="567"/>
        </w:tabs>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 xml:space="preserve">Maksymalna ilość punktów  w kryterium termin płatności faktury wynosi  </w:t>
      </w:r>
      <w:r w:rsidR="00571DB4" w:rsidRPr="007A2E81">
        <w:rPr>
          <w:rFonts w:ascii="Times New Roman" w:hAnsi="Times New Roman" w:cs="Times New Roman"/>
          <w:b/>
          <w:sz w:val="24"/>
          <w:szCs w:val="24"/>
        </w:rPr>
        <w:t>2</w:t>
      </w:r>
      <w:r w:rsidRPr="007A2E81">
        <w:rPr>
          <w:rFonts w:ascii="Times New Roman" w:hAnsi="Times New Roman" w:cs="Times New Roman"/>
          <w:b/>
          <w:sz w:val="24"/>
          <w:szCs w:val="24"/>
        </w:rPr>
        <w:t>0</w:t>
      </w:r>
      <w:r w:rsidR="0094188F" w:rsidRPr="007A2E81">
        <w:rPr>
          <w:rFonts w:ascii="Times New Roman" w:hAnsi="Times New Roman" w:cs="Times New Roman"/>
          <w:b/>
          <w:sz w:val="24"/>
          <w:szCs w:val="24"/>
        </w:rPr>
        <w:t>,00</w:t>
      </w:r>
      <w:r w:rsidRPr="007A2E81">
        <w:rPr>
          <w:rFonts w:ascii="Times New Roman" w:hAnsi="Times New Roman" w:cs="Times New Roman"/>
          <w:b/>
          <w:sz w:val="24"/>
          <w:szCs w:val="24"/>
        </w:rPr>
        <w:t xml:space="preserve"> pkt</w:t>
      </w:r>
      <w:r w:rsidRPr="007A2E81">
        <w:rPr>
          <w:rFonts w:ascii="Times New Roman" w:hAnsi="Times New Roman" w:cs="Times New Roman"/>
          <w:sz w:val="24"/>
          <w:szCs w:val="24"/>
        </w:rPr>
        <w:t>.</w:t>
      </w:r>
    </w:p>
    <w:p w14:paraId="5F943B8E" w14:textId="77777777" w:rsidR="009D10C7" w:rsidRPr="007A2E81" w:rsidRDefault="009D10C7" w:rsidP="009D10C7">
      <w:pPr>
        <w:tabs>
          <w:tab w:val="left" w:pos="567"/>
        </w:tabs>
        <w:spacing w:after="0" w:line="240" w:lineRule="auto"/>
        <w:jc w:val="both"/>
        <w:rPr>
          <w:rFonts w:ascii="Times New Roman" w:hAnsi="Times New Roman" w:cs="Times New Roman"/>
          <w:b/>
          <w:bCs/>
          <w:sz w:val="24"/>
          <w:szCs w:val="24"/>
          <w:u w:val="single"/>
        </w:rPr>
      </w:pPr>
      <w:r w:rsidRPr="007A2E81">
        <w:rPr>
          <w:rFonts w:ascii="Times New Roman" w:hAnsi="Times New Roman" w:cs="Times New Roman"/>
          <w:b/>
          <w:bCs/>
          <w:sz w:val="24"/>
          <w:szCs w:val="24"/>
          <w:u w:val="single"/>
        </w:rPr>
        <w:t>Uwaga:</w:t>
      </w:r>
    </w:p>
    <w:p w14:paraId="54BDAE78" w14:textId="2FDFE5D2" w:rsidR="009D10C7" w:rsidRPr="007A2E81" w:rsidRDefault="009D10C7" w:rsidP="002564E9">
      <w:pPr>
        <w:tabs>
          <w:tab w:val="left" w:pos="567"/>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Jeżeli Wykonawca nie dokona wyboru terminu płatności faktury Zamawiający przyjmuje do punktacji za Wykonawcę opcję: do </w:t>
      </w:r>
      <w:r w:rsidR="002564E9" w:rsidRPr="007A2E81">
        <w:rPr>
          <w:rFonts w:ascii="Times New Roman" w:hAnsi="Times New Roman" w:cs="Times New Roman"/>
          <w:sz w:val="24"/>
          <w:szCs w:val="24"/>
        </w:rPr>
        <w:t>14</w:t>
      </w:r>
      <w:r w:rsidRPr="007A2E81">
        <w:rPr>
          <w:rFonts w:ascii="Times New Roman" w:hAnsi="Times New Roman" w:cs="Times New Roman"/>
          <w:sz w:val="24"/>
          <w:szCs w:val="24"/>
        </w:rPr>
        <w:t xml:space="preserve"> dni, </w:t>
      </w:r>
      <w:r w:rsidR="006E1EA0" w:rsidRPr="007A2E81">
        <w:rPr>
          <w:rFonts w:ascii="Times New Roman" w:hAnsi="Times New Roman" w:cs="Times New Roman"/>
          <w:sz w:val="24"/>
          <w:szCs w:val="24"/>
        </w:rPr>
        <w:t xml:space="preserve">przyznając </w:t>
      </w:r>
      <w:r w:rsidRPr="007A2E81">
        <w:rPr>
          <w:rFonts w:ascii="Times New Roman" w:hAnsi="Times New Roman" w:cs="Times New Roman"/>
          <w:sz w:val="24"/>
          <w:szCs w:val="24"/>
        </w:rPr>
        <w:t>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punktów w tym kryterium. </w:t>
      </w:r>
    </w:p>
    <w:p w14:paraId="55777682" w14:textId="471FE4DD" w:rsidR="002564E9" w:rsidRPr="007A2E81" w:rsidRDefault="002564E9" w:rsidP="001D2C91">
      <w:pPr>
        <w:pStyle w:val="Akapitzlist"/>
        <w:numPr>
          <w:ilvl w:val="0"/>
          <w:numId w:val="13"/>
        </w:numPr>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b/>
          <w:bCs/>
          <w:sz w:val="24"/>
          <w:szCs w:val="24"/>
        </w:rPr>
        <w:t>Kryterium:</w:t>
      </w:r>
      <w:r w:rsidRPr="007A2E81">
        <w:rPr>
          <w:rFonts w:ascii="Times New Roman" w:eastAsia="Times New Roman" w:hAnsi="Times New Roman" w:cs="Times New Roman"/>
          <w:bCs/>
          <w:sz w:val="24"/>
          <w:szCs w:val="24"/>
          <w:lang w:eastAsia="pl-PL"/>
        </w:rPr>
        <w:t xml:space="preserve"> „</w:t>
      </w:r>
      <w:r w:rsidR="00760214" w:rsidRPr="007A2E81">
        <w:rPr>
          <w:rFonts w:ascii="Times New Roman" w:hAnsi="Times New Roman" w:cs="Times New Roman"/>
          <w:b/>
          <w:bCs/>
          <w:sz w:val="24"/>
          <w:szCs w:val="24"/>
        </w:rPr>
        <w:t>atrakcyjność formy ekologicznych zajęć edukacyjnych</w:t>
      </w:r>
      <w:r w:rsidRPr="007A2E81">
        <w:rPr>
          <w:rFonts w:ascii="Times New Roman" w:hAnsi="Times New Roman" w:cs="Times New Roman"/>
          <w:b/>
          <w:bCs/>
          <w:sz w:val="24"/>
          <w:szCs w:val="24"/>
        </w:rPr>
        <w:t>”</w:t>
      </w:r>
      <w:r w:rsidR="00760214" w:rsidRPr="007A2E81">
        <w:rPr>
          <w:rFonts w:ascii="Times New Roman" w:hAnsi="Times New Roman" w:cs="Times New Roman"/>
          <w:b/>
          <w:bCs/>
          <w:sz w:val="24"/>
          <w:szCs w:val="24"/>
        </w:rPr>
        <w:t xml:space="preserve"> dla uczniów szkół podstawowych</w:t>
      </w:r>
      <w:r w:rsidRPr="007A2E81">
        <w:rPr>
          <w:rFonts w:ascii="Times New Roman" w:hAnsi="Times New Roman" w:cs="Times New Roman"/>
          <w:sz w:val="24"/>
          <w:szCs w:val="24"/>
        </w:rPr>
        <w:t xml:space="preserve"> </w:t>
      </w:r>
      <w:r w:rsidR="002C6383" w:rsidRPr="007A2E81">
        <w:rPr>
          <w:rFonts w:ascii="Times New Roman" w:hAnsi="Times New Roman" w:cs="Times New Roman"/>
          <w:b/>
          <w:bCs/>
          <w:sz w:val="24"/>
          <w:szCs w:val="24"/>
        </w:rPr>
        <w:t>–</w:t>
      </w:r>
      <w:r w:rsidRPr="007A2E81">
        <w:rPr>
          <w:rFonts w:ascii="Times New Roman" w:hAnsi="Times New Roman" w:cs="Times New Roman"/>
          <w:sz w:val="24"/>
          <w:szCs w:val="24"/>
        </w:rPr>
        <w:t xml:space="preserve"> </w:t>
      </w:r>
      <w:r w:rsidR="002C6383" w:rsidRPr="007A2E81">
        <w:rPr>
          <w:rFonts w:ascii="Times New Roman" w:hAnsi="Times New Roman" w:cs="Times New Roman"/>
          <w:sz w:val="24"/>
          <w:szCs w:val="24"/>
        </w:rPr>
        <w:t xml:space="preserve">waga </w:t>
      </w:r>
      <w:r w:rsidR="00571DB4" w:rsidRPr="007A2E81">
        <w:rPr>
          <w:rFonts w:ascii="Times New Roman" w:hAnsi="Times New Roman" w:cs="Times New Roman"/>
          <w:sz w:val="24"/>
          <w:szCs w:val="24"/>
        </w:rPr>
        <w:t>2</w:t>
      </w:r>
      <w:r w:rsidRPr="007A2E81">
        <w:rPr>
          <w:rFonts w:ascii="Times New Roman" w:hAnsi="Times New Roman" w:cs="Times New Roman"/>
          <w:sz w:val="24"/>
          <w:szCs w:val="24"/>
        </w:rPr>
        <w:t xml:space="preserve">0 (max </w:t>
      </w:r>
      <w:r w:rsidR="00571DB4" w:rsidRPr="007A2E81">
        <w:rPr>
          <w:rFonts w:ascii="Times New Roman" w:hAnsi="Times New Roman" w:cs="Times New Roman"/>
          <w:sz w:val="24"/>
          <w:szCs w:val="24"/>
        </w:rPr>
        <w:t>2</w:t>
      </w:r>
      <w:r w:rsidRPr="007A2E81">
        <w:rPr>
          <w:rFonts w:ascii="Times New Roman" w:hAnsi="Times New Roman" w:cs="Times New Roman"/>
          <w:sz w:val="24"/>
          <w:szCs w:val="24"/>
        </w:rPr>
        <w:t>0</w:t>
      </w:r>
      <w:r w:rsidR="0094188F" w:rsidRPr="007A2E81">
        <w:rPr>
          <w:rFonts w:ascii="Times New Roman" w:hAnsi="Times New Roman" w:cs="Times New Roman"/>
          <w:sz w:val="24"/>
          <w:szCs w:val="24"/>
        </w:rPr>
        <w:t>,00</w:t>
      </w:r>
      <w:r w:rsidRPr="007A2E81">
        <w:rPr>
          <w:rFonts w:ascii="Times New Roman" w:hAnsi="Times New Roman" w:cs="Times New Roman"/>
          <w:sz w:val="24"/>
          <w:szCs w:val="24"/>
        </w:rPr>
        <w:t xml:space="preserve"> pkt)</w:t>
      </w:r>
      <w:r w:rsidR="00DC6D9B" w:rsidRPr="007A2E81">
        <w:rPr>
          <w:rFonts w:ascii="Times New Roman" w:hAnsi="Times New Roman" w:cs="Times New Roman"/>
          <w:sz w:val="24"/>
          <w:szCs w:val="24"/>
        </w:rPr>
        <w:t xml:space="preserve"> </w:t>
      </w:r>
    </w:p>
    <w:p w14:paraId="6AB2BF88" w14:textId="462DBB82" w:rsidR="002564E9" w:rsidRPr="007A2E81" w:rsidRDefault="002564E9" w:rsidP="002564E9">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P</w:t>
      </w:r>
      <w:r w:rsidRPr="007A2E81">
        <w:rPr>
          <w:rFonts w:ascii="Times New Roman" w:hAnsi="Times New Roman" w:cs="Times New Roman"/>
          <w:sz w:val="24"/>
          <w:szCs w:val="24"/>
          <w:vertAlign w:val="subscript"/>
        </w:rPr>
        <w:t xml:space="preserve">C3 </w:t>
      </w:r>
      <w:r w:rsidRPr="007A2E81">
        <w:rPr>
          <w:rFonts w:ascii="Times New Roman" w:hAnsi="Times New Roman" w:cs="Times New Roman"/>
          <w:sz w:val="24"/>
          <w:szCs w:val="24"/>
        </w:rPr>
        <w:t>obliczone będzie w następujący sposób:</w:t>
      </w:r>
    </w:p>
    <w:p w14:paraId="226648BE" w14:textId="3EF4EE79" w:rsidR="002564E9" w:rsidRPr="007A2E81" w:rsidRDefault="00760214" w:rsidP="002564E9">
      <w:pPr>
        <w:spacing w:after="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 xml:space="preserve">Złożenie </w:t>
      </w:r>
      <w:r w:rsidRPr="007A2E81">
        <w:rPr>
          <w:rFonts w:ascii="Times New Roman" w:hAnsi="Times New Roman" w:cs="Times New Roman"/>
          <w:sz w:val="24"/>
          <w:szCs w:val="24"/>
        </w:rPr>
        <w:t xml:space="preserve">w ramach oferty zobowiązania do wykonania </w:t>
      </w:r>
      <w:r w:rsidR="002564E9" w:rsidRPr="007A2E81">
        <w:rPr>
          <w:rFonts w:ascii="Times New Roman" w:hAnsi="Times New Roman" w:cs="Times New Roman"/>
          <w:sz w:val="24"/>
          <w:szCs w:val="24"/>
        </w:rPr>
        <w:t xml:space="preserve"> </w:t>
      </w:r>
      <w:r w:rsidRPr="007A2E81">
        <w:rPr>
          <w:rFonts w:ascii="Times New Roman" w:hAnsi="Times New Roman" w:cs="Times New Roman"/>
          <w:sz w:val="24"/>
          <w:szCs w:val="24"/>
        </w:rPr>
        <w:t>ekologicznych zajęć edukacyjnych dla</w:t>
      </w:r>
      <w:r w:rsidR="0094188F" w:rsidRPr="007A2E81">
        <w:rPr>
          <w:rFonts w:ascii="Times New Roman" w:hAnsi="Times New Roman" w:cs="Times New Roman"/>
          <w:sz w:val="24"/>
          <w:szCs w:val="24"/>
        </w:rPr>
        <w:t> </w:t>
      </w:r>
      <w:r w:rsidRPr="007A2E81">
        <w:rPr>
          <w:rFonts w:ascii="Times New Roman" w:hAnsi="Times New Roman" w:cs="Times New Roman"/>
          <w:sz w:val="24"/>
          <w:szCs w:val="24"/>
        </w:rPr>
        <w:t>uczniów szkół podstawowych</w:t>
      </w:r>
      <w:r w:rsidR="002564E9" w:rsidRPr="007A2E81">
        <w:rPr>
          <w:rFonts w:ascii="Times New Roman" w:hAnsi="Times New Roman" w:cs="Times New Roman"/>
          <w:sz w:val="24"/>
          <w:szCs w:val="24"/>
        </w:rPr>
        <w:t xml:space="preserve"> </w:t>
      </w:r>
      <w:r w:rsidRPr="007A2E81">
        <w:rPr>
          <w:rFonts w:ascii="Times New Roman" w:hAnsi="Times New Roman" w:cs="Times New Roman"/>
          <w:sz w:val="24"/>
          <w:szCs w:val="24"/>
        </w:rPr>
        <w:t xml:space="preserve">na zasadach ustalonych w </w:t>
      </w:r>
      <w:r w:rsidR="00E77A74" w:rsidRPr="007A2E81">
        <w:rPr>
          <w:rFonts w:ascii="Times New Roman" w:hAnsi="Times New Roman" w:cs="Times New Roman"/>
          <w:sz w:val="24"/>
          <w:szCs w:val="24"/>
        </w:rPr>
        <w:t>Załączniku nr 1 do SWZ</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 xml:space="preserve">w formie prelekcji </w:t>
      </w:r>
      <w:r w:rsidR="0094188F" w:rsidRPr="007A2E81">
        <w:rPr>
          <w:rFonts w:ascii="Times New Roman" w:hAnsi="Times New Roman" w:cs="Times New Roman"/>
          <w:b/>
          <w:bCs/>
          <w:sz w:val="24"/>
          <w:szCs w:val="24"/>
        </w:rPr>
        <w:t>–</w:t>
      </w:r>
      <w:r w:rsidR="002564E9" w:rsidRPr="007A2E81">
        <w:rPr>
          <w:rFonts w:ascii="Times New Roman" w:hAnsi="Times New Roman" w:cs="Times New Roman"/>
          <w:b/>
          <w:bCs/>
          <w:sz w:val="24"/>
          <w:szCs w:val="24"/>
        </w:rPr>
        <w:t xml:space="preserve"> 0</w:t>
      </w:r>
      <w:r w:rsidR="0094188F" w:rsidRPr="007A2E81">
        <w:rPr>
          <w:rFonts w:ascii="Times New Roman" w:hAnsi="Times New Roman" w:cs="Times New Roman"/>
          <w:b/>
          <w:bCs/>
          <w:sz w:val="24"/>
          <w:szCs w:val="24"/>
        </w:rPr>
        <w:t>,00</w:t>
      </w:r>
      <w:r w:rsidR="002564E9" w:rsidRPr="007A2E81">
        <w:rPr>
          <w:rFonts w:ascii="Times New Roman" w:hAnsi="Times New Roman" w:cs="Times New Roman"/>
          <w:b/>
          <w:bCs/>
          <w:sz w:val="24"/>
          <w:szCs w:val="24"/>
        </w:rPr>
        <w:t xml:space="preserve"> pkt</w:t>
      </w:r>
    </w:p>
    <w:p w14:paraId="666AAB95" w14:textId="7A80C468" w:rsidR="002564E9" w:rsidRPr="007A2E81" w:rsidRDefault="00760214" w:rsidP="002564E9">
      <w:pPr>
        <w:spacing w:after="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 xml:space="preserve">Złożenie </w:t>
      </w:r>
      <w:r w:rsidRPr="007A2E81">
        <w:rPr>
          <w:rFonts w:ascii="Times New Roman" w:hAnsi="Times New Roman" w:cs="Times New Roman"/>
          <w:sz w:val="24"/>
          <w:szCs w:val="24"/>
        </w:rPr>
        <w:t>w ramach oferty zobowiązania do wykonania ekologicznych zajęć edukacyjnych dla</w:t>
      </w:r>
      <w:r w:rsidR="0094188F" w:rsidRPr="007A2E81">
        <w:rPr>
          <w:rFonts w:ascii="Times New Roman" w:hAnsi="Times New Roman" w:cs="Times New Roman"/>
          <w:sz w:val="24"/>
          <w:szCs w:val="24"/>
        </w:rPr>
        <w:t> </w:t>
      </w:r>
      <w:r w:rsidRPr="007A2E81">
        <w:rPr>
          <w:rFonts w:ascii="Times New Roman" w:hAnsi="Times New Roman" w:cs="Times New Roman"/>
          <w:sz w:val="24"/>
          <w:szCs w:val="24"/>
        </w:rPr>
        <w:t>uczniów szkół</w:t>
      </w:r>
      <w:r w:rsidRPr="007A2E81">
        <w:rPr>
          <w:rFonts w:ascii="Times New Roman" w:hAnsi="Times New Roman" w:cs="Times New Roman"/>
          <w:b/>
          <w:bCs/>
          <w:sz w:val="24"/>
          <w:szCs w:val="24"/>
        </w:rPr>
        <w:t xml:space="preserve"> </w:t>
      </w:r>
      <w:r w:rsidRPr="007A2E81">
        <w:rPr>
          <w:rFonts w:ascii="Times New Roman" w:hAnsi="Times New Roman" w:cs="Times New Roman"/>
          <w:sz w:val="24"/>
          <w:szCs w:val="24"/>
        </w:rPr>
        <w:t xml:space="preserve">podstawowych na zasadach ustalonych w </w:t>
      </w:r>
      <w:r w:rsidR="00E77A74" w:rsidRPr="007A2E81">
        <w:rPr>
          <w:rFonts w:ascii="Times New Roman" w:hAnsi="Times New Roman" w:cs="Times New Roman"/>
          <w:sz w:val="24"/>
          <w:szCs w:val="24"/>
        </w:rPr>
        <w:t>Załączniku nr 1 do SWZ</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w formie warsztatów</w:t>
      </w:r>
      <w:r w:rsidR="00AD1CC6" w:rsidRPr="007A2E81">
        <w:rPr>
          <w:rFonts w:ascii="Times New Roman" w:hAnsi="Times New Roman" w:cs="Times New Roman"/>
          <w:b/>
          <w:bCs/>
          <w:sz w:val="24"/>
          <w:szCs w:val="24"/>
        </w:rPr>
        <w:t xml:space="preserve"> kreatywnych</w:t>
      </w:r>
      <w:r w:rsidR="00B409BF" w:rsidRPr="007A2E81">
        <w:rPr>
          <w:rFonts w:ascii="Times New Roman" w:hAnsi="Times New Roman" w:cs="Times New Roman"/>
          <w:b/>
          <w:bCs/>
          <w:sz w:val="24"/>
          <w:szCs w:val="24"/>
        </w:rPr>
        <w:t xml:space="preserve"> </w:t>
      </w:r>
      <w:r w:rsidR="00504830" w:rsidRPr="007A2E81">
        <w:rPr>
          <w:rFonts w:ascii="Times New Roman" w:hAnsi="Times New Roman" w:cs="Times New Roman"/>
          <w:b/>
          <w:bCs/>
          <w:sz w:val="24"/>
          <w:szCs w:val="24"/>
        </w:rPr>
        <w:t>–</w:t>
      </w:r>
      <w:r w:rsidR="00B409BF" w:rsidRPr="007A2E81">
        <w:rPr>
          <w:rFonts w:ascii="Times New Roman" w:hAnsi="Times New Roman" w:cs="Times New Roman"/>
          <w:b/>
          <w:bCs/>
          <w:sz w:val="24"/>
          <w:szCs w:val="24"/>
        </w:rPr>
        <w:t xml:space="preserve"> </w:t>
      </w:r>
      <w:r w:rsidRPr="007A2E81">
        <w:rPr>
          <w:rFonts w:ascii="Times New Roman" w:hAnsi="Times New Roman" w:cs="Times New Roman"/>
          <w:b/>
          <w:bCs/>
          <w:sz w:val="24"/>
          <w:szCs w:val="24"/>
        </w:rPr>
        <w:t>20</w:t>
      </w:r>
      <w:r w:rsidR="0094188F" w:rsidRPr="007A2E81">
        <w:rPr>
          <w:rFonts w:ascii="Times New Roman" w:hAnsi="Times New Roman" w:cs="Times New Roman"/>
          <w:b/>
          <w:bCs/>
          <w:sz w:val="24"/>
          <w:szCs w:val="24"/>
        </w:rPr>
        <w:t>,00</w:t>
      </w:r>
      <w:r w:rsidR="00504830" w:rsidRPr="007A2E81">
        <w:rPr>
          <w:rFonts w:ascii="Times New Roman" w:hAnsi="Times New Roman" w:cs="Times New Roman"/>
          <w:b/>
          <w:bCs/>
          <w:sz w:val="24"/>
          <w:szCs w:val="24"/>
        </w:rPr>
        <w:t xml:space="preserve"> </w:t>
      </w:r>
      <w:r w:rsidRPr="007A2E81">
        <w:rPr>
          <w:rFonts w:ascii="Times New Roman" w:hAnsi="Times New Roman" w:cs="Times New Roman"/>
          <w:b/>
          <w:bCs/>
          <w:sz w:val="24"/>
          <w:szCs w:val="24"/>
        </w:rPr>
        <w:t>pkt</w:t>
      </w:r>
      <w:r w:rsidR="00DC6D9B" w:rsidRPr="007A2E81">
        <w:rPr>
          <w:rFonts w:ascii="Times New Roman" w:hAnsi="Times New Roman" w:cs="Times New Roman"/>
          <w:b/>
          <w:bCs/>
          <w:sz w:val="24"/>
          <w:szCs w:val="24"/>
        </w:rPr>
        <w:t xml:space="preserve"> </w:t>
      </w:r>
    </w:p>
    <w:p w14:paraId="0BDB236A" w14:textId="1C25A6A0" w:rsidR="009D10C7" w:rsidRPr="007A2E81" w:rsidRDefault="002E7008" w:rsidP="009D10C7">
      <w:pPr>
        <w:pStyle w:val="Bezodstpw"/>
        <w:jc w:val="both"/>
        <w:rPr>
          <w:rFonts w:ascii="Times New Roman" w:hAnsi="Times New Roman" w:cs="Times New Roman"/>
          <w:sz w:val="24"/>
          <w:szCs w:val="24"/>
        </w:rPr>
      </w:pPr>
      <w:r w:rsidRPr="007A2E81">
        <w:rPr>
          <w:rFonts w:ascii="Times New Roman" w:hAnsi="Times New Roman" w:cs="Times New Roman"/>
          <w:sz w:val="24"/>
          <w:szCs w:val="24"/>
        </w:rPr>
        <w:t xml:space="preserve">4. </w:t>
      </w:r>
      <w:r w:rsidR="009D10C7" w:rsidRPr="007A2E81">
        <w:rPr>
          <w:rFonts w:ascii="Times New Roman" w:hAnsi="Times New Roman" w:cs="Times New Roman"/>
          <w:sz w:val="24"/>
          <w:szCs w:val="24"/>
        </w:rPr>
        <w:t>W ustalonych przez Zamawiającego kryteriach (Pc1+Pc2</w:t>
      </w:r>
      <w:r w:rsidRPr="007A2E81">
        <w:rPr>
          <w:rFonts w:ascii="Times New Roman" w:hAnsi="Times New Roman" w:cs="Times New Roman"/>
          <w:sz w:val="24"/>
          <w:szCs w:val="24"/>
        </w:rPr>
        <w:t>+ Pc3</w:t>
      </w:r>
      <w:r w:rsidR="009D10C7" w:rsidRPr="007A2E81">
        <w:rPr>
          <w:rFonts w:ascii="Times New Roman" w:hAnsi="Times New Roman" w:cs="Times New Roman"/>
          <w:sz w:val="24"/>
          <w:szCs w:val="24"/>
        </w:rPr>
        <w:t xml:space="preserve">) najkorzystniejsza oferta </w:t>
      </w:r>
      <w:r w:rsidR="00861665" w:rsidRPr="007A2E81">
        <w:rPr>
          <w:rFonts w:ascii="Times New Roman" w:hAnsi="Times New Roman" w:cs="Times New Roman"/>
          <w:b/>
          <w:bCs/>
          <w:sz w:val="24"/>
          <w:szCs w:val="24"/>
        </w:rPr>
        <w:t>może</w:t>
      </w:r>
      <w:r w:rsidR="00861665" w:rsidRPr="007A2E81">
        <w:rPr>
          <w:rFonts w:ascii="Times New Roman" w:hAnsi="Times New Roman" w:cs="Times New Roman"/>
          <w:sz w:val="24"/>
          <w:szCs w:val="24"/>
        </w:rPr>
        <w:t xml:space="preserve"> </w:t>
      </w:r>
      <w:r w:rsidR="009D10C7" w:rsidRPr="007A2E81">
        <w:rPr>
          <w:rFonts w:ascii="Times New Roman" w:hAnsi="Times New Roman" w:cs="Times New Roman"/>
          <w:sz w:val="24"/>
          <w:szCs w:val="24"/>
        </w:rPr>
        <w:t>otrzyma</w:t>
      </w:r>
      <w:r w:rsidR="00861665" w:rsidRPr="007A2E81">
        <w:rPr>
          <w:rFonts w:ascii="Times New Roman" w:hAnsi="Times New Roman" w:cs="Times New Roman"/>
          <w:sz w:val="24"/>
          <w:szCs w:val="24"/>
        </w:rPr>
        <w:t>ć maksymalnie</w:t>
      </w:r>
      <w:r w:rsidR="009D10C7" w:rsidRPr="007A2E81">
        <w:rPr>
          <w:rFonts w:ascii="Times New Roman" w:hAnsi="Times New Roman" w:cs="Times New Roman"/>
          <w:sz w:val="24"/>
          <w:szCs w:val="24"/>
        </w:rPr>
        <w:t xml:space="preserve"> 100,00 punktów, a pozostałym ofertom zostaną przyznane punkty </w:t>
      </w:r>
      <w:r w:rsidR="00E97142" w:rsidRPr="007A2E81">
        <w:rPr>
          <w:rFonts w:ascii="Times New Roman" w:hAnsi="Times New Roman" w:cs="Times New Roman"/>
          <w:sz w:val="24"/>
          <w:szCs w:val="24"/>
        </w:rPr>
        <w:t>wynikające z</w:t>
      </w:r>
      <w:r w:rsidR="001A7B1B" w:rsidRPr="007A2E81">
        <w:rPr>
          <w:rFonts w:ascii="Times New Roman" w:hAnsi="Times New Roman" w:cs="Times New Roman"/>
          <w:sz w:val="24"/>
          <w:szCs w:val="24"/>
        </w:rPr>
        <w:t> </w:t>
      </w:r>
      <w:r w:rsidR="00E97142" w:rsidRPr="007A2E81">
        <w:rPr>
          <w:rFonts w:ascii="Times New Roman" w:hAnsi="Times New Roman" w:cs="Times New Roman"/>
          <w:sz w:val="24"/>
          <w:szCs w:val="24"/>
        </w:rPr>
        <w:t xml:space="preserve">obliczeń, </w:t>
      </w:r>
      <w:r w:rsidR="009D10C7" w:rsidRPr="007A2E81">
        <w:rPr>
          <w:rFonts w:ascii="Times New Roman" w:hAnsi="Times New Roman" w:cs="Times New Roman"/>
          <w:sz w:val="24"/>
          <w:szCs w:val="24"/>
        </w:rPr>
        <w:t xml:space="preserve">z dokładnością do dwóch miejsc po przecinku. </w:t>
      </w:r>
    </w:p>
    <w:p w14:paraId="70EA499C" w14:textId="41A2D680" w:rsidR="009D10C7" w:rsidRPr="007A2E81" w:rsidRDefault="002E7008" w:rsidP="009D10C7">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5</w:t>
      </w:r>
      <w:r w:rsidR="009D10C7" w:rsidRPr="007A2E81">
        <w:rPr>
          <w:rFonts w:ascii="Times New Roman" w:eastAsia="Times New Roman" w:hAnsi="Times New Roman" w:cs="Times New Roman"/>
          <w:sz w:val="24"/>
          <w:szCs w:val="24"/>
          <w:lang w:eastAsia="pl-PL"/>
        </w:rPr>
        <w:t>. Jeżeli nie będzie można wybrać oferty najkorzystniejszej z uwagi na to, że dwie lub więcej ofert będzie przedstawiało taką samą liczbę punktów, Zamawiający wybierze z tych ofert ofertę z najniższą ceną, a jeżeli zostały złożone oferty o takiej samej cenie, Zamawiający wezwie Wykonawców, którzy złożyli te oferty, do złożenia w terminie określonym przez Zamawiającego ofert dodatkowych. Wykonawcy składając oferty dodatkowe, nie mogą zaoferować cen wyższych niż zaoferowane w złożonych już ofertach.</w:t>
      </w:r>
    </w:p>
    <w:p w14:paraId="133EC0B9" w14:textId="0A20BAC1" w:rsidR="0020185D" w:rsidRPr="007A2E81" w:rsidRDefault="0020185D" w:rsidP="009D10C7">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6. Zamawiający nie przewiduje wyboru najkorzystniejszej oferty z możliwością prowadzenia negocjacji.</w:t>
      </w:r>
    </w:p>
    <w:bookmarkEnd w:id="12"/>
    <w:p w14:paraId="055421FC" w14:textId="564AB977" w:rsidR="00B935F4" w:rsidRPr="007A2E81" w:rsidRDefault="00B935F4" w:rsidP="00721186">
      <w:pPr>
        <w:tabs>
          <w:tab w:val="left" w:pos="284"/>
        </w:tabs>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lastRenderedPageBreak/>
        <w:t>X</w:t>
      </w:r>
      <w:r w:rsidR="0091562A" w:rsidRPr="007A2E81">
        <w:rPr>
          <w:rFonts w:ascii="Times New Roman" w:eastAsiaTheme="majorEastAsia" w:hAnsi="Times New Roman" w:cs="Times New Roman"/>
          <w:b/>
          <w:bCs/>
          <w:sz w:val="24"/>
          <w:szCs w:val="24"/>
        </w:rPr>
        <w:t>I</w:t>
      </w:r>
      <w:r w:rsidRPr="007A2E81">
        <w:rPr>
          <w:rFonts w:ascii="Times New Roman" w:eastAsiaTheme="majorEastAsia" w:hAnsi="Times New Roman" w:cs="Times New Roman"/>
          <w:b/>
          <w:bCs/>
          <w:sz w:val="24"/>
          <w:szCs w:val="24"/>
        </w:rPr>
        <w:t>X. INFORMACJE O FORMALNOŚCIACH, JAKIE MUSZĄ ZOSTAĆ DOPEŁNIONE PO</w:t>
      </w:r>
      <w:r w:rsidR="00B345C8" w:rsidRPr="007A2E81">
        <w:rPr>
          <w:rFonts w:ascii="Times New Roman" w:eastAsiaTheme="majorEastAsia" w:hAnsi="Times New Roman" w:cs="Times New Roman"/>
          <w:b/>
          <w:bCs/>
          <w:sz w:val="24"/>
          <w:szCs w:val="24"/>
        </w:rPr>
        <w:t> </w:t>
      </w:r>
      <w:r w:rsidRPr="007A2E81">
        <w:rPr>
          <w:rFonts w:ascii="Times New Roman" w:eastAsiaTheme="majorEastAsia" w:hAnsi="Times New Roman" w:cs="Times New Roman"/>
          <w:b/>
          <w:bCs/>
          <w:sz w:val="24"/>
          <w:szCs w:val="24"/>
        </w:rPr>
        <w:t>WYBORZE OFERTY W CELU ZAWARCIA UMOWY</w:t>
      </w:r>
      <w:r w:rsidR="00757C23" w:rsidRPr="007A2E81">
        <w:rPr>
          <w:rFonts w:ascii="Times New Roman" w:eastAsiaTheme="majorEastAsia" w:hAnsi="Times New Roman" w:cs="Times New Roman"/>
          <w:b/>
          <w:bCs/>
          <w:sz w:val="24"/>
          <w:szCs w:val="24"/>
        </w:rPr>
        <w:t xml:space="preserve"> </w:t>
      </w:r>
      <w:r w:rsidRPr="007A2E81">
        <w:rPr>
          <w:rFonts w:ascii="Times New Roman" w:eastAsiaTheme="majorEastAsia" w:hAnsi="Times New Roman" w:cs="Times New Roman"/>
          <w:b/>
          <w:bCs/>
          <w:sz w:val="24"/>
          <w:szCs w:val="24"/>
        </w:rPr>
        <w:t>W</w:t>
      </w:r>
      <w:r w:rsidR="00757C23" w:rsidRPr="007A2E81">
        <w:rPr>
          <w:rFonts w:ascii="Times New Roman" w:eastAsiaTheme="majorEastAsia" w:hAnsi="Times New Roman" w:cs="Times New Roman"/>
          <w:b/>
          <w:bCs/>
          <w:sz w:val="24"/>
          <w:szCs w:val="24"/>
        </w:rPr>
        <w:t> </w:t>
      </w:r>
      <w:r w:rsidRPr="007A2E81">
        <w:rPr>
          <w:rFonts w:ascii="Times New Roman" w:eastAsiaTheme="majorEastAsia" w:hAnsi="Times New Roman" w:cs="Times New Roman"/>
          <w:b/>
          <w:bCs/>
          <w:sz w:val="24"/>
          <w:szCs w:val="24"/>
        </w:rPr>
        <w:t>SPRAWIE</w:t>
      </w:r>
      <w:r w:rsidRPr="007A2E81">
        <w:rPr>
          <w:rFonts w:ascii="Times New Roman" w:eastAsia="Times New Roman" w:hAnsi="Times New Roman" w:cs="Times New Roman"/>
          <w:sz w:val="24"/>
          <w:szCs w:val="24"/>
          <w:lang w:eastAsia="pl-PL"/>
        </w:rPr>
        <w:t xml:space="preserve"> </w:t>
      </w:r>
      <w:r w:rsidRPr="007A2E81">
        <w:rPr>
          <w:rFonts w:ascii="Times New Roman" w:eastAsiaTheme="majorEastAsia" w:hAnsi="Times New Roman" w:cs="Times New Roman"/>
          <w:b/>
          <w:bCs/>
          <w:sz w:val="24"/>
          <w:szCs w:val="24"/>
        </w:rPr>
        <w:t>ZAMÓWIENIA</w:t>
      </w:r>
    </w:p>
    <w:p w14:paraId="6EEE8AEE" w14:textId="1BDB8F49" w:rsidR="00B345C8" w:rsidRPr="007A2E81" w:rsidRDefault="00B935F4" w:rsidP="001D2C91">
      <w:pPr>
        <w:pStyle w:val="Akapitzlist"/>
        <w:numPr>
          <w:ilvl w:val="0"/>
          <w:numId w:val="4"/>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Zamawiający zawiera</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umowę</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 xml:space="preserve">sprawie zamówienia, z </w:t>
      </w:r>
      <w:r w:rsidR="00874784" w:rsidRPr="007A2E81">
        <w:rPr>
          <w:rFonts w:ascii="Times New Roman" w:eastAsia="Times New Roman" w:hAnsi="Times New Roman" w:cs="Times New Roman"/>
          <w:sz w:val="24"/>
          <w:szCs w:val="24"/>
          <w:lang w:eastAsia="pl-PL"/>
        </w:rPr>
        <w:t xml:space="preserve">zastrzeżeniem </w:t>
      </w:r>
      <w:r w:rsidRPr="007A2E81">
        <w:rPr>
          <w:rFonts w:ascii="Times New Roman" w:eastAsia="Times New Roman" w:hAnsi="Times New Roman" w:cs="Times New Roman"/>
          <w:sz w:val="24"/>
          <w:szCs w:val="24"/>
          <w:lang w:eastAsia="pl-PL"/>
        </w:rPr>
        <w:t xml:space="preserve">art. 577 ustawy </w:t>
      </w:r>
      <w:proofErr w:type="spellStart"/>
      <w:r w:rsidRPr="007A2E81">
        <w:rPr>
          <w:rFonts w:ascii="Times New Roman" w:eastAsia="Times New Roman" w:hAnsi="Times New Roman" w:cs="Times New Roman"/>
          <w:sz w:val="24"/>
          <w:szCs w:val="24"/>
          <w:lang w:eastAsia="pl-PL"/>
        </w:rPr>
        <w:t>Pzp</w:t>
      </w:r>
      <w:proofErr w:type="spellEnd"/>
      <w:r w:rsidRPr="007A2E81">
        <w:rPr>
          <w:rFonts w:ascii="Times New Roman" w:eastAsia="Times New Roman" w:hAnsi="Times New Roman" w:cs="Times New Roman"/>
          <w:sz w:val="24"/>
          <w:szCs w:val="24"/>
          <w:lang w:eastAsia="pl-PL"/>
        </w:rPr>
        <w:t>, w</w:t>
      </w:r>
      <w:r w:rsidR="00874784"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terminie nie krótszym</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niż</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5</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dni od dnia przesłania</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zawiadomienia</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wyborze</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najkorzystniejszej</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oferty,</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jeżeli</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zawiadomienie</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to</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zostało</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przesłane</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przy</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użyciu</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środków</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komunikacji</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elektronicznej,</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albo</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10</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dni,</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jeżeli</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zostało przesłane w inny</w:t>
      </w:r>
      <w:r w:rsidR="00B345C8"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sposób.</w:t>
      </w:r>
    </w:p>
    <w:p w14:paraId="0626D292" w14:textId="0D06B68A" w:rsidR="00874784" w:rsidRPr="007A2E81" w:rsidRDefault="00B935F4" w:rsidP="001D2C91">
      <w:pPr>
        <w:pStyle w:val="Akapitzlist"/>
        <w:numPr>
          <w:ilvl w:val="0"/>
          <w:numId w:val="4"/>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Zamawiający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może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zawrzeć́</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umowę̨</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sprawie zamówienia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przed</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upływem terminu,</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którym</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mowa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w:t>
      </w:r>
      <w:r w:rsidR="00874784" w:rsidRPr="007A2E81">
        <w:rPr>
          <w:rFonts w:ascii="Times New Roman" w:eastAsia="Times New Roman" w:hAnsi="Times New Roman" w:cs="Times New Roman"/>
          <w:sz w:val="24"/>
          <w:szCs w:val="24"/>
          <w:lang w:eastAsia="pl-PL"/>
        </w:rPr>
        <w:t xml:space="preserve"> ust. </w:t>
      </w:r>
      <w:r w:rsidRPr="007A2E81">
        <w:rPr>
          <w:rFonts w:ascii="Times New Roman" w:eastAsia="Times New Roman" w:hAnsi="Times New Roman" w:cs="Times New Roman"/>
          <w:sz w:val="24"/>
          <w:szCs w:val="24"/>
          <w:lang w:eastAsia="pl-PL"/>
        </w:rPr>
        <w:t>1</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powyżej,</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jeżeli</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 postępowaniu</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 udzielenie zamówienia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złożono</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tylko jedną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ofertę.</w:t>
      </w:r>
    </w:p>
    <w:p w14:paraId="6A64197B" w14:textId="61986900" w:rsidR="00874784" w:rsidRPr="007A2E81" w:rsidRDefault="00B935F4" w:rsidP="001D2C91">
      <w:pPr>
        <w:pStyle w:val="Akapitzlist"/>
        <w:numPr>
          <w:ilvl w:val="0"/>
          <w:numId w:val="4"/>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Wykonawca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ma obowiązek zawrzeć umowę w sprawie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zamówienia na warunkach określonych</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w:t>
      </w:r>
      <w:r w:rsidR="00874784"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Projektowanych postanowieniach umowy. Umowa zostanie uzupełniona o</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zapisy wynikające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ze</w:t>
      </w:r>
      <w:r w:rsidR="00874784"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złożonej</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oferty.</w:t>
      </w:r>
    </w:p>
    <w:p w14:paraId="15A13E5F" w14:textId="77777777" w:rsidR="00874784" w:rsidRPr="007A2E81" w:rsidRDefault="00B935F4" w:rsidP="001D2C91">
      <w:pPr>
        <w:pStyle w:val="Akapitzlist"/>
        <w:numPr>
          <w:ilvl w:val="0"/>
          <w:numId w:val="4"/>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Wybrany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Wykonawca zobowiązany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jest</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b/>
          <w:bCs/>
          <w:sz w:val="24"/>
          <w:szCs w:val="24"/>
          <w:lang w:eastAsia="pl-PL"/>
        </w:rPr>
        <w:t>przed zawarciem umowy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do</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przedłożenia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Zamawiającemu:</w:t>
      </w:r>
    </w:p>
    <w:p w14:paraId="1534B48C" w14:textId="0464E602" w:rsidR="00092144" w:rsidRPr="007A2E81" w:rsidRDefault="00BF059C" w:rsidP="001D2C91">
      <w:pPr>
        <w:pStyle w:val="Akapitzlist"/>
        <w:numPr>
          <w:ilvl w:val="0"/>
          <w:numId w:val="5"/>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 xml:space="preserve">dokumentu </w:t>
      </w:r>
      <w:r w:rsidR="00092144" w:rsidRPr="007A2E81">
        <w:rPr>
          <w:rFonts w:ascii="Times New Roman" w:eastAsia="Times New Roman" w:hAnsi="Times New Roman" w:cs="Times New Roman"/>
          <w:sz w:val="24"/>
          <w:szCs w:val="24"/>
          <w:lang w:eastAsia="pl-PL"/>
        </w:rPr>
        <w:t>wskaz</w:t>
      </w:r>
      <w:r w:rsidRPr="007A2E81">
        <w:rPr>
          <w:rFonts w:ascii="Times New Roman" w:eastAsia="Times New Roman" w:hAnsi="Times New Roman" w:cs="Times New Roman"/>
          <w:sz w:val="24"/>
          <w:szCs w:val="24"/>
          <w:lang w:eastAsia="pl-PL"/>
        </w:rPr>
        <w:t xml:space="preserve">ującego </w:t>
      </w:r>
      <w:r w:rsidR="00092144" w:rsidRPr="007A2E81">
        <w:rPr>
          <w:rFonts w:ascii="Times New Roman" w:eastAsia="Times New Roman" w:hAnsi="Times New Roman" w:cs="Times New Roman"/>
          <w:sz w:val="24"/>
          <w:szCs w:val="24"/>
          <w:lang w:eastAsia="pl-PL"/>
        </w:rPr>
        <w:t>os</w:t>
      </w:r>
      <w:r w:rsidRPr="007A2E81">
        <w:rPr>
          <w:rFonts w:ascii="Times New Roman" w:eastAsia="Times New Roman" w:hAnsi="Times New Roman" w:cs="Times New Roman"/>
          <w:sz w:val="24"/>
          <w:szCs w:val="24"/>
          <w:lang w:eastAsia="pl-PL"/>
        </w:rPr>
        <w:t>oby</w:t>
      </w:r>
      <w:r w:rsidR="00092144" w:rsidRPr="007A2E81">
        <w:rPr>
          <w:rFonts w:ascii="Times New Roman" w:eastAsia="Times New Roman" w:hAnsi="Times New Roman" w:cs="Times New Roman"/>
          <w:sz w:val="24"/>
          <w:szCs w:val="24"/>
          <w:lang w:eastAsia="pl-PL"/>
        </w:rPr>
        <w:t xml:space="preserve"> umocowan</w:t>
      </w:r>
      <w:r w:rsidRPr="007A2E81">
        <w:rPr>
          <w:rFonts w:ascii="Times New Roman" w:eastAsia="Times New Roman" w:hAnsi="Times New Roman" w:cs="Times New Roman"/>
          <w:sz w:val="24"/>
          <w:szCs w:val="24"/>
          <w:lang w:eastAsia="pl-PL"/>
        </w:rPr>
        <w:t>e</w:t>
      </w:r>
      <w:r w:rsidR="00092144" w:rsidRPr="007A2E81">
        <w:rPr>
          <w:rFonts w:ascii="Times New Roman" w:eastAsia="Times New Roman" w:hAnsi="Times New Roman" w:cs="Times New Roman"/>
          <w:sz w:val="24"/>
          <w:szCs w:val="24"/>
          <w:lang w:eastAsia="pl-PL"/>
        </w:rPr>
        <w:t xml:space="preserve"> do zawarcia umowy (dla osób prowadzących jednoosobową działalność gospodarczą imienia, nazwiska, numeru PESEL oraz adresu zamieszkania) i</w:t>
      </w:r>
      <w:r w:rsidRPr="007A2E81">
        <w:rPr>
          <w:rFonts w:ascii="Times New Roman" w:eastAsia="Times New Roman" w:hAnsi="Times New Roman" w:cs="Times New Roman"/>
          <w:sz w:val="24"/>
          <w:szCs w:val="24"/>
          <w:lang w:eastAsia="pl-PL"/>
        </w:rPr>
        <w:t> </w:t>
      </w:r>
      <w:r w:rsidR="00092144" w:rsidRPr="007A2E81">
        <w:rPr>
          <w:rFonts w:ascii="Times New Roman" w:eastAsia="Times New Roman" w:hAnsi="Times New Roman" w:cs="Times New Roman"/>
          <w:sz w:val="24"/>
          <w:szCs w:val="24"/>
          <w:lang w:eastAsia="pl-PL"/>
        </w:rPr>
        <w:t>okazanie pełnomocnictw o ile z okoliczności wynikałaby konieczność posiadania pełnomocnictwa,</w:t>
      </w:r>
    </w:p>
    <w:p w14:paraId="5E80EE41" w14:textId="5C2FD9A5" w:rsidR="00092144" w:rsidRPr="007A2E81" w:rsidRDefault="00BF059C" w:rsidP="001D2C91">
      <w:pPr>
        <w:pStyle w:val="Akapitzlist"/>
        <w:numPr>
          <w:ilvl w:val="0"/>
          <w:numId w:val="5"/>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dokumentu </w:t>
      </w:r>
      <w:r w:rsidR="00092144" w:rsidRPr="007A2E81">
        <w:rPr>
          <w:rFonts w:ascii="Times New Roman" w:eastAsia="Times New Roman" w:hAnsi="Times New Roman" w:cs="Times New Roman"/>
          <w:sz w:val="24"/>
          <w:szCs w:val="24"/>
          <w:lang w:eastAsia="pl-PL"/>
        </w:rPr>
        <w:t>wskaz</w:t>
      </w:r>
      <w:r w:rsidRPr="007A2E81">
        <w:rPr>
          <w:rFonts w:ascii="Times New Roman" w:eastAsia="Times New Roman" w:hAnsi="Times New Roman" w:cs="Times New Roman"/>
          <w:sz w:val="24"/>
          <w:szCs w:val="24"/>
          <w:lang w:eastAsia="pl-PL"/>
        </w:rPr>
        <w:t xml:space="preserve">ującego nazwę banku i </w:t>
      </w:r>
      <w:r w:rsidR="00092144" w:rsidRPr="007A2E81">
        <w:rPr>
          <w:rFonts w:ascii="Times New Roman" w:eastAsia="Times New Roman" w:hAnsi="Times New Roman" w:cs="Times New Roman"/>
          <w:sz w:val="24"/>
          <w:szCs w:val="24"/>
          <w:lang w:eastAsia="pl-PL"/>
        </w:rPr>
        <w:t xml:space="preserve">rachunku bankowego, </w:t>
      </w:r>
      <w:r w:rsidRPr="007A2E81">
        <w:rPr>
          <w:rFonts w:ascii="Times New Roman" w:eastAsia="Times New Roman" w:hAnsi="Times New Roman" w:cs="Times New Roman"/>
          <w:sz w:val="24"/>
          <w:szCs w:val="24"/>
          <w:lang w:eastAsia="pl-PL"/>
        </w:rPr>
        <w:t xml:space="preserve">służącego do rozliczeń pieniężnych, </w:t>
      </w:r>
      <w:r w:rsidR="00757C23" w:rsidRPr="007A2E81">
        <w:rPr>
          <w:rFonts w:ascii="Times New Roman" w:eastAsia="Times New Roman" w:hAnsi="Times New Roman" w:cs="Times New Roman"/>
          <w:sz w:val="24"/>
          <w:szCs w:val="24"/>
          <w:lang w:eastAsia="pl-PL"/>
        </w:rPr>
        <w:t xml:space="preserve">zgodny z wykazem, o </w:t>
      </w:r>
      <w:r w:rsidR="00092144" w:rsidRPr="007A2E81">
        <w:rPr>
          <w:rFonts w:ascii="Times New Roman" w:eastAsia="Times New Roman" w:hAnsi="Times New Roman" w:cs="Times New Roman"/>
          <w:sz w:val="24"/>
          <w:szCs w:val="24"/>
          <w:lang w:eastAsia="pl-PL"/>
        </w:rPr>
        <w:t>który</w:t>
      </w:r>
      <w:r w:rsidR="00757C23" w:rsidRPr="007A2E81">
        <w:rPr>
          <w:rFonts w:ascii="Times New Roman" w:eastAsia="Times New Roman" w:hAnsi="Times New Roman" w:cs="Times New Roman"/>
          <w:sz w:val="24"/>
          <w:szCs w:val="24"/>
          <w:lang w:eastAsia="pl-PL"/>
        </w:rPr>
        <w:t>m</w:t>
      </w:r>
      <w:r w:rsidR="00092144" w:rsidRPr="007A2E81">
        <w:rPr>
          <w:rFonts w:ascii="Times New Roman" w:eastAsia="Times New Roman" w:hAnsi="Times New Roman" w:cs="Times New Roman"/>
          <w:sz w:val="24"/>
          <w:szCs w:val="24"/>
          <w:lang w:eastAsia="pl-PL"/>
        </w:rPr>
        <w:t xml:space="preserve"> </w:t>
      </w:r>
      <w:r w:rsidR="00757C23" w:rsidRPr="007A2E81">
        <w:rPr>
          <w:rFonts w:ascii="Times New Roman" w:eastAsia="Times New Roman" w:hAnsi="Times New Roman" w:cs="Times New Roman"/>
          <w:sz w:val="24"/>
          <w:szCs w:val="24"/>
          <w:lang w:eastAsia="pl-PL"/>
        </w:rPr>
        <w:t xml:space="preserve">mowa w art. 96b ustawy o podatku VAT (tzw. </w:t>
      </w:r>
      <w:r w:rsidRPr="007A2E81">
        <w:rPr>
          <w:rFonts w:ascii="Times New Roman" w:eastAsia="Times New Roman" w:hAnsi="Times New Roman" w:cs="Times New Roman"/>
          <w:sz w:val="24"/>
          <w:szCs w:val="24"/>
          <w:lang w:eastAsia="pl-PL"/>
        </w:rPr>
        <w:t>„biał</w:t>
      </w:r>
      <w:r w:rsidR="00757C23" w:rsidRPr="007A2E81">
        <w:rPr>
          <w:rFonts w:ascii="Times New Roman" w:eastAsia="Times New Roman" w:hAnsi="Times New Roman" w:cs="Times New Roman"/>
          <w:sz w:val="24"/>
          <w:szCs w:val="24"/>
          <w:lang w:eastAsia="pl-PL"/>
        </w:rPr>
        <w:t>ą</w:t>
      </w:r>
      <w:r w:rsidRPr="007A2E81">
        <w:rPr>
          <w:rFonts w:ascii="Times New Roman" w:eastAsia="Times New Roman" w:hAnsi="Times New Roman" w:cs="Times New Roman"/>
          <w:sz w:val="24"/>
          <w:szCs w:val="24"/>
          <w:lang w:eastAsia="pl-PL"/>
        </w:rPr>
        <w:t xml:space="preserve"> li</w:t>
      </w:r>
      <w:r w:rsidR="00757C23" w:rsidRPr="007A2E81">
        <w:rPr>
          <w:rFonts w:ascii="Times New Roman" w:eastAsia="Times New Roman" w:hAnsi="Times New Roman" w:cs="Times New Roman"/>
          <w:sz w:val="24"/>
          <w:szCs w:val="24"/>
          <w:lang w:eastAsia="pl-PL"/>
        </w:rPr>
        <w:t>stą</w:t>
      </w:r>
      <w:r w:rsidRPr="007A2E81">
        <w:rPr>
          <w:rFonts w:ascii="Times New Roman" w:eastAsia="Times New Roman" w:hAnsi="Times New Roman" w:cs="Times New Roman"/>
          <w:sz w:val="24"/>
          <w:szCs w:val="24"/>
          <w:lang w:eastAsia="pl-PL"/>
        </w:rPr>
        <w:t xml:space="preserve">” </w:t>
      </w:r>
      <w:r w:rsidR="00757C23" w:rsidRPr="007A2E81">
        <w:rPr>
          <w:rFonts w:ascii="Times New Roman" w:eastAsia="Times New Roman" w:hAnsi="Times New Roman" w:cs="Times New Roman"/>
          <w:sz w:val="24"/>
          <w:szCs w:val="24"/>
          <w:lang w:eastAsia="pl-PL"/>
        </w:rPr>
        <w:t>podatników),</w:t>
      </w:r>
      <w:r w:rsidRPr="007A2E81">
        <w:rPr>
          <w:rFonts w:ascii="Times New Roman" w:eastAsia="Times New Roman" w:hAnsi="Times New Roman" w:cs="Times New Roman"/>
          <w:sz w:val="24"/>
          <w:szCs w:val="24"/>
          <w:lang w:eastAsia="pl-PL"/>
        </w:rPr>
        <w:t xml:space="preserve"> </w:t>
      </w:r>
    </w:p>
    <w:p w14:paraId="00422D80" w14:textId="0BBA009F" w:rsidR="00874784" w:rsidRPr="007A2E81" w:rsidRDefault="00B935F4" w:rsidP="001D2C91">
      <w:pPr>
        <w:pStyle w:val="Akapitzlist"/>
        <w:numPr>
          <w:ilvl w:val="0"/>
          <w:numId w:val="5"/>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dowodu wniesienia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 xml:space="preserve">zabezpieczenia należytego wykonania umowy zgodnie z </w:t>
      </w:r>
      <w:r w:rsidR="00874784" w:rsidRPr="007A2E81">
        <w:rPr>
          <w:rFonts w:ascii="Times New Roman" w:eastAsia="Times New Roman" w:hAnsi="Times New Roman" w:cs="Times New Roman"/>
          <w:sz w:val="24"/>
          <w:szCs w:val="24"/>
          <w:lang w:eastAsia="pl-PL"/>
        </w:rPr>
        <w:t xml:space="preserve">rozdziałem </w:t>
      </w:r>
      <w:r w:rsidR="00721186" w:rsidRPr="007A2E81">
        <w:rPr>
          <w:rFonts w:ascii="Times New Roman" w:eastAsia="Times New Roman" w:hAnsi="Times New Roman" w:cs="Times New Roman"/>
          <w:sz w:val="24"/>
          <w:szCs w:val="24"/>
          <w:lang w:eastAsia="pl-PL"/>
        </w:rPr>
        <w:t xml:space="preserve">XXII </w:t>
      </w:r>
      <w:r w:rsidRPr="007A2E81">
        <w:rPr>
          <w:rFonts w:ascii="Times New Roman" w:eastAsia="Times New Roman" w:hAnsi="Times New Roman" w:cs="Times New Roman"/>
          <w:sz w:val="24"/>
          <w:szCs w:val="24"/>
          <w:lang w:eastAsia="pl-PL"/>
        </w:rPr>
        <w:t>oraz §</w:t>
      </w:r>
      <w:r w:rsidR="00721186" w:rsidRPr="007A2E81">
        <w:rPr>
          <w:rFonts w:ascii="Times New Roman" w:eastAsia="Times New Roman" w:hAnsi="Times New Roman" w:cs="Times New Roman"/>
          <w:sz w:val="24"/>
          <w:szCs w:val="24"/>
          <w:lang w:eastAsia="pl-PL"/>
        </w:rPr>
        <w:t> 1</w:t>
      </w:r>
      <w:r w:rsidR="001A7B1B" w:rsidRPr="007A2E81">
        <w:rPr>
          <w:rFonts w:ascii="Times New Roman" w:eastAsia="Times New Roman" w:hAnsi="Times New Roman" w:cs="Times New Roman"/>
          <w:sz w:val="24"/>
          <w:szCs w:val="24"/>
          <w:lang w:eastAsia="pl-PL"/>
        </w:rPr>
        <w:t>2</w:t>
      </w:r>
      <w:r w:rsidR="00721186"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PPU</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(zalecane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jest</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wyprzedzające przedłożenie przez Wykonawcę projektu dokumentu zabezpieczenia w celu uzyskania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 xml:space="preserve">akceptacji jego treści </w:t>
      </w:r>
      <w:r w:rsidR="00874784" w:rsidRPr="007A2E81">
        <w:rPr>
          <w:rFonts w:ascii="Times New Roman" w:eastAsia="Times New Roman" w:hAnsi="Times New Roman" w:cs="Times New Roman"/>
          <w:sz w:val="24"/>
          <w:szCs w:val="24"/>
          <w:lang w:eastAsia="pl-PL"/>
        </w:rPr>
        <w:t>przez Zamawiającego, d</w:t>
      </w:r>
      <w:r w:rsidRPr="007A2E81">
        <w:rPr>
          <w:rFonts w:ascii="Times New Roman" w:eastAsia="Times New Roman" w:hAnsi="Times New Roman" w:cs="Times New Roman"/>
          <w:sz w:val="24"/>
          <w:szCs w:val="24"/>
          <w:lang w:eastAsia="pl-PL"/>
        </w:rPr>
        <w:t>otyczącej zgodności z</w:t>
      </w:r>
      <w:r w:rsidR="00874784"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SWZ i PPU)</w:t>
      </w:r>
      <w:r w:rsidR="00874784" w:rsidRPr="007A2E81">
        <w:rPr>
          <w:rFonts w:ascii="Times New Roman" w:eastAsia="Times New Roman" w:hAnsi="Times New Roman" w:cs="Times New Roman"/>
          <w:sz w:val="24"/>
          <w:szCs w:val="24"/>
          <w:lang w:eastAsia="pl-PL"/>
        </w:rPr>
        <w:t>,</w:t>
      </w:r>
    </w:p>
    <w:p w14:paraId="157F6F30" w14:textId="3A461CE4" w:rsidR="00BF059C" w:rsidRPr="007A2E81" w:rsidRDefault="00B935F4" w:rsidP="001D2C91">
      <w:pPr>
        <w:pStyle w:val="Akapitzlist"/>
        <w:numPr>
          <w:ilvl w:val="0"/>
          <w:numId w:val="4"/>
        </w:numPr>
        <w:tabs>
          <w:tab w:val="left" w:pos="284"/>
        </w:tabs>
        <w:spacing w:after="0" w:line="240" w:lineRule="auto"/>
        <w:ind w:left="0" w:firstLine="0"/>
        <w:jc w:val="both"/>
        <w:rPr>
          <w:rFonts w:ascii="Arial" w:eastAsia="Times New Roman" w:hAnsi="Arial" w:cs="Arial"/>
          <w:sz w:val="25"/>
          <w:szCs w:val="25"/>
          <w:lang w:eastAsia="pl-PL"/>
        </w:rPr>
      </w:pPr>
      <w:r w:rsidRPr="007A2E81">
        <w:rPr>
          <w:rFonts w:ascii="Times New Roman" w:eastAsia="Times New Roman" w:hAnsi="Times New Roman" w:cs="Times New Roman"/>
          <w:sz w:val="24"/>
          <w:szCs w:val="24"/>
          <w:lang w:eastAsia="pl-PL"/>
        </w:rPr>
        <w:t>W przypadku wyboru oferty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złożonej</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przez Wykonawców wspólnie ubiegających się</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udzielenie zamówienia publicznego (np. członkowie konsorcjum,</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wspólnicy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spółki cywilnej) Wykonawcy ci przed zawarciem</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umowy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są zobowiązani do przedłożenia Zamawiającemu kopii umowy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określającej podstawy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i zasady wspólnego ubiegania się o udzielenie zamówienia.</w:t>
      </w:r>
      <w:r w:rsidR="00BF059C" w:rsidRPr="007A2E81">
        <w:rPr>
          <w:rFonts w:ascii="Times New Roman" w:eastAsia="Times New Roman" w:hAnsi="Times New Roman" w:cs="Times New Roman"/>
          <w:sz w:val="24"/>
          <w:szCs w:val="24"/>
          <w:lang w:eastAsia="pl-PL"/>
        </w:rPr>
        <w:t xml:space="preserve"> </w:t>
      </w:r>
    </w:p>
    <w:p w14:paraId="243B9A3A" w14:textId="4F19BD65" w:rsidR="00874784" w:rsidRPr="007A2E81" w:rsidRDefault="00BF059C" w:rsidP="00BF059C">
      <w:pPr>
        <w:pStyle w:val="Akapitzlist"/>
        <w:tabs>
          <w:tab w:val="left" w:pos="284"/>
        </w:tabs>
        <w:spacing w:after="0" w:line="240" w:lineRule="auto"/>
        <w:ind w:left="0"/>
        <w:jc w:val="both"/>
        <w:rPr>
          <w:rFonts w:ascii="Arial" w:eastAsia="Times New Roman" w:hAnsi="Arial" w:cs="Arial"/>
          <w:sz w:val="25"/>
          <w:szCs w:val="25"/>
          <w:lang w:eastAsia="pl-PL"/>
        </w:rPr>
      </w:pPr>
      <w:r w:rsidRPr="007A2E81">
        <w:rPr>
          <w:rFonts w:ascii="Times New Roman" w:eastAsia="Times New Roman" w:hAnsi="Times New Roman" w:cs="Times New Roman"/>
          <w:b/>
          <w:bCs/>
          <w:sz w:val="24"/>
          <w:szCs w:val="24"/>
          <w:lang w:eastAsia="pl-PL"/>
        </w:rPr>
        <w:t>UWAGA:</w:t>
      </w:r>
      <w:r w:rsidRPr="007A2E81">
        <w:rPr>
          <w:rFonts w:ascii="Times New Roman" w:eastAsia="Times New Roman" w:hAnsi="Times New Roman" w:cs="Times New Roman"/>
          <w:sz w:val="24"/>
          <w:szCs w:val="24"/>
          <w:lang w:eastAsia="pl-PL"/>
        </w:rPr>
        <w:t xml:space="preserve"> umowa wymieniona w ust. 5 nie może być zawarta na okres krótszy niż </w:t>
      </w:r>
      <w:r w:rsidR="00FD59F6" w:rsidRPr="007A2E81">
        <w:rPr>
          <w:rFonts w:ascii="Times New Roman" w:eastAsia="Times New Roman" w:hAnsi="Times New Roman" w:cs="Times New Roman"/>
          <w:sz w:val="24"/>
          <w:szCs w:val="24"/>
          <w:lang w:eastAsia="pl-PL"/>
        </w:rPr>
        <w:t xml:space="preserve">okres </w:t>
      </w:r>
      <w:r w:rsidRPr="007A2E81">
        <w:rPr>
          <w:rFonts w:ascii="Times New Roman" w:eastAsia="Times New Roman" w:hAnsi="Times New Roman" w:cs="Times New Roman"/>
          <w:sz w:val="24"/>
          <w:szCs w:val="24"/>
          <w:lang w:eastAsia="pl-PL"/>
        </w:rPr>
        <w:t xml:space="preserve">realizacji zamówienia na podstawie niniejszej SWZ. </w:t>
      </w:r>
    </w:p>
    <w:p w14:paraId="07A86437" w14:textId="7547F62C" w:rsidR="00B935F4" w:rsidRPr="007A2E81" w:rsidRDefault="00B935F4" w:rsidP="001D2C91">
      <w:pPr>
        <w:pStyle w:val="Akapitzlist"/>
        <w:numPr>
          <w:ilvl w:val="0"/>
          <w:numId w:val="4"/>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Jeżeli Wykonawca, którego</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oferta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została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wybrana jako</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najkorzystniejsza,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uchyla się od</w:t>
      </w:r>
      <w:r w:rsidR="00CA21EA" w:rsidRPr="007A2E81">
        <w:rPr>
          <w:rFonts w:ascii="Times New Roman" w:eastAsia="Times New Roman" w:hAnsi="Times New Roman" w:cs="Times New Roman"/>
          <w:sz w:val="24"/>
          <w:szCs w:val="24"/>
          <w:lang w:eastAsia="pl-PL"/>
        </w:rPr>
        <w:t> </w:t>
      </w:r>
      <w:r w:rsidRPr="007A2E81">
        <w:rPr>
          <w:rFonts w:ascii="Times New Roman" w:eastAsia="Times New Roman" w:hAnsi="Times New Roman" w:cs="Times New Roman"/>
          <w:sz w:val="24"/>
          <w:szCs w:val="24"/>
          <w:lang w:eastAsia="pl-PL"/>
        </w:rPr>
        <w:t>zawarcia</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umowy</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sprawie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zamówienia lub nie</w:t>
      </w:r>
      <w:r w:rsidR="00874784"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wnosi wymaganego zabezpieczenia należytego wykonania umowy, Zamawiający może dokonać ponownego</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badania i oceny</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ofert spośród ofert</w:t>
      </w:r>
      <w:r w:rsidR="00747D3D" w:rsidRPr="007A2E81">
        <w:rPr>
          <w:rFonts w:ascii="Times New Roman" w:eastAsia="Times New Roman" w:hAnsi="Times New Roman" w:cs="Times New Roman"/>
          <w:sz w:val="24"/>
          <w:szCs w:val="24"/>
          <w:lang w:eastAsia="pl-PL"/>
        </w:rPr>
        <w:t>, złożonych</w:t>
      </w:r>
      <w:r w:rsidRPr="007A2E81">
        <w:rPr>
          <w:rFonts w:ascii="Times New Roman" w:eastAsia="Times New Roman" w:hAnsi="Times New Roman" w:cs="Times New Roman"/>
          <w:sz w:val="24"/>
          <w:szCs w:val="24"/>
          <w:lang w:eastAsia="pl-PL"/>
        </w:rPr>
        <w:t xml:space="preserve"> </w:t>
      </w:r>
      <w:r w:rsidR="00747D3D" w:rsidRPr="007A2E81">
        <w:rPr>
          <w:rFonts w:ascii="Times New Roman" w:eastAsia="Times New Roman" w:hAnsi="Times New Roman" w:cs="Times New Roman"/>
          <w:sz w:val="24"/>
          <w:szCs w:val="24"/>
          <w:lang w:eastAsia="pl-PL"/>
        </w:rPr>
        <w:t xml:space="preserve">przez </w:t>
      </w:r>
      <w:r w:rsidRPr="007A2E81">
        <w:rPr>
          <w:rFonts w:ascii="Times New Roman" w:eastAsia="Times New Roman" w:hAnsi="Times New Roman" w:cs="Times New Roman"/>
          <w:sz w:val="24"/>
          <w:szCs w:val="24"/>
          <w:lang w:eastAsia="pl-PL"/>
        </w:rPr>
        <w:t>pozostałych</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Wykonawców</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oraz wybrać najkorzystniejszą ofertę</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albo</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unieważnić</w:t>
      </w:r>
      <w:r w:rsidR="001F71CE"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postępowanie.</w:t>
      </w:r>
    </w:p>
    <w:p w14:paraId="2162342A" w14:textId="25F7BB34" w:rsidR="00D04F63" w:rsidRPr="007A2E81" w:rsidRDefault="00D04F63" w:rsidP="00DE61A3">
      <w:pPr>
        <w:pStyle w:val="Akapitzlist"/>
        <w:tabs>
          <w:tab w:val="left" w:pos="284"/>
        </w:tabs>
        <w:spacing w:after="0" w:line="240" w:lineRule="auto"/>
        <w:ind w:left="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b/>
          <w:bCs/>
          <w:sz w:val="24"/>
          <w:szCs w:val="24"/>
          <w:u w:val="single"/>
          <w:lang w:eastAsia="pl-PL"/>
        </w:rPr>
        <w:t>UWAGA:</w:t>
      </w:r>
      <w:r w:rsidRPr="007A2E81">
        <w:rPr>
          <w:rFonts w:ascii="Times New Roman" w:eastAsia="Times New Roman" w:hAnsi="Times New Roman" w:cs="Times New Roman"/>
          <w:sz w:val="24"/>
          <w:szCs w:val="24"/>
          <w:lang w:eastAsia="pl-PL"/>
        </w:rPr>
        <w:t xml:space="preserve"> Wykonawca, z którym Zamawiający podpisze umowę, </w:t>
      </w:r>
      <w:r w:rsidRPr="007A2E81">
        <w:rPr>
          <w:rFonts w:ascii="Times New Roman" w:eastAsia="Times New Roman" w:hAnsi="Times New Roman" w:cs="Times New Roman"/>
          <w:b/>
          <w:bCs/>
          <w:sz w:val="24"/>
          <w:szCs w:val="24"/>
          <w:lang w:eastAsia="pl-PL"/>
        </w:rPr>
        <w:t>przed rozpoczęciem świadczenia usługi</w:t>
      </w:r>
      <w:r w:rsidRPr="007A2E81">
        <w:rPr>
          <w:rFonts w:ascii="Times New Roman" w:eastAsia="Times New Roman" w:hAnsi="Times New Roman" w:cs="Times New Roman"/>
          <w:sz w:val="24"/>
          <w:szCs w:val="24"/>
          <w:lang w:eastAsia="pl-PL"/>
        </w:rPr>
        <w:t>, zobowiązany jest do przedłożenia Zamawiającemu umowy ubezpieczenia od odpowiedzialności cywilnej w zakresie prowadzonej działalności, związanej z przedmiotem zamówienia na sumę ubezpieczenia co najmniej 200 000,00 zł.</w:t>
      </w:r>
    </w:p>
    <w:p w14:paraId="7F982C68" w14:textId="6EEBB8CD" w:rsidR="00092144" w:rsidRPr="007A2E81" w:rsidRDefault="00B935F4" w:rsidP="0061749B">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91562A" w:rsidRPr="007A2E81">
        <w:rPr>
          <w:rFonts w:ascii="Times New Roman" w:eastAsiaTheme="majorEastAsia" w:hAnsi="Times New Roman" w:cs="Times New Roman"/>
          <w:b/>
          <w:bCs/>
          <w:sz w:val="24"/>
          <w:szCs w:val="24"/>
        </w:rPr>
        <w:t xml:space="preserve">. </w:t>
      </w:r>
      <w:r w:rsidRPr="007A2E81">
        <w:rPr>
          <w:rFonts w:ascii="Times New Roman" w:eastAsiaTheme="majorEastAsia" w:hAnsi="Times New Roman" w:cs="Times New Roman"/>
          <w:b/>
          <w:bCs/>
          <w:sz w:val="24"/>
          <w:szCs w:val="24"/>
        </w:rPr>
        <w:t>POUCZENIE O ŚRODKACH OCHRONY PRAWNEJ PRZYSŁUGUJĄCYCH WYKONAWCY</w:t>
      </w:r>
    </w:p>
    <w:p w14:paraId="013D47DF" w14:textId="527E0FE8" w:rsidR="00092144" w:rsidRPr="007A2E81" w:rsidRDefault="00092144" w:rsidP="00092144">
      <w:pPr>
        <w:pStyle w:val="NormalnyWeb"/>
        <w:shd w:val="clear" w:color="auto" w:fill="FFFFFF"/>
        <w:suppressAutoHyphens w:val="0"/>
        <w:spacing w:before="0" w:beforeAutospacing="0" w:after="120" w:afterAutospacing="0"/>
        <w:jc w:val="both"/>
      </w:pPr>
      <w:r w:rsidRPr="007A2E81">
        <w:t xml:space="preserve">W prowadzonym postępowaniu o udzielenie zamówienia mają zastosowanie przepisy zawarte w dziale IX ustawy </w:t>
      </w:r>
      <w:proofErr w:type="spellStart"/>
      <w:r w:rsidRPr="007A2E81">
        <w:t>Pzp</w:t>
      </w:r>
      <w:proofErr w:type="spellEnd"/>
      <w:r w:rsidRPr="007A2E81">
        <w:t xml:space="preserve"> – „Środki ochrony prawnej”.</w:t>
      </w:r>
    </w:p>
    <w:p w14:paraId="083E96D5" w14:textId="641D8941" w:rsidR="00624DB7" w:rsidRPr="007A2E81" w:rsidRDefault="00790B40" w:rsidP="0061749B">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BF059C" w:rsidRPr="007A2E81">
        <w:rPr>
          <w:rFonts w:ascii="Times New Roman" w:eastAsiaTheme="majorEastAsia" w:hAnsi="Times New Roman" w:cs="Times New Roman"/>
          <w:b/>
          <w:bCs/>
          <w:sz w:val="24"/>
          <w:szCs w:val="24"/>
        </w:rPr>
        <w:t>I</w:t>
      </w:r>
      <w:r w:rsidRPr="007A2E81">
        <w:rPr>
          <w:rFonts w:ascii="Times New Roman" w:eastAsiaTheme="majorEastAsia" w:hAnsi="Times New Roman" w:cs="Times New Roman"/>
          <w:b/>
          <w:bCs/>
          <w:sz w:val="24"/>
          <w:szCs w:val="24"/>
        </w:rPr>
        <w:t>.WYMAGANIA DOTYCZĄCE WADIUM</w:t>
      </w:r>
    </w:p>
    <w:p w14:paraId="12D838CB" w14:textId="096A76F9" w:rsidR="00985306" w:rsidRPr="007A2E81" w:rsidRDefault="00985306" w:rsidP="00985306">
      <w:pPr>
        <w:tabs>
          <w:tab w:val="left" w:pos="284"/>
        </w:tabs>
        <w:spacing w:after="0" w:line="240" w:lineRule="auto"/>
        <w:jc w:val="both"/>
        <w:rPr>
          <w:rFonts w:ascii="Times New Roman" w:hAnsi="Times New Roman" w:cs="Times New Roman"/>
          <w:b/>
          <w:sz w:val="24"/>
          <w:szCs w:val="24"/>
        </w:rPr>
      </w:pPr>
      <w:r w:rsidRPr="007A2E81">
        <w:rPr>
          <w:rFonts w:ascii="Times New Roman" w:hAnsi="Times New Roman" w:cs="Times New Roman"/>
          <w:sz w:val="24"/>
          <w:szCs w:val="24"/>
        </w:rPr>
        <w:t>1. Wykonawca przystępujący do przetargu jest obowiązany wnieść wadium w</w:t>
      </w:r>
      <w:r w:rsidRPr="007A2E81">
        <w:rPr>
          <w:rFonts w:ascii="Times New Roman" w:hAnsi="Times New Roman" w:cs="Times New Roman"/>
          <w:b/>
          <w:sz w:val="24"/>
          <w:szCs w:val="24"/>
        </w:rPr>
        <w:t xml:space="preserve"> </w:t>
      </w:r>
      <w:r w:rsidRPr="007A2E81">
        <w:rPr>
          <w:rFonts w:ascii="Times New Roman" w:hAnsi="Times New Roman" w:cs="Times New Roman"/>
          <w:sz w:val="24"/>
          <w:szCs w:val="24"/>
        </w:rPr>
        <w:t>wysokości</w:t>
      </w:r>
      <w:r w:rsidRPr="007A2E81">
        <w:rPr>
          <w:rFonts w:ascii="Times New Roman" w:hAnsi="Times New Roman" w:cs="Times New Roman"/>
          <w:b/>
          <w:sz w:val="24"/>
          <w:szCs w:val="24"/>
        </w:rPr>
        <w:t xml:space="preserve"> </w:t>
      </w:r>
      <w:r w:rsidR="00135020" w:rsidRPr="007A2E81">
        <w:rPr>
          <w:rFonts w:ascii="Times New Roman" w:hAnsi="Times New Roman" w:cs="Times New Roman"/>
          <w:b/>
          <w:sz w:val="24"/>
          <w:szCs w:val="24"/>
        </w:rPr>
        <w:t>10</w:t>
      </w:r>
      <w:r w:rsidRPr="007A2E81">
        <w:rPr>
          <w:rFonts w:ascii="Times New Roman" w:hAnsi="Times New Roman" w:cs="Times New Roman"/>
          <w:b/>
          <w:sz w:val="24"/>
          <w:szCs w:val="24"/>
        </w:rPr>
        <w:t> 000,00</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zł</w:t>
      </w:r>
      <w:r w:rsidRPr="007A2E81">
        <w:rPr>
          <w:rFonts w:ascii="Times New Roman" w:hAnsi="Times New Roman" w:cs="Times New Roman"/>
          <w:sz w:val="24"/>
          <w:szCs w:val="24"/>
        </w:rPr>
        <w:t xml:space="preserve"> (</w:t>
      </w:r>
      <w:r w:rsidRPr="007A2E81">
        <w:rPr>
          <w:rFonts w:ascii="Times New Roman" w:hAnsi="Times New Roman" w:cs="Times New Roman"/>
          <w:b/>
          <w:sz w:val="24"/>
          <w:szCs w:val="24"/>
        </w:rPr>
        <w:t>słownie:</w:t>
      </w:r>
      <w:r w:rsidRPr="007A2E81">
        <w:rPr>
          <w:rFonts w:ascii="Times New Roman" w:hAnsi="Times New Roman" w:cs="Times New Roman"/>
          <w:sz w:val="24"/>
          <w:szCs w:val="24"/>
        </w:rPr>
        <w:t xml:space="preserve"> </w:t>
      </w:r>
      <w:r w:rsidR="00135020" w:rsidRPr="007A2E81">
        <w:rPr>
          <w:rFonts w:ascii="Times New Roman" w:hAnsi="Times New Roman" w:cs="Times New Roman"/>
          <w:b/>
          <w:bCs/>
          <w:sz w:val="24"/>
          <w:szCs w:val="24"/>
        </w:rPr>
        <w:t>dziesięć</w:t>
      </w:r>
      <w:r w:rsidRPr="007A2E81">
        <w:rPr>
          <w:rFonts w:ascii="Times New Roman" w:hAnsi="Times New Roman" w:cs="Times New Roman"/>
          <w:b/>
          <w:bCs/>
          <w:sz w:val="24"/>
          <w:szCs w:val="24"/>
        </w:rPr>
        <w:t xml:space="preserve"> tysięcy </w:t>
      </w:r>
      <w:r w:rsidRPr="007A2E81">
        <w:rPr>
          <w:rFonts w:ascii="Times New Roman" w:hAnsi="Times New Roman" w:cs="Times New Roman"/>
          <w:b/>
          <w:sz w:val="24"/>
          <w:szCs w:val="24"/>
        </w:rPr>
        <w:t>złotych 00/10</w:t>
      </w:r>
      <w:r w:rsidR="006F134C" w:rsidRPr="007A2E81">
        <w:rPr>
          <w:rFonts w:ascii="Times New Roman" w:hAnsi="Times New Roman" w:cs="Times New Roman"/>
          <w:b/>
          <w:sz w:val="24"/>
          <w:szCs w:val="24"/>
        </w:rPr>
        <w:t>0</w:t>
      </w:r>
      <w:r w:rsidRPr="007A2E81">
        <w:rPr>
          <w:rFonts w:ascii="Times New Roman" w:hAnsi="Times New Roman" w:cs="Times New Roman"/>
          <w:sz w:val="24"/>
          <w:szCs w:val="24"/>
        </w:rPr>
        <w:t>).</w:t>
      </w:r>
    </w:p>
    <w:p w14:paraId="0C077BCC" w14:textId="77777777" w:rsidR="00985306" w:rsidRPr="007A2E81" w:rsidRDefault="00985306" w:rsidP="00985306">
      <w:pPr>
        <w:tabs>
          <w:tab w:val="left" w:pos="284"/>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lastRenderedPageBreak/>
        <w:t>2.</w:t>
      </w:r>
      <w:r w:rsidRPr="007A2E81">
        <w:rPr>
          <w:rFonts w:ascii="Times New Roman" w:hAnsi="Times New Roman" w:cs="Times New Roman"/>
          <w:sz w:val="24"/>
          <w:szCs w:val="24"/>
        </w:rPr>
        <w:tab/>
        <w:t>Wadium może być wniesione w następujących formach:</w:t>
      </w:r>
    </w:p>
    <w:p w14:paraId="1624EF7E" w14:textId="77777777" w:rsidR="00985306" w:rsidRPr="007A2E81" w:rsidRDefault="00985306" w:rsidP="001D2C91">
      <w:pPr>
        <w:pStyle w:val="Akapitzlist"/>
        <w:numPr>
          <w:ilvl w:val="0"/>
          <w:numId w:val="15"/>
        </w:numPr>
        <w:tabs>
          <w:tab w:val="left" w:pos="284"/>
        </w:tabs>
        <w:suppressAutoHyphens/>
        <w:spacing w:after="0" w:line="240" w:lineRule="auto"/>
        <w:ind w:left="0" w:firstLine="0"/>
        <w:rPr>
          <w:rFonts w:ascii="Times New Roman" w:hAnsi="Times New Roman" w:cs="Times New Roman"/>
          <w:b/>
          <w:bCs/>
          <w:sz w:val="24"/>
          <w:szCs w:val="24"/>
          <w:lang w:eastAsia="pl-PL"/>
        </w:rPr>
      </w:pPr>
      <w:r w:rsidRPr="007A2E81">
        <w:rPr>
          <w:rFonts w:ascii="Times New Roman" w:hAnsi="Times New Roman" w:cs="Times New Roman"/>
          <w:sz w:val="24"/>
          <w:szCs w:val="24"/>
        </w:rPr>
        <w:t xml:space="preserve">pieniądzu, na rachunek bankowy nr </w:t>
      </w:r>
      <w:r w:rsidRPr="007A2E81">
        <w:rPr>
          <w:rFonts w:ascii="Times New Roman" w:hAnsi="Times New Roman" w:cs="Times New Roman"/>
          <w:b/>
          <w:bCs/>
          <w:sz w:val="24"/>
          <w:szCs w:val="24"/>
        </w:rPr>
        <w:t>74 1090 2604 0000 0001 3379 7851</w:t>
      </w:r>
      <w:r w:rsidRPr="007A2E81">
        <w:rPr>
          <w:rFonts w:ascii="Times New Roman" w:hAnsi="Times New Roman" w:cs="Times New Roman"/>
          <w:sz w:val="24"/>
          <w:szCs w:val="24"/>
        </w:rPr>
        <w:t>,</w:t>
      </w:r>
    </w:p>
    <w:p w14:paraId="220478F6" w14:textId="77777777" w:rsidR="00985306" w:rsidRPr="007A2E81" w:rsidRDefault="00985306" w:rsidP="001D2C91">
      <w:pPr>
        <w:pStyle w:val="Akapitzlist"/>
        <w:numPr>
          <w:ilvl w:val="0"/>
          <w:numId w:val="15"/>
        </w:numPr>
        <w:tabs>
          <w:tab w:val="left" w:pos="284"/>
        </w:tabs>
        <w:suppressAutoHyphens/>
        <w:spacing w:after="0" w:line="240" w:lineRule="auto"/>
        <w:ind w:left="0" w:firstLine="0"/>
        <w:rPr>
          <w:rFonts w:ascii="Times New Roman" w:hAnsi="Times New Roman" w:cs="Times New Roman"/>
          <w:b/>
          <w:bCs/>
          <w:sz w:val="24"/>
          <w:szCs w:val="24"/>
          <w:lang w:eastAsia="pl-PL"/>
        </w:rPr>
      </w:pPr>
      <w:r w:rsidRPr="007A2E81">
        <w:rPr>
          <w:rFonts w:ascii="Times New Roman" w:hAnsi="Times New Roman" w:cs="Times New Roman"/>
          <w:sz w:val="24"/>
          <w:szCs w:val="24"/>
        </w:rPr>
        <w:t xml:space="preserve">gwarancjach bankowych, </w:t>
      </w:r>
      <w:r w:rsidRPr="007A2E81">
        <w:rPr>
          <w:rFonts w:ascii="Times New Roman" w:hAnsi="Times New Roman" w:cs="Times New Roman"/>
          <w:sz w:val="24"/>
          <w:szCs w:val="24"/>
        </w:rPr>
        <w:tab/>
      </w:r>
    </w:p>
    <w:p w14:paraId="20A13416" w14:textId="77777777" w:rsidR="00985306" w:rsidRPr="007A2E81" w:rsidRDefault="00985306" w:rsidP="001D2C91">
      <w:pPr>
        <w:pStyle w:val="Akapitzlist"/>
        <w:numPr>
          <w:ilvl w:val="0"/>
          <w:numId w:val="15"/>
        </w:numPr>
        <w:tabs>
          <w:tab w:val="left" w:pos="284"/>
        </w:tabs>
        <w:suppressAutoHyphens/>
        <w:spacing w:after="0" w:line="240" w:lineRule="auto"/>
        <w:ind w:left="0" w:firstLine="0"/>
        <w:rPr>
          <w:rFonts w:ascii="Times New Roman" w:hAnsi="Times New Roman" w:cs="Times New Roman"/>
          <w:b/>
          <w:bCs/>
          <w:sz w:val="24"/>
          <w:szCs w:val="24"/>
          <w:lang w:eastAsia="pl-PL"/>
        </w:rPr>
      </w:pPr>
      <w:r w:rsidRPr="007A2E81">
        <w:rPr>
          <w:rFonts w:ascii="Times New Roman" w:hAnsi="Times New Roman" w:cs="Times New Roman"/>
          <w:sz w:val="24"/>
          <w:szCs w:val="24"/>
        </w:rPr>
        <w:t>gwarancjach ubezpieczeniowych,</w:t>
      </w:r>
    </w:p>
    <w:p w14:paraId="6357E4BD" w14:textId="77777777" w:rsidR="00985306" w:rsidRPr="007A2E81" w:rsidRDefault="00985306" w:rsidP="001D2C91">
      <w:pPr>
        <w:pStyle w:val="Akapitzlist"/>
        <w:numPr>
          <w:ilvl w:val="0"/>
          <w:numId w:val="15"/>
        </w:numPr>
        <w:tabs>
          <w:tab w:val="left" w:pos="284"/>
        </w:tabs>
        <w:suppressAutoHyphens/>
        <w:spacing w:after="0" w:line="240" w:lineRule="auto"/>
        <w:ind w:left="0" w:firstLine="0"/>
        <w:jc w:val="both"/>
        <w:rPr>
          <w:rFonts w:ascii="Times New Roman" w:hAnsi="Times New Roman" w:cs="Times New Roman"/>
          <w:b/>
          <w:bCs/>
          <w:sz w:val="24"/>
          <w:szCs w:val="24"/>
          <w:lang w:eastAsia="pl-PL"/>
        </w:rPr>
      </w:pPr>
      <w:r w:rsidRPr="007A2E81">
        <w:rPr>
          <w:rFonts w:ascii="Times New Roman" w:hAnsi="Times New Roman" w:cs="Times New Roman"/>
          <w:sz w:val="24"/>
          <w:szCs w:val="24"/>
        </w:rPr>
        <w:t>poręczeniach udzielanych przez podmioty, o których mowa w art. 6b ust. 5 pkt 2 ustawy z dnia 9 listopada 2000 r. o utworzeniu Polskiej Agencji Rozwoju Przedsiębiorczości.</w:t>
      </w:r>
    </w:p>
    <w:p w14:paraId="3DEF2211" w14:textId="77777777" w:rsidR="00985306" w:rsidRPr="007A2E81" w:rsidRDefault="00985306" w:rsidP="00985306">
      <w:pPr>
        <w:tabs>
          <w:tab w:val="left" w:pos="284"/>
        </w:tabs>
        <w:spacing w:after="0" w:line="240" w:lineRule="auto"/>
        <w:jc w:val="both"/>
        <w:rPr>
          <w:rFonts w:ascii="Times New Roman" w:hAnsi="Times New Roman" w:cs="Times New Roman"/>
          <w:sz w:val="24"/>
          <w:szCs w:val="24"/>
          <w:lang w:eastAsia="ar-SA"/>
        </w:rPr>
      </w:pPr>
      <w:r w:rsidRPr="007A2E81">
        <w:rPr>
          <w:rFonts w:ascii="Times New Roman" w:hAnsi="Times New Roman" w:cs="Times New Roman"/>
          <w:sz w:val="24"/>
          <w:szCs w:val="24"/>
        </w:rPr>
        <w:t>3.</w:t>
      </w:r>
      <w:r w:rsidRPr="007A2E81">
        <w:rPr>
          <w:rFonts w:ascii="Times New Roman" w:hAnsi="Times New Roman" w:cs="Times New Roman"/>
          <w:sz w:val="24"/>
          <w:szCs w:val="24"/>
        </w:rPr>
        <w:tab/>
        <w:t xml:space="preserve">Wadium wnoszone w formie poręczenia lub gwarancji należy dołączyć do oferty w oryginale, w postaci elektronicznej. </w:t>
      </w:r>
    </w:p>
    <w:p w14:paraId="19FAC63D" w14:textId="77777777" w:rsidR="00985306" w:rsidRPr="007A2E81" w:rsidRDefault="00985306" w:rsidP="00985306">
      <w:pPr>
        <w:tabs>
          <w:tab w:val="left" w:pos="284"/>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4.</w:t>
      </w:r>
      <w:r w:rsidRPr="007A2E81">
        <w:rPr>
          <w:rFonts w:ascii="Times New Roman" w:hAnsi="Times New Roman" w:cs="Times New Roman"/>
          <w:sz w:val="24"/>
          <w:szCs w:val="24"/>
        </w:rPr>
        <w:tab/>
        <w:t>Wadium w formie pieniężnej Wykonawca wpłaca przelewem na rachunek bankowy wskazany w ust. 2 pkt 1.</w:t>
      </w:r>
    </w:p>
    <w:p w14:paraId="31D86DCF" w14:textId="5C277B52" w:rsidR="00624DB7" w:rsidRPr="007A2E81" w:rsidRDefault="00624DB7" w:rsidP="0061749B">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BF059C" w:rsidRPr="007A2E81">
        <w:rPr>
          <w:rFonts w:ascii="Times New Roman" w:eastAsiaTheme="majorEastAsia" w:hAnsi="Times New Roman" w:cs="Times New Roman"/>
          <w:b/>
          <w:bCs/>
          <w:sz w:val="24"/>
          <w:szCs w:val="24"/>
        </w:rPr>
        <w:t>II</w:t>
      </w:r>
      <w:r w:rsidRPr="007A2E81">
        <w:rPr>
          <w:rFonts w:ascii="Times New Roman" w:eastAsiaTheme="majorEastAsia" w:hAnsi="Times New Roman" w:cs="Times New Roman"/>
          <w:b/>
          <w:bCs/>
          <w:sz w:val="24"/>
          <w:szCs w:val="24"/>
        </w:rPr>
        <w:t xml:space="preserve">. </w:t>
      </w:r>
      <w:r w:rsidR="00790B40" w:rsidRPr="007A2E81">
        <w:rPr>
          <w:rFonts w:ascii="Times New Roman" w:eastAsiaTheme="majorEastAsia" w:hAnsi="Times New Roman" w:cs="Times New Roman"/>
          <w:b/>
          <w:bCs/>
          <w:sz w:val="24"/>
          <w:szCs w:val="24"/>
        </w:rPr>
        <w:t>INFORMACJE</w:t>
      </w:r>
      <w:r w:rsidR="00CA3378" w:rsidRPr="007A2E81">
        <w:rPr>
          <w:rFonts w:ascii="Times New Roman" w:eastAsiaTheme="majorEastAsia" w:hAnsi="Times New Roman" w:cs="Times New Roman"/>
          <w:b/>
          <w:bCs/>
          <w:sz w:val="24"/>
          <w:szCs w:val="24"/>
        </w:rPr>
        <w:t xml:space="preserve"> </w:t>
      </w:r>
      <w:r w:rsidR="00790B40" w:rsidRPr="007A2E81">
        <w:rPr>
          <w:rFonts w:ascii="Times New Roman" w:eastAsiaTheme="majorEastAsia" w:hAnsi="Times New Roman" w:cs="Times New Roman"/>
          <w:b/>
          <w:bCs/>
          <w:sz w:val="24"/>
          <w:szCs w:val="24"/>
        </w:rPr>
        <w:t>DOTYCZĄCE ZABEZPIECZENIA NALEŻYTEGO WYKONANIA UMOWY</w:t>
      </w:r>
    </w:p>
    <w:p w14:paraId="108F5FBA" w14:textId="08E88452" w:rsidR="00624DB7" w:rsidRPr="007A2E81" w:rsidRDefault="00790B40" w:rsidP="001D2C91">
      <w:pPr>
        <w:pStyle w:val="Akapitzlist"/>
        <w:numPr>
          <w:ilvl w:val="0"/>
          <w:numId w:val="6"/>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Przed zawarciem</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umowy Wykonawca,</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którego oferta</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została uznana</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za najkorzystniejszą,</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zobowiązany jest do wniesienia zabezpieczenia należytego</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wykonania</w:t>
      </w:r>
      <w:r w:rsidR="00BF059C"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 xml:space="preserve">umowy w wysokości </w:t>
      </w:r>
      <w:r w:rsidR="00985306" w:rsidRPr="007A2E81">
        <w:rPr>
          <w:rFonts w:ascii="Times New Roman" w:eastAsia="Times New Roman" w:hAnsi="Times New Roman" w:cs="Times New Roman"/>
          <w:b/>
          <w:bCs/>
          <w:sz w:val="24"/>
          <w:szCs w:val="24"/>
          <w:lang w:eastAsia="pl-PL"/>
        </w:rPr>
        <w:t>4</w:t>
      </w:r>
      <w:r w:rsidRPr="007A2E81">
        <w:rPr>
          <w:rFonts w:ascii="Times New Roman" w:eastAsia="Times New Roman" w:hAnsi="Times New Roman" w:cs="Times New Roman"/>
          <w:b/>
          <w:bCs/>
          <w:sz w:val="24"/>
          <w:szCs w:val="24"/>
          <w:lang w:eastAsia="pl-PL"/>
        </w:rPr>
        <w:t>%</w:t>
      </w:r>
      <w:r w:rsidR="00BF059C" w:rsidRPr="007A2E81">
        <w:rPr>
          <w:rFonts w:ascii="Times New Roman" w:eastAsia="Times New Roman" w:hAnsi="Times New Roman" w:cs="Times New Roman"/>
          <w:b/>
          <w:bCs/>
          <w:sz w:val="24"/>
          <w:szCs w:val="24"/>
          <w:lang w:eastAsia="pl-PL"/>
        </w:rPr>
        <w:t xml:space="preserve"> </w:t>
      </w:r>
      <w:r w:rsidRPr="007A2E81">
        <w:rPr>
          <w:rFonts w:ascii="Times New Roman" w:eastAsia="Times New Roman" w:hAnsi="Times New Roman" w:cs="Times New Roman"/>
          <w:sz w:val="24"/>
          <w:szCs w:val="24"/>
          <w:lang w:eastAsia="pl-PL"/>
        </w:rPr>
        <w:t>ceny oferty.</w:t>
      </w:r>
    </w:p>
    <w:p w14:paraId="7AB5AFE9" w14:textId="73EABFDF" w:rsidR="004E1A0C" w:rsidRPr="007A2E81" w:rsidRDefault="004E1A0C" w:rsidP="001D2C91">
      <w:pPr>
        <w:pStyle w:val="Akapitzlist"/>
        <w:numPr>
          <w:ilvl w:val="0"/>
          <w:numId w:val="6"/>
        </w:numPr>
        <w:tabs>
          <w:tab w:val="left" w:pos="284"/>
          <w:tab w:val="left" w:pos="360"/>
          <w:tab w:val="left" w:pos="1080"/>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Zabezpieczenie musi być wniesione w pełnej wysokości, niezależnie od formy</w:t>
      </w:r>
      <w:r w:rsidR="00FB6F4E" w:rsidRPr="007A2E81">
        <w:rPr>
          <w:rFonts w:ascii="Times New Roman" w:hAnsi="Times New Roman" w:cs="Times New Roman"/>
          <w:sz w:val="24"/>
          <w:szCs w:val="24"/>
        </w:rPr>
        <w:t xml:space="preserve">/form, wskazanych w art. 450 ust. 1 ustawy </w:t>
      </w:r>
      <w:proofErr w:type="spellStart"/>
      <w:r w:rsidR="00FB6F4E"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jego wniesienia, najpóźniej w</w:t>
      </w:r>
      <w:r w:rsidR="00FB6F4E" w:rsidRPr="007A2E81">
        <w:rPr>
          <w:rFonts w:ascii="Times New Roman" w:hAnsi="Times New Roman" w:cs="Times New Roman"/>
          <w:sz w:val="24"/>
          <w:szCs w:val="24"/>
        </w:rPr>
        <w:t> </w:t>
      </w:r>
      <w:r w:rsidRPr="007A2E81">
        <w:rPr>
          <w:rFonts w:ascii="Times New Roman" w:hAnsi="Times New Roman" w:cs="Times New Roman"/>
          <w:sz w:val="24"/>
          <w:szCs w:val="24"/>
        </w:rPr>
        <w:t>dniu zawarcia umowy, ale przed jej podpisaniem.</w:t>
      </w:r>
    </w:p>
    <w:p w14:paraId="08525CE9" w14:textId="392BDFF4" w:rsidR="004E1A0C" w:rsidRPr="007A2E81" w:rsidRDefault="004E1A0C" w:rsidP="001D2C91">
      <w:pPr>
        <w:pStyle w:val="Akapitzlist"/>
        <w:numPr>
          <w:ilvl w:val="0"/>
          <w:numId w:val="6"/>
        </w:numPr>
        <w:tabs>
          <w:tab w:val="left" w:pos="284"/>
          <w:tab w:val="left" w:pos="360"/>
          <w:tab w:val="left" w:pos="1080"/>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Zabezpieczenie wnoszone w pieniądzu należy złożyć na rachunek bankowy nr: </w:t>
      </w:r>
      <w:r w:rsidRPr="007A2E81">
        <w:rPr>
          <w:rFonts w:ascii="Times New Roman" w:hAnsi="Times New Roman" w:cs="Times New Roman"/>
          <w:b/>
          <w:bCs/>
          <w:sz w:val="24"/>
          <w:szCs w:val="24"/>
          <w:u w:val="single"/>
        </w:rPr>
        <w:t>74 1090 2604 0000 0001 3379 7851</w:t>
      </w:r>
      <w:r w:rsidRPr="007A2E81">
        <w:rPr>
          <w:rFonts w:ascii="Times New Roman" w:hAnsi="Times New Roman" w:cs="Times New Roman"/>
          <w:sz w:val="24"/>
          <w:szCs w:val="24"/>
        </w:rPr>
        <w:t>,</w:t>
      </w:r>
    </w:p>
    <w:p w14:paraId="5D743BA7" w14:textId="23C50649" w:rsidR="004E1A0C" w:rsidRPr="007A2E81" w:rsidRDefault="00FB6F4E" w:rsidP="001D2C91">
      <w:pPr>
        <w:pStyle w:val="Akapitzlist"/>
        <w:numPr>
          <w:ilvl w:val="0"/>
          <w:numId w:val="6"/>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Szczegółowy opis zwrotu zamieszczony jest w </w:t>
      </w:r>
      <w:r w:rsidR="00D939F0" w:rsidRPr="007A2E81">
        <w:rPr>
          <w:rFonts w:ascii="Times New Roman" w:eastAsia="Times New Roman" w:hAnsi="Times New Roman" w:cs="Times New Roman"/>
          <w:sz w:val="24"/>
          <w:szCs w:val="24"/>
          <w:lang w:eastAsia="pl-PL"/>
        </w:rPr>
        <w:t>§ 1</w:t>
      </w:r>
      <w:r w:rsidR="007A1118" w:rsidRPr="007A2E81">
        <w:rPr>
          <w:rFonts w:ascii="Times New Roman" w:eastAsia="Times New Roman" w:hAnsi="Times New Roman" w:cs="Times New Roman"/>
          <w:sz w:val="24"/>
          <w:szCs w:val="24"/>
          <w:lang w:eastAsia="pl-PL"/>
        </w:rPr>
        <w:t>2</w:t>
      </w:r>
      <w:r w:rsidR="00D939F0"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PPU.</w:t>
      </w:r>
    </w:p>
    <w:p w14:paraId="582EFCAF" w14:textId="5599BD7B" w:rsidR="000B4091" w:rsidRPr="007A2E81" w:rsidRDefault="000B4091" w:rsidP="0061749B">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XXI</w:t>
      </w:r>
      <w:r w:rsidR="0091562A" w:rsidRPr="007A2E81">
        <w:rPr>
          <w:rFonts w:ascii="Times New Roman" w:eastAsiaTheme="majorEastAsia" w:hAnsi="Times New Roman" w:cs="Times New Roman"/>
          <w:b/>
          <w:bCs/>
          <w:sz w:val="24"/>
          <w:szCs w:val="24"/>
        </w:rPr>
        <w:t>II</w:t>
      </w:r>
      <w:r w:rsidRPr="007A2E81">
        <w:rPr>
          <w:rFonts w:ascii="Times New Roman" w:eastAsiaTheme="majorEastAsia" w:hAnsi="Times New Roman" w:cs="Times New Roman"/>
          <w:b/>
          <w:bCs/>
          <w:sz w:val="24"/>
          <w:szCs w:val="24"/>
        </w:rPr>
        <w:t>. INFORMACJE DOTYCZĄCE ZALICZKI</w:t>
      </w:r>
    </w:p>
    <w:p w14:paraId="202211BD" w14:textId="5CD873A7" w:rsidR="000B4091" w:rsidRPr="007A2E81" w:rsidRDefault="00362FF1" w:rsidP="001D2C91">
      <w:pPr>
        <w:pStyle w:val="Akapitzlist"/>
        <w:numPr>
          <w:ilvl w:val="0"/>
          <w:numId w:val="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Zamawiający </w:t>
      </w:r>
      <w:r w:rsidR="007365F6" w:rsidRPr="007A2E81">
        <w:rPr>
          <w:rFonts w:ascii="Times New Roman" w:eastAsia="Times New Roman" w:hAnsi="Times New Roman" w:cs="Times New Roman"/>
          <w:sz w:val="24"/>
          <w:szCs w:val="24"/>
          <w:lang w:eastAsia="pl-PL"/>
        </w:rPr>
        <w:t xml:space="preserve">nie </w:t>
      </w:r>
      <w:r w:rsidRPr="007A2E81">
        <w:rPr>
          <w:rFonts w:ascii="Times New Roman" w:eastAsia="Times New Roman" w:hAnsi="Times New Roman" w:cs="Times New Roman"/>
          <w:sz w:val="24"/>
          <w:szCs w:val="24"/>
          <w:lang w:eastAsia="pl-PL"/>
        </w:rPr>
        <w:t>przewiduje udzieleni</w:t>
      </w:r>
      <w:r w:rsidR="007365F6" w:rsidRPr="007A2E81">
        <w:rPr>
          <w:rFonts w:ascii="Times New Roman" w:eastAsia="Times New Roman" w:hAnsi="Times New Roman" w:cs="Times New Roman"/>
          <w:sz w:val="24"/>
          <w:szCs w:val="24"/>
          <w:lang w:eastAsia="pl-PL"/>
        </w:rPr>
        <w:t>a</w:t>
      </w:r>
      <w:r w:rsidRPr="007A2E81">
        <w:rPr>
          <w:rFonts w:ascii="Times New Roman" w:eastAsia="Times New Roman" w:hAnsi="Times New Roman" w:cs="Times New Roman"/>
          <w:sz w:val="24"/>
          <w:szCs w:val="24"/>
          <w:lang w:eastAsia="pl-PL"/>
        </w:rPr>
        <w:t xml:space="preserve"> zaliczki na poczet wykonania </w:t>
      </w:r>
      <w:r w:rsidR="007365F6" w:rsidRPr="007A2E81">
        <w:rPr>
          <w:rFonts w:ascii="Times New Roman" w:eastAsia="Times New Roman" w:hAnsi="Times New Roman" w:cs="Times New Roman"/>
          <w:sz w:val="24"/>
          <w:szCs w:val="24"/>
          <w:lang w:eastAsia="pl-PL"/>
        </w:rPr>
        <w:t xml:space="preserve">niniejszego </w:t>
      </w:r>
      <w:r w:rsidRPr="007A2E81">
        <w:rPr>
          <w:rFonts w:ascii="Times New Roman" w:eastAsia="Times New Roman" w:hAnsi="Times New Roman" w:cs="Times New Roman"/>
          <w:sz w:val="24"/>
          <w:szCs w:val="24"/>
          <w:lang w:eastAsia="pl-PL"/>
        </w:rPr>
        <w:t>zamówienia</w:t>
      </w:r>
      <w:r w:rsidR="007365F6" w:rsidRPr="007A2E81">
        <w:rPr>
          <w:rFonts w:ascii="Times New Roman" w:eastAsia="Times New Roman" w:hAnsi="Times New Roman" w:cs="Times New Roman"/>
          <w:sz w:val="24"/>
          <w:szCs w:val="24"/>
          <w:lang w:eastAsia="pl-PL"/>
        </w:rPr>
        <w:t>.</w:t>
      </w:r>
    </w:p>
    <w:p w14:paraId="172EDB84" w14:textId="03025127" w:rsidR="00FB6F4E" w:rsidRPr="007A2E81" w:rsidRDefault="00FB6F4E" w:rsidP="0061749B">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5F1735" w:rsidRPr="007A2E81">
        <w:rPr>
          <w:rFonts w:ascii="Times New Roman" w:eastAsiaTheme="majorEastAsia" w:hAnsi="Times New Roman" w:cs="Times New Roman"/>
          <w:b/>
          <w:bCs/>
          <w:sz w:val="24"/>
          <w:szCs w:val="24"/>
        </w:rPr>
        <w:t>I</w:t>
      </w:r>
      <w:r w:rsidRPr="007A2E81">
        <w:rPr>
          <w:rFonts w:ascii="Times New Roman" w:eastAsiaTheme="majorEastAsia" w:hAnsi="Times New Roman" w:cs="Times New Roman"/>
          <w:b/>
          <w:bCs/>
          <w:sz w:val="24"/>
          <w:szCs w:val="24"/>
        </w:rPr>
        <w:t>V. INFORMACJA O PODWYKONAWSTWIE</w:t>
      </w:r>
    </w:p>
    <w:p w14:paraId="257F9FB9" w14:textId="59FD91EF" w:rsidR="00207CFE" w:rsidRPr="007A2E81" w:rsidRDefault="009F5099" w:rsidP="0020616A">
      <w:pPr>
        <w:pStyle w:val="Akapitzlist"/>
        <w:numPr>
          <w:ilvl w:val="0"/>
          <w:numId w:val="3"/>
        </w:numPr>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Zamawiający</w:t>
      </w:r>
      <w:r w:rsidR="00DE61A3" w:rsidRPr="007A2E81">
        <w:rPr>
          <w:rFonts w:ascii="Times New Roman" w:hAnsi="Times New Roman" w:cs="Times New Roman"/>
          <w:sz w:val="24"/>
          <w:szCs w:val="24"/>
        </w:rPr>
        <w:t>, kierując się potrzebą zagwarantowania w pełni profesjonalnej obsługi mieszkańców miasta,</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dokonuje zastrzeżenia</w:t>
      </w:r>
      <w:r w:rsidRPr="007A2E81">
        <w:rPr>
          <w:rFonts w:ascii="Times New Roman" w:hAnsi="Times New Roman" w:cs="Times New Roman"/>
          <w:sz w:val="24"/>
          <w:szCs w:val="24"/>
        </w:rPr>
        <w:t xml:space="preserve"> osobistego wykonania</w:t>
      </w:r>
      <w:r w:rsidR="008A6C97" w:rsidRPr="007A2E81">
        <w:rPr>
          <w:rFonts w:ascii="Times New Roman" w:hAnsi="Times New Roman" w:cs="Times New Roman"/>
          <w:sz w:val="24"/>
          <w:szCs w:val="24"/>
        </w:rPr>
        <w:t xml:space="preserve"> przez Wykonawcę kluczowych zadań</w:t>
      </w:r>
      <w:r w:rsidR="00207CFE" w:rsidRPr="007A2E81">
        <w:rPr>
          <w:rFonts w:ascii="Times New Roman" w:hAnsi="Times New Roman" w:cs="Times New Roman"/>
          <w:sz w:val="24"/>
          <w:szCs w:val="24"/>
        </w:rPr>
        <w:t xml:space="preserve"> w realizacji niniejszego zamówienia dotyczących:</w:t>
      </w:r>
    </w:p>
    <w:p w14:paraId="7D1847B4" w14:textId="1329F5FF" w:rsidR="008A6C97" w:rsidRPr="007A2E81" w:rsidRDefault="008A6C97" w:rsidP="00207CFE">
      <w:pPr>
        <w:pStyle w:val="Akapitzlist"/>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1) przyjmowani</w:t>
      </w:r>
      <w:r w:rsidR="00207CFE" w:rsidRPr="007A2E81">
        <w:rPr>
          <w:rFonts w:ascii="Times New Roman" w:hAnsi="Times New Roman" w:cs="Times New Roman"/>
          <w:sz w:val="24"/>
          <w:szCs w:val="24"/>
        </w:rPr>
        <w:t>a</w:t>
      </w:r>
      <w:r w:rsidRPr="007A2E81">
        <w:rPr>
          <w:rFonts w:ascii="Times New Roman" w:hAnsi="Times New Roman" w:cs="Times New Roman"/>
          <w:sz w:val="24"/>
          <w:szCs w:val="24"/>
        </w:rPr>
        <w:t xml:space="preserve"> odpadów od właścicieli nieruchomości w PSZOK,</w:t>
      </w:r>
    </w:p>
    <w:p w14:paraId="673748EC" w14:textId="44CB9189" w:rsidR="008A6C97" w:rsidRPr="007A2E81" w:rsidRDefault="00DE61A3" w:rsidP="008A6C97">
      <w:pPr>
        <w:spacing w:after="0" w:line="240" w:lineRule="auto"/>
        <w:rPr>
          <w:rFonts w:ascii="Times New Roman" w:hAnsi="Times New Roman" w:cs="Times New Roman"/>
          <w:sz w:val="24"/>
          <w:szCs w:val="24"/>
        </w:rPr>
      </w:pPr>
      <w:r w:rsidRPr="007A2E81">
        <w:rPr>
          <w:rFonts w:ascii="Times New Roman" w:hAnsi="Times New Roman" w:cs="Times New Roman"/>
          <w:sz w:val="24"/>
          <w:szCs w:val="24"/>
        </w:rPr>
        <w:t>2</w:t>
      </w:r>
      <w:r w:rsidR="008A6C97" w:rsidRPr="007A2E81">
        <w:rPr>
          <w:rFonts w:ascii="Times New Roman" w:hAnsi="Times New Roman" w:cs="Times New Roman"/>
          <w:sz w:val="24"/>
          <w:szCs w:val="24"/>
        </w:rPr>
        <w:t>) obsług</w:t>
      </w:r>
      <w:r w:rsidR="00207CFE" w:rsidRPr="007A2E81">
        <w:rPr>
          <w:rFonts w:ascii="Times New Roman" w:hAnsi="Times New Roman" w:cs="Times New Roman"/>
          <w:sz w:val="24"/>
          <w:szCs w:val="24"/>
        </w:rPr>
        <w:t>i</w:t>
      </w:r>
      <w:r w:rsidR="008A6C97" w:rsidRPr="007A2E81">
        <w:rPr>
          <w:rFonts w:ascii="Times New Roman" w:hAnsi="Times New Roman" w:cs="Times New Roman"/>
          <w:sz w:val="24"/>
          <w:szCs w:val="24"/>
        </w:rPr>
        <w:t xml:space="preserve"> mobilnego mini PSZOK</w:t>
      </w:r>
      <w:r w:rsidR="00207CFE" w:rsidRPr="007A2E81">
        <w:rPr>
          <w:rFonts w:ascii="Times New Roman" w:hAnsi="Times New Roman" w:cs="Times New Roman"/>
          <w:sz w:val="24"/>
          <w:szCs w:val="24"/>
        </w:rPr>
        <w:t>,</w:t>
      </w:r>
    </w:p>
    <w:p w14:paraId="7DD6C546" w14:textId="5EA66B5B" w:rsidR="00A51E8E" w:rsidRPr="007A2E81" w:rsidRDefault="00DE61A3" w:rsidP="008A6C97">
      <w:pPr>
        <w:spacing w:after="0" w:line="240" w:lineRule="auto"/>
        <w:rPr>
          <w:rFonts w:ascii="Times New Roman" w:hAnsi="Times New Roman" w:cs="Times New Roman"/>
          <w:sz w:val="24"/>
          <w:szCs w:val="24"/>
        </w:rPr>
      </w:pPr>
      <w:r w:rsidRPr="007A2E81">
        <w:rPr>
          <w:rFonts w:ascii="Times New Roman" w:hAnsi="Times New Roman" w:cs="Times New Roman"/>
          <w:sz w:val="24"/>
          <w:szCs w:val="24"/>
        </w:rPr>
        <w:t>3</w:t>
      </w:r>
      <w:r w:rsidR="008A6C97" w:rsidRPr="007A2E81">
        <w:rPr>
          <w:rFonts w:ascii="Times New Roman" w:hAnsi="Times New Roman" w:cs="Times New Roman"/>
          <w:sz w:val="24"/>
          <w:szCs w:val="24"/>
        </w:rPr>
        <w:t>) sprawowani</w:t>
      </w:r>
      <w:r w:rsidR="00207CFE" w:rsidRPr="007A2E81">
        <w:rPr>
          <w:rFonts w:ascii="Times New Roman" w:hAnsi="Times New Roman" w:cs="Times New Roman"/>
          <w:sz w:val="24"/>
          <w:szCs w:val="24"/>
        </w:rPr>
        <w:t>a</w:t>
      </w:r>
      <w:r w:rsidR="008A6C97" w:rsidRPr="007A2E81">
        <w:rPr>
          <w:rFonts w:ascii="Times New Roman" w:hAnsi="Times New Roman" w:cs="Times New Roman"/>
          <w:sz w:val="24"/>
          <w:szCs w:val="24"/>
        </w:rPr>
        <w:t xml:space="preserve"> nadzoru nad realizacją przedmiotu umowy</w:t>
      </w:r>
      <w:r w:rsidR="00D87DF7" w:rsidRPr="007A2E81">
        <w:rPr>
          <w:rFonts w:ascii="Times New Roman" w:hAnsi="Times New Roman" w:cs="Times New Roman"/>
          <w:sz w:val="24"/>
          <w:szCs w:val="24"/>
        </w:rPr>
        <w:t>.</w:t>
      </w:r>
    </w:p>
    <w:p w14:paraId="50DA5CCE" w14:textId="0B81082A" w:rsidR="00DE61A3" w:rsidRPr="007A2E81" w:rsidRDefault="00DE61A3" w:rsidP="00DE61A3">
      <w:pPr>
        <w:spacing w:after="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Wykonanie ww. zadań wiąże się nierozerwalnie z weryfikacją uprawnień (przetwarzanie danych osobowych) i we</w:t>
      </w:r>
      <w:r w:rsidR="00091206" w:rsidRPr="007A2E81">
        <w:rPr>
          <w:rFonts w:ascii="Times New Roman" w:hAnsi="Times New Roman" w:cs="Times New Roman"/>
          <w:b/>
          <w:bCs/>
          <w:sz w:val="24"/>
          <w:szCs w:val="24"/>
        </w:rPr>
        <w:t>r</w:t>
      </w:r>
      <w:r w:rsidRPr="007A2E81">
        <w:rPr>
          <w:rFonts w:ascii="Times New Roman" w:hAnsi="Times New Roman" w:cs="Times New Roman"/>
          <w:b/>
          <w:bCs/>
          <w:sz w:val="24"/>
          <w:szCs w:val="24"/>
        </w:rPr>
        <w:t>yfikacj</w:t>
      </w:r>
      <w:r w:rsidR="00091206" w:rsidRPr="007A2E81">
        <w:rPr>
          <w:rFonts w:ascii="Times New Roman" w:hAnsi="Times New Roman" w:cs="Times New Roman"/>
          <w:b/>
          <w:bCs/>
          <w:sz w:val="24"/>
          <w:szCs w:val="24"/>
        </w:rPr>
        <w:t>ą</w:t>
      </w:r>
      <w:r w:rsidRPr="007A2E81">
        <w:rPr>
          <w:rFonts w:ascii="Times New Roman" w:hAnsi="Times New Roman" w:cs="Times New Roman"/>
          <w:b/>
          <w:bCs/>
          <w:sz w:val="24"/>
          <w:szCs w:val="24"/>
        </w:rPr>
        <w:t xml:space="preserve"> pochodzenia odpadów – są to zadania krytyczne i</w:t>
      </w:r>
      <w:r w:rsidR="00091206" w:rsidRPr="007A2E81">
        <w:rPr>
          <w:rFonts w:ascii="Times New Roman" w:hAnsi="Times New Roman" w:cs="Times New Roman"/>
          <w:b/>
          <w:bCs/>
          <w:sz w:val="24"/>
          <w:szCs w:val="24"/>
        </w:rPr>
        <w:t> </w:t>
      </w:r>
      <w:r w:rsidRPr="007A2E81">
        <w:rPr>
          <w:rFonts w:ascii="Times New Roman" w:hAnsi="Times New Roman" w:cs="Times New Roman"/>
          <w:b/>
          <w:bCs/>
          <w:sz w:val="24"/>
          <w:szCs w:val="24"/>
        </w:rPr>
        <w:t>wrażliwe z punktu widzenia zagwarantowania należytego wykonania zamówienia.</w:t>
      </w:r>
    </w:p>
    <w:p w14:paraId="023D9065" w14:textId="77777777" w:rsidR="007B6EB9" w:rsidRPr="007A2E81" w:rsidRDefault="007B6EB9" w:rsidP="007B6EB9">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2. Wykonawca odpowiada za działania i zaniechanie osób, z których pomocą zobowiązanie wykonuje, jak również osób, którym wykonanie powierza, jak za własne działanie lub zaniechanie. </w:t>
      </w:r>
    </w:p>
    <w:p w14:paraId="0ED915FC" w14:textId="76B9A5D9" w:rsidR="007B6EB9" w:rsidRPr="007A2E81" w:rsidRDefault="007B6EB9" w:rsidP="007B6EB9">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3.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w:t>
      </w:r>
      <w:r w:rsidR="00041690" w:rsidRPr="007A2E81">
        <w:rPr>
          <w:rFonts w:ascii="Times New Roman" w:hAnsi="Times New Roman" w:cs="Times New Roman"/>
          <w:sz w:val="24"/>
          <w:szCs w:val="24"/>
        </w:rPr>
        <w:t xml:space="preserve"> zawartej z Wykonawcą.</w:t>
      </w:r>
    </w:p>
    <w:p w14:paraId="0F78DFC2" w14:textId="71BDCA44" w:rsidR="007B6EB9" w:rsidRPr="007A2E81" w:rsidRDefault="007B6EB9" w:rsidP="007B6EB9">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4. Szczegóły, dotyczące podwykonawców reguluje § 7 Załącznika nr 3 do SWZ (PPU).</w:t>
      </w:r>
    </w:p>
    <w:p w14:paraId="7C87A640" w14:textId="0AF003BB" w:rsidR="005331DF" w:rsidRPr="007A2E81" w:rsidRDefault="00790B40" w:rsidP="00B071D8">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F656F3" w:rsidRPr="007A2E81">
        <w:rPr>
          <w:rFonts w:ascii="Times New Roman" w:eastAsiaTheme="majorEastAsia" w:hAnsi="Times New Roman" w:cs="Times New Roman"/>
          <w:b/>
          <w:bCs/>
          <w:sz w:val="24"/>
          <w:szCs w:val="24"/>
        </w:rPr>
        <w:t>V</w:t>
      </w:r>
      <w:r w:rsidRPr="007A2E81">
        <w:rPr>
          <w:rFonts w:ascii="Times New Roman" w:eastAsiaTheme="majorEastAsia" w:hAnsi="Times New Roman" w:cs="Times New Roman"/>
          <w:b/>
          <w:bCs/>
          <w:sz w:val="24"/>
          <w:szCs w:val="24"/>
        </w:rPr>
        <w:t>.</w:t>
      </w:r>
      <w:bookmarkStart w:id="13" w:name="_Toc109100957"/>
      <w:r w:rsidR="005331DF" w:rsidRPr="007A2E81">
        <w:rPr>
          <w:rFonts w:ascii="Times New Roman" w:eastAsiaTheme="majorEastAsia" w:hAnsi="Times New Roman" w:cs="Times New Roman"/>
          <w:b/>
          <w:bCs/>
          <w:sz w:val="24"/>
          <w:szCs w:val="24"/>
        </w:rPr>
        <w:t xml:space="preserve"> INFORMACJA O OGÓLNYCH ZASADACH OCHRONY DANYCH OSOBOWYCH, STOSOWANYCH W URZĘDZIE MIASTA MŁAWA</w:t>
      </w:r>
    </w:p>
    <w:p w14:paraId="544021BA" w14:textId="77777777" w:rsidR="005F1735" w:rsidRPr="007A2E81" w:rsidRDefault="005F1735" w:rsidP="00207CFE">
      <w:pPr>
        <w:tabs>
          <w:tab w:val="left" w:pos="284"/>
        </w:tabs>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 xml:space="preserve">Na podstawie Art. 13 ust. 1 i 2 rozporządzenia Parlamentu Europejskiego i Rady (UE) 2016/679 z dnia 27 kwietnia 2016 r. w sprawie ochrony osób fizycznych w związku z przetwarzaniem danych osobowych i w sprawie swobodnego przepływu takich danych oraz uchylenia </w:t>
      </w:r>
      <w:r w:rsidRPr="007A2E81">
        <w:rPr>
          <w:rFonts w:ascii="Times New Roman" w:hAnsi="Times New Roman" w:cs="Times New Roman"/>
          <w:bCs/>
          <w:sz w:val="24"/>
          <w:szCs w:val="24"/>
        </w:rPr>
        <w:lastRenderedPageBreak/>
        <w:t>dyrektywy 95/46/WE (ogólnego rozporządzenia o ochronie danych), Dz.U.UE.L.2016.119.1 (dalej: RODO), uprzejmie informujemy, że:</w:t>
      </w:r>
    </w:p>
    <w:p w14:paraId="3B5AAF4B" w14:textId="638A208F"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Administratorem pozyskanych danych osobowych jest Burmistrz Miasta Mława, adres siedziby: ul. Stary Rynek 19, 06-500 Mława, dane kontaktowe: Tel. 23 654 33 82, e-mail: </w:t>
      </w:r>
      <w:hyperlink r:id="rId12" w:history="1">
        <w:r w:rsidRPr="007A2E81">
          <w:rPr>
            <w:rStyle w:val="Hipercze"/>
            <w:rFonts w:ascii="Times New Roman" w:hAnsi="Times New Roman" w:cs="Times New Roman"/>
            <w:bCs/>
            <w:color w:val="auto"/>
            <w:sz w:val="24"/>
            <w:szCs w:val="24"/>
          </w:rPr>
          <w:t>info@mlawa.pl</w:t>
        </w:r>
      </w:hyperlink>
    </w:p>
    <w:p w14:paraId="2103981B"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 sprawach z zakresu ochrony danych osobowych możliwy jest kontakt z inspektorem ochrony danych, którym jest: Marcin Kurpiewski</w:t>
      </w:r>
      <w:r w:rsidRPr="007A2E81">
        <w:rPr>
          <w:rFonts w:ascii="Times New Roman" w:hAnsi="Times New Roman" w:cs="Times New Roman"/>
          <w:b/>
          <w:bCs/>
          <w:sz w:val="24"/>
          <w:szCs w:val="24"/>
        </w:rPr>
        <w:t xml:space="preserve">, </w:t>
      </w:r>
      <w:r w:rsidRPr="007A2E81">
        <w:rPr>
          <w:rFonts w:ascii="Times New Roman" w:hAnsi="Times New Roman" w:cs="Times New Roman"/>
          <w:bCs/>
          <w:sz w:val="24"/>
          <w:szCs w:val="24"/>
        </w:rPr>
        <w:t xml:space="preserve">e-mail: </w:t>
      </w:r>
      <w:hyperlink r:id="rId13" w:history="1">
        <w:r w:rsidRPr="007A2E81">
          <w:rPr>
            <w:rStyle w:val="Hipercze"/>
            <w:rFonts w:ascii="Times New Roman" w:hAnsi="Times New Roman" w:cs="Times New Roman"/>
            <w:bCs/>
            <w:color w:val="auto"/>
            <w:sz w:val="24"/>
            <w:szCs w:val="24"/>
          </w:rPr>
          <w:t>iod@mlawa.</w:t>
        </w:r>
      </w:hyperlink>
      <w:r w:rsidRPr="007A2E81">
        <w:rPr>
          <w:rFonts w:ascii="Times New Roman" w:hAnsi="Times New Roman" w:cs="Times New Roman"/>
          <w:bCs/>
          <w:sz w:val="24"/>
          <w:szCs w:val="24"/>
          <w:u w:val="single"/>
        </w:rPr>
        <w:t>pl</w:t>
      </w:r>
    </w:p>
    <w:p w14:paraId="21EEFEB4"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Niniejsze zasady obejmują następujące kategorie osób biorące udział w postępowaniu:</w:t>
      </w:r>
    </w:p>
    <w:p w14:paraId="68AE1063" w14:textId="4067DEE5" w:rsidR="005F1735" w:rsidRPr="007A2E81" w:rsidRDefault="005F1735" w:rsidP="00997A8A">
      <w:pPr>
        <w:pStyle w:val="Akapitzlist"/>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osoby fizyczne nieprowadzące działalności gospodarczej,</w:t>
      </w:r>
    </w:p>
    <w:p w14:paraId="78B78D5D"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osoby fizyczne prowadzące działalność gospodarczą,</w:t>
      </w:r>
    </w:p>
    <w:p w14:paraId="34B71C1A"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członkowie organu zarządzającego wykonawcy, będący osobami fizycznymi,</w:t>
      </w:r>
    </w:p>
    <w:p w14:paraId="6FBDD9E6"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pełnomocnicy wykonawców będący osobami fizycznymi.</w:t>
      </w:r>
    </w:p>
    <w:p w14:paraId="615D3F31"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Każdorazowo podczas pozyskiwania danych osobowych zostaną Państwo poinformowani o celu, podstawie prawnej i okresie przetwarzania danych osobowych;</w:t>
      </w:r>
    </w:p>
    <w:p w14:paraId="514E37B5"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Administrator nie planuje powierzać danych osobowych innym osobom fizycznym czy  organizacjom a także nie zamierza przekazywać danych do państw trzecich ani do organizacji międzynarodowych;</w:t>
      </w:r>
    </w:p>
    <w:p w14:paraId="40BBECBA" w14:textId="6A00EB60"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Dane osobowe przetwarzane będą na podstawie Art. 6 ust. 1 lit. c RODO w celu związanym z postępowaniem o udzielenie zamówienia nr </w:t>
      </w:r>
      <w:r w:rsidRPr="007A2E81">
        <w:rPr>
          <w:rFonts w:ascii="Times New Roman" w:hAnsi="Times New Roman" w:cs="Times New Roman"/>
          <w:b/>
          <w:bCs/>
          <w:sz w:val="24"/>
          <w:szCs w:val="24"/>
        </w:rPr>
        <w:t>GKM.271.</w:t>
      </w:r>
      <w:r w:rsidR="004679D7" w:rsidRPr="007A2E81">
        <w:rPr>
          <w:rFonts w:ascii="Times New Roman" w:hAnsi="Times New Roman" w:cs="Times New Roman"/>
          <w:b/>
          <w:bCs/>
          <w:sz w:val="24"/>
          <w:szCs w:val="24"/>
        </w:rPr>
        <w:t>36</w:t>
      </w:r>
      <w:r w:rsidRPr="007A2E81">
        <w:rPr>
          <w:rFonts w:ascii="Times New Roman" w:hAnsi="Times New Roman" w:cs="Times New Roman"/>
          <w:b/>
          <w:bCs/>
          <w:sz w:val="24"/>
          <w:szCs w:val="24"/>
        </w:rPr>
        <w:t>.202</w:t>
      </w:r>
      <w:r w:rsidR="004679D7" w:rsidRPr="007A2E81">
        <w:rPr>
          <w:rFonts w:ascii="Times New Roman" w:hAnsi="Times New Roman" w:cs="Times New Roman"/>
          <w:b/>
          <w:bCs/>
          <w:sz w:val="24"/>
          <w:szCs w:val="24"/>
        </w:rPr>
        <w:t>6</w:t>
      </w:r>
      <w:r w:rsidRPr="007A2E81">
        <w:rPr>
          <w:rFonts w:ascii="Times New Roman" w:hAnsi="Times New Roman" w:cs="Times New Roman"/>
          <w:bCs/>
          <w:sz w:val="24"/>
          <w:szCs w:val="24"/>
        </w:rPr>
        <w:t>;</w:t>
      </w:r>
    </w:p>
    <w:p w14:paraId="04756A79"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Jeżeli ma zastosowanie, odbiorcami Państwa danych osobowych będą osoby lub podmioty, którym udostępniona zostanie dokumentacja postępowania w oparciu o art. 74 ust. 1 pkt 1 ustawy </w:t>
      </w:r>
      <w:proofErr w:type="spellStart"/>
      <w:r w:rsidRPr="007A2E81">
        <w:rPr>
          <w:rFonts w:ascii="Times New Roman" w:hAnsi="Times New Roman" w:cs="Times New Roman"/>
          <w:bCs/>
          <w:sz w:val="24"/>
          <w:szCs w:val="24"/>
        </w:rPr>
        <w:t>Pzp</w:t>
      </w:r>
      <w:proofErr w:type="spellEnd"/>
      <w:r w:rsidRPr="007A2E81">
        <w:rPr>
          <w:rFonts w:ascii="Times New Roman" w:hAnsi="Times New Roman" w:cs="Times New Roman"/>
          <w:bCs/>
          <w:sz w:val="24"/>
          <w:szCs w:val="24"/>
        </w:rPr>
        <w:t xml:space="preserve">. </w:t>
      </w:r>
    </w:p>
    <w:p w14:paraId="278261B3"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Dane osobowe będą przechowywane, zgodnie z art. 434 ust. 1 ustawy </w:t>
      </w:r>
      <w:proofErr w:type="spellStart"/>
      <w:r w:rsidRPr="007A2E81">
        <w:rPr>
          <w:rFonts w:ascii="Times New Roman" w:hAnsi="Times New Roman" w:cs="Times New Roman"/>
          <w:bCs/>
          <w:sz w:val="24"/>
          <w:szCs w:val="24"/>
        </w:rPr>
        <w:t>Pzp</w:t>
      </w:r>
      <w:proofErr w:type="spellEnd"/>
      <w:r w:rsidRPr="007A2E81">
        <w:rPr>
          <w:rFonts w:ascii="Times New Roman" w:hAnsi="Times New Roman" w:cs="Times New Roman"/>
          <w:bCs/>
          <w:sz w:val="24"/>
          <w:szCs w:val="24"/>
        </w:rPr>
        <w:t>, przez cały okres trwania umowy;</w:t>
      </w:r>
    </w:p>
    <w:p w14:paraId="4FEADD47"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W przypadku zamówień o wartości powyżej 130 000,00 zł, obowiązek podania danych osobowych bezpośrednio od Wykonawcy o osobie biorącej udział w postępowaniu o udzielenie zamówienia publicznego jako wykonawcy w myśl zasady jawności takiego postępowania jest wymogiem ustawowym określonym w przepisach ustawy </w:t>
      </w:r>
      <w:proofErr w:type="spellStart"/>
      <w:r w:rsidRPr="007A2E81">
        <w:rPr>
          <w:rFonts w:ascii="Times New Roman" w:hAnsi="Times New Roman" w:cs="Times New Roman"/>
          <w:bCs/>
          <w:sz w:val="24"/>
          <w:szCs w:val="24"/>
        </w:rPr>
        <w:t>Pzp</w:t>
      </w:r>
      <w:proofErr w:type="spellEnd"/>
      <w:r w:rsidRPr="007A2E81">
        <w:rPr>
          <w:rFonts w:ascii="Times New Roman" w:hAnsi="Times New Roman" w:cs="Times New Roman"/>
          <w:bCs/>
          <w:sz w:val="24"/>
          <w:szCs w:val="24"/>
        </w:rPr>
        <w:t xml:space="preserve">, związanym z udziałem w postępowaniu o udzielenie zamówienia publicznego; konsekwencje niepodania określonych danych wynikają z ustawy </w:t>
      </w:r>
      <w:proofErr w:type="spellStart"/>
      <w:r w:rsidRPr="007A2E81">
        <w:rPr>
          <w:rFonts w:ascii="Times New Roman" w:hAnsi="Times New Roman" w:cs="Times New Roman"/>
          <w:bCs/>
          <w:sz w:val="24"/>
          <w:szCs w:val="24"/>
        </w:rPr>
        <w:t>Pzp</w:t>
      </w:r>
      <w:proofErr w:type="spellEnd"/>
      <w:r w:rsidRPr="007A2E81">
        <w:rPr>
          <w:rFonts w:ascii="Times New Roman" w:hAnsi="Times New Roman" w:cs="Times New Roman"/>
          <w:bCs/>
          <w:sz w:val="24"/>
          <w:szCs w:val="24"/>
        </w:rPr>
        <w:t xml:space="preserve">;  </w:t>
      </w:r>
    </w:p>
    <w:p w14:paraId="0037D10D"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 odniesieniu do Państwa danych osobowych decyzje nie będą podejmowane w sposób zautomatyzowany, stosowanie do Art. 22 RODO;</w:t>
      </w:r>
    </w:p>
    <w:p w14:paraId="785B948B"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posiadacie Państwo:</w:t>
      </w:r>
    </w:p>
    <w:p w14:paraId="6C5E9ADF"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na podstawie Art. 15 RODO prawo dostępu do danych osobowych Państwa dotyczących;</w:t>
      </w:r>
    </w:p>
    <w:p w14:paraId="04684757"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na podstawie Art. 16 RODO prawo do sprostowania Państwa danych osobowych;</w:t>
      </w:r>
    </w:p>
    <w:p w14:paraId="2F857E7E"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na podstawie Art. 18 RODO prawo żądania od administratora ograniczenia przetwarzania danych osobowych z zastrzeżeniem przypadków, o których mowa w Art. 18 ust. 2 RODO;  </w:t>
      </w:r>
    </w:p>
    <w:p w14:paraId="2F526FDB" w14:textId="77777777" w:rsidR="005F1735" w:rsidRPr="007A2E81" w:rsidRDefault="005F1735" w:rsidP="00997A8A">
      <w:pPr>
        <w:numPr>
          <w:ilvl w:val="1"/>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prawo do wniesienia skargi do Prezesa Urzędu Ochrony Danych Osobowych, gdy uznacie Państwo, że przetwarzanie danych osobowych Państwa dotyczących narusza przepisy RODO</w:t>
      </w:r>
    </w:p>
    <w:p w14:paraId="0899F45C" w14:textId="77777777" w:rsidR="005F1735" w:rsidRPr="007A2E81" w:rsidRDefault="005F1735" w:rsidP="00997A8A">
      <w:pPr>
        <w:numPr>
          <w:ilvl w:val="0"/>
          <w:numId w:val="56"/>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nie przysługuje Państwu:</w:t>
      </w:r>
    </w:p>
    <w:p w14:paraId="1540320F" w14:textId="0487D570" w:rsidR="005F1735" w:rsidRPr="007A2E81" w:rsidRDefault="005F1735" w:rsidP="00997A8A">
      <w:pPr>
        <w:pStyle w:val="Akapitzlist"/>
        <w:numPr>
          <w:ilvl w:val="0"/>
          <w:numId w:val="57"/>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 związku z Art. 17 ust. 3 lit. b, d lub e RODO prawo do usunięcia danych osobowych;</w:t>
      </w:r>
    </w:p>
    <w:p w14:paraId="5ACD2B9C" w14:textId="77777777" w:rsidR="005F1735" w:rsidRPr="007A2E81" w:rsidRDefault="005F1735" w:rsidP="00997A8A">
      <w:pPr>
        <w:numPr>
          <w:ilvl w:val="0"/>
          <w:numId w:val="57"/>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prawo do przenoszenia danych osobowych, o którym mowa w Art. 20 RODO;</w:t>
      </w:r>
    </w:p>
    <w:p w14:paraId="0C0EE86D" w14:textId="77777777" w:rsidR="005F1735" w:rsidRPr="007A2E81" w:rsidRDefault="005F1735" w:rsidP="00997A8A">
      <w:pPr>
        <w:numPr>
          <w:ilvl w:val="0"/>
          <w:numId w:val="57"/>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na podstawie Art. 21 RODO prawo sprzeciwu, wobec przetwarzania danych osobowych, gdyż podstawą prawną przetwarzania Pani/Pana danych osobowych jest Art. 6 ust. 1 lit. c RODO. </w:t>
      </w:r>
    </w:p>
    <w:p w14:paraId="548C5BF8" w14:textId="77777777" w:rsidR="005F1735" w:rsidRPr="007A2E81" w:rsidRDefault="005F1735" w:rsidP="005F1735">
      <w:pPr>
        <w:tabs>
          <w:tab w:val="left" w:pos="284"/>
        </w:tabs>
        <w:spacing w:before="120" w:after="12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rPr>
        <w:t>Informacja Administratora:</w:t>
      </w:r>
    </w:p>
    <w:p w14:paraId="27B12B83" w14:textId="77777777" w:rsidR="005F1735" w:rsidRPr="007A2E81" w:rsidRDefault="005F1735" w:rsidP="005F1735">
      <w:pPr>
        <w:tabs>
          <w:tab w:val="left" w:pos="284"/>
        </w:tabs>
        <w:spacing w:before="120" w:after="120" w:line="240" w:lineRule="auto"/>
        <w:jc w:val="both"/>
        <w:rPr>
          <w:rFonts w:ascii="Times New Roman" w:hAnsi="Times New Roman" w:cs="Times New Roman"/>
          <w:bCs/>
          <w:sz w:val="24"/>
          <w:szCs w:val="24"/>
        </w:rPr>
      </w:pPr>
      <w:r w:rsidRPr="007A2E81">
        <w:rPr>
          <w:rFonts w:ascii="Times New Roman" w:hAnsi="Times New Roman" w:cs="Times New Roman"/>
          <w:bCs/>
          <w:i/>
          <w:sz w:val="24"/>
          <w:szCs w:val="24"/>
        </w:rPr>
        <w:t>Administrator nie planuje przetwarzać zebranych danych do innych celów, niż powyżej wskazany.</w:t>
      </w:r>
    </w:p>
    <w:p w14:paraId="2547DFC6" w14:textId="26821876" w:rsidR="007C2501" w:rsidRPr="007A2E81" w:rsidRDefault="007C2501" w:rsidP="004C168A">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w:t>
      </w:r>
      <w:r w:rsidR="004C168A" w:rsidRPr="007A2E81">
        <w:rPr>
          <w:rFonts w:ascii="Times New Roman" w:eastAsiaTheme="majorEastAsia" w:hAnsi="Times New Roman" w:cs="Times New Roman"/>
          <w:b/>
          <w:bCs/>
          <w:sz w:val="24"/>
          <w:szCs w:val="24"/>
        </w:rPr>
        <w:t>VI</w:t>
      </w:r>
      <w:r w:rsidRPr="007A2E81">
        <w:rPr>
          <w:rFonts w:ascii="Times New Roman" w:eastAsiaTheme="majorEastAsia" w:hAnsi="Times New Roman" w:cs="Times New Roman"/>
          <w:b/>
          <w:bCs/>
          <w:sz w:val="24"/>
          <w:szCs w:val="24"/>
        </w:rPr>
        <w:t>. INFORMACJE UZUPEŁNIAJĄCE</w:t>
      </w:r>
    </w:p>
    <w:p w14:paraId="53DCB70D" w14:textId="0A32D52D" w:rsidR="00717C81" w:rsidRPr="007A2E81" w:rsidRDefault="006F32A8"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lastRenderedPageBreak/>
        <w:t xml:space="preserve">Zamawiający </w:t>
      </w:r>
      <w:r w:rsidRPr="007A2E81">
        <w:rPr>
          <w:rFonts w:ascii="Times New Roman" w:eastAsia="Calibri" w:hAnsi="Times New Roman" w:cs="Times New Roman"/>
          <w:b/>
          <w:bCs/>
          <w:sz w:val="24"/>
          <w:szCs w:val="24"/>
        </w:rPr>
        <w:t xml:space="preserve">stawia </w:t>
      </w:r>
      <w:r w:rsidR="00B071D8" w:rsidRPr="007A2E81">
        <w:rPr>
          <w:rFonts w:ascii="Times New Roman" w:eastAsia="Calibri" w:hAnsi="Times New Roman" w:cs="Times New Roman"/>
          <w:b/>
          <w:bCs/>
          <w:sz w:val="24"/>
          <w:szCs w:val="24"/>
        </w:rPr>
        <w:t>w</w:t>
      </w:r>
      <w:r w:rsidR="004C229D" w:rsidRPr="007A2E81">
        <w:rPr>
          <w:rFonts w:ascii="Times New Roman" w:eastAsia="Calibri" w:hAnsi="Times New Roman" w:cs="Times New Roman"/>
          <w:b/>
          <w:bCs/>
          <w:sz w:val="24"/>
          <w:szCs w:val="24"/>
        </w:rPr>
        <w:t>ymagania</w:t>
      </w:r>
      <w:r w:rsidR="004B7F1C" w:rsidRPr="007A2E81">
        <w:rPr>
          <w:rFonts w:ascii="Times New Roman" w:eastAsia="Calibri" w:hAnsi="Times New Roman" w:cs="Times New Roman"/>
          <w:sz w:val="24"/>
          <w:szCs w:val="24"/>
        </w:rPr>
        <w:t xml:space="preserve">, </w:t>
      </w:r>
      <w:r w:rsidR="004C229D" w:rsidRPr="007A2E81">
        <w:rPr>
          <w:rFonts w:ascii="Times New Roman" w:eastAsia="Calibri" w:hAnsi="Times New Roman" w:cs="Times New Roman"/>
          <w:sz w:val="24"/>
          <w:szCs w:val="24"/>
        </w:rPr>
        <w:t xml:space="preserve">w zakresie zatrudnienia </w:t>
      </w:r>
      <w:r w:rsidR="004B7F1C" w:rsidRPr="007A2E81">
        <w:rPr>
          <w:rFonts w:ascii="Times New Roman" w:eastAsia="Calibri" w:hAnsi="Times New Roman" w:cs="Times New Roman"/>
          <w:sz w:val="24"/>
          <w:szCs w:val="24"/>
        </w:rPr>
        <w:t xml:space="preserve">osób </w:t>
      </w:r>
      <w:r w:rsidR="004C229D" w:rsidRPr="007A2E81">
        <w:rPr>
          <w:rFonts w:ascii="Times New Roman" w:eastAsia="Calibri" w:hAnsi="Times New Roman" w:cs="Times New Roman"/>
          <w:sz w:val="24"/>
          <w:szCs w:val="24"/>
        </w:rPr>
        <w:t>na podstawie stosunku pracy, w</w:t>
      </w:r>
      <w:r w:rsidR="00717C81" w:rsidRPr="007A2E81">
        <w:rPr>
          <w:rFonts w:ascii="Times New Roman" w:eastAsia="Calibri" w:hAnsi="Times New Roman" w:cs="Times New Roman"/>
          <w:sz w:val="24"/>
          <w:szCs w:val="24"/>
        </w:rPr>
        <w:t> </w:t>
      </w:r>
      <w:r w:rsidR="004C229D" w:rsidRPr="007A2E81">
        <w:rPr>
          <w:rFonts w:ascii="Times New Roman" w:eastAsia="Calibri" w:hAnsi="Times New Roman" w:cs="Times New Roman"/>
          <w:sz w:val="24"/>
          <w:szCs w:val="24"/>
        </w:rPr>
        <w:t>okolicznościach, o</w:t>
      </w:r>
      <w:r w:rsidR="00717C81" w:rsidRPr="007A2E81">
        <w:rPr>
          <w:rFonts w:ascii="Times New Roman" w:eastAsia="Calibri" w:hAnsi="Times New Roman" w:cs="Times New Roman"/>
          <w:sz w:val="24"/>
          <w:szCs w:val="24"/>
        </w:rPr>
        <w:t xml:space="preserve"> </w:t>
      </w:r>
      <w:r w:rsidR="004C229D" w:rsidRPr="007A2E81">
        <w:rPr>
          <w:rFonts w:ascii="Times New Roman" w:eastAsia="Calibri" w:hAnsi="Times New Roman" w:cs="Times New Roman"/>
          <w:sz w:val="24"/>
          <w:szCs w:val="24"/>
        </w:rPr>
        <w:t xml:space="preserve">których mowa w art. 95 ustawy </w:t>
      </w:r>
      <w:proofErr w:type="spellStart"/>
      <w:r w:rsidR="004C229D" w:rsidRPr="007A2E81">
        <w:rPr>
          <w:rFonts w:ascii="Times New Roman" w:eastAsia="Calibri" w:hAnsi="Times New Roman" w:cs="Times New Roman"/>
          <w:sz w:val="24"/>
          <w:szCs w:val="24"/>
        </w:rPr>
        <w:t>Pzp</w:t>
      </w:r>
      <w:proofErr w:type="spellEnd"/>
      <w:r w:rsidR="00717C81" w:rsidRPr="007A2E81">
        <w:rPr>
          <w:rFonts w:ascii="Times New Roman" w:eastAsia="Calibri" w:hAnsi="Times New Roman" w:cs="Times New Roman"/>
          <w:sz w:val="24"/>
          <w:szCs w:val="24"/>
        </w:rPr>
        <w:t xml:space="preserve"> w zakresie wykonywanych czynności</w:t>
      </w:r>
      <w:r w:rsidR="004B7F1C" w:rsidRPr="007A2E81">
        <w:rPr>
          <w:rFonts w:ascii="Times New Roman" w:eastAsia="Calibri" w:hAnsi="Times New Roman" w:cs="Times New Roman"/>
          <w:sz w:val="24"/>
          <w:szCs w:val="24"/>
        </w:rPr>
        <w:t xml:space="preserve"> przez Wykonawcę</w:t>
      </w:r>
      <w:r w:rsidR="00717C81" w:rsidRPr="007A2E81">
        <w:rPr>
          <w:rFonts w:ascii="Times New Roman" w:eastAsia="Calibri" w:hAnsi="Times New Roman" w:cs="Times New Roman"/>
          <w:sz w:val="24"/>
          <w:szCs w:val="24"/>
        </w:rPr>
        <w:t xml:space="preserve">: </w:t>
      </w:r>
    </w:p>
    <w:p w14:paraId="2740C41E" w14:textId="475A5BBE" w:rsidR="00717C81" w:rsidRPr="007A2E81" w:rsidRDefault="00717C81" w:rsidP="00207CFE">
      <w:pPr>
        <w:tabs>
          <w:tab w:val="left" w:pos="284"/>
        </w:tabs>
        <w:spacing w:after="0" w:line="240" w:lineRule="auto"/>
        <w:rPr>
          <w:rFonts w:ascii="Times New Roman" w:hAnsi="Times New Roman" w:cs="Times New Roman"/>
          <w:sz w:val="24"/>
          <w:szCs w:val="24"/>
        </w:rPr>
      </w:pPr>
      <w:bookmarkStart w:id="14" w:name="_Hlk175819307"/>
      <w:r w:rsidRPr="007A2E81">
        <w:rPr>
          <w:rFonts w:ascii="Times New Roman" w:hAnsi="Times New Roman" w:cs="Times New Roman"/>
          <w:sz w:val="24"/>
          <w:szCs w:val="24"/>
        </w:rPr>
        <w:t>1) przyjmowanie odpadów od właścicieli nieruchomości w PSZOK,</w:t>
      </w:r>
    </w:p>
    <w:p w14:paraId="312E2B2A" w14:textId="07C39769" w:rsidR="00430EAF" w:rsidRPr="007A2E81" w:rsidRDefault="00091206" w:rsidP="00207CFE">
      <w:pPr>
        <w:tabs>
          <w:tab w:val="left" w:pos="284"/>
        </w:tabs>
        <w:spacing w:after="0" w:line="240" w:lineRule="auto"/>
        <w:rPr>
          <w:rFonts w:ascii="Times New Roman" w:hAnsi="Times New Roman" w:cs="Times New Roman"/>
          <w:sz w:val="24"/>
          <w:szCs w:val="24"/>
        </w:rPr>
      </w:pPr>
      <w:r w:rsidRPr="007A2E81">
        <w:rPr>
          <w:rFonts w:ascii="Times New Roman" w:hAnsi="Times New Roman" w:cs="Times New Roman"/>
          <w:sz w:val="24"/>
          <w:szCs w:val="24"/>
        </w:rPr>
        <w:t>2</w:t>
      </w:r>
      <w:r w:rsidR="00430EAF" w:rsidRPr="007A2E81">
        <w:rPr>
          <w:rFonts w:ascii="Times New Roman" w:hAnsi="Times New Roman" w:cs="Times New Roman"/>
          <w:sz w:val="24"/>
          <w:szCs w:val="24"/>
        </w:rPr>
        <w:t>) obsługa mobilnego mini PSZOK</w:t>
      </w:r>
    </w:p>
    <w:p w14:paraId="67E1AED2" w14:textId="547B4D62" w:rsidR="00717C81" w:rsidRPr="007A2E81" w:rsidRDefault="00091206" w:rsidP="00207CFE">
      <w:pPr>
        <w:tabs>
          <w:tab w:val="left" w:pos="284"/>
        </w:tabs>
        <w:spacing w:after="0" w:line="240" w:lineRule="auto"/>
        <w:rPr>
          <w:rFonts w:ascii="Times New Roman" w:hAnsi="Times New Roman" w:cs="Times New Roman"/>
          <w:sz w:val="24"/>
          <w:szCs w:val="24"/>
        </w:rPr>
      </w:pPr>
      <w:r w:rsidRPr="007A2E81">
        <w:rPr>
          <w:rFonts w:ascii="Times New Roman" w:hAnsi="Times New Roman" w:cs="Times New Roman"/>
          <w:sz w:val="24"/>
          <w:szCs w:val="24"/>
        </w:rPr>
        <w:t>3</w:t>
      </w:r>
      <w:r w:rsidR="00717C81" w:rsidRPr="007A2E81">
        <w:rPr>
          <w:rFonts w:ascii="Times New Roman" w:hAnsi="Times New Roman" w:cs="Times New Roman"/>
          <w:sz w:val="24"/>
          <w:szCs w:val="24"/>
        </w:rPr>
        <w:t>) sprawowanie nadzoru nad realizacją przedmiotu umowy</w:t>
      </w:r>
      <w:r w:rsidR="007B6EB9" w:rsidRPr="007A2E81">
        <w:rPr>
          <w:rFonts w:ascii="Times New Roman" w:hAnsi="Times New Roman" w:cs="Times New Roman"/>
          <w:sz w:val="24"/>
          <w:szCs w:val="24"/>
        </w:rPr>
        <w:t>.</w:t>
      </w:r>
    </w:p>
    <w:bookmarkEnd w:id="14"/>
    <w:p w14:paraId="3A722A86" w14:textId="4C809E84" w:rsidR="007C2501" w:rsidRPr="007A2E81" w:rsidRDefault="004C229D"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nie przewiduje </w:t>
      </w:r>
      <w:r w:rsidR="0020185D" w:rsidRPr="007A2E81">
        <w:rPr>
          <w:rFonts w:ascii="Times New Roman" w:eastAsia="Calibri" w:hAnsi="Times New Roman" w:cs="Times New Roman"/>
          <w:sz w:val="24"/>
          <w:szCs w:val="24"/>
        </w:rPr>
        <w:t xml:space="preserve">wymagania </w:t>
      </w:r>
      <w:r w:rsidRPr="007A2E81">
        <w:rPr>
          <w:rFonts w:ascii="Times New Roman" w:eastAsia="Calibri" w:hAnsi="Times New Roman" w:cs="Times New Roman"/>
          <w:sz w:val="24"/>
          <w:szCs w:val="24"/>
        </w:rPr>
        <w:t>zatrudnienia osób, o których mowa w art. 96 ust. 2 pkt. 2.</w:t>
      </w:r>
    </w:p>
    <w:p w14:paraId="0538AA88" w14:textId="313C0258" w:rsidR="004C229D" w:rsidRPr="007A2E81" w:rsidRDefault="004C229D"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nie zastrzega możliwości ubiegania się o udzielenie zamówienia wyłącznie przez </w:t>
      </w:r>
      <w:r w:rsidR="00D939F0" w:rsidRPr="007A2E81">
        <w:rPr>
          <w:rFonts w:ascii="Times New Roman" w:eastAsia="Calibri" w:hAnsi="Times New Roman" w:cs="Times New Roman"/>
          <w:sz w:val="24"/>
          <w:szCs w:val="24"/>
        </w:rPr>
        <w:t>Wy</w:t>
      </w:r>
      <w:r w:rsidRPr="007A2E81">
        <w:rPr>
          <w:rFonts w:ascii="Times New Roman" w:eastAsia="Calibri" w:hAnsi="Times New Roman" w:cs="Times New Roman"/>
          <w:sz w:val="24"/>
          <w:szCs w:val="24"/>
        </w:rPr>
        <w:t>konawców, o których mowa w art. 94.</w:t>
      </w:r>
    </w:p>
    <w:p w14:paraId="7973F093" w14:textId="688FB938" w:rsidR="004C229D" w:rsidRDefault="004C229D" w:rsidP="001E463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nie przewiduje udzielenia zamówień, o których mowa w art. 214 ust. 1 pkt 7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w:t>
      </w:r>
    </w:p>
    <w:p w14:paraId="582B8E64" w14:textId="739AD972" w:rsidR="003E0263" w:rsidRPr="007A2E81" w:rsidRDefault="003E0263" w:rsidP="001E463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Zamawiający nie przewiduje wznowień.</w:t>
      </w:r>
    </w:p>
    <w:p w14:paraId="1F8D6334" w14:textId="17F9EA80" w:rsidR="00936EAC" w:rsidRPr="007A2E81" w:rsidRDefault="00936EAC"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przewiduje zawarcia umowy ramowej.</w:t>
      </w:r>
    </w:p>
    <w:p w14:paraId="377B7F0F" w14:textId="59E61171" w:rsidR="00936EAC" w:rsidRPr="007A2E81" w:rsidRDefault="00936EAC"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przewiduje wyboru najkorzystniejszej oferty z zastosowaniem aukcji elektronicznej.</w:t>
      </w:r>
    </w:p>
    <w:p w14:paraId="46DDFCC3" w14:textId="5A41DEB8" w:rsidR="00BD3838" w:rsidRPr="007A2E81" w:rsidRDefault="00BD3838"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wymaga i nie przewiduje złożenia ofert w postaci katalogów elektronicznych lub dołączenia katalogów elektronicznych do oferty.</w:t>
      </w:r>
    </w:p>
    <w:p w14:paraId="1EE1402B" w14:textId="6B8AE40A" w:rsidR="009E6C25" w:rsidRPr="007A2E81" w:rsidRDefault="009E6C25"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w:t>
      </w:r>
      <w:r w:rsidR="00BD3838" w:rsidRPr="007A2E81">
        <w:rPr>
          <w:rFonts w:ascii="Times New Roman" w:eastAsia="Calibri" w:hAnsi="Times New Roman" w:cs="Times New Roman"/>
          <w:sz w:val="24"/>
          <w:szCs w:val="24"/>
        </w:rPr>
        <w:t xml:space="preserve">y </w:t>
      </w:r>
      <w:r w:rsidRPr="007A2E81">
        <w:rPr>
          <w:rFonts w:ascii="Times New Roman" w:eastAsia="Calibri" w:hAnsi="Times New Roman" w:cs="Times New Roman"/>
          <w:sz w:val="24"/>
          <w:szCs w:val="24"/>
        </w:rPr>
        <w:t>nie ubiegał się o przyznanie środków na dofinansowanie realizacji przedmiotowego zadania a tym samym nie przewiduje możliwoś</w:t>
      </w:r>
      <w:r w:rsidR="004679D7" w:rsidRPr="007A2E81">
        <w:rPr>
          <w:rFonts w:ascii="Times New Roman" w:eastAsia="Calibri" w:hAnsi="Times New Roman" w:cs="Times New Roman"/>
          <w:sz w:val="24"/>
          <w:szCs w:val="24"/>
        </w:rPr>
        <w:t>ci</w:t>
      </w:r>
      <w:r w:rsidRPr="007A2E81">
        <w:rPr>
          <w:rFonts w:ascii="Times New Roman" w:eastAsia="Calibri" w:hAnsi="Times New Roman" w:cs="Times New Roman"/>
          <w:sz w:val="24"/>
          <w:szCs w:val="24"/>
        </w:rPr>
        <w:t xml:space="preserve"> unieważnienia postępowania, z powodu nie przyznania środków na ten cel.</w:t>
      </w:r>
    </w:p>
    <w:p w14:paraId="100AF39A" w14:textId="18BCE013" w:rsidR="009E6C25" w:rsidRPr="007A2E81" w:rsidRDefault="009E6C25" w:rsidP="00997A8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Zamówienie nie obejmuje opcji.</w:t>
      </w:r>
    </w:p>
    <w:p w14:paraId="33F05B0B" w14:textId="03691BC1" w:rsidR="001E463A" w:rsidRPr="007A2E81" w:rsidRDefault="001E463A" w:rsidP="001E463A">
      <w:pPr>
        <w:pStyle w:val="Akapitzlist"/>
        <w:numPr>
          <w:ilvl w:val="3"/>
          <w:numId w:val="56"/>
        </w:numPr>
        <w:tabs>
          <w:tab w:val="left" w:pos="284"/>
        </w:tabs>
        <w:spacing w:after="0" w:line="240" w:lineRule="auto"/>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zastrzega dostępu do dokumentów zamówienia.</w:t>
      </w:r>
    </w:p>
    <w:p w14:paraId="26E192F5" w14:textId="77777777"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przed wszczęciem postępowania nie przeprowadził konsultacji rynkowych.</w:t>
      </w:r>
    </w:p>
    <w:p w14:paraId="36CF924D" w14:textId="379E7FFA"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udziela zamówienia w częściach, z których każda stanowi przedmiot odrębnego postępowania. Zamówienie jest dostępne dla mikro, małych i średnich przedsiębiorców ze względu na swoją charakterystykę. Zadanie dotyczy jednego przedmiotu i nie jest zasadne wydzielanie odrębnych zadań.</w:t>
      </w:r>
    </w:p>
    <w:p w14:paraId="542C70E2" w14:textId="77777777"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dopuszcza składania ofert częściowych.</w:t>
      </w:r>
    </w:p>
    <w:p w14:paraId="47F370EF" w14:textId="77777777"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w:t>
      </w:r>
      <w:r w:rsidRPr="007A2E81">
        <w:rPr>
          <w:rFonts w:ascii="Times New Roman" w:eastAsia="Calibri" w:hAnsi="Times New Roman" w:cs="Times New Roman"/>
          <w:b/>
          <w:bCs/>
          <w:sz w:val="24"/>
          <w:szCs w:val="24"/>
        </w:rPr>
        <w:t>wymaga</w:t>
      </w:r>
      <w:r w:rsidRPr="007A2E81">
        <w:rPr>
          <w:rFonts w:ascii="Times New Roman" w:eastAsia="Calibri" w:hAnsi="Times New Roman" w:cs="Times New Roman"/>
          <w:sz w:val="24"/>
          <w:szCs w:val="24"/>
        </w:rPr>
        <w:t xml:space="preserve"> złożenia oświadczenia, o którym mowa w art. 125 ust. 1 ustawy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w:t>
      </w:r>
    </w:p>
    <w:p w14:paraId="61404AB4" w14:textId="0A4FFE80"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Zamawiający </w:t>
      </w:r>
      <w:r w:rsidRPr="007A2E81">
        <w:rPr>
          <w:rFonts w:ascii="Times New Roman" w:eastAsia="Calibri" w:hAnsi="Times New Roman" w:cs="Times New Roman"/>
          <w:b/>
          <w:bCs/>
          <w:sz w:val="24"/>
          <w:szCs w:val="24"/>
        </w:rPr>
        <w:t>uwzględnia</w:t>
      </w:r>
      <w:r w:rsidRPr="007A2E81">
        <w:rPr>
          <w:rFonts w:ascii="Times New Roman" w:eastAsia="Calibri" w:hAnsi="Times New Roman" w:cs="Times New Roman"/>
          <w:sz w:val="24"/>
          <w:szCs w:val="24"/>
        </w:rPr>
        <w:t xml:space="preserve"> w opisie przedmiotu zamówieniu aspekt</w:t>
      </w:r>
      <w:r w:rsidR="003E0263">
        <w:rPr>
          <w:rFonts w:ascii="Times New Roman" w:eastAsia="Calibri" w:hAnsi="Times New Roman" w:cs="Times New Roman"/>
          <w:sz w:val="24"/>
          <w:szCs w:val="24"/>
        </w:rPr>
        <w:t>y</w:t>
      </w:r>
      <w:r w:rsidRPr="007A2E81">
        <w:rPr>
          <w:rFonts w:ascii="Times New Roman" w:eastAsia="Calibri" w:hAnsi="Times New Roman" w:cs="Times New Roman"/>
          <w:sz w:val="24"/>
          <w:szCs w:val="24"/>
        </w:rPr>
        <w:t xml:space="preserve"> społeczn</w:t>
      </w:r>
      <w:r w:rsidR="003E0263">
        <w:rPr>
          <w:rFonts w:ascii="Times New Roman" w:eastAsia="Calibri" w:hAnsi="Times New Roman" w:cs="Times New Roman"/>
          <w:sz w:val="24"/>
          <w:szCs w:val="24"/>
        </w:rPr>
        <w:t xml:space="preserve">e </w:t>
      </w:r>
      <w:r w:rsidRPr="007A2E81">
        <w:rPr>
          <w:rFonts w:ascii="Times New Roman" w:eastAsia="Calibri" w:hAnsi="Times New Roman" w:cs="Times New Roman"/>
          <w:sz w:val="24"/>
          <w:szCs w:val="24"/>
        </w:rPr>
        <w:t>związan</w:t>
      </w:r>
      <w:r w:rsidR="003E0263">
        <w:rPr>
          <w:rFonts w:ascii="Times New Roman" w:eastAsia="Calibri" w:hAnsi="Times New Roman" w:cs="Times New Roman"/>
          <w:sz w:val="24"/>
          <w:szCs w:val="24"/>
        </w:rPr>
        <w:t>e</w:t>
      </w:r>
      <w:r w:rsidRPr="007A2E81">
        <w:rPr>
          <w:rFonts w:ascii="Times New Roman" w:eastAsia="Calibri" w:hAnsi="Times New Roman" w:cs="Times New Roman"/>
          <w:sz w:val="24"/>
          <w:szCs w:val="24"/>
        </w:rPr>
        <w:t xml:space="preserve"> z realizacją zamówienia.</w:t>
      </w:r>
    </w:p>
    <w:p w14:paraId="7A7EB8F9" w14:textId="77777777"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Zamawiający nie określa aspektów społecznych, środowiskowych lub innowacyjnych, nie żąda etykiet, nie stosuje rachunku kosztów cyklu życia w odniesieniu do kryterium oceny ofert.</w:t>
      </w:r>
    </w:p>
    <w:p w14:paraId="6A8B23A3" w14:textId="77777777" w:rsidR="001E463A" w:rsidRPr="007A2E81" w:rsidRDefault="001E463A" w:rsidP="001E463A">
      <w:pPr>
        <w:pStyle w:val="Akapitzlist"/>
        <w:numPr>
          <w:ilvl w:val="3"/>
          <w:numId w:val="56"/>
        </w:numPr>
        <w:tabs>
          <w:tab w:val="left" w:pos="284"/>
        </w:tabs>
        <w:ind w:left="0" w:firstLine="0"/>
        <w:jc w:val="both"/>
        <w:rPr>
          <w:rFonts w:ascii="Times New Roman" w:eastAsia="Calibri" w:hAnsi="Times New Roman" w:cs="Times New Roman"/>
          <w:sz w:val="24"/>
          <w:szCs w:val="24"/>
        </w:rPr>
      </w:pPr>
      <w:r w:rsidRPr="007A2E81">
        <w:rPr>
          <w:rFonts w:ascii="Times New Roman" w:eastAsia="Calibri" w:hAnsi="Times New Roman" w:cs="Times New Roman"/>
          <w:b/>
          <w:bCs/>
          <w:sz w:val="24"/>
          <w:szCs w:val="24"/>
        </w:rPr>
        <w:t>Informacja o procedurze dokonywania naruszeń</w:t>
      </w:r>
    </w:p>
    <w:p w14:paraId="76E315BA" w14:textId="77777777" w:rsidR="001E463A" w:rsidRPr="007A2E81" w:rsidRDefault="001E463A" w:rsidP="001E463A">
      <w:pPr>
        <w:pStyle w:val="Akapitzlist"/>
        <w:numPr>
          <w:ilvl w:val="3"/>
          <w:numId w:val="56"/>
        </w:numPr>
        <w:spacing w:after="0"/>
        <w:ind w:left="0" w:firstLine="0"/>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 xml:space="preserve">Zgodnie z § 2 zarządzenia nr 257/2024 Burmistrza Miasta Mława z dnia 3 grudnia 2024 r. wprowadzającym w życie procedurą dokonywania zgłoszeń naruszeń prawa i podejmowania działań następczych w Urzędzie Miasta Mława informujemy, że w Urzędzie obowiązuje „Wewnętrzna procedura dokonywania zgłoszeń naruszeń prawa i podejmowania działań następczych”. Osoba zainteresowana jej treścią może ją uzyskać do wglądu w siedzibie Urzędu lub na stronie internetowej Biuletynu Informacji Publicznej </w:t>
      </w:r>
      <w:hyperlink r:id="rId14" w:history="1">
        <w:r w:rsidRPr="007A2E81">
          <w:rPr>
            <w:rStyle w:val="Hipercze"/>
            <w:rFonts w:ascii="Times New Roman" w:eastAsia="Calibri" w:hAnsi="Times New Roman" w:cs="Times New Roman"/>
            <w:color w:val="auto"/>
            <w:sz w:val="24"/>
            <w:szCs w:val="24"/>
          </w:rPr>
          <w:t>https://bip.mlawa.pl/</w:t>
        </w:r>
      </w:hyperlink>
      <w:r w:rsidRPr="007A2E81">
        <w:rPr>
          <w:rFonts w:ascii="Times New Roman" w:eastAsia="Calibri" w:hAnsi="Times New Roman" w:cs="Times New Roman"/>
          <w:sz w:val="24"/>
          <w:szCs w:val="24"/>
        </w:rPr>
        <w:t xml:space="preserve"> w zakładce „Zgłoszenia naruszenia prawa”</w:t>
      </w:r>
    </w:p>
    <w:bookmarkEnd w:id="13"/>
    <w:p w14:paraId="6F23E5E7" w14:textId="67F12A3A" w:rsidR="0054761C" w:rsidRPr="007A2E81" w:rsidRDefault="00B626BC" w:rsidP="004C168A">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t>XXV</w:t>
      </w:r>
      <w:r w:rsidR="004C168A" w:rsidRPr="007A2E81">
        <w:rPr>
          <w:rFonts w:ascii="Times New Roman" w:eastAsiaTheme="majorEastAsia" w:hAnsi="Times New Roman" w:cs="Times New Roman"/>
          <w:b/>
          <w:bCs/>
          <w:sz w:val="24"/>
          <w:szCs w:val="24"/>
        </w:rPr>
        <w:t>II</w:t>
      </w:r>
      <w:r w:rsidRPr="007A2E81">
        <w:rPr>
          <w:rFonts w:ascii="Times New Roman" w:eastAsiaTheme="majorEastAsia" w:hAnsi="Times New Roman" w:cs="Times New Roman"/>
          <w:b/>
          <w:bCs/>
          <w:sz w:val="24"/>
          <w:szCs w:val="24"/>
        </w:rPr>
        <w:t xml:space="preserve">. </w:t>
      </w:r>
      <w:r w:rsidR="0054761C" w:rsidRPr="007A2E81">
        <w:rPr>
          <w:rFonts w:ascii="Times New Roman" w:eastAsiaTheme="majorEastAsia" w:hAnsi="Times New Roman" w:cs="Times New Roman"/>
          <w:b/>
          <w:bCs/>
          <w:sz w:val="24"/>
          <w:szCs w:val="24"/>
        </w:rPr>
        <w:t>POSTANOWIENIA KOŃCOWE</w:t>
      </w:r>
    </w:p>
    <w:p w14:paraId="481C07E6" w14:textId="4BD3196C" w:rsidR="00B626BC" w:rsidRPr="007A2E81" w:rsidRDefault="0054761C" w:rsidP="000B4091">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W sprawach nieuregulowanych SWZ zastosowanie mają przepisy Ustawy </w:t>
      </w:r>
      <w:proofErr w:type="spellStart"/>
      <w:r w:rsidRPr="007A2E81">
        <w:rPr>
          <w:rFonts w:ascii="Times New Roman" w:eastAsia="Times New Roman" w:hAnsi="Times New Roman" w:cs="Times New Roman"/>
          <w:sz w:val="24"/>
          <w:szCs w:val="24"/>
          <w:lang w:eastAsia="pl-PL"/>
        </w:rPr>
        <w:t>P</w:t>
      </w:r>
      <w:r w:rsidR="00966FED" w:rsidRPr="007A2E81">
        <w:rPr>
          <w:rFonts w:ascii="Times New Roman" w:eastAsia="Times New Roman" w:hAnsi="Times New Roman" w:cs="Times New Roman"/>
          <w:sz w:val="24"/>
          <w:szCs w:val="24"/>
          <w:lang w:eastAsia="pl-PL"/>
        </w:rPr>
        <w:t>zp</w:t>
      </w:r>
      <w:proofErr w:type="spellEnd"/>
      <w:r w:rsidR="00966FED" w:rsidRPr="007A2E81">
        <w:rPr>
          <w:rFonts w:ascii="Times New Roman" w:eastAsia="Times New Roman" w:hAnsi="Times New Roman" w:cs="Times New Roman"/>
          <w:sz w:val="24"/>
          <w:szCs w:val="24"/>
          <w:lang w:eastAsia="pl-PL"/>
        </w:rPr>
        <w:t xml:space="preserve"> </w:t>
      </w:r>
      <w:r w:rsidRPr="007A2E81">
        <w:rPr>
          <w:rFonts w:ascii="Times New Roman" w:eastAsia="Times New Roman" w:hAnsi="Times New Roman" w:cs="Times New Roman"/>
          <w:sz w:val="24"/>
          <w:szCs w:val="24"/>
          <w:lang w:eastAsia="pl-PL"/>
        </w:rPr>
        <w:t>wraz z aktami wyk</w:t>
      </w:r>
      <w:r w:rsidR="00B626BC" w:rsidRPr="007A2E81">
        <w:rPr>
          <w:rFonts w:ascii="Times New Roman" w:eastAsia="Times New Roman" w:hAnsi="Times New Roman" w:cs="Times New Roman"/>
          <w:sz w:val="24"/>
          <w:szCs w:val="24"/>
          <w:lang w:eastAsia="pl-PL"/>
        </w:rPr>
        <w:t xml:space="preserve">onawczymi oraz Kodeksu </w:t>
      </w:r>
      <w:r w:rsidR="00966FED" w:rsidRPr="007A2E81">
        <w:rPr>
          <w:rFonts w:ascii="Times New Roman" w:eastAsia="Times New Roman" w:hAnsi="Times New Roman" w:cs="Times New Roman"/>
          <w:sz w:val="24"/>
          <w:szCs w:val="24"/>
          <w:lang w:eastAsia="pl-PL"/>
        </w:rPr>
        <w:t>c</w:t>
      </w:r>
      <w:r w:rsidRPr="007A2E81">
        <w:rPr>
          <w:rFonts w:ascii="Times New Roman" w:eastAsia="Times New Roman" w:hAnsi="Times New Roman" w:cs="Times New Roman"/>
          <w:sz w:val="24"/>
          <w:szCs w:val="24"/>
          <w:lang w:eastAsia="pl-PL"/>
        </w:rPr>
        <w:t>ywilnego.</w:t>
      </w:r>
    </w:p>
    <w:p w14:paraId="7667E9F4" w14:textId="74AD3B95" w:rsidR="0054761C" w:rsidRPr="007A2E81" w:rsidRDefault="001E3F1C" w:rsidP="00FC5488">
      <w:pPr>
        <w:spacing w:before="120" w:after="120" w:line="240" w:lineRule="auto"/>
        <w:jc w:val="both"/>
        <w:rPr>
          <w:rFonts w:ascii="Times New Roman" w:eastAsiaTheme="majorEastAsia" w:hAnsi="Times New Roman" w:cs="Times New Roman"/>
          <w:b/>
          <w:bCs/>
          <w:sz w:val="24"/>
          <w:szCs w:val="24"/>
        </w:rPr>
      </w:pPr>
      <w:r w:rsidRPr="007A2E81">
        <w:rPr>
          <w:rFonts w:ascii="Times New Roman" w:eastAsiaTheme="majorEastAsia" w:hAnsi="Times New Roman" w:cs="Times New Roman"/>
          <w:b/>
          <w:bCs/>
          <w:sz w:val="24"/>
          <w:szCs w:val="24"/>
        </w:rPr>
        <w:lastRenderedPageBreak/>
        <w:t>XX</w:t>
      </w:r>
      <w:r w:rsidR="005F1735" w:rsidRPr="007A2E81">
        <w:rPr>
          <w:rFonts w:ascii="Times New Roman" w:eastAsiaTheme="majorEastAsia" w:hAnsi="Times New Roman" w:cs="Times New Roman"/>
          <w:b/>
          <w:bCs/>
          <w:sz w:val="24"/>
          <w:szCs w:val="24"/>
        </w:rPr>
        <w:t>VIII</w:t>
      </w:r>
      <w:r w:rsidR="0054761C" w:rsidRPr="007A2E81">
        <w:rPr>
          <w:rFonts w:ascii="Times New Roman" w:eastAsiaTheme="majorEastAsia" w:hAnsi="Times New Roman" w:cs="Times New Roman"/>
          <w:b/>
          <w:bCs/>
          <w:sz w:val="24"/>
          <w:szCs w:val="24"/>
        </w:rPr>
        <w:t>.</w:t>
      </w:r>
      <w:r w:rsidRPr="007A2E81">
        <w:rPr>
          <w:rFonts w:ascii="Times New Roman" w:eastAsiaTheme="majorEastAsia" w:hAnsi="Times New Roman" w:cs="Times New Roman"/>
          <w:b/>
          <w:bCs/>
          <w:sz w:val="24"/>
          <w:szCs w:val="24"/>
        </w:rPr>
        <w:t xml:space="preserve"> </w:t>
      </w:r>
      <w:r w:rsidR="0054761C" w:rsidRPr="007A2E81">
        <w:rPr>
          <w:rFonts w:ascii="Times New Roman" w:eastAsiaTheme="majorEastAsia" w:hAnsi="Times New Roman" w:cs="Times New Roman"/>
          <w:b/>
          <w:bCs/>
          <w:sz w:val="24"/>
          <w:szCs w:val="24"/>
        </w:rPr>
        <w:t>ZAŁĄCZNIKI</w:t>
      </w:r>
    </w:p>
    <w:p w14:paraId="5D11C8BC" w14:textId="4BC4B9EF" w:rsidR="00166C2D" w:rsidRPr="007A2E81" w:rsidRDefault="00B626BC"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w:t>
      </w:r>
      <w:r w:rsidR="00166C2D"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r 1 –</w:t>
      </w:r>
      <w:r w:rsidR="0059354A" w:rsidRPr="007A2E81">
        <w:rPr>
          <w:rFonts w:ascii="Times New Roman" w:hAnsi="Times New Roman" w:cs="Times New Roman"/>
          <w:sz w:val="24"/>
          <w:szCs w:val="24"/>
          <w:lang w:eastAsia="pl-PL"/>
        </w:rPr>
        <w:t xml:space="preserve"> </w:t>
      </w:r>
      <w:r w:rsidR="00166C2D" w:rsidRPr="007A2E81">
        <w:rPr>
          <w:rFonts w:ascii="Times New Roman" w:hAnsi="Times New Roman" w:cs="Times New Roman"/>
          <w:sz w:val="24"/>
          <w:szCs w:val="24"/>
          <w:lang w:eastAsia="pl-PL"/>
        </w:rPr>
        <w:t>Opis przedmiotu zamówienia (OPZ)</w:t>
      </w:r>
    </w:p>
    <w:p w14:paraId="5B3B0775" w14:textId="03CD1AEC" w:rsidR="0054761C" w:rsidRPr="007A2E81" w:rsidRDefault="00166C2D"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Nr 2 - </w:t>
      </w:r>
      <w:r w:rsidR="0059354A" w:rsidRPr="007A2E81">
        <w:rPr>
          <w:rFonts w:ascii="Times New Roman" w:hAnsi="Times New Roman" w:cs="Times New Roman"/>
          <w:sz w:val="24"/>
          <w:szCs w:val="24"/>
          <w:lang w:eastAsia="pl-PL"/>
        </w:rPr>
        <w:t>Formularz oferty</w:t>
      </w:r>
      <w:r w:rsidR="00D939F0" w:rsidRPr="007A2E81">
        <w:rPr>
          <w:rFonts w:ascii="Times New Roman" w:hAnsi="Times New Roman" w:cs="Times New Roman"/>
          <w:sz w:val="24"/>
          <w:szCs w:val="24"/>
          <w:lang w:eastAsia="pl-PL"/>
        </w:rPr>
        <w:t>.</w:t>
      </w:r>
    </w:p>
    <w:p w14:paraId="572E3B0F" w14:textId="271FE7B4" w:rsidR="00FC5488" w:rsidRPr="007A2E81" w:rsidRDefault="00B626BC" w:rsidP="002A545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lang w:eastAsia="pl-PL"/>
        </w:rPr>
        <w:t xml:space="preserve">Załącznik </w:t>
      </w:r>
      <w:r w:rsidR="00166C2D"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 xml:space="preserve">r </w:t>
      </w:r>
      <w:r w:rsidR="00166C2D" w:rsidRPr="007A2E81">
        <w:rPr>
          <w:rFonts w:ascii="Times New Roman" w:hAnsi="Times New Roman" w:cs="Times New Roman"/>
          <w:sz w:val="24"/>
          <w:szCs w:val="24"/>
          <w:lang w:eastAsia="pl-PL"/>
        </w:rPr>
        <w:t>3</w:t>
      </w:r>
      <w:r w:rsidRPr="007A2E81">
        <w:rPr>
          <w:rFonts w:ascii="Times New Roman" w:hAnsi="Times New Roman" w:cs="Times New Roman"/>
          <w:sz w:val="24"/>
          <w:szCs w:val="24"/>
          <w:lang w:eastAsia="pl-PL"/>
        </w:rPr>
        <w:t xml:space="preserve"> – </w:t>
      </w:r>
      <w:r w:rsidR="00FC5488" w:rsidRPr="007A2E81">
        <w:rPr>
          <w:rFonts w:ascii="Times New Roman" w:hAnsi="Times New Roman" w:cs="Times New Roman"/>
          <w:sz w:val="24"/>
          <w:szCs w:val="24"/>
        </w:rPr>
        <w:t>Projektowane postanowienia umowy</w:t>
      </w:r>
      <w:r w:rsidR="00166C2D" w:rsidRPr="007A2E81">
        <w:rPr>
          <w:rFonts w:ascii="Times New Roman" w:hAnsi="Times New Roman" w:cs="Times New Roman"/>
          <w:sz w:val="24"/>
          <w:szCs w:val="24"/>
        </w:rPr>
        <w:t xml:space="preserve"> (PPU)</w:t>
      </w:r>
      <w:r w:rsidR="00D939F0" w:rsidRPr="007A2E81">
        <w:rPr>
          <w:rFonts w:ascii="Times New Roman" w:hAnsi="Times New Roman" w:cs="Times New Roman"/>
          <w:sz w:val="24"/>
          <w:szCs w:val="24"/>
        </w:rPr>
        <w:t>.</w:t>
      </w:r>
    </w:p>
    <w:p w14:paraId="7866A273" w14:textId="1B0849ED" w:rsidR="002A545A" w:rsidRPr="007A2E81" w:rsidRDefault="00B626BC"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w:t>
      </w:r>
      <w:r w:rsidR="00166C2D"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 xml:space="preserve">r </w:t>
      </w:r>
      <w:r w:rsidR="00166C2D" w:rsidRPr="007A2E81">
        <w:rPr>
          <w:rFonts w:ascii="Times New Roman" w:hAnsi="Times New Roman" w:cs="Times New Roman"/>
          <w:sz w:val="24"/>
          <w:szCs w:val="24"/>
          <w:lang w:eastAsia="pl-PL"/>
        </w:rPr>
        <w:t>4</w:t>
      </w:r>
      <w:r w:rsidRPr="007A2E81">
        <w:rPr>
          <w:rFonts w:ascii="Times New Roman" w:hAnsi="Times New Roman" w:cs="Times New Roman"/>
          <w:sz w:val="24"/>
          <w:szCs w:val="24"/>
          <w:lang w:eastAsia="pl-PL"/>
        </w:rPr>
        <w:t xml:space="preserve"> </w:t>
      </w:r>
      <w:r w:rsidR="00FC5488" w:rsidRPr="007A2E81">
        <w:rPr>
          <w:rFonts w:ascii="Times New Roman" w:hAnsi="Times New Roman" w:cs="Times New Roman"/>
          <w:sz w:val="24"/>
          <w:szCs w:val="24"/>
          <w:lang w:eastAsia="pl-PL"/>
        </w:rPr>
        <w:t xml:space="preserve">– </w:t>
      </w:r>
      <w:r w:rsidR="00166C2D" w:rsidRPr="007A2E81">
        <w:rPr>
          <w:rFonts w:ascii="Times New Roman" w:hAnsi="Times New Roman" w:cs="Times New Roman"/>
          <w:sz w:val="24"/>
          <w:szCs w:val="24"/>
          <w:lang w:eastAsia="pl-PL"/>
        </w:rPr>
        <w:t xml:space="preserve">Projektowane </w:t>
      </w:r>
      <w:r w:rsidR="007A74C5" w:rsidRPr="007A2E81">
        <w:rPr>
          <w:rFonts w:ascii="Times New Roman" w:hAnsi="Times New Roman" w:cs="Times New Roman"/>
          <w:sz w:val="24"/>
          <w:szCs w:val="24"/>
          <w:lang w:eastAsia="pl-PL"/>
        </w:rPr>
        <w:t>postanowienia u</w:t>
      </w:r>
      <w:r w:rsidR="00166C2D" w:rsidRPr="007A2E81">
        <w:rPr>
          <w:rFonts w:ascii="Times New Roman" w:hAnsi="Times New Roman" w:cs="Times New Roman"/>
          <w:sz w:val="24"/>
          <w:szCs w:val="24"/>
          <w:lang w:eastAsia="pl-PL"/>
        </w:rPr>
        <w:t>mow</w:t>
      </w:r>
      <w:r w:rsidR="007A74C5" w:rsidRPr="007A2E81">
        <w:rPr>
          <w:rFonts w:ascii="Times New Roman" w:hAnsi="Times New Roman" w:cs="Times New Roman"/>
          <w:sz w:val="24"/>
          <w:szCs w:val="24"/>
          <w:lang w:eastAsia="pl-PL"/>
        </w:rPr>
        <w:t>y</w:t>
      </w:r>
      <w:r w:rsidR="00040F5B" w:rsidRPr="007A2E81">
        <w:rPr>
          <w:rFonts w:ascii="Times New Roman" w:hAnsi="Times New Roman" w:cs="Times New Roman"/>
          <w:sz w:val="24"/>
          <w:szCs w:val="24"/>
          <w:lang w:eastAsia="pl-PL"/>
        </w:rPr>
        <w:t xml:space="preserve"> p</w:t>
      </w:r>
      <w:r w:rsidR="002A545A" w:rsidRPr="007A2E81">
        <w:rPr>
          <w:rFonts w:ascii="Times New Roman" w:hAnsi="Times New Roman" w:cs="Times New Roman"/>
          <w:sz w:val="24"/>
          <w:szCs w:val="24"/>
          <w:lang w:eastAsia="pl-PL"/>
        </w:rPr>
        <w:t>owierzenia danych osobowych do przetwarzania.</w:t>
      </w:r>
    </w:p>
    <w:p w14:paraId="69EA8FD5" w14:textId="369E77CC" w:rsidR="0054761C" w:rsidRPr="007A2E81" w:rsidRDefault="00040F5B"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Nr 5 - </w:t>
      </w:r>
      <w:r w:rsidR="00FC5488" w:rsidRPr="007A2E81">
        <w:rPr>
          <w:rFonts w:ascii="Times New Roman" w:hAnsi="Times New Roman" w:cs="Times New Roman"/>
          <w:sz w:val="24"/>
          <w:szCs w:val="24"/>
          <w:lang w:eastAsia="pl-PL"/>
        </w:rPr>
        <w:t>Oświadczenie Wykonawcy z art. 125 ust. 1</w:t>
      </w:r>
      <w:r w:rsidR="00ED3FD8" w:rsidRPr="007A2E81">
        <w:rPr>
          <w:rFonts w:ascii="Times New Roman" w:hAnsi="Times New Roman" w:cs="Times New Roman"/>
          <w:sz w:val="24"/>
          <w:szCs w:val="24"/>
          <w:lang w:eastAsia="pl-PL"/>
        </w:rPr>
        <w:t xml:space="preserve"> ustawy </w:t>
      </w:r>
      <w:proofErr w:type="spellStart"/>
      <w:r w:rsidR="00ED3FD8" w:rsidRPr="007A2E81">
        <w:rPr>
          <w:rFonts w:ascii="Times New Roman" w:hAnsi="Times New Roman" w:cs="Times New Roman"/>
          <w:sz w:val="24"/>
          <w:szCs w:val="24"/>
          <w:lang w:eastAsia="pl-PL"/>
        </w:rPr>
        <w:t>Pzp</w:t>
      </w:r>
      <w:proofErr w:type="spellEnd"/>
      <w:r w:rsidR="00ED3FD8" w:rsidRPr="007A2E81">
        <w:rPr>
          <w:rFonts w:ascii="Times New Roman" w:hAnsi="Times New Roman" w:cs="Times New Roman"/>
          <w:sz w:val="24"/>
          <w:szCs w:val="24"/>
          <w:lang w:eastAsia="pl-PL"/>
        </w:rPr>
        <w:t>.</w:t>
      </w:r>
    </w:p>
    <w:p w14:paraId="669CC8C7" w14:textId="3B22DE73" w:rsidR="0048088B" w:rsidRPr="007A2E81" w:rsidRDefault="00B626BC" w:rsidP="002A545A">
      <w:pPr>
        <w:pStyle w:val="Bezodstpw"/>
        <w:jc w:val="both"/>
        <w:rPr>
          <w:rFonts w:ascii="Times New Roman" w:hAnsi="Times New Roman" w:cs="Times New Roman"/>
          <w:sz w:val="24"/>
          <w:szCs w:val="24"/>
        </w:rPr>
      </w:pPr>
      <w:r w:rsidRPr="007A2E81">
        <w:rPr>
          <w:rFonts w:ascii="Times New Roman" w:hAnsi="Times New Roman" w:cs="Times New Roman"/>
          <w:sz w:val="24"/>
          <w:szCs w:val="24"/>
          <w:lang w:eastAsia="pl-PL"/>
        </w:rPr>
        <w:t xml:space="preserve">Załącznik </w:t>
      </w:r>
      <w:r w:rsidR="00166C2D"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 xml:space="preserve">r </w:t>
      </w:r>
      <w:r w:rsidR="00040F5B" w:rsidRPr="007A2E81">
        <w:rPr>
          <w:rFonts w:ascii="Times New Roman" w:hAnsi="Times New Roman" w:cs="Times New Roman"/>
          <w:sz w:val="24"/>
          <w:szCs w:val="24"/>
          <w:lang w:eastAsia="pl-PL"/>
        </w:rPr>
        <w:t>6</w:t>
      </w:r>
      <w:r w:rsidRPr="007A2E81">
        <w:rPr>
          <w:rFonts w:ascii="Times New Roman" w:hAnsi="Times New Roman" w:cs="Times New Roman"/>
          <w:sz w:val="24"/>
          <w:szCs w:val="24"/>
          <w:lang w:eastAsia="pl-PL"/>
        </w:rPr>
        <w:t xml:space="preserve"> </w:t>
      </w:r>
      <w:r w:rsidR="00FC5488" w:rsidRPr="007A2E81">
        <w:rPr>
          <w:rFonts w:ascii="Times New Roman" w:hAnsi="Times New Roman" w:cs="Times New Roman"/>
          <w:sz w:val="24"/>
          <w:szCs w:val="24"/>
          <w:lang w:eastAsia="pl-PL"/>
        </w:rPr>
        <w:t xml:space="preserve">– Oświadczenie podmiotu udostępniającego zasoby </w:t>
      </w:r>
      <w:r w:rsidR="00D939F0" w:rsidRPr="007A2E81">
        <w:rPr>
          <w:rFonts w:ascii="Times New Roman" w:hAnsi="Times New Roman" w:cs="Times New Roman"/>
          <w:sz w:val="24"/>
          <w:szCs w:val="24"/>
          <w:lang w:eastAsia="pl-PL"/>
        </w:rPr>
        <w:t>W</w:t>
      </w:r>
      <w:r w:rsidR="00FC5488" w:rsidRPr="007A2E81">
        <w:rPr>
          <w:rFonts w:ascii="Times New Roman" w:hAnsi="Times New Roman" w:cs="Times New Roman"/>
          <w:sz w:val="24"/>
          <w:szCs w:val="24"/>
          <w:lang w:eastAsia="pl-PL"/>
        </w:rPr>
        <w:t>ykonawcy zamówienia.</w:t>
      </w:r>
    </w:p>
    <w:p w14:paraId="109F9F93" w14:textId="505579D3" w:rsidR="00040F5B" w:rsidRPr="007A2E81" w:rsidRDefault="00696BA6"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w:t>
      </w:r>
      <w:r w:rsidR="00040F5B"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 xml:space="preserve">r </w:t>
      </w:r>
      <w:r w:rsidR="00040F5B" w:rsidRPr="007A2E81">
        <w:rPr>
          <w:rFonts w:ascii="Times New Roman" w:hAnsi="Times New Roman" w:cs="Times New Roman"/>
          <w:sz w:val="24"/>
          <w:szCs w:val="24"/>
          <w:lang w:eastAsia="pl-PL"/>
        </w:rPr>
        <w:t>7</w:t>
      </w:r>
      <w:r w:rsidRPr="007A2E81">
        <w:rPr>
          <w:rFonts w:ascii="Times New Roman" w:hAnsi="Times New Roman" w:cs="Times New Roman"/>
          <w:sz w:val="24"/>
          <w:szCs w:val="24"/>
          <w:lang w:eastAsia="pl-PL"/>
        </w:rPr>
        <w:t xml:space="preserve"> </w:t>
      </w:r>
      <w:r w:rsidR="00FC5488" w:rsidRPr="007A2E81">
        <w:rPr>
          <w:rFonts w:ascii="Times New Roman" w:hAnsi="Times New Roman" w:cs="Times New Roman"/>
          <w:sz w:val="24"/>
          <w:szCs w:val="24"/>
          <w:lang w:eastAsia="pl-PL"/>
        </w:rPr>
        <w:t xml:space="preserve">– </w:t>
      </w:r>
      <w:r w:rsidR="00040F5B" w:rsidRPr="007A2E81">
        <w:rPr>
          <w:rFonts w:ascii="Times New Roman" w:hAnsi="Times New Roman" w:cs="Times New Roman"/>
          <w:sz w:val="24"/>
          <w:szCs w:val="24"/>
          <w:lang w:eastAsia="pl-PL"/>
        </w:rPr>
        <w:t>Zobowiązanie podmiotu udostępniającego zasoby.</w:t>
      </w:r>
    </w:p>
    <w:p w14:paraId="27CF6870" w14:textId="70C45DFD" w:rsidR="00696BA6" w:rsidRPr="007A2E81" w:rsidRDefault="00040F5B" w:rsidP="002A545A">
      <w:pPr>
        <w:pStyle w:val="Bezodstpw"/>
        <w:jc w:val="both"/>
        <w:rPr>
          <w:rFonts w:ascii="Times New Roman" w:hAnsi="Times New Roman" w:cs="Times New Roman"/>
          <w:snapToGrid w:val="0"/>
          <w:sz w:val="24"/>
          <w:szCs w:val="24"/>
        </w:rPr>
      </w:pPr>
      <w:r w:rsidRPr="007A2E81">
        <w:rPr>
          <w:rFonts w:ascii="Times New Roman" w:hAnsi="Times New Roman" w:cs="Times New Roman"/>
          <w:sz w:val="24"/>
          <w:szCs w:val="24"/>
          <w:lang w:eastAsia="pl-PL"/>
        </w:rPr>
        <w:t xml:space="preserve">Załącznik Nr 8 - </w:t>
      </w:r>
      <w:r w:rsidR="00FC5488" w:rsidRPr="007A2E81">
        <w:rPr>
          <w:rFonts w:ascii="Times New Roman" w:hAnsi="Times New Roman" w:cs="Times New Roman"/>
          <w:sz w:val="24"/>
          <w:szCs w:val="24"/>
          <w:lang w:eastAsia="pl-PL"/>
        </w:rPr>
        <w:t xml:space="preserve">Oświadczenie Wykonawców wspólnie ubiegających się o udzielenie zamówienia z którego wynika, które </w:t>
      </w:r>
      <w:r w:rsidR="00754A84" w:rsidRPr="007A2E81">
        <w:rPr>
          <w:rFonts w:ascii="Times New Roman" w:hAnsi="Times New Roman" w:cs="Times New Roman"/>
          <w:sz w:val="24"/>
          <w:szCs w:val="24"/>
          <w:lang w:eastAsia="pl-PL"/>
        </w:rPr>
        <w:t>usługi</w:t>
      </w:r>
      <w:r w:rsidR="00FC5488" w:rsidRPr="007A2E81">
        <w:rPr>
          <w:rFonts w:ascii="Times New Roman" w:hAnsi="Times New Roman" w:cs="Times New Roman"/>
          <w:sz w:val="24"/>
          <w:szCs w:val="24"/>
          <w:lang w:eastAsia="pl-PL"/>
        </w:rPr>
        <w:t xml:space="preserve"> wykonają poszczególni Wykonawcy</w:t>
      </w:r>
      <w:r w:rsidR="00D939F0" w:rsidRPr="007A2E81">
        <w:rPr>
          <w:rFonts w:ascii="Times New Roman" w:hAnsi="Times New Roman" w:cs="Times New Roman"/>
          <w:sz w:val="24"/>
          <w:szCs w:val="24"/>
          <w:lang w:eastAsia="pl-PL"/>
        </w:rPr>
        <w:t>.</w:t>
      </w:r>
    </w:p>
    <w:p w14:paraId="54A2CDF0" w14:textId="413AA7C9" w:rsidR="0054761C" w:rsidRPr="007A2E81" w:rsidRDefault="00B626BC"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w:t>
      </w:r>
      <w:r w:rsidR="00040F5B"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 xml:space="preserve">r </w:t>
      </w:r>
      <w:r w:rsidR="00040F5B" w:rsidRPr="007A2E81">
        <w:rPr>
          <w:rFonts w:ascii="Times New Roman" w:hAnsi="Times New Roman" w:cs="Times New Roman"/>
          <w:sz w:val="24"/>
          <w:szCs w:val="24"/>
          <w:lang w:eastAsia="pl-PL"/>
        </w:rPr>
        <w:t>9</w:t>
      </w:r>
      <w:r w:rsidR="00FC5488" w:rsidRPr="007A2E81">
        <w:rPr>
          <w:rFonts w:ascii="Times New Roman" w:hAnsi="Times New Roman" w:cs="Times New Roman"/>
          <w:sz w:val="24"/>
          <w:szCs w:val="24"/>
          <w:lang w:eastAsia="pl-PL"/>
        </w:rPr>
        <w:t xml:space="preserve"> – </w:t>
      </w:r>
      <w:r w:rsidR="00E46B94" w:rsidRPr="007A2E81">
        <w:rPr>
          <w:rFonts w:ascii="Times New Roman" w:hAnsi="Times New Roman" w:cs="Times New Roman"/>
          <w:sz w:val="24"/>
          <w:szCs w:val="24"/>
        </w:rPr>
        <w:t>Oświadczenie Wykonawcy o aktualności informacji zawartych w oświadczeniu, o którym mowa w art. 125 ust. 1 ustawy</w:t>
      </w:r>
      <w:r w:rsidR="00E46B94" w:rsidRPr="007A2E81">
        <w:rPr>
          <w:rFonts w:ascii="Times New Roman" w:hAnsi="Times New Roman" w:cs="Times New Roman"/>
          <w:sz w:val="24"/>
          <w:szCs w:val="24"/>
          <w:lang w:eastAsia="pl-PL"/>
        </w:rPr>
        <w:t xml:space="preserve"> </w:t>
      </w:r>
      <w:proofErr w:type="spellStart"/>
      <w:r w:rsidR="00E46B94" w:rsidRPr="007A2E81">
        <w:rPr>
          <w:rFonts w:ascii="Times New Roman" w:hAnsi="Times New Roman" w:cs="Times New Roman"/>
          <w:sz w:val="24"/>
          <w:szCs w:val="24"/>
          <w:lang w:eastAsia="pl-PL"/>
        </w:rPr>
        <w:t>Pzp</w:t>
      </w:r>
      <w:proofErr w:type="spellEnd"/>
      <w:r w:rsidR="00E46B94" w:rsidRPr="007A2E81">
        <w:rPr>
          <w:rFonts w:ascii="Times New Roman" w:hAnsi="Times New Roman" w:cs="Times New Roman"/>
          <w:sz w:val="24"/>
          <w:szCs w:val="24"/>
          <w:lang w:eastAsia="pl-PL"/>
        </w:rPr>
        <w:t>.</w:t>
      </w:r>
    </w:p>
    <w:p w14:paraId="327C00C5" w14:textId="1359F28E" w:rsidR="00185BA3" w:rsidRPr="007A2E81" w:rsidRDefault="00185BA3"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 xml:space="preserve">Załącznik </w:t>
      </w:r>
      <w:r w:rsidR="00040F5B" w:rsidRPr="007A2E81">
        <w:rPr>
          <w:rFonts w:ascii="Times New Roman" w:hAnsi="Times New Roman" w:cs="Times New Roman"/>
          <w:sz w:val="24"/>
          <w:szCs w:val="24"/>
          <w:lang w:eastAsia="pl-PL"/>
        </w:rPr>
        <w:t>N</w:t>
      </w:r>
      <w:r w:rsidRPr="007A2E81">
        <w:rPr>
          <w:rFonts w:ascii="Times New Roman" w:hAnsi="Times New Roman" w:cs="Times New Roman"/>
          <w:sz w:val="24"/>
          <w:szCs w:val="24"/>
          <w:lang w:eastAsia="pl-PL"/>
        </w:rPr>
        <w:t>r</w:t>
      </w:r>
      <w:r w:rsidR="00040F5B" w:rsidRPr="007A2E81">
        <w:rPr>
          <w:rFonts w:ascii="Times New Roman" w:hAnsi="Times New Roman" w:cs="Times New Roman"/>
          <w:sz w:val="24"/>
          <w:szCs w:val="24"/>
          <w:lang w:eastAsia="pl-PL"/>
        </w:rPr>
        <w:t xml:space="preserve"> 10</w:t>
      </w:r>
      <w:r w:rsidRPr="007A2E81">
        <w:rPr>
          <w:rFonts w:ascii="Times New Roman" w:hAnsi="Times New Roman" w:cs="Times New Roman"/>
          <w:sz w:val="24"/>
          <w:szCs w:val="24"/>
          <w:lang w:eastAsia="pl-PL"/>
        </w:rPr>
        <w:t xml:space="preserve"> –</w:t>
      </w:r>
      <w:r w:rsidR="00040F5B" w:rsidRPr="007A2E81">
        <w:rPr>
          <w:rFonts w:ascii="Times New Roman" w:hAnsi="Times New Roman" w:cs="Times New Roman"/>
          <w:sz w:val="24"/>
          <w:szCs w:val="24"/>
          <w:lang w:eastAsia="pl-PL"/>
        </w:rPr>
        <w:t xml:space="preserve"> Wykaz usług.</w:t>
      </w:r>
    </w:p>
    <w:p w14:paraId="625D94C3" w14:textId="7A7471A0" w:rsidR="000264A5" w:rsidRPr="007A2E81" w:rsidRDefault="000264A5" w:rsidP="002A545A">
      <w:pPr>
        <w:pStyle w:val="Bezodstpw"/>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Załącznik Nr 11 – Oświadczenie Podwykonawcy</w:t>
      </w:r>
    </w:p>
    <w:p w14:paraId="1180A05C" w14:textId="58A24A64" w:rsidR="00FC5488" w:rsidRPr="007A2E81" w:rsidRDefault="00FC5488" w:rsidP="001E419C">
      <w:pPr>
        <w:pStyle w:val="Bezodstpw"/>
        <w:rPr>
          <w:rFonts w:ascii="Times New Roman" w:hAnsi="Times New Roman" w:cs="Times New Roman"/>
          <w:sz w:val="24"/>
          <w:szCs w:val="24"/>
          <w:lang w:eastAsia="pl-PL"/>
        </w:rPr>
      </w:pPr>
      <w:r w:rsidRPr="007A2E81">
        <w:rPr>
          <w:rFonts w:ascii="Times New Roman" w:hAnsi="Times New Roman" w:cs="Times New Roman"/>
          <w:sz w:val="24"/>
          <w:szCs w:val="24"/>
          <w:lang w:eastAsia="pl-PL"/>
        </w:rPr>
        <w:br w:type="page"/>
      </w:r>
    </w:p>
    <w:p w14:paraId="30181027" w14:textId="77777777" w:rsidR="00A35031" w:rsidRPr="007A2E81" w:rsidRDefault="00FC5488" w:rsidP="00FE2841">
      <w:pPr>
        <w:spacing w:after="0" w:line="240" w:lineRule="auto"/>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lastRenderedPageBreak/>
        <w:t>Z</w:t>
      </w:r>
      <w:r w:rsidR="00FC2CBF" w:rsidRPr="007A2E81">
        <w:rPr>
          <w:rFonts w:ascii="Times New Roman" w:hAnsi="Times New Roman" w:cs="Times New Roman"/>
          <w:b/>
          <w:bCs/>
          <w:i/>
          <w:iCs/>
          <w:sz w:val="24"/>
          <w:szCs w:val="24"/>
        </w:rPr>
        <w:t>ałącz</w:t>
      </w:r>
      <w:r w:rsidR="00024DEF" w:rsidRPr="007A2E81">
        <w:rPr>
          <w:rFonts w:ascii="Times New Roman" w:hAnsi="Times New Roman" w:cs="Times New Roman"/>
          <w:b/>
          <w:bCs/>
          <w:i/>
          <w:iCs/>
          <w:sz w:val="24"/>
          <w:szCs w:val="24"/>
        </w:rPr>
        <w:t>nik Nr 1 do S</w:t>
      </w:r>
      <w:r w:rsidR="00FC2CBF" w:rsidRPr="007A2E81">
        <w:rPr>
          <w:rFonts w:ascii="Times New Roman" w:hAnsi="Times New Roman" w:cs="Times New Roman"/>
          <w:b/>
          <w:bCs/>
          <w:i/>
          <w:iCs/>
          <w:sz w:val="24"/>
          <w:szCs w:val="24"/>
        </w:rPr>
        <w:t>WZ</w:t>
      </w:r>
      <w:r w:rsidR="001526E7" w:rsidRPr="007A2E81">
        <w:rPr>
          <w:rFonts w:ascii="Times New Roman" w:hAnsi="Times New Roman" w:cs="Times New Roman"/>
          <w:b/>
          <w:bCs/>
          <w:i/>
          <w:iCs/>
          <w:sz w:val="24"/>
          <w:szCs w:val="24"/>
        </w:rPr>
        <w:t xml:space="preserve">/Załącznik Nr 1 do </w:t>
      </w:r>
      <w:r w:rsidR="00FE2841" w:rsidRPr="007A2E81">
        <w:rPr>
          <w:rFonts w:ascii="Times New Roman" w:hAnsi="Times New Roman" w:cs="Times New Roman"/>
          <w:b/>
          <w:bCs/>
          <w:i/>
          <w:iCs/>
          <w:sz w:val="24"/>
          <w:szCs w:val="24"/>
        </w:rPr>
        <w:t>PPU</w:t>
      </w:r>
      <w:r w:rsidR="00417940" w:rsidRPr="007A2E81">
        <w:rPr>
          <w:rFonts w:ascii="Times New Roman" w:hAnsi="Times New Roman" w:cs="Times New Roman"/>
          <w:b/>
          <w:bCs/>
          <w:i/>
          <w:iCs/>
          <w:sz w:val="24"/>
          <w:szCs w:val="24"/>
        </w:rPr>
        <w:t xml:space="preserve">/Załącznik Nr 1 </w:t>
      </w:r>
    </w:p>
    <w:p w14:paraId="5E726F20" w14:textId="2F0363CA" w:rsidR="00FC2CBF" w:rsidRPr="007A2E81" w:rsidRDefault="00417940" w:rsidP="00FE2841">
      <w:pPr>
        <w:spacing w:after="0" w:line="240" w:lineRule="auto"/>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t>do Umowy Nr GKM.272.</w:t>
      </w:r>
      <w:r w:rsidR="00BB5965" w:rsidRPr="007A2E81">
        <w:rPr>
          <w:rFonts w:ascii="Times New Roman" w:hAnsi="Times New Roman" w:cs="Times New Roman"/>
          <w:b/>
          <w:bCs/>
          <w:i/>
          <w:iCs/>
          <w:sz w:val="24"/>
          <w:szCs w:val="24"/>
        </w:rPr>
        <w:t>36</w:t>
      </w:r>
      <w:r w:rsidRPr="007A2E81">
        <w:rPr>
          <w:rFonts w:ascii="Times New Roman" w:hAnsi="Times New Roman" w:cs="Times New Roman"/>
          <w:b/>
          <w:bCs/>
          <w:i/>
          <w:iCs/>
          <w:sz w:val="24"/>
          <w:szCs w:val="24"/>
        </w:rPr>
        <w:t>.202</w:t>
      </w:r>
      <w:r w:rsidR="00BB5965" w:rsidRPr="007A2E81">
        <w:rPr>
          <w:rFonts w:ascii="Times New Roman" w:hAnsi="Times New Roman" w:cs="Times New Roman"/>
          <w:b/>
          <w:bCs/>
          <w:i/>
          <w:iCs/>
          <w:sz w:val="24"/>
          <w:szCs w:val="24"/>
        </w:rPr>
        <w:t>6</w:t>
      </w:r>
      <w:r w:rsidRPr="007A2E81">
        <w:rPr>
          <w:rFonts w:ascii="Times New Roman" w:hAnsi="Times New Roman" w:cs="Times New Roman"/>
          <w:b/>
          <w:bCs/>
          <w:i/>
          <w:iCs/>
          <w:sz w:val="24"/>
          <w:szCs w:val="24"/>
        </w:rPr>
        <w:t xml:space="preserve"> </w:t>
      </w:r>
    </w:p>
    <w:p w14:paraId="21492B96" w14:textId="77777777" w:rsidR="00040F5B" w:rsidRPr="007A2E81" w:rsidRDefault="00040F5B" w:rsidP="00040F5B">
      <w:pPr>
        <w:suppressAutoHyphens/>
        <w:spacing w:after="0" w:line="240" w:lineRule="auto"/>
        <w:jc w:val="both"/>
        <w:rPr>
          <w:rFonts w:ascii="Times New Roman" w:eastAsia="Calibri" w:hAnsi="Times New Roman" w:cs="Times New Roman"/>
          <w:b/>
          <w:bCs/>
          <w:sz w:val="28"/>
          <w:szCs w:val="28"/>
        </w:rPr>
      </w:pPr>
    </w:p>
    <w:p w14:paraId="2D201BC8" w14:textId="1F447BAC" w:rsidR="001526E7" w:rsidRPr="007A2E81" w:rsidRDefault="001526E7" w:rsidP="00040F5B">
      <w:pPr>
        <w:suppressAutoHyphens/>
        <w:spacing w:after="0" w:line="240" w:lineRule="auto"/>
        <w:jc w:val="both"/>
        <w:rPr>
          <w:rFonts w:ascii="Times New Roman" w:eastAsia="Calibri" w:hAnsi="Times New Roman" w:cs="Times New Roman"/>
          <w:b/>
          <w:bCs/>
          <w:sz w:val="28"/>
          <w:szCs w:val="28"/>
        </w:rPr>
      </w:pPr>
      <w:r w:rsidRPr="007A2E81">
        <w:rPr>
          <w:rFonts w:ascii="Times New Roman" w:eastAsia="Calibri" w:hAnsi="Times New Roman" w:cs="Times New Roman"/>
          <w:b/>
          <w:bCs/>
          <w:sz w:val="28"/>
          <w:szCs w:val="28"/>
        </w:rPr>
        <w:t>Opis przedmiotu zamówienia (OPZ)</w:t>
      </w:r>
    </w:p>
    <w:p w14:paraId="1DCF512A" w14:textId="7EC13947" w:rsidR="00BF5957" w:rsidRPr="007A2E81" w:rsidRDefault="00BF5957" w:rsidP="00040F5B">
      <w:pPr>
        <w:suppressAutoHyphens/>
        <w:spacing w:after="0" w:line="240" w:lineRule="auto"/>
        <w:jc w:val="both"/>
        <w:rPr>
          <w:rFonts w:ascii="Times New Roman" w:eastAsia="Calibri" w:hAnsi="Times New Roman" w:cs="Times New Roman"/>
          <w:b/>
          <w:bCs/>
          <w:sz w:val="24"/>
          <w:szCs w:val="24"/>
        </w:rPr>
      </w:pPr>
      <w:r w:rsidRPr="007A2E81">
        <w:rPr>
          <w:rFonts w:ascii="Times New Roman" w:eastAsia="Calibri" w:hAnsi="Times New Roman" w:cs="Times New Roman"/>
          <w:sz w:val="24"/>
          <w:szCs w:val="24"/>
        </w:rPr>
        <w:t xml:space="preserve">Przedmiotem zamówienia jest świadczenie usługi pn. </w:t>
      </w:r>
      <w:r w:rsidRPr="007A2E81">
        <w:rPr>
          <w:rFonts w:ascii="Times New Roman" w:eastAsia="Calibri" w:hAnsi="Times New Roman" w:cs="Times New Roman"/>
          <w:b/>
          <w:bCs/>
          <w:sz w:val="24"/>
          <w:szCs w:val="24"/>
        </w:rPr>
        <w:t>„Utworzenie i prowadzenie stacjonarnego Punktu Selektywnego Zbierania Odpadów Komunalnych dostępnego dla mieszkańców na terenie Miasta Mława”.</w:t>
      </w:r>
    </w:p>
    <w:p w14:paraId="356989C8" w14:textId="77777777" w:rsidR="00BF5957" w:rsidRPr="007A2E81" w:rsidRDefault="00BF5957" w:rsidP="00040F5B">
      <w:pPr>
        <w:suppressAutoHyphens/>
        <w:spacing w:after="0" w:line="240" w:lineRule="auto"/>
        <w:jc w:val="both"/>
        <w:rPr>
          <w:rFonts w:ascii="Times New Roman" w:eastAsia="Calibri" w:hAnsi="Times New Roman" w:cs="Times New Roman"/>
          <w:b/>
          <w:bCs/>
          <w:sz w:val="24"/>
          <w:szCs w:val="24"/>
        </w:rPr>
      </w:pPr>
      <w:r w:rsidRPr="007A2E81">
        <w:rPr>
          <w:rFonts w:ascii="Times New Roman" w:eastAsia="Calibri" w:hAnsi="Times New Roman" w:cs="Times New Roman"/>
          <w:b/>
          <w:bCs/>
          <w:sz w:val="24"/>
          <w:szCs w:val="24"/>
        </w:rPr>
        <w:t>1.</w:t>
      </w:r>
      <w:r w:rsidRPr="007A2E81">
        <w:rPr>
          <w:rFonts w:ascii="Times New Roman" w:eastAsia="Calibri" w:hAnsi="Times New Roman" w:cs="Times New Roman"/>
          <w:sz w:val="24"/>
          <w:szCs w:val="24"/>
        </w:rPr>
        <w:t xml:space="preserve"> </w:t>
      </w:r>
      <w:r w:rsidRPr="007A2E81">
        <w:rPr>
          <w:rFonts w:ascii="Times New Roman" w:eastAsia="Calibri" w:hAnsi="Times New Roman" w:cs="Times New Roman"/>
          <w:b/>
          <w:bCs/>
          <w:sz w:val="24"/>
          <w:szCs w:val="24"/>
        </w:rPr>
        <w:t>Przedmiot zamówienia obejmuje:</w:t>
      </w:r>
    </w:p>
    <w:p w14:paraId="2CD7891C" w14:textId="77777777" w:rsidR="00BF5957" w:rsidRPr="007A2E81" w:rsidRDefault="00BF5957" w:rsidP="00040F5B">
      <w:pPr>
        <w:suppressAutoHyphens/>
        <w:spacing w:after="0" w:line="240" w:lineRule="auto"/>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1) utworzenie i wyposażenie stacjonarnego Punktu Selektywnego Zbierania Odpadów Komunalnych (zwanego dalej PSZOK) dostępnego dla mieszkańców na terenie Miasta Mława;</w:t>
      </w:r>
    </w:p>
    <w:p w14:paraId="63B3CDA3" w14:textId="77777777" w:rsidR="00BF5957" w:rsidRPr="007A2E81" w:rsidRDefault="00BF5957" w:rsidP="00040F5B">
      <w:pPr>
        <w:suppressAutoHyphens/>
        <w:spacing w:after="0" w:line="240" w:lineRule="auto"/>
        <w:jc w:val="both"/>
        <w:rPr>
          <w:rFonts w:ascii="Times New Roman" w:eastAsia="Calibri" w:hAnsi="Times New Roman" w:cs="Times New Roman"/>
          <w:sz w:val="24"/>
          <w:szCs w:val="24"/>
        </w:rPr>
      </w:pPr>
      <w:r w:rsidRPr="007A2E81">
        <w:rPr>
          <w:rFonts w:ascii="Times New Roman" w:eastAsia="Calibri" w:hAnsi="Times New Roman" w:cs="Times New Roman"/>
          <w:sz w:val="24"/>
          <w:szCs w:val="24"/>
        </w:rPr>
        <w:t>2) prowadzenie PSZOK oraz prowadzenie dokumentacji wymaganej prawem i umową o udzieleniu zamówienia publicznego,</w:t>
      </w:r>
    </w:p>
    <w:p w14:paraId="03E4D796" w14:textId="65DDFB8B"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Calibri" w:hAnsi="Times New Roman" w:cs="Times New Roman"/>
          <w:sz w:val="24"/>
          <w:szCs w:val="24"/>
        </w:rPr>
        <w:t>3) zbieranie w sposób selektywny w PSZOK przekazywanych przez właścicieli nieruchomości położonych na terenie Miasta Mława</w:t>
      </w:r>
      <w:r w:rsidR="00A312F5" w:rsidRPr="007A2E81">
        <w:rPr>
          <w:rFonts w:ascii="Times New Roman" w:eastAsia="Calibri" w:hAnsi="Times New Roman" w:cs="Times New Roman"/>
          <w:sz w:val="24"/>
          <w:szCs w:val="24"/>
        </w:rPr>
        <w:t xml:space="preserve"> zadeklarowanych do wnoszenia opłaty za</w:t>
      </w:r>
      <w:r w:rsidR="00D429E9" w:rsidRPr="007A2E81">
        <w:rPr>
          <w:rFonts w:ascii="Times New Roman" w:eastAsia="Calibri" w:hAnsi="Times New Roman" w:cs="Times New Roman"/>
          <w:sz w:val="24"/>
          <w:szCs w:val="24"/>
        </w:rPr>
        <w:t> </w:t>
      </w:r>
      <w:r w:rsidR="00A312F5" w:rsidRPr="007A2E81">
        <w:rPr>
          <w:rFonts w:ascii="Times New Roman" w:eastAsia="Calibri" w:hAnsi="Times New Roman" w:cs="Times New Roman"/>
          <w:sz w:val="24"/>
          <w:szCs w:val="24"/>
        </w:rPr>
        <w:t>gospodarowanie odpadami komunalnymi na rzecz Zamawiającego</w:t>
      </w:r>
      <w:r w:rsidR="0055559B" w:rsidRPr="007A2E81">
        <w:rPr>
          <w:rFonts w:ascii="Times New Roman" w:eastAsia="Calibri" w:hAnsi="Times New Roman" w:cs="Times New Roman"/>
          <w:sz w:val="24"/>
          <w:szCs w:val="24"/>
        </w:rPr>
        <w:t xml:space="preserve">, </w:t>
      </w:r>
      <w:r w:rsidRPr="007A2E81">
        <w:rPr>
          <w:rFonts w:ascii="Times New Roman" w:eastAsia="Calibri" w:hAnsi="Times New Roman" w:cs="Times New Roman"/>
          <w:sz w:val="24"/>
          <w:szCs w:val="24"/>
        </w:rPr>
        <w:t xml:space="preserve">odpadów komunalnych </w:t>
      </w:r>
      <w:r w:rsidRPr="007A2E81">
        <w:rPr>
          <w:rFonts w:ascii="Times New Roman" w:eastAsia="Times New Roman" w:hAnsi="Times New Roman" w:cs="Times New Roman"/>
          <w:bCs/>
          <w:sz w:val="24"/>
          <w:szCs w:val="24"/>
          <w:lang w:eastAsia="pl-PL"/>
        </w:rPr>
        <w:t xml:space="preserve">oraz </w:t>
      </w:r>
      <w:bookmarkStart w:id="15" w:name="_Hlk107928085"/>
      <w:r w:rsidRPr="007A2E81">
        <w:rPr>
          <w:rFonts w:ascii="Times New Roman" w:eastAsia="Times New Roman" w:hAnsi="Times New Roman" w:cs="Times New Roman"/>
          <w:bCs/>
          <w:sz w:val="24"/>
          <w:szCs w:val="24"/>
          <w:lang w:eastAsia="pl-PL"/>
        </w:rPr>
        <w:t>odpadów budowlanych i rozbiórkowych z gospodarstw domowych</w:t>
      </w:r>
      <w:bookmarkEnd w:id="15"/>
      <w:r w:rsidRPr="007A2E81">
        <w:rPr>
          <w:rFonts w:ascii="Times New Roman" w:eastAsia="Times New Roman" w:hAnsi="Times New Roman" w:cs="Times New Roman"/>
          <w:bCs/>
          <w:sz w:val="24"/>
          <w:szCs w:val="24"/>
          <w:lang w:eastAsia="pl-PL"/>
        </w:rPr>
        <w:t>;</w:t>
      </w:r>
    </w:p>
    <w:p w14:paraId="7D2F4225"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4) </w:t>
      </w:r>
      <w:bookmarkStart w:id="16" w:name="_Hlk108097387"/>
      <w:r w:rsidRPr="007A2E81">
        <w:rPr>
          <w:rFonts w:ascii="Times New Roman" w:eastAsia="Times New Roman" w:hAnsi="Times New Roman" w:cs="Times New Roman"/>
          <w:bCs/>
          <w:sz w:val="24"/>
          <w:szCs w:val="24"/>
          <w:lang w:eastAsia="pl-PL"/>
        </w:rPr>
        <w:t>przekazywanie, w tym załadunek, zebranych odpadów do odbioru i zagospodarowania podmiotowi, z którym Zamawiający zawrze umowę w tym przedmiocie, na zasadach ustalonych przez Zamawiającego</w:t>
      </w:r>
      <w:bookmarkEnd w:id="16"/>
      <w:r w:rsidRPr="007A2E81">
        <w:rPr>
          <w:rFonts w:ascii="Times New Roman" w:eastAsia="Times New Roman" w:hAnsi="Times New Roman" w:cs="Times New Roman"/>
          <w:bCs/>
          <w:sz w:val="24"/>
          <w:szCs w:val="24"/>
          <w:lang w:eastAsia="pl-PL"/>
        </w:rPr>
        <w:t>;</w:t>
      </w:r>
    </w:p>
    <w:p w14:paraId="19098F89" w14:textId="4BAD79AE"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5) prowadzenie kampanii </w:t>
      </w:r>
      <w:proofErr w:type="spellStart"/>
      <w:r w:rsidRPr="007A2E81">
        <w:rPr>
          <w:rFonts w:ascii="Times New Roman" w:eastAsia="Times New Roman" w:hAnsi="Times New Roman" w:cs="Times New Roman"/>
          <w:bCs/>
          <w:sz w:val="24"/>
          <w:szCs w:val="24"/>
          <w:lang w:eastAsia="pl-PL"/>
        </w:rPr>
        <w:t>informacyjn</w:t>
      </w:r>
      <w:r w:rsidR="004D12C6" w:rsidRPr="007A2E81">
        <w:rPr>
          <w:rFonts w:ascii="Times New Roman" w:eastAsia="Times New Roman" w:hAnsi="Times New Roman" w:cs="Times New Roman"/>
          <w:bCs/>
          <w:sz w:val="24"/>
          <w:szCs w:val="24"/>
          <w:lang w:eastAsia="pl-PL"/>
        </w:rPr>
        <w:t>o</w:t>
      </w:r>
      <w:proofErr w:type="spellEnd"/>
      <w:r w:rsidR="004D12C6" w:rsidRPr="007A2E81">
        <w:rPr>
          <w:rFonts w:ascii="Times New Roman" w:eastAsia="Times New Roman" w:hAnsi="Times New Roman" w:cs="Times New Roman"/>
          <w:bCs/>
          <w:sz w:val="24"/>
          <w:szCs w:val="24"/>
          <w:lang w:eastAsia="pl-PL"/>
        </w:rPr>
        <w:t xml:space="preserve"> – edukacyjnej </w:t>
      </w:r>
      <w:r w:rsidRPr="007A2E81">
        <w:rPr>
          <w:rFonts w:ascii="Times New Roman" w:eastAsia="Times New Roman" w:hAnsi="Times New Roman" w:cs="Times New Roman"/>
          <w:bCs/>
          <w:sz w:val="24"/>
          <w:szCs w:val="24"/>
          <w:lang w:eastAsia="pl-PL"/>
        </w:rPr>
        <w:t xml:space="preserve">dla mieszkańców </w:t>
      </w:r>
      <w:r w:rsidR="004D12C6" w:rsidRPr="007A2E81">
        <w:rPr>
          <w:rFonts w:ascii="Times New Roman" w:eastAsia="Times New Roman" w:hAnsi="Times New Roman" w:cs="Times New Roman"/>
          <w:bCs/>
          <w:sz w:val="24"/>
          <w:szCs w:val="24"/>
          <w:lang w:eastAsia="pl-PL"/>
        </w:rPr>
        <w:t>Miasta Mława</w:t>
      </w:r>
      <w:r w:rsidR="005B690B" w:rsidRPr="007A2E81">
        <w:rPr>
          <w:rFonts w:ascii="Times New Roman" w:eastAsia="Times New Roman" w:hAnsi="Times New Roman" w:cs="Times New Roman"/>
          <w:bCs/>
          <w:sz w:val="24"/>
          <w:szCs w:val="24"/>
          <w:lang w:eastAsia="pl-PL"/>
        </w:rPr>
        <w:t xml:space="preserve"> w</w:t>
      </w:r>
      <w:r w:rsidR="00D429E9" w:rsidRPr="007A2E81">
        <w:rPr>
          <w:rFonts w:ascii="Times New Roman" w:eastAsia="Times New Roman" w:hAnsi="Times New Roman" w:cs="Times New Roman"/>
          <w:bCs/>
          <w:sz w:val="24"/>
          <w:szCs w:val="24"/>
          <w:lang w:eastAsia="pl-PL"/>
        </w:rPr>
        <w:t> </w:t>
      </w:r>
      <w:r w:rsidR="005B690B" w:rsidRPr="007A2E81">
        <w:rPr>
          <w:rFonts w:ascii="Times New Roman" w:eastAsia="Times New Roman" w:hAnsi="Times New Roman" w:cs="Times New Roman"/>
          <w:bCs/>
          <w:sz w:val="24"/>
          <w:szCs w:val="24"/>
          <w:lang w:eastAsia="pl-PL"/>
        </w:rPr>
        <w:t>zakresie zapobiegania powstawaniu odpadów, ograniczenia ilości wytwarzanych odpadów</w:t>
      </w:r>
      <w:r w:rsidRPr="007A2E81">
        <w:rPr>
          <w:rFonts w:ascii="Times New Roman" w:eastAsia="Times New Roman" w:hAnsi="Times New Roman" w:cs="Times New Roman"/>
          <w:bCs/>
          <w:sz w:val="24"/>
          <w:szCs w:val="24"/>
          <w:lang w:eastAsia="pl-PL"/>
        </w:rPr>
        <w:t>,</w:t>
      </w:r>
      <w:r w:rsidR="005B690B" w:rsidRPr="007A2E81">
        <w:rPr>
          <w:rFonts w:ascii="Times New Roman" w:eastAsia="Times New Roman" w:hAnsi="Times New Roman" w:cs="Times New Roman"/>
          <w:bCs/>
          <w:sz w:val="24"/>
          <w:szCs w:val="24"/>
          <w:lang w:eastAsia="pl-PL"/>
        </w:rPr>
        <w:t xml:space="preserve"> zasad selektywnego zbierania odpadów komunalnych „u źródła” oraz zasad legalnego pozbywania się odpadów;</w:t>
      </w:r>
    </w:p>
    <w:p w14:paraId="22BFF953" w14:textId="295DEC82" w:rsidR="005B690B" w:rsidRPr="007A2E81" w:rsidRDefault="005B690B"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6) udział w akcjach i wydarzeniach związanych z odpadami komunalnymi, organizowanych lub współorganizowanych przez Zamawiającego;</w:t>
      </w:r>
    </w:p>
    <w:p w14:paraId="71A686BA" w14:textId="0694A45F" w:rsidR="00E71A19" w:rsidRPr="007A2E81" w:rsidRDefault="005B690B"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7) przyjmowanie do PSZOK odpadów komunalnych zebranych w ramach zbiórek, akcji i</w:t>
      </w:r>
      <w:r w:rsidR="00D429E9"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wydarzeń edukacyjnych oraz konkursów organizowanych lub współorganizowanych przez </w:t>
      </w:r>
      <w:r w:rsidR="00E71A19" w:rsidRPr="007A2E81">
        <w:rPr>
          <w:rFonts w:ascii="Times New Roman" w:eastAsia="Times New Roman" w:hAnsi="Times New Roman" w:cs="Times New Roman"/>
          <w:bCs/>
          <w:sz w:val="24"/>
          <w:szCs w:val="24"/>
          <w:lang w:eastAsia="pl-PL"/>
        </w:rPr>
        <w:t>Z</w:t>
      </w:r>
      <w:r w:rsidRPr="007A2E81">
        <w:rPr>
          <w:rFonts w:ascii="Times New Roman" w:eastAsia="Times New Roman" w:hAnsi="Times New Roman" w:cs="Times New Roman"/>
          <w:bCs/>
          <w:sz w:val="24"/>
          <w:szCs w:val="24"/>
          <w:lang w:eastAsia="pl-PL"/>
        </w:rPr>
        <w:t>amawiającego;</w:t>
      </w:r>
    </w:p>
    <w:p w14:paraId="1ED44B9F" w14:textId="06481DE3" w:rsidR="00BF5957" w:rsidRPr="007A2E81" w:rsidRDefault="005B690B"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8</w:t>
      </w:r>
      <w:r w:rsidR="00BF5957" w:rsidRPr="007A2E81">
        <w:rPr>
          <w:rFonts w:ascii="Times New Roman" w:eastAsia="Times New Roman" w:hAnsi="Times New Roman" w:cs="Times New Roman"/>
          <w:bCs/>
          <w:sz w:val="24"/>
          <w:szCs w:val="24"/>
          <w:lang w:eastAsia="pl-PL"/>
        </w:rPr>
        <w:t xml:space="preserve">) </w:t>
      </w:r>
      <w:bookmarkStart w:id="17" w:name="_Hlk108514493"/>
      <w:bookmarkStart w:id="18" w:name="_Hlk108438217"/>
      <w:r w:rsidR="00BF5957" w:rsidRPr="007A2E81">
        <w:rPr>
          <w:rFonts w:ascii="Times New Roman" w:eastAsia="Times New Roman" w:hAnsi="Times New Roman" w:cs="Times New Roman"/>
          <w:bCs/>
          <w:sz w:val="24"/>
          <w:szCs w:val="24"/>
          <w:lang w:eastAsia="pl-PL"/>
        </w:rPr>
        <w:t>zorganizowanie mobilnego mini PSZOK dostępnego dla mieszkańców miasta</w:t>
      </w:r>
      <w:bookmarkEnd w:id="17"/>
      <w:bookmarkEnd w:id="18"/>
      <w:r w:rsidRPr="007A2E81">
        <w:rPr>
          <w:rFonts w:ascii="Times New Roman" w:eastAsia="Times New Roman" w:hAnsi="Times New Roman" w:cs="Times New Roman"/>
          <w:bCs/>
          <w:sz w:val="24"/>
          <w:szCs w:val="24"/>
          <w:lang w:eastAsia="pl-PL"/>
        </w:rPr>
        <w:t>, 4-krotnie w</w:t>
      </w:r>
      <w:r w:rsidR="00D429E9"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ciągu każdego roku kalendarzowego objętego zamówieniem.</w:t>
      </w:r>
    </w:p>
    <w:p w14:paraId="5165C5DD" w14:textId="77777777" w:rsidR="00BF5957" w:rsidRPr="007A2E81" w:rsidRDefault="00BF5957" w:rsidP="00040F5B">
      <w:pPr>
        <w:suppressAutoHyphens/>
        <w:spacing w:after="0" w:line="240" w:lineRule="auto"/>
        <w:jc w:val="both"/>
        <w:rPr>
          <w:rFonts w:ascii="Times New Roman" w:eastAsia="Times New Roman" w:hAnsi="Times New Roman" w:cs="Times New Roman"/>
          <w:b/>
          <w:sz w:val="24"/>
          <w:szCs w:val="24"/>
          <w:lang w:eastAsia="pl-PL"/>
        </w:rPr>
      </w:pPr>
      <w:r w:rsidRPr="007A2E81">
        <w:rPr>
          <w:rFonts w:ascii="Times New Roman" w:eastAsia="Times New Roman" w:hAnsi="Times New Roman" w:cs="Times New Roman"/>
          <w:b/>
          <w:sz w:val="24"/>
          <w:szCs w:val="24"/>
          <w:lang w:eastAsia="pl-PL"/>
        </w:rPr>
        <w:t>2.</w:t>
      </w:r>
      <w:r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
          <w:sz w:val="24"/>
          <w:szCs w:val="24"/>
          <w:lang w:eastAsia="pl-PL"/>
        </w:rPr>
        <w:t>Sposób realizacji zamówienia.</w:t>
      </w:r>
    </w:p>
    <w:p w14:paraId="4864847A"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1) </w:t>
      </w:r>
      <w:r w:rsidRPr="007A2E81">
        <w:rPr>
          <w:rFonts w:ascii="Times New Roman" w:eastAsia="Times New Roman" w:hAnsi="Times New Roman" w:cs="Times New Roman"/>
          <w:bCs/>
          <w:sz w:val="24"/>
          <w:szCs w:val="24"/>
          <w:u w:val="single"/>
          <w:lang w:eastAsia="pl-PL"/>
        </w:rPr>
        <w:t>Wymagania ogólne:</w:t>
      </w:r>
    </w:p>
    <w:p w14:paraId="533B2A50" w14:textId="0B9CBE73"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w:t>
      </w:r>
      <w:bookmarkStart w:id="19" w:name="_Hlk108166360"/>
      <w:r w:rsidRPr="007A2E81">
        <w:rPr>
          <w:rFonts w:ascii="Times New Roman" w:eastAsia="Times New Roman" w:hAnsi="Times New Roman" w:cs="Times New Roman"/>
          <w:bCs/>
          <w:sz w:val="24"/>
          <w:szCs w:val="24"/>
          <w:lang w:eastAsia="pl-PL"/>
        </w:rPr>
        <w:t xml:space="preserve"> zamówienie będzie realizowane zgodnie z obowiązującymi przepis</w:t>
      </w:r>
      <w:r w:rsidR="004D12C6" w:rsidRPr="007A2E81">
        <w:rPr>
          <w:rFonts w:ascii="Times New Roman" w:eastAsia="Times New Roman" w:hAnsi="Times New Roman" w:cs="Times New Roman"/>
          <w:bCs/>
          <w:sz w:val="24"/>
          <w:szCs w:val="24"/>
          <w:lang w:eastAsia="pl-PL"/>
        </w:rPr>
        <w:t>ami</w:t>
      </w:r>
      <w:r w:rsidRPr="007A2E81">
        <w:rPr>
          <w:rFonts w:ascii="Times New Roman" w:eastAsia="Times New Roman" w:hAnsi="Times New Roman" w:cs="Times New Roman"/>
          <w:bCs/>
          <w:sz w:val="24"/>
          <w:szCs w:val="24"/>
          <w:lang w:eastAsia="pl-PL"/>
        </w:rPr>
        <w:t xml:space="preserve"> prawa, w szczególności zgodnie z wymogami ustawy z dnia 13 września 1996 r. o utrzymaniu czystości i porządku w gminach (Dz. U. z 202</w:t>
      </w:r>
      <w:r w:rsidR="00452EB3"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  poz. </w:t>
      </w:r>
      <w:r w:rsidR="00452EB3" w:rsidRPr="007A2E81">
        <w:rPr>
          <w:rFonts w:ascii="Times New Roman" w:eastAsia="Times New Roman" w:hAnsi="Times New Roman" w:cs="Times New Roman"/>
          <w:bCs/>
          <w:sz w:val="24"/>
          <w:szCs w:val="24"/>
          <w:lang w:eastAsia="pl-PL"/>
        </w:rPr>
        <w:t>733</w:t>
      </w:r>
      <w:r w:rsidR="001A7F20"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w:t>
      </w:r>
      <w:r w:rsidR="007E383B"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ustawy z dnia 14 grudnia 2012 r. o odpadach (Dz.U. z 202</w:t>
      </w:r>
      <w:r w:rsidR="001A7F20" w:rsidRPr="007A2E81">
        <w:rPr>
          <w:rFonts w:ascii="Times New Roman" w:eastAsia="Times New Roman" w:hAnsi="Times New Roman" w:cs="Times New Roman"/>
          <w:bCs/>
          <w:sz w:val="24"/>
          <w:szCs w:val="24"/>
          <w:lang w:eastAsia="pl-PL"/>
        </w:rPr>
        <w:t>3</w:t>
      </w:r>
      <w:r w:rsidRPr="007A2E81">
        <w:rPr>
          <w:rFonts w:ascii="Times New Roman" w:eastAsia="Times New Roman" w:hAnsi="Times New Roman" w:cs="Times New Roman"/>
          <w:bCs/>
          <w:sz w:val="24"/>
          <w:szCs w:val="24"/>
          <w:lang w:eastAsia="pl-PL"/>
        </w:rPr>
        <w:t xml:space="preserve"> r. poz. </w:t>
      </w:r>
      <w:r w:rsidR="001A7F20" w:rsidRPr="007A2E81">
        <w:rPr>
          <w:rFonts w:ascii="Times New Roman" w:eastAsia="Times New Roman" w:hAnsi="Times New Roman" w:cs="Times New Roman"/>
          <w:bCs/>
          <w:sz w:val="24"/>
          <w:szCs w:val="24"/>
          <w:lang w:eastAsia="pl-PL"/>
        </w:rPr>
        <w:t>1587</w:t>
      </w:r>
      <w:r w:rsidR="00FA249F" w:rsidRPr="007A2E81">
        <w:rPr>
          <w:rFonts w:ascii="Times New Roman" w:eastAsia="Times New Roman" w:hAnsi="Times New Roman" w:cs="Times New Roman"/>
          <w:bCs/>
          <w:sz w:val="24"/>
          <w:szCs w:val="24"/>
          <w:lang w:eastAsia="pl-PL"/>
        </w:rPr>
        <w:t xml:space="preserve"> z </w:t>
      </w:r>
      <w:proofErr w:type="spellStart"/>
      <w:r w:rsidR="00FA249F" w:rsidRPr="007A2E81">
        <w:rPr>
          <w:rFonts w:ascii="Times New Roman" w:eastAsia="Times New Roman" w:hAnsi="Times New Roman" w:cs="Times New Roman"/>
          <w:bCs/>
          <w:sz w:val="24"/>
          <w:szCs w:val="24"/>
          <w:lang w:eastAsia="pl-PL"/>
        </w:rPr>
        <w:t>późn</w:t>
      </w:r>
      <w:proofErr w:type="spellEnd"/>
      <w:r w:rsidR="00FA249F" w:rsidRPr="007A2E81">
        <w:rPr>
          <w:rFonts w:ascii="Times New Roman" w:eastAsia="Times New Roman" w:hAnsi="Times New Roman" w:cs="Times New Roman"/>
          <w:bCs/>
          <w:sz w:val="24"/>
          <w:szCs w:val="24"/>
          <w:lang w:eastAsia="pl-PL"/>
        </w:rPr>
        <w:t>. zm.</w:t>
      </w:r>
      <w:r w:rsidRPr="007A2E81">
        <w:rPr>
          <w:rFonts w:ascii="Times New Roman" w:eastAsia="Times New Roman" w:hAnsi="Times New Roman" w:cs="Times New Roman"/>
          <w:bCs/>
          <w:sz w:val="24"/>
          <w:szCs w:val="24"/>
          <w:lang w:eastAsia="pl-PL"/>
        </w:rPr>
        <w:t>) i ustawy  z dnia 27 kwietnia 2001 r. Prawo ochrony środowiska (Dz.U. z 202</w:t>
      </w:r>
      <w:r w:rsidR="007E383B"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 poz. </w:t>
      </w:r>
      <w:r w:rsidR="007E383B" w:rsidRPr="007A2E81">
        <w:rPr>
          <w:rFonts w:ascii="Times New Roman" w:eastAsia="Times New Roman" w:hAnsi="Times New Roman" w:cs="Times New Roman"/>
          <w:bCs/>
          <w:sz w:val="24"/>
          <w:szCs w:val="24"/>
          <w:lang w:eastAsia="pl-PL"/>
        </w:rPr>
        <w:t>647</w:t>
      </w:r>
      <w:r w:rsidRPr="007A2E81">
        <w:rPr>
          <w:rFonts w:ascii="Times New Roman" w:eastAsia="Times New Roman" w:hAnsi="Times New Roman" w:cs="Times New Roman"/>
          <w:bCs/>
          <w:sz w:val="24"/>
          <w:szCs w:val="24"/>
          <w:lang w:eastAsia="pl-PL"/>
        </w:rPr>
        <w:t xml:space="preserve"> z pó</w:t>
      </w:r>
      <w:r w:rsidR="00FA249F" w:rsidRPr="007A2E81">
        <w:rPr>
          <w:rFonts w:ascii="Times New Roman" w:eastAsia="Times New Roman" w:hAnsi="Times New Roman" w:cs="Times New Roman"/>
          <w:bCs/>
          <w:sz w:val="24"/>
          <w:szCs w:val="24"/>
          <w:lang w:eastAsia="pl-PL"/>
        </w:rPr>
        <w:t>ź</w:t>
      </w:r>
      <w:r w:rsidRPr="007A2E81">
        <w:rPr>
          <w:rFonts w:ascii="Times New Roman" w:eastAsia="Times New Roman" w:hAnsi="Times New Roman" w:cs="Times New Roman"/>
          <w:bCs/>
          <w:sz w:val="24"/>
          <w:szCs w:val="24"/>
          <w:lang w:eastAsia="pl-PL"/>
        </w:rPr>
        <w:t>n.zm.) oraz zgodnie z prawem miejscowym w brzmieniu obowiązującym w okresie objętym zamówieniem</w:t>
      </w:r>
      <w:bookmarkEnd w:id="19"/>
      <w:r w:rsidR="00006308" w:rsidRPr="007A2E81">
        <w:rPr>
          <w:rFonts w:ascii="Times New Roman" w:eastAsia="Times New Roman" w:hAnsi="Times New Roman" w:cs="Times New Roman"/>
          <w:bCs/>
          <w:sz w:val="24"/>
          <w:szCs w:val="24"/>
          <w:lang w:eastAsia="pl-PL"/>
        </w:rPr>
        <w:t>;</w:t>
      </w:r>
    </w:p>
    <w:p w14:paraId="1FD331C8" w14:textId="7EFB4DF4"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b) zamówienie będzie realizowane z należytą starannością, rozumianą jako staranność profesjonalisty w zakresie działalności objętej przedmiotem zamówienia</w:t>
      </w:r>
      <w:r w:rsidR="00006308" w:rsidRPr="007A2E81">
        <w:rPr>
          <w:rFonts w:ascii="Times New Roman" w:eastAsia="Times New Roman" w:hAnsi="Times New Roman" w:cs="Times New Roman"/>
          <w:bCs/>
          <w:sz w:val="24"/>
          <w:szCs w:val="24"/>
          <w:lang w:eastAsia="pl-PL"/>
        </w:rPr>
        <w:t>;</w:t>
      </w:r>
    </w:p>
    <w:p w14:paraId="04297CA8"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zakazuje się mieszania zebranych selektywnie odpadów w trakcie realizacji zamówienia.</w:t>
      </w:r>
    </w:p>
    <w:p w14:paraId="469FF8F2"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2) </w:t>
      </w:r>
      <w:r w:rsidRPr="007A2E81">
        <w:rPr>
          <w:rFonts w:ascii="Times New Roman" w:eastAsia="Times New Roman" w:hAnsi="Times New Roman" w:cs="Times New Roman"/>
          <w:bCs/>
          <w:sz w:val="24"/>
          <w:szCs w:val="24"/>
          <w:u w:val="single"/>
          <w:lang w:eastAsia="pl-PL"/>
        </w:rPr>
        <w:t>Wymagania w zakresie utworzenia PSZOK</w:t>
      </w:r>
      <w:r w:rsidRPr="007A2E81">
        <w:rPr>
          <w:rFonts w:ascii="Times New Roman" w:eastAsia="Times New Roman" w:hAnsi="Times New Roman" w:cs="Times New Roman"/>
          <w:bCs/>
          <w:sz w:val="24"/>
          <w:szCs w:val="24"/>
          <w:lang w:eastAsia="pl-PL"/>
        </w:rPr>
        <w:t>:</w:t>
      </w:r>
    </w:p>
    <w:p w14:paraId="021E336F" w14:textId="2AA68C84"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 utworzenie PSZOK w granicach administracyjnych Miasta Mława na obszarze, na którym zgodnie z przepisami odrębnymi przedsięwzięcie takie może być prowadzone</w:t>
      </w:r>
      <w:r w:rsidR="00AA6336" w:rsidRPr="007A2E81">
        <w:rPr>
          <w:rFonts w:ascii="Times New Roman" w:eastAsia="Times New Roman" w:hAnsi="Times New Roman" w:cs="Times New Roman"/>
          <w:bCs/>
          <w:sz w:val="24"/>
          <w:szCs w:val="24"/>
          <w:lang w:eastAsia="pl-PL"/>
        </w:rPr>
        <w:t>;</w:t>
      </w:r>
    </w:p>
    <w:p w14:paraId="5BA7E2CB" w14:textId="33426F79"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b) utworzenie PSZOK na nieruchomości stanowiącej własność Wykonawcy na dzień złożenia oferty, lub co do której Wykonawca posiada inny tytuł prawny </w:t>
      </w:r>
      <w:r w:rsidR="00EB681B" w:rsidRPr="007A2E81">
        <w:rPr>
          <w:rFonts w:ascii="Times New Roman" w:eastAsia="Times New Roman" w:hAnsi="Times New Roman" w:cs="Times New Roman"/>
          <w:bCs/>
          <w:sz w:val="24"/>
          <w:szCs w:val="24"/>
          <w:lang w:eastAsia="pl-PL"/>
        </w:rPr>
        <w:t xml:space="preserve">uprawniający do dysponowania </w:t>
      </w:r>
      <w:r w:rsidRPr="007A2E81">
        <w:rPr>
          <w:rFonts w:ascii="Times New Roman" w:eastAsia="Times New Roman" w:hAnsi="Times New Roman" w:cs="Times New Roman"/>
          <w:bCs/>
          <w:sz w:val="24"/>
          <w:szCs w:val="24"/>
          <w:lang w:eastAsia="pl-PL"/>
        </w:rPr>
        <w:t>na okres nie krótszy niż okres realizacji niniejszego zamówienia</w:t>
      </w:r>
      <w:r w:rsidR="00AA6336" w:rsidRPr="007A2E81">
        <w:rPr>
          <w:rFonts w:ascii="Times New Roman" w:eastAsia="Times New Roman" w:hAnsi="Times New Roman" w:cs="Times New Roman"/>
          <w:bCs/>
          <w:sz w:val="24"/>
          <w:szCs w:val="24"/>
          <w:lang w:eastAsia="pl-PL"/>
        </w:rPr>
        <w:t>;</w:t>
      </w:r>
    </w:p>
    <w:p w14:paraId="52B46BCD" w14:textId="27F65A60"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lokalizacja PSZOK zapewni łatwy dostęp dla mieszkańców Miasta Mława, w tym możliwość swobodnego dojazdu drogami publicznymi, wjazdu na teren PSZOK i jednoczesnego parkowania co najmniej 3 pojazdów</w:t>
      </w:r>
      <w:r w:rsidR="00AA6336" w:rsidRPr="007A2E81">
        <w:rPr>
          <w:rFonts w:ascii="Times New Roman" w:eastAsia="Times New Roman" w:hAnsi="Times New Roman" w:cs="Times New Roman"/>
          <w:bCs/>
          <w:sz w:val="24"/>
          <w:szCs w:val="24"/>
          <w:lang w:eastAsia="pl-PL"/>
        </w:rPr>
        <w:t>;</w:t>
      </w:r>
    </w:p>
    <w:p w14:paraId="6E987116" w14:textId="606A327C"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 xml:space="preserve">d) lokalizacja PSZOK zapewni dojazd dla pojazdów podmiotu odbierającego odpady z PSZOK, w tym możliwość manewrowania pojazdem </w:t>
      </w:r>
      <w:r w:rsidR="00006308" w:rsidRPr="007A2E81">
        <w:rPr>
          <w:rFonts w:ascii="Times New Roman" w:eastAsia="Times New Roman" w:hAnsi="Times New Roman" w:cs="Times New Roman"/>
          <w:bCs/>
          <w:sz w:val="24"/>
          <w:szCs w:val="24"/>
          <w:lang w:eastAsia="pl-PL"/>
        </w:rPr>
        <w:t xml:space="preserve">na placu </w:t>
      </w:r>
      <w:r w:rsidRPr="007A2E81">
        <w:rPr>
          <w:rFonts w:ascii="Times New Roman" w:eastAsia="Times New Roman" w:hAnsi="Times New Roman" w:cs="Times New Roman"/>
          <w:bCs/>
          <w:sz w:val="24"/>
          <w:szCs w:val="24"/>
          <w:lang w:eastAsia="pl-PL"/>
        </w:rPr>
        <w:t>i jego postój w zakresie niezbędnym</w:t>
      </w:r>
      <w:r w:rsidR="00AA6336" w:rsidRPr="007A2E81">
        <w:rPr>
          <w:rFonts w:ascii="Times New Roman" w:eastAsia="Times New Roman" w:hAnsi="Times New Roman" w:cs="Times New Roman"/>
          <w:bCs/>
          <w:sz w:val="24"/>
          <w:szCs w:val="24"/>
          <w:lang w:eastAsia="pl-PL"/>
        </w:rPr>
        <w:t>;</w:t>
      </w:r>
    </w:p>
    <w:p w14:paraId="0C36814D" w14:textId="0C9FDB72" w:rsidR="006B002E"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e) teren PSZOK będzie zabezpieczony przed dostępem osób nieuprawnionych, ogrodzony, zabezpieczony zamykaną bramą wjazdową, oświetlony, utwardzony, w części </w:t>
      </w:r>
      <w:r w:rsidR="006B002E" w:rsidRPr="007A2E81">
        <w:rPr>
          <w:rFonts w:ascii="Times New Roman" w:eastAsia="Times New Roman" w:hAnsi="Times New Roman" w:cs="Times New Roman"/>
          <w:bCs/>
          <w:sz w:val="24"/>
          <w:szCs w:val="24"/>
          <w:lang w:eastAsia="pl-PL"/>
        </w:rPr>
        <w:t xml:space="preserve">przeznaczonej do zbierania odpadów niebezpiecznych </w:t>
      </w:r>
      <w:r w:rsidRPr="007A2E81">
        <w:rPr>
          <w:rFonts w:ascii="Times New Roman" w:eastAsia="Times New Roman" w:hAnsi="Times New Roman" w:cs="Times New Roman"/>
          <w:bCs/>
          <w:sz w:val="24"/>
          <w:szCs w:val="24"/>
          <w:lang w:eastAsia="pl-PL"/>
        </w:rPr>
        <w:t>zadaszony</w:t>
      </w:r>
      <w:r w:rsidR="00AA6336" w:rsidRPr="007A2E81">
        <w:rPr>
          <w:rFonts w:ascii="Times New Roman" w:eastAsia="Times New Roman" w:hAnsi="Times New Roman" w:cs="Times New Roman"/>
          <w:bCs/>
          <w:sz w:val="24"/>
          <w:szCs w:val="24"/>
          <w:lang w:eastAsia="pl-PL"/>
        </w:rPr>
        <w:t>;</w:t>
      </w:r>
    </w:p>
    <w:p w14:paraId="69373C1F" w14:textId="276351DA" w:rsidR="00BF5957" w:rsidRPr="007A2E81" w:rsidRDefault="006B002E"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w:t>
      </w:r>
      <w:r w:rsidR="00BF5957"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wyposażenie terenu PSZOK</w:t>
      </w:r>
      <w:r w:rsidR="00BF5957" w:rsidRPr="007A2E81">
        <w:rPr>
          <w:rFonts w:ascii="Times New Roman" w:eastAsia="Times New Roman" w:hAnsi="Times New Roman" w:cs="Times New Roman"/>
          <w:bCs/>
          <w:sz w:val="24"/>
          <w:szCs w:val="24"/>
          <w:lang w:eastAsia="pl-PL"/>
        </w:rPr>
        <w:t xml:space="preserve"> w monitoring </w:t>
      </w:r>
      <w:r w:rsidR="00435063" w:rsidRPr="007A2E81">
        <w:rPr>
          <w:rFonts w:ascii="Times New Roman" w:eastAsia="Times New Roman" w:hAnsi="Times New Roman" w:cs="Times New Roman"/>
          <w:bCs/>
          <w:sz w:val="24"/>
          <w:szCs w:val="24"/>
          <w:lang w:eastAsia="pl-PL"/>
        </w:rPr>
        <w:t xml:space="preserve">wizyjny </w:t>
      </w:r>
      <w:r w:rsidR="00056B6B" w:rsidRPr="007A2E81">
        <w:rPr>
          <w:rFonts w:ascii="Times New Roman" w:eastAsia="Times New Roman" w:hAnsi="Times New Roman" w:cs="Times New Roman"/>
          <w:bCs/>
          <w:sz w:val="24"/>
          <w:szCs w:val="24"/>
          <w:lang w:eastAsia="pl-PL"/>
        </w:rPr>
        <w:t xml:space="preserve">czynny </w:t>
      </w:r>
      <w:r w:rsidR="00BF5957" w:rsidRPr="007A2E81">
        <w:rPr>
          <w:rFonts w:ascii="Times New Roman" w:eastAsia="Times New Roman" w:hAnsi="Times New Roman" w:cs="Times New Roman"/>
          <w:bCs/>
          <w:sz w:val="24"/>
          <w:szCs w:val="24"/>
          <w:lang w:eastAsia="pl-PL"/>
        </w:rPr>
        <w:t>całodobow</w:t>
      </w:r>
      <w:r w:rsidR="00056B6B" w:rsidRPr="007A2E81">
        <w:rPr>
          <w:rFonts w:ascii="Times New Roman" w:eastAsia="Times New Roman" w:hAnsi="Times New Roman" w:cs="Times New Roman"/>
          <w:bCs/>
          <w:sz w:val="24"/>
          <w:szCs w:val="24"/>
          <w:lang w:eastAsia="pl-PL"/>
        </w:rPr>
        <w:t>o</w:t>
      </w:r>
      <w:r w:rsidR="00BF5957" w:rsidRPr="007A2E81">
        <w:rPr>
          <w:rFonts w:ascii="Times New Roman" w:eastAsia="Times New Roman" w:hAnsi="Times New Roman" w:cs="Times New Roman"/>
          <w:bCs/>
          <w:sz w:val="24"/>
          <w:szCs w:val="24"/>
          <w:lang w:eastAsia="pl-PL"/>
        </w:rPr>
        <w:t xml:space="preserve">, umożliwiający trwałe zapisywanie, przechowywanie </w:t>
      </w:r>
      <w:r w:rsidR="00353C02" w:rsidRPr="007A2E81">
        <w:rPr>
          <w:rFonts w:ascii="Times New Roman" w:eastAsia="Times New Roman" w:hAnsi="Times New Roman" w:cs="Times New Roman"/>
          <w:bCs/>
          <w:sz w:val="24"/>
          <w:szCs w:val="24"/>
          <w:lang w:eastAsia="pl-PL"/>
        </w:rPr>
        <w:t xml:space="preserve">i odczytywanie danych </w:t>
      </w:r>
      <w:r w:rsidR="00BF5957" w:rsidRPr="007A2E81">
        <w:rPr>
          <w:rFonts w:ascii="Times New Roman" w:eastAsia="Times New Roman" w:hAnsi="Times New Roman" w:cs="Times New Roman"/>
          <w:bCs/>
          <w:sz w:val="24"/>
          <w:szCs w:val="24"/>
          <w:lang w:eastAsia="pl-PL"/>
        </w:rPr>
        <w:t xml:space="preserve">przez co najmniej </w:t>
      </w:r>
      <w:r w:rsidRPr="007A2E81">
        <w:rPr>
          <w:rFonts w:ascii="Times New Roman" w:eastAsia="Times New Roman" w:hAnsi="Times New Roman" w:cs="Times New Roman"/>
          <w:bCs/>
          <w:sz w:val="24"/>
          <w:szCs w:val="24"/>
          <w:lang w:eastAsia="pl-PL"/>
        </w:rPr>
        <w:t>90 dni</w:t>
      </w:r>
      <w:r w:rsidR="00BF5957"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minimum 6 kamer o parametrach zapewniających odwzorowanie obrazu w dobrej jakości, w</w:t>
      </w:r>
      <w:r w:rsidR="00D429E9"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tym czytelność tablic rejestracyjny</w:t>
      </w:r>
      <w:r w:rsidR="00056B6B" w:rsidRPr="007A2E81">
        <w:rPr>
          <w:rFonts w:ascii="Times New Roman" w:eastAsia="Times New Roman" w:hAnsi="Times New Roman" w:cs="Times New Roman"/>
          <w:bCs/>
          <w:sz w:val="24"/>
          <w:szCs w:val="24"/>
          <w:lang w:eastAsia="pl-PL"/>
        </w:rPr>
        <w:t>c</w:t>
      </w:r>
      <w:r w:rsidRPr="007A2E81">
        <w:rPr>
          <w:rFonts w:ascii="Times New Roman" w:eastAsia="Times New Roman" w:hAnsi="Times New Roman" w:cs="Times New Roman"/>
          <w:bCs/>
          <w:sz w:val="24"/>
          <w:szCs w:val="24"/>
          <w:lang w:eastAsia="pl-PL"/>
        </w:rPr>
        <w:t>h pojazdów</w:t>
      </w:r>
      <w:r w:rsidR="00056B6B" w:rsidRPr="007A2E81">
        <w:rPr>
          <w:rFonts w:ascii="Times New Roman" w:eastAsia="Times New Roman" w:hAnsi="Times New Roman" w:cs="Times New Roman"/>
          <w:bCs/>
          <w:sz w:val="24"/>
          <w:szCs w:val="24"/>
          <w:lang w:eastAsia="pl-PL"/>
        </w:rPr>
        <w:t>, obraz z kamer winien umożliwiać monitoring co najmniej:  bramy wjazdowej na obiekt, całego placu, wagi najazdowej oraz pojemników</w:t>
      </w:r>
      <w:r w:rsidR="00A047E5" w:rsidRPr="007A2E81">
        <w:rPr>
          <w:rFonts w:ascii="Times New Roman" w:eastAsia="Times New Roman" w:hAnsi="Times New Roman" w:cs="Times New Roman"/>
          <w:bCs/>
          <w:sz w:val="24"/>
          <w:szCs w:val="24"/>
          <w:lang w:eastAsia="pl-PL"/>
        </w:rPr>
        <w:t>, kontenerów</w:t>
      </w:r>
      <w:r w:rsidR="00056B6B" w:rsidRPr="007A2E81">
        <w:rPr>
          <w:rFonts w:ascii="Times New Roman" w:eastAsia="Times New Roman" w:hAnsi="Times New Roman" w:cs="Times New Roman"/>
          <w:bCs/>
          <w:sz w:val="24"/>
          <w:szCs w:val="24"/>
          <w:lang w:eastAsia="pl-PL"/>
        </w:rPr>
        <w:t xml:space="preserve"> i </w:t>
      </w:r>
      <w:r w:rsidR="00A047E5" w:rsidRPr="007A2E81">
        <w:rPr>
          <w:rFonts w:ascii="Times New Roman" w:eastAsia="Times New Roman" w:hAnsi="Times New Roman" w:cs="Times New Roman"/>
          <w:bCs/>
          <w:sz w:val="24"/>
          <w:szCs w:val="24"/>
          <w:lang w:eastAsia="pl-PL"/>
        </w:rPr>
        <w:t>boksów</w:t>
      </w:r>
      <w:r w:rsidR="00056B6B" w:rsidRPr="007A2E81">
        <w:rPr>
          <w:rFonts w:ascii="Times New Roman" w:eastAsia="Times New Roman" w:hAnsi="Times New Roman" w:cs="Times New Roman"/>
          <w:bCs/>
          <w:sz w:val="24"/>
          <w:szCs w:val="24"/>
          <w:lang w:eastAsia="pl-PL"/>
        </w:rPr>
        <w:t xml:space="preserve"> przeznaczonych na zbieranie odpadów</w:t>
      </w:r>
      <w:r w:rsidR="00AA6336" w:rsidRPr="007A2E81">
        <w:rPr>
          <w:rFonts w:ascii="Times New Roman" w:eastAsia="Times New Roman" w:hAnsi="Times New Roman" w:cs="Times New Roman"/>
          <w:bCs/>
          <w:sz w:val="24"/>
          <w:szCs w:val="24"/>
          <w:lang w:eastAsia="pl-PL"/>
        </w:rPr>
        <w:t>;</w:t>
      </w:r>
    </w:p>
    <w:p w14:paraId="070A5718" w14:textId="66469BA0" w:rsidR="00BF5957" w:rsidRPr="007A2E81" w:rsidRDefault="006373AA"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g</w:t>
      </w:r>
      <w:r w:rsidR="00BF5957" w:rsidRPr="007A2E81">
        <w:rPr>
          <w:rFonts w:ascii="Times New Roman" w:eastAsia="Times New Roman" w:hAnsi="Times New Roman" w:cs="Times New Roman"/>
          <w:bCs/>
          <w:sz w:val="24"/>
          <w:szCs w:val="24"/>
          <w:lang w:eastAsia="pl-PL"/>
        </w:rPr>
        <w:t>)</w:t>
      </w:r>
      <w:r w:rsidR="00AA6336" w:rsidRPr="007A2E81">
        <w:rPr>
          <w:rFonts w:ascii="Calibri" w:eastAsia="Calibri" w:hAnsi="Calibri" w:cs="Times New Roman"/>
        </w:rPr>
        <w:t xml:space="preserve"> </w:t>
      </w:r>
      <w:r w:rsidR="00BF5957" w:rsidRPr="007A2E81">
        <w:rPr>
          <w:rFonts w:ascii="Times New Roman" w:eastAsia="Times New Roman" w:hAnsi="Times New Roman" w:cs="Times New Roman"/>
          <w:bCs/>
          <w:sz w:val="24"/>
          <w:szCs w:val="24"/>
          <w:lang w:eastAsia="pl-PL"/>
        </w:rPr>
        <w:t>wyposaż</w:t>
      </w:r>
      <w:r w:rsidR="00AA6336" w:rsidRPr="007A2E81">
        <w:rPr>
          <w:rFonts w:ascii="Times New Roman" w:eastAsia="Times New Roman" w:hAnsi="Times New Roman" w:cs="Times New Roman"/>
          <w:bCs/>
          <w:sz w:val="24"/>
          <w:szCs w:val="24"/>
          <w:lang w:eastAsia="pl-PL"/>
        </w:rPr>
        <w:t>enie ter</w:t>
      </w:r>
      <w:r w:rsidR="00353C02" w:rsidRPr="007A2E81">
        <w:rPr>
          <w:rFonts w:ascii="Times New Roman" w:eastAsia="Times New Roman" w:hAnsi="Times New Roman" w:cs="Times New Roman"/>
          <w:bCs/>
          <w:sz w:val="24"/>
          <w:szCs w:val="24"/>
          <w:lang w:eastAsia="pl-PL"/>
        </w:rPr>
        <w:t>e</w:t>
      </w:r>
      <w:r w:rsidR="00AA6336" w:rsidRPr="007A2E81">
        <w:rPr>
          <w:rFonts w:ascii="Times New Roman" w:eastAsia="Times New Roman" w:hAnsi="Times New Roman" w:cs="Times New Roman"/>
          <w:bCs/>
          <w:sz w:val="24"/>
          <w:szCs w:val="24"/>
          <w:lang w:eastAsia="pl-PL"/>
        </w:rPr>
        <w:t>nu PSZOK</w:t>
      </w:r>
      <w:r w:rsidR="00BF5957" w:rsidRPr="007A2E81">
        <w:rPr>
          <w:rFonts w:ascii="Times New Roman" w:eastAsia="Times New Roman" w:hAnsi="Times New Roman" w:cs="Times New Roman"/>
          <w:bCs/>
          <w:sz w:val="24"/>
          <w:szCs w:val="24"/>
          <w:lang w:eastAsia="pl-PL"/>
        </w:rPr>
        <w:t xml:space="preserve"> we wszelkie </w:t>
      </w:r>
      <w:r w:rsidR="00AA6336" w:rsidRPr="007A2E81">
        <w:rPr>
          <w:rFonts w:ascii="Times New Roman" w:eastAsia="Times New Roman" w:hAnsi="Times New Roman" w:cs="Times New Roman"/>
          <w:bCs/>
          <w:sz w:val="24"/>
          <w:szCs w:val="24"/>
          <w:lang w:eastAsia="pl-PL"/>
        </w:rPr>
        <w:t xml:space="preserve">urządzenia i </w:t>
      </w:r>
      <w:r w:rsidR="00BF5957" w:rsidRPr="007A2E81">
        <w:rPr>
          <w:rFonts w:ascii="Times New Roman" w:eastAsia="Times New Roman" w:hAnsi="Times New Roman" w:cs="Times New Roman"/>
          <w:bCs/>
          <w:sz w:val="24"/>
          <w:szCs w:val="24"/>
          <w:lang w:eastAsia="pl-PL"/>
        </w:rPr>
        <w:t>instalacje niezbędne do sprawnego i</w:t>
      </w:r>
      <w:r w:rsidR="00D429E9" w:rsidRPr="007A2E81">
        <w:rPr>
          <w:rFonts w:ascii="Times New Roman" w:eastAsia="Times New Roman" w:hAnsi="Times New Roman" w:cs="Times New Roman"/>
          <w:bCs/>
          <w:sz w:val="24"/>
          <w:szCs w:val="24"/>
          <w:lang w:eastAsia="pl-PL"/>
        </w:rPr>
        <w:t> </w:t>
      </w:r>
      <w:r w:rsidR="00BF5957" w:rsidRPr="007A2E81">
        <w:rPr>
          <w:rFonts w:ascii="Times New Roman" w:eastAsia="Times New Roman" w:hAnsi="Times New Roman" w:cs="Times New Roman"/>
          <w:bCs/>
          <w:sz w:val="24"/>
          <w:szCs w:val="24"/>
          <w:lang w:eastAsia="pl-PL"/>
        </w:rPr>
        <w:t>bezpiecznego funkcjonowania obiektu, w tym urządzenia umożliwiające prawidłowe zagospodarowanie wód opadowych i ścieków przemysłowych z całego obiektu;</w:t>
      </w:r>
    </w:p>
    <w:p w14:paraId="32BBE16D" w14:textId="1ED008D4" w:rsidR="00BF5957" w:rsidRPr="007A2E81" w:rsidRDefault="006373AA"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h</w:t>
      </w:r>
      <w:r w:rsidR="00BF5957" w:rsidRPr="007A2E81">
        <w:rPr>
          <w:rFonts w:ascii="Times New Roman" w:eastAsia="Times New Roman" w:hAnsi="Times New Roman" w:cs="Times New Roman"/>
          <w:bCs/>
          <w:sz w:val="24"/>
          <w:szCs w:val="24"/>
          <w:lang w:eastAsia="pl-PL"/>
        </w:rPr>
        <w:t xml:space="preserve">) teren PSZOK będzie spełniał wymogi przeciwpożarowe oraz </w:t>
      </w:r>
      <w:r w:rsidR="00353C02" w:rsidRPr="007A2E81">
        <w:rPr>
          <w:rFonts w:ascii="Times New Roman" w:eastAsia="Times New Roman" w:hAnsi="Times New Roman" w:cs="Times New Roman"/>
          <w:bCs/>
          <w:sz w:val="24"/>
          <w:szCs w:val="24"/>
          <w:lang w:eastAsia="pl-PL"/>
        </w:rPr>
        <w:t xml:space="preserve">wymogi </w:t>
      </w:r>
      <w:r w:rsidR="00BF5957" w:rsidRPr="007A2E81">
        <w:rPr>
          <w:rFonts w:ascii="Times New Roman" w:eastAsia="Times New Roman" w:hAnsi="Times New Roman" w:cs="Times New Roman"/>
          <w:bCs/>
          <w:sz w:val="24"/>
          <w:szCs w:val="24"/>
          <w:lang w:eastAsia="pl-PL"/>
        </w:rPr>
        <w:t>w zakresie bezpieczeństwa i higieny pracy</w:t>
      </w:r>
      <w:r w:rsidRPr="007A2E81">
        <w:rPr>
          <w:rFonts w:ascii="Times New Roman" w:eastAsia="Times New Roman" w:hAnsi="Times New Roman" w:cs="Times New Roman"/>
          <w:bCs/>
          <w:sz w:val="24"/>
          <w:szCs w:val="24"/>
          <w:lang w:eastAsia="pl-PL"/>
        </w:rPr>
        <w:t>;</w:t>
      </w:r>
    </w:p>
    <w:p w14:paraId="6CC3E4CB" w14:textId="514599BB" w:rsidR="00BF5957" w:rsidRPr="007A2E81" w:rsidRDefault="006373AA"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i</w:t>
      </w:r>
      <w:r w:rsidR="00BF5957" w:rsidRPr="007A2E81">
        <w:rPr>
          <w:rFonts w:ascii="Times New Roman" w:eastAsia="Times New Roman" w:hAnsi="Times New Roman" w:cs="Times New Roman"/>
          <w:bCs/>
          <w:sz w:val="24"/>
          <w:szCs w:val="24"/>
          <w:lang w:eastAsia="pl-PL"/>
        </w:rPr>
        <w:t>) PSZOK w okolicach bramy wjazdowej zostanie oznakowany tablicą informacyjną widoczną z drogi publicznej, zawierającą co najmniej</w:t>
      </w:r>
      <w:r w:rsidR="00AA6336" w:rsidRPr="007A2E81">
        <w:rPr>
          <w:rFonts w:ascii="Times New Roman" w:eastAsia="Times New Roman" w:hAnsi="Times New Roman" w:cs="Times New Roman"/>
          <w:bCs/>
          <w:sz w:val="24"/>
          <w:szCs w:val="24"/>
          <w:lang w:eastAsia="pl-PL"/>
        </w:rPr>
        <w:t>:</w:t>
      </w:r>
      <w:r w:rsidR="00BF5957" w:rsidRPr="007A2E81">
        <w:rPr>
          <w:rFonts w:ascii="Times New Roman" w:eastAsia="Times New Roman" w:hAnsi="Times New Roman" w:cs="Times New Roman"/>
          <w:bCs/>
          <w:sz w:val="24"/>
          <w:szCs w:val="24"/>
          <w:lang w:eastAsia="pl-PL"/>
        </w:rPr>
        <w:t xml:space="preserve"> nazwę przedsięwzięcia, nazwę Wykonawcy, </w:t>
      </w:r>
      <w:r w:rsidR="00435063" w:rsidRPr="007A2E81">
        <w:rPr>
          <w:rFonts w:ascii="Times New Roman" w:eastAsia="Times New Roman" w:hAnsi="Times New Roman" w:cs="Times New Roman"/>
          <w:bCs/>
          <w:sz w:val="24"/>
          <w:szCs w:val="24"/>
          <w:lang w:eastAsia="pl-PL"/>
        </w:rPr>
        <w:t xml:space="preserve">informację o finansowaniu przedsięwzięcia przez Zamawiającego, </w:t>
      </w:r>
      <w:r w:rsidR="00BF5957" w:rsidRPr="007A2E81">
        <w:rPr>
          <w:rFonts w:ascii="Times New Roman" w:eastAsia="Times New Roman" w:hAnsi="Times New Roman" w:cs="Times New Roman"/>
          <w:bCs/>
          <w:sz w:val="24"/>
          <w:szCs w:val="24"/>
          <w:lang w:eastAsia="pl-PL"/>
        </w:rPr>
        <w:t>dane kontaktowe do</w:t>
      </w:r>
      <w:r w:rsidR="000267B3" w:rsidRPr="007A2E81">
        <w:rPr>
          <w:rFonts w:ascii="Times New Roman" w:eastAsia="Times New Roman" w:hAnsi="Times New Roman" w:cs="Times New Roman"/>
          <w:bCs/>
          <w:sz w:val="24"/>
          <w:szCs w:val="24"/>
          <w:lang w:eastAsia="pl-PL"/>
        </w:rPr>
        <w:t> </w:t>
      </w:r>
      <w:r w:rsidR="00BF5957" w:rsidRPr="007A2E81">
        <w:rPr>
          <w:rFonts w:ascii="Times New Roman" w:eastAsia="Times New Roman" w:hAnsi="Times New Roman" w:cs="Times New Roman"/>
          <w:bCs/>
          <w:sz w:val="24"/>
          <w:szCs w:val="24"/>
          <w:lang w:eastAsia="pl-PL"/>
        </w:rPr>
        <w:t>pracowników obsługi oraz dni i godziny dostępności dla mieszkańców miasta.</w:t>
      </w:r>
    </w:p>
    <w:p w14:paraId="322D238D"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3)</w:t>
      </w:r>
      <w:r w:rsidRPr="007A2E81">
        <w:rPr>
          <w:rFonts w:ascii="Times New Roman" w:eastAsia="Times New Roman" w:hAnsi="Times New Roman" w:cs="Times New Roman"/>
          <w:bCs/>
          <w:sz w:val="24"/>
          <w:szCs w:val="24"/>
          <w:u w:val="single"/>
          <w:lang w:eastAsia="pl-PL"/>
        </w:rPr>
        <w:t>Wymagania w zakresie wyposażenia PSZOK i jego utrzymania:</w:t>
      </w:r>
    </w:p>
    <w:p w14:paraId="08B9AFF8"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 wyposażenie w urządzenia umożliwiające ważenie odpadów przed przyjęciem do PSZOK oraz podczas przekazywania odpadów podmiotowi odbierającemu odpady z PSZOK, z którym Zamawiający zawrze umowę w tym przedmiocie, w tym:</w:t>
      </w:r>
    </w:p>
    <w:p w14:paraId="56A0651B"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wagę umożliwiającą ważenie odpadów z dokładnością do 1 kg, </w:t>
      </w:r>
    </w:p>
    <w:p w14:paraId="6253967F" w14:textId="22FB19E5" w:rsidR="00BF5957" w:rsidRPr="007A2E81" w:rsidRDefault="00BF5957" w:rsidP="00040F5B">
      <w:pPr>
        <w:suppressAutoHyphens/>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bCs/>
          <w:sz w:val="24"/>
          <w:szCs w:val="24"/>
          <w:lang w:eastAsia="pl-PL"/>
        </w:rPr>
        <w:t>-wagę samochodową najazdową</w:t>
      </w:r>
      <w:r w:rsidRPr="007A2E81">
        <w:rPr>
          <w:rFonts w:ascii="Times New Roman" w:eastAsia="Times New Roman" w:hAnsi="Times New Roman" w:cs="Times New Roman"/>
          <w:sz w:val="24"/>
          <w:szCs w:val="24"/>
          <w:lang w:eastAsia="pl-PL"/>
        </w:rPr>
        <w:t xml:space="preserve"> o m</w:t>
      </w:r>
      <w:r w:rsidR="00161B86" w:rsidRPr="007A2E81">
        <w:rPr>
          <w:rFonts w:ascii="Times New Roman" w:eastAsia="Times New Roman" w:hAnsi="Times New Roman" w:cs="Times New Roman"/>
          <w:sz w:val="24"/>
          <w:szCs w:val="24"/>
          <w:lang w:eastAsia="pl-PL"/>
        </w:rPr>
        <w:t>ini</w:t>
      </w:r>
      <w:r w:rsidRPr="007A2E81">
        <w:rPr>
          <w:rFonts w:ascii="Times New Roman" w:eastAsia="Times New Roman" w:hAnsi="Times New Roman" w:cs="Times New Roman"/>
          <w:sz w:val="24"/>
          <w:szCs w:val="24"/>
          <w:lang w:eastAsia="pl-PL"/>
        </w:rPr>
        <w:t>malnym zakresie ważenia 20 ton i długości umożliwiającej ważenie pojazdów dostarczających i odbierających odpady, nie mniejszej, niż 10 metrów. Urządzenia służące do ważenia odpadów w okresie realizacji zamówienia winny posiadać ważne świadectwa zgodności i legalizacji Głównego Urzędu Miar</w:t>
      </w:r>
      <w:r w:rsidR="00A047E5" w:rsidRPr="007A2E81">
        <w:rPr>
          <w:rFonts w:ascii="Times New Roman" w:eastAsia="Times New Roman" w:hAnsi="Times New Roman" w:cs="Times New Roman"/>
          <w:sz w:val="24"/>
          <w:szCs w:val="24"/>
          <w:lang w:eastAsia="pl-PL"/>
        </w:rPr>
        <w:t>;</w:t>
      </w:r>
      <w:r w:rsidRPr="007A2E81">
        <w:rPr>
          <w:rFonts w:ascii="Times New Roman" w:eastAsia="Times New Roman" w:hAnsi="Times New Roman" w:cs="Times New Roman"/>
          <w:sz w:val="24"/>
          <w:szCs w:val="24"/>
          <w:lang w:eastAsia="pl-PL"/>
        </w:rPr>
        <w:t xml:space="preserve"> </w:t>
      </w:r>
    </w:p>
    <w:p w14:paraId="3BC1703C" w14:textId="77DB6ADB"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sz w:val="24"/>
          <w:szCs w:val="24"/>
          <w:lang w:eastAsia="pl-PL"/>
        </w:rPr>
        <w:t>b) zapewnienie kontenerów lub pojemników na każdy zbierany w PSZOK rodzaj odpadu komunalnego oraz</w:t>
      </w:r>
      <w:r w:rsidRPr="007A2E81">
        <w:rPr>
          <w:rFonts w:ascii="Times New Roman" w:eastAsia="Times New Roman" w:hAnsi="Times New Roman" w:cs="Times New Roman"/>
          <w:bCs/>
          <w:sz w:val="24"/>
          <w:szCs w:val="24"/>
          <w:lang w:eastAsia="pl-PL"/>
        </w:rPr>
        <w:t xml:space="preserve"> odpady budowlane i rozbiórkowe z gospodarstw domowych w liczbie i o pojemności  zabezpieczającej przed ich przepełnianiem</w:t>
      </w:r>
      <w:r w:rsidR="00A047E5" w:rsidRPr="007A2E81">
        <w:rPr>
          <w:rFonts w:ascii="Times New Roman" w:eastAsia="Times New Roman" w:hAnsi="Times New Roman" w:cs="Times New Roman"/>
          <w:bCs/>
          <w:sz w:val="24"/>
          <w:szCs w:val="24"/>
          <w:lang w:eastAsia="pl-PL"/>
        </w:rPr>
        <w:t>;</w:t>
      </w:r>
    </w:p>
    <w:p w14:paraId="06FB8F6F" w14:textId="1B3300B4"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dopuszcza  się gromadzenie odpadów wielkogabarytowych, zużytych opon oraz odpadów budowlanych i rozbiórkowych z gospodarstw domowych w zadaszonych boksach, bez użycia kontenerów/pojemników, o ile nie wpłynie to na pogorszenie stanu odpadów</w:t>
      </w:r>
      <w:r w:rsidR="00435063" w:rsidRPr="007A2E81">
        <w:rPr>
          <w:rFonts w:ascii="Times New Roman" w:eastAsia="Times New Roman" w:hAnsi="Times New Roman" w:cs="Times New Roman"/>
          <w:bCs/>
          <w:sz w:val="24"/>
          <w:szCs w:val="24"/>
          <w:lang w:eastAsia="pl-PL"/>
        </w:rPr>
        <w:t xml:space="preserve"> oraz nie</w:t>
      </w:r>
      <w:r w:rsidR="000267B3" w:rsidRPr="007A2E81">
        <w:rPr>
          <w:rFonts w:ascii="Times New Roman" w:eastAsia="Times New Roman" w:hAnsi="Times New Roman" w:cs="Times New Roman"/>
          <w:bCs/>
          <w:sz w:val="24"/>
          <w:szCs w:val="24"/>
          <w:lang w:eastAsia="pl-PL"/>
        </w:rPr>
        <w:t> </w:t>
      </w:r>
      <w:r w:rsidR="00435063" w:rsidRPr="007A2E81">
        <w:rPr>
          <w:rFonts w:ascii="Times New Roman" w:eastAsia="Times New Roman" w:hAnsi="Times New Roman" w:cs="Times New Roman"/>
          <w:bCs/>
          <w:sz w:val="24"/>
          <w:szCs w:val="24"/>
          <w:lang w:eastAsia="pl-PL"/>
        </w:rPr>
        <w:t>spowoduje negatywnego oddziaływania na środowisko</w:t>
      </w:r>
      <w:r w:rsidR="00A047E5" w:rsidRPr="007A2E81">
        <w:rPr>
          <w:rFonts w:ascii="Times New Roman" w:eastAsia="Times New Roman" w:hAnsi="Times New Roman" w:cs="Times New Roman"/>
          <w:bCs/>
          <w:sz w:val="24"/>
          <w:szCs w:val="24"/>
          <w:lang w:eastAsia="pl-PL"/>
        </w:rPr>
        <w:t>;</w:t>
      </w:r>
    </w:p>
    <w:p w14:paraId="7BBA3C6F" w14:textId="16EF29FF"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d) czytelne i trwałe oznakowanie </w:t>
      </w:r>
      <w:bookmarkStart w:id="20" w:name="_Hlk107928873"/>
      <w:r w:rsidRPr="007A2E81">
        <w:rPr>
          <w:rFonts w:ascii="Times New Roman" w:eastAsia="Times New Roman" w:hAnsi="Times New Roman" w:cs="Times New Roman"/>
          <w:bCs/>
          <w:sz w:val="24"/>
          <w:szCs w:val="24"/>
          <w:lang w:eastAsia="pl-PL"/>
        </w:rPr>
        <w:t xml:space="preserve">kontenerów, pojemników i boksów </w:t>
      </w:r>
      <w:bookmarkEnd w:id="20"/>
      <w:r w:rsidRPr="007A2E81">
        <w:rPr>
          <w:rFonts w:ascii="Times New Roman" w:eastAsia="Times New Roman" w:hAnsi="Times New Roman" w:cs="Times New Roman"/>
          <w:bCs/>
          <w:sz w:val="24"/>
          <w:szCs w:val="24"/>
          <w:lang w:eastAsia="pl-PL"/>
        </w:rPr>
        <w:t>kodem i nazwą gromadzonego w nich odpadu</w:t>
      </w:r>
      <w:r w:rsidR="00A047E5" w:rsidRPr="007A2E81">
        <w:rPr>
          <w:rFonts w:ascii="Times New Roman" w:eastAsia="Times New Roman" w:hAnsi="Times New Roman" w:cs="Times New Roman"/>
          <w:bCs/>
          <w:sz w:val="24"/>
          <w:szCs w:val="24"/>
          <w:lang w:eastAsia="pl-PL"/>
        </w:rPr>
        <w:t>;</w:t>
      </w:r>
    </w:p>
    <w:p w14:paraId="32AD677C" w14:textId="3999CC31"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e) utrzymywanie kontenerów, pojemników i boksów w odpowiednim stanie  technicznym i  sanitarnym</w:t>
      </w:r>
      <w:r w:rsidR="00A047E5" w:rsidRPr="007A2E81">
        <w:rPr>
          <w:rFonts w:ascii="Times New Roman" w:eastAsia="Times New Roman" w:hAnsi="Times New Roman" w:cs="Times New Roman"/>
          <w:bCs/>
          <w:sz w:val="24"/>
          <w:szCs w:val="24"/>
          <w:lang w:eastAsia="pl-PL"/>
        </w:rPr>
        <w:t>;</w:t>
      </w:r>
    </w:p>
    <w:p w14:paraId="4167CEF2" w14:textId="6BB68BE2"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 zapewnienie zamykanego pomieszczenia na odpady niebezpieczne</w:t>
      </w:r>
      <w:r w:rsidR="00A047E5" w:rsidRPr="007A2E81">
        <w:rPr>
          <w:rFonts w:ascii="Times New Roman" w:eastAsia="Times New Roman" w:hAnsi="Times New Roman" w:cs="Times New Roman"/>
          <w:bCs/>
          <w:sz w:val="24"/>
          <w:szCs w:val="24"/>
          <w:lang w:eastAsia="pl-PL"/>
        </w:rPr>
        <w:t>;</w:t>
      </w:r>
    </w:p>
    <w:p w14:paraId="467AFE05" w14:textId="14A4C998"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g) zapewnienie dla zbieranych odpadów zabezpieczenia przed niekorzystnym wpływem czynników atmosferycznych (zadaszenia, zamykane kontenery/pojemniki), stosownie do ich rodzaju</w:t>
      </w:r>
      <w:r w:rsidR="009A748A" w:rsidRPr="007A2E81">
        <w:rPr>
          <w:rFonts w:ascii="Times New Roman" w:eastAsia="Times New Roman" w:hAnsi="Times New Roman" w:cs="Times New Roman"/>
          <w:bCs/>
          <w:sz w:val="24"/>
          <w:szCs w:val="24"/>
          <w:lang w:eastAsia="pl-PL"/>
        </w:rPr>
        <w:t>;</w:t>
      </w:r>
    </w:p>
    <w:p w14:paraId="776FD310" w14:textId="13183CDE"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h)zapewnienie odpowiedniej wielkości placu manewrowego pozwalającego na swobodny dostęp pojazdów dowożących</w:t>
      </w:r>
      <w:r w:rsidR="00A047E5"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jak też wywożących odpady</w:t>
      </w:r>
      <w:r w:rsidR="009A748A" w:rsidRPr="007A2E81">
        <w:rPr>
          <w:rFonts w:ascii="Times New Roman" w:eastAsia="Times New Roman" w:hAnsi="Times New Roman" w:cs="Times New Roman"/>
          <w:bCs/>
          <w:sz w:val="24"/>
          <w:szCs w:val="24"/>
          <w:lang w:eastAsia="pl-PL"/>
        </w:rPr>
        <w:t>;</w:t>
      </w:r>
    </w:p>
    <w:p w14:paraId="1801176F" w14:textId="77E72341"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i) zapewnienie pomieszczeń lub kontenera </w:t>
      </w:r>
      <w:proofErr w:type="spellStart"/>
      <w:r w:rsidRPr="007A2E81">
        <w:rPr>
          <w:rFonts w:ascii="Times New Roman" w:eastAsia="Times New Roman" w:hAnsi="Times New Roman" w:cs="Times New Roman"/>
          <w:bCs/>
          <w:sz w:val="24"/>
          <w:szCs w:val="24"/>
          <w:lang w:eastAsia="pl-PL"/>
        </w:rPr>
        <w:t>socjalno</w:t>
      </w:r>
      <w:proofErr w:type="spellEnd"/>
      <w:r w:rsidRPr="007A2E81">
        <w:rPr>
          <w:rFonts w:ascii="Times New Roman" w:eastAsia="Times New Roman" w:hAnsi="Times New Roman" w:cs="Times New Roman"/>
          <w:bCs/>
          <w:sz w:val="24"/>
          <w:szCs w:val="24"/>
          <w:lang w:eastAsia="pl-PL"/>
        </w:rPr>
        <w:t xml:space="preserve"> – biurowego o wielkości odpowiadającej liczbie osób zatrudnionych do obsługi PSZOK, </w:t>
      </w:r>
      <w:r w:rsidR="004A5084" w:rsidRPr="007A2E81">
        <w:rPr>
          <w:rFonts w:ascii="Times New Roman" w:eastAsia="Times New Roman" w:hAnsi="Times New Roman" w:cs="Times New Roman"/>
          <w:bCs/>
          <w:sz w:val="24"/>
          <w:szCs w:val="24"/>
          <w:lang w:eastAsia="pl-PL"/>
        </w:rPr>
        <w:t xml:space="preserve">zapewniających swobodną obsługę mieszkańców, </w:t>
      </w:r>
      <w:r w:rsidRPr="007A2E81">
        <w:rPr>
          <w:rFonts w:ascii="Times New Roman" w:eastAsia="Times New Roman" w:hAnsi="Times New Roman" w:cs="Times New Roman"/>
          <w:bCs/>
          <w:sz w:val="24"/>
          <w:szCs w:val="24"/>
          <w:lang w:eastAsia="pl-PL"/>
        </w:rPr>
        <w:t>spełniających wymogi wynikające z przepisów prawa</w:t>
      </w:r>
      <w:r w:rsidR="009A748A" w:rsidRPr="007A2E81">
        <w:rPr>
          <w:rFonts w:ascii="Times New Roman" w:eastAsia="Times New Roman" w:hAnsi="Times New Roman" w:cs="Times New Roman"/>
          <w:bCs/>
          <w:sz w:val="24"/>
          <w:szCs w:val="24"/>
          <w:lang w:eastAsia="pl-PL"/>
        </w:rPr>
        <w:t>;</w:t>
      </w:r>
    </w:p>
    <w:p w14:paraId="7CECB24C"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j) zapewnienie urządzeń umożliwiających załadunek odpadów podczas odbioru odpadów z PSZOK.</w:t>
      </w:r>
    </w:p>
    <w:p w14:paraId="1F80F78F"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4) </w:t>
      </w:r>
      <w:r w:rsidRPr="007A2E81">
        <w:rPr>
          <w:rFonts w:ascii="Times New Roman" w:eastAsia="Times New Roman" w:hAnsi="Times New Roman" w:cs="Times New Roman"/>
          <w:bCs/>
          <w:sz w:val="24"/>
          <w:szCs w:val="24"/>
          <w:u w:val="single"/>
          <w:lang w:eastAsia="pl-PL"/>
        </w:rPr>
        <w:t>Wymagania w zakresie prowadzenia PSZOK:</w:t>
      </w:r>
    </w:p>
    <w:p w14:paraId="31A5FCCC" w14:textId="603811BE"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w:t>
      </w:r>
      <w:r w:rsidR="000264A5"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 xml:space="preserve">zapewnienie </w:t>
      </w:r>
      <w:bookmarkStart w:id="21" w:name="_Hlk108522002"/>
      <w:r w:rsidRPr="007A2E81">
        <w:rPr>
          <w:rFonts w:ascii="Times New Roman" w:eastAsia="Times New Roman" w:hAnsi="Times New Roman" w:cs="Times New Roman"/>
          <w:bCs/>
          <w:sz w:val="24"/>
          <w:szCs w:val="24"/>
          <w:lang w:eastAsia="pl-PL"/>
        </w:rPr>
        <w:t>dostępności PSZOK dla mieszkańców Miasta Mława w następujące dni tygodnia :</w:t>
      </w:r>
    </w:p>
    <w:p w14:paraId="47DFDB6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poniedziałki w godzinach 7.00- 15.00</w:t>
      </w:r>
    </w:p>
    <w:p w14:paraId="71F0C838"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środy w godzinach 7.00-15.00</w:t>
      </w:r>
    </w:p>
    <w:p w14:paraId="3D3E0953"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piątki w godzinach 10.00-18.00</w:t>
      </w:r>
    </w:p>
    <w:p w14:paraId="0FF88E18"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soboty w godzinach 8.00-12.00</w:t>
      </w:r>
    </w:p>
    <w:p w14:paraId="4D6FF97F" w14:textId="5707E311"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z wyjątkiem świąt oraz </w:t>
      </w:r>
      <w:r w:rsidR="008976C3" w:rsidRPr="007A2E81">
        <w:rPr>
          <w:rFonts w:ascii="Times New Roman" w:eastAsia="Times New Roman" w:hAnsi="Times New Roman" w:cs="Times New Roman"/>
          <w:bCs/>
          <w:sz w:val="24"/>
          <w:szCs w:val="24"/>
          <w:lang w:eastAsia="pl-PL"/>
        </w:rPr>
        <w:t>z wyłączeniem okresu od 18 do 31 grudnia w każdym roku objętym zamówieniem (tj. 202</w:t>
      </w:r>
      <w:r w:rsidR="00056536" w:rsidRPr="007A2E81">
        <w:rPr>
          <w:rFonts w:ascii="Times New Roman" w:eastAsia="Times New Roman" w:hAnsi="Times New Roman" w:cs="Times New Roman"/>
          <w:bCs/>
          <w:sz w:val="24"/>
          <w:szCs w:val="24"/>
          <w:lang w:eastAsia="pl-PL"/>
        </w:rPr>
        <w:t>7</w:t>
      </w:r>
      <w:r w:rsidR="008976C3" w:rsidRPr="007A2E81">
        <w:rPr>
          <w:rFonts w:ascii="Times New Roman" w:eastAsia="Times New Roman" w:hAnsi="Times New Roman" w:cs="Times New Roman"/>
          <w:bCs/>
          <w:sz w:val="24"/>
          <w:szCs w:val="24"/>
          <w:lang w:eastAsia="pl-PL"/>
        </w:rPr>
        <w:t xml:space="preserve"> i 202</w:t>
      </w:r>
      <w:r w:rsidR="00056536" w:rsidRPr="007A2E81">
        <w:rPr>
          <w:rFonts w:ascii="Times New Roman" w:eastAsia="Times New Roman" w:hAnsi="Times New Roman" w:cs="Times New Roman"/>
          <w:bCs/>
          <w:sz w:val="24"/>
          <w:szCs w:val="24"/>
          <w:lang w:eastAsia="pl-PL"/>
        </w:rPr>
        <w:t>8</w:t>
      </w:r>
      <w:r w:rsidR="008976C3" w:rsidRPr="007A2E81">
        <w:rPr>
          <w:rFonts w:ascii="Times New Roman" w:eastAsia="Times New Roman" w:hAnsi="Times New Roman" w:cs="Times New Roman"/>
          <w:bCs/>
          <w:sz w:val="24"/>
          <w:szCs w:val="24"/>
          <w:lang w:eastAsia="pl-PL"/>
        </w:rPr>
        <w:t>).</w:t>
      </w:r>
    </w:p>
    <w:p w14:paraId="51B72383" w14:textId="3536F391" w:rsidR="00C97A1D" w:rsidRPr="007A2E81" w:rsidRDefault="00C97A1D"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W każdym roku kalendarzowym na uzasadniony wniosek Wykonawcy Zamawiający może wyrazić zgodę na zmian</w:t>
      </w:r>
      <w:r w:rsidR="001D5FED" w:rsidRPr="007A2E81">
        <w:rPr>
          <w:rFonts w:ascii="Times New Roman" w:eastAsia="Times New Roman" w:hAnsi="Times New Roman" w:cs="Times New Roman"/>
          <w:bCs/>
          <w:sz w:val="24"/>
          <w:szCs w:val="24"/>
          <w:lang w:eastAsia="pl-PL"/>
        </w:rPr>
        <w:t>ę</w:t>
      </w:r>
      <w:r w:rsidRPr="007A2E81">
        <w:rPr>
          <w:rFonts w:ascii="Times New Roman" w:eastAsia="Times New Roman" w:hAnsi="Times New Roman" w:cs="Times New Roman"/>
          <w:bCs/>
          <w:sz w:val="24"/>
          <w:szCs w:val="24"/>
          <w:lang w:eastAsia="pl-PL"/>
        </w:rPr>
        <w:t xml:space="preserve"> dostępności PSZOK dotycząc</w:t>
      </w:r>
      <w:r w:rsidR="001D5FED" w:rsidRPr="007A2E81">
        <w:rPr>
          <w:rFonts w:ascii="Times New Roman" w:eastAsia="Times New Roman" w:hAnsi="Times New Roman" w:cs="Times New Roman"/>
          <w:bCs/>
          <w:sz w:val="24"/>
          <w:szCs w:val="24"/>
          <w:lang w:eastAsia="pl-PL"/>
        </w:rPr>
        <w:t>ą</w:t>
      </w:r>
      <w:r w:rsidRPr="007A2E81">
        <w:rPr>
          <w:rFonts w:ascii="Times New Roman" w:eastAsia="Times New Roman" w:hAnsi="Times New Roman" w:cs="Times New Roman"/>
          <w:bCs/>
          <w:sz w:val="24"/>
          <w:szCs w:val="24"/>
          <w:lang w:eastAsia="pl-PL"/>
        </w:rPr>
        <w:t xml:space="preserve"> maksymalnie </w:t>
      </w:r>
      <w:r w:rsidR="001D5FED" w:rsidRPr="007A2E81">
        <w:rPr>
          <w:rFonts w:ascii="Times New Roman" w:eastAsia="Times New Roman" w:hAnsi="Times New Roman" w:cs="Times New Roman"/>
          <w:bCs/>
          <w:sz w:val="24"/>
          <w:szCs w:val="24"/>
          <w:lang w:eastAsia="pl-PL"/>
        </w:rPr>
        <w:t>3</w:t>
      </w:r>
      <w:r w:rsidRPr="007A2E81">
        <w:rPr>
          <w:rFonts w:ascii="Times New Roman" w:eastAsia="Times New Roman" w:hAnsi="Times New Roman" w:cs="Times New Roman"/>
          <w:bCs/>
          <w:sz w:val="24"/>
          <w:szCs w:val="24"/>
          <w:lang w:eastAsia="pl-PL"/>
        </w:rPr>
        <w:t xml:space="preserve"> dni w danym roku pod warunkiem zobowiązania do udostępnienia PSZOK w innych </w:t>
      </w:r>
      <w:r w:rsidR="0022731B" w:rsidRPr="007A2E81">
        <w:rPr>
          <w:rFonts w:ascii="Times New Roman" w:eastAsia="Times New Roman" w:hAnsi="Times New Roman" w:cs="Times New Roman"/>
          <w:bCs/>
          <w:sz w:val="24"/>
          <w:szCs w:val="24"/>
          <w:lang w:eastAsia="pl-PL"/>
        </w:rPr>
        <w:t>terminach, w równoważnej liczbie godzin. W przypadku wystąpienia zdarzeń, których nie można było uniknąć, a które spowodowane zostały siłą wyższą (zewnętrzną) i których skutkiem stał się brak dostępności PSZOK strony obowiązane są informować się wzajemnie bez zwłoki i działać zgodnie i</w:t>
      </w:r>
      <w:r w:rsidR="000267B3" w:rsidRPr="007A2E81">
        <w:rPr>
          <w:rFonts w:ascii="Times New Roman" w:eastAsia="Times New Roman" w:hAnsi="Times New Roman" w:cs="Times New Roman"/>
          <w:bCs/>
          <w:sz w:val="24"/>
          <w:szCs w:val="24"/>
          <w:lang w:eastAsia="pl-PL"/>
        </w:rPr>
        <w:t> </w:t>
      </w:r>
      <w:r w:rsidR="0022731B" w:rsidRPr="007A2E81">
        <w:rPr>
          <w:rFonts w:ascii="Times New Roman" w:eastAsia="Times New Roman" w:hAnsi="Times New Roman" w:cs="Times New Roman"/>
          <w:bCs/>
          <w:sz w:val="24"/>
          <w:szCs w:val="24"/>
          <w:lang w:eastAsia="pl-PL"/>
        </w:rPr>
        <w:t xml:space="preserve">starannie w celu możliwie najszybszego </w:t>
      </w:r>
      <w:r w:rsidR="00B67E0A" w:rsidRPr="007A2E81">
        <w:rPr>
          <w:rFonts w:ascii="Times New Roman" w:eastAsia="Times New Roman" w:hAnsi="Times New Roman" w:cs="Times New Roman"/>
          <w:bCs/>
          <w:sz w:val="24"/>
          <w:szCs w:val="24"/>
          <w:lang w:eastAsia="pl-PL"/>
        </w:rPr>
        <w:t xml:space="preserve">ponownego </w:t>
      </w:r>
      <w:r w:rsidR="0022731B" w:rsidRPr="007A2E81">
        <w:rPr>
          <w:rFonts w:ascii="Times New Roman" w:eastAsia="Times New Roman" w:hAnsi="Times New Roman" w:cs="Times New Roman"/>
          <w:bCs/>
          <w:sz w:val="24"/>
          <w:szCs w:val="24"/>
          <w:lang w:eastAsia="pl-PL"/>
        </w:rPr>
        <w:t>udostępnienia PSZOK dla mieszkańców</w:t>
      </w:r>
      <w:r w:rsidR="003703A7" w:rsidRPr="007A2E81">
        <w:rPr>
          <w:rFonts w:ascii="Times New Roman" w:eastAsia="Times New Roman" w:hAnsi="Times New Roman" w:cs="Times New Roman"/>
          <w:bCs/>
          <w:sz w:val="24"/>
          <w:szCs w:val="24"/>
          <w:lang w:eastAsia="pl-PL"/>
        </w:rPr>
        <w:t>;</w:t>
      </w:r>
    </w:p>
    <w:bookmarkEnd w:id="21"/>
    <w:p w14:paraId="5BC3619D" w14:textId="7CBD1974"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b) zapewnienie przez Wykonawcę przez cały okres realizacji zamówienia dostatecznego zasobu technicznego i osobowego, gwarantującego terminowe i na dobrym poziomie świadczenie usługi</w:t>
      </w:r>
      <w:r w:rsidR="003703A7" w:rsidRPr="007A2E81">
        <w:rPr>
          <w:rFonts w:ascii="Times New Roman" w:eastAsia="Times New Roman" w:hAnsi="Times New Roman" w:cs="Times New Roman"/>
          <w:bCs/>
          <w:sz w:val="24"/>
          <w:szCs w:val="24"/>
          <w:lang w:eastAsia="pl-PL"/>
        </w:rPr>
        <w:t>;</w:t>
      </w:r>
    </w:p>
    <w:p w14:paraId="7184B420" w14:textId="182AD3F3"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zapewnienie na terenie PSZOK czystości i porządku</w:t>
      </w:r>
      <w:r w:rsidR="00F06285" w:rsidRPr="007A2E81">
        <w:rPr>
          <w:rFonts w:ascii="Times New Roman" w:eastAsia="Times New Roman" w:hAnsi="Times New Roman" w:cs="Times New Roman"/>
          <w:bCs/>
          <w:sz w:val="24"/>
          <w:szCs w:val="24"/>
          <w:lang w:eastAsia="pl-PL"/>
        </w:rPr>
        <w:t xml:space="preserve"> oraz utrzymanie wyposażenia i urządzeń w dobrym </w:t>
      </w:r>
      <w:r w:rsidRPr="007A2E81">
        <w:rPr>
          <w:rFonts w:ascii="Times New Roman" w:eastAsia="Times New Roman" w:hAnsi="Times New Roman" w:cs="Times New Roman"/>
          <w:bCs/>
          <w:sz w:val="24"/>
          <w:szCs w:val="24"/>
          <w:lang w:eastAsia="pl-PL"/>
        </w:rPr>
        <w:t>stan</w:t>
      </w:r>
      <w:r w:rsidR="00F06285" w:rsidRPr="007A2E81">
        <w:rPr>
          <w:rFonts w:ascii="Times New Roman" w:eastAsia="Times New Roman" w:hAnsi="Times New Roman" w:cs="Times New Roman"/>
          <w:bCs/>
          <w:sz w:val="24"/>
          <w:szCs w:val="24"/>
          <w:lang w:eastAsia="pl-PL"/>
        </w:rPr>
        <w:t>ie</w:t>
      </w:r>
      <w:r w:rsidRPr="007A2E81">
        <w:rPr>
          <w:rFonts w:ascii="Times New Roman" w:eastAsia="Times New Roman" w:hAnsi="Times New Roman" w:cs="Times New Roman"/>
          <w:bCs/>
          <w:sz w:val="24"/>
          <w:szCs w:val="24"/>
          <w:lang w:eastAsia="pl-PL"/>
        </w:rPr>
        <w:t xml:space="preserve"> sanitarn</w:t>
      </w:r>
      <w:r w:rsidR="00F06285" w:rsidRPr="007A2E81">
        <w:rPr>
          <w:rFonts w:ascii="Times New Roman" w:eastAsia="Times New Roman" w:hAnsi="Times New Roman" w:cs="Times New Roman"/>
          <w:bCs/>
          <w:sz w:val="24"/>
          <w:szCs w:val="24"/>
          <w:lang w:eastAsia="pl-PL"/>
        </w:rPr>
        <w:t xml:space="preserve">ym, </w:t>
      </w:r>
      <w:r w:rsidRPr="007A2E81">
        <w:rPr>
          <w:rFonts w:ascii="Times New Roman" w:eastAsia="Times New Roman" w:hAnsi="Times New Roman" w:cs="Times New Roman"/>
          <w:bCs/>
          <w:sz w:val="24"/>
          <w:szCs w:val="24"/>
          <w:lang w:eastAsia="pl-PL"/>
        </w:rPr>
        <w:t>nie budzący</w:t>
      </w:r>
      <w:r w:rsidR="00F06285" w:rsidRPr="007A2E81">
        <w:rPr>
          <w:rFonts w:ascii="Times New Roman" w:eastAsia="Times New Roman" w:hAnsi="Times New Roman" w:cs="Times New Roman"/>
          <w:bCs/>
          <w:sz w:val="24"/>
          <w:szCs w:val="24"/>
          <w:lang w:eastAsia="pl-PL"/>
        </w:rPr>
        <w:t>m</w:t>
      </w:r>
      <w:r w:rsidRPr="007A2E81">
        <w:rPr>
          <w:rFonts w:ascii="Times New Roman" w:eastAsia="Times New Roman" w:hAnsi="Times New Roman" w:cs="Times New Roman"/>
          <w:bCs/>
          <w:sz w:val="24"/>
          <w:szCs w:val="24"/>
          <w:lang w:eastAsia="pl-PL"/>
        </w:rPr>
        <w:t xml:space="preserve"> zastrzeżeń</w:t>
      </w:r>
      <w:r w:rsidR="003703A7" w:rsidRPr="007A2E81">
        <w:rPr>
          <w:rFonts w:ascii="Times New Roman" w:eastAsia="Times New Roman" w:hAnsi="Times New Roman" w:cs="Times New Roman"/>
          <w:bCs/>
          <w:sz w:val="24"/>
          <w:szCs w:val="24"/>
          <w:lang w:eastAsia="pl-PL"/>
        </w:rPr>
        <w:t>;</w:t>
      </w:r>
    </w:p>
    <w:p w14:paraId="0AFF25A4" w14:textId="4FDA65A0"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d) Zamawiający wymaga, aby </w:t>
      </w:r>
      <w:bookmarkStart w:id="22" w:name="_Hlk108168782"/>
      <w:r w:rsidRPr="007A2E81">
        <w:rPr>
          <w:rFonts w:ascii="Times New Roman" w:eastAsia="Times New Roman" w:hAnsi="Times New Roman" w:cs="Times New Roman"/>
          <w:bCs/>
          <w:sz w:val="24"/>
          <w:szCs w:val="24"/>
          <w:lang w:eastAsia="pl-PL"/>
        </w:rPr>
        <w:t xml:space="preserve">realizacja zamówienia </w:t>
      </w:r>
      <w:r w:rsidR="00FA3A7D" w:rsidRPr="007A2E81">
        <w:rPr>
          <w:rFonts w:ascii="Times New Roman" w:eastAsia="Times New Roman" w:hAnsi="Times New Roman" w:cs="Times New Roman"/>
          <w:bCs/>
          <w:sz w:val="24"/>
          <w:szCs w:val="24"/>
          <w:lang w:eastAsia="pl-PL"/>
        </w:rPr>
        <w:t xml:space="preserve">w zakresie wykonywania następujących czynności </w:t>
      </w:r>
      <w:r w:rsidRPr="007A2E81">
        <w:rPr>
          <w:rFonts w:ascii="Times New Roman" w:eastAsia="Times New Roman" w:hAnsi="Times New Roman" w:cs="Times New Roman"/>
          <w:bCs/>
          <w:sz w:val="24"/>
          <w:szCs w:val="24"/>
          <w:lang w:eastAsia="pl-PL"/>
        </w:rPr>
        <w:t>odbywała się przez cały okres świadczenia usługi przy pomocy osób zatrudnionych na podstawie umowy o pracę w rozumieniu przepisów ustawy z dnia 26 czerwca 1974 r. Kodeks pracy (Dz.U. z 202</w:t>
      </w:r>
      <w:r w:rsidR="003703A7"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 poz. </w:t>
      </w:r>
      <w:r w:rsidR="003703A7" w:rsidRPr="007A2E81">
        <w:rPr>
          <w:rFonts w:ascii="Times New Roman" w:eastAsia="Times New Roman" w:hAnsi="Times New Roman" w:cs="Times New Roman"/>
          <w:bCs/>
          <w:sz w:val="24"/>
          <w:szCs w:val="24"/>
          <w:lang w:eastAsia="pl-PL"/>
        </w:rPr>
        <w:t>277</w:t>
      </w:r>
      <w:r w:rsidRPr="007A2E81">
        <w:rPr>
          <w:rFonts w:ascii="Times New Roman" w:eastAsia="Times New Roman" w:hAnsi="Times New Roman" w:cs="Times New Roman"/>
          <w:bCs/>
          <w:sz w:val="24"/>
          <w:szCs w:val="24"/>
          <w:lang w:eastAsia="pl-PL"/>
        </w:rPr>
        <w:t xml:space="preserve"> z </w:t>
      </w:r>
      <w:proofErr w:type="spellStart"/>
      <w:r w:rsidRPr="007A2E81">
        <w:rPr>
          <w:rFonts w:ascii="Times New Roman" w:eastAsia="Times New Roman" w:hAnsi="Times New Roman" w:cs="Times New Roman"/>
          <w:bCs/>
          <w:sz w:val="24"/>
          <w:szCs w:val="24"/>
          <w:lang w:eastAsia="pl-PL"/>
        </w:rPr>
        <w:t>późn</w:t>
      </w:r>
      <w:proofErr w:type="spellEnd"/>
      <w:r w:rsidRPr="007A2E81">
        <w:rPr>
          <w:rFonts w:ascii="Times New Roman" w:eastAsia="Times New Roman" w:hAnsi="Times New Roman" w:cs="Times New Roman"/>
          <w:bCs/>
          <w:sz w:val="24"/>
          <w:szCs w:val="24"/>
          <w:lang w:eastAsia="pl-PL"/>
        </w:rPr>
        <w:t>. zm.)</w:t>
      </w:r>
      <w:r w:rsidR="008F3989" w:rsidRPr="007A2E81">
        <w:rPr>
          <w:rFonts w:ascii="Times New Roman" w:eastAsia="Times New Roman" w:hAnsi="Times New Roman" w:cs="Times New Roman"/>
          <w:bCs/>
          <w:sz w:val="24"/>
          <w:szCs w:val="24"/>
          <w:lang w:eastAsia="pl-PL"/>
        </w:rPr>
        <w:t xml:space="preserve">: </w:t>
      </w:r>
    </w:p>
    <w:p w14:paraId="53A55A61" w14:textId="77777777" w:rsidR="00FA3A7D" w:rsidRPr="007A2E81" w:rsidRDefault="00FA3A7D" w:rsidP="00FA3A7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1) przyjmowanie odpadów od właścicieli nieruchomości w PSZOK,</w:t>
      </w:r>
    </w:p>
    <w:p w14:paraId="7F78B02F" w14:textId="59B57F61" w:rsidR="00FA3A7D" w:rsidRPr="007A2E81" w:rsidRDefault="00091206" w:rsidP="00FA3A7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2</w:t>
      </w:r>
      <w:r w:rsidR="00FA3A7D" w:rsidRPr="007A2E81">
        <w:rPr>
          <w:rFonts w:ascii="Times New Roman" w:eastAsia="Times New Roman" w:hAnsi="Times New Roman" w:cs="Times New Roman"/>
          <w:bCs/>
          <w:sz w:val="24"/>
          <w:szCs w:val="24"/>
          <w:lang w:eastAsia="pl-PL"/>
        </w:rPr>
        <w:t>) obsługa mobilnego mini PSZOK</w:t>
      </w:r>
    </w:p>
    <w:p w14:paraId="352A5EC1" w14:textId="6D0407C1" w:rsidR="00FA3A7D" w:rsidRPr="007A2E81" w:rsidRDefault="00091206"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3</w:t>
      </w:r>
      <w:r w:rsidR="00FA3A7D" w:rsidRPr="007A2E81">
        <w:rPr>
          <w:rFonts w:ascii="Times New Roman" w:eastAsia="Times New Roman" w:hAnsi="Times New Roman" w:cs="Times New Roman"/>
          <w:bCs/>
          <w:sz w:val="24"/>
          <w:szCs w:val="24"/>
          <w:lang w:eastAsia="pl-PL"/>
        </w:rPr>
        <w:t>) sprawowanie nadzoru nad realizacją przedmiotu umowy</w:t>
      </w:r>
      <w:r w:rsidR="009A3F82" w:rsidRPr="007A2E81">
        <w:rPr>
          <w:rFonts w:ascii="Times New Roman" w:eastAsia="Times New Roman" w:hAnsi="Times New Roman" w:cs="Times New Roman"/>
          <w:bCs/>
          <w:sz w:val="24"/>
          <w:szCs w:val="24"/>
          <w:lang w:eastAsia="pl-PL"/>
        </w:rPr>
        <w:t>;</w:t>
      </w:r>
    </w:p>
    <w:bookmarkEnd w:id="22"/>
    <w:p w14:paraId="7953BB59" w14:textId="7B853D9E"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e) PSZOK utworzony w ramach zamówienia dostępny będzie </w:t>
      </w:r>
      <w:r w:rsidRPr="007A2E81">
        <w:rPr>
          <w:rFonts w:ascii="Times New Roman" w:eastAsia="Times New Roman" w:hAnsi="Times New Roman" w:cs="Times New Roman"/>
          <w:b/>
          <w:sz w:val="24"/>
          <w:szCs w:val="24"/>
          <w:lang w:eastAsia="pl-PL"/>
        </w:rPr>
        <w:t>wyłącznie</w:t>
      </w:r>
      <w:r w:rsidRPr="007A2E81">
        <w:rPr>
          <w:rFonts w:ascii="Times New Roman" w:eastAsia="Times New Roman" w:hAnsi="Times New Roman" w:cs="Times New Roman"/>
          <w:bCs/>
          <w:sz w:val="24"/>
          <w:szCs w:val="24"/>
          <w:lang w:eastAsia="pl-PL"/>
        </w:rPr>
        <w:t xml:space="preserve"> dla właścicieli nieruchomości zobowiązanych </w:t>
      </w:r>
      <w:r w:rsidR="005E73D2" w:rsidRPr="007A2E81">
        <w:rPr>
          <w:rFonts w:ascii="Times New Roman" w:eastAsia="Times New Roman" w:hAnsi="Times New Roman" w:cs="Times New Roman"/>
          <w:bCs/>
          <w:sz w:val="24"/>
          <w:szCs w:val="24"/>
          <w:lang w:eastAsia="pl-PL"/>
        </w:rPr>
        <w:t xml:space="preserve">i zadeklarowanych </w:t>
      </w:r>
      <w:r w:rsidRPr="007A2E81">
        <w:rPr>
          <w:rFonts w:ascii="Times New Roman" w:eastAsia="Times New Roman" w:hAnsi="Times New Roman" w:cs="Times New Roman"/>
          <w:bCs/>
          <w:sz w:val="24"/>
          <w:szCs w:val="24"/>
          <w:lang w:eastAsia="pl-PL"/>
        </w:rPr>
        <w:t>do ponoszenia opłaty za gospodarowanie odpadami komunalnymi na rzecz Miasta Mława</w:t>
      </w:r>
      <w:r w:rsidR="009A3F82" w:rsidRPr="007A2E81">
        <w:rPr>
          <w:rFonts w:ascii="Times New Roman" w:eastAsia="Times New Roman" w:hAnsi="Times New Roman" w:cs="Times New Roman"/>
          <w:bCs/>
          <w:sz w:val="24"/>
          <w:szCs w:val="24"/>
          <w:lang w:eastAsia="pl-PL"/>
        </w:rPr>
        <w:t>;</w:t>
      </w:r>
    </w:p>
    <w:p w14:paraId="1A67E0EF" w14:textId="77777777" w:rsidR="009A3F82"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 przyjęciu w PSZOK podlegają odpady komunalne selektywnie zebrane od mieszkańców w ramach zbiórek</w:t>
      </w:r>
      <w:r w:rsidR="009A3F82"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akcji </w:t>
      </w:r>
      <w:r w:rsidR="009A3F82" w:rsidRPr="007A2E81">
        <w:rPr>
          <w:rFonts w:ascii="Times New Roman" w:eastAsia="Times New Roman" w:hAnsi="Times New Roman" w:cs="Times New Roman"/>
          <w:bCs/>
          <w:sz w:val="24"/>
          <w:szCs w:val="24"/>
          <w:lang w:eastAsia="pl-PL"/>
        </w:rPr>
        <w:t xml:space="preserve">i wydarzeń </w:t>
      </w:r>
      <w:r w:rsidRPr="007A2E81">
        <w:rPr>
          <w:rFonts w:ascii="Times New Roman" w:eastAsia="Times New Roman" w:hAnsi="Times New Roman" w:cs="Times New Roman"/>
          <w:bCs/>
          <w:sz w:val="24"/>
          <w:szCs w:val="24"/>
          <w:lang w:eastAsia="pl-PL"/>
        </w:rPr>
        <w:t xml:space="preserve">edukacyjnych zorganizowanych przez Zamawiającego </w:t>
      </w:r>
    </w:p>
    <w:p w14:paraId="1C473D12" w14:textId="06C1E88A" w:rsidR="00BF5957" w:rsidRPr="007A2E81" w:rsidRDefault="009A3F82"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g)przyjęciu w PSZOK podlegają</w:t>
      </w:r>
      <w:r w:rsidR="00BF5957" w:rsidRPr="007A2E81">
        <w:rPr>
          <w:rFonts w:ascii="Times New Roman" w:eastAsia="Times New Roman" w:hAnsi="Times New Roman" w:cs="Times New Roman"/>
          <w:bCs/>
          <w:sz w:val="24"/>
          <w:szCs w:val="24"/>
          <w:lang w:eastAsia="pl-PL"/>
        </w:rPr>
        <w:t xml:space="preserve"> odpady zebrane z nieruchomości należących do</w:t>
      </w:r>
      <w:r w:rsidR="000267B3" w:rsidRPr="007A2E81">
        <w:rPr>
          <w:rFonts w:ascii="Times New Roman" w:eastAsia="Times New Roman" w:hAnsi="Times New Roman" w:cs="Times New Roman"/>
          <w:bCs/>
          <w:sz w:val="24"/>
          <w:szCs w:val="24"/>
          <w:lang w:eastAsia="pl-PL"/>
        </w:rPr>
        <w:t> </w:t>
      </w:r>
      <w:r w:rsidR="00BF5957" w:rsidRPr="007A2E81">
        <w:rPr>
          <w:rFonts w:ascii="Times New Roman" w:eastAsia="Times New Roman" w:hAnsi="Times New Roman" w:cs="Times New Roman"/>
          <w:bCs/>
          <w:sz w:val="24"/>
          <w:szCs w:val="24"/>
          <w:lang w:eastAsia="pl-PL"/>
        </w:rPr>
        <w:t>Zamawiającego, porzucone uprzednio przez mieszkańców (odpady  frakcji podlegających przyjęciu w PSZOK) – Zamawiający każdorazowo uzgadnia powyższe z Wykonawcą, Wykonawca dokonuje odpowiedniego wpisu w prowadzonej ewidencji,</w:t>
      </w:r>
      <w:r w:rsidR="005E73D2" w:rsidRPr="007A2E81">
        <w:rPr>
          <w:rFonts w:ascii="Times New Roman" w:eastAsia="Times New Roman" w:hAnsi="Times New Roman" w:cs="Times New Roman"/>
          <w:bCs/>
          <w:sz w:val="24"/>
          <w:szCs w:val="24"/>
          <w:lang w:eastAsia="pl-PL"/>
        </w:rPr>
        <w:t xml:space="preserve"> koszt dostarczenia tych odpadów do PSZOK </w:t>
      </w:r>
      <w:r w:rsidR="00413C94" w:rsidRPr="007A2E81">
        <w:rPr>
          <w:rFonts w:ascii="Times New Roman" w:eastAsia="Times New Roman" w:hAnsi="Times New Roman" w:cs="Times New Roman"/>
          <w:bCs/>
          <w:sz w:val="24"/>
          <w:szCs w:val="24"/>
          <w:lang w:eastAsia="pl-PL"/>
        </w:rPr>
        <w:t xml:space="preserve">nie </w:t>
      </w:r>
      <w:r w:rsidR="005E73D2" w:rsidRPr="007A2E81">
        <w:rPr>
          <w:rFonts w:ascii="Times New Roman" w:eastAsia="Times New Roman" w:hAnsi="Times New Roman" w:cs="Times New Roman"/>
          <w:bCs/>
          <w:sz w:val="24"/>
          <w:szCs w:val="24"/>
          <w:lang w:eastAsia="pl-PL"/>
        </w:rPr>
        <w:t xml:space="preserve">obciąża </w:t>
      </w:r>
      <w:r w:rsidR="00413C94" w:rsidRPr="007A2E81">
        <w:rPr>
          <w:rFonts w:ascii="Times New Roman" w:eastAsia="Times New Roman" w:hAnsi="Times New Roman" w:cs="Times New Roman"/>
          <w:bCs/>
          <w:sz w:val="24"/>
          <w:szCs w:val="24"/>
          <w:lang w:eastAsia="pl-PL"/>
        </w:rPr>
        <w:t>Wykonawcy</w:t>
      </w:r>
      <w:r w:rsidRPr="007A2E81">
        <w:rPr>
          <w:rFonts w:ascii="Times New Roman" w:eastAsia="Times New Roman" w:hAnsi="Times New Roman" w:cs="Times New Roman"/>
          <w:bCs/>
          <w:sz w:val="24"/>
          <w:szCs w:val="24"/>
          <w:lang w:eastAsia="pl-PL"/>
        </w:rPr>
        <w:t>;</w:t>
      </w:r>
    </w:p>
    <w:p w14:paraId="73FE9934" w14:textId="6E8A9BF1" w:rsidR="00BF5957" w:rsidRPr="007A2E81" w:rsidRDefault="009A3F82"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h</w:t>
      </w:r>
      <w:r w:rsidR="00BF5957" w:rsidRPr="007A2E81">
        <w:rPr>
          <w:rFonts w:ascii="Times New Roman" w:eastAsia="Times New Roman" w:hAnsi="Times New Roman" w:cs="Times New Roman"/>
          <w:bCs/>
          <w:sz w:val="24"/>
          <w:szCs w:val="24"/>
          <w:lang w:eastAsia="pl-PL"/>
        </w:rPr>
        <w:t xml:space="preserve">) mycie i dezynfekcja pojemników, kontenerów i boksów do gromadzenia odpadów </w:t>
      </w:r>
      <w:bookmarkStart w:id="23" w:name="_Hlk108173561"/>
      <w:r w:rsidR="00BF5957" w:rsidRPr="007A2E81">
        <w:rPr>
          <w:rFonts w:ascii="Times New Roman" w:eastAsia="Times New Roman" w:hAnsi="Times New Roman" w:cs="Times New Roman"/>
          <w:bCs/>
          <w:sz w:val="24"/>
          <w:szCs w:val="24"/>
          <w:lang w:eastAsia="pl-PL"/>
        </w:rPr>
        <w:t>z częstotliwością gwarantującą zapewnienie właściwego stanu sanitarnego</w:t>
      </w:r>
      <w:bookmarkEnd w:id="23"/>
      <w:r w:rsidR="00BF5957" w:rsidRPr="007A2E81">
        <w:rPr>
          <w:rFonts w:ascii="Times New Roman" w:eastAsia="Times New Roman" w:hAnsi="Times New Roman" w:cs="Times New Roman"/>
          <w:bCs/>
          <w:sz w:val="24"/>
          <w:szCs w:val="24"/>
          <w:lang w:eastAsia="pl-PL"/>
        </w:rPr>
        <w:t>, w przypadku gromadzenia w nich bioodpadów i odpadów opakowaniowych,  w okresie od maja do września nie rzadziej, niż raz na 2 tygodnie</w:t>
      </w:r>
      <w:r w:rsidRPr="007A2E81">
        <w:rPr>
          <w:rFonts w:ascii="Times New Roman" w:eastAsia="Times New Roman" w:hAnsi="Times New Roman" w:cs="Times New Roman"/>
          <w:bCs/>
          <w:sz w:val="24"/>
          <w:szCs w:val="24"/>
          <w:lang w:eastAsia="pl-PL"/>
        </w:rPr>
        <w:t xml:space="preserve">, w pozostałym okresie roku - </w:t>
      </w:r>
      <w:r w:rsidR="00BF5957"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nie rzadziej niż raz na miesiąc, przy czym</w:t>
      </w:r>
      <w:r w:rsidR="00BF5957" w:rsidRPr="007A2E81">
        <w:rPr>
          <w:rFonts w:ascii="Times New Roman" w:eastAsia="Times New Roman" w:hAnsi="Times New Roman" w:cs="Times New Roman"/>
          <w:bCs/>
          <w:sz w:val="24"/>
          <w:szCs w:val="24"/>
          <w:lang w:eastAsia="pl-PL"/>
        </w:rPr>
        <w:t xml:space="preserve"> </w:t>
      </w:r>
      <w:bookmarkStart w:id="24" w:name="_Hlk108173655"/>
      <w:r w:rsidR="00BF5957" w:rsidRPr="007A2E81">
        <w:rPr>
          <w:rFonts w:ascii="Times New Roman" w:eastAsia="Times New Roman" w:hAnsi="Times New Roman" w:cs="Times New Roman"/>
          <w:bCs/>
          <w:sz w:val="24"/>
          <w:szCs w:val="24"/>
          <w:lang w:eastAsia="pl-PL"/>
        </w:rPr>
        <w:t xml:space="preserve">czynności </w:t>
      </w:r>
      <w:r w:rsidRPr="007A2E81">
        <w:rPr>
          <w:rFonts w:ascii="Times New Roman" w:eastAsia="Times New Roman" w:hAnsi="Times New Roman" w:cs="Times New Roman"/>
          <w:bCs/>
          <w:sz w:val="24"/>
          <w:szCs w:val="24"/>
          <w:lang w:eastAsia="pl-PL"/>
        </w:rPr>
        <w:t xml:space="preserve">te </w:t>
      </w:r>
      <w:r w:rsidR="00BF5957" w:rsidRPr="007A2E81">
        <w:rPr>
          <w:rFonts w:ascii="Times New Roman" w:eastAsia="Times New Roman" w:hAnsi="Times New Roman" w:cs="Times New Roman"/>
          <w:bCs/>
          <w:sz w:val="24"/>
          <w:szCs w:val="24"/>
          <w:lang w:eastAsia="pl-PL"/>
        </w:rPr>
        <w:t xml:space="preserve">winny być potwierdzane prowadzeniem odpowiedniej dokumentacji okazywanej na </w:t>
      </w:r>
      <w:r w:rsidR="005E73D2" w:rsidRPr="007A2E81">
        <w:rPr>
          <w:rFonts w:ascii="Times New Roman" w:eastAsia="Times New Roman" w:hAnsi="Times New Roman" w:cs="Times New Roman"/>
          <w:bCs/>
          <w:sz w:val="24"/>
          <w:szCs w:val="24"/>
          <w:lang w:eastAsia="pl-PL"/>
        </w:rPr>
        <w:t xml:space="preserve">każde </w:t>
      </w:r>
      <w:r w:rsidR="00BF5957" w:rsidRPr="007A2E81">
        <w:rPr>
          <w:rFonts w:ascii="Times New Roman" w:eastAsia="Times New Roman" w:hAnsi="Times New Roman" w:cs="Times New Roman"/>
          <w:bCs/>
          <w:sz w:val="24"/>
          <w:szCs w:val="24"/>
          <w:lang w:eastAsia="pl-PL"/>
        </w:rPr>
        <w:t>żądanie Zamawiającego</w:t>
      </w:r>
      <w:bookmarkEnd w:id="24"/>
      <w:r w:rsidR="00BF5957" w:rsidRPr="007A2E81">
        <w:rPr>
          <w:rFonts w:ascii="Times New Roman" w:eastAsia="Times New Roman" w:hAnsi="Times New Roman" w:cs="Times New Roman"/>
          <w:bCs/>
          <w:sz w:val="24"/>
          <w:szCs w:val="24"/>
          <w:lang w:eastAsia="pl-PL"/>
        </w:rPr>
        <w:t>,</w:t>
      </w:r>
    </w:p>
    <w:p w14:paraId="09484C8A" w14:textId="5DBF20BA" w:rsidR="00BF5957" w:rsidRPr="007A2E81" w:rsidRDefault="009A3F82"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i</w:t>
      </w:r>
      <w:r w:rsidR="00BF5957" w:rsidRPr="007A2E81">
        <w:rPr>
          <w:rFonts w:ascii="Times New Roman" w:eastAsia="Times New Roman" w:hAnsi="Times New Roman" w:cs="Times New Roman"/>
          <w:bCs/>
          <w:sz w:val="24"/>
          <w:szCs w:val="24"/>
          <w:lang w:eastAsia="pl-PL"/>
        </w:rPr>
        <w:t xml:space="preserve">) przeprowadzanie deratyzacji z częstotliwością gwarantującą zapewnienie właściwego stanu sanitarno-epidemiologicznego na terenie PSZOK, nie rzadziej, niż dwukrotnie w okresie od marca do listopada - czynności </w:t>
      </w:r>
      <w:r w:rsidRPr="007A2E81">
        <w:rPr>
          <w:rFonts w:ascii="Times New Roman" w:eastAsia="Times New Roman" w:hAnsi="Times New Roman" w:cs="Times New Roman"/>
          <w:bCs/>
          <w:sz w:val="24"/>
          <w:szCs w:val="24"/>
          <w:lang w:eastAsia="pl-PL"/>
        </w:rPr>
        <w:t xml:space="preserve">te </w:t>
      </w:r>
      <w:r w:rsidR="00BF5957" w:rsidRPr="007A2E81">
        <w:rPr>
          <w:rFonts w:ascii="Times New Roman" w:eastAsia="Times New Roman" w:hAnsi="Times New Roman" w:cs="Times New Roman"/>
          <w:bCs/>
          <w:sz w:val="24"/>
          <w:szCs w:val="24"/>
          <w:lang w:eastAsia="pl-PL"/>
        </w:rPr>
        <w:t xml:space="preserve">winny być potwierdzane prowadzeniem odpowiedniej dokumentacji okazywanej na </w:t>
      </w:r>
      <w:r w:rsidR="005E73D2" w:rsidRPr="007A2E81">
        <w:rPr>
          <w:rFonts w:ascii="Times New Roman" w:eastAsia="Times New Roman" w:hAnsi="Times New Roman" w:cs="Times New Roman"/>
          <w:bCs/>
          <w:sz w:val="24"/>
          <w:szCs w:val="24"/>
          <w:lang w:eastAsia="pl-PL"/>
        </w:rPr>
        <w:t xml:space="preserve">każde </w:t>
      </w:r>
      <w:r w:rsidR="00BF5957" w:rsidRPr="007A2E81">
        <w:rPr>
          <w:rFonts w:ascii="Times New Roman" w:eastAsia="Times New Roman" w:hAnsi="Times New Roman" w:cs="Times New Roman"/>
          <w:bCs/>
          <w:sz w:val="24"/>
          <w:szCs w:val="24"/>
          <w:lang w:eastAsia="pl-PL"/>
        </w:rPr>
        <w:t>żądanie Zamawiającego.</w:t>
      </w:r>
    </w:p>
    <w:p w14:paraId="35AD0C4C"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 xml:space="preserve">5) </w:t>
      </w:r>
      <w:r w:rsidRPr="007A2E81">
        <w:rPr>
          <w:rFonts w:ascii="Times New Roman" w:eastAsia="Times New Roman" w:hAnsi="Times New Roman" w:cs="Times New Roman"/>
          <w:bCs/>
          <w:sz w:val="24"/>
          <w:szCs w:val="24"/>
          <w:u w:val="single"/>
          <w:lang w:eastAsia="pl-PL"/>
        </w:rPr>
        <w:t>Wymagania w zakresie prowadzenia dokumentacji PSZOK</w:t>
      </w:r>
      <w:r w:rsidRPr="007A2E81">
        <w:rPr>
          <w:rFonts w:ascii="Times New Roman" w:eastAsia="Times New Roman" w:hAnsi="Times New Roman" w:cs="Times New Roman"/>
          <w:bCs/>
          <w:sz w:val="24"/>
          <w:szCs w:val="24"/>
          <w:lang w:eastAsia="pl-PL"/>
        </w:rPr>
        <w:t>:</w:t>
      </w:r>
    </w:p>
    <w:p w14:paraId="4ABD81FF" w14:textId="222AB7A0"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 prowadzenie dokumentacji przewidzianej przepisami prawa</w:t>
      </w:r>
      <w:r w:rsidR="00D07F50" w:rsidRPr="007A2E81">
        <w:rPr>
          <w:rFonts w:ascii="Times New Roman" w:eastAsia="Times New Roman" w:hAnsi="Times New Roman" w:cs="Times New Roman"/>
          <w:bCs/>
          <w:sz w:val="24"/>
          <w:szCs w:val="24"/>
          <w:lang w:eastAsia="pl-PL"/>
        </w:rPr>
        <w:t>;</w:t>
      </w:r>
    </w:p>
    <w:p w14:paraId="6330EAED" w14:textId="404545A2"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b) prowadzenie w ujęciu miesięcznym i rocznym elektronicznej ewidencji przyjmowanych w PSZOK odpadów komunalnych zawierającej następujące informacje:</w:t>
      </w:r>
    </w:p>
    <w:p w14:paraId="66B17763"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nr dokumentu z ważenia</w:t>
      </w:r>
    </w:p>
    <w:p w14:paraId="413E0361"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data ważenia</w:t>
      </w:r>
    </w:p>
    <w:p w14:paraId="03148818"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imię i nazwisko osoby dostarczającej odpad</w:t>
      </w:r>
    </w:p>
    <w:p w14:paraId="45B5AAC1"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adres nieruchomości, z której pochodzą dostarczone odpady</w:t>
      </w:r>
    </w:p>
    <w:p w14:paraId="65648422"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kod odpadu</w:t>
      </w:r>
    </w:p>
    <w:p w14:paraId="5C2DEAE9" w14:textId="1E3049D9"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masa odpadu (z dokładnością do 1 kg)</w:t>
      </w:r>
    </w:p>
    <w:p w14:paraId="6899CF53"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uwagi</w:t>
      </w:r>
    </w:p>
    <w:p w14:paraId="6FB38575" w14:textId="5BD33364" w:rsidR="00BF5957" w:rsidRPr="007A2E81" w:rsidRDefault="00BF5957" w:rsidP="00403711">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podsumowania mas odpadów  przyjętych dla każdego kodu i wszystkich kodów razem, miesięczne i roczne</w:t>
      </w:r>
      <w:r w:rsidR="00D07F50" w:rsidRPr="007A2E81">
        <w:rPr>
          <w:rFonts w:ascii="Times New Roman" w:eastAsia="Times New Roman" w:hAnsi="Times New Roman" w:cs="Times New Roman"/>
          <w:bCs/>
          <w:sz w:val="24"/>
          <w:szCs w:val="24"/>
          <w:lang w:eastAsia="pl-PL"/>
        </w:rPr>
        <w:t>;</w:t>
      </w:r>
    </w:p>
    <w:p w14:paraId="5513BF55" w14:textId="3D56381D" w:rsidR="00BF5957" w:rsidRPr="007A2E81" w:rsidRDefault="00BF5957" w:rsidP="00403711">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ewidencje dla odpadów, w odniesieniu do których obowiązują limity ilościowe przyjęci</w:t>
      </w:r>
      <w:r w:rsidR="004F2F25" w:rsidRPr="007A2E81">
        <w:rPr>
          <w:rFonts w:ascii="Times New Roman" w:eastAsia="Times New Roman" w:hAnsi="Times New Roman" w:cs="Times New Roman"/>
          <w:bCs/>
          <w:sz w:val="24"/>
          <w:szCs w:val="24"/>
          <w:lang w:eastAsia="pl-PL"/>
        </w:rPr>
        <w:t>a</w:t>
      </w:r>
      <w:r w:rsidRPr="007A2E81">
        <w:rPr>
          <w:rFonts w:ascii="Times New Roman" w:eastAsia="Times New Roman" w:hAnsi="Times New Roman" w:cs="Times New Roman"/>
          <w:bCs/>
          <w:sz w:val="24"/>
          <w:szCs w:val="24"/>
          <w:lang w:eastAsia="pl-PL"/>
        </w:rPr>
        <w:t xml:space="preserve"> do PSZOK prowadzone będą </w:t>
      </w:r>
      <w:r w:rsidR="00F76A09" w:rsidRPr="007A2E81">
        <w:rPr>
          <w:rFonts w:ascii="Times New Roman" w:eastAsia="Times New Roman" w:hAnsi="Times New Roman" w:cs="Times New Roman"/>
          <w:bCs/>
          <w:sz w:val="24"/>
          <w:szCs w:val="24"/>
          <w:lang w:eastAsia="pl-PL"/>
        </w:rPr>
        <w:t>w analogiczny</w:t>
      </w:r>
      <w:r w:rsidR="00984BE3" w:rsidRPr="007A2E81">
        <w:rPr>
          <w:rFonts w:ascii="Times New Roman" w:eastAsia="Times New Roman" w:hAnsi="Times New Roman" w:cs="Times New Roman"/>
          <w:bCs/>
          <w:sz w:val="24"/>
          <w:szCs w:val="24"/>
          <w:lang w:eastAsia="pl-PL"/>
        </w:rPr>
        <w:t>m zakresie</w:t>
      </w:r>
      <w:r w:rsidR="00F76A09" w:rsidRPr="007A2E81">
        <w:rPr>
          <w:rFonts w:ascii="Times New Roman" w:eastAsia="Times New Roman" w:hAnsi="Times New Roman" w:cs="Times New Roman"/>
          <w:bCs/>
          <w:sz w:val="24"/>
          <w:szCs w:val="24"/>
          <w:lang w:eastAsia="pl-PL"/>
        </w:rPr>
        <w:t xml:space="preserve">, jak opisano w pkt b, </w:t>
      </w:r>
      <w:r w:rsidRPr="007A2E81">
        <w:rPr>
          <w:rFonts w:ascii="Times New Roman" w:eastAsia="Times New Roman" w:hAnsi="Times New Roman" w:cs="Times New Roman"/>
          <w:bCs/>
          <w:sz w:val="24"/>
          <w:szCs w:val="24"/>
          <w:lang w:eastAsia="pl-PL"/>
        </w:rPr>
        <w:t xml:space="preserve">odrębnie </w:t>
      </w:r>
      <w:r w:rsidR="00F76A09" w:rsidRPr="007A2E81">
        <w:rPr>
          <w:rFonts w:ascii="Times New Roman" w:eastAsia="Times New Roman" w:hAnsi="Times New Roman" w:cs="Times New Roman"/>
          <w:bCs/>
          <w:sz w:val="24"/>
          <w:szCs w:val="24"/>
          <w:lang w:eastAsia="pl-PL"/>
        </w:rPr>
        <w:t>dla</w:t>
      </w:r>
      <w:r w:rsidR="000267B3" w:rsidRPr="007A2E81">
        <w:rPr>
          <w:rFonts w:ascii="Times New Roman" w:eastAsia="Times New Roman" w:hAnsi="Times New Roman" w:cs="Times New Roman"/>
          <w:bCs/>
          <w:sz w:val="24"/>
          <w:szCs w:val="24"/>
          <w:lang w:eastAsia="pl-PL"/>
        </w:rPr>
        <w:t> </w:t>
      </w:r>
      <w:r w:rsidR="00F76A09" w:rsidRPr="007A2E81">
        <w:rPr>
          <w:rFonts w:ascii="Times New Roman" w:eastAsia="Times New Roman" w:hAnsi="Times New Roman" w:cs="Times New Roman"/>
          <w:bCs/>
          <w:sz w:val="24"/>
          <w:szCs w:val="24"/>
          <w:lang w:eastAsia="pl-PL"/>
        </w:rPr>
        <w:t xml:space="preserve">każdego rodzaju odpadów, których limitowanie roczne dotyczy, (zużyte opony  oraz odpady budowlane i rozbiórkowe z gospodarstw domowych) </w:t>
      </w:r>
      <w:r w:rsidR="00091206" w:rsidRPr="007A2E81">
        <w:rPr>
          <w:rFonts w:ascii="Times New Roman" w:eastAsia="Times New Roman" w:hAnsi="Times New Roman" w:cs="Times New Roman"/>
          <w:bCs/>
          <w:sz w:val="24"/>
          <w:szCs w:val="24"/>
          <w:lang w:eastAsia="pl-PL"/>
        </w:rPr>
        <w:t xml:space="preserve">w ujęciu rocznym </w:t>
      </w:r>
      <w:r w:rsidRPr="007A2E81">
        <w:rPr>
          <w:rFonts w:ascii="Times New Roman" w:eastAsia="Times New Roman" w:hAnsi="Times New Roman" w:cs="Times New Roman"/>
          <w:bCs/>
          <w:sz w:val="24"/>
          <w:szCs w:val="24"/>
          <w:lang w:eastAsia="pl-PL"/>
        </w:rPr>
        <w:t>i</w:t>
      </w:r>
      <w:r w:rsidR="00F76A09"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dodatkowo będą zawierać informacje o wyczerpaniu limitu rocznego</w:t>
      </w:r>
      <w:r w:rsidR="00F76A09" w:rsidRPr="007A2E81">
        <w:rPr>
          <w:rFonts w:ascii="Times New Roman" w:eastAsia="Times New Roman" w:hAnsi="Times New Roman" w:cs="Times New Roman"/>
          <w:bCs/>
          <w:sz w:val="24"/>
          <w:szCs w:val="24"/>
          <w:lang w:eastAsia="pl-PL"/>
        </w:rPr>
        <w:t xml:space="preserve">, </w:t>
      </w:r>
      <w:r w:rsidR="006C2FC0" w:rsidRPr="007A2E81">
        <w:rPr>
          <w:rFonts w:ascii="Times New Roman" w:eastAsia="Times New Roman" w:hAnsi="Times New Roman" w:cs="Times New Roman"/>
          <w:bCs/>
          <w:sz w:val="24"/>
          <w:szCs w:val="24"/>
          <w:lang w:eastAsia="pl-PL"/>
        </w:rPr>
        <w:t>od dnia, w którym</w:t>
      </w:r>
      <w:r w:rsidR="00F76A09" w:rsidRPr="007A2E81">
        <w:rPr>
          <w:rFonts w:ascii="Times New Roman" w:eastAsia="Times New Roman" w:hAnsi="Times New Roman" w:cs="Times New Roman"/>
          <w:bCs/>
          <w:sz w:val="24"/>
          <w:szCs w:val="24"/>
          <w:lang w:eastAsia="pl-PL"/>
        </w:rPr>
        <w:t xml:space="preserve"> limit zostanie wyczerpany</w:t>
      </w:r>
      <w:r w:rsidR="00D07F50" w:rsidRPr="007A2E81">
        <w:rPr>
          <w:rFonts w:ascii="Times New Roman" w:eastAsia="Times New Roman" w:hAnsi="Times New Roman" w:cs="Times New Roman"/>
          <w:bCs/>
          <w:sz w:val="24"/>
          <w:szCs w:val="24"/>
          <w:lang w:eastAsia="pl-PL"/>
        </w:rPr>
        <w:t>;</w:t>
      </w:r>
    </w:p>
    <w:p w14:paraId="719FF405"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d) prowadzenie w ujęciu miesięcznym i rocznym elektronicznej ewidencji odebranych z PSZOK odpadów komunalnych oraz odpadów budowlanych i rozbiórkowych z gospodarstw domowych zawierającej następujące informacje:</w:t>
      </w:r>
    </w:p>
    <w:p w14:paraId="20616359"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nr dokumentu z ważenia</w:t>
      </w:r>
    </w:p>
    <w:p w14:paraId="532D06CD"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data ważenia</w:t>
      </w:r>
    </w:p>
    <w:p w14:paraId="016ACC8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nr dokumentu przekazania odpadu</w:t>
      </w:r>
    </w:p>
    <w:p w14:paraId="793519A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kod odpadu</w:t>
      </w:r>
    </w:p>
    <w:p w14:paraId="052607DF"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masa odpadu (z  dokładnością do 1 kg)</w:t>
      </w:r>
    </w:p>
    <w:p w14:paraId="1F0899C1"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uwagi</w:t>
      </w:r>
    </w:p>
    <w:p w14:paraId="27FF4D3E" w14:textId="22E073CF"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podsumowania mas odpadów  odebranych z PSZOK dla każdego kodu i wszystkich kodów razem, miesięczne i roczne</w:t>
      </w:r>
      <w:r w:rsidR="00D07F50" w:rsidRPr="007A2E81">
        <w:rPr>
          <w:rFonts w:ascii="Times New Roman" w:eastAsia="Times New Roman" w:hAnsi="Times New Roman" w:cs="Times New Roman"/>
          <w:bCs/>
          <w:sz w:val="24"/>
          <w:szCs w:val="24"/>
          <w:lang w:eastAsia="pl-PL"/>
        </w:rPr>
        <w:t>;</w:t>
      </w:r>
    </w:p>
    <w:p w14:paraId="08430BFC"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e) ewidencja prowadzona będzie w programie </w:t>
      </w:r>
      <w:proofErr w:type="spellStart"/>
      <w:r w:rsidRPr="007A2E81">
        <w:rPr>
          <w:rFonts w:ascii="Times New Roman" w:eastAsia="Times New Roman" w:hAnsi="Times New Roman" w:cs="Times New Roman"/>
          <w:bCs/>
          <w:sz w:val="24"/>
          <w:szCs w:val="24"/>
          <w:lang w:eastAsia="pl-PL"/>
        </w:rPr>
        <w:t>excel</w:t>
      </w:r>
      <w:proofErr w:type="spellEnd"/>
      <w:r w:rsidRPr="007A2E81">
        <w:rPr>
          <w:rFonts w:ascii="Times New Roman" w:eastAsia="Times New Roman" w:hAnsi="Times New Roman" w:cs="Times New Roman"/>
          <w:bCs/>
          <w:sz w:val="24"/>
          <w:szCs w:val="24"/>
          <w:lang w:eastAsia="pl-PL"/>
        </w:rPr>
        <w:t xml:space="preserve"> z wykorzystaniem jego funkcjonalności i przekazywana Zamawiającemu z zabezpieczeniem danych osobowych, w stanie pozwalającym na dalsze wykorzystywanie wszystkich funkcjonalności oprogramowania podczas weryfikacji danych.</w:t>
      </w:r>
    </w:p>
    <w:p w14:paraId="0F2F687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6) </w:t>
      </w:r>
      <w:bookmarkStart w:id="25" w:name="_Hlk173936434"/>
      <w:r w:rsidRPr="007A2E81">
        <w:rPr>
          <w:rFonts w:ascii="Times New Roman" w:eastAsia="Times New Roman" w:hAnsi="Times New Roman" w:cs="Times New Roman"/>
          <w:bCs/>
          <w:sz w:val="24"/>
          <w:szCs w:val="24"/>
          <w:u w:val="single"/>
          <w:lang w:eastAsia="pl-PL"/>
        </w:rPr>
        <w:t>Wymagania w zakresie przyjmowania odpadów od mieszkańców Miasta Mława</w:t>
      </w:r>
      <w:bookmarkEnd w:id="25"/>
      <w:r w:rsidRPr="007A2E81">
        <w:rPr>
          <w:rFonts w:ascii="Times New Roman" w:eastAsia="Times New Roman" w:hAnsi="Times New Roman" w:cs="Times New Roman"/>
          <w:bCs/>
          <w:sz w:val="24"/>
          <w:szCs w:val="24"/>
          <w:u w:val="single"/>
          <w:lang w:eastAsia="pl-PL"/>
        </w:rPr>
        <w:t>:</w:t>
      </w:r>
    </w:p>
    <w:p w14:paraId="28C74D43" w14:textId="3850B9FC"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a) weryfikacja uprawnień właściciela nieruchomości do przekazania odpadów w PSZOK w ramach opłaty za gospodarowanie odpadami komunalnymi, przed ich przyjęciem (identyfikacja </w:t>
      </w:r>
      <w:r w:rsidR="00CC572B" w:rsidRPr="007A2E81">
        <w:rPr>
          <w:rFonts w:ascii="Times New Roman" w:eastAsia="Times New Roman" w:hAnsi="Times New Roman" w:cs="Times New Roman"/>
          <w:bCs/>
          <w:sz w:val="24"/>
          <w:szCs w:val="24"/>
          <w:lang w:eastAsia="pl-PL"/>
        </w:rPr>
        <w:t>osoby/właściciela/zarządzającego nieruchomością</w:t>
      </w:r>
      <w:r w:rsidRPr="007A2E81">
        <w:rPr>
          <w:rFonts w:ascii="Times New Roman" w:eastAsia="Times New Roman" w:hAnsi="Times New Roman" w:cs="Times New Roman"/>
          <w:bCs/>
          <w:sz w:val="24"/>
          <w:szCs w:val="24"/>
          <w:lang w:eastAsia="pl-PL"/>
        </w:rPr>
        <w:t xml:space="preserve"> i położenia nieruchomości, </w:t>
      </w:r>
      <w:r w:rsidR="00CC572B" w:rsidRPr="007A2E81">
        <w:rPr>
          <w:rFonts w:ascii="Times New Roman" w:eastAsia="Times New Roman" w:hAnsi="Times New Roman" w:cs="Times New Roman"/>
          <w:bCs/>
          <w:sz w:val="24"/>
          <w:szCs w:val="24"/>
          <w:lang w:eastAsia="pl-PL"/>
        </w:rPr>
        <w:t xml:space="preserve">weryfikacja przynależności nieruchomości do bazy adresowej przekazanej przez Zamawiającego, </w:t>
      </w:r>
      <w:r w:rsidRPr="007A2E81">
        <w:rPr>
          <w:rFonts w:ascii="Times New Roman" w:eastAsia="Times New Roman" w:hAnsi="Times New Roman" w:cs="Times New Roman"/>
          <w:bCs/>
          <w:sz w:val="24"/>
          <w:szCs w:val="24"/>
          <w:lang w:eastAsia="pl-PL"/>
        </w:rPr>
        <w:t xml:space="preserve">weryfikacja </w:t>
      </w:r>
      <w:r w:rsidR="00CC572B" w:rsidRPr="007A2E81">
        <w:rPr>
          <w:rFonts w:ascii="Times New Roman" w:eastAsia="Times New Roman" w:hAnsi="Times New Roman" w:cs="Times New Roman"/>
          <w:bCs/>
          <w:sz w:val="24"/>
          <w:szCs w:val="24"/>
          <w:lang w:eastAsia="pl-PL"/>
        </w:rPr>
        <w:t>w</w:t>
      </w:r>
      <w:r w:rsidRPr="007A2E81">
        <w:rPr>
          <w:rFonts w:ascii="Times New Roman" w:eastAsia="Times New Roman" w:hAnsi="Times New Roman" w:cs="Times New Roman"/>
          <w:bCs/>
          <w:sz w:val="24"/>
          <w:szCs w:val="24"/>
          <w:lang w:eastAsia="pl-PL"/>
        </w:rPr>
        <w:t>noszenia opłaty</w:t>
      </w:r>
      <w:r w:rsidR="00CC572B" w:rsidRPr="007A2E81">
        <w:rPr>
          <w:rFonts w:ascii="Times New Roman" w:eastAsia="Times New Roman" w:hAnsi="Times New Roman" w:cs="Times New Roman"/>
          <w:bCs/>
          <w:sz w:val="24"/>
          <w:szCs w:val="24"/>
          <w:lang w:eastAsia="pl-PL"/>
        </w:rPr>
        <w:t xml:space="preserve"> za gospodarowanie odpadami komunalnymi na rzecz gminy, weryfikacja korzystania z ulgi za kompostowanie bioodpadów</w:t>
      </w:r>
      <w:r w:rsidRPr="007A2E81">
        <w:rPr>
          <w:rFonts w:ascii="Times New Roman" w:eastAsia="Times New Roman" w:hAnsi="Times New Roman" w:cs="Times New Roman"/>
          <w:bCs/>
          <w:sz w:val="24"/>
          <w:szCs w:val="24"/>
          <w:lang w:eastAsia="pl-PL"/>
        </w:rPr>
        <w:t>),</w:t>
      </w:r>
    </w:p>
    <w:p w14:paraId="00EBC761" w14:textId="0C0BFA99"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b) weryfikacja </w:t>
      </w:r>
      <w:r w:rsidR="00CC572B" w:rsidRPr="007A2E81">
        <w:rPr>
          <w:rFonts w:ascii="Times New Roman" w:eastAsia="Times New Roman" w:hAnsi="Times New Roman" w:cs="Times New Roman"/>
          <w:bCs/>
          <w:sz w:val="24"/>
          <w:szCs w:val="24"/>
          <w:lang w:eastAsia="pl-PL"/>
        </w:rPr>
        <w:t xml:space="preserve">pochodzenia i </w:t>
      </w:r>
      <w:r w:rsidRPr="007A2E81">
        <w:rPr>
          <w:rFonts w:ascii="Times New Roman" w:eastAsia="Times New Roman" w:hAnsi="Times New Roman" w:cs="Times New Roman"/>
          <w:bCs/>
          <w:sz w:val="24"/>
          <w:szCs w:val="24"/>
          <w:lang w:eastAsia="pl-PL"/>
        </w:rPr>
        <w:t>stanu dostarczonych odpadów w kontekście możliwości ich</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przyjęcia w</w:t>
      </w:r>
      <w:r w:rsidR="00040F5B"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PSZOK, w tym ich wysegregowania wg poszczególnych frakcji oraz prawidłowa kwalifikacja do odpowiednich frakcji/kodów </w:t>
      </w:r>
      <w:r w:rsidR="0038136C" w:rsidRPr="007A2E81">
        <w:rPr>
          <w:rFonts w:ascii="Times New Roman" w:eastAsia="Times New Roman" w:hAnsi="Times New Roman" w:cs="Times New Roman"/>
          <w:bCs/>
          <w:sz w:val="24"/>
          <w:szCs w:val="24"/>
          <w:lang w:eastAsia="pl-PL"/>
        </w:rPr>
        <w:t>na etapie przyjęcia do PSZOK</w:t>
      </w:r>
      <w:r w:rsidRPr="007A2E81">
        <w:rPr>
          <w:rFonts w:ascii="Times New Roman" w:eastAsia="Times New Roman" w:hAnsi="Times New Roman" w:cs="Times New Roman"/>
          <w:bCs/>
          <w:sz w:val="24"/>
          <w:szCs w:val="24"/>
          <w:lang w:eastAsia="pl-PL"/>
        </w:rPr>
        <w:t xml:space="preserve"> do</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PSZOK,</w:t>
      </w:r>
    </w:p>
    <w:p w14:paraId="704C8504" w14:textId="14054D70"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c) ważenie odpadów, instrukcje i </w:t>
      </w:r>
      <w:r w:rsidR="0038136C" w:rsidRPr="007A2E81">
        <w:rPr>
          <w:rFonts w:ascii="Times New Roman" w:eastAsia="Times New Roman" w:hAnsi="Times New Roman" w:cs="Times New Roman"/>
          <w:bCs/>
          <w:sz w:val="24"/>
          <w:szCs w:val="24"/>
          <w:lang w:eastAsia="pl-PL"/>
        </w:rPr>
        <w:t xml:space="preserve">udzielanie </w:t>
      </w:r>
      <w:r w:rsidRPr="007A2E81">
        <w:rPr>
          <w:rFonts w:ascii="Times New Roman" w:eastAsia="Times New Roman" w:hAnsi="Times New Roman" w:cs="Times New Roman"/>
          <w:bCs/>
          <w:sz w:val="24"/>
          <w:szCs w:val="24"/>
          <w:lang w:eastAsia="pl-PL"/>
        </w:rPr>
        <w:t>pomoc</w:t>
      </w:r>
      <w:r w:rsidR="0038136C" w:rsidRPr="007A2E81">
        <w:rPr>
          <w:rFonts w:ascii="Times New Roman" w:eastAsia="Times New Roman" w:hAnsi="Times New Roman" w:cs="Times New Roman"/>
          <w:bCs/>
          <w:sz w:val="24"/>
          <w:szCs w:val="24"/>
          <w:lang w:eastAsia="pl-PL"/>
        </w:rPr>
        <w:t>y</w:t>
      </w:r>
      <w:r w:rsidRPr="007A2E81">
        <w:rPr>
          <w:rFonts w:ascii="Times New Roman" w:eastAsia="Times New Roman" w:hAnsi="Times New Roman" w:cs="Times New Roman"/>
          <w:bCs/>
          <w:sz w:val="24"/>
          <w:szCs w:val="24"/>
          <w:lang w:eastAsia="pl-PL"/>
        </w:rPr>
        <w:t xml:space="preserve"> przy ich rozładunku</w:t>
      </w:r>
      <w:r w:rsidR="00083B99" w:rsidRPr="007A2E81">
        <w:rPr>
          <w:rFonts w:ascii="Times New Roman" w:eastAsia="Times New Roman" w:hAnsi="Times New Roman" w:cs="Times New Roman"/>
          <w:bCs/>
          <w:sz w:val="24"/>
          <w:szCs w:val="24"/>
          <w:lang w:eastAsia="pl-PL"/>
        </w:rPr>
        <w:t xml:space="preserve"> </w:t>
      </w:r>
      <w:r w:rsidR="0038136C" w:rsidRPr="007A2E81">
        <w:rPr>
          <w:rFonts w:ascii="Times New Roman" w:eastAsia="Times New Roman" w:hAnsi="Times New Roman" w:cs="Times New Roman"/>
          <w:bCs/>
          <w:sz w:val="24"/>
          <w:szCs w:val="24"/>
          <w:lang w:eastAsia="pl-PL"/>
        </w:rPr>
        <w:t>oraz</w:t>
      </w:r>
      <w:r w:rsidR="00083B99"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 xml:space="preserve">umieszczeniu we właściwym pojemniku/kontenerze/boksie, w szczególności osobom </w:t>
      </w:r>
      <w:r w:rsidR="000F1BA7" w:rsidRPr="007A2E81">
        <w:rPr>
          <w:rFonts w:ascii="Times New Roman" w:eastAsia="Times New Roman" w:hAnsi="Times New Roman" w:cs="Times New Roman"/>
          <w:bCs/>
          <w:sz w:val="24"/>
          <w:szCs w:val="24"/>
          <w:lang w:eastAsia="pl-PL"/>
        </w:rPr>
        <w:t xml:space="preserve">starszym </w:t>
      </w:r>
      <w:r w:rsidR="00083B99" w:rsidRPr="007A2E81">
        <w:rPr>
          <w:rFonts w:ascii="Times New Roman" w:eastAsia="Times New Roman" w:hAnsi="Times New Roman" w:cs="Times New Roman"/>
          <w:bCs/>
          <w:sz w:val="24"/>
          <w:szCs w:val="24"/>
          <w:lang w:eastAsia="pl-PL"/>
        </w:rPr>
        <w:t>lub</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niepełnosprawnym</w:t>
      </w:r>
      <w:r w:rsidR="0038136C" w:rsidRPr="007A2E81">
        <w:rPr>
          <w:rFonts w:ascii="Times New Roman" w:eastAsia="Times New Roman" w:hAnsi="Times New Roman" w:cs="Times New Roman"/>
          <w:bCs/>
          <w:sz w:val="24"/>
          <w:szCs w:val="24"/>
          <w:lang w:eastAsia="pl-PL"/>
        </w:rPr>
        <w:t>;</w:t>
      </w:r>
    </w:p>
    <w:p w14:paraId="4297CDCF" w14:textId="32C33139"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d) wydawanie, wyłącznie na żądanie dostarczającego odpady</w:t>
      </w:r>
      <w:r w:rsidR="003D013A"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dokumentu potwierdzającego rodzaj i masę przyjętych w PSZOK odpadów</w:t>
      </w:r>
      <w:r w:rsidR="00D42249" w:rsidRPr="007A2E81">
        <w:rPr>
          <w:rFonts w:ascii="Times New Roman" w:eastAsia="Times New Roman" w:hAnsi="Times New Roman" w:cs="Times New Roman"/>
          <w:bCs/>
          <w:sz w:val="24"/>
          <w:szCs w:val="24"/>
          <w:lang w:eastAsia="pl-PL"/>
        </w:rPr>
        <w:t>;</w:t>
      </w:r>
    </w:p>
    <w:p w14:paraId="54BF5E08" w14:textId="22F3C3ED"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 xml:space="preserve">e) zgłaszanie Zamawiającemu w ciągu </w:t>
      </w:r>
      <w:r w:rsidR="00D42249" w:rsidRPr="007A2E81">
        <w:rPr>
          <w:rFonts w:ascii="Times New Roman" w:eastAsia="Times New Roman" w:hAnsi="Times New Roman" w:cs="Times New Roman"/>
          <w:bCs/>
          <w:sz w:val="24"/>
          <w:szCs w:val="24"/>
          <w:lang w:eastAsia="pl-PL"/>
        </w:rPr>
        <w:t>3</w:t>
      </w:r>
      <w:r w:rsidRPr="007A2E81">
        <w:rPr>
          <w:rFonts w:ascii="Times New Roman" w:eastAsia="Times New Roman" w:hAnsi="Times New Roman" w:cs="Times New Roman"/>
          <w:bCs/>
          <w:sz w:val="24"/>
          <w:szCs w:val="24"/>
          <w:lang w:eastAsia="pl-PL"/>
        </w:rPr>
        <w:t xml:space="preserve"> dni roboczych od zdarzenia wszelkich prób nieuprawnionego przekazania odpadów do PSZOK,</w:t>
      </w:r>
    </w:p>
    <w:p w14:paraId="4C873EF5" w14:textId="0CACC6BA"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f) przetwarzanie danych osobowych wyłącznie do celów realizacji zamówienia na zasadach określonych w umowie powierzenia przetwarzania danych osobowych, której wzór stanowi </w:t>
      </w:r>
      <w:r w:rsidR="00040F5B" w:rsidRPr="007A2E81">
        <w:rPr>
          <w:rFonts w:ascii="Times New Roman" w:eastAsia="Times New Roman" w:hAnsi="Times New Roman" w:cs="Times New Roman"/>
          <w:bCs/>
          <w:sz w:val="24"/>
          <w:szCs w:val="24"/>
          <w:lang w:eastAsia="pl-PL"/>
        </w:rPr>
        <w:t>Z</w:t>
      </w:r>
      <w:r w:rsidRPr="007A2E81">
        <w:rPr>
          <w:rFonts w:ascii="Times New Roman" w:eastAsia="Times New Roman" w:hAnsi="Times New Roman" w:cs="Times New Roman"/>
          <w:bCs/>
          <w:sz w:val="24"/>
          <w:szCs w:val="24"/>
          <w:lang w:eastAsia="pl-PL"/>
        </w:rPr>
        <w:t xml:space="preserve">ałącznik </w:t>
      </w:r>
      <w:r w:rsidR="00040F5B" w:rsidRPr="007A2E81">
        <w:rPr>
          <w:rFonts w:ascii="Times New Roman" w:eastAsia="Times New Roman" w:hAnsi="Times New Roman" w:cs="Times New Roman"/>
          <w:bCs/>
          <w:sz w:val="24"/>
          <w:szCs w:val="24"/>
          <w:lang w:eastAsia="pl-PL"/>
        </w:rPr>
        <w:t>N</w:t>
      </w:r>
      <w:r w:rsidRPr="007A2E81">
        <w:rPr>
          <w:rFonts w:ascii="Times New Roman" w:eastAsia="Times New Roman" w:hAnsi="Times New Roman" w:cs="Times New Roman"/>
          <w:bCs/>
          <w:sz w:val="24"/>
          <w:szCs w:val="24"/>
          <w:lang w:eastAsia="pl-PL"/>
        </w:rPr>
        <w:t>r</w:t>
      </w:r>
      <w:r w:rsidR="00040F5B" w:rsidRPr="007A2E81">
        <w:rPr>
          <w:rFonts w:ascii="Times New Roman" w:eastAsia="Times New Roman" w:hAnsi="Times New Roman" w:cs="Times New Roman"/>
          <w:bCs/>
          <w:sz w:val="24"/>
          <w:szCs w:val="24"/>
          <w:lang w:eastAsia="pl-PL"/>
        </w:rPr>
        <w:t xml:space="preserve"> 4 do SWZ</w:t>
      </w:r>
      <w:r w:rsidR="00D42249" w:rsidRPr="007A2E81">
        <w:rPr>
          <w:rFonts w:ascii="Times New Roman" w:eastAsia="Times New Roman" w:hAnsi="Times New Roman" w:cs="Times New Roman"/>
          <w:bCs/>
          <w:sz w:val="24"/>
          <w:szCs w:val="24"/>
          <w:lang w:eastAsia="pl-PL"/>
        </w:rPr>
        <w:t>;</w:t>
      </w:r>
    </w:p>
    <w:p w14:paraId="7B8725FA" w14:textId="4B6D39D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g) w przypadku przekroczenia limitów przyjęć odpadów na PSZOK w miarę możliwości Wykonawca podejmie się odpłatnego, na własny rachunek zbierania od właścicieli nieruchomości pozostałej masy </w:t>
      </w:r>
      <w:r w:rsidR="00083B99" w:rsidRPr="007A2E81">
        <w:rPr>
          <w:rFonts w:ascii="Times New Roman" w:eastAsia="Times New Roman" w:hAnsi="Times New Roman" w:cs="Times New Roman"/>
          <w:bCs/>
          <w:sz w:val="24"/>
          <w:szCs w:val="24"/>
          <w:lang w:eastAsia="pl-PL"/>
        </w:rPr>
        <w:t xml:space="preserve">(ponad limit) </w:t>
      </w:r>
      <w:r w:rsidRPr="007A2E81">
        <w:rPr>
          <w:rFonts w:ascii="Times New Roman" w:eastAsia="Times New Roman" w:hAnsi="Times New Roman" w:cs="Times New Roman"/>
          <w:bCs/>
          <w:sz w:val="24"/>
          <w:szCs w:val="24"/>
          <w:lang w:eastAsia="pl-PL"/>
        </w:rPr>
        <w:t xml:space="preserve">dostarczonych odpadów, pod warunkiem ich gromadzenia w odrębnych urządzeniach, nie należących do </w:t>
      </w:r>
      <w:r w:rsidR="00083B99" w:rsidRPr="007A2E81">
        <w:rPr>
          <w:rFonts w:ascii="Times New Roman" w:eastAsia="Times New Roman" w:hAnsi="Times New Roman" w:cs="Times New Roman"/>
          <w:bCs/>
          <w:sz w:val="24"/>
          <w:szCs w:val="24"/>
          <w:lang w:eastAsia="pl-PL"/>
        </w:rPr>
        <w:t xml:space="preserve">wyposażenia </w:t>
      </w:r>
      <w:r w:rsidRPr="007A2E81">
        <w:rPr>
          <w:rFonts w:ascii="Times New Roman" w:eastAsia="Times New Roman" w:hAnsi="Times New Roman" w:cs="Times New Roman"/>
          <w:bCs/>
          <w:sz w:val="24"/>
          <w:szCs w:val="24"/>
          <w:lang w:eastAsia="pl-PL"/>
        </w:rPr>
        <w:t>PSZOK, odpowiednio i jednoznacznie oznakowanych na okoliczność  gospodarowania tymi odpadami na własny rachunek</w:t>
      </w:r>
      <w:r w:rsidR="00083B99" w:rsidRPr="007A2E81">
        <w:rPr>
          <w:rFonts w:ascii="Times New Roman" w:eastAsia="Times New Roman" w:hAnsi="Times New Roman" w:cs="Times New Roman"/>
          <w:bCs/>
          <w:sz w:val="24"/>
          <w:szCs w:val="24"/>
          <w:lang w:eastAsia="pl-PL"/>
        </w:rPr>
        <w:t>, przy czym Zamawiającemu przysługuje prawo weryfikacji powyższego, a Wykonawcę obciąża obowiązek okazania dokumentacji prowadzonej w tym zakresie na</w:t>
      </w:r>
      <w:r w:rsidR="000267B3" w:rsidRPr="007A2E81">
        <w:rPr>
          <w:rFonts w:ascii="Times New Roman" w:eastAsia="Times New Roman" w:hAnsi="Times New Roman" w:cs="Times New Roman"/>
          <w:bCs/>
          <w:sz w:val="24"/>
          <w:szCs w:val="24"/>
          <w:lang w:eastAsia="pl-PL"/>
        </w:rPr>
        <w:t> </w:t>
      </w:r>
      <w:r w:rsidR="00083B99" w:rsidRPr="007A2E81">
        <w:rPr>
          <w:rFonts w:ascii="Times New Roman" w:eastAsia="Times New Roman" w:hAnsi="Times New Roman" w:cs="Times New Roman"/>
          <w:bCs/>
          <w:sz w:val="24"/>
          <w:szCs w:val="24"/>
          <w:lang w:eastAsia="pl-PL"/>
        </w:rPr>
        <w:t>każde żądanie Zamawiającego</w:t>
      </w:r>
      <w:r w:rsidR="00D42249" w:rsidRPr="007A2E81">
        <w:rPr>
          <w:rFonts w:ascii="Times New Roman" w:eastAsia="Times New Roman" w:hAnsi="Times New Roman" w:cs="Times New Roman"/>
          <w:bCs/>
          <w:sz w:val="24"/>
          <w:szCs w:val="24"/>
          <w:lang w:eastAsia="pl-PL"/>
        </w:rPr>
        <w:t>;</w:t>
      </w:r>
    </w:p>
    <w:p w14:paraId="0AC8D405"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7</w:t>
      </w:r>
      <w:r w:rsidRPr="007A2E81">
        <w:rPr>
          <w:rFonts w:ascii="Times New Roman" w:eastAsia="Times New Roman" w:hAnsi="Times New Roman" w:cs="Times New Roman"/>
          <w:bCs/>
          <w:sz w:val="24"/>
          <w:szCs w:val="24"/>
          <w:u w:val="single"/>
          <w:lang w:eastAsia="pl-PL"/>
        </w:rPr>
        <w:t>) Wykaz odpadów podlegających przyjęciu w PSZOK w ramach opłaty za gospodarowanie odpadami komunalnymi</w:t>
      </w:r>
      <w:r w:rsidRPr="007A2E81">
        <w:rPr>
          <w:rFonts w:ascii="Times New Roman" w:eastAsia="Times New Roman" w:hAnsi="Times New Roman" w:cs="Times New Roman"/>
          <w:bCs/>
          <w:sz w:val="24"/>
          <w:szCs w:val="24"/>
          <w:lang w:eastAsia="pl-PL"/>
        </w:rPr>
        <w:t>.</w:t>
      </w:r>
    </w:p>
    <w:p w14:paraId="557A8261"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Przyjęciu w ramach opłaty podlegają następujące odpady komunalne selektywnie zebrane:</w:t>
      </w:r>
    </w:p>
    <w:p w14:paraId="57E8B6C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a) papier,  </w:t>
      </w:r>
    </w:p>
    <w:p w14:paraId="15B8CD95"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b) metale, </w:t>
      </w:r>
    </w:p>
    <w:p w14:paraId="6DB38612"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c) tworzywa sztuczne, </w:t>
      </w:r>
    </w:p>
    <w:p w14:paraId="1B2B628B"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d) odpady opakowaniowe wielomateriałowe, </w:t>
      </w:r>
    </w:p>
    <w:p w14:paraId="6A7027AA"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e) szkło, </w:t>
      </w:r>
    </w:p>
    <w:p w14:paraId="6BAE954C"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 bioodpady, z wyjątkiem bioodpadów pochodzących od właścicieli nieruchomości korzystających z częściowego zwolnienia z opłaty z tytułu kompostowania bioodpadów w kompostowniku przydomowym,</w:t>
      </w:r>
    </w:p>
    <w:p w14:paraId="1BDC5033" w14:textId="01891FA5" w:rsidR="00D61BE0"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g) popiół</w:t>
      </w:r>
    </w:p>
    <w:p w14:paraId="23A27E12" w14:textId="18A91C73"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h</w:t>
      </w:r>
      <w:r w:rsidR="00BF5957" w:rsidRPr="007A2E81">
        <w:rPr>
          <w:rFonts w:ascii="Times New Roman" w:eastAsia="Times New Roman" w:hAnsi="Times New Roman" w:cs="Times New Roman"/>
          <w:bCs/>
          <w:sz w:val="24"/>
          <w:szCs w:val="24"/>
          <w:lang w:eastAsia="pl-PL"/>
        </w:rPr>
        <w:t>) odpady niebezpieczne stanowiące odpady komunalne,</w:t>
      </w:r>
    </w:p>
    <w:p w14:paraId="2BCB3CF3" w14:textId="043779F5"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i</w:t>
      </w:r>
      <w:r w:rsidR="00BF5957" w:rsidRPr="007A2E81">
        <w:rPr>
          <w:rFonts w:ascii="Times New Roman" w:eastAsia="Times New Roman" w:hAnsi="Times New Roman" w:cs="Times New Roman"/>
          <w:bCs/>
          <w:sz w:val="24"/>
          <w:szCs w:val="24"/>
          <w:lang w:eastAsia="pl-PL"/>
        </w:rPr>
        <w:t>) przeterminowane leki i chemikalia,</w:t>
      </w:r>
    </w:p>
    <w:p w14:paraId="2EEE09E6" w14:textId="5C27C990"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j</w:t>
      </w:r>
      <w:r w:rsidR="00BF5957" w:rsidRPr="007A2E81">
        <w:rPr>
          <w:rFonts w:ascii="Times New Roman" w:eastAsia="Times New Roman" w:hAnsi="Times New Roman" w:cs="Times New Roman"/>
          <w:bCs/>
          <w:sz w:val="24"/>
          <w:szCs w:val="24"/>
          <w:lang w:eastAsia="pl-PL"/>
        </w:rPr>
        <w:t xml:space="preserve">) </w:t>
      </w:r>
      <w:bookmarkStart w:id="26" w:name="_Hlk108439069"/>
      <w:r w:rsidR="00BF5957" w:rsidRPr="007A2E81">
        <w:rPr>
          <w:rFonts w:ascii="Times New Roman" w:eastAsia="Times New Roman" w:hAnsi="Times New Roman" w:cs="Times New Roman"/>
          <w:bCs/>
          <w:sz w:val="24"/>
          <w:szCs w:val="24"/>
          <w:lang w:eastAsia="pl-PL"/>
        </w:rPr>
        <w:t>odpady niekwalifikujące się do odpadów medycznych powstałe w gospodarstwie domowym w wyniku przyjmowania produktów leczniczych w formie iniekcji i prowadzenia monitoringu poziomu substancji we krwi, w szczególności igły i strzykawki</w:t>
      </w:r>
      <w:bookmarkEnd w:id="26"/>
      <w:r w:rsidR="00BF5957" w:rsidRPr="007A2E81">
        <w:rPr>
          <w:rFonts w:ascii="Times New Roman" w:eastAsia="Times New Roman" w:hAnsi="Times New Roman" w:cs="Times New Roman"/>
          <w:bCs/>
          <w:sz w:val="24"/>
          <w:szCs w:val="24"/>
          <w:lang w:eastAsia="pl-PL"/>
        </w:rPr>
        <w:t>,</w:t>
      </w:r>
    </w:p>
    <w:p w14:paraId="7CFE8B4D" w14:textId="455F2745"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k</w:t>
      </w:r>
      <w:r w:rsidR="00BF5957" w:rsidRPr="007A2E81">
        <w:rPr>
          <w:rFonts w:ascii="Times New Roman" w:eastAsia="Times New Roman" w:hAnsi="Times New Roman" w:cs="Times New Roman"/>
          <w:bCs/>
          <w:sz w:val="24"/>
          <w:szCs w:val="24"/>
          <w:lang w:eastAsia="pl-PL"/>
        </w:rPr>
        <w:t>) meble i inne odpady wielkogabarytowe,</w:t>
      </w:r>
    </w:p>
    <w:p w14:paraId="4C330581" w14:textId="3476225E"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l</w:t>
      </w:r>
      <w:r w:rsidR="00BF5957" w:rsidRPr="007A2E81">
        <w:rPr>
          <w:rFonts w:ascii="Times New Roman" w:eastAsia="Times New Roman" w:hAnsi="Times New Roman" w:cs="Times New Roman"/>
          <w:bCs/>
          <w:sz w:val="24"/>
          <w:szCs w:val="24"/>
          <w:lang w:eastAsia="pl-PL"/>
        </w:rPr>
        <w:t xml:space="preserve">) zużyte baterie i akumulatory, </w:t>
      </w:r>
    </w:p>
    <w:p w14:paraId="5C66FB81" w14:textId="386A4AEE"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ł</w:t>
      </w:r>
      <w:r w:rsidR="00BF5957" w:rsidRPr="007A2E81">
        <w:rPr>
          <w:rFonts w:ascii="Times New Roman" w:eastAsia="Times New Roman" w:hAnsi="Times New Roman" w:cs="Times New Roman"/>
          <w:bCs/>
          <w:sz w:val="24"/>
          <w:szCs w:val="24"/>
          <w:lang w:eastAsia="pl-PL"/>
        </w:rPr>
        <w:t>) zużyty sprzęt elektryczny i elektroniczny,</w:t>
      </w:r>
    </w:p>
    <w:p w14:paraId="75CB754D" w14:textId="26FF4552" w:rsidR="00BF595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m</w:t>
      </w:r>
      <w:r w:rsidR="00BF5957" w:rsidRPr="007A2E81">
        <w:rPr>
          <w:rFonts w:ascii="Times New Roman" w:eastAsia="Times New Roman" w:hAnsi="Times New Roman" w:cs="Times New Roman"/>
          <w:bCs/>
          <w:sz w:val="24"/>
          <w:szCs w:val="24"/>
          <w:lang w:eastAsia="pl-PL"/>
        </w:rPr>
        <w:t>) zużyte opony, do wysokości obowiązującego limitu ilościowego,</w:t>
      </w:r>
    </w:p>
    <w:p w14:paraId="22ACEDCF" w14:textId="2C8341F8" w:rsidR="000F1BA7" w:rsidRPr="007A2E81" w:rsidRDefault="00D61B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n</w:t>
      </w:r>
      <w:r w:rsidR="00BF5957" w:rsidRPr="007A2E81">
        <w:rPr>
          <w:rFonts w:ascii="Times New Roman" w:eastAsia="Times New Roman" w:hAnsi="Times New Roman" w:cs="Times New Roman"/>
          <w:bCs/>
          <w:sz w:val="24"/>
          <w:szCs w:val="24"/>
          <w:lang w:eastAsia="pl-PL"/>
        </w:rPr>
        <w:t>)  tekstyli</w:t>
      </w:r>
      <w:r w:rsidRPr="007A2E81">
        <w:rPr>
          <w:rFonts w:ascii="Times New Roman" w:eastAsia="Times New Roman" w:hAnsi="Times New Roman" w:cs="Times New Roman"/>
          <w:bCs/>
          <w:sz w:val="24"/>
          <w:szCs w:val="24"/>
          <w:lang w:eastAsia="pl-PL"/>
        </w:rPr>
        <w:t>a</w:t>
      </w:r>
      <w:r w:rsidR="00BF5957" w:rsidRPr="007A2E81">
        <w:rPr>
          <w:rFonts w:ascii="Times New Roman" w:eastAsia="Times New Roman" w:hAnsi="Times New Roman" w:cs="Times New Roman"/>
          <w:bCs/>
          <w:sz w:val="24"/>
          <w:szCs w:val="24"/>
          <w:lang w:eastAsia="pl-PL"/>
        </w:rPr>
        <w:t xml:space="preserve"> i odzież</w:t>
      </w:r>
      <w:r w:rsidR="000F1BA7" w:rsidRPr="007A2E81">
        <w:rPr>
          <w:rFonts w:ascii="Times New Roman" w:eastAsia="Times New Roman" w:hAnsi="Times New Roman" w:cs="Times New Roman"/>
          <w:bCs/>
          <w:sz w:val="24"/>
          <w:szCs w:val="24"/>
          <w:lang w:eastAsia="pl-PL"/>
        </w:rPr>
        <w:t>.</w:t>
      </w:r>
    </w:p>
    <w:p w14:paraId="19600B54" w14:textId="540F3B28" w:rsidR="00BF5957" w:rsidRPr="007A2E81" w:rsidRDefault="000F1BA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Przyjęciu w ramach opłaty podlegają także </w:t>
      </w:r>
      <w:r w:rsidR="00BF5957" w:rsidRPr="007A2E81">
        <w:rPr>
          <w:rFonts w:ascii="Times New Roman" w:eastAsia="Times New Roman" w:hAnsi="Times New Roman" w:cs="Times New Roman"/>
          <w:bCs/>
          <w:sz w:val="24"/>
          <w:szCs w:val="24"/>
          <w:lang w:eastAsia="pl-PL"/>
        </w:rPr>
        <w:t xml:space="preserve">selektywnie zebrane </w:t>
      </w:r>
      <w:bookmarkStart w:id="27" w:name="_Hlk108093870"/>
      <w:r w:rsidR="00BF5957" w:rsidRPr="007A2E81">
        <w:rPr>
          <w:rFonts w:ascii="Times New Roman" w:eastAsia="Times New Roman" w:hAnsi="Times New Roman" w:cs="Times New Roman"/>
          <w:bCs/>
          <w:sz w:val="24"/>
          <w:szCs w:val="24"/>
          <w:lang w:eastAsia="pl-PL"/>
        </w:rPr>
        <w:t>odpady budowlane i</w:t>
      </w:r>
      <w:r w:rsidR="000267B3" w:rsidRPr="007A2E81">
        <w:rPr>
          <w:rFonts w:ascii="Times New Roman" w:eastAsia="Times New Roman" w:hAnsi="Times New Roman" w:cs="Times New Roman"/>
          <w:bCs/>
          <w:sz w:val="24"/>
          <w:szCs w:val="24"/>
          <w:lang w:eastAsia="pl-PL"/>
        </w:rPr>
        <w:t> </w:t>
      </w:r>
      <w:r w:rsidR="00BF5957" w:rsidRPr="007A2E81">
        <w:rPr>
          <w:rFonts w:ascii="Times New Roman" w:eastAsia="Times New Roman" w:hAnsi="Times New Roman" w:cs="Times New Roman"/>
          <w:bCs/>
          <w:sz w:val="24"/>
          <w:szCs w:val="24"/>
          <w:lang w:eastAsia="pl-PL"/>
        </w:rPr>
        <w:t>rozbiórkowe z gospodarstw domowych</w:t>
      </w:r>
      <w:bookmarkEnd w:id="27"/>
      <w:r w:rsidR="00BF5957" w:rsidRPr="007A2E81">
        <w:rPr>
          <w:rFonts w:ascii="Times New Roman" w:eastAsia="Times New Roman" w:hAnsi="Times New Roman" w:cs="Times New Roman"/>
          <w:bCs/>
          <w:sz w:val="24"/>
          <w:szCs w:val="24"/>
          <w:lang w:eastAsia="pl-PL"/>
        </w:rPr>
        <w:t>, do wysokości obowiązującego limitu ilościowego.</w:t>
      </w:r>
    </w:p>
    <w:p w14:paraId="149F4ED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u w:val="single"/>
          <w:lang w:eastAsia="pl-PL"/>
        </w:rPr>
      </w:pPr>
      <w:r w:rsidRPr="007A2E81">
        <w:rPr>
          <w:rFonts w:ascii="Times New Roman" w:eastAsia="Times New Roman" w:hAnsi="Times New Roman" w:cs="Times New Roman"/>
          <w:bCs/>
          <w:sz w:val="24"/>
          <w:szCs w:val="24"/>
          <w:lang w:eastAsia="pl-PL"/>
        </w:rPr>
        <w:t xml:space="preserve">8) </w:t>
      </w:r>
      <w:r w:rsidRPr="007A2E81">
        <w:rPr>
          <w:rFonts w:ascii="Times New Roman" w:eastAsia="Times New Roman" w:hAnsi="Times New Roman" w:cs="Times New Roman"/>
          <w:bCs/>
          <w:sz w:val="24"/>
          <w:szCs w:val="24"/>
          <w:u w:val="single"/>
          <w:lang w:eastAsia="pl-PL"/>
        </w:rPr>
        <w:t>Wymagania w zakresie przekazywania odpadów zebranych w PSZOK podmiotowi odbierającemu:</w:t>
      </w:r>
    </w:p>
    <w:p w14:paraId="3EA03FDC" w14:textId="271BB679"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 bieżący monitoring zapełnienia urządzeń służących do gromadzenia odpadów zebranych w PSZOK i przekazywanie podmiotowi odbierającemu odpady z PSZOK, z którym Zamawiający zawrze umowę</w:t>
      </w:r>
      <w:r w:rsidR="005A1B18"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informacji o konieczności odbioru odpadów z PSZOK ze wskazaniem ich rodzaju oraz ilości najpóźniej w terminie 3 dni roboczych przed oczekiwanym terminem odbioru,</w:t>
      </w:r>
    </w:p>
    <w:p w14:paraId="24BEA5C7"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b) uzgadnianie z podmiotem odbierającym odpady z PSZOK terminu odbioru odpadów zgłoszonych uprzednio do odbioru,</w:t>
      </w:r>
    </w:p>
    <w:p w14:paraId="40EA8861"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przekazywanie w ustalonym terminie podmiotowi odbierającemu odpadów zebranych w PSZOK  do odbioru, w tym ich załadunek i ważenie,</w:t>
      </w:r>
    </w:p>
    <w:p w14:paraId="007EB6DA" w14:textId="01C4981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d) dbałość o systematyczne przekazywanie odpadów zebranych w PSZOK do odbioru podmiotowi odbierającemu odpady z PSZOK w kontekście możliwości ich zagospodarowania </w:t>
      </w:r>
      <w:r w:rsidR="00EC7486" w:rsidRPr="007A2E81">
        <w:rPr>
          <w:rFonts w:ascii="Times New Roman" w:eastAsia="Times New Roman" w:hAnsi="Times New Roman" w:cs="Times New Roman"/>
          <w:bCs/>
          <w:sz w:val="24"/>
          <w:szCs w:val="24"/>
          <w:lang w:eastAsia="pl-PL"/>
        </w:rPr>
        <w:lastRenderedPageBreak/>
        <w:t xml:space="preserve">w tym samym roku kalendarzowym </w:t>
      </w:r>
      <w:r w:rsidRPr="007A2E81">
        <w:rPr>
          <w:rFonts w:ascii="Times New Roman" w:eastAsia="Times New Roman" w:hAnsi="Times New Roman" w:cs="Times New Roman"/>
          <w:bCs/>
          <w:sz w:val="24"/>
          <w:szCs w:val="24"/>
          <w:lang w:eastAsia="pl-PL"/>
        </w:rPr>
        <w:t xml:space="preserve">oraz osiąganych poziomów </w:t>
      </w:r>
      <w:r w:rsidR="00EC7486" w:rsidRPr="007A2E81">
        <w:rPr>
          <w:rFonts w:ascii="Times New Roman" w:eastAsia="Times New Roman" w:hAnsi="Times New Roman" w:cs="Times New Roman"/>
          <w:bCs/>
          <w:sz w:val="24"/>
          <w:szCs w:val="24"/>
          <w:lang w:eastAsia="pl-PL"/>
        </w:rPr>
        <w:t xml:space="preserve">przygotowania do ponownego użycia i </w:t>
      </w:r>
      <w:r w:rsidRPr="007A2E81">
        <w:rPr>
          <w:rFonts w:ascii="Times New Roman" w:eastAsia="Times New Roman" w:hAnsi="Times New Roman" w:cs="Times New Roman"/>
          <w:bCs/>
          <w:sz w:val="24"/>
          <w:szCs w:val="24"/>
          <w:lang w:eastAsia="pl-PL"/>
        </w:rPr>
        <w:t>recyklingu</w:t>
      </w:r>
      <w:r w:rsidR="00EC7486" w:rsidRPr="007A2E81">
        <w:rPr>
          <w:rFonts w:ascii="Times New Roman" w:eastAsia="Times New Roman" w:hAnsi="Times New Roman" w:cs="Times New Roman"/>
          <w:bCs/>
          <w:sz w:val="24"/>
          <w:szCs w:val="24"/>
          <w:lang w:eastAsia="pl-PL"/>
        </w:rPr>
        <w:t>;</w:t>
      </w:r>
    </w:p>
    <w:p w14:paraId="183972DC" w14:textId="1E347B8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e) przekazanie do odbioru przed zakończeniem każdego roku kalendarzowego wszystkich odpadów zebranych w PSZOK w tym roku kalendarzowym</w:t>
      </w:r>
      <w:r w:rsidR="00EC7486" w:rsidRPr="007A2E81">
        <w:rPr>
          <w:rFonts w:ascii="Times New Roman" w:eastAsia="Times New Roman" w:hAnsi="Times New Roman" w:cs="Times New Roman"/>
          <w:bCs/>
          <w:sz w:val="24"/>
          <w:szCs w:val="24"/>
          <w:lang w:eastAsia="pl-PL"/>
        </w:rPr>
        <w:t>;</w:t>
      </w:r>
    </w:p>
    <w:p w14:paraId="6EF81519" w14:textId="4B44C1CC"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 w przypadku nie przekazania podmiotowi odbierającemu jakichkolwiek odpadów spośród zebranych w PSZOK przed zakończeniem umowy z winy Wykonawcy, Wykonawca ma</w:t>
      </w:r>
      <w:r w:rsidR="000264A5"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obowiązek ich </w:t>
      </w:r>
      <w:r w:rsidR="00A93E89" w:rsidRPr="007A2E81">
        <w:rPr>
          <w:rFonts w:ascii="Times New Roman" w:eastAsia="Times New Roman" w:hAnsi="Times New Roman" w:cs="Times New Roman"/>
          <w:bCs/>
          <w:sz w:val="24"/>
          <w:szCs w:val="24"/>
          <w:lang w:eastAsia="pl-PL"/>
        </w:rPr>
        <w:t xml:space="preserve">przekazania do zagospodarowania lub </w:t>
      </w:r>
      <w:r w:rsidRPr="007A2E81">
        <w:rPr>
          <w:rFonts w:ascii="Times New Roman" w:eastAsia="Times New Roman" w:hAnsi="Times New Roman" w:cs="Times New Roman"/>
          <w:bCs/>
          <w:sz w:val="24"/>
          <w:szCs w:val="24"/>
          <w:lang w:eastAsia="pl-PL"/>
        </w:rPr>
        <w:t xml:space="preserve">zagospodarowania </w:t>
      </w:r>
      <w:r w:rsidR="00EC7486" w:rsidRPr="007A2E81">
        <w:rPr>
          <w:rFonts w:ascii="Times New Roman" w:eastAsia="Times New Roman" w:hAnsi="Times New Roman" w:cs="Times New Roman"/>
          <w:bCs/>
          <w:sz w:val="24"/>
          <w:szCs w:val="24"/>
          <w:lang w:eastAsia="pl-PL"/>
        </w:rPr>
        <w:t xml:space="preserve">ich </w:t>
      </w:r>
      <w:r w:rsidRPr="007A2E81">
        <w:rPr>
          <w:rFonts w:ascii="Times New Roman" w:eastAsia="Times New Roman" w:hAnsi="Times New Roman" w:cs="Times New Roman"/>
          <w:bCs/>
          <w:sz w:val="24"/>
          <w:szCs w:val="24"/>
          <w:lang w:eastAsia="pl-PL"/>
        </w:rPr>
        <w:t>we własnym zakresie</w:t>
      </w:r>
      <w:r w:rsidR="00A93E89" w:rsidRPr="007A2E81">
        <w:rPr>
          <w:rFonts w:ascii="Times New Roman" w:eastAsia="Times New Roman" w:hAnsi="Times New Roman" w:cs="Times New Roman"/>
          <w:bCs/>
          <w:sz w:val="24"/>
          <w:szCs w:val="24"/>
          <w:lang w:eastAsia="pl-PL"/>
        </w:rPr>
        <w:t xml:space="preserve"> i na własny koszt</w:t>
      </w:r>
      <w:r w:rsidRPr="007A2E81">
        <w:rPr>
          <w:rFonts w:ascii="Times New Roman" w:eastAsia="Times New Roman" w:hAnsi="Times New Roman" w:cs="Times New Roman"/>
          <w:bCs/>
          <w:sz w:val="24"/>
          <w:szCs w:val="24"/>
          <w:lang w:eastAsia="pl-PL"/>
        </w:rPr>
        <w:t>, żadne dodatkowe wynagrodzenie nie przysługuje Wykonawcy z</w:t>
      </w:r>
      <w:r w:rsidR="000264A5"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tego tytułu.</w:t>
      </w:r>
    </w:p>
    <w:p w14:paraId="3E4E47BF" w14:textId="422B07BE"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u w:val="single"/>
          <w:lang w:eastAsia="pl-PL"/>
        </w:rPr>
      </w:pPr>
      <w:r w:rsidRPr="007A2E81">
        <w:rPr>
          <w:rFonts w:ascii="Times New Roman" w:eastAsia="Times New Roman" w:hAnsi="Times New Roman" w:cs="Times New Roman"/>
          <w:bCs/>
          <w:sz w:val="24"/>
          <w:szCs w:val="24"/>
          <w:lang w:eastAsia="pl-PL"/>
        </w:rPr>
        <w:t>9)</w:t>
      </w:r>
      <w:r w:rsidRPr="007A2E81">
        <w:rPr>
          <w:rFonts w:ascii="Times New Roman" w:eastAsia="Times New Roman" w:hAnsi="Times New Roman" w:cs="Times New Roman"/>
          <w:bCs/>
          <w:sz w:val="24"/>
          <w:szCs w:val="24"/>
          <w:u w:val="single"/>
          <w:lang w:eastAsia="pl-PL"/>
        </w:rPr>
        <w:t xml:space="preserve">Wymagania w zakresie kampanii </w:t>
      </w:r>
      <w:proofErr w:type="spellStart"/>
      <w:r w:rsidRPr="007A2E81">
        <w:rPr>
          <w:rFonts w:ascii="Times New Roman" w:eastAsia="Times New Roman" w:hAnsi="Times New Roman" w:cs="Times New Roman"/>
          <w:bCs/>
          <w:sz w:val="24"/>
          <w:szCs w:val="24"/>
          <w:u w:val="single"/>
          <w:lang w:eastAsia="pl-PL"/>
        </w:rPr>
        <w:t>informacyjn</w:t>
      </w:r>
      <w:r w:rsidR="00E65D55" w:rsidRPr="007A2E81">
        <w:rPr>
          <w:rFonts w:ascii="Times New Roman" w:eastAsia="Times New Roman" w:hAnsi="Times New Roman" w:cs="Times New Roman"/>
          <w:bCs/>
          <w:sz w:val="24"/>
          <w:szCs w:val="24"/>
          <w:u w:val="single"/>
          <w:lang w:eastAsia="pl-PL"/>
        </w:rPr>
        <w:t>o</w:t>
      </w:r>
      <w:proofErr w:type="spellEnd"/>
      <w:r w:rsidR="00E65D55" w:rsidRPr="007A2E81">
        <w:rPr>
          <w:rFonts w:ascii="Times New Roman" w:eastAsia="Times New Roman" w:hAnsi="Times New Roman" w:cs="Times New Roman"/>
          <w:bCs/>
          <w:sz w:val="24"/>
          <w:szCs w:val="24"/>
          <w:u w:val="single"/>
          <w:lang w:eastAsia="pl-PL"/>
        </w:rPr>
        <w:t xml:space="preserve"> – edukacyjnej:</w:t>
      </w:r>
    </w:p>
    <w:p w14:paraId="5C233C95" w14:textId="67C392F0"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a) umieszczenie </w:t>
      </w:r>
      <w:r w:rsidR="00E31CF9" w:rsidRPr="007A2E81">
        <w:rPr>
          <w:rFonts w:ascii="Times New Roman" w:eastAsia="Times New Roman" w:hAnsi="Times New Roman" w:cs="Times New Roman"/>
          <w:bCs/>
          <w:sz w:val="24"/>
          <w:szCs w:val="24"/>
          <w:lang w:eastAsia="pl-PL"/>
        </w:rPr>
        <w:t xml:space="preserve">w terminie do </w:t>
      </w:r>
      <w:r w:rsidR="00C160F3" w:rsidRPr="007A2E81">
        <w:rPr>
          <w:rFonts w:ascii="Times New Roman" w:eastAsia="Times New Roman" w:hAnsi="Times New Roman" w:cs="Times New Roman"/>
          <w:bCs/>
          <w:sz w:val="24"/>
          <w:szCs w:val="24"/>
          <w:lang w:eastAsia="pl-PL"/>
        </w:rPr>
        <w:t>10</w:t>
      </w:r>
      <w:r w:rsidR="00E31CF9" w:rsidRPr="007A2E81">
        <w:rPr>
          <w:rFonts w:ascii="Times New Roman" w:eastAsia="Times New Roman" w:hAnsi="Times New Roman" w:cs="Times New Roman"/>
          <w:bCs/>
          <w:sz w:val="24"/>
          <w:szCs w:val="24"/>
          <w:lang w:eastAsia="pl-PL"/>
        </w:rPr>
        <w:t xml:space="preserve"> stycznia 202</w:t>
      </w:r>
      <w:r w:rsidR="00C160F3" w:rsidRPr="007A2E81">
        <w:rPr>
          <w:rFonts w:ascii="Times New Roman" w:eastAsia="Times New Roman" w:hAnsi="Times New Roman" w:cs="Times New Roman"/>
          <w:bCs/>
          <w:sz w:val="24"/>
          <w:szCs w:val="24"/>
          <w:lang w:eastAsia="pl-PL"/>
        </w:rPr>
        <w:t>7</w:t>
      </w:r>
      <w:r w:rsidR="00E31CF9" w:rsidRPr="007A2E81">
        <w:rPr>
          <w:rFonts w:ascii="Times New Roman" w:eastAsia="Times New Roman" w:hAnsi="Times New Roman" w:cs="Times New Roman"/>
          <w:bCs/>
          <w:sz w:val="24"/>
          <w:szCs w:val="24"/>
          <w:lang w:eastAsia="pl-PL"/>
        </w:rPr>
        <w:t xml:space="preserve"> r., </w:t>
      </w:r>
      <w:r w:rsidRPr="007A2E81">
        <w:rPr>
          <w:rFonts w:ascii="Times New Roman" w:eastAsia="Times New Roman" w:hAnsi="Times New Roman" w:cs="Times New Roman"/>
          <w:bCs/>
          <w:sz w:val="24"/>
          <w:szCs w:val="24"/>
          <w:lang w:eastAsia="pl-PL"/>
        </w:rPr>
        <w:t>na cały okres realizacji zamówienia na</w:t>
      </w:r>
      <w:r w:rsidR="000264A5"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terenie PSZOK tablicy informacyjnej w zakresie prowadzenia PSZOK na podstawie zamówienia publicznego udzielonego przez Miasto Mława, zasad przyjmowania odpadów w</w:t>
      </w:r>
      <w:r w:rsidR="000264A5"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PSZOK, zasad weryfikacji uprawnień właścicieli nieruchomości oraz możliwości i sposobu </w:t>
      </w:r>
      <w:bookmarkStart w:id="28" w:name="_Hlk108174802"/>
      <w:r w:rsidRPr="007A2E81">
        <w:rPr>
          <w:rFonts w:ascii="Times New Roman" w:eastAsia="Times New Roman" w:hAnsi="Times New Roman" w:cs="Times New Roman"/>
          <w:bCs/>
          <w:sz w:val="24"/>
          <w:szCs w:val="24"/>
          <w:lang w:eastAsia="pl-PL"/>
        </w:rPr>
        <w:t>reklamowania przypadków niewłaściwego świadczenia usług przez prowadzącego PSZOK</w:t>
      </w:r>
      <w:bookmarkEnd w:id="28"/>
      <w:r w:rsidR="00E31CF9" w:rsidRPr="007A2E81">
        <w:rPr>
          <w:rFonts w:ascii="Times New Roman" w:eastAsia="Times New Roman" w:hAnsi="Times New Roman" w:cs="Times New Roman"/>
          <w:bCs/>
          <w:sz w:val="24"/>
          <w:szCs w:val="24"/>
          <w:lang w:eastAsia="pl-PL"/>
        </w:rPr>
        <w:t xml:space="preserve"> u</w:t>
      </w:r>
      <w:r w:rsidR="000264A5" w:rsidRPr="007A2E81">
        <w:rPr>
          <w:rFonts w:ascii="Times New Roman" w:eastAsia="Times New Roman" w:hAnsi="Times New Roman" w:cs="Times New Roman"/>
          <w:bCs/>
          <w:sz w:val="24"/>
          <w:szCs w:val="24"/>
          <w:lang w:eastAsia="pl-PL"/>
        </w:rPr>
        <w:t> </w:t>
      </w:r>
      <w:r w:rsidR="00E31CF9" w:rsidRPr="007A2E81">
        <w:rPr>
          <w:rFonts w:ascii="Times New Roman" w:eastAsia="Times New Roman" w:hAnsi="Times New Roman" w:cs="Times New Roman"/>
          <w:bCs/>
          <w:sz w:val="24"/>
          <w:szCs w:val="24"/>
          <w:lang w:eastAsia="pl-PL"/>
        </w:rPr>
        <w:t>Zamawiającego</w:t>
      </w:r>
      <w:r w:rsidRPr="007A2E81">
        <w:rPr>
          <w:rFonts w:ascii="Times New Roman" w:eastAsia="Times New Roman" w:hAnsi="Times New Roman" w:cs="Times New Roman"/>
          <w:bCs/>
          <w:sz w:val="24"/>
          <w:szCs w:val="24"/>
          <w:lang w:eastAsia="pl-PL"/>
        </w:rPr>
        <w:t>, przy czym projekt tablicy</w:t>
      </w:r>
      <w:r w:rsidR="00E31CF9" w:rsidRPr="007A2E81">
        <w:rPr>
          <w:rFonts w:ascii="Times New Roman" w:eastAsia="Times New Roman" w:hAnsi="Times New Roman" w:cs="Times New Roman"/>
          <w:bCs/>
          <w:sz w:val="24"/>
          <w:szCs w:val="24"/>
          <w:lang w:eastAsia="pl-PL"/>
        </w:rPr>
        <w:t xml:space="preserve">, w szczególności treść informacji na niej zamieszczonych </w:t>
      </w:r>
      <w:r w:rsidRPr="007A2E81">
        <w:rPr>
          <w:rFonts w:ascii="Times New Roman" w:eastAsia="Times New Roman" w:hAnsi="Times New Roman" w:cs="Times New Roman"/>
          <w:bCs/>
          <w:sz w:val="24"/>
          <w:szCs w:val="24"/>
          <w:lang w:eastAsia="pl-PL"/>
        </w:rPr>
        <w:t xml:space="preserve"> podlega uzgodnieniu z Zamawiającym</w:t>
      </w:r>
      <w:r w:rsidR="00C160F3" w:rsidRPr="007A2E81">
        <w:rPr>
          <w:rFonts w:ascii="Times New Roman" w:eastAsia="Times New Roman" w:hAnsi="Times New Roman" w:cs="Times New Roman"/>
          <w:bCs/>
          <w:sz w:val="24"/>
          <w:szCs w:val="24"/>
          <w:lang w:eastAsia="pl-PL"/>
        </w:rPr>
        <w:t>;</w:t>
      </w:r>
    </w:p>
    <w:p w14:paraId="2B061C4C" w14:textId="5F317341" w:rsidR="005143D7" w:rsidRPr="007A2E81" w:rsidRDefault="005143D7" w:rsidP="005143D7">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b) umieszczenie w terminie do 10 stycznia 2027 r. na cały okres realizacji zamówienia na</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stronie internetowej Wykonawcy informacji o prowadzeniu PSZOK dla mieszkańców miasta, danych adresowych, jego dostępności, zasadach przyjmowania odpadów w ramach opłaty, zasad selektywnego ich zbierania, zasad reklamacji jakości usługi u Zamawiającego, umowie o udzielenie zamówienia publicznego na prowadzenie przedsięwzięcia oraz numerze telefonu, pod którym możliwy jest kontakt z obsługą PSZOK,</w:t>
      </w:r>
    </w:p>
    <w:p w14:paraId="120A28FF" w14:textId="6CD21D18" w:rsidR="005143D7" w:rsidRPr="007A2E81" w:rsidRDefault="005143D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e) zapewnienie mieszkańcom miasta oraz Zamawiającemu kontaktu telefonicznego z obsługą PSZOK w czasie godzin jego dostępności,</w:t>
      </w:r>
    </w:p>
    <w:p w14:paraId="64447B7C" w14:textId="5A6EEEF5" w:rsidR="00E31CF9" w:rsidRPr="007A2E81" w:rsidRDefault="005143D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w:t>
      </w:r>
      <w:r w:rsidR="00BF5957" w:rsidRPr="007A2E81">
        <w:rPr>
          <w:rFonts w:ascii="Times New Roman" w:eastAsia="Times New Roman" w:hAnsi="Times New Roman" w:cs="Times New Roman"/>
          <w:bCs/>
          <w:sz w:val="24"/>
          <w:szCs w:val="24"/>
          <w:lang w:eastAsia="pl-PL"/>
        </w:rPr>
        <w:t xml:space="preserve">) propagowanie zasad </w:t>
      </w:r>
      <w:r w:rsidR="00C160F3" w:rsidRPr="007A2E81">
        <w:rPr>
          <w:rFonts w:ascii="Times New Roman" w:eastAsia="Times New Roman" w:hAnsi="Times New Roman" w:cs="Times New Roman"/>
          <w:bCs/>
          <w:sz w:val="24"/>
          <w:szCs w:val="24"/>
          <w:lang w:eastAsia="pl-PL"/>
        </w:rPr>
        <w:t>hierarchi</w:t>
      </w:r>
      <w:r w:rsidR="00BC52A0" w:rsidRPr="007A2E81">
        <w:rPr>
          <w:rFonts w:ascii="Times New Roman" w:eastAsia="Times New Roman" w:hAnsi="Times New Roman" w:cs="Times New Roman"/>
          <w:bCs/>
          <w:sz w:val="24"/>
          <w:szCs w:val="24"/>
          <w:lang w:eastAsia="pl-PL"/>
        </w:rPr>
        <w:t>i</w:t>
      </w:r>
      <w:r w:rsidR="00C160F3" w:rsidRPr="007A2E81">
        <w:rPr>
          <w:rFonts w:ascii="Times New Roman" w:eastAsia="Times New Roman" w:hAnsi="Times New Roman" w:cs="Times New Roman"/>
          <w:bCs/>
          <w:sz w:val="24"/>
          <w:szCs w:val="24"/>
          <w:lang w:eastAsia="pl-PL"/>
        </w:rPr>
        <w:t xml:space="preserve"> postępowania z odpadami oraz </w:t>
      </w:r>
      <w:r w:rsidR="00BF5957" w:rsidRPr="007A2E81">
        <w:rPr>
          <w:rFonts w:ascii="Times New Roman" w:eastAsia="Times New Roman" w:hAnsi="Times New Roman" w:cs="Times New Roman"/>
          <w:bCs/>
          <w:sz w:val="24"/>
          <w:szCs w:val="24"/>
          <w:lang w:eastAsia="pl-PL"/>
        </w:rPr>
        <w:t>jednolitego systemu selektywnego zbierania odpadów komunalnych</w:t>
      </w:r>
      <w:r w:rsidR="00E31CF9" w:rsidRPr="007A2E81">
        <w:rPr>
          <w:rFonts w:ascii="Times New Roman" w:eastAsia="Times New Roman" w:hAnsi="Times New Roman" w:cs="Times New Roman"/>
          <w:bCs/>
          <w:sz w:val="24"/>
          <w:szCs w:val="24"/>
          <w:lang w:eastAsia="pl-PL"/>
        </w:rPr>
        <w:t>, w</w:t>
      </w:r>
      <w:r w:rsidR="000264A5" w:rsidRPr="007A2E81">
        <w:rPr>
          <w:rFonts w:ascii="Times New Roman" w:eastAsia="Times New Roman" w:hAnsi="Times New Roman" w:cs="Times New Roman"/>
          <w:bCs/>
          <w:sz w:val="24"/>
          <w:szCs w:val="24"/>
          <w:lang w:eastAsia="pl-PL"/>
        </w:rPr>
        <w:t> </w:t>
      </w:r>
      <w:r w:rsidR="00E31CF9" w:rsidRPr="007A2E81">
        <w:rPr>
          <w:rFonts w:ascii="Times New Roman" w:eastAsia="Times New Roman" w:hAnsi="Times New Roman" w:cs="Times New Roman"/>
          <w:bCs/>
          <w:sz w:val="24"/>
          <w:szCs w:val="24"/>
          <w:lang w:eastAsia="pl-PL"/>
        </w:rPr>
        <w:t>tym w szczególności kwestii:</w:t>
      </w:r>
    </w:p>
    <w:p w14:paraId="07ED41C4" w14:textId="14CBC26C" w:rsidR="00C160F3" w:rsidRPr="007A2E81" w:rsidRDefault="00C160F3"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zapobiegania powstawaniu odpadów,</w:t>
      </w:r>
    </w:p>
    <w:p w14:paraId="40BA475F" w14:textId="78F46911" w:rsidR="00E31CF9" w:rsidRPr="007A2E81" w:rsidRDefault="00E31CF9"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zmniejszenia ilości wytwarzanych odpadów,</w:t>
      </w:r>
    </w:p>
    <w:p w14:paraId="3ED7BC56" w14:textId="7C00A9EB" w:rsidR="00E31CF9" w:rsidRPr="007A2E81" w:rsidRDefault="00E31CF9"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zasad prawidłowej segregacji odpadów komunalnych</w:t>
      </w:r>
      <w:r w:rsidR="00C160F3" w:rsidRPr="007A2E81">
        <w:rPr>
          <w:rFonts w:ascii="Times New Roman" w:eastAsia="Times New Roman" w:hAnsi="Times New Roman" w:cs="Times New Roman"/>
          <w:bCs/>
          <w:sz w:val="24"/>
          <w:szCs w:val="24"/>
          <w:lang w:eastAsia="pl-PL"/>
        </w:rPr>
        <w:t>,</w:t>
      </w:r>
    </w:p>
    <w:p w14:paraId="157C1552" w14:textId="7084CA7F" w:rsidR="00C160F3" w:rsidRPr="007A2E81" w:rsidRDefault="00C160F3"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zasad legalnego pozbywania się odpadów</w:t>
      </w:r>
    </w:p>
    <w:p w14:paraId="4ED803EF" w14:textId="1B631791"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wśród obsługiwanych w PSZOK </w:t>
      </w:r>
      <w:r w:rsidR="00C160F3" w:rsidRPr="007A2E81">
        <w:rPr>
          <w:rFonts w:ascii="Times New Roman" w:eastAsia="Times New Roman" w:hAnsi="Times New Roman" w:cs="Times New Roman"/>
          <w:bCs/>
          <w:sz w:val="24"/>
          <w:szCs w:val="24"/>
          <w:lang w:eastAsia="pl-PL"/>
        </w:rPr>
        <w:t>mieszkańców</w:t>
      </w:r>
      <w:r w:rsidRPr="007A2E81">
        <w:rPr>
          <w:rFonts w:ascii="Times New Roman" w:eastAsia="Times New Roman" w:hAnsi="Times New Roman" w:cs="Times New Roman"/>
          <w:bCs/>
          <w:sz w:val="24"/>
          <w:szCs w:val="24"/>
          <w:lang w:eastAsia="pl-PL"/>
        </w:rPr>
        <w:t>,</w:t>
      </w:r>
    </w:p>
    <w:p w14:paraId="015949DA" w14:textId="4E1271ED" w:rsidR="00C24478" w:rsidRPr="007A2E81" w:rsidRDefault="005143D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d</w:t>
      </w:r>
      <w:r w:rsidR="00BF5957" w:rsidRPr="007A2E81">
        <w:rPr>
          <w:rFonts w:ascii="Times New Roman" w:eastAsia="Times New Roman" w:hAnsi="Times New Roman" w:cs="Times New Roman"/>
          <w:bCs/>
          <w:sz w:val="24"/>
          <w:szCs w:val="24"/>
          <w:lang w:eastAsia="pl-PL"/>
        </w:rPr>
        <w:t>)</w:t>
      </w:r>
      <w:r w:rsidR="00385BD4" w:rsidRPr="007A2E81">
        <w:rPr>
          <w:rFonts w:ascii="Times New Roman" w:eastAsia="Times New Roman" w:hAnsi="Times New Roman" w:cs="Times New Roman"/>
          <w:bCs/>
          <w:sz w:val="24"/>
          <w:szCs w:val="24"/>
          <w:lang w:eastAsia="pl-PL"/>
        </w:rPr>
        <w:t xml:space="preserve"> </w:t>
      </w:r>
      <w:r w:rsidR="00055E75" w:rsidRPr="007A2E81">
        <w:rPr>
          <w:rFonts w:ascii="Times New Roman" w:eastAsia="Times New Roman" w:hAnsi="Times New Roman" w:cs="Times New Roman"/>
          <w:bCs/>
          <w:sz w:val="24"/>
          <w:szCs w:val="24"/>
          <w:lang w:eastAsia="pl-PL"/>
        </w:rPr>
        <w:t>dwukrotn</w:t>
      </w:r>
      <w:r w:rsidR="000521C6" w:rsidRPr="007A2E81">
        <w:rPr>
          <w:rFonts w:ascii="Times New Roman" w:eastAsia="Times New Roman" w:hAnsi="Times New Roman" w:cs="Times New Roman"/>
          <w:bCs/>
          <w:sz w:val="24"/>
          <w:szCs w:val="24"/>
          <w:lang w:eastAsia="pl-PL"/>
        </w:rPr>
        <w:t>i</w:t>
      </w:r>
      <w:r w:rsidR="00055E75" w:rsidRPr="007A2E81">
        <w:rPr>
          <w:rFonts w:ascii="Times New Roman" w:eastAsia="Times New Roman" w:hAnsi="Times New Roman" w:cs="Times New Roman"/>
          <w:bCs/>
          <w:sz w:val="24"/>
          <w:szCs w:val="24"/>
          <w:lang w:eastAsia="pl-PL"/>
        </w:rPr>
        <w:t>e, w trakcie realizacji zamówienia</w:t>
      </w:r>
      <w:r w:rsidRPr="007A2E81">
        <w:rPr>
          <w:rFonts w:ascii="Times New Roman" w:eastAsia="Times New Roman" w:hAnsi="Times New Roman" w:cs="Times New Roman"/>
          <w:bCs/>
          <w:sz w:val="24"/>
          <w:szCs w:val="24"/>
          <w:lang w:eastAsia="pl-PL"/>
        </w:rPr>
        <w:t xml:space="preserve"> (</w:t>
      </w:r>
      <w:r w:rsidR="00C24478" w:rsidRPr="007A2E81">
        <w:rPr>
          <w:rFonts w:ascii="Times New Roman" w:eastAsia="Times New Roman" w:hAnsi="Times New Roman" w:cs="Times New Roman"/>
          <w:bCs/>
          <w:sz w:val="24"/>
          <w:szCs w:val="24"/>
          <w:lang w:eastAsia="pl-PL"/>
        </w:rPr>
        <w:t>w każdym roku realizacji zamówienia</w:t>
      </w:r>
      <w:r w:rsidRPr="007A2E81">
        <w:rPr>
          <w:rFonts w:ascii="Times New Roman" w:eastAsia="Times New Roman" w:hAnsi="Times New Roman" w:cs="Times New Roman"/>
          <w:bCs/>
          <w:sz w:val="24"/>
          <w:szCs w:val="24"/>
          <w:lang w:eastAsia="pl-PL"/>
        </w:rPr>
        <w:t>)</w:t>
      </w:r>
      <w:r w:rsidR="00C24478" w:rsidRPr="007A2E81">
        <w:rPr>
          <w:rFonts w:ascii="Times New Roman" w:eastAsia="Times New Roman" w:hAnsi="Times New Roman" w:cs="Times New Roman"/>
          <w:bCs/>
          <w:sz w:val="24"/>
          <w:szCs w:val="24"/>
          <w:lang w:eastAsia="pl-PL"/>
        </w:rPr>
        <w:t xml:space="preserve">, </w:t>
      </w:r>
      <w:r w:rsidR="00BF5957" w:rsidRPr="007A2E81">
        <w:rPr>
          <w:rFonts w:ascii="Times New Roman" w:eastAsia="Times New Roman" w:hAnsi="Times New Roman" w:cs="Times New Roman"/>
          <w:bCs/>
          <w:sz w:val="24"/>
          <w:szCs w:val="24"/>
          <w:lang w:eastAsia="pl-PL"/>
        </w:rPr>
        <w:t xml:space="preserve">dostarczenie do wszystkich </w:t>
      </w:r>
      <w:r w:rsidR="00C24478" w:rsidRPr="007A2E81">
        <w:rPr>
          <w:rFonts w:ascii="Times New Roman" w:eastAsia="Times New Roman" w:hAnsi="Times New Roman" w:cs="Times New Roman"/>
          <w:bCs/>
          <w:sz w:val="24"/>
          <w:szCs w:val="24"/>
          <w:lang w:eastAsia="pl-PL"/>
        </w:rPr>
        <w:t>nieruchomości zabudowanych budynkami jednorodzinnymi i</w:t>
      </w:r>
      <w:r w:rsidR="000267B3" w:rsidRPr="007A2E81">
        <w:rPr>
          <w:rFonts w:ascii="Times New Roman" w:eastAsia="Times New Roman" w:hAnsi="Times New Roman" w:cs="Times New Roman"/>
          <w:bCs/>
          <w:sz w:val="24"/>
          <w:szCs w:val="24"/>
          <w:lang w:eastAsia="pl-PL"/>
        </w:rPr>
        <w:t> </w:t>
      </w:r>
      <w:r w:rsidR="00C24478" w:rsidRPr="007A2E81">
        <w:rPr>
          <w:rFonts w:ascii="Times New Roman" w:eastAsia="Times New Roman" w:hAnsi="Times New Roman" w:cs="Times New Roman"/>
          <w:bCs/>
          <w:sz w:val="24"/>
          <w:szCs w:val="24"/>
          <w:lang w:eastAsia="pl-PL"/>
        </w:rPr>
        <w:t>do</w:t>
      </w:r>
      <w:r w:rsidR="000267B3" w:rsidRPr="007A2E81">
        <w:rPr>
          <w:rFonts w:ascii="Times New Roman" w:eastAsia="Times New Roman" w:hAnsi="Times New Roman" w:cs="Times New Roman"/>
          <w:bCs/>
          <w:sz w:val="24"/>
          <w:szCs w:val="24"/>
          <w:lang w:eastAsia="pl-PL"/>
        </w:rPr>
        <w:t> </w:t>
      </w:r>
      <w:r w:rsidR="00C24478" w:rsidRPr="007A2E81">
        <w:rPr>
          <w:rFonts w:ascii="Times New Roman" w:eastAsia="Times New Roman" w:hAnsi="Times New Roman" w:cs="Times New Roman"/>
          <w:bCs/>
          <w:sz w:val="24"/>
          <w:szCs w:val="24"/>
          <w:lang w:eastAsia="pl-PL"/>
        </w:rPr>
        <w:t xml:space="preserve">wszystkich </w:t>
      </w:r>
      <w:r w:rsidR="00BF5957" w:rsidRPr="007A2E81">
        <w:rPr>
          <w:rFonts w:ascii="Times New Roman" w:eastAsia="Times New Roman" w:hAnsi="Times New Roman" w:cs="Times New Roman"/>
          <w:bCs/>
          <w:sz w:val="24"/>
          <w:szCs w:val="24"/>
          <w:lang w:eastAsia="pl-PL"/>
        </w:rPr>
        <w:t>lokali w budynkach wielolokalowych</w:t>
      </w:r>
      <w:r w:rsidR="00C24478" w:rsidRPr="007A2E81">
        <w:rPr>
          <w:rFonts w:ascii="Times New Roman" w:eastAsia="Times New Roman" w:hAnsi="Times New Roman" w:cs="Times New Roman"/>
          <w:bCs/>
          <w:sz w:val="24"/>
          <w:szCs w:val="24"/>
          <w:lang w:eastAsia="pl-PL"/>
        </w:rPr>
        <w:t>,</w:t>
      </w:r>
      <w:r w:rsidR="00BF5957" w:rsidRPr="007A2E81">
        <w:rPr>
          <w:rFonts w:ascii="Times New Roman" w:eastAsia="Times New Roman" w:hAnsi="Times New Roman" w:cs="Times New Roman"/>
          <w:bCs/>
          <w:sz w:val="24"/>
          <w:szCs w:val="24"/>
          <w:lang w:eastAsia="pl-PL"/>
        </w:rPr>
        <w:t xml:space="preserve"> </w:t>
      </w:r>
      <w:r w:rsidR="00C24478" w:rsidRPr="007A2E81">
        <w:rPr>
          <w:rFonts w:ascii="Times New Roman" w:eastAsia="Times New Roman" w:hAnsi="Times New Roman" w:cs="Times New Roman"/>
          <w:bCs/>
          <w:sz w:val="24"/>
          <w:szCs w:val="24"/>
          <w:lang w:eastAsia="pl-PL"/>
        </w:rPr>
        <w:t xml:space="preserve">położonych na terenie Miasta Mława, </w:t>
      </w:r>
      <w:r w:rsidR="00BF5957" w:rsidRPr="007A2E81">
        <w:rPr>
          <w:rFonts w:ascii="Times New Roman" w:eastAsia="Times New Roman" w:hAnsi="Times New Roman" w:cs="Times New Roman"/>
          <w:bCs/>
          <w:sz w:val="24"/>
          <w:szCs w:val="24"/>
          <w:lang w:eastAsia="pl-PL"/>
        </w:rPr>
        <w:t>zadeklarowanych do systemu odbioru odpadów zorganizowanego przez</w:t>
      </w:r>
      <w:r w:rsidR="00224CE9" w:rsidRPr="007A2E81">
        <w:rPr>
          <w:rFonts w:ascii="Times New Roman" w:eastAsia="Times New Roman" w:hAnsi="Times New Roman" w:cs="Times New Roman"/>
          <w:bCs/>
          <w:sz w:val="24"/>
          <w:szCs w:val="24"/>
          <w:lang w:eastAsia="pl-PL"/>
        </w:rPr>
        <w:t xml:space="preserve"> Zamawiającego</w:t>
      </w:r>
      <w:r w:rsidR="00BF5957" w:rsidRPr="007A2E81">
        <w:rPr>
          <w:rFonts w:ascii="Times New Roman" w:eastAsia="Times New Roman" w:hAnsi="Times New Roman" w:cs="Times New Roman"/>
          <w:bCs/>
          <w:sz w:val="24"/>
          <w:szCs w:val="24"/>
          <w:lang w:eastAsia="pl-PL"/>
        </w:rPr>
        <w:t xml:space="preserve"> </w:t>
      </w:r>
      <w:r w:rsidR="00224CE9" w:rsidRPr="007A2E81">
        <w:rPr>
          <w:rFonts w:ascii="Times New Roman" w:eastAsia="Times New Roman" w:hAnsi="Times New Roman" w:cs="Times New Roman"/>
          <w:bCs/>
          <w:sz w:val="24"/>
          <w:szCs w:val="24"/>
          <w:lang w:eastAsia="pl-PL"/>
        </w:rPr>
        <w:t xml:space="preserve">materiałów </w:t>
      </w:r>
      <w:proofErr w:type="spellStart"/>
      <w:r w:rsidR="00224CE9" w:rsidRPr="007A2E81">
        <w:rPr>
          <w:rFonts w:ascii="Times New Roman" w:eastAsia="Times New Roman" w:hAnsi="Times New Roman" w:cs="Times New Roman"/>
          <w:bCs/>
          <w:sz w:val="24"/>
          <w:szCs w:val="24"/>
          <w:lang w:eastAsia="pl-PL"/>
        </w:rPr>
        <w:t>informacyjno</w:t>
      </w:r>
      <w:proofErr w:type="spellEnd"/>
      <w:r w:rsidR="00224CE9" w:rsidRPr="007A2E81">
        <w:rPr>
          <w:rFonts w:ascii="Times New Roman" w:eastAsia="Times New Roman" w:hAnsi="Times New Roman" w:cs="Times New Roman"/>
          <w:bCs/>
          <w:sz w:val="24"/>
          <w:szCs w:val="24"/>
          <w:lang w:eastAsia="pl-PL"/>
        </w:rPr>
        <w:t xml:space="preserve"> – edukacyjnych  </w:t>
      </w:r>
      <w:r w:rsidR="00C24478" w:rsidRPr="007A2E81">
        <w:rPr>
          <w:rFonts w:ascii="Times New Roman" w:eastAsia="Times New Roman" w:hAnsi="Times New Roman" w:cs="Times New Roman"/>
          <w:bCs/>
          <w:sz w:val="24"/>
          <w:szCs w:val="24"/>
          <w:lang w:eastAsia="pl-PL"/>
        </w:rPr>
        <w:t>zawierających treści  w zakresie:</w:t>
      </w:r>
    </w:p>
    <w:p w14:paraId="6A6032E3" w14:textId="6B18D51F" w:rsidR="00C24478" w:rsidRPr="007A2E81" w:rsidRDefault="00C24478" w:rsidP="008A7B39">
      <w:pPr>
        <w:pStyle w:val="Akapitzlist"/>
        <w:numPr>
          <w:ilvl w:val="0"/>
          <w:numId w:val="64"/>
        </w:num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w roku 2027:</w:t>
      </w:r>
    </w:p>
    <w:p w14:paraId="18C40AC3" w14:textId="77777777" w:rsidR="00C24478" w:rsidRPr="007A2E81" w:rsidRDefault="00C2447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zapobiegania powstawaniu odpadów,</w:t>
      </w:r>
    </w:p>
    <w:p w14:paraId="08E97E15" w14:textId="117AB200" w:rsidR="00C24478" w:rsidRPr="007A2E81" w:rsidRDefault="00C2447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s</w:t>
      </w:r>
      <w:r w:rsidR="00E514DC" w:rsidRPr="007A2E81">
        <w:rPr>
          <w:rFonts w:ascii="Times New Roman" w:eastAsia="Times New Roman" w:hAnsi="Times New Roman" w:cs="Times New Roman"/>
          <w:bCs/>
          <w:sz w:val="24"/>
          <w:szCs w:val="24"/>
          <w:lang w:eastAsia="pl-PL"/>
        </w:rPr>
        <w:t>ystemu kaucyjnego (podstawowe informacje dla mieszkańca)</w:t>
      </w:r>
    </w:p>
    <w:p w14:paraId="32ED1ADC" w14:textId="6CA01BFA" w:rsidR="00C24478" w:rsidRPr="007A2E81" w:rsidRDefault="00C2447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w:t>
      </w:r>
      <w:r w:rsidR="00E514DC"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zasad funkcjonowania PSZOK/mobilnego mini PSZOK</w:t>
      </w:r>
      <w:r w:rsidR="00E514DC" w:rsidRPr="007A2E81">
        <w:rPr>
          <w:rFonts w:ascii="Times New Roman" w:eastAsia="Times New Roman" w:hAnsi="Times New Roman" w:cs="Times New Roman"/>
          <w:bCs/>
          <w:sz w:val="24"/>
          <w:szCs w:val="24"/>
          <w:lang w:eastAsia="pl-PL"/>
        </w:rPr>
        <w:t xml:space="preserve"> (w tym wskazanie terminów i</w:t>
      </w:r>
      <w:r w:rsidR="000267B3" w:rsidRPr="007A2E81">
        <w:rPr>
          <w:rFonts w:ascii="Times New Roman" w:eastAsia="Times New Roman" w:hAnsi="Times New Roman" w:cs="Times New Roman"/>
          <w:bCs/>
          <w:sz w:val="24"/>
          <w:szCs w:val="24"/>
          <w:lang w:eastAsia="pl-PL"/>
        </w:rPr>
        <w:t> </w:t>
      </w:r>
      <w:r w:rsidR="00E514DC" w:rsidRPr="007A2E81">
        <w:rPr>
          <w:rFonts w:ascii="Times New Roman" w:eastAsia="Times New Roman" w:hAnsi="Times New Roman" w:cs="Times New Roman"/>
          <w:bCs/>
          <w:sz w:val="24"/>
          <w:szCs w:val="24"/>
          <w:lang w:eastAsia="pl-PL"/>
        </w:rPr>
        <w:t>lokalizacji)</w:t>
      </w:r>
    </w:p>
    <w:p w14:paraId="70D6C2EB" w14:textId="2D2E2A70" w:rsidR="00E514DC" w:rsidRPr="007A2E81" w:rsidRDefault="00E514DC" w:rsidP="008A7B39">
      <w:pPr>
        <w:pStyle w:val="Akapitzlist"/>
        <w:numPr>
          <w:ilvl w:val="0"/>
          <w:numId w:val="64"/>
        </w:num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w roku 2028:</w:t>
      </w:r>
    </w:p>
    <w:p w14:paraId="3E040E4B" w14:textId="0AFD3A86" w:rsidR="00E514DC" w:rsidRPr="007A2E81" w:rsidRDefault="00E514DC" w:rsidP="00E514DC">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ograniczania ilości wytwarzanych odpadów</w:t>
      </w:r>
    </w:p>
    <w:p w14:paraId="303E6BF6" w14:textId="77777777" w:rsidR="00E514DC" w:rsidRPr="007A2E81" w:rsidRDefault="00C2447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w:t>
      </w:r>
      <w:r w:rsidR="00224CE9" w:rsidRPr="007A2E81">
        <w:rPr>
          <w:rFonts w:ascii="Times New Roman" w:eastAsia="Times New Roman" w:hAnsi="Times New Roman" w:cs="Times New Roman"/>
          <w:bCs/>
          <w:sz w:val="24"/>
          <w:szCs w:val="24"/>
          <w:lang w:eastAsia="pl-PL"/>
        </w:rPr>
        <w:t xml:space="preserve"> zasad selektywnego zbierania odpadów komunalnych „u źródła” </w:t>
      </w:r>
    </w:p>
    <w:p w14:paraId="28B65AD2" w14:textId="5BBF4B8B" w:rsidR="00350E9B" w:rsidRPr="007A2E81" w:rsidRDefault="00E514DC"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w:t>
      </w:r>
      <w:r w:rsidR="00BF5957" w:rsidRPr="007A2E81">
        <w:rPr>
          <w:rFonts w:ascii="Times New Roman" w:eastAsia="Times New Roman" w:hAnsi="Times New Roman" w:cs="Times New Roman"/>
          <w:bCs/>
          <w:sz w:val="24"/>
          <w:szCs w:val="24"/>
          <w:lang w:eastAsia="pl-PL"/>
        </w:rPr>
        <w:t xml:space="preserve">zasad </w:t>
      </w:r>
      <w:r w:rsidRPr="007A2E81">
        <w:rPr>
          <w:rFonts w:ascii="Times New Roman" w:eastAsia="Times New Roman" w:hAnsi="Times New Roman" w:cs="Times New Roman"/>
          <w:bCs/>
          <w:sz w:val="24"/>
          <w:szCs w:val="24"/>
          <w:lang w:eastAsia="pl-PL"/>
        </w:rPr>
        <w:t>funkcjonowania</w:t>
      </w:r>
      <w:r w:rsidR="00BF5957" w:rsidRPr="007A2E81">
        <w:rPr>
          <w:rFonts w:ascii="Times New Roman" w:eastAsia="Times New Roman" w:hAnsi="Times New Roman" w:cs="Times New Roman"/>
          <w:bCs/>
          <w:sz w:val="24"/>
          <w:szCs w:val="24"/>
          <w:lang w:eastAsia="pl-PL"/>
        </w:rPr>
        <w:t xml:space="preserve"> PSZOK</w:t>
      </w:r>
      <w:r w:rsidR="00E14090" w:rsidRPr="007A2E81">
        <w:rPr>
          <w:rFonts w:ascii="Times New Roman" w:eastAsia="Times New Roman" w:hAnsi="Times New Roman" w:cs="Times New Roman"/>
          <w:bCs/>
          <w:sz w:val="24"/>
          <w:szCs w:val="24"/>
          <w:lang w:eastAsia="pl-PL"/>
        </w:rPr>
        <w:t>/mobiln</w:t>
      </w:r>
      <w:r w:rsidRPr="007A2E81">
        <w:rPr>
          <w:rFonts w:ascii="Times New Roman" w:eastAsia="Times New Roman" w:hAnsi="Times New Roman" w:cs="Times New Roman"/>
          <w:bCs/>
          <w:sz w:val="24"/>
          <w:szCs w:val="24"/>
          <w:lang w:eastAsia="pl-PL"/>
        </w:rPr>
        <w:t>ego</w:t>
      </w:r>
      <w:r w:rsidR="00E14090" w:rsidRPr="007A2E81">
        <w:rPr>
          <w:rFonts w:ascii="Times New Roman" w:eastAsia="Times New Roman" w:hAnsi="Times New Roman" w:cs="Times New Roman"/>
          <w:bCs/>
          <w:sz w:val="24"/>
          <w:szCs w:val="24"/>
          <w:lang w:eastAsia="pl-PL"/>
        </w:rPr>
        <w:t xml:space="preserve"> mini PSZOK</w:t>
      </w:r>
      <w:r w:rsidRPr="007A2E81">
        <w:rPr>
          <w:rFonts w:ascii="Times New Roman" w:eastAsia="Times New Roman" w:hAnsi="Times New Roman" w:cs="Times New Roman"/>
          <w:bCs/>
          <w:sz w:val="24"/>
          <w:szCs w:val="24"/>
          <w:lang w:eastAsia="pl-PL"/>
        </w:rPr>
        <w:t xml:space="preserve"> (w tym wskazanie terminów i</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lokalizacji).</w:t>
      </w:r>
      <w:r w:rsidR="00567353" w:rsidRPr="007A2E81">
        <w:rPr>
          <w:rFonts w:ascii="Times New Roman" w:eastAsia="Times New Roman" w:hAnsi="Times New Roman" w:cs="Times New Roman"/>
          <w:bCs/>
          <w:sz w:val="24"/>
          <w:szCs w:val="24"/>
          <w:lang w:eastAsia="pl-PL"/>
        </w:rPr>
        <w:t xml:space="preserve"> </w:t>
      </w:r>
    </w:p>
    <w:p w14:paraId="1D45D9D5" w14:textId="068369A1" w:rsidR="00E514DC" w:rsidRPr="007A2E81" w:rsidRDefault="00567353"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W materiałach Wykonawca umieszcza informację o finansowaniu materiałów przez Miasto Mława w ramach umowy nr GKM.272.</w:t>
      </w:r>
      <w:r w:rsidR="00BE7E87" w:rsidRPr="007A2E81">
        <w:rPr>
          <w:rFonts w:ascii="Times New Roman" w:eastAsia="Times New Roman" w:hAnsi="Times New Roman" w:cs="Times New Roman"/>
          <w:bCs/>
          <w:sz w:val="24"/>
          <w:szCs w:val="24"/>
          <w:lang w:eastAsia="pl-PL"/>
        </w:rPr>
        <w:t>36</w:t>
      </w:r>
      <w:r w:rsidRPr="007A2E81">
        <w:rPr>
          <w:rFonts w:ascii="Times New Roman" w:eastAsia="Times New Roman" w:hAnsi="Times New Roman" w:cs="Times New Roman"/>
          <w:bCs/>
          <w:sz w:val="24"/>
          <w:szCs w:val="24"/>
          <w:lang w:eastAsia="pl-PL"/>
        </w:rPr>
        <w:t>.2026.</w:t>
      </w:r>
    </w:p>
    <w:p w14:paraId="501BBF91" w14:textId="52F3B2B9" w:rsidR="00BF5957" w:rsidRPr="007A2E81" w:rsidRDefault="00055E75"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Zamawiający wymaga przygotowania</w:t>
      </w:r>
      <w:r w:rsidR="00350E9B" w:rsidRPr="007A2E81">
        <w:rPr>
          <w:rFonts w:ascii="Times New Roman" w:eastAsia="Times New Roman" w:hAnsi="Times New Roman" w:cs="Times New Roman"/>
          <w:bCs/>
          <w:sz w:val="24"/>
          <w:szCs w:val="24"/>
          <w:lang w:eastAsia="pl-PL"/>
        </w:rPr>
        <w:t xml:space="preserve"> i </w:t>
      </w:r>
      <w:r w:rsidRPr="007A2E81">
        <w:rPr>
          <w:rFonts w:ascii="Times New Roman" w:eastAsia="Times New Roman" w:hAnsi="Times New Roman" w:cs="Times New Roman"/>
          <w:bCs/>
          <w:sz w:val="24"/>
          <w:szCs w:val="24"/>
          <w:lang w:eastAsia="pl-PL"/>
        </w:rPr>
        <w:t>wytworzenia w każdym roku realizacji zamówienia</w:t>
      </w:r>
      <w:r w:rsidR="00BF5957"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 xml:space="preserve">odrębnych materiałów do dystrybucji, </w:t>
      </w:r>
      <w:r w:rsidR="00E514DC" w:rsidRPr="007A2E81">
        <w:rPr>
          <w:rFonts w:ascii="Times New Roman" w:eastAsia="Times New Roman" w:hAnsi="Times New Roman" w:cs="Times New Roman"/>
          <w:bCs/>
          <w:sz w:val="24"/>
          <w:szCs w:val="24"/>
          <w:lang w:eastAsia="pl-PL"/>
        </w:rPr>
        <w:t xml:space="preserve"> w postaci folderów lub ulotek o objętości jednostkowej nie mniejszej, niż 2 strony A4. P</w:t>
      </w:r>
      <w:r w:rsidR="00BF5957" w:rsidRPr="007A2E81">
        <w:rPr>
          <w:rFonts w:ascii="Times New Roman" w:eastAsia="Times New Roman" w:hAnsi="Times New Roman" w:cs="Times New Roman"/>
          <w:bCs/>
          <w:sz w:val="24"/>
          <w:szCs w:val="24"/>
          <w:lang w:eastAsia="pl-PL"/>
        </w:rPr>
        <w:t>rojekt</w:t>
      </w:r>
      <w:r w:rsidRPr="007A2E81">
        <w:rPr>
          <w:rFonts w:ascii="Times New Roman" w:eastAsia="Times New Roman" w:hAnsi="Times New Roman" w:cs="Times New Roman"/>
          <w:bCs/>
          <w:sz w:val="24"/>
          <w:szCs w:val="24"/>
          <w:lang w:eastAsia="pl-PL"/>
        </w:rPr>
        <w:t>y</w:t>
      </w:r>
      <w:r w:rsidR="00BF5957" w:rsidRPr="007A2E81">
        <w:rPr>
          <w:rFonts w:ascii="Times New Roman" w:eastAsia="Times New Roman" w:hAnsi="Times New Roman" w:cs="Times New Roman"/>
          <w:bCs/>
          <w:sz w:val="24"/>
          <w:szCs w:val="24"/>
          <w:lang w:eastAsia="pl-PL"/>
        </w:rPr>
        <w:t xml:space="preserve"> </w:t>
      </w:r>
      <w:r w:rsidR="00224CE9" w:rsidRPr="007A2E81">
        <w:rPr>
          <w:rFonts w:ascii="Times New Roman" w:eastAsia="Times New Roman" w:hAnsi="Times New Roman" w:cs="Times New Roman"/>
          <w:bCs/>
          <w:sz w:val="24"/>
          <w:szCs w:val="24"/>
          <w:lang w:eastAsia="pl-PL"/>
        </w:rPr>
        <w:t>materiałów</w:t>
      </w:r>
      <w:r w:rsidR="00BF5957" w:rsidRPr="007A2E81">
        <w:rPr>
          <w:rFonts w:ascii="Times New Roman" w:eastAsia="Times New Roman" w:hAnsi="Times New Roman" w:cs="Times New Roman"/>
          <w:bCs/>
          <w:sz w:val="24"/>
          <w:szCs w:val="24"/>
          <w:lang w:eastAsia="pl-PL"/>
        </w:rPr>
        <w:t xml:space="preserve"> </w:t>
      </w:r>
      <w:r w:rsidR="00730089" w:rsidRPr="007A2E81">
        <w:rPr>
          <w:rFonts w:ascii="Times New Roman" w:eastAsia="Times New Roman" w:hAnsi="Times New Roman" w:cs="Times New Roman"/>
          <w:bCs/>
          <w:sz w:val="24"/>
          <w:szCs w:val="24"/>
          <w:lang w:eastAsia="pl-PL"/>
        </w:rPr>
        <w:t xml:space="preserve">będą </w:t>
      </w:r>
      <w:r w:rsidR="00BF5957" w:rsidRPr="007A2E81">
        <w:rPr>
          <w:rFonts w:ascii="Times New Roman" w:eastAsia="Times New Roman" w:hAnsi="Times New Roman" w:cs="Times New Roman"/>
          <w:bCs/>
          <w:sz w:val="24"/>
          <w:szCs w:val="24"/>
          <w:lang w:eastAsia="pl-PL"/>
        </w:rPr>
        <w:t>podleg</w:t>
      </w:r>
      <w:r w:rsidR="00730089" w:rsidRPr="007A2E81">
        <w:rPr>
          <w:rFonts w:ascii="Times New Roman" w:eastAsia="Times New Roman" w:hAnsi="Times New Roman" w:cs="Times New Roman"/>
          <w:bCs/>
          <w:sz w:val="24"/>
          <w:szCs w:val="24"/>
          <w:lang w:eastAsia="pl-PL"/>
        </w:rPr>
        <w:t>ały</w:t>
      </w:r>
      <w:r w:rsidR="00BF5957" w:rsidRPr="007A2E81">
        <w:rPr>
          <w:rFonts w:ascii="Times New Roman" w:eastAsia="Times New Roman" w:hAnsi="Times New Roman" w:cs="Times New Roman"/>
          <w:bCs/>
          <w:sz w:val="24"/>
          <w:szCs w:val="24"/>
          <w:lang w:eastAsia="pl-PL"/>
        </w:rPr>
        <w:t xml:space="preserve"> uzgodnieniu z</w:t>
      </w:r>
      <w:r w:rsidR="000267B3" w:rsidRPr="007A2E81">
        <w:rPr>
          <w:rFonts w:ascii="Times New Roman" w:eastAsia="Times New Roman" w:hAnsi="Times New Roman" w:cs="Times New Roman"/>
          <w:bCs/>
          <w:sz w:val="24"/>
          <w:szCs w:val="24"/>
          <w:lang w:eastAsia="pl-PL"/>
        </w:rPr>
        <w:t> </w:t>
      </w:r>
      <w:r w:rsidR="00BF5957" w:rsidRPr="007A2E81">
        <w:rPr>
          <w:rFonts w:ascii="Times New Roman" w:eastAsia="Times New Roman" w:hAnsi="Times New Roman" w:cs="Times New Roman"/>
          <w:bCs/>
          <w:sz w:val="24"/>
          <w:szCs w:val="24"/>
          <w:lang w:eastAsia="pl-PL"/>
        </w:rPr>
        <w:t>Zamawiającym</w:t>
      </w:r>
      <w:r w:rsidR="00224CE9" w:rsidRPr="007A2E81">
        <w:rPr>
          <w:rFonts w:ascii="Times New Roman" w:eastAsia="Times New Roman" w:hAnsi="Times New Roman" w:cs="Times New Roman"/>
          <w:bCs/>
          <w:sz w:val="24"/>
          <w:szCs w:val="24"/>
          <w:lang w:eastAsia="pl-PL"/>
        </w:rPr>
        <w:t xml:space="preserve"> w termin</w:t>
      </w:r>
      <w:r w:rsidR="00730089" w:rsidRPr="007A2E81">
        <w:rPr>
          <w:rFonts w:ascii="Times New Roman" w:eastAsia="Times New Roman" w:hAnsi="Times New Roman" w:cs="Times New Roman"/>
          <w:bCs/>
          <w:sz w:val="24"/>
          <w:szCs w:val="24"/>
          <w:lang w:eastAsia="pl-PL"/>
        </w:rPr>
        <w:t>ach</w:t>
      </w:r>
      <w:r w:rsidR="00224CE9" w:rsidRPr="007A2E81">
        <w:rPr>
          <w:rFonts w:ascii="Times New Roman" w:eastAsia="Times New Roman" w:hAnsi="Times New Roman" w:cs="Times New Roman"/>
          <w:bCs/>
          <w:sz w:val="24"/>
          <w:szCs w:val="24"/>
          <w:lang w:eastAsia="pl-PL"/>
        </w:rPr>
        <w:t xml:space="preserve"> 7 dni</w:t>
      </w:r>
      <w:r w:rsidR="00730089" w:rsidRPr="007A2E81">
        <w:rPr>
          <w:rFonts w:ascii="Times New Roman" w:eastAsia="Times New Roman" w:hAnsi="Times New Roman" w:cs="Times New Roman"/>
          <w:bCs/>
          <w:sz w:val="24"/>
          <w:szCs w:val="24"/>
          <w:lang w:eastAsia="pl-PL"/>
        </w:rPr>
        <w:t>owych, licząc</w:t>
      </w:r>
      <w:r w:rsidR="00224CE9" w:rsidRPr="007A2E81">
        <w:rPr>
          <w:rFonts w:ascii="Times New Roman" w:eastAsia="Times New Roman" w:hAnsi="Times New Roman" w:cs="Times New Roman"/>
          <w:bCs/>
          <w:sz w:val="24"/>
          <w:szCs w:val="24"/>
          <w:lang w:eastAsia="pl-PL"/>
        </w:rPr>
        <w:t xml:space="preserve"> od </w:t>
      </w:r>
      <w:r w:rsidR="00730089" w:rsidRPr="007A2E81">
        <w:rPr>
          <w:rFonts w:ascii="Times New Roman" w:eastAsia="Times New Roman" w:hAnsi="Times New Roman" w:cs="Times New Roman"/>
          <w:bCs/>
          <w:sz w:val="24"/>
          <w:szCs w:val="24"/>
          <w:lang w:eastAsia="pl-PL"/>
        </w:rPr>
        <w:t xml:space="preserve">dnia </w:t>
      </w:r>
      <w:r w:rsidR="00224CE9" w:rsidRPr="007A2E81">
        <w:rPr>
          <w:rFonts w:ascii="Times New Roman" w:eastAsia="Times New Roman" w:hAnsi="Times New Roman" w:cs="Times New Roman"/>
          <w:bCs/>
          <w:sz w:val="24"/>
          <w:szCs w:val="24"/>
          <w:lang w:eastAsia="pl-PL"/>
        </w:rPr>
        <w:t>przekazania Zamawiającemu projektu, w trybie maksymalnie 3 powtórzeń weryfikacji projektu przez Zamawiającego</w:t>
      </w:r>
      <w:r w:rsidR="00730089" w:rsidRPr="007A2E81">
        <w:rPr>
          <w:rFonts w:ascii="Times New Roman" w:eastAsia="Times New Roman" w:hAnsi="Times New Roman" w:cs="Times New Roman"/>
          <w:bCs/>
          <w:sz w:val="24"/>
          <w:szCs w:val="24"/>
          <w:lang w:eastAsia="pl-PL"/>
        </w:rPr>
        <w:t>.</w:t>
      </w:r>
      <w:r w:rsidR="00224CE9" w:rsidRPr="007A2E81">
        <w:rPr>
          <w:rFonts w:ascii="Times New Roman" w:eastAsia="Times New Roman" w:hAnsi="Times New Roman" w:cs="Times New Roman"/>
          <w:bCs/>
          <w:sz w:val="24"/>
          <w:szCs w:val="24"/>
          <w:lang w:eastAsia="pl-PL"/>
        </w:rPr>
        <w:t xml:space="preserve"> Zamawiający wymaga samodzielnej dystrybucji materiałów przez Wykonawcę,</w:t>
      </w:r>
      <w:r w:rsidRPr="007A2E81">
        <w:rPr>
          <w:rFonts w:ascii="Times New Roman" w:eastAsia="Times New Roman" w:hAnsi="Times New Roman" w:cs="Times New Roman"/>
          <w:bCs/>
          <w:sz w:val="24"/>
          <w:szCs w:val="24"/>
          <w:lang w:eastAsia="pl-PL"/>
        </w:rPr>
        <w:t xml:space="preserve"> terminy</w:t>
      </w:r>
      <w:r w:rsidR="00730089"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w</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których </w:t>
      </w:r>
      <w:r w:rsidR="00730089" w:rsidRPr="007A2E81">
        <w:rPr>
          <w:rFonts w:ascii="Times New Roman" w:eastAsia="Times New Roman" w:hAnsi="Times New Roman" w:cs="Times New Roman"/>
          <w:bCs/>
          <w:sz w:val="24"/>
          <w:szCs w:val="24"/>
          <w:lang w:eastAsia="pl-PL"/>
        </w:rPr>
        <w:t>wymagane jest zakończenie</w:t>
      </w:r>
      <w:r w:rsidRPr="007A2E81">
        <w:rPr>
          <w:rFonts w:ascii="Times New Roman" w:eastAsia="Times New Roman" w:hAnsi="Times New Roman" w:cs="Times New Roman"/>
          <w:bCs/>
          <w:sz w:val="24"/>
          <w:szCs w:val="24"/>
          <w:lang w:eastAsia="pl-PL"/>
        </w:rPr>
        <w:t xml:space="preserve"> dystrybucj</w:t>
      </w:r>
      <w:r w:rsidR="00730089" w:rsidRPr="007A2E81">
        <w:rPr>
          <w:rFonts w:ascii="Times New Roman" w:eastAsia="Times New Roman" w:hAnsi="Times New Roman" w:cs="Times New Roman"/>
          <w:bCs/>
          <w:sz w:val="24"/>
          <w:szCs w:val="24"/>
          <w:lang w:eastAsia="pl-PL"/>
        </w:rPr>
        <w:t>i</w:t>
      </w:r>
      <w:r w:rsidRPr="007A2E81">
        <w:rPr>
          <w:rFonts w:ascii="Times New Roman" w:eastAsia="Times New Roman" w:hAnsi="Times New Roman" w:cs="Times New Roman"/>
          <w:bCs/>
          <w:sz w:val="24"/>
          <w:szCs w:val="24"/>
          <w:lang w:eastAsia="pl-PL"/>
        </w:rPr>
        <w:t xml:space="preserve"> materiałów: </w:t>
      </w:r>
      <w:r w:rsidR="00730089" w:rsidRPr="007A2E81">
        <w:rPr>
          <w:rFonts w:ascii="Times New Roman" w:eastAsia="Times New Roman" w:hAnsi="Times New Roman" w:cs="Times New Roman"/>
          <w:bCs/>
          <w:sz w:val="24"/>
          <w:szCs w:val="24"/>
          <w:lang w:eastAsia="pl-PL"/>
        </w:rPr>
        <w:t xml:space="preserve">odpowiednio do 31 </w:t>
      </w:r>
      <w:r w:rsidRPr="007A2E81">
        <w:rPr>
          <w:rFonts w:ascii="Times New Roman" w:eastAsia="Times New Roman" w:hAnsi="Times New Roman" w:cs="Times New Roman"/>
          <w:bCs/>
          <w:sz w:val="24"/>
          <w:szCs w:val="24"/>
          <w:lang w:eastAsia="pl-PL"/>
        </w:rPr>
        <w:t>marc</w:t>
      </w:r>
      <w:r w:rsidR="00730089" w:rsidRPr="007A2E81">
        <w:rPr>
          <w:rFonts w:ascii="Times New Roman" w:eastAsia="Times New Roman" w:hAnsi="Times New Roman" w:cs="Times New Roman"/>
          <w:bCs/>
          <w:sz w:val="24"/>
          <w:szCs w:val="24"/>
          <w:lang w:eastAsia="pl-PL"/>
        </w:rPr>
        <w:t>a</w:t>
      </w:r>
      <w:r w:rsidRPr="007A2E81">
        <w:rPr>
          <w:rFonts w:ascii="Times New Roman" w:eastAsia="Times New Roman" w:hAnsi="Times New Roman" w:cs="Times New Roman"/>
          <w:bCs/>
          <w:sz w:val="24"/>
          <w:szCs w:val="24"/>
          <w:lang w:eastAsia="pl-PL"/>
        </w:rPr>
        <w:t xml:space="preserve"> 202</w:t>
      </w:r>
      <w:r w:rsidR="00730089" w:rsidRPr="007A2E81">
        <w:rPr>
          <w:rFonts w:ascii="Times New Roman" w:eastAsia="Times New Roman" w:hAnsi="Times New Roman" w:cs="Times New Roman"/>
          <w:bCs/>
          <w:sz w:val="24"/>
          <w:szCs w:val="24"/>
          <w:lang w:eastAsia="pl-PL"/>
        </w:rPr>
        <w:t>7</w:t>
      </w:r>
      <w:r w:rsidRPr="007A2E81">
        <w:rPr>
          <w:rFonts w:ascii="Times New Roman" w:eastAsia="Times New Roman" w:hAnsi="Times New Roman" w:cs="Times New Roman"/>
          <w:bCs/>
          <w:sz w:val="24"/>
          <w:szCs w:val="24"/>
          <w:lang w:eastAsia="pl-PL"/>
        </w:rPr>
        <w:t xml:space="preserve"> r. </w:t>
      </w:r>
      <w:r w:rsidR="00730089" w:rsidRPr="007A2E81">
        <w:rPr>
          <w:rFonts w:ascii="Times New Roman" w:eastAsia="Times New Roman" w:hAnsi="Times New Roman" w:cs="Times New Roman"/>
          <w:bCs/>
          <w:sz w:val="24"/>
          <w:szCs w:val="24"/>
          <w:lang w:eastAsia="pl-PL"/>
        </w:rPr>
        <w:t xml:space="preserve">oraz do 31 </w:t>
      </w:r>
      <w:r w:rsidRPr="007A2E81">
        <w:rPr>
          <w:rFonts w:ascii="Times New Roman" w:eastAsia="Times New Roman" w:hAnsi="Times New Roman" w:cs="Times New Roman"/>
          <w:bCs/>
          <w:sz w:val="24"/>
          <w:szCs w:val="24"/>
          <w:lang w:eastAsia="pl-PL"/>
        </w:rPr>
        <w:t>marc</w:t>
      </w:r>
      <w:r w:rsidR="00730089" w:rsidRPr="007A2E81">
        <w:rPr>
          <w:rFonts w:ascii="Times New Roman" w:eastAsia="Times New Roman" w:hAnsi="Times New Roman" w:cs="Times New Roman"/>
          <w:bCs/>
          <w:sz w:val="24"/>
          <w:szCs w:val="24"/>
          <w:lang w:eastAsia="pl-PL"/>
        </w:rPr>
        <w:t>a</w:t>
      </w:r>
      <w:r w:rsidRPr="007A2E81">
        <w:rPr>
          <w:rFonts w:ascii="Times New Roman" w:eastAsia="Times New Roman" w:hAnsi="Times New Roman" w:cs="Times New Roman"/>
          <w:bCs/>
          <w:sz w:val="24"/>
          <w:szCs w:val="24"/>
          <w:lang w:eastAsia="pl-PL"/>
        </w:rPr>
        <w:t xml:space="preserve"> 202</w:t>
      </w:r>
      <w:r w:rsidR="00730089" w:rsidRPr="007A2E81">
        <w:rPr>
          <w:rFonts w:ascii="Times New Roman" w:eastAsia="Times New Roman" w:hAnsi="Times New Roman" w:cs="Times New Roman"/>
          <w:bCs/>
          <w:sz w:val="24"/>
          <w:szCs w:val="24"/>
          <w:lang w:eastAsia="pl-PL"/>
        </w:rPr>
        <w:t>8</w:t>
      </w:r>
      <w:r w:rsidRPr="007A2E81">
        <w:rPr>
          <w:rFonts w:ascii="Times New Roman" w:eastAsia="Times New Roman" w:hAnsi="Times New Roman" w:cs="Times New Roman"/>
          <w:bCs/>
          <w:sz w:val="24"/>
          <w:szCs w:val="24"/>
          <w:lang w:eastAsia="pl-PL"/>
        </w:rPr>
        <w:t xml:space="preserve"> r.</w:t>
      </w:r>
      <w:r w:rsidR="00CA2733" w:rsidRPr="007A2E81">
        <w:rPr>
          <w:rFonts w:ascii="Times New Roman" w:eastAsia="Times New Roman" w:hAnsi="Times New Roman" w:cs="Times New Roman"/>
          <w:bCs/>
          <w:sz w:val="24"/>
          <w:szCs w:val="24"/>
          <w:lang w:eastAsia="pl-PL"/>
        </w:rPr>
        <w:t xml:space="preserve"> </w:t>
      </w:r>
      <w:r w:rsidR="00730089" w:rsidRPr="007A2E81">
        <w:rPr>
          <w:rFonts w:ascii="Times New Roman" w:eastAsia="Times New Roman" w:hAnsi="Times New Roman" w:cs="Times New Roman"/>
          <w:bCs/>
          <w:sz w:val="24"/>
          <w:szCs w:val="24"/>
          <w:lang w:eastAsia="pl-PL"/>
        </w:rPr>
        <w:t>W</w:t>
      </w:r>
      <w:r w:rsidR="00CA2733" w:rsidRPr="007A2E81">
        <w:rPr>
          <w:rFonts w:ascii="Times New Roman" w:eastAsia="Times New Roman" w:hAnsi="Times New Roman" w:cs="Times New Roman"/>
          <w:bCs/>
          <w:sz w:val="24"/>
          <w:szCs w:val="24"/>
          <w:lang w:eastAsia="pl-PL"/>
        </w:rPr>
        <w:t>ytworzon</w:t>
      </w:r>
      <w:r w:rsidR="00730089" w:rsidRPr="007A2E81">
        <w:rPr>
          <w:rFonts w:ascii="Times New Roman" w:eastAsia="Times New Roman" w:hAnsi="Times New Roman" w:cs="Times New Roman"/>
          <w:bCs/>
          <w:sz w:val="24"/>
          <w:szCs w:val="24"/>
          <w:lang w:eastAsia="pl-PL"/>
        </w:rPr>
        <w:t>ych</w:t>
      </w:r>
      <w:r w:rsidR="00CA2733" w:rsidRPr="007A2E81">
        <w:rPr>
          <w:rFonts w:ascii="Times New Roman" w:eastAsia="Times New Roman" w:hAnsi="Times New Roman" w:cs="Times New Roman"/>
          <w:bCs/>
          <w:sz w:val="24"/>
          <w:szCs w:val="24"/>
          <w:lang w:eastAsia="pl-PL"/>
        </w:rPr>
        <w:t xml:space="preserve"> materiał</w:t>
      </w:r>
      <w:r w:rsidR="00730089" w:rsidRPr="007A2E81">
        <w:rPr>
          <w:rFonts w:ascii="Times New Roman" w:eastAsia="Times New Roman" w:hAnsi="Times New Roman" w:cs="Times New Roman"/>
          <w:bCs/>
          <w:sz w:val="24"/>
          <w:szCs w:val="24"/>
          <w:lang w:eastAsia="pl-PL"/>
        </w:rPr>
        <w:t xml:space="preserve">ów Wykonawca </w:t>
      </w:r>
      <w:r w:rsidR="00CA2733" w:rsidRPr="007A2E81">
        <w:rPr>
          <w:rFonts w:ascii="Times New Roman" w:eastAsia="Times New Roman" w:hAnsi="Times New Roman" w:cs="Times New Roman"/>
          <w:bCs/>
          <w:sz w:val="24"/>
          <w:szCs w:val="24"/>
          <w:lang w:eastAsia="pl-PL"/>
        </w:rPr>
        <w:t xml:space="preserve"> </w:t>
      </w:r>
      <w:r w:rsidR="00730089" w:rsidRPr="007A2E81">
        <w:rPr>
          <w:rFonts w:ascii="Times New Roman" w:eastAsia="Times New Roman" w:hAnsi="Times New Roman" w:cs="Times New Roman"/>
          <w:bCs/>
          <w:sz w:val="24"/>
          <w:szCs w:val="24"/>
          <w:lang w:eastAsia="pl-PL"/>
        </w:rPr>
        <w:t>winien używać do</w:t>
      </w:r>
      <w:r w:rsidR="000267B3" w:rsidRPr="007A2E81">
        <w:rPr>
          <w:rFonts w:ascii="Times New Roman" w:eastAsia="Times New Roman" w:hAnsi="Times New Roman" w:cs="Times New Roman"/>
          <w:bCs/>
          <w:sz w:val="24"/>
          <w:szCs w:val="24"/>
          <w:lang w:eastAsia="pl-PL"/>
        </w:rPr>
        <w:t> </w:t>
      </w:r>
      <w:r w:rsidR="00730089" w:rsidRPr="007A2E81">
        <w:rPr>
          <w:rFonts w:ascii="Times New Roman" w:eastAsia="Times New Roman" w:hAnsi="Times New Roman" w:cs="Times New Roman"/>
          <w:bCs/>
          <w:sz w:val="24"/>
          <w:szCs w:val="24"/>
          <w:lang w:eastAsia="pl-PL"/>
        </w:rPr>
        <w:t>prowadzenia akcji edukacyjnej</w:t>
      </w:r>
      <w:r w:rsidR="00CA2733" w:rsidRPr="007A2E81">
        <w:rPr>
          <w:rFonts w:ascii="Times New Roman" w:eastAsia="Times New Roman" w:hAnsi="Times New Roman" w:cs="Times New Roman"/>
          <w:bCs/>
          <w:sz w:val="24"/>
          <w:szCs w:val="24"/>
          <w:lang w:eastAsia="pl-PL"/>
        </w:rPr>
        <w:t xml:space="preserve"> podczas obsługi mieszkańców w PSZOK</w:t>
      </w:r>
      <w:r w:rsidR="00BB76B6" w:rsidRPr="007A2E81">
        <w:rPr>
          <w:rFonts w:ascii="Times New Roman" w:eastAsia="Times New Roman" w:hAnsi="Times New Roman" w:cs="Times New Roman"/>
          <w:bCs/>
          <w:sz w:val="24"/>
          <w:szCs w:val="24"/>
          <w:lang w:eastAsia="pl-PL"/>
        </w:rPr>
        <w:t xml:space="preserve"> i </w:t>
      </w:r>
      <w:r w:rsidR="00CA2733" w:rsidRPr="007A2E81">
        <w:rPr>
          <w:rFonts w:ascii="Times New Roman" w:eastAsia="Times New Roman" w:hAnsi="Times New Roman" w:cs="Times New Roman"/>
          <w:bCs/>
          <w:sz w:val="24"/>
          <w:szCs w:val="24"/>
          <w:lang w:eastAsia="pl-PL"/>
        </w:rPr>
        <w:t>mobilnym mini PSZOK, dopóki treści w nich zawarte nie utracą aktualności</w:t>
      </w:r>
      <w:r w:rsidR="00730089" w:rsidRPr="007A2E81">
        <w:rPr>
          <w:rFonts w:ascii="Times New Roman" w:eastAsia="Times New Roman" w:hAnsi="Times New Roman" w:cs="Times New Roman"/>
          <w:bCs/>
          <w:sz w:val="24"/>
          <w:szCs w:val="24"/>
          <w:lang w:eastAsia="pl-PL"/>
        </w:rPr>
        <w:t>. Wykonanie zadania Wykonawca zaraportuje Zamawiającemu każdorazowo w Raporcie miesięcznym oraz przedstawi do</w:t>
      </w:r>
      <w:r w:rsidR="000267B3" w:rsidRPr="007A2E81">
        <w:rPr>
          <w:rFonts w:ascii="Times New Roman" w:eastAsia="Times New Roman" w:hAnsi="Times New Roman" w:cs="Times New Roman"/>
          <w:bCs/>
          <w:sz w:val="24"/>
          <w:szCs w:val="24"/>
          <w:lang w:eastAsia="pl-PL"/>
        </w:rPr>
        <w:t> </w:t>
      </w:r>
      <w:r w:rsidR="00730089" w:rsidRPr="007A2E81">
        <w:rPr>
          <w:rFonts w:ascii="Times New Roman" w:eastAsia="Times New Roman" w:hAnsi="Times New Roman" w:cs="Times New Roman"/>
          <w:bCs/>
          <w:sz w:val="24"/>
          <w:szCs w:val="24"/>
          <w:lang w:eastAsia="pl-PL"/>
        </w:rPr>
        <w:t xml:space="preserve">rozliczenia w protokole </w:t>
      </w:r>
      <w:r w:rsidR="00567353" w:rsidRPr="007A2E81">
        <w:rPr>
          <w:rFonts w:ascii="Times New Roman" w:eastAsia="Times New Roman" w:hAnsi="Times New Roman" w:cs="Times New Roman"/>
          <w:bCs/>
          <w:sz w:val="24"/>
          <w:szCs w:val="24"/>
          <w:lang w:eastAsia="pl-PL"/>
        </w:rPr>
        <w:t>odbioru wykonanych usług.</w:t>
      </w:r>
    </w:p>
    <w:p w14:paraId="48C431B2" w14:textId="58FE279E" w:rsidR="00991A27" w:rsidRPr="007A2E81" w:rsidRDefault="005143D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e</w:t>
      </w:r>
      <w:r w:rsidR="000521C6" w:rsidRPr="007A2E81">
        <w:rPr>
          <w:rFonts w:ascii="Times New Roman" w:eastAsia="Times New Roman" w:hAnsi="Times New Roman" w:cs="Times New Roman"/>
          <w:bCs/>
          <w:sz w:val="24"/>
          <w:szCs w:val="24"/>
          <w:lang w:eastAsia="pl-PL"/>
        </w:rPr>
        <w:t xml:space="preserve">) </w:t>
      </w:r>
      <w:r w:rsidR="00A4281E" w:rsidRPr="007A2E81">
        <w:rPr>
          <w:rFonts w:ascii="Times New Roman" w:eastAsia="Times New Roman" w:hAnsi="Times New Roman" w:cs="Times New Roman"/>
          <w:bCs/>
          <w:sz w:val="24"/>
          <w:szCs w:val="24"/>
          <w:lang w:eastAsia="pl-PL"/>
        </w:rPr>
        <w:t>dwukrotnie, w trakcie realizacji zamówienia</w:t>
      </w:r>
      <w:r w:rsidRPr="007A2E81">
        <w:rPr>
          <w:rFonts w:ascii="Times New Roman" w:eastAsia="Times New Roman" w:hAnsi="Times New Roman" w:cs="Times New Roman"/>
          <w:bCs/>
          <w:sz w:val="24"/>
          <w:szCs w:val="24"/>
          <w:lang w:eastAsia="pl-PL"/>
        </w:rPr>
        <w:t xml:space="preserve"> (</w:t>
      </w:r>
      <w:r w:rsidR="00A4281E" w:rsidRPr="007A2E81">
        <w:rPr>
          <w:rFonts w:ascii="Times New Roman" w:eastAsia="Times New Roman" w:hAnsi="Times New Roman" w:cs="Times New Roman"/>
          <w:bCs/>
          <w:sz w:val="24"/>
          <w:szCs w:val="24"/>
          <w:lang w:eastAsia="pl-PL"/>
        </w:rPr>
        <w:t>w każdym roku realizacji zamówienia</w:t>
      </w:r>
      <w:r w:rsidRPr="007A2E81">
        <w:rPr>
          <w:rFonts w:ascii="Times New Roman" w:eastAsia="Times New Roman" w:hAnsi="Times New Roman" w:cs="Times New Roman"/>
          <w:bCs/>
          <w:sz w:val="24"/>
          <w:szCs w:val="24"/>
          <w:lang w:eastAsia="pl-PL"/>
        </w:rPr>
        <w:t>)</w:t>
      </w:r>
      <w:r w:rsidR="00A4281E" w:rsidRPr="007A2E81">
        <w:rPr>
          <w:rFonts w:ascii="Times New Roman" w:eastAsia="Times New Roman" w:hAnsi="Times New Roman" w:cs="Times New Roman"/>
          <w:bCs/>
          <w:sz w:val="24"/>
          <w:szCs w:val="24"/>
          <w:lang w:eastAsia="pl-PL"/>
        </w:rPr>
        <w:t xml:space="preserve"> Wykonawca zorganizuje i przeprowadzi</w:t>
      </w:r>
      <w:r w:rsidR="00953371" w:rsidRPr="007A2E81">
        <w:rPr>
          <w:rFonts w:ascii="Times New Roman" w:eastAsia="Times New Roman" w:hAnsi="Times New Roman" w:cs="Times New Roman"/>
          <w:bCs/>
          <w:sz w:val="24"/>
          <w:szCs w:val="24"/>
          <w:lang w:eastAsia="pl-PL"/>
        </w:rPr>
        <w:t xml:space="preserve"> dla uczniów </w:t>
      </w:r>
      <w:r w:rsidR="00227E3D" w:rsidRPr="007A2E81">
        <w:rPr>
          <w:rFonts w:ascii="Times New Roman" w:eastAsia="Times New Roman" w:hAnsi="Times New Roman" w:cs="Times New Roman"/>
          <w:bCs/>
          <w:sz w:val="24"/>
          <w:szCs w:val="24"/>
          <w:lang w:eastAsia="pl-PL"/>
        </w:rPr>
        <w:t xml:space="preserve">z </w:t>
      </w:r>
      <w:r w:rsidR="0020471B" w:rsidRPr="007A2E81">
        <w:rPr>
          <w:rFonts w:ascii="Times New Roman" w:eastAsia="Times New Roman" w:hAnsi="Times New Roman" w:cs="Times New Roman"/>
          <w:bCs/>
          <w:sz w:val="24"/>
          <w:szCs w:val="24"/>
          <w:lang w:eastAsia="pl-PL"/>
        </w:rPr>
        <w:t>klas I</w:t>
      </w:r>
      <w:r w:rsidR="00991A27" w:rsidRPr="007A2E81">
        <w:rPr>
          <w:rFonts w:ascii="Times New Roman" w:eastAsia="Times New Roman" w:hAnsi="Times New Roman" w:cs="Times New Roman"/>
          <w:bCs/>
          <w:sz w:val="24"/>
          <w:szCs w:val="24"/>
          <w:lang w:eastAsia="pl-PL"/>
        </w:rPr>
        <w:t>V</w:t>
      </w:r>
      <w:r w:rsidR="0020471B" w:rsidRPr="007A2E81">
        <w:rPr>
          <w:rFonts w:ascii="Times New Roman" w:eastAsia="Times New Roman" w:hAnsi="Times New Roman" w:cs="Times New Roman"/>
          <w:bCs/>
          <w:sz w:val="24"/>
          <w:szCs w:val="24"/>
          <w:lang w:eastAsia="pl-PL"/>
        </w:rPr>
        <w:t>-V</w:t>
      </w:r>
      <w:r w:rsidR="00991A27" w:rsidRPr="007A2E81">
        <w:rPr>
          <w:rFonts w:ascii="Times New Roman" w:eastAsia="Times New Roman" w:hAnsi="Times New Roman" w:cs="Times New Roman"/>
          <w:bCs/>
          <w:sz w:val="24"/>
          <w:szCs w:val="24"/>
          <w:lang w:eastAsia="pl-PL"/>
        </w:rPr>
        <w:t>I</w:t>
      </w:r>
      <w:r w:rsidR="0020471B" w:rsidRPr="007A2E81">
        <w:rPr>
          <w:rFonts w:ascii="Times New Roman" w:eastAsia="Times New Roman" w:hAnsi="Times New Roman" w:cs="Times New Roman"/>
          <w:bCs/>
          <w:sz w:val="24"/>
          <w:szCs w:val="24"/>
          <w:lang w:eastAsia="pl-PL"/>
        </w:rPr>
        <w:t xml:space="preserve"> </w:t>
      </w:r>
      <w:r w:rsidR="00953371" w:rsidRPr="007A2E81">
        <w:rPr>
          <w:rFonts w:ascii="Times New Roman" w:eastAsia="Times New Roman" w:hAnsi="Times New Roman" w:cs="Times New Roman"/>
          <w:bCs/>
          <w:sz w:val="24"/>
          <w:szCs w:val="24"/>
          <w:lang w:eastAsia="pl-PL"/>
        </w:rPr>
        <w:t xml:space="preserve">szkół podstawowych prowadzonych przez Miasto Mława </w:t>
      </w:r>
      <w:r w:rsidR="00A4281E" w:rsidRPr="007A2E81">
        <w:rPr>
          <w:rFonts w:ascii="Times New Roman" w:eastAsia="Times New Roman" w:hAnsi="Times New Roman" w:cs="Times New Roman"/>
          <w:bCs/>
          <w:sz w:val="24"/>
          <w:szCs w:val="24"/>
          <w:lang w:eastAsia="pl-PL"/>
        </w:rPr>
        <w:t xml:space="preserve"> </w:t>
      </w:r>
      <w:bookmarkStart w:id="29" w:name="_Hlk236813846"/>
      <w:r w:rsidR="00227E3D" w:rsidRPr="007A2E81">
        <w:rPr>
          <w:rFonts w:ascii="Times New Roman" w:eastAsia="Times New Roman" w:hAnsi="Times New Roman" w:cs="Times New Roman"/>
          <w:bCs/>
          <w:sz w:val="24"/>
          <w:szCs w:val="24"/>
          <w:lang w:eastAsia="pl-PL"/>
        </w:rPr>
        <w:t>ekologiczne zajęcia edukacyjne</w:t>
      </w:r>
      <w:bookmarkEnd w:id="29"/>
      <w:r w:rsidR="008E0733" w:rsidRPr="007A2E81">
        <w:rPr>
          <w:rFonts w:ascii="Times New Roman" w:eastAsia="Times New Roman" w:hAnsi="Times New Roman" w:cs="Times New Roman"/>
          <w:bCs/>
          <w:sz w:val="24"/>
          <w:szCs w:val="24"/>
          <w:lang w:eastAsia="pl-PL"/>
        </w:rPr>
        <w:t>. Wykonanie zadania w</w:t>
      </w:r>
      <w:r w:rsidR="000267B3" w:rsidRPr="007A2E81">
        <w:rPr>
          <w:rFonts w:ascii="Times New Roman" w:eastAsia="Times New Roman" w:hAnsi="Times New Roman" w:cs="Times New Roman"/>
          <w:bCs/>
          <w:sz w:val="24"/>
          <w:szCs w:val="24"/>
          <w:lang w:eastAsia="pl-PL"/>
        </w:rPr>
        <w:t> </w:t>
      </w:r>
      <w:r w:rsidR="008E0733" w:rsidRPr="007A2E81">
        <w:rPr>
          <w:rFonts w:ascii="Times New Roman" w:eastAsia="Times New Roman" w:hAnsi="Times New Roman" w:cs="Times New Roman"/>
          <w:bCs/>
          <w:sz w:val="24"/>
          <w:szCs w:val="24"/>
          <w:lang w:eastAsia="pl-PL"/>
        </w:rPr>
        <w:t>ramach realizacji zamówienia jest obligatoryjne</w:t>
      </w:r>
      <w:r w:rsidR="007F053D" w:rsidRPr="007A2E81">
        <w:rPr>
          <w:rFonts w:ascii="Times New Roman" w:eastAsia="Times New Roman" w:hAnsi="Times New Roman" w:cs="Times New Roman"/>
          <w:bCs/>
          <w:sz w:val="24"/>
          <w:szCs w:val="24"/>
          <w:lang w:eastAsia="pl-PL"/>
        </w:rPr>
        <w:t>, przy czym Zamawiający dopuszcza wykonanie ekologicznych zajęć edukacyjnych w formie prelekcji albo w formie warsztatów</w:t>
      </w:r>
      <w:r w:rsidR="00883834" w:rsidRPr="007A2E81">
        <w:rPr>
          <w:rFonts w:ascii="Times New Roman" w:eastAsia="Times New Roman" w:hAnsi="Times New Roman" w:cs="Times New Roman"/>
          <w:bCs/>
          <w:sz w:val="24"/>
          <w:szCs w:val="24"/>
          <w:lang w:eastAsia="pl-PL"/>
        </w:rPr>
        <w:t xml:space="preserve"> kreatywnych</w:t>
      </w:r>
      <w:r w:rsidR="007F053D" w:rsidRPr="007A2E81">
        <w:rPr>
          <w:rFonts w:ascii="Times New Roman" w:eastAsia="Times New Roman" w:hAnsi="Times New Roman" w:cs="Times New Roman"/>
          <w:bCs/>
          <w:sz w:val="24"/>
          <w:szCs w:val="24"/>
          <w:lang w:eastAsia="pl-PL"/>
        </w:rPr>
        <w:t>. Preferowane przez Zamawiającego jest wykonanie zajęć edukacyjnych w formie warsztatów</w:t>
      </w:r>
      <w:r w:rsidR="0056426B" w:rsidRPr="007A2E81">
        <w:rPr>
          <w:rFonts w:ascii="Times New Roman" w:eastAsia="Times New Roman" w:hAnsi="Times New Roman" w:cs="Times New Roman"/>
          <w:bCs/>
          <w:sz w:val="24"/>
          <w:szCs w:val="24"/>
          <w:lang w:eastAsia="pl-PL"/>
        </w:rPr>
        <w:t xml:space="preserve"> kreatywnych</w:t>
      </w:r>
      <w:r w:rsidR="007F053D" w:rsidRPr="007A2E81">
        <w:rPr>
          <w:rFonts w:ascii="Times New Roman" w:eastAsia="Times New Roman" w:hAnsi="Times New Roman" w:cs="Times New Roman"/>
          <w:bCs/>
          <w:sz w:val="24"/>
          <w:szCs w:val="24"/>
          <w:lang w:eastAsia="pl-PL"/>
        </w:rPr>
        <w:t>.</w:t>
      </w:r>
      <w:r w:rsidR="00883834" w:rsidRPr="007A2E81">
        <w:rPr>
          <w:rFonts w:ascii="Times New Roman" w:eastAsia="Times New Roman" w:hAnsi="Times New Roman" w:cs="Times New Roman"/>
          <w:bCs/>
          <w:sz w:val="24"/>
          <w:szCs w:val="24"/>
          <w:lang w:eastAsia="pl-PL"/>
        </w:rPr>
        <w:t xml:space="preserve"> </w:t>
      </w:r>
      <w:r w:rsidR="008E0733" w:rsidRPr="007A2E81">
        <w:rPr>
          <w:rFonts w:ascii="Times New Roman" w:eastAsia="Times New Roman" w:hAnsi="Times New Roman" w:cs="Times New Roman"/>
          <w:bCs/>
          <w:sz w:val="24"/>
          <w:szCs w:val="24"/>
          <w:u w:val="single"/>
          <w:lang w:eastAsia="pl-PL"/>
        </w:rPr>
        <w:t xml:space="preserve">Wykonawca </w:t>
      </w:r>
      <w:r w:rsidR="00227E3D" w:rsidRPr="007A2E81">
        <w:rPr>
          <w:rFonts w:ascii="Times New Roman" w:eastAsia="Times New Roman" w:hAnsi="Times New Roman" w:cs="Times New Roman"/>
          <w:bCs/>
          <w:sz w:val="24"/>
          <w:szCs w:val="24"/>
          <w:u w:val="single"/>
          <w:lang w:eastAsia="pl-PL"/>
        </w:rPr>
        <w:t>w ofercie</w:t>
      </w:r>
      <w:r w:rsidR="007F053D" w:rsidRPr="007A2E81">
        <w:rPr>
          <w:rFonts w:ascii="Times New Roman" w:eastAsia="Times New Roman" w:hAnsi="Times New Roman" w:cs="Times New Roman"/>
          <w:bCs/>
          <w:sz w:val="24"/>
          <w:szCs w:val="24"/>
          <w:u w:val="single"/>
          <w:lang w:eastAsia="pl-PL"/>
        </w:rPr>
        <w:t xml:space="preserve"> zobowiązuje się do wykonania zajęć edukacyjnych w wybranej przez niego formie.</w:t>
      </w:r>
      <w:r w:rsidR="007F053D" w:rsidRPr="007A2E81">
        <w:rPr>
          <w:rFonts w:ascii="Times New Roman" w:eastAsia="Times New Roman" w:hAnsi="Times New Roman" w:cs="Times New Roman"/>
          <w:bCs/>
          <w:sz w:val="24"/>
          <w:szCs w:val="24"/>
          <w:lang w:eastAsia="pl-PL"/>
        </w:rPr>
        <w:t xml:space="preserve"> </w:t>
      </w:r>
    </w:p>
    <w:p w14:paraId="25B68436" w14:textId="0FEBCBB9" w:rsidR="000521C6"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Zamawiający wymaga, żeby zajęcia edukacyjne </w:t>
      </w:r>
      <w:r w:rsidR="00592C0A" w:rsidRPr="007A2E81">
        <w:rPr>
          <w:rFonts w:ascii="Times New Roman" w:eastAsia="Times New Roman" w:hAnsi="Times New Roman" w:cs="Times New Roman"/>
          <w:bCs/>
          <w:sz w:val="24"/>
          <w:szCs w:val="24"/>
          <w:lang w:eastAsia="pl-PL"/>
        </w:rPr>
        <w:t xml:space="preserve">zrealizowane zostały w sposób profesjonalny i </w:t>
      </w:r>
      <w:r w:rsidRPr="007A2E81">
        <w:rPr>
          <w:rFonts w:ascii="Times New Roman" w:eastAsia="Times New Roman" w:hAnsi="Times New Roman" w:cs="Times New Roman"/>
          <w:bCs/>
          <w:sz w:val="24"/>
          <w:szCs w:val="24"/>
          <w:lang w:eastAsia="pl-PL"/>
        </w:rPr>
        <w:t>obejmowały swoim zakresem następującą tematykę:</w:t>
      </w:r>
    </w:p>
    <w:p w14:paraId="08CFA12C" w14:textId="77777777" w:rsidR="001B7748"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zapobieganie powstawaniu odpadów, </w:t>
      </w:r>
    </w:p>
    <w:p w14:paraId="503808F9" w14:textId="36C8D472" w:rsidR="001B7748"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ograniczanie ilości wytwarzanych odpadów, </w:t>
      </w:r>
    </w:p>
    <w:p w14:paraId="21A1DF6C" w14:textId="5B5941EF" w:rsidR="0055544D"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zasady selektywnego zbierania odpadów komunalnych „u źródła”.</w:t>
      </w:r>
    </w:p>
    <w:p w14:paraId="28D1D069" w14:textId="36FAA620" w:rsidR="0055544D" w:rsidRPr="007A2E81" w:rsidRDefault="0055544D"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Szczegółowe wymagania Zamawiającego:</w:t>
      </w:r>
    </w:p>
    <w:p w14:paraId="7323943C" w14:textId="33C6CCD4" w:rsidR="0055544D" w:rsidRPr="007A2E81" w:rsidRDefault="0055544D"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Wykonawca nie przetwarza danych osobowych uczniów podczas realizacji zajęć edukacyjnych, ani nie upoważnia do tego osoby/osób prowadzących zajęcia,</w:t>
      </w:r>
    </w:p>
    <w:p w14:paraId="08D82669" w14:textId="1426EF92" w:rsidR="0055544D" w:rsidRPr="007A2E81" w:rsidRDefault="0055544D" w:rsidP="0055544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każdy uczeń może w danym roku kalendarzowym uczestniczyć w zajęciach edukacyjnych tylko jeden raz, uczniowie z danej klasy/oddziału mogą być kwalifikowani do zajęć edukacyjnych tylko jeden raz w danym roku kalendarzowym</w:t>
      </w:r>
      <w:r w:rsidR="007F21BD" w:rsidRPr="007A2E81">
        <w:rPr>
          <w:rFonts w:ascii="Times New Roman" w:eastAsia="Times New Roman" w:hAnsi="Times New Roman" w:cs="Times New Roman"/>
          <w:bCs/>
          <w:sz w:val="24"/>
          <w:szCs w:val="24"/>
          <w:lang w:eastAsia="pl-PL"/>
        </w:rPr>
        <w:t>,</w:t>
      </w:r>
    </w:p>
    <w:p w14:paraId="0FD5AE74" w14:textId="4E184087" w:rsidR="004E5FDB" w:rsidRPr="007A2E81" w:rsidRDefault="004E5FDB" w:rsidP="0055544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-Wykonawca w terminie do 31 marca każdego roku </w:t>
      </w:r>
      <w:r w:rsidR="00D506AF" w:rsidRPr="007A2E81">
        <w:rPr>
          <w:rFonts w:ascii="Times New Roman" w:eastAsia="Times New Roman" w:hAnsi="Times New Roman" w:cs="Times New Roman"/>
          <w:bCs/>
          <w:sz w:val="24"/>
          <w:szCs w:val="24"/>
          <w:lang w:eastAsia="pl-PL"/>
        </w:rPr>
        <w:t xml:space="preserve">kalendarzowego </w:t>
      </w:r>
      <w:r w:rsidRPr="007A2E81">
        <w:rPr>
          <w:rFonts w:ascii="Times New Roman" w:eastAsia="Times New Roman" w:hAnsi="Times New Roman" w:cs="Times New Roman"/>
          <w:bCs/>
          <w:sz w:val="24"/>
          <w:szCs w:val="24"/>
          <w:lang w:eastAsia="pl-PL"/>
        </w:rPr>
        <w:t xml:space="preserve">przedstawia Zamawiającemu projekt Programu ekologicznych zajęć edukacyjnych, projekt wymaga </w:t>
      </w:r>
      <w:r w:rsidR="00D506AF" w:rsidRPr="007A2E81">
        <w:rPr>
          <w:rFonts w:ascii="Times New Roman" w:eastAsia="Times New Roman" w:hAnsi="Times New Roman" w:cs="Times New Roman"/>
          <w:bCs/>
          <w:sz w:val="24"/>
          <w:szCs w:val="24"/>
          <w:lang w:eastAsia="pl-PL"/>
        </w:rPr>
        <w:t xml:space="preserve">uzgodnienie przez strony i </w:t>
      </w:r>
      <w:r w:rsidRPr="007A2E81">
        <w:rPr>
          <w:rFonts w:ascii="Times New Roman" w:eastAsia="Times New Roman" w:hAnsi="Times New Roman" w:cs="Times New Roman"/>
          <w:bCs/>
          <w:sz w:val="24"/>
          <w:szCs w:val="24"/>
          <w:lang w:eastAsia="pl-PL"/>
        </w:rPr>
        <w:t>akceptacji Zamawiającego,  Zamawiający akceptuje projekt lub</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zgłasza uwagi do projektu w terminie 7 dni od </w:t>
      </w:r>
      <w:r w:rsidR="00D506AF" w:rsidRPr="007A2E81">
        <w:rPr>
          <w:rFonts w:ascii="Times New Roman" w:eastAsia="Times New Roman" w:hAnsi="Times New Roman" w:cs="Times New Roman"/>
          <w:bCs/>
          <w:sz w:val="24"/>
          <w:szCs w:val="24"/>
          <w:lang w:eastAsia="pl-PL"/>
        </w:rPr>
        <w:t>jego otrzymania,</w:t>
      </w:r>
    </w:p>
    <w:p w14:paraId="674652BF" w14:textId="59D06150" w:rsidR="0055544D" w:rsidRPr="007A2E81" w:rsidRDefault="0055544D" w:rsidP="0055544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Wykonawca </w:t>
      </w:r>
      <w:r w:rsidR="007F053D" w:rsidRPr="007A2E81">
        <w:rPr>
          <w:rFonts w:ascii="Times New Roman" w:eastAsia="Times New Roman" w:hAnsi="Times New Roman" w:cs="Times New Roman"/>
          <w:bCs/>
          <w:sz w:val="24"/>
          <w:szCs w:val="24"/>
          <w:lang w:eastAsia="pl-PL"/>
        </w:rPr>
        <w:t>w terminie do 30 kwietnia każdego roku kalendarzowego</w:t>
      </w:r>
      <w:r w:rsidR="00592C0A" w:rsidRPr="007A2E81">
        <w:rPr>
          <w:rFonts w:ascii="Times New Roman" w:eastAsia="Times New Roman" w:hAnsi="Times New Roman" w:cs="Times New Roman"/>
          <w:bCs/>
          <w:sz w:val="24"/>
          <w:szCs w:val="24"/>
          <w:lang w:eastAsia="pl-PL"/>
        </w:rPr>
        <w:t>, ale nie później, niż</w:t>
      </w:r>
      <w:r w:rsidR="000267B3" w:rsidRPr="007A2E81">
        <w:rPr>
          <w:rFonts w:ascii="Times New Roman" w:eastAsia="Times New Roman" w:hAnsi="Times New Roman" w:cs="Times New Roman"/>
          <w:bCs/>
          <w:sz w:val="24"/>
          <w:szCs w:val="24"/>
          <w:lang w:eastAsia="pl-PL"/>
        </w:rPr>
        <w:t> </w:t>
      </w:r>
      <w:r w:rsidR="00592C0A" w:rsidRPr="007A2E81">
        <w:rPr>
          <w:rFonts w:ascii="Times New Roman" w:eastAsia="Times New Roman" w:hAnsi="Times New Roman" w:cs="Times New Roman"/>
          <w:bCs/>
          <w:sz w:val="24"/>
          <w:szCs w:val="24"/>
          <w:lang w:eastAsia="pl-PL"/>
        </w:rPr>
        <w:t>na</w:t>
      </w:r>
      <w:r w:rsidR="000267B3" w:rsidRPr="007A2E81">
        <w:rPr>
          <w:rFonts w:ascii="Times New Roman" w:eastAsia="Times New Roman" w:hAnsi="Times New Roman" w:cs="Times New Roman"/>
          <w:bCs/>
          <w:sz w:val="24"/>
          <w:szCs w:val="24"/>
          <w:lang w:eastAsia="pl-PL"/>
        </w:rPr>
        <w:t> </w:t>
      </w:r>
      <w:r w:rsidR="00592C0A" w:rsidRPr="007A2E81">
        <w:rPr>
          <w:rFonts w:ascii="Times New Roman" w:eastAsia="Times New Roman" w:hAnsi="Times New Roman" w:cs="Times New Roman"/>
          <w:bCs/>
          <w:sz w:val="24"/>
          <w:szCs w:val="24"/>
          <w:lang w:eastAsia="pl-PL"/>
        </w:rPr>
        <w:t>30 dni przed rozpoczęciem zajęć, przedstawia Zamawiającemu</w:t>
      </w:r>
      <w:r w:rsidRPr="007A2E81">
        <w:rPr>
          <w:rFonts w:ascii="Times New Roman" w:eastAsia="Times New Roman" w:hAnsi="Times New Roman" w:cs="Times New Roman"/>
          <w:bCs/>
          <w:sz w:val="24"/>
          <w:szCs w:val="24"/>
          <w:lang w:eastAsia="pl-PL"/>
        </w:rPr>
        <w:t xml:space="preserve"> pełny, szczegółowy harmonogram zajęć na dany rok kalendarzowy (termin, miejsce, czas planowanej realizacji</w:t>
      </w:r>
      <w:r w:rsidR="0049377C" w:rsidRPr="007A2E81">
        <w:rPr>
          <w:rFonts w:ascii="Times New Roman" w:eastAsia="Times New Roman" w:hAnsi="Times New Roman" w:cs="Times New Roman"/>
          <w:bCs/>
          <w:sz w:val="24"/>
          <w:szCs w:val="24"/>
          <w:lang w:eastAsia="pl-PL"/>
        </w:rPr>
        <w:t xml:space="preserve"> zajęć</w:t>
      </w:r>
      <w:r w:rsidRPr="007A2E81">
        <w:rPr>
          <w:rFonts w:ascii="Times New Roman" w:eastAsia="Times New Roman" w:hAnsi="Times New Roman" w:cs="Times New Roman"/>
          <w:bCs/>
          <w:sz w:val="24"/>
          <w:szCs w:val="24"/>
          <w:lang w:eastAsia="pl-PL"/>
        </w:rPr>
        <w:t>, wskazanie szkoły i klasy/oddziału, z której uczniowie wezmą udział</w:t>
      </w:r>
      <w:r w:rsidR="0049377C"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planowanej liczebności grupy</w:t>
      </w:r>
      <w:r w:rsidR="0049377C" w:rsidRPr="007A2E81">
        <w:rPr>
          <w:rFonts w:ascii="Times New Roman" w:eastAsia="Times New Roman" w:hAnsi="Times New Roman" w:cs="Times New Roman"/>
          <w:bCs/>
          <w:sz w:val="24"/>
          <w:szCs w:val="24"/>
          <w:lang w:eastAsia="pl-PL"/>
        </w:rPr>
        <w:t xml:space="preserve">, </w:t>
      </w:r>
      <w:r w:rsidR="000378EA" w:rsidRPr="007A2E81">
        <w:rPr>
          <w:rFonts w:ascii="Times New Roman" w:eastAsia="Times New Roman" w:hAnsi="Times New Roman" w:cs="Times New Roman"/>
          <w:bCs/>
          <w:sz w:val="24"/>
          <w:szCs w:val="24"/>
          <w:lang w:eastAsia="pl-PL"/>
        </w:rPr>
        <w:t xml:space="preserve">wskazanie </w:t>
      </w:r>
      <w:r w:rsidR="0049377C" w:rsidRPr="007A2E81">
        <w:rPr>
          <w:rFonts w:ascii="Times New Roman" w:eastAsia="Times New Roman" w:hAnsi="Times New Roman" w:cs="Times New Roman"/>
          <w:bCs/>
          <w:sz w:val="24"/>
          <w:szCs w:val="24"/>
          <w:lang w:eastAsia="pl-PL"/>
        </w:rPr>
        <w:t>osob</w:t>
      </w:r>
      <w:r w:rsidR="000378EA" w:rsidRPr="007A2E81">
        <w:rPr>
          <w:rFonts w:ascii="Times New Roman" w:eastAsia="Times New Roman" w:hAnsi="Times New Roman" w:cs="Times New Roman"/>
          <w:bCs/>
          <w:sz w:val="24"/>
          <w:szCs w:val="24"/>
          <w:lang w:eastAsia="pl-PL"/>
        </w:rPr>
        <w:t>y</w:t>
      </w:r>
      <w:r w:rsidR="0049377C" w:rsidRPr="007A2E81">
        <w:rPr>
          <w:rFonts w:ascii="Times New Roman" w:eastAsia="Times New Roman" w:hAnsi="Times New Roman" w:cs="Times New Roman"/>
          <w:bCs/>
          <w:sz w:val="24"/>
          <w:szCs w:val="24"/>
          <w:lang w:eastAsia="pl-PL"/>
        </w:rPr>
        <w:t>/os</w:t>
      </w:r>
      <w:r w:rsidR="000378EA" w:rsidRPr="007A2E81">
        <w:rPr>
          <w:rFonts w:ascii="Times New Roman" w:eastAsia="Times New Roman" w:hAnsi="Times New Roman" w:cs="Times New Roman"/>
          <w:bCs/>
          <w:sz w:val="24"/>
          <w:szCs w:val="24"/>
          <w:lang w:eastAsia="pl-PL"/>
        </w:rPr>
        <w:t>ób</w:t>
      </w:r>
      <w:r w:rsidR="0049377C" w:rsidRPr="007A2E81">
        <w:rPr>
          <w:rFonts w:ascii="Times New Roman" w:eastAsia="Times New Roman" w:hAnsi="Times New Roman" w:cs="Times New Roman"/>
          <w:bCs/>
          <w:sz w:val="24"/>
          <w:szCs w:val="24"/>
          <w:lang w:eastAsia="pl-PL"/>
        </w:rPr>
        <w:t xml:space="preserve"> prowadzących i ich kwalifikacjach</w:t>
      </w:r>
      <w:r w:rsidRPr="007A2E81">
        <w:rPr>
          <w:rFonts w:ascii="Times New Roman" w:eastAsia="Times New Roman" w:hAnsi="Times New Roman" w:cs="Times New Roman"/>
          <w:bCs/>
          <w:sz w:val="24"/>
          <w:szCs w:val="24"/>
          <w:lang w:eastAsia="pl-PL"/>
        </w:rPr>
        <w:t>),</w:t>
      </w:r>
    </w:p>
    <w:p w14:paraId="16C0C355" w14:textId="6341A339" w:rsidR="00D077B1" w:rsidRPr="007A2E81" w:rsidRDefault="00D077B1" w:rsidP="0055544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Wykonawca dokumentuje przeprowadzenie zajęć edukacyjnych</w:t>
      </w:r>
      <w:r w:rsidR="007F21BD" w:rsidRPr="007A2E81">
        <w:rPr>
          <w:rFonts w:ascii="Times New Roman" w:eastAsia="Times New Roman" w:hAnsi="Times New Roman" w:cs="Times New Roman"/>
          <w:bCs/>
          <w:sz w:val="24"/>
          <w:szCs w:val="24"/>
          <w:lang w:eastAsia="pl-PL"/>
        </w:rPr>
        <w:t xml:space="preserve"> dla każdej grupy potwierdzeniem realizacji (termin, miejsce, czas przeprowadzenia zajęć, wskazanie szkoły i</w:t>
      </w:r>
      <w:r w:rsidR="000267B3" w:rsidRPr="007A2E81">
        <w:rPr>
          <w:rFonts w:ascii="Times New Roman" w:eastAsia="Times New Roman" w:hAnsi="Times New Roman" w:cs="Times New Roman"/>
          <w:bCs/>
          <w:sz w:val="24"/>
          <w:szCs w:val="24"/>
          <w:lang w:eastAsia="pl-PL"/>
        </w:rPr>
        <w:t> </w:t>
      </w:r>
      <w:r w:rsidR="007F21BD" w:rsidRPr="007A2E81">
        <w:rPr>
          <w:rFonts w:ascii="Times New Roman" w:eastAsia="Times New Roman" w:hAnsi="Times New Roman" w:cs="Times New Roman"/>
          <w:bCs/>
          <w:sz w:val="24"/>
          <w:szCs w:val="24"/>
          <w:lang w:eastAsia="pl-PL"/>
        </w:rPr>
        <w:t>klasy/oddziału, liczba uczestników, podpis</w:t>
      </w:r>
      <w:r w:rsidR="000378EA" w:rsidRPr="007A2E81">
        <w:rPr>
          <w:rFonts w:ascii="Times New Roman" w:eastAsia="Times New Roman" w:hAnsi="Times New Roman" w:cs="Times New Roman"/>
          <w:bCs/>
          <w:sz w:val="24"/>
          <w:szCs w:val="24"/>
          <w:lang w:eastAsia="pl-PL"/>
        </w:rPr>
        <w:t>/y</w:t>
      </w:r>
      <w:r w:rsidR="007F21BD" w:rsidRPr="007A2E81">
        <w:rPr>
          <w:rFonts w:ascii="Times New Roman" w:eastAsia="Times New Roman" w:hAnsi="Times New Roman" w:cs="Times New Roman"/>
          <w:bCs/>
          <w:sz w:val="24"/>
          <w:szCs w:val="24"/>
          <w:lang w:eastAsia="pl-PL"/>
        </w:rPr>
        <w:t xml:space="preserve"> prowadzącego</w:t>
      </w:r>
      <w:r w:rsidR="000378EA" w:rsidRPr="007A2E81">
        <w:rPr>
          <w:rFonts w:ascii="Times New Roman" w:eastAsia="Times New Roman" w:hAnsi="Times New Roman" w:cs="Times New Roman"/>
          <w:bCs/>
          <w:sz w:val="24"/>
          <w:szCs w:val="24"/>
          <w:lang w:eastAsia="pl-PL"/>
        </w:rPr>
        <w:t>/prowadzących</w:t>
      </w:r>
      <w:r w:rsidR="007F21BD" w:rsidRPr="007A2E81">
        <w:rPr>
          <w:rFonts w:ascii="Times New Roman" w:eastAsia="Times New Roman" w:hAnsi="Times New Roman" w:cs="Times New Roman"/>
          <w:bCs/>
          <w:sz w:val="24"/>
          <w:szCs w:val="24"/>
          <w:lang w:eastAsia="pl-PL"/>
        </w:rPr>
        <w:t xml:space="preserve"> zajęcia, podpis nauczyciela/opiekuna grupy z ramienia szkoły lub dyrektora szkoły, z której uczestnicy pochodzili) i po zakończeniu realizacji </w:t>
      </w:r>
      <w:r w:rsidR="000378EA" w:rsidRPr="007A2E81">
        <w:rPr>
          <w:rFonts w:ascii="Times New Roman" w:eastAsia="Times New Roman" w:hAnsi="Times New Roman" w:cs="Times New Roman"/>
          <w:bCs/>
          <w:sz w:val="24"/>
          <w:szCs w:val="24"/>
          <w:lang w:eastAsia="pl-PL"/>
        </w:rPr>
        <w:t xml:space="preserve">całego </w:t>
      </w:r>
      <w:r w:rsidR="007F21BD" w:rsidRPr="007A2E81">
        <w:rPr>
          <w:rFonts w:ascii="Times New Roman" w:eastAsia="Times New Roman" w:hAnsi="Times New Roman" w:cs="Times New Roman"/>
          <w:bCs/>
          <w:sz w:val="24"/>
          <w:szCs w:val="24"/>
          <w:lang w:eastAsia="pl-PL"/>
        </w:rPr>
        <w:t>cyklu zajęć w danym roku kalendarzowym przekazuje Zamawiającemu,</w:t>
      </w:r>
    </w:p>
    <w:p w14:paraId="703ACE63" w14:textId="4AFAF39B" w:rsidR="00D077B1" w:rsidRPr="007A2E81" w:rsidRDefault="00D077B1" w:rsidP="0055544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-Wykonawca  dokumentuje fotograficznie prowadzone zajęcia każdej grupy i po zakończeniu </w:t>
      </w:r>
      <w:r w:rsidR="007F21BD" w:rsidRPr="007A2E81">
        <w:rPr>
          <w:rFonts w:ascii="Times New Roman" w:eastAsia="Times New Roman" w:hAnsi="Times New Roman" w:cs="Times New Roman"/>
          <w:bCs/>
          <w:sz w:val="24"/>
          <w:szCs w:val="24"/>
          <w:lang w:eastAsia="pl-PL"/>
        </w:rPr>
        <w:t xml:space="preserve">realizacji </w:t>
      </w:r>
      <w:r w:rsidR="000378EA" w:rsidRPr="007A2E81">
        <w:rPr>
          <w:rFonts w:ascii="Times New Roman" w:eastAsia="Times New Roman" w:hAnsi="Times New Roman" w:cs="Times New Roman"/>
          <w:bCs/>
          <w:sz w:val="24"/>
          <w:szCs w:val="24"/>
          <w:lang w:eastAsia="pl-PL"/>
        </w:rPr>
        <w:t xml:space="preserve">całego </w:t>
      </w:r>
      <w:r w:rsidRPr="007A2E81">
        <w:rPr>
          <w:rFonts w:ascii="Times New Roman" w:eastAsia="Times New Roman" w:hAnsi="Times New Roman" w:cs="Times New Roman"/>
          <w:bCs/>
          <w:sz w:val="24"/>
          <w:szCs w:val="24"/>
          <w:lang w:eastAsia="pl-PL"/>
        </w:rPr>
        <w:t>cyklu zajęć w danym roku kalendarzowym przekazuje Zamawiającemu uporządkowaną w opisane foldery, odrębne dla każdej grupy, dokumentację fotograficzną na</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nośniku elektronicznym, </w:t>
      </w:r>
    </w:p>
    <w:p w14:paraId="0A51CF4F" w14:textId="08DB6C0C" w:rsidR="0055544D" w:rsidRPr="007A2E81" w:rsidRDefault="0055544D"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lastRenderedPageBreak/>
        <w:t>- informacje o przeprowadzeniu zajęć Wykonawca umieszcza w Raportach miesięcznych</w:t>
      </w:r>
      <w:r w:rsidR="000267B3" w:rsidRPr="007A2E81">
        <w:rPr>
          <w:rFonts w:ascii="Times New Roman" w:eastAsia="Times New Roman" w:hAnsi="Times New Roman" w:cs="Times New Roman"/>
          <w:bCs/>
          <w:sz w:val="24"/>
          <w:szCs w:val="24"/>
          <w:lang w:eastAsia="pl-PL"/>
        </w:rPr>
        <w:t xml:space="preserve"> </w:t>
      </w:r>
      <w:r w:rsidRPr="007A2E81">
        <w:rPr>
          <w:rFonts w:ascii="Times New Roman" w:eastAsia="Times New Roman" w:hAnsi="Times New Roman" w:cs="Times New Roman"/>
          <w:bCs/>
          <w:sz w:val="24"/>
          <w:szCs w:val="24"/>
          <w:lang w:eastAsia="pl-PL"/>
        </w:rPr>
        <w:t>i</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protokołach odbior</w:t>
      </w:r>
      <w:r w:rsidR="00AA6C5B" w:rsidRPr="007A2E81">
        <w:rPr>
          <w:rFonts w:ascii="Times New Roman" w:eastAsia="Times New Roman" w:hAnsi="Times New Roman" w:cs="Times New Roman"/>
          <w:bCs/>
          <w:sz w:val="24"/>
          <w:szCs w:val="24"/>
          <w:lang w:eastAsia="pl-PL"/>
        </w:rPr>
        <w:t>u</w:t>
      </w:r>
      <w:r w:rsidRPr="007A2E81">
        <w:rPr>
          <w:rFonts w:ascii="Times New Roman" w:eastAsia="Times New Roman" w:hAnsi="Times New Roman" w:cs="Times New Roman"/>
          <w:bCs/>
          <w:sz w:val="24"/>
          <w:szCs w:val="24"/>
          <w:lang w:eastAsia="pl-PL"/>
        </w:rPr>
        <w:t xml:space="preserve"> wykonanych usług (termin, miejsce, czas przeprowadzenia zajęć, wskazanie szkoły i klasy/oddziału, z której uczniowie wzięli </w:t>
      </w:r>
      <w:r w:rsidR="001679B9" w:rsidRPr="007A2E81">
        <w:rPr>
          <w:rFonts w:ascii="Times New Roman" w:eastAsia="Times New Roman" w:hAnsi="Times New Roman" w:cs="Times New Roman"/>
          <w:bCs/>
          <w:sz w:val="24"/>
          <w:szCs w:val="24"/>
          <w:lang w:eastAsia="pl-PL"/>
        </w:rPr>
        <w:t xml:space="preserve">w nich </w:t>
      </w:r>
      <w:r w:rsidRPr="007A2E81">
        <w:rPr>
          <w:rFonts w:ascii="Times New Roman" w:eastAsia="Times New Roman" w:hAnsi="Times New Roman" w:cs="Times New Roman"/>
          <w:bCs/>
          <w:sz w:val="24"/>
          <w:szCs w:val="24"/>
          <w:lang w:eastAsia="pl-PL"/>
        </w:rPr>
        <w:t>udział i faktycznej liczb</w:t>
      </w:r>
      <w:r w:rsidR="00AA6C5B" w:rsidRPr="007A2E81">
        <w:rPr>
          <w:rFonts w:ascii="Times New Roman" w:eastAsia="Times New Roman" w:hAnsi="Times New Roman" w:cs="Times New Roman"/>
          <w:bCs/>
          <w:sz w:val="24"/>
          <w:szCs w:val="24"/>
          <w:lang w:eastAsia="pl-PL"/>
        </w:rPr>
        <w:t>y uczestników</w:t>
      </w:r>
      <w:r w:rsidR="00E36F61" w:rsidRPr="007A2E81">
        <w:rPr>
          <w:rFonts w:ascii="Times New Roman" w:eastAsia="Times New Roman" w:hAnsi="Times New Roman" w:cs="Times New Roman"/>
          <w:bCs/>
          <w:sz w:val="24"/>
          <w:szCs w:val="24"/>
          <w:lang w:eastAsia="pl-PL"/>
        </w:rPr>
        <w:t xml:space="preserve"> oraz dane prowadzącego/prowadzących zajęcia</w:t>
      </w:r>
      <w:r w:rsidRPr="007A2E81">
        <w:rPr>
          <w:rFonts w:ascii="Times New Roman" w:eastAsia="Times New Roman" w:hAnsi="Times New Roman" w:cs="Times New Roman"/>
          <w:bCs/>
          <w:sz w:val="24"/>
          <w:szCs w:val="24"/>
          <w:lang w:eastAsia="pl-PL"/>
        </w:rPr>
        <w:t>)</w:t>
      </w:r>
      <w:r w:rsidR="00325D3A" w:rsidRPr="007A2E81">
        <w:rPr>
          <w:rFonts w:ascii="Times New Roman" w:eastAsia="Times New Roman" w:hAnsi="Times New Roman" w:cs="Times New Roman"/>
          <w:bCs/>
          <w:sz w:val="24"/>
          <w:szCs w:val="24"/>
          <w:lang w:eastAsia="pl-PL"/>
        </w:rPr>
        <w:t xml:space="preserve">  </w:t>
      </w:r>
    </w:p>
    <w:p w14:paraId="71A5A63D" w14:textId="17B371AE" w:rsidR="001B7748"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Pozostałe wymagania Zamawiającego w odniesieniu do każdej z form zajęć edukacyjnych:</w:t>
      </w:r>
    </w:p>
    <w:p w14:paraId="18F7C817" w14:textId="25F89E13" w:rsidR="001B7748" w:rsidRPr="007A2E81" w:rsidRDefault="001B7748" w:rsidP="00040F5B">
      <w:pPr>
        <w:suppressAutoHyphens/>
        <w:spacing w:after="0" w:line="240" w:lineRule="auto"/>
        <w:jc w:val="both"/>
        <w:rPr>
          <w:rFonts w:ascii="Times New Roman" w:eastAsia="Times New Roman" w:hAnsi="Times New Roman" w:cs="Times New Roman"/>
          <w:bCs/>
          <w:sz w:val="24"/>
          <w:szCs w:val="24"/>
          <w:u w:val="single"/>
          <w:lang w:eastAsia="pl-PL"/>
        </w:rPr>
      </w:pPr>
      <w:r w:rsidRPr="007A2E81">
        <w:rPr>
          <w:rFonts w:ascii="Times New Roman" w:eastAsia="Times New Roman" w:hAnsi="Times New Roman" w:cs="Times New Roman"/>
          <w:bCs/>
          <w:sz w:val="24"/>
          <w:szCs w:val="24"/>
          <w:u w:val="single"/>
          <w:lang w:eastAsia="pl-PL"/>
        </w:rPr>
        <w:t>Prelekcje</w:t>
      </w:r>
    </w:p>
    <w:p w14:paraId="5834A98B" w14:textId="7BB4CF34" w:rsidR="00936853" w:rsidRPr="007A2E81" w:rsidRDefault="00E0709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zorganizowanie prelekcji w każdej ze szkół podstawowych prowadzonych przez Miasto Mława,</w:t>
      </w:r>
    </w:p>
    <w:p w14:paraId="1E81BDA8" w14:textId="4CA8A9BD" w:rsidR="001B7748" w:rsidRPr="007A2E81" w:rsidRDefault="001B774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jednostkowy wymiar prelekcji dla pojedynczej grupy uczniów </w:t>
      </w:r>
      <w:r w:rsidR="006F055E" w:rsidRPr="007A2E81">
        <w:rPr>
          <w:rFonts w:ascii="Times New Roman" w:eastAsia="Times New Roman" w:hAnsi="Times New Roman" w:cs="Times New Roman"/>
          <w:bCs/>
          <w:sz w:val="24"/>
          <w:szCs w:val="24"/>
          <w:lang w:eastAsia="pl-PL"/>
        </w:rPr>
        <w:t>45 minut,</w:t>
      </w:r>
    </w:p>
    <w:p w14:paraId="56CC63D8" w14:textId="52FDFED5" w:rsidR="006F055E" w:rsidRPr="007A2E81" w:rsidRDefault="006F055E"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liczebność pojedynczej grupy nie większa, niż 30 uczniów,</w:t>
      </w:r>
    </w:p>
    <w:p w14:paraId="4F967E49" w14:textId="16393417" w:rsidR="006F055E" w:rsidRPr="007A2E81" w:rsidRDefault="006F055E"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 łączna liczba uczniów, którzy uczestniczyć będą w prelekcjach w danym roku kalendarzowym nie mniejsza, niż </w:t>
      </w:r>
      <w:r w:rsidR="00D46140" w:rsidRPr="007A2E81">
        <w:rPr>
          <w:rFonts w:ascii="Times New Roman" w:eastAsia="Times New Roman" w:hAnsi="Times New Roman" w:cs="Times New Roman"/>
          <w:bCs/>
          <w:sz w:val="24"/>
          <w:szCs w:val="24"/>
          <w:lang w:eastAsia="pl-PL"/>
        </w:rPr>
        <w:t>30</w:t>
      </w:r>
      <w:r w:rsidRPr="007A2E81">
        <w:rPr>
          <w:rFonts w:ascii="Times New Roman" w:eastAsia="Times New Roman" w:hAnsi="Times New Roman" w:cs="Times New Roman"/>
          <w:bCs/>
          <w:sz w:val="24"/>
          <w:szCs w:val="24"/>
          <w:lang w:eastAsia="pl-PL"/>
        </w:rPr>
        <w:t>0</w:t>
      </w:r>
      <w:r w:rsidR="00936853" w:rsidRPr="007A2E81">
        <w:rPr>
          <w:rFonts w:ascii="Times New Roman" w:eastAsia="Times New Roman" w:hAnsi="Times New Roman" w:cs="Times New Roman"/>
          <w:bCs/>
          <w:sz w:val="24"/>
          <w:szCs w:val="24"/>
          <w:lang w:eastAsia="pl-PL"/>
        </w:rPr>
        <w:t>,</w:t>
      </w:r>
    </w:p>
    <w:p w14:paraId="50DB9648" w14:textId="18761733" w:rsidR="00936853" w:rsidRPr="007A2E81" w:rsidRDefault="00936853"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Zamawiający wymaga aby prelekcje prowadzone były w ciekawy i angażujący uczniów sposób.</w:t>
      </w:r>
    </w:p>
    <w:p w14:paraId="0ACC6EE2" w14:textId="304D52F5" w:rsidR="007F21BD" w:rsidRPr="007A2E81" w:rsidRDefault="007F21BD" w:rsidP="007F21BD">
      <w:pPr>
        <w:suppressAutoHyphens/>
        <w:spacing w:after="0" w:line="240" w:lineRule="auto"/>
        <w:jc w:val="both"/>
        <w:rPr>
          <w:rFonts w:ascii="Times New Roman" w:eastAsia="Times New Roman" w:hAnsi="Times New Roman" w:cs="Times New Roman"/>
          <w:bCs/>
          <w:sz w:val="24"/>
          <w:szCs w:val="24"/>
          <w:u w:val="single"/>
          <w:lang w:eastAsia="pl-PL"/>
        </w:rPr>
      </w:pPr>
      <w:r w:rsidRPr="007A2E81">
        <w:rPr>
          <w:rFonts w:ascii="Times New Roman" w:eastAsia="Times New Roman" w:hAnsi="Times New Roman" w:cs="Times New Roman"/>
          <w:bCs/>
          <w:sz w:val="24"/>
          <w:szCs w:val="24"/>
          <w:u w:val="single"/>
          <w:lang w:eastAsia="pl-PL"/>
        </w:rPr>
        <w:t>Warsztaty</w:t>
      </w:r>
      <w:r w:rsidR="004264F2" w:rsidRPr="007A2E81">
        <w:rPr>
          <w:rFonts w:ascii="Times New Roman" w:eastAsia="Times New Roman" w:hAnsi="Times New Roman" w:cs="Times New Roman"/>
          <w:bCs/>
          <w:sz w:val="24"/>
          <w:szCs w:val="24"/>
          <w:u w:val="single"/>
          <w:lang w:eastAsia="pl-PL"/>
        </w:rPr>
        <w:t xml:space="preserve"> kreatywne</w:t>
      </w:r>
    </w:p>
    <w:p w14:paraId="5FC68567" w14:textId="4FB9E16E" w:rsidR="007F21BD" w:rsidRPr="007A2E81" w:rsidRDefault="007F21BD" w:rsidP="007F21B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zorganizowanie warsztatów w każdej ze szkół podstawowych prowadzonych przez Miasto Mława,</w:t>
      </w:r>
    </w:p>
    <w:p w14:paraId="5DF8AE30" w14:textId="04B70081" w:rsidR="007F21BD" w:rsidRPr="007A2E81" w:rsidRDefault="007F21BD" w:rsidP="007F21B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jednostkowy wymiar warsztatów dla pojedynczej grupy uczniów:  2 x 45 minut,</w:t>
      </w:r>
    </w:p>
    <w:p w14:paraId="283F4540" w14:textId="77777777" w:rsidR="007F21BD" w:rsidRPr="007A2E81" w:rsidRDefault="007F21BD" w:rsidP="007F21B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liczebność pojedynczej grupy nie większa, niż 30 uczniów,</w:t>
      </w:r>
    </w:p>
    <w:p w14:paraId="7D479A50" w14:textId="5B2E2EE4" w:rsidR="00FD6028" w:rsidRPr="007A2E81" w:rsidRDefault="007F21BD" w:rsidP="007F21B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łączna liczba uczniów, którzy uczestniczyć będą w</w:t>
      </w:r>
      <w:r w:rsidR="004264F2" w:rsidRPr="007A2E81">
        <w:rPr>
          <w:rFonts w:ascii="Times New Roman" w:eastAsia="Times New Roman" w:hAnsi="Times New Roman" w:cs="Times New Roman"/>
          <w:bCs/>
          <w:sz w:val="24"/>
          <w:szCs w:val="24"/>
          <w:lang w:eastAsia="pl-PL"/>
        </w:rPr>
        <w:t>arsztatach</w:t>
      </w:r>
      <w:r w:rsidRPr="007A2E81">
        <w:rPr>
          <w:rFonts w:ascii="Times New Roman" w:eastAsia="Times New Roman" w:hAnsi="Times New Roman" w:cs="Times New Roman"/>
          <w:bCs/>
          <w:sz w:val="24"/>
          <w:szCs w:val="24"/>
          <w:lang w:eastAsia="pl-PL"/>
        </w:rPr>
        <w:t xml:space="preserve"> w danym roku kalendarzowym nie mniejsza, niż 200</w:t>
      </w:r>
      <w:r w:rsidR="00936853" w:rsidRPr="007A2E81">
        <w:rPr>
          <w:rFonts w:ascii="Times New Roman" w:eastAsia="Times New Roman" w:hAnsi="Times New Roman" w:cs="Times New Roman"/>
          <w:bCs/>
          <w:sz w:val="24"/>
          <w:szCs w:val="24"/>
          <w:lang w:eastAsia="pl-PL"/>
        </w:rPr>
        <w:t>,</w:t>
      </w:r>
    </w:p>
    <w:p w14:paraId="283E9EFB" w14:textId="2B1DC966" w:rsidR="00936853" w:rsidRPr="007A2E81" w:rsidRDefault="00936853" w:rsidP="007F21BD">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Zamawiający wymaga, aby warsztaty prowadzone były w inspirujący i angażujący uczniów sposób</w:t>
      </w:r>
      <w:r w:rsidR="009D0576"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xml:space="preserve"> poprzez połączenie edukacji z praktycznym, kreatywnym działaniem polegającym na</w:t>
      </w:r>
      <w:r w:rsidR="000267B3"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 xml:space="preserve">tworzeniu przedmiotów </w:t>
      </w:r>
      <w:r w:rsidR="009D0576" w:rsidRPr="007A2E81">
        <w:rPr>
          <w:rFonts w:ascii="Times New Roman" w:eastAsia="Times New Roman" w:hAnsi="Times New Roman" w:cs="Times New Roman"/>
          <w:bCs/>
          <w:sz w:val="24"/>
          <w:szCs w:val="24"/>
          <w:lang w:eastAsia="pl-PL"/>
        </w:rPr>
        <w:t>użytkowych z odpadów (</w:t>
      </w:r>
      <w:proofErr w:type="spellStart"/>
      <w:r w:rsidR="009D0576" w:rsidRPr="007A2E81">
        <w:rPr>
          <w:rFonts w:ascii="Times New Roman" w:eastAsia="Times New Roman" w:hAnsi="Times New Roman" w:cs="Times New Roman"/>
          <w:bCs/>
          <w:sz w:val="24"/>
          <w:szCs w:val="24"/>
          <w:lang w:eastAsia="pl-PL"/>
        </w:rPr>
        <w:t>upcykling</w:t>
      </w:r>
      <w:proofErr w:type="spellEnd"/>
      <w:r w:rsidR="009D0576" w:rsidRPr="007A2E81">
        <w:rPr>
          <w:rFonts w:ascii="Times New Roman" w:eastAsia="Times New Roman" w:hAnsi="Times New Roman" w:cs="Times New Roman"/>
          <w:bCs/>
          <w:sz w:val="24"/>
          <w:szCs w:val="24"/>
          <w:lang w:eastAsia="pl-PL"/>
        </w:rPr>
        <w:t>).</w:t>
      </w:r>
    </w:p>
    <w:p w14:paraId="397BC9AB" w14:textId="441F0131" w:rsidR="00A4281E" w:rsidRPr="007A2E81" w:rsidRDefault="00FD6028"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Zamawiający zapewni współpracę wszystkich dyrektorów</w:t>
      </w:r>
      <w:r w:rsidR="00AC49C6" w:rsidRPr="007A2E81">
        <w:rPr>
          <w:rFonts w:ascii="Times New Roman" w:eastAsia="Times New Roman" w:hAnsi="Times New Roman" w:cs="Times New Roman"/>
          <w:bCs/>
          <w:sz w:val="24"/>
          <w:szCs w:val="24"/>
          <w:lang w:eastAsia="pl-PL"/>
        </w:rPr>
        <w:t xml:space="preserve"> jednostek</w:t>
      </w:r>
      <w:r w:rsidRPr="007A2E81">
        <w:rPr>
          <w:rFonts w:ascii="Times New Roman" w:eastAsia="Times New Roman" w:hAnsi="Times New Roman" w:cs="Times New Roman"/>
          <w:bCs/>
          <w:sz w:val="24"/>
          <w:szCs w:val="24"/>
          <w:lang w:eastAsia="pl-PL"/>
        </w:rPr>
        <w:t xml:space="preserve"> z Wykonawcą</w:t>
      </w:r>
      <w:r w:rsidR="00903F3C" w:rsidRPr="007A2E81">
        <w:rPr>
          <w:rFonts w:ascii="Times New Roman" w:eastAsia="Times New Roman" w:hAnsi="Times New Roman" w:cs="Times New Roman"/>
          <w:bCs/>
          <w:sz w:val="24"/>
          <w:szCs w:val="24"/>
          <w:lang w:eastAsia="pl-PL"/>
        </w:rPr>
        <w:t xml:space="preserve"> w zakresie możliwości zorganizowania ekologicznych zajęć edukacyjnych i umożliwienia udziału w</w:t>
      </w:r>
      <w:r w:rsidR="000267B3" w:rsidRPr="007A2E81">
        <w:rPr>
          <w:rFonts w:ascii="Times New Roman" w:eastAsia="Times New Roman" w:hAnsi="Times New Roman" w:cs="Times New Roman"/>
          <w:bCs/>
          <w:sz w:val="24"/>
          <w:szCs w:val="24"/>
          <w:lang w:eastAsia="pl-PL"/>
        </w:rPr>
        <w:t> </w:t>
      </w:r>
      <w:r w:rsidR="00903F3C" w:rsidRPr="007A2E81">
        <w:rPr>
          <w:rFonts w:ascii="Times New Roman" w:eastAsia="Times New Roman" w:hAnsi="Times New Roman" w:cs="Times New Roman"/>
          <w:bCs/>
          <w:sz w:val="24"/>
          <w:szCs w:val="24"/>
          <w:lang w:eastAsia="pl-PL"/>
        </w:rPr>
        <w:t xml:space="preserve">zajęciach uczniów klas/oddziałów IV-VI, przy czym </w:t>
      </w:r>
      <w:r w:rsidR="000378EA" w:rsidRPr="007A2E81">
        <w:rPr>
          <w:rFonts w:ascii="Times New Roman" w:eastAsia="Times New Roman" w:hAnsi="Times New Roman" w:cs="Times New Roman"/>
          <w:bCs/>
          <w:sz w:val="24"/>
          <w:szCs w:val="24"/>
          <w:lang w:eastAsia="pl-PL"/>
        </w:rPr>
        <w:t>W</w:t>
      </w:r>
      <w:r w:rsidR="00903F3C" w:rsidRPr="007A2E81">
        <w:rPr>
          <w:rFonts w:ascii="Times New Roman" w:eastAsia="Times New Roman" w:hAnsi="Times New Roman" w:cs="Times New Roman"/>
          <w:bCs/>
          <w:sz w:val="24"/>
          <w:szCs w:val="24"/>
          <w:lang w:eastAsia="pl-PL"/>
        </w:rPr>
        <w:t xml:space="preserve">ykonawca dokona samodzielnie wszystkich ustaleń i uzgodnień przed ustaleniem harmonogramu zajęć na każdy rok kalendarzowy, a także pokryje ewentualne koszty związane z korzystaniem z infrastruktury szkolnej, gdyby takie powstały. </w:t>
      </w:r>
      <w:r w:rsidRPr="007A2E81">
        <w:rPr>
          <w:rFonts w:ascii="Times New Roman" w:eastAsia="Times New Roman" w:hAnsi="Times New Roman" w:cs="Times New Roman"/>
          <w:bCs/>
          <w:sz w:val="24"/>
          <w:szCs w:val="24"/>
          <w:lang w:eastAsia="pl-PL"/>
        </w:rPr>
        <w:t xml:space="preserve"> </w:t>
      </w:r>
    </w:p>
    <w:p w14:paraId="50CA0E3E" w14:textId="4E99C66C"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f) zapewnienie Zamawiającemu możliwości ciągłego kontaktu w dni robocze w godzinach pracy Urzędu Miasta Mława z pracownikiem nadzorującym funkcjonowanie PSZOK w imieniu Wykonawcy, telefonicznego i pocztą elektroniczną</w:t>
      </w:r>
      <w:r w:rsidR="00D278B5" w:rsidRPr="007A2E81">
        <w:rPr>
          <w:rFonts w:ascii="Times New Roman" w:eastAsia="Times New Roman" w:hAnsi="Times New Roman" w:cs="Times New Roman"/>
          <w:bCs/>
          <w:sz w:val="24"/>
          <w:szCs w:val="24"/>
          <w:lang w:eastAsia="pl-PL"/>
        </w:rPr>
        <w:t>,</w:t>
      </w:r>
    </w:p>
    <w:p w14:paraId="3CCAFAD7" w14:textId="49AE05DC" w:rsidR="00D278B5" w:rsidRPr="007A2E81" w:rsidRDefault="00D278B5"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g) rozpowszechnianie szczegółowych informacji dotyczących mobilnego mini PSZOK każdorazowo w okresie </w:t>
      </w:r>
      <w:r w:rsidR="0081013C" w:rsidRPr="007A2E81">
        <w:rPr>
          <w:rFonts w:ascii="Times New Roman" w:eastAsia="Times New Roman" w:hAnsi="Times New Roman" w:cs="Times New Roman"/>
          <w:bCs/>
          <w:sz w:val="24"/>
          <w:szCs w:val="24"/>
          <w:lang w:eastAsia="pl-PL"/>
        </w:rPr>
        <w:t>14</w:t>
      </w:r>
      <w:r w:rsidRPr="007A2E81">
        <w:rPr>
          <w:rFonts w:ascii="Times New Roman" w:eastAsia="Times New Roman" w:hAnsi="Times New Roman" w:cs="Times New Roman"/>
          <w:bCs/>
          <w:sz w:val="24"/>
          <w:szCs w:val="24"/>
          <w:lang w:eastAsia="pl-PL"/>
        </w:rPr>
        <w:t xml:space="preserve"> dni przed udostępnieniem </w:t>
      </w:r>
      <w:r w:rsidR="00CA306A" w:rsidRPr="007A2E81">
        <w:rPr>
          <w:rFonts w:ascii="Times New Roman" w:eastAsia="Times New Roman" w:hAnsi="Times New Roman" w:cs="Times New Roman"/>
          <w:bCs/>
          <w:sz w:val="24"/>
          <w:szCs w:val="24"/>
          <w:lang w:eastAsia="pl-PL"/>
        </w:rPr>
        <w:t xml:space="preserve">go </w:t>
      </w:r>
      <w:r w:rsidRPr="007A2E81">
        <w:rPr>
          <w:rFonts w:ascii="Times New Roman" w:eastAsia="Times New Roman" w:hAnsi="Times New Roman" w:cs="Times New Roman"/>
          <w:bCs/>
          <w:sz w:val="24"/>
          <w:szCs w:val="24"/>
          <w:lang w:eastAsia="pl-PL"/>
        </w:rPr>
        <w:t>mieszkańcom</w:t>
      </w:r>
      <w:r w:rsidR="00CA306A" w:rsidRPr="007A2E81">
        <w:rPr>
          <w:rFonts w:ascii="Times New Roman" w:eastAsia="Times New Roman" w:hAnsi="Times New Roman" w:cs="Times New Roman"/>
          <w:bCs/>
          <w:sz w:val="24"/>
          <w:szCs w:val="24"/>
          <w:lang w:eastAsia="pl-PL"/>
        </w:rPr>
        <w:t xml:space="preserve">, przy czym Zamawiający wymaga mobilnej reklamy na obszarze miasta lub stałej reklamy w miejscu </w:t>
      </w:r>
      <w:r w:rsidR="00354672" w:rsidRPr="007A2E81">
        <w:rPr>
          <w:rFonts w:ascii="Times New Roman" w:eastAsia="Times New Roman" w:hAnsi="Times New Roman" w:cs="Times New Roman"/>
          <w:bCs/>
          <w:sz w:val="24"/>
          <w:szCs w:val="24"/>
          <w:lang w:eastAsia="pl-PL"/>
        </w:rPr>
        <w:t xml:space="preserve">planowanego </w:t>
      </w:r>
      <w:r w:rsidR="00CA306A" w:rsidRPr="007A2E81">
        <w:rPr>
          <w:rFonts w:ascii="Times New Roman" w:eastAsia="Times New Roman" w:hAnsi="Times New Roman" w:cs="Times New Roman"/>
          <w:bCs/>
          <w:sz w:val="24"/>
          <w:szCs w:val="24"/>
          <w:lang w:eastAsia="pl-PL"/>
        </w:rPr>
        <w:t>udostępnienia mobilnego mini PSZOK, kwestia podlega uzgodnieniu pomiędzy stronami w trakcie realizacji zamówienia;</w:t>
      </w:r>
    </w:p>
    <w:p w14:paraId="6C3452B1" w14:textId="17D7DE91" w:rsidR="005B01E0" w:rsidRPr="007A2E81" w:rsidRDefault="005B01E0"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h) prowadzenie akcji edukacyjnej podczas funkcjonowania mobilnego mini PSZOK.</w:t>
      </w:r>
    </w:p>
    <w:p w14:paraId="5CFDDD0D" w14:textId="19823CFD" w:rsidR="000377AA" w:rsidRPr="007A2E81" w:rsidRDefault="00CA306A"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10</w:t>
      </w:r>
      <w:r w:rsidR="00BF5957" w:rsidRPr="007A2E81">
        <w:rPr>
          <w:rFonts w:ascii="Times New Roman" w:eastAsia="Times New Roman" w:hAnsi="Times New Roman" w:cs="Times New Roman"/>
          <w:bCs/>
          <w:sz w:val="24"/>
          <w:szCs w:val="24"/>
          <w:lang w:eastAsia="pl-PL"/>
        </w:rPr>
        <w:t xml:space="preserve">) </w:t>
      </w:r>
      <w:r w:rsidR="00BF5957" w:rsidRPr="007A2E81">
        <w:rPr>
          <w:rFonts w:ascii="Times New Roman" w:eastAsia="Times New Roman" w:hAnsi="Times New Roman" w:cs="Times New Roman"/>
          <w:bCs/>
          <w:sz w:val="24"/>
          <w:szCs w:val="24"/>
          <w:u w:val="single"/>
          <w:lang w:eastAsia="pl-PL"/>
        </w:rPr>
        <w:t xml:space="preserve">Wymagania w zakresie zorganizowania mobilnego mini PSZOK dostępnego dla mieszkańców </w:t>
      </w:r>
      <w:r w:rsidR="004264F2" w:rsidRPr="007A2E81">
        <w:rPr>
          <w:rFonts w:ascii="Times New Roman" w:eastAsia="Times New Roman" w:hAnsi="Times New Roman" w:cs="Times New Roman"/>
          <w:bCs/>
          <w:sz w:val="24"/>
          <w:szCs w:val="24"/>
          <w:u w:val="single"/>
          <w:lang w:eastAsia="pl-PL"/>
        </w:rPr>
        <w:t>M</w:t>
      </w:r>
      <w:r w:rsidR="00BF5957" w:rsidRPr="007A2E81">
        <w:rPr>
          <w:rFonts w:ascii="Times New Roman" w:eastAsia="Times New Roman" w:hAnsi="Times New Roman" w:cs="Times New Roman"/>
          <w:bCs/>
          <w:sz w:val="24"/>
          <w:szCs w:val="24"/>
          <w:u w:val="single"/>
          <w:lang w:eastAsia="pl-PL"/>
        </w:rPr>
        <w:t>iasta</w:t>
      </w:r>
      <w:r w:rsidR="004264F2" w:rsidRPr="007A2E81">
        <w:rPr>
          <w:rFonts w:ascii="Times New Roman" w:eastAsia="Times New Roman" w:hAnsi="Times New Roman" w:cs="Times New Roman"/>
          <w:bCs/>
          <w:sz w:val="24"/>
          <w:szCs w:val="24"/>
          <w:u w:val="single"/>
          <w:lang w:eastAsia="pl-PL"/>
        </w:rPr>
        <w:t xml:space="preserve"> Mława</w:t>
      </w:r>
      <w:r w:rsidR="00BF5957" w:rsidRPr="007A2E81">
        <w:rPr>
          <w:rFonts w:ascii="Times New Roman" w:eastAsia="Times New Roman" w:hAnsi="Times New Roman" w:cs="Times New Roman"/>
          <w:bCs/>
          <w:sz w:val="24"/>
          <w:szCs w:val="24"/>
          <w:u w:val="single"/>
          <w:lang w:eastAsia="pl-PL"/>
        </w:rPr>
        <w:t>.</w:t>
      </w:r>
      <w:r w:rsidR="00557D50" w:rsidRPr="007A2E81">
        <w:rPr>
          <w:rFonts w:ascii="Times New Roman" w:eastAsia="Times New Roman" w:hAnsi="Times New Roman" w:cs="Times New Roman"/>
          <w:bCs/>
          <w:sz w:val="24"/>
          <w:szCs w:val="24"/>
          <w:lang w:eastAsia="pl-PL"/>
        </w:rPr>
        <w:t xml:space="preserve"> </w:t>
      </w:r>
    </w:p>
    <w:p w14:paraId="49A3C602" w14:textId="76617E2D"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Zamawiający wymaga, aby mobilny mini PSZOK zorganizowany został na terenie miasta </w:t>
      </w:r>
      <w:r w:rsidR="00E404B1" w:rsidRPr="007A2E81">
        <w:rPr>
          <w:rFonts w:ascii="Times New Roman" w:eastAsia="Times New Roman" w:hAnsi="Times New Roman" w:cs="Times New Roman"/>
          <w:bCs/>
          <w:sz w:val="24"/>
          <w:szCs w:val="24"/>
          <w:lang w:eastAsia="pl-PL"/>
        </w:rPr>
        <w:t>ośmio</w:t>
      </w:r>
      <w:r w:rsidRPr="007A2E81">
        <w:rPr>
          <w:rFonts w:ascii="Times New Roman" w:eastAsia="Times New Roman" w:hAnsi="Times New Roman" w:cs="Times New Roman"/>
          <w:bCs/>
          <w:sz w:val="24"/>
          <w:szCs w:val="24"/>
          <w:lang w:eastAsia="pl-PL"/>
        </w:rPr>
        <w:t xml:space="preserve">krotnie podczas realizacji zamówienia, </w:t>
      </w:r>
      <w:r w:rsidR="00E404B1" w:rsidRPr="007A2E81">
        <w:rPr>
          <w:rFonts w:ascii="Times New Roman" w:eastAsia="Times New Roman" w:hAnsi="Times New Roman" w:cs="Times New Roman"/>
          <w:bCs/>
          <w:sz w:val="24"/>
          <w:szCs w:val="24"/>
          <w:lang w:eastAsia="pl-PL"/>
        </w:rPr>
        <w:t>czterokrotnie</w:t>
      </w:r>
      <w:r w:rsidRPr="007A2E81">
        <w:rPr>
          <w:rFonts w:ascii="Times New Roman" w:eastAsia="Times New Roman" w:hAnsi="Times New Roman" w:cs="Times New Roman"/>
          <w:bCs/>
          <w:sz w:val="24"/>
          <w:szCs w:val="24"/>
          <w:lang w:eastAsia="pl-PL"/>
        </w:rPr>
        <w:t xml:space="preserve"> w każdym roku kalendarzowym w terminach przypadających w okresie od 1 </w:t>
      </w:r>
      <w:r w:rsidR="00230E5B" w:rsidRPr="007A2E81">
        <w:rPr>
          <w:rFonts w:ascii="Times New Roman" w:eastAsia="Times New Roman" w:hAnsi="Times New Roman" w:cs="Times New Roman"/>
          <w:bCs/>
          <w:sz w:val="24"/>
          <w:szCs w:val="24"/>
          <w:lang w:eastAsia="pl-PL"/>
        </w:rPr>
        <w:t>kwietnia</w:t>
      </w:r>
      <w:r w:rsidRPr="007A2E81">
        <w:rPr>
          <w:rFonts w:ascii="Times New Roman" w:eastAsia="Times New Roman" w:hAnsi="Times New Roman" w:cs="Times New Roman"/>
          <w:bCs/>
          <w:sz w:val="24"/>
          <w:szCs w:val="24"/>
          <w:lang w:eastAsia="pl-PL"/>
        </w:rPr>
        <w:t xml:space="preserve"> do 3</w:t>
      </w:r>
      <w:r w:rsidR="00230E5B" w:rsidRPr="007A2E81">
        <w:rPr>
          <w:rFonts w:ascii="Times New Roman" w:eastAsia="Times New Roman" w:hAnsi="Times New Roman" w:cs="Times New Roman"/>
          <w:bCs/>
          <w:sz w:val="24"/>
          <w:szCs w:val="24"/>
          <w:lang w:eastAsia="pl-PL"/>
        </w:rPr>
        <w:t>1</w:t>
      </w:r>
      <w:r w:rsidRPr="007A2E81">
        <w:rPr>
          <w:rFonts w:ascii="Times New Roman" w:eastAsia="Times New Roman" w:hAnsi="Times New Roman" w:cs="Times New Roman"/>
          <w:bCs/>
          <w:sz w:val="24"/>
          <w:szCs w:val="24"/>
          <w:lang w:eastAsia="pl-PL"/>
        </w:rPr>
        <w:t xml:space="preserve"> </w:t>
      </w:r>
      <w:r w:rsidR="00230E5B" w:rsidRPr="007A2E81">
        <w:rPr>
          <w:rFonts w:ascii="Times New Roman" w:eastAsia="Times New Roman" w:hAnsi="Times New Roman" w:cs="Times New Roman"/>
          <w:bCs/>
          <w:sz w:val="24"/>
          <w:szCs w:val="24"/>
          <w:lang w:eastAsia="pl-PL"/>
        </w:rPr>
        <w:t>październik</w:t>
      </w:r>
      <w:r w:rsidRPr="007A2E81">
        <w:rPr>
          <w:rFonts w:ascii="Times New Roman" w:eastAsia="Times New Roman" w:hAnsi="Times New Roman" w:cs="Times New Roman"/>
          <w:bCs/>
          <w:sz w:val="24"/>
          <w:szCs w:val="24"/>
          <w:lang w:eastAsia="pl-PL"/>
        </w:rPr>
        <w:t>a. Wykonawca u</w:t>
      </w:r>
      <w:r w:rsidR="00EA0636" w:rsidRPr="007A2E81">
        <w:rPr>
          <w:rFonts w:ascii="Times New Roman" w:eastAsia="Times New Roman" w:hAnsi="Times New Roman" w:cs="Times New Roman"/>
          <w:bCs/>
          <w:sz w:val="24"/>
          <w:szCs w:val="24"/>
          <w:lang w:eastAsia="pl-PL"/>
        </w:rPr>
        <w:t>zgodni wszystkie lokalizacje</w:t>
      </w:r>
      <w:r w:rsidRPr="007A2E81">
        <w:rPr>
          <w:rFonts w:ascii="Times New Roman" w:eastAsia="Times New Roman" w:hAnsi="Times New Roman" w:cs="Times New Roman"/>
          <w:bCs/>
          <w:sz w:val="24"/>
          <w:szCs w:val="24"/>
          <w:lang w:eastAsia="pl-PL"/>
        </w:rPr>
        <w:t xml:space="preserve"> mobilnego mini PSZOK </w:t>
      </w:r>
      <w:r w:rsidR="00EA0636" w:rsidRPr="007A2E81">
        <w:rPr>
          <w:rFonts w:ascii="Times New Roman" w:eastAsia="Times New Roman" w:hAnsi="Times New Roman" w:cs="Times New Roman"/>
          <w:bCs/>
          <w:sz w:val="24"/>
          <w:szCs w:val="24"/>
          <w:lang w:eastAsia="pl-PL"/>
        </w:rPr>
        <w:t xml:space="preserve">w </w:t>
      </w:r>
      <w:r w:rsidR="004264F2" w:rsidRPr="007A2E81">
        <w:rPr>
          <w:rFonts w:ascii="Times New Roman" w:eastAsia="Times New Roman" w:hAnsi="Times New Roman" w:cs="Times New Roman"/>
          <w:bCs/>
          <w:sz w:val="24"/>
          <w:szCs w:val="24"/>
          <w:lang w:eastAsia="pl-PL"/>
        </w:rPr>
        <w:t>każdym</w:t>
      </w:r>
      <w:r w:rsidR="00EA0636" w:rsidRPr="007A2E81">
        <w:rPr>
          <w:rFonts w:ascii="Times New Roman" w:eastAsia="Times New Roman" w:hAnsi="Times New Roman" w:cs="Times New Roman"/>
          <w:bCs/>
          <w:sz w:val="24"/>
          <w:szCs w:val="24"/>
          <w:lang w:eastAsia="pl-PL"/>
        </w:rPr>
        <w:t xml:space="preserve"> roku kalendarzowym</w:t>
      </w:r>
      <w:r w:rsidR="008C55FD" w:rsidRPr="007A2E81">
        <w:rPr>
          <w:rFonts w:ascii="Times New Roman" w:eastAsia="Times New Roman" w:hAnsi="Times New Roman" w:cs="Times New Roman"/>
          <w:bCs/>
          <w:sz w:val="24"/>
          <w:szCs w:val="24"/>
          <w:lang w:eastAsia="pl-PL"/>
        </w:rPr>
        <w:t xml:space="preserve"> </w:t>
      </w:r>
      <w:r w:rsidR="00EA0636" w:rsidRPr="007A2E81">
        <w:rPr>
          <w:rFonts w:ascii="Times New Roman" w:eastAsia="Times New Roman" w:hAnsi="Times New Roman" w:cs="Times New Roman"/>
          <w:bCs/>
          <w:sz w:val="24"/>
          <w:szCs w:val="24"/>
          <w:lang w:eastAsia="pl-PL"/>
        </w:rPr>
        <w:t>i przedłoży Zamawiającemu do zatwierdzenia Harmonogram</w:t>
      </w:r>
      <w:r w:rsidR="008C55FD" w:rsidRPr="007A2E81">
        <w:rPr>
          <w:rFonts w:ascii="Times New Roman" w:eastAsia="Times New Roman" w:hAnsi="Times New Roman" w:cs="Times New Roman"/>
          <w:bCs/>
          <w:sz w:val="24"/>
          <w:szCs w:val="24"/>
          <w:lang w:eastAsia="pl-PL"/>
        </w:rPr>
        <w:t>y</w:t>
      </w:r>
      <w:r w:rsidR="00EA0636" w:rsidRPr="007A2E81">
        <w:rPr>
          <w:rFonts w:ascii="Times New Roman" w:eastAsia="Times New Roman" w:hAnsi="Times New Roman" w:cs="Times New Roman"/>
          <w:bCs/>
          <w:sz w:val="24"/>
          <w:szCs w:val="24"/>
          <w:lang w:eastAsia="pl-PL"/>
        </w:rPr>
        <w:t xml:space="preserve"> Mobilnego mini PSZOK-u </w:t>
      </w:r>
      <w:r w:rsidR="008C55FD" w:rsidRPr="007A2E81">
        <w:rPr>
          <w:rFonts w:ascii="Times New Roman" w:eastAsia="Times New Roman" w:hAnsi="Times New Roman" w:cs="Times New Roman"/>
          <w:bCs/>
          <w:sz w:val="24"/>
          <w:szCs w:val="24"/>
          <w:lang w:eastAsia="pl-PL"/>
        </w:rPr>
        <w:t xml:space="preserve">na rok 2027 oraz na rok 2028 </w:t>
      </w:r>
      <w:r w:rsidR="004264F2" w:rsidRPr="007A2E81">
        <w:rPr>
          <w:rFonts w:ascii="Times New Roman" w:eastAsia="Times New Roman" w:hAnsi="Times New Roman" w:cs="Times New Roman"/>
          <w:bCs/>
          <w:sz w:val="24"/>
          <w:szCs w:val="24"/>
          <w:lang w:eastAsia="pl-PL"/>
        </w:rPr>
        <w:t xml:space="preserve">odpowiednio </w:t>
      </w:r>
      <w:r w:rsidR="00EA0636" w:rsidRPr="007A2E81">
        <w:rPr>
          <w:rFonts w:ascii="Times New Roman" w:eastAsia="Times New Roman" w:hAnsi="Times New Roman" w:cs="Times New Roman"/>
          <w:bCs/>
          <w:sz w:val="24"/>
          <w:szCs w:val="24"/>
          <w:lang w:eastAsia="pl-PL"/>
        </w:rPr>
        <w:t xml:space="preserve">w terminie do 28 lutego </w:t>
      </w:r>
      <w:r w:rsidR="004264F2" w:rsidRPr="007A2E81">
        <w:rPr>
          <w:rFonts w:ascii="Times New Roman" w:eastAsia="Times New Roman" w:hAnsi="Times New Roman" w:cs="Times New Roman"/>
          <w:bCs/>
          <w:sz w:val="24"/>
          <w:szCs w:val="24"/>
          <w:lang w:eastAsia="pl-PL"/>
        </w:rPr>
        <w:t xml:space="preserve">2027 </w:t>
      </w:r>
      <w:r w:rsidR="00EA0636" w:rsidRPr="007A2E81">
        <w:rPr>
          <w:rFonts w:ascii="Times New Roman" w:eastAsia="Times New Roman" w:hAnsi="Times New Roman" w:cs="Times New Roman"/>
          <w:bCs/>
          <w:sz w:val="24"/>
          <w:szCs w:val="24"/>
          <w:lang w:eastAsia="pl-PL"/>
        </w:rPr>
        <w:t>r</w:t>
      </w:r>
      <w:r w:rsidR="008C55FD" w:rsidRPr="007A2E81">
        <w:rPr>
          <w:rFonts w:ascii="Times New Roman" w:eastAsia="Times New Roman" w:hAnsi="Times New Roman" w:cs="Times New Roman"/>
          <w:bCs/>
          <w:sz w:val="24"/>
          <w:szCs w:val="24"/>
          <w:lang w:eastAsia="pl-PL"/>
        </w:rPr>
        <w:t>.</w:t>
      </w:r>
      <w:r w:rsidR="004264F2" w:rsidRPr="007A2E81">
        <w:rPr>
          <w:rFonts w:ascii="Times New Roman" w:eastAsia="Times New Roman" w:hAnsi="Times New Roman" w:cs="Times New Roman"/>
          <w:bCs/>
          <w:sz w:val="24"/>
          <w:szCs w:val="24"/>
          <w:lang w:eastAsia="pl-PL"/>
        </w:rPr>
        <w:t xml:space="preserve"> oraz w terminie</w:t>
      </w:r>
      <w:r w:rsidR="000267B3" w:rsidRPr="007A2E81">
        <w:rPr>
          <w:rFonts w:ascii="Times New Roman" w:eastAsia="Times New Roman" w:hAnsi="Times New Roman" w:cs="Times New Roman"/>
          <w:bCs/>
          <w:sz w:val="24"/>
          <w:szCs w:val="24"/>
          <w:lang w:eastAsia="pl-PL"/>
        </w:rPr>
        <w:t xml:space="preserve"> </w:t>
      </w:r>
      <w:r w:rsidR="004264F2" w:rsidRPr="007A2E81">
        <w:rPr>
          <w:rFonts w:ascii="Times New Roman" w:eastAsia="Times New Roman" w:hAnsi="Times New Roman" w:cs="Times New Roman"/>
          <w:bCs/>
          <w:sz w:val="24"/>
          <w:szCs w:val="24"/>
          <w:lang w:eastAsia="pl-PL"/>
        </w:rPr>
        <w:t>do 28 lutego 2028 r.</w:t>
      </w:r>
      <w:r w:rsidR="000F714D" w:rsidRPr="007A2E81">
        <w:rPr>
          <w:rFonts w:ascii="Times New Roman" w:eastAsia="Times New Roman" w:hAnsi="Times New Roman" w:cs="Times New Roman"/>
          <w:bCs/>
          <w:sz w:val="24"/>
          <w:szCs w:val="24"/>
          <w:lang w:eastAsia="pl-PL"/>
        </w:rPr>
        <w:t xml:space="preserve"> </w:t>
      </w:r>
      <w:r w:rsidR="00200F5D" w:rsidRPr="007A2E81">
        <w:rPr>
          <w:rFonts w:ascii="Times New Roman" w:eastAsia="Times New Roman" w:hAnsi="Times New Roman" w:cs="Times New Roman"/>
          <w:bCs/>
          <w:sz w:val="24"/>
          <w:szCs w:val="24"/>
          <w:lang w:eastAsia="pl-PL"/>
        </w:rPr>
        <w:t xml:space="preserve">Ustalenie lokalizacji i uzyskanie niezbędnych zgód oraz ewentualne koszty z tego tytułu obciążają Wykonawcę. Zamawiający wymaga lokalizacji mobilnego mini PSZOK </w:t>
      </w:r>
      <w:r w:rsidR="001C5D08" w:rsidRPr="007A2E81">
        <w:rPr>
          <w:rFonts w:ascii="Times New Roman" w:eastAsia="Times New Roman" w:hAnsi="Times New Roman" w:cs="Times New Roman"/>
          <w:bCs/>
          <w:sz w:val="24"/>
          <w:szCs w:val="24"/>
          <w:lang w:eastAsia="pl-PL"/>
        </w:rPr>
        <w:t>w</w:t>
      </w:r>
      <w:r w:rsidR="0081013C" w:rsidRPr="007A2E81">
        <w:rPr>
          <w:rFonts w:ascii="Times New Roman" w:eastAsia="Times New Roman" w:hAnsi="Times New Roman" w:cs="Times New Roman"/>
          <w:bCs/>
          <w:sz w:val="24"/>
          <w:szCs w:val="24"/>
          <w:lang w:eastAsia="pl-PL"/>
        </w:rPr>
        <w:t xml:space="preserve"> miejscach </w:t>
      </w:r>
      <w:r w:rsidR="00AF3728" w:rsidRPr="007A2E81">
        <w:rPr>
          <w:rFonts w:ascii="Times New Roman" w:eastAsia="Times New Roman" w:hAnsi="Times New Roman" w:cs="Times New Roman"/>
          <w:bCs/>
          <w:sz w:val="24"/>
          <w:szCs w:val="24"/>
          <w:lang w:eastAsia="pl-PL"/>
        </w:rPr>
        <w:t xml:space="preserve">widocznych i </w:t>
      </w:r>
      <w:r w:rsidR="0081013C" w:rsidRPr="007A2E81">
        <w:rPr>
          <w:rFonts w:ascii="Times New Roman" w:eastAsia="Times New Roman" w:hAnsi="Times New Roman" w:cs="Times New Roman"/>
          <w:bCs/>
          <w:sz w:val="24"/>
          <w:szCs w:val="24"/>
          <w:lang w:eastAsia="pl-PL"/>
        </w:rPr>
        <w:t xml:space="preserve">łatwo dostępnych, położonych na obszarach miasta o dużej gęstości zabudowy </w:t>
      </w:r>
      <w:r w:rsidR="0081013C" w:rsidRPr="007A2E81">
        <w:rPr>
          <w:rFonts w:ascii="Times New Roman" w:eastAsia="Times New Roman" w:hAnsi="Times New Roman" w:cs="Times New Roman"/>
          <w:bCs/>
          <w:sz w:val="24"/>
          <w:szCs w:val="24"/>
          <w:lang w:eastAsia="pl-PL"/>
        </w:rPr>
        <w:lastRenderedPageBreak/>
        <w:t xml:space="preserve">lub w ich bezpośrednim sąsiedztwie, </w:t>
      </w:r>
      <w:r w:rsidR="00AF3728" w:rsidRPr="007A2E81">
        <w:rPr>
          <w:rFonts w:ascii="Times New Roman" w:eastAsia="Times New Roman" w:hAnsi="Times New Roman" w:cs="Times New Roman"/>
          <w:bCs/>
          <w:sz w:val="24"/>
          <w:szCs w:val="24"/>
          <w:lang w:eastAsia="pl-PL"/>
        </w:rPr>
        <w:t xml:space="preserve">albo na obszarach o dużym natężeniu ruchu i przepływie mieszkańców, </w:t>
      </w:r>
      <w:r w:rsidR="00200F5D" w:rsidRPr="007A2E81">
        <w:rPr>
          <w:rFonts w:ascii="Times New Roman" w:eastAsia="Times New Roman" w:hAnsi="Times New Roman" w:cs="Times New Roman"/>
          <w:bCs/>
          <w:sz w:val="24"/>
          <w:szCs w:val="24"/>
          <w:lang w:eastAsia="pl-PL"/>
        </w:rPr>
        <w:t xml:space="preserve">w czterech różnych lokalizacjach na obszarze miasta </w:t>
      </w:r>
      <w:r w:rsidR="001C5D08" w:rsidRPr="007A2E81">
        <w:rPr>
          <w:rFonts w:ascii="Times New Roman" w:eastAsia="Times New Roman" w:hAnsi="Times New Roman" w:cs="Times New Roman"/>
          <w:bCs/>
          <w:sz w:val="24"/>
          <w:szCs w:val="24"/>
          <w:lang w:eastAsia="pl-PL"/>
        </w:rPr>
        <w:t>w każdym roku kalendarzowym.</w:t>
      </w:r>
      <w:r w:rsidRPr="007A2E81">
        <w:rPr>
          <w:rFonts w:ascii="Times New Roman" w:eastAsia="Times New Roman" w:hAnsi="Times New Roman" w:cs="Times New Roman"/>
          <w:bCs/>
          <w:sz w:val="24"/>
          <w:szCs w:val="24"/>
          <w:lang w:eastAsia="pl-PL"/>
        </w:rPr>
        <w:t xml:space="preserve"> Mobilny mini PSZOK każdorazowo będzie dostępny dla mieszkańców miasta w godzinach od 10.00 do 18.00 i będzie w nim można przekazać co najmniej następujące selektywnie zebrane odpady komunalne:</w:t>
      </w:r>
    </w:p>
    <w:p w14:paraId="2AF00DAC"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a) </w:t>
      </w:r>
      <w:r w:rsidRPr="007A2E81">
        <w:rPr>
          <w:rFonts w:ascii="Times New Roman" w:hAnsi="Times New Roman" w:cs="Times New Roman"/>
          <w:sz w:val="24"/>
          <w:szCs w:val="24"/>
          <w:lang w:eastAsia="pl-PL"/>
        </w:rPr>
        <w:t xml:space="preserve">przeterminowane leki </w:t>
      </w:r>
    </w:p>
    <w:p w14:paraId="56495C3F" w14:textId="7777777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sz w:val="24"/>
          <w:szCs w:val="24"/>
          <w:lang w:eastAsia="pl-PL"/>
        </w:rPr>
        <w:t xml:space="preserve">b) </w:t>
      </w:r>
      <w:r w:rsidRPr="007A2E81">
        <w:rPr>
          <w:rFonts w:ascii="Times New Roman" w:hAnsi="Times New Roman" w:cs="Times New Roman"/>
          <w:bCs/>
          <w:sz w:val="24"/>
          <w:szCs w:val="24"/>
          <w:lang w:eastAsia="pl-PL"/>
        </w:rPr>
        <w:t>odpady niekwalifikujące się do odpadów medycznych powstałe w gospodarstwie domowym w wyniku przyjmowania produktów leczniczych w formie iniekcji i prowadzenia monitoringu poziomu substancji we krwi, w szczególności igły i strzykawki</w:t>
      </w:r>
    </w:p>
    <w:p w14:paraId="5764B1C8" w14:textId="7777777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c) zużyte baterie i akumulatory</w:t>
      </w:r>
    </w:p>
    <w:p w14:paraId="4D0517C7" w14:textId="7777777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d) zużyty sprzęt elektryczny i elektroniczny o wymiarach nie przekraczających 100 cm</w:t>
      </w:r>
    </w:p>
    <w:p w14:paraId="576E0A21" w14:textId="7777777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e) tekstylia i odzież.</w:t>
      </w:r>
    </w:p>
    <w:p w14:paraId="4846DE55" w14:textId="47551A1A" w:rsidR="00F15495" w:rsidRPr="007A2E81" w:rsidRDefault="00627A9C"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W zakresie p</w:t>
      </w:r>
      <w:r w:rsidR="000F714D" w:rsidRPr="007A2E81">
        <w:rPr>
          <w:rFonts w:ascii="Times New Roman" w:hAnsi="Times New Roman" w:cs="Times New Roman"/>
          <w:bCs/>
          <w:sz w:val="24"/>
          <w:szCs w:val="24"/>
          <w:lang w:eastAsia="pl-PL"/>
        </w:rPr>
        <w:t>rzyjmowani</w:t>
      </w:r>
      <w:r w:rsidRPr="007A2E81">
        <w:rPr>
          <w:rFonts w:ascii="Times New Roman" w:hAnsi="Times New Roman" w:cs="Times New Roman"/>
          <w:bCs/>
          <w:sz w:val="24"/>
          <w:szCs w:val="24"/>
          <w:lang w:eastAsia="pl-PL"/>
        </w:rPr>
        <w:t>a</w:t>
      </w:r>
      <w:r w:rsidR="000F714D" w:rsidRPr="007A2E81">
        <w:rPr>
          <w:rFonts w:ascii="Times New Roman" w:hAnsi="Times New Roman" w:cs="Times New Roman"/>
          <w:bCs/>
          <w:sz w:val="24"/>
          <w:szCs w:val="24"/>
          <w:lang w:eastAsia="pl-PL"/>
        </w:rPr>
        <w:t xml:space="preserve"> odpadów w mobilnym mini PSZOK </w:t>
      </w:r>
      <w:r w:rsidRPr="007A2E81">
        <w:rPr>
          <w:rFonts w:ascii="Times New Roman" w:hAnsi="Times New Roman" w:cs="Times New Roman"/>
          <w:bCs/>
          <w:sz w:val="24"/>
          <w:szCs w:val="24"/>
          <w:lang w:eastAsia="pl-PL"/>
        </w:rPr>
        <w:t>Wykonawca stosuje zasady analogiczne, jak obowiązujące dla przyjęć odpadów w PSZOK stacjonarnym (weryfikacja pochodzenia odpadów i uprawnień, ważenie, ewidencjonowanie).</w:t>
      </w:r>
    </w:p>
    <w:p w14:paraId="33876FDA" w14:textId="2777F0ED"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 xml:space="preserve">Ewidencja odpadów przyjętych w mobilnym mini PSZOK </w:t>
      </w:r>
      <w:r w:rsidR="00627A9C" w:rsidRPr="007A2E81">
        <w:rPr>
          <w:rFonts w:ascii="Times New Roman" w:hAnsi="Times New Roman" w:cs="Times New Roman"/>
          <w:bCs/>
          <w:sz w:val="24"/>
          <w:szCs w:val="24"/>
          <w:lang w:eastAsia="pl-PL"/>
        </w:rPr>
        <w:t>przekazywana jest Zamawiającemu</w:t>
      </w:r>
      <w:r w:rsidRPr="007A2E81">
        <w:rPr>
          <w:rFonts w:ascii="Times New Roman" w:hAnsi="Times New Roman" w:cs="Times New Roman"/>
          <w:bCs/>
          <w:sz w:val="24"/>
          <w:szCs w:val="24"/>
          <w:lang w:eastAsia="pl-PL"/>
        </w:rPr>
        <w:t xml:space="preserve"> </w:t>
      </w:r>
      <w:r w:rsidR="00627A9C" w:rsidRPr="007A2E81">
        <w:rPr>
          <w:rFonts w:ascii="Times New Roman" w:hAnsi="Times New Roman" w:cs="Times New Roman"/>
          <w:bCs/>
          <w:sz w:val="24"/>
          <w:szCs w:val="24"/>
          <w:lang w:eastAsia="pl-PL"/>
        </w:rPr>
        <w:t xml:space="preserve">w Raporcie miesięcznym z wykonania umowy, </w:t>
      </w:r>
      <w:r w:rsidRPr="007A2E81">
        <w:rPr>
          <w:rFonts w:ascii="Times New Roman" w:hAnsi="Times New Roman" w:cs="Times New Roman"/>
          <w:bCs/>
          <w:sz w:val="24"/>
          <w:szCs w:val="24"/>
          <w:lang w:eastAsia="pl-PL"/>
        </w:rPr>
        <w:t>w odrębnym arkuszu, ze wskazaniem miejsca w którym odbyła się zbiórka odpadów.</w:t>
      </w:r>
    </w:p>
    <w:p w14:paraId="20529935" w14:textId="4DDE187B" w:rsidR="00627A9C" w:rsidRPr="007A2E81" w:rsidRDefault="00627A9C"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Zamawiający może n</w:t>
      </w:r>
      <w:r w:rsidR="00021E1F" w:rsidRPr="007A2E81">
        <w:rPr>
          <w:rFonts w:ascii="Times New Roman" w:hAnsi="Times New Roman" w:cs="Times New Roman"/>
          <w:bCs/>
          <w:sz w:val="24"/>
          <w:szCs w:val="24"/>
          <w:lang w:eastAsia="pl-PL"/>
        </w:rPr>
        <w:t xml:space="preserve">a </w:t>
      </w:r>
      <w:r w:rsidR="005C134E" w:rsidRPr="007A2E81">
        <w:rPr>
          <w:rFonts w:ascii="Times New Roman" w:hAnsi="Times New Roman" w:cs="Times New Roman"/>
          <w:bCs/>
          <w:sz w:val="24"/>
          <w:szCs w:val="24"/>
          <w:lang w:eastAsia="pl-PL"/>
        </w:rPr>
        <w:t xml:space="preserve">uzasadniony </w:t>
      </w:r>
      <w:r w:rsidR="00021E1F" w:rsidRPr="007A2E81">
        <w:rPr>
          <w:rFonts w:ascii="Times New Roman" w:hAnsi="Times New Roman" w:cs="Times New Roman"/>
          <w:bCs/>
          <w:sz w:val="24"/>
          <w:szCs w:val="24"/>
          <w:lang w:eastAsia="pl-PL"/>
        </w:rPr>
        <w:t xml:space="preserve">wniosek Wykonawcy wyrazić zgodę </w:t>
      </w:r>
      <w:r w:rsidR="00A23068" w:rsidRPr="007A2E81">
        <w:rPr>
          <w:rFonts w:ascii="Times New Roman" w:hAnsi="Times New Roman" w:cs="Times New Roman"/>
          <w:bCs/>
          <w:sz w:val="24"/>
          <w:szCs w:val="24"/>
          <w:lang w:eastAsia="pl-PL"/>
        </w:rPr>
        <w:t xml:space="preserve">na rozszerzenie katalogu zbieranych w ramach </w:t>
      </w:r>
      <w:r w:rsidR="0081013C" w:rsidRPr="007A2E81">
        <w:rPr>
          <w:rFonts w:ascii="Times New Roman" w:hAnsi="Times New Roman" w:cs="Times New Roman"/>
          <w:bCs/>
          <w:sz w:val="24"/>
          <w:szCs w:val="24"/>
          <w:lang w:eastAsia="pl-PL"/>
        </w:rPr>
        <w:t xml:space="preserve">mobilnego mini PSZOK-u </w:t>
      </w:r>
      <w:r w:rsidR="00A23068" w:rsidRPr="007A2E81">
        <w:rPr>
          <w:rFonts w:ascii="Times New Roman" w:hAnsi="Times New Roman" w:cs="Times New Roman"/>
          <w:bCs/>
          <w:sz w:val="24"/>
          <w:szCs w:val="24"/>
          <w:lang w:eastAsia="pl-PL"/>
        </w:rPr>
        <w:t xml:space="preserve">odpadów komunalnych oraz </w:t>
      </w:r>
      <w:r w:rsidR="00021E1F" w:rsidRPr="007A2E81">
        <w:rPr>
          <w:rFonts w:ascii="Times New Roman" w:hAnsi="Times New Roman" w:cs="Times New Roman"/>
          <w:bCs/>
          <w:sz w:val="24"/>
          <w:szCs w:val="24"/>
          <w:lang w:eastAsia="pl-PL"/>
        </w:rPr>
        <w:t>na</w:t>
      </w:r>
      <w:r w:rsidR="000267B3" w:rsidRPr="007A2E81">
        <w:rPr>
          <w:rFonts w:ascii="Times New Roman" w:hAnsi="Times New Roman" w:cs="Times New Roman"/>
          <w:bCs/>
          <w:sz w:val="24"/>
          <w:szCs w:val="24"/>
          <w:lang w:eastAsia="pl-PL"/>
        </w:rPr>
        <w:t> </w:t>
      </w:r>
      <w:r w:rsidR="00021E1F" w:rsidRPr="007A2E81">
        <w:rPr>
          <w:rFonts w:ascii="Times New Roman" w:hAnsi="Times New Roman" w:cs="Times New Roman"/>
          <w:bCs/>
          <w:sz w:val="24"/>
          <w:szCs w:val="24"/>
          <w:lang w:eastAsia="pl-PL"/>
        </w:rPr>
        <w:t>wyłączenie obowiązku ważenia odpadów podczas przyjmowania ich w mobilnym mini PSZOK</w:t>
      </w:r>
      <w:r w:rsidR="00A23068" w:rsidRPr="007A2E81">
        <w:rPr>
          <w:rFonts w:ascii="Times New Roman" w:hAnsi="Times New Roman" w:cs="Times New Roman"/>
          <w:bCs/>
          <w:sz w:val="24"/>
          <w:szCs w:val="24"/>
          <w:lang w:eastAsia="pl-PL"/>
        </w:rPr>
        <w:t xml:space="preserve"> dopuszczając ważenie zebranych odpadów po zakończeniu zbiórki i</w:t>
      </w:r>
      <w:r w:rsidR="000267B3" w:rsidRPr="007A2E81">
        <w:rPr>
          <w:rFonts w:ascii="Times New Roman" w:hAnsi="Times New Roman" w:cs="Times New Roman"/>
          <w:bCs/>
          <w:sz w:val="24"/>
          <w:szCs w:val="24"/>
          <w:lang w:eastAsia="pl-PL"/>
        </w:rPr>
        <w:t> </w:t>
      </w:r>
      <w:r w:rsidR="00A23068" w:rsidRPr="007A2E81">
        <w:rPr>
          <w:rFonts w:ascii="Times New Roman" w:hAnsi="Times New Roman" w:cs="Times New Roman"/>
          <w:bCs/>
          <w:sz w:val="24"/>
          <w:szCs w:val="24"/>
          <w:lang w:eastAsia="pl-PL"/>
        </w:rPr>
        <w:t>zaewidencjonowanie ich w sposób uproszczony</w:t>
      </w:r>
      <w:r w:rsidR="004E3F3B" w:rsidRPr="007A2E81">
        <w:rPr>
          <w:rFonts w:ascii="Times New Roman" w:hAnsi="Times New Roman" w:cs="Times New Roman"/>
          <w:bCs/>
          <w:sz w:val="24"/>
          <w:szCs w:val="24"/>
          <w:lang w:eastAsia="pl-PL"/>
        </w:rPr>
        <w:t xml:space="preserve"> wg kodów i mas</w:t>
      </w:r>
      <w:r w:rsidR="005C134E" w:rsidRPr="007A2E81">
        <w:rPr>
          <w:rFonts w:ascii="Times New Roman" w:hAnsi="Times New Roman" w:cs="Times New Roman"/>
          <w:bCs/>
          <w:sz w:val="24"/>
          <w:szCs w:val="24"/>
          <w:lang w:eastAsia="pl-PL"/>
        </w:rPr>
        <w:t xml:space="preserve">, w szczególności jeżeli </w:t>
      </w:r>
      <w:r w:rsidR="00A23068" w:rsidRPr="007A2E81">
        <w:rPr>
          <w:rFonts w:ascii="Times New Roman" w:hAnsi="Times New Roman" w:cs="Times New Roman"/>
          <w:bCs/>
          <w:sz w:val="24"/>
          <w:szCs w:val="24"/>
          <w:lang w:eastAsia="pl-PL"/>
        </w:rPr>
        <w:t>Wykonawca podejmie środki zapobiegające przenikani</w:t>
      </w:r>
      <w:r w:rsidR="00A830FD" w:rsidRPr="007A2E81">
        <w:rPr>
          <w:rFonts w:ascii="Times New Roman" w:hAnsi="Times New Roman" w:cs="Times New Roman"/>
          <w:bCs/>
          <w:sz w:val="24"/>
          <w:szCs w:val="24"/>
          <w:lang w:eastAsia="pl-PL"/>
        </w:rPr>
        <w:t>u</w:t>
      </w:r>
      <w:r w:rsidR="00A23068" w:rsidRPr="007A2E81">
        <w:rPr>
          <w:rFonts w:ascii="Times New Roman" w:hAnsi="Times New Roman" w:cs="Times New Roman"/>
          <w:bCs/>
          <w:sz w:val="24"/>
          <w:szCs w:val="24"/>
          <w:lang w:eastAsia="pl-PL"/>
        </w:rPr>
        <w:t xml:space="preserve"> do strumienia gminnego odpadów nieuprawnionych </w:t>
      </w:r>
      <w:r w:rsidR="0081013C" w:rsidRPr="007A2E81">
        <w:rPr>
          <w:rFonts w:ascii="Times New Roman" w:hAnsi="Times New Roman" w:cs="Times New Roman"/>
          <w:bCs/>
          <w:sz w:val="24"/>
          <w:szCs w:val="24"/>
          <w:lang w:eastAsia="pl-PL"/>
        </w:rPr>
        <w:br/>
      </w:r>
      <w:r w:rsidR="00A23068" w:rsidRPr="007A2E81">
        <w:rPr>
          <w:rFonts w:ascii="Times New Roman" w:hAnsi="Times New Roman" w:cs="Times New Roman"/>
          <w:bCs/>
          <w:sz w:val="24"/>
          <w:szCs w:val="24"/>
          <w:lang w:eastAsia="pl-PL"/>
        </w:rPr>
        <w:t>(nie spełniających warunków do przyjęcia w PSZOK), pod warunkiem że wprowadzenie tej</w:t>
      </w:r>
      <w:r w:rsidR="000267B3" w:rsidRPr="007A2E81">
        <w:rPr>
          <w:rFonts w:ascii="Times New Roman" w:hAnsi="Times New Roman" w:cs="Times New Roman"/>
          <w:bCs/>
          <w:sz w:val="24"/>
          <w:szCs w:val="24"/>
          <w:lang w:eastAsia="pl-PL"/>
        </w:rPr>
        <w:t> </w:t>
      </w:r>
      <w:r w:rsidR="00A23068" w:rsidRPr="007A2E81">
        <w:rPr>
          <w:rFonts w:ascii="Times New Roman" w:hAnsi="Times New Roman" w:cs="Times New Roman"/>
          <w:bCs/>
          <w:sz w:val="24"/>
          <w:szCs w:val="24"/>
          <w:lang w:eastAsia="pl-PL"/>
        </w:rPr>
        <w:t xml:space="preserve">zmiany </w:t>
      </w:r>
      <w:r w:rsidR="005C134E" w:rsidRPr="007A2E81">
        <w:rPr>
          <w:rFonts w:ascii="Times New Roman" w:hAnsi="Times New Roman" w:cs="Times New Roman"/>
          <w:bCs/>
          <w:sz w:val="24"/>
          <w:szCs w:val="24"/>
          <w:lang w:eastAsia="pl-PL"/>
        </w:rPr>
        <w:t>zwiększy dostępność przedsięwzięcia dla mieszkańców Miasta Mława</w:t>
      </w:r>
      <w:r w:rsidR="00A23068" w:rsidRPr="007A2E81">
        <w:rPr>
          <w:rFonts w:ascii="Times New Roman" w:hAnsi="Times New Roman" w:cs="Times New Roman"/>
          <w:bCs/>
          <w:sz w:val="24"/>
          <w:szCs w:val="24"/>
          <w:lang w:eastAsia="pl-PL"/>
        </w:rPr>
        <w:t>. Wniosek w</w:t>
      </w:r>
      <w:r w:rsidR="000267B3" w:rsidRPr="007A2E81">
        <w:rPr>
          <w:rFonts w:ascii="Times New Roman" w:hAnsi="Times New Roman" w:cs="Times New Roman"/>
          <w:bCs/>
          <w:sz w:val="24"/>
          <w:szCs w:val="24"/>
          <w:lang w:eastAsia="pl-PL"/>
        </w:rPr>
        <w:t> </w:t>
      </w:r>
      <w:r w:rsidR="00A23068" w:rsidRPr="007A2E81">
        <w:rPr>
          <w:rFonts w:ascii="Times New Roman" w:hAnsi="Times New Roman" w:cs="Times New Roman"/>
          <w:bCs/>
          <w:sz w:val="24"/>
          <w:szCs w:val="24"/>
          <w:lang w:eastAsia="pl-PL"/>
        </w:rPr>
        <w:t>tym zakresie każdorazowo Wykonawca winien z</w:t>
      </w:r>
      <w:r w:rsidR="00A830FD" w:rsidRPr="007A2E81">
        <w:rPr>
          <w:rFonts w:ascii="Times New Roman" w:hAnsi="Times New Roman" w:cs="Times New Roman"/>
          <w:bCs/>
          <w:sz w:val="24"/>
          <w:szCs w:val="24"/>
          <w:lang w:eastAsia="pl-PL"/>
        </w:rPr>
        <w:t>głosić Zamawiającemu</w:t>
      </w:r>
      <w:r w:rsidR="00A23068" w:rsidRPr="007A2E81">
        <w:rPr>
          <w:rFonts w:ascii="Times New Roman" w:hAnsi="Times New Roman" w:cs="Times New Roman"/>
          <w:bCs/>
          <w:sz w:val="24"/>
          <w:szCs w:val="24"/>
          <w:lang w:eastAsia="pl-PL"/>
        </w:rPr>
        <w:t xml:space="preserve"> n</w:t>
      </w:r>
      <w:r w:rsidR="00827D0C" w:rsidRPr="007A2E81">
        <w:rPr>
          <w:rFonts w:ascii="Times New Roman" w:hAnsi="Times New Roman" w:cs="Times New Roman"/>
          <w:bCs/>
          <w:sz w:val="24"/>
          <w:szCs w:val="24"/>
          <w:lang w:eastAsia="pl-PL"/>
        </w:rPr>
        <w:t>ie później, niż</w:t>
      </w:r>
      <w:r w:rsidR="000267B3" w:rsidRPr="007A2E81">
        <w:rPr>
          <w:rFonts w:ascii="Times New Roman" w:hAnsi="Times New Roman" w:cs="Times New Roman"/>
          <w:bCs/>
          <w:sz w:val="24"/>
          <w:szCs w:val="24"/>
          <w:lang w:eastAsia="pl-PL"/>
        </w:rPr>
        <w:t> </w:t>
      </w:r>
      <w:r w:rsidR="00827D0C" w:rsidRPr="007A2E81">
        <w:rPr>
          <w:rFonts w:ascii="Times New Roman" w:hAnsi="Times New Roman" w:cs="Times New Roman"/>
          <w:bCs/>
          <w:sz w:val="24"/>
          <w:szCs w:val="24"/>
          <w:lang w:eastAsia="pl-PL"/>
        </w:rPr>
        <w:t>60</w:t>
      </w:r>
      <w:r w:rsidR="000267B3" w:rsidRPr="007A2E81">
        <w:rPr>
          <w:rFonts w:ascii="Times New Roman" w:hAnsi="Times New Roman" w:cs="Times New Roman"/>
          <w:bCs/>
          <w:sz w:val="24"/>
          <w:szCs w:val="24"/>
          <w:lang w:eastAsia="pl-PL"/>
        </w:rPr>
        <w:t> </w:t>
      </w:r>
      <w:r w:rsidR="00827D0C" w:rsidRPr="007A2E81">
        <w:rPr>
          <w:rFonts w:ascii="Times New Roman" w:hAnsi="Times New Roman" w:cs="Times New Roman"/>
          <w:bCs/>
          <w:sz w:val="24"/>
          <w:szCs w:val="24"/>
          <w:lang w:eastAsia="pl-PL"/>
        </w:rPr>
        <w:t>dni przed wyznaczonym terminem zbiórki odpadów komunalnych w ramach mobilnego mini PSZOK.</w:t>
      </w:r>
    </w:p>
    <w:p w14:paraId="6DDACC31" w14:textId="77777777" w:rsidR="00BF5957" w:rsidRPr="007A2E81" w:rsidRDefault="00BF5957" w:rsidP="00040F5B">
      <w:pPr>
        <w:suppressAutoHyphens/>
        <w:spacing w:after="0" w:line="240" w:lineRule="auto"/>
        <w:jc w:val="both"/>
        <w:rPr>
          <w:rFonts w:ascii="Times New Roman" w:eastAsia="Times New Roman" w:hAnsi="Times New Roman" w:cs="Times New Roman"/>
          <w:b/>
          <w:sz w:val="24"/>
          <w:szCs w:val="24"/>
          <w:lang w:eastAsia="pl-PL"/>
        </w:rPr>
      </w:pPr>
      <w:r w:rsidRPr="007A2E81">
        <w:rPr>
          <w:rFonts w:ascii="Times New Roman" w:eastAsia="Times New Roman" w:hAnsi="Times New Roman" w:cs="Times New Roman"/>
          <w:b/>
          <w:sz w:val="24"/>
          <w:szCs w:val="24"/>
          <w:lang w:eastAsia="pl-PL"/>
        </w:rPr>
        <w:t>3. Obowiązki Wykonawcy.</w:t>
      </w:r>
    </w:p>
    <w:p w14:paraId="7DD8775F" w14:textId="77777777"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u w:val="single"/>
          <w:lang w:eastAsia="pl-PL"/>
        </w:rPr>
      </w:pPr>
      <w:r w:rsidRPr="007A2E81">
        <w:rPr>
          <w:rFonts w:ascii="Times New Roman" w:eastAsia="Times New Roman" w:hAnsi="Times New Roman" w:cs="Times New Roman"/>
          <w:bCs/>
          <w:sz w:val="24"/>
          <w:szCs w:val="24"/>
          <w:u w:val="single"/>
          <w:lang w:eastAsia="pl-PL"/>
        </w:rPr>
        <w:t>Do obowiązków Wykonawcy należy w szczególności:</w:t>
      </w:r>
    </w:p>
    <w:p w14:paraId="74687636" w14:textId="0066932B" w:rsidR="00BF5957" w:rsidRPr="007A2E81" w:rsidRDefault="00BF5957" w:rsidP="00040F5B">
      <w:pPr>
        <w:suppressAutoHyphens/>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a) wykonywanie  usługi zgodnie z obowiązującymi przepis</w:t>
      </w:r>
      <w:r w:rsidR="00F11BA0" w:rsidRPr="007A2E81">
        <w:rPr>
          <w:rFonts w:ascii="Times New Roman" w:eastAsia="Times New Roman" w:hAnsi="Times New Roman" w:cs="Times New Roman"/>
          <w:bCs/>
          <w:sz w:val="24"/>
          <w:szCs w:val="24"/>
          <w:lang w:eastAsia="pl-PL"/>
        </w:rPr>
        <w:t>ami</w:t>
      </w:r>
      <w:r w:rsidRPr="007A2E81">
        <w:rPr>
          <w:rFonts w:ascii="Times New Roman" w:eastAsia="Times New Roman" w:hAnsi="Times New Roman" w:cs="Times New Roman"/>
          <w:bCs/>
          <w:sz w:val="24"/>
          <w:szCs w:val="24"/>
          <w:lang w:eastAsia="pl-PL"/>
        </w:rPr>
        <w:t xml:space="preserve"> prawa, w szczególności zgodnie z wymogami ustawy z dnia 13 września 1996 r. o utrzymaniu czystości i porządku w gminach (Dz.U. z 202</w:t>
      </w:r>
      <w:r w:rsidR="004B4A05"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 poz. </w:t>
      </w:r>
      <w:r w:rsidR="004B4A05" w:rsidRPr="007A2E81">
        <w:rPr>
          <w:rFonts w:ascii="Times New Roman" w:eastAsia="Times New Roman" w:hAnsi="Times New Roman" w:cs="Times New Roman"/>
          <w:bCs/>
          <w:sz w:val="24"/>
          <w:szCs w:val="24"/>
          <w:lang w:eastAsia="pl-PL"/>
        </w:rPr>
        <w:t>733</w:t>
      </w:r>
      <w:r w:rsidR="00900BD8" w:rsidRPr="007A2E81">
        <w:rPr>
          <w:rFonts w:ascii="Times New Roman" w:eastAsia="Times New Roman" w:hAnsi="Times New Roman" w:cs="Times New Roman"/>
          <w:bCs/>
          <w:sz w:val="24"/>
          <w:szCs w:val="24"/>
          <w:lang w:eastAsia="pl-PL"/>
        </w:rPr>
        <w:t>.</w:t>
      </w:r>
      <w:r w:rsidRPr="007A2E81">
        <w:rPr>
          <w:rFonts w:ascii="Times New Roman" w:eastAsia="Times New Roman" w:hAnsi="Times New Roman" w:cs="Times New Roman"/>
          <w:bCs/>
          <w:sz w:val="24"/>
          <w:szCs w:val="24"/>
          <w:lang w:eastAsia="pl-PL"/>
        </w:rPr>
        <w:t>), ustawy z dnia 14 grudnia 2012 r. o odpadach (Dz.U. z 202</w:t>
      </w:r>
      <w:r w:rsidR="00900BD8" w:rsidRPr="007A2E81">
        <w:rPr>
          <w:rFonts w:ascii="Times New Roman" w:eastAsia="Times New Roman" w:hAnsi="Times New Roman" w:cs="Times New Roman"/>
          <w:bCs/>
          <w:sz w:val="24"/>
          <w:szCs w:val="24"/>
          <w:lang w:eastAsia="pl-PL"/>
        </w:rPr>
        <w:t>3</w:t>
      </w:r>
      <w:r w:rsidRPr="007A2E81">
        <w:rPr>
          <w:rFonts w:ascii="Times New Roman" w:eastAsia="Times New Roman" w:hAnsi="Times New Roman" w:cs="Times New Roman"/>
          <w:bCs/>
          <w:sz w:val="24"/>
          <w:szCs w:val="24"/>
          <w:lang w:eastAsia="pl-PL"/>
        </w:rPr>
        <w:t> r. poz. </w:t>
      </w:r>
      <w:r w:rsidR="00900BD8" w:rsidRPr="007A2E81">
        <w:rPr>
          <w:rFonts w:ascii="Times New Roman" w:eastAsia="Times New Roman" w:hAnsi="Times New Roman" w:cs="Times New Roman"/>
          <w:bCs/>
          <w:sz w:val="24"/>
          <w:szCs w:val="24"/>
          <w:lang w:eastAsia="pl-PL"/>
        </w:rPr>
        <w:t>1567</w:t>
      </w:r>
      <w:r w:rsidR="009C1710" w:rsidRPr="007A2E81">
        <w:rPr>
          <w:rFonts w:ascii="Times New Roman" w:eastAsia="Times New Roman" w:hAnsi="Times New Roman" w:cs="Times New Roman"/>
          <w:bCs/>
          <w:sz w:val="24"/>
          <w:szCs w:val="24"/>
          <w:lang w:eastAsia="pl-PL"/>
        </w:rPr>
        <w:t xml:space="preserve"> z </w:t>
      </w:r>
      <w:proofErr w:type="spellStart"/>
      <w:r w:rsidR="009C1710" w:rsidRPr="007A2E81">
        <w:rPr>
          <w:rFonts w:ascii="Times New Roman" w:eastAsia="Times New Roman" w:hAnsi="Times New Roman" w:cs="Times New Roman"/>
          <w:bCs/>
          <w:sz w:val="24"/>
          <w:szCs w:val="24"/>
          <w:lang w:eastAsia="pl-PL"/>
        </w:rPr>
        <w:t>późn</w:t>
      </w:r>
      <w:proofErr w:type="spellEnd"/>
      <w:r w:rsidR="009C1710" w:rsidRPr="007A2E81">
        <w:rPr>
          <w:rFonts w:ascii="Times New Roman" w:eastAsia="Times New Roman" w:hAnsi="Times New Roman" w:cs="Times New Roman"/>
          <w:bCs/>
          <w:sz w:val="24"/>
          <w:szCs w:val="24"/>
          <w:lang w:eastAsia="pl-PL"/>
        </w:rPr>
        <w:t>. zm.</w:t>
      </w:r>
      <w:r w:rsidRPr="007A2E81">
        <w:rPr>
          <w:rFonts w:ascii="Times New Roman" w:eastAsia="Times New Roman" w:hAnsi="Times New Roman" w:cs="Times New Roman"/>
          <w:bCs/>
          <w:sz w:val="24"/>
          <w:szCs w:val="24"/>
          <w:lang w:eastAsia="pl-PL"/>
        </w:rPr>
        <w:t>) i ustawy z dnia 27 kwietnia 2001 r. Prawo ochrony środowiska (Dz.U. z 202</w:t>
      </w:r>
      <w:r w:rsidR="004B4A05"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r. poz. </w:t>
      </w:r>
      <w:r w:rsidR="004B4A05" w:rsidRPr="007A2E81">
        <w:rPr>
          <w:rFonts w:ascii="Times New Roman" w:eastAsia="Times New Roman" w:hAnsi="Times New Roman" w:cs="Times New Roman"/>
          <w:bCs/>
          <w:sz w:val="24"/>
          <w:szCs w:val="24"/>
          <w:lang w:eastAsia="pl-PL"/>
        </w:rPr>
        <w:t>647</w:t>
      </w:r>
      <w:r w:rsidRPr="007A2E81">
        <w:rPr>
          <w:rFonts w:ascii="Times New Roman" w:eastAsia="Times New Roman" w:hAnsi="Times New Roman" w:cs="Times New Roman"/>
          <w:bCs/>
          <w:sz w:val="24"/>
          <w:szCs w:val="24"/>
          <w:lang w:eastAsia="pl-PL"/>
        </w:rPr>
        <w:t xml:space="preserve"> z pó</w:t>
      </w:r>
      <w:r w:rsidR="00900BD8" w:rsidRPr="007A2E81">
        <w:rPr>
          <w:rFonts w:ascii="Times New Roman" w:eastAsia="Times New Roman" w:hAnsi="Times New Roman" w:cs="Times New Roman"/>
          <w:bCs/>
          <w:sz w:val="24"/>
          <w:szCs w:val="24"/>
          <w:lang w:eastAsia="pl-PL"/>
        </w:rPr>
        <w:t>ź</w:t>
      </w:r>
      <w:r w:rsidRPr="007A2E81">
        <w:rPr>
          <w:rFonts w:ascii="Times New Roman" w:eastAsia="Times New Roman" w:hAnsi="Times New Roman" w:cs="Times New Roman"/>
          <w:bCs/>
          <w:sz w:val="24"/>
          <w:szCs w:val="24"/>
          <w:lang w:eastAsia="pl-PL"/>
        </w:rPr>
        <w:t>n.zm.) oraz zgodnie z prawem miejscowym w</w:t>
      </w:r>
      <w:r w:rsidR="00557D50"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brzmieniu obowiązującym w okresie objętym zamówieniem</w:t>
      </w:r>
      <w:r w:rsidR="008C3229" w:rsidRPr="007A2E81">
        <w:rPr>
          <w:rFonts w:ascii="Times New Roman" w:eastAsia="Times New Roman" w:hAnsi="Times New Roman" w:cs="Times New Roman"/>
          <w:bCs/>
          <w:sz w:val="24"/>
          <w:szCs w:val="24"/>
          <w:lang w:eastAsia="pl-PL"/>
        </w:rPr>
        <w:t>;</w:t>
      </w:r>
    </w:p>
    <w:p w14:paraId="668BFBD0" w14:textId="02A454F7" w:rsidR="00BF5957" w:rsidRPr="007A2E81" w:rsidRDefault="00BF5957" w:rsidP="00040F5B">
      <w:pPr>
        <w:spacing w:after="0" w:line="240" w:lineRule="auto"/>
        <w:jc w:val="both"/>
        <w:rPr>
          <w:rFonts w:ascii="Times New Roman" w:eastAsia="Times New Roman" w:hAnsi="Times New Roman" w:cs="Times New Roman"/>
          <w:bCs/>
          <w:sz w:val="24"/>
          <w:szCs w:val="24"/>
          <w:lang w:eastAsia="pl-PL"/>
        </w:rPr>
      </w:pPr>
      <w:r w:rsidRPr="007A2E81">
        <w:rPr>
          <w:rFonts w:ascii="Times New Roman" w:hAnsi="Times New Roman" w:cs="Times New Roman"/>
          <w:sz w:val="24"/>
          <w:szCs w:val="24"/>
          <w:lang w:eastAsia="pl-PL"/>
        </w:rPr>
        <w:t xml:space="preserve">b) </w:t>
      </w:r>
      <w:r w:rsidRPr="007A2E81">
        <w:rPr>
          <w:rFonts w:ascii="Times New Roman" w:eastAsia="Times New Roman" w:hAnsi="Times New Roman" w:cs="Times New Roman"/>
          <w:bCs/>
          <w:sz w:val="24"/>
          <w:szCs w:val="24"/>
          <w:lang w:eastAsia="pl-PL"/>
        </w:rPr>
        <w:t>posiadanie zezwoleń i wpisów do rejestrów niezbędnych do wykonywania zamówienia przez cały okres obowiązywania umowy. W przypadku, gdy wpisy do rejestrów lub zezwolenia utracą ważność w trakcie realizacji zamówienia Wykonawca obowiązany jest do uzyskania nowych wpisów lub zezwoleń z zachowaniem ciągłości uprawnień oraz przedłożenia kopii tych dokumentów Zamawiającemu najpóźniej w pierwszym dniu roboczym po utracie ważności poprzedniego wpisu/zezwolenia bez odrębnego wezwania w tym względzie</w:t>
      </w:r>
      <w:r w:rsidR="008C3229" w:rsidRPr="007A2E81">
        <w:rPr>
          <w:rFonts w:ascii="Times New Roman" w:eastAsia="Times New Roman" w:hAnsi="Times New Roman" w:cs="Times New Roman"/>
          <w:bCs/>
          <w:sz w:val="24"/>
          <w:szCs w:val="24"/>
          <w:lang w:eastAsia="pl-PL"/>
        </w:rPr>
        <w:t>;</w:t>
      </w:r>
    </w:p>
    <w:p w14:paraId="234840B1" w14:textId="580A7A16" w:rsidR="00BF5957" w:rsidRPr="007A2E81" w:rsidRDefault="00BF5957" w:rsidP="00040F5B">
      <w:pPr>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c) posiadanie przez cały okres obowiązywania umowy polisy ubezpieczenia od odpowiedzialności cywilnej o wymaganej wartości, a w przypadku jej wygaśnięcia w trakcie realizacji zamówienia przedłożenie najpóźniej w pierwszym dniu roboczym po wygaśnięciu ubezpieczenia kolejnej polisy zapewniającej ciągłość ochrony, bez odrębnego wezwania w tym względzie</w:t>
      </w:r>
      <w:r w:rsidR="005D4435" w:rsidRPr="007A2E81">
        <w:rPr>
          <w:rFonts w:ascii="Times New Roman" w:eastAsia="Times New Roman" w:hAnsi="Times New Roman" w:cs="Times New Roman"/>
          <w:bCs/>
          <w:sz w:val="24"/>
          <w:szCs w:val="24"/>
          <w:lang w:eastAsia="pl-PL"/>
        </w:rPr>
        <w:t xml:space="preserve">, w przypadku ratalnego opłacania składki za polisę przedkładanie Zamawiającemu </w:t>
      </w:r>
      <w:r w:rsidR="005D4435" w:rsidRPr="007A2E81">
        <w:rPr>
          <w:rFonts w:ascii="Times New Roman" w:eastAsia="Times New Roman" w:hAnsi="Times New Roman" w:cs="Times New Roman"/>
          <w:bCs/>
          <w:sz w:val="24"/>
          <w:szCs w:val="24"/>
          <w:lang w:eastAsia="pl-PL"/>
        </w:rPr>
        <w:lastRenderedPageBreak/>
        <w:t>dowodów uiszczenia kolejnych rat nie później, niż w ciągu 7 dni licząc od upływu terminu płatności raty ustalonego w Polisie</w:t>
      </w:r>
      <w:r w:rsidR="008C3229" w:rsidRPr="007A2E81">
        <w:rPr>
          <w:rFonts w:ascii="Times New Roman" w:eastAsia="Times New Roman" w:hAnsi="Times New Roman" w:cs="Times New Roman"/>
          <w:bCs/>
          <w:sz w:val="24"/>
          <w:szCs w:val="24"/>
          <w:lang w:eastAsia="pl-PL"/>
        </w:rPr>
        <w:t>;</w:t>
      </w:r>
    </w:p>
    <w:p w14:paraId="25E68FE2" w14:textId="22BD9089" w:rsidR="00BF5957" w:rsidRPr="007A2E81" w:rsidRDefault="00BF5957" w:rsidP="00040F5B">
      <w:pPr>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d) przekazywanie Zamawiającemu w terminie do 10-go dnia miesiąca ewidencji elektronicznej odpadów przyjętych w PSZOK (</w:t>
      </w:r>
      <w:r w:rsidR="00900BD8" w:rsidRPr="007A2E81">
        <w:rPr>
          <w:rFonts w:ascii="Times New Roman" w:eastAsia="Times New Roman" w:hAnsi="Times New Roman" w:cs="Times New Roman"/>
          <w:bCs/>
          <w:sz w:val="24"/>
          <w:szCs w:val="24"/>
          <w:lang w:eastAsia="pl-PL"/>
        </w:rPr>
        <w:t xml:space="preserve">w tym: mobilny </w:t>
      </w:r>
      <w:r w:rsidRPr="007A2E81">
        <w:rPr>
          <w:rFonts w:ascii="Times New Roman" w:eastAsia="Times New Roman" w:hAnsi="Times New Roman" w:cs="Times New Roman"/>
          <w:bCs/>
          <w:sz w:val="24"/>
          <w:szCs w:val="24"/>
          <w:lang w:eastAsia="pl-PL"/>
        </w:rPr>
        <w:t>mini PSZOK) oraz ewidencji elektronicznej odpadów odebranych z PSZOK w poprzednim miesiącu kalendarzowym, udzielnie Zamawiającemu niezwłocznie wszelkich wyjaśnień podczas weryfikacji danych lub korygowanie danych w przypadku stwierdzenia rozbieżności lub nieprawidłowości w ewidencjach;</w:t>
      </w:r>
    </w:p>
    <w:p w14:paraId="192A92D1" w14:textId="77777777" w:rsidR="00BF5957" w:rsidRPr="007A2E81" w:rsidRDefault="00BF5957" w:rsidP="00040F5B">
      <w:pPr>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e) terminowe przekazywanie sprawozdawczości przewidzianej przepisami prawa;</w:t>
      </w:r>
    </w:p>
    <w:p w14:paraId="114F1ADE" w14:textId="62281CD3" w:rsidR="00BF5957" w:rsidRPr="007A2E81" w:rsidRDefault="00BF5957" w:rsidP="00040F5B">
      <w:pPr>
        <w:spacing w:after="0" w:line="240" w:lineRule="auto"/>
        <w:jc w:val="both"/>
        <w:rPr>
          <w:rFonts w:ascii="Times New Roman" w:eastAsia="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f) przekazywanie w ciągu </w:t>
      </w:r>
      <w:r w:rsidR="00900BD8" w:rsidRPr="007A2E81">
        <w:rPr>
          <w:rFonts w:ascii="Times New Roman" w:eastAsia="Times New Roman" w:hAnsi="Times New Roman" w:cs="Times New Roman"/>
          <w:bCs/>
          <w:sz w:val="24"/>
          <w:szCs w:val="24"/>
          <w:lang w:eastAsia="pl-PL"/>
        </w:rPr>
        <w:t>5</w:t>
      </w:r>
      <w:r w:rsidRPr="007A2E81">
        <w:rPr>
          <w:rFonts w:ascii="Times New Roman" w:eastAsia="Times New Roman" w:hAnsi="Times New Roman" w:cs="Times New Roman"/>
          <w:bCs/>
          <w:sz w:val="24"/>
          <w:szCs w:val="24"/>
          <w:lang w:eastAsia="pl-PL"/>
        </w:rPr>
        <w:t xml:space="preserve"> dni roboczych na </w:t>
      </w:r>
      <w:r w:rsidR="008C3229" w:rsidRPr="007A2E81">
        <w:rPr>
          <w:rFonts w:ascii="Times New Roman" w:eastAsia="Times New Roman" w:hAnsi="Times New Roman" w:cs="Times New Roman"/>
          <w:bCs/>
          <w:sz w:val="24"/>
          <w:szCs w:val="24"/>
          <w:lang w:eastAsia="pl-PL"/>
        </w:rPr>
        <w:t xml:space="preserve">każde </w:t>
      </w:r>
      <w:r w:rsidRPr="007A2E81">
        <w:rPr>
          <w:rFonts w:ascii="Times New Roman" w:eastAsia="Times New Roman" w:hAnsi="Times New Roman" w:cs="Times New Roman"/>
          <w:bCs/>
          <w:sz w:val="24"/>
          <w:szCs w:val="24"/>
          <w:lang w:eastAsia="pl-PL"/>
        </w:rPr>
        <w:t>żądanie Zamawiającego wszelkich dokumentów w oryginale lub uwierzytelnionej kopii, w tym także nagrań z systemu monitoringu</w:t>
      </w:r>
      <w:r w:rsidR="00F11BA0" w:rsidRPr="007A2E81">
        <w:rPr>
          <w:rFonts w:ascii="Times New Roman" w:eastAsia="Times New Roman" w:hAnsi="Times New Roman" w:cs="Times New Roman"/>
          <w:bCs/>
          <w:sz w:val="24"/>
          <w:szCs w:val="24"/>
          <w:lang w:eastAsia="pl-PL"/>
        </w:rPr>
        <w:t xml:space="preserve"> wizyjnego</w:t>
      </w:r>
      <w:r w:rsidRPr="007A2E81">
        <w:rPr>
          <w:rFonts w:ascii="Times New Roman" w:eastAsia="Times New Roman" w:hAnsi="Times New Roman" w:cs="Times New Roman"/>
          <w:bCs/>
          <w:sz w:val="24"/>
          <w:szCs w:val="24"/>
          <w:lang w:eastAsia="pl-PL"/>
        </w:rPr>
        <w:t>, potwierdzających wykonywanie przedmiotu umowy zgodnie z</w:t>
      </w:r>
      <w:r w:rsidR="0094188F" w:rsidRPr="007A2E81">
        <w:rPr>
          <w:rFonts w:ascii="Times New Roman" w:eastAsia="Times New Roman" w:hAnsi="Times New Roman" w:cs="Times New Roman"/>
          <w:bCs/>
          <w:sz w:val="24"/>
          <w:szCs w:val="24"/>
          <w:lang w:eastAsia="pl-PL"/>
        </w:rPr>
        <w:t> </w:t>
      </w:r>
      <w:r w:rsidRPr="007A2E81">
        <w:rPr>
          <w:rFonts w:ascii="Times New Roman" w:eastAsia="Times New Roman" w:hAnsi="Times New Roman" w:cs="Times New Roman"/>
          <w:bCs/>
          <w:sz w:val="24"/>
          <w:szCs w:val="24"/>
          <w:lang w:eastAsia="pl-PL"/>
        </w:rPr>
        <w:t>określonymi przez Zamawiającego wymaganiami i przepisami prawa</w:t>
      </w:r>
      <w:r w:rsidR="00EA1AF4" w:rsidRPr="007A2E81">
        <w:rPr>
          <w:rFonts w:ascii="Times New Roman" w:eastAsia="Times New Roman" w:hAnsi="Times New Roman" w:cs="Times New Roman"/>
          <w:bCs/>
          <w:sz w:val="24"/>
          <w:szCs w:val="24"/>
          <w:lang w:eastAsia="pl-PL"/>
        </w:rPr>
        <w:t>;</w:t>
      </w:r>
    </w:p>
    <w:p w14:paraId="22C6804E" w14:textId="2464D1EA"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eastAsia="Times New Roman" w:hAnsi="Times New Roman" w:cs="Times New Roman"/>
          <w:bCs/>
          <w:sz w:val="24"/>
          <w:szCs w:val="24"/>
          <w:lang w:eastAsia="pl-PL"/>
        </w:rPr>
        <w:t xml:space="preserve">g) dostarczenie Zamawiającemu dokumentów potwierdzających </w:t>
      </w:r>
      <w:r w:rsidRPr="007A2E81">
        <w:rPr>
          <w:rFonts w:ascii="Times New Roman" w:hAnsi="Times New Roman" w:cs="Times New Roman"/>
          <w:bCs/>
          <w:sz w:val="24"/>
          <w:szCs w:val="24"/>
          <w:lang w:eastAsia="pl-PL"/>
        </w:rPr>
        <w:t>realizację zamówienia</w:t>
      </w:r>
      <w:r w:rsidR="00437699" w:rsidRPr="007A2E81">
        <w:rPr>
          <w:rFonts w:ascii="Times New Roman" w:hAnsi="Times New Roman" w:cs="Times New Roman"/>
          <w:bCs/>
          <w:sz w:val="24"/>
          <w:szCs w:val="24"/>
          <w:lang w:eastAsia="pl-PL"/>
        </w:rPr>
        <w:t>, w</w:t>
      </w:r>
      <w:r w:rsidR="0094188F" w:rsidRPr="007A2E81">
        <w:rPr>
          <w:rFonts w:ascii="Times New Roman" w:hAnsi="Times New Roman" w:cs="Times New Roman"/>
          <w:bCs/>
          <w:sz w:val="24"/>
          <w:szCs w:val="24"/>
          <w:lang w:eastAsia="pl-PL"/>
        </w:rPr>
        <w:t> </w:t>
      </w:r>
      <w:r w:rsidR="00986299" w:rsidRPr="007A2E81">
        <w:rPr>
          <w:rFonts w:ascii="Times New Roman" w:hAnsi="Times New Roman" w:cs="Times New Roman"/>
          <w:bCs/>
          <w:sz w:val="24"/>
          <w:szCs w:val="24"/>
          <w:lang w:eastAsia="pl-PL"/>
        </w:rPr>
        <w:t>odniesieniu  do czynności zastrzeżonych</w:t>
      </w:r>
      <w:r w:rsidR="00437699" w:rsidRPr="007A2E81">
        <w:rPr>
          <w:rFonts w:ascii="Times New Roman" w:hAnsi="Times New Roman" w:cs="Times New Roman"/>
          <w:bCs/>
          <w:sz w:val="24"/>
          <w:szCs w:val="24"/>
          <w:lang w:eastAsia="pl-PL"/>
        </w:rPr>
        <w:t xml:space="preserve"> przez Zamawiającego,</w:t>
      </w:r>
      <w:r w:rsidRPr="007A2E81">
        <w:rPr>
          <w:rFonts w:ascii="Times New Roman" w:hAnsi="Times New Roman" w:cs="Times New Roman"/>
          <w:bCs/>
          <w:sz w:val="24"/>
          <w:szCs w:val="24"/>
          <w:lang w:eastAsia="pl-PL"/>
        </w:rPr>
        <w:t xml:space="preserve"> przy pomocy osób zatrudnionych na podstawie umowy o pracę w rozumieniu przepisów ustawy z dnia 26 czerwca 1974 r. Kodeks pracy (Dz.U. z 202</w:t>
      </w:r>
      <w:r w:rsidR="005106DD" w:rsidRPr="007A2E81">
        <w:rPr>
          <w:rFonts w:ascii="Times New Roman" w:hAnsi="Times New Roman" w:cs="Times New Roman"/>
          <w:bCs/>
          <w:sz w:val="24"/>
          <w:szCs w:val="24"/>
          <w:lang w:eastAsia="pl-PL"/>
        </w:rPr>
        <w:t>5</w:t>
      </w:r>
      <w:r w:rsidRPr="007A2E81">
        <w:rPr>
          <w:rFonts w:ascii="Times New Roman" w:hAnsi="Times New Roman" w:cs="Times New Roman"/>
          <w:bCs/>
          <w:sz w:val="24"/>
          <w:szCs w:val="24"/>
          <w:lang w:eastAsia="pl-PL"/>
        </w:rPr>
        <w:t xml:space="preserve"> r. poz. </w:t>
      </w:r>
      <w:r w:rsidR="005106DD" w:rsidRPr="007A2E81">
        <w:rPr>
          <w:rFonts w:ascii="Times New Roman" w:hAnsi="Times New Roman" w:cs="Times New Roman"/>
          <w:bCs/>
          <w:sz w:val="24"/>
          <w:szCs w:val="24"/>
          <w:lang w:eastAsia="pl-PL"/>
        </w:rPr>
        <w:t>277</w:t>
      </w:r>
      <w:r w:rsidRPr="007A2E81">
        <w:rPr>
          <w:rFonts w:ascii="Times New Roman" w:hAnsi="Times New Roman" w:cs="Times New Roman"/>
          <w:bCs/>
          <w:sz w:val="24"/>
          <w:szCs w:val="24"/>
          <w:lang w:eastAsia="pl-PL"/>
        </w:rPr>
        <w:t xml:space="preserve"> z </w:t>
      </w:r>
      <w:proofErr w:type="spellStart"/>
      <w:r w:rsidRPr="007A2E81">
        <w:rPr>
          <w:rFonts w:ascii="Times New Roman" w:hAnsi="Times New Roman" w:cs="Times New Roman"/>
          <w:bCs/>
          <w:sz w:val="24"/>
          <w:szCs w:val="24"/>
          <w:lang w:eastAsia="pl-PL"/>
        </w:rPr>
        <w:t>późn</w:t>
      </w:r>
      <w:proofErr w:type="spellEnd"/>
      <w:r w:rsidRPr="007A2E81">
        <w:rPr>
          <w:rFonts w:ascii="Times New Roman" w:hAnsi="Times New Roman" w:cs="Times New Roman"/>
          <w:bCs/>
          <w:sz w:val="24"/>
          <w:szCs w:val="24"/>
          <w:lang w:eastAsia="pl-PL"/>
        </w:rPr>
        <w:t xml:space="preserve">. zm.) </w:t>
      </w:r>
      <w:r w:rsidR="00437699" w:rsidRPr="007A2E81">
        <w:rPr>
          <w:rFonts w:ascii="Times New Roman" w:hAnsi="Times New Roman" w:cs="Times New Roman"/>
          <w:bCs/>
          <w:sz w:val="24"/>
          <w:szCs w:val="24"/>
          <w:lang w:eastAsia="pl-PL"/>
        </w:rPr>
        <w:t>w terminie do 10 stycznia 2027 r.,</w:t>
      </w:r>
      <w:r w:rsidRPr="007A2E81">
        <w:rPr>
          <w:rFonts w:ascii="Times New Roman" w:hAnsi="Times New Roman" w:cs="Times New Roman"/>
          <w:bCs/>
          <w:sz w:val="24"/>
          <w:szCs w:val="24"/>
          <w:lang w:eastAsia="pl-PL"/>
        </w:rPr>
        <w:t xml:space="preserve"> bez odrębnego wezwania, a w przypadku zmian w zatrudnieniu personelu PSZOK w trakcie realizacji zamówienia w ciągu </w:t>
      </w:r>
      <w:r w:rsidR="00900BD8" w:rsidRPr="007A2E81">
        <w:rPr>
          <w:rFonts w:ascii="Times New Roman" w:hAnsi="Times New Roman" w:cs="Times New Roman"/>
          <w:bCs/>
          <w:sz w:val="24"/>
          <w:szCs w:val="24"/>
          <w:lang w:eastAsia="pl-PL"/>
        </w:rPr>
        <w:t>5</w:t>
      </w:r>
      <w:r w:rsidRPr="007A2E81">
        <w:rPr>
          <w:rFonts w:ascii="Times New Roman" w:hAnsi="Times New Roman" w:cs="Times New Roman"/>
          <w:bCs/>
          <w:sz w:val="24"/>
          <w:szCs w:val="24"/>
          <w:lang w:eastAsia="pl-PL"/>
        </w:rPr>
        <w:t xml:space="preserve"> dni roboczych od ich wystąpienia</w:t>
      </w:r>
      <w:r w:rsidR="00EA1AF4" w:rsidRPr="007A2E81">
        <w:rPr>
          <w:rFonts w:ascii="Times New Roman" w:hAnsi="Times New Roman" w:cs="Times New Roman"/>
          <w:bCs/>
          <w:sz w:val="24"/>
          <w:szCs w:val="24"/>
          <w:lang w:eastAsia="pl-PL"/>
        </w:rPr>
        <w:t>;</w:t>
      </w:r>
    </w:p>
    <w:p w14:paraId="3434F904" w14:textId="303D23F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 xml:space="preserve">h) w </w:t>
      </w:r>
      <w:r w:rsidR="00986299" w:rsidRPr="007A2E81">
        <w:rPr>
          <w:rFonts w:ascii="Times New Roman" w:hAnsi="Times New Roman" w:cs="Times New Roman"/>
          <w:bCs/>
          <w:sz w:val="24"/>
          <w:szCs w:val="24"/>
          <w:lang w:eastAsia="pl-PL"/>
        </w:rPr>
        <w:t>przypadkach</w:t>
      </w:r>
      <w:r w:rsidRPr="007A2E81">
        <w:rPr>
          <w:rFonts w:ascii="Times New Roman" w:hAnsi="Times New Roman" w:cs="Times New Roman"/>
          <w:bCs/>
          <w:sz w:val="24"/>
          <w:szCs w:val="24"/>
          <w:lang w:eastAsia="pl-PL"/>
        </w:rPr>
        <w:t xml:space="preserve"> reklamacji </w:t>
      </w:r>
      <w:r w:rsidR="00986299" w:rsidRPr="007A2E81">
        <w:rPr>
          <w:rFonts w:ascii="Times New Roman" w:hAnsi="Times New Roman" w:cs="Times New Roman"/>
          <w:bCs/>
          <w:sz w:val="24"/>
          <w:szCs w:val="24"/>
          <w:lang w:eastAsia="pl-PL"/>
        </w:rPr>
        <w:t>dotyczących</w:t>
      </w:r>
      <w:r w:rsidRPr="007A2E81">
        <w:rPr>
          <w:rFonts w:ascii="Times New Roman" w:hAnsi="Times New Roman" w:cs="Times New Roman"/>
          <w:bCs/>
          <w:sz w:val="24"/>
          <w:szCs w:val="24"/>
          <w:lang w:eastAsia="pl-PL"/>
        </w:rPr>
        <w:t xml:space="preserve"> niewłaściwego świadczenia usług w PSZOK przez mieszkańców</w:t>
      </w:r>
      <w:r w:rsidR="00986299" w:rsidRPr="007A2E81">
        <w:rPr>
          <w:rFonts w:ascii="Times New Roman" w:hAnsi="Times New Roman" w:cs="Times New Roman"/>
          <w:bCs/>
          <w:sz w:val="24"/>
          <w:szCs w:val="24"/>
          <w:lang w:eastAsia="pl-PL"/>
        </w:rPr>
        <w:t>,</w:t>
      </w:r>
      <w:r w:rsidRPr="007A2E81">
        <w:rPr>
          <w:rFonts w:ascii="Times New Roman" w:hAnsi="Times New Roman" w:cs="Times New Roman"/>
          <w:bCs/>
          <w:sz w:val="24"/>
          <w:szCs w:val="24"/>
          <w:lang w:eastAsia="pl-PL"/>
        </w:rPr>
        <w:t xml:space="preserve"> udzielanie Zamawiającemu wyjaśnień</w:t>
      </w:r>
      <w:r w:rsidR="0072721D" w:rsidRPr="007A2E81">
        <w:rPr>
          <w:rFonts w:ascii="Times New Roman" w:hAnsi="Times New Roman" w:cs="Times New Roman"/>
          <w:bCs/>
          <w:sz w:val="24"/>
          <w:szCs w:val="24"/>
          <w:lang w:eastAsia="pl-PL"/>
        </w:rPr>
        <w:t xml:space="preserve"> oraz przekazywanie zwrotnej </w:t>
      </w:r>
      <w:r w:rsidRPr="007A2E81">
        <w:rPr>
          <w:rFonts w:ascii="Times New Roman" w:hAnsi="Times New Roman" w:cs="Times New Roman"/>
          <w:bCs/>
          <w:sz w:val="24"/>
          <w:szCs w:val="24"/>
          <w:lang w:eastAsia="pl-PL"/>
        </w:rPr>
        <w:t xml:space="preserve"> </w:t>
      </w:r>
      <w:r w:rsidR="0072721D" w:rsidRPr="007A2E81">
        <w:rPr>
          <w:rFonts w:ascii="Times New Roman" w:hAnsi="Times New Roman" w:cs="Times New Roman"/>
          <w:bCs/>
          <w:sz w:val="24"/>
          <w:szCs w:val="24"/>
          <w:lang w:eastAsia="pl-PL"/>
        </w:rPr>
        <w:t xml:space="preserve">informacji o uznaniu reklamacji lub o braku zasadności reklamacji </w:t>
      </w:r>
      <w:r w:rsidRPr="007A2E81">
        <w:rPr>
          <w:rFonts w:ascii="Times New Roman" w:hAnsi="Times New Roman" w:cs="Times New Roman"/>
          <w:bCs/>
          <w:sz w:val="24"/>
          <w:szCs w:val="24"/>
          <w:lang w:eastAsia="pl-PL"/>
        </w:rPr>
        <w:t>w ciągu 2 dni roboczych od przekazania reklamacji</w:t>
      </w:r>
      <w:r w:rsidR="009F15D7" w:rsidRPr="007A2E81">
        <w:rPr>
          <w:rFonts w:ascii="Times New Roman" w:hAnsi="Times New Roman" w:cs="Times New Roman"/>
          <w:bCs/>
          <w:sz w:val="24"/>
          <w:szCs w:val="24"/>
          <w:lang w:eastAsia="pl-PL"/>
        </w:rPr>
        <w:t>;</w:t>
      </w:r>
    </w:p>
    <w:p w14:paraId="6F41EFA2" w14:textId="77777777" w:rsidR="00BF5957" w:rsidRPr="007A2E81" w:rsidRDefault="00BF5957" w:rsidP="00040F5B">
      <w:pPr>
        <w:spacing w:after="0" w:line="240" w:lineRule="auto"/>
        <w:jc w:val="both"/>
        <w:rPr>
          <w:rFonts w:ascii="Times New Roman" w:hAnsi="Times New Roman" w:cs="Times New Roman"/>
          <w:bCs/>
          <w:sz w:val="24"/>
          <w:szCs w:val="24"/>
          <w:lang w:eastAsia="pl-PL"/>
        </w:rPr>
      </w:pPr>
      <w:r w:rsidRPr="007A2E81">
        <w:rPr>
          <w:rFonts w:ascii="Times New Roman" w:hAnsi="Times New Roman" w:cs="Times New Roman"/>
          <w:bCs/>
          <w:sz w:val="24"/>
          <w:szCs w:val="24"/>
          <w:lang w:eastAsia="pl-PL"/>
        </w:rPr>
        <w:t>i) w przypadku reklamacji zasadnych, dotyczących przypadków odmowy przyjęcia odpadu, który winien zostać przyjęty w PSZOK Wykonawca pokryje koszt ponownego dostarczenia odpadu do PSZOK dostarczającemu na jego żądanie.</w:t>
      </w:r>
    </w:p>
    <w:p w14:paraId="671E1682" w14:textId="2931010F" w:rsidR="00FC2CBF" w:rsidRPr="007A2E81" w:rsidRDefault="00FC2CBF" w:rsidP="00040F5B">
      <w:pPr>
        <w:pStyle w:val="Tytu"/>
        <w:jc w:val="both"/>
        <w:rPr>
          <w:sz w:val="24"/>
          <w:szCs w:val="24"/>
        </w:rPr>
      </w:pPr>
    </w:p>
    <w:p w14:paraId="58025804" w14:textId="6CF77ACD" w:rsidR="00BF5957" w:rsidRPr="007A2E81" w:rsidRDefault="00BF5957" w:rsidP="00BF5957">
      <w:pPr>
        <w:pStyle w:val="Podtytu"/>
      </w:pPr>
    </w:p>
    <w:p w14:paraId="6D2EF325" w14:textId="3D32C934" w:rsidR="00BF5957" w:rsidRPr="007A2E81" w:rsidRDefault="00BF5957" w:rsidP="00BF5957">
      <w:pPr>
        <w:pStyle w:val="Tekstpodstawowy"/>
      </w:pPr>
    </w:p>
    <w:p w14:paraId="776F18DA" w14:textId="7C195083" w:rsidR="00BF5957" w:rsidRPr="007A2E81" w:rsidRDefault="00BF5957" w:rsidP="00BF5957">
      <w:pPr>
        <w:pStyle w:val="Tekstpodstawowy"/>
      </w:pPr>
    </w:p>
    <w:p w14:paraId="7232B264" w14:textId="1DF28976" w:rsidR="00BF5957" w:rsidRPr="007A2E81" w:rsidRDefault="00BF5957" w:rsidP="00BF5957">
      <w:pPr>
        <w:pStyle w:val="Tekstpodstawowy"/>
      </w:pPr>
    </w:p>
    <w:p w14:paraId="1D310B2C" w14:textId="77777777" w:rsidR="007522EC" w:rsidRPr="007A2E81" w:rsidRDefault="007522EC" w:rsidP="00BF5957">
      <w:pPr>
        <w:pStyle w:val="Tekstpodstawowy"/>
      </w:pPr>
    </w:p>
    <w:p w14:paraId="26A0C2FC" w14:textId="77777777" w:rsidR="007522EC" w:rsidRPr="007A2E81" w:rsidRDefault="007522EC" w:rsidP="00BF5957">
      <w:pPr>
        <w:pStyle w:val="Tekstpodstawowy"/>
      </w:pPr>
    </w:p>
    <w:p w14:paraId="3FFD111F" w14:textId="77777777" w:rsidR="007522EC" w:rsidRPr="007A2E81" w:rsidRDefault="007522EC" w:rsidP="00BF5957">
      <w:pPr>
        <w:pStyle w:val="Tekstpodstawowy"/>
      </w:pPr>
    </w:p>
    <w:p w14:paraId="4BA20036" w14:textId="77777777" w:rsidR="007522EC" w:rsidRPr="007A2E81" w:rsidRDefault="007522EC" w:rsidP="00BF5957">
      <w:pPr>
        <w:pStyle w:val="Tekstpodstawowy"/>
      </w:pPr>
    </w:p>
    <w:p w14:paraId="087B7526" w14:textId="77777777" w:rsidR="007522EC" w:rsidRPr="007A2E81" w:rsidRDefault="007522EC" w:rsidP="00BF5957">
      <w:pPr>
        <w:pStyle w:val="Tekstpodstawowy"/>
      </w:pPr>
    </w:p>
    <w:p w14:paraId="42B884FD" w14:textId="77777777" w:rsidR="007522EC" w:rsidRPr="007A2E81" w:rsidRDefault="007522EC" w:rsidP="00BF5957">
      <w:pPr>
        <w:pStyle w:val="Tekstpodstawowy"/>
      </w:pPr>
    </w:p>
    <w:p w14:paraId="1B45476E" w14:textId="77777777" w:rsidR="007522EC" w:rsidRPr="007A2E81" w:rsidRDefault="007522EC" w:rsidP="00BF5957">
      <w:pPr>
        <w:pStyle w:val="Tekstpodstawowy"/>
      </w:pPr>
    </w:p>
    <w:p w14:paraId="7C903354" w14:textId="430E17F3" w:rsidR="00BF5957" w:rsidRPr="007A2E81" w:rsidRDefault="00BF5957" w:rsidP="00BF5957">
      <w:pPr>
        <w:pStyle w:val="Tekstpodstawowy"/>
      </w:pPr>
    </w:p>
    <w:p w14:paraId="0EB997A0" w14:textId="00FAA082" w:rsidR="00BF5957" w:rsidRPr="007A2E81" w:rsidRDefault="00BF5957" w:rsidP="00BF5957">
      <w:pPr>
        <w:pStyle w:val="Tekstpodstawowy"/>
      </w:pPr>
    </w:p>
    <w:p w14:paraId="29EC445D" w14:textId="680772E9" w:rsidR="00BF5957" w:rsidRPr="007A2E81" w:rsidRDefault="00BF5957" w:rsidP="00BF5957">
      <w:pPr>
        <w:pStyle w:val="Tekstpodstawowy"/>
      </w:pPr>
    </w:p>
    <w:p w14:paraId="00D032CC" w14:textId="4E396552" w:rsidR="00BF5957" w:rsidRPr="007A2E81" w:rsidRDefault="00BF5957" w:rsidP="00BF5957">
      <w:pPr>
        <w:pStyle w:val="Tekstpodstawowy"/>
      </w:pPr>
    </w:p>
    <w:p w14:paraId="562ABB11" w14:textId="174711C1" w:rsidR="00385BD4" w:rsidRPr="007A2E81" w:rsidRDefault="00385BD4">
      <w:pPr>
        <w:rPr>
          <w:rFonts w:ascii="Times New Roman" w:eastAsia="Times New Roman" w:hAnsi="Times New Roman" w:cs="Times New Roman"/>
          <w:sz w:val="24"/>
          <w:szCs w:val="24"/>
          <w:lang w:eastAsia="ar-SA"/>
        </w:rPr>
      </w:pPr>
    </w:p>
    <w:p w14:paraId="154F41DB" w14:textId="77777777" w:rsidR="00C143AD" w:rsidRPr="007A2E81" w:rsidRDefault="00C143AD">
      <w:pPr>
        <w:rPr>
          <w:rFonts w:ascii="Times New Roman" w:eastAsia="Times New Roman" w:hAnsi="Times New Roman" w:cs="Times New Roman"/>
          <w:sz w:val="24"/>
          <w:szCs w:val="24"/>
          <w:lang w:eastAsia="ar-SA"/>
        </w:rPr>
      </w:pPr>
    </w:p>
    <w:p w14:paraId="69A57CC2" w14:textId="77777777" w:rsidR="00F15EDC" w:rsidRPr="007A2E81" w:rsidRDefault="00F15EDC" w:rsidP="00F15EDC">
      <w:pPr>
        <w:spacing w:after="0" w:line="240" w:lineRule="auto"/>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t>Załącznik Nr 2 do SWZ</w:t>
      </w:r>
    </w:p>
    <w:p w14:paraId="4141C974" w14:textId="146A2B26" w:rsidR="00385BD4" w:rsidRPr="007A2E81" w:rsidRDefault="00385BD4" w:rsidP="00F15EDC">
      <w:pPr>
        <w:spacing w:after="0" w:line="240" w:lineRule="auto"/>
        <w:jc w:val="right"/>
      </w:pPr>
      <w:r w:rsidRPr="007A2E81">
        <w:rPr>
          <w:rFonts w:ascii="Times New Roman" w:hAnsi="Times New Roman" w:cs="Times New Roman"/>
          <w:b/>
          <w:bCs/>
          <w:i/>
          <w:iCs/>
          <w:sz w:val="24"/>
          <w:szCs w:val="24"/>
        </w:rPr>
        <w:t>Załącznik nr 2 do PPU i docelowo Załącznik nr 2 do Umowy Nr GKM.272.</w:t>
      </w:r>
      <w:r w:rsidR="00C143AD" w:rsidRPr="007A2E81">
        <w:rPr>
          <w:rFonts w:ascii="Times New Roman" w:hAnsi="Times New Roman" w:cs="Times New Roman"/>
          <w:b/>
          <w:bCs/>
          <w:i/>
          <w:iCs/>
          <w:sz w:val="24"/>
          <w:szCs w:val="24"/>
        </w:rPr>
        <w:t>36</w:t>
      </w:r>
      <w:r w:rsidRPr="007A2E81">
        <w:rPr>
          <w:rFonts w:ascii="Times New Roman" w:hAnsi="Times New Roman" w:cs="Times New Roman"/>
          <w:b/>
          <w:bCs/>
          <w:i/>
          <w:iCs/>
          <w:sz w:val="24"/>
          <w:szCs w:val="24"/>
        </w:rPr>
        <w:t>.202</w:t>
      </w:r>
      <w:r w:rsidR="00C143AD" w:rsidRPr="007A2E81">
        <w:rPr>
          <w:rFonts w:ascii="Times New Roman" w:hAnsi="Times New Roman" w:cs="Times New Roman"/>
          <w:b/>
          <w:bCs/>
          <w:i/>
          <w:iCs/>
          <w:sz w:val="24"/>
          <w:szCs w:val="24"/>
        </w:rPr>
        <w:t>6</w:t>
      </w:r>
    </w:p>
    <w:p w14:paraId="0CAFFB77" w14:textId="77777777" w:rsidR="00F15EDC" w:rsidRPr="007A2E81" w:rsidRDefault="00F15EDC" w:rsidP="001D2C91">
      <w:pPr>
        <w:keepNext/>
        <w:numPr>
          <w:ilvl w:val="0"/>
          <w:numId w:val="17"/>
        </w:numPr>
        <w:tabs>
          <w:tab w:val="left" w:pos="0"/>
        </w:tabs>
        <w:suppressAutoHyphens/>
        <w:spacing w:after="0" w:line="360" w:lineRule="auto"/>
        <w:ind w:left="0" w:firstLine="0"/>
        <w:jc w:val="center"/>
        <w:outlineLvl w:val="0"/>
        <w:rPr>
          <w:rFonts w:ascii="Times New Roman" w:eastAsia="Times New Roman" w:hAnsi="Times New Roman" w:cs="Times New Roman"/>
          <w:b/>
          <w:sz w:val="24"/>
          <w:szCs w:val="24"/>
          <w:lang w:eastAsia="ar-SA"/>
        </w:rPr>
      </w:pPr>
      <w:r w:rsidRPr="007A2E81">
        <w:rPr>
          <w:rFonts w:ascii="Times New Roman" w:eastAsia="Times New Roman" w:hAnsi="Times New Roman" w:cs="Times New Roman"/>
          <w:b/>
          <w:sz w:val="24"/>
          <w:szCs w:val="24"/>
          <w:lang w:eastAsia="ar-SA"/>
        </w:rPr>
        <w:t>FORMULARZ OFERTY</w:t>
      </w:r>
    </w:p>
    <w:p w14:paraId="564EC7AA" w14:textId="77777777" w:rsidR="00F15EDC" w:rsidRPr="007A2E81" w:rsidRDefault="00F15EDC" w:rsidP="001D2C91">
      <w:pPr>
        <w:pStyle w:val="Nagwek1"/>
        <w:numPr>
          <w:ilvl w:val="0"/>
          <w:numId w:val="16"/>
        </w:numPr>
        <w:tabs>
          <w:tab w:val="clear" w:pos="0"/>
          <w:tab w:val="num" w:pos="360"/>
        </w:tabs>
        <w:spacing w:line="276" w:lineRule="auto"/>
        <w:ind w:left="0" w:firstLine="0"/>
        <w:jc w:val="both"/>
        <w:rPr>
          <w:rFonts w:ascii="Times New Roman" w:hAnsi="Times New Roman"/>
          <w:sz w:val="24"/>
          <w:szCs w:val="24"/>
        </w:rPr>
      </w:pPr>
      <w:r w:rsidRPr="007A2E81">
        <w:rPr>
          <w:rFonts w:ascii="Times New Roman" w:hAnsi="Times New Roman"/>
          <w:bCs w:val="0"/>
          <w:sz w:val="24"/>
          <w:szCs w:val="24"/>
        </w:rPr>
        <w:t>POSTĘPOWANIA O UDZIELENIE ZAMÓWIENIA KLASYCZNEGO O WARTOŚCI MNIEJSZEJ NIŻ PROGI UNIJNE, PROWADZONEGO W TRYBIE ART. 275 PKT 1 USTAWY PRAWO ZAMÓWIEŃ PUBLICZNYCH pod nazwą:</w:t>
      </w:r>
      <w:r w:rsidRPr="007A2E81">
        <w:rPr>
          <w:rFonts w:ascii="Times New Roman" w:hAnsi="Times New Roman"/>
          <w:b w:val="0"/>
          <w:bCs w:val="0"/>
          <w:sz w:val="24"/>
          <w:szCs w:val="24"/>
        </w:rPr>
        <w:t xml:space="preserve"> </w:t>
      </w:r>
      <w:r w:rsidRPr="007A2E81">
        <w:rPr>
          <w:rFonts w:ascii="Times New Roman" w:hAnsi="Times New Roman"/>
          <w:sz w:val="24"/>
          <w:szCs w:val="24"/>
        </w:rPr>
        <w:t>„Utworzenie i prowadzenie stacjonarnego Punktu Selektywnego Zbierania Odpadów Komunalnych dostępnego dla mieszkańców na terenie Miasta Mława”.</w:t>
      </w:r>
    </w:p>
    <w:p w14:paraId="274EB0E2" w14:textId="77777777" w:rsidR="00F15EDC" w:rsidRPr="007A2E81" w:rsidRDefault="00F15EDC" w:rsidP="001D2C91">
      <w:pPr>
        <w:numPr>
          <w:ilvl w:val="0"/>
          <w:numId w:val="18"/>
        </w:numPr>
        <w:tabs>
          <w:tab w:val="left" w:pos="284"/>
        </w:tabs>
        <w:spacing w:after="0" w:line="240" w:lineRule="auto"/>
        <w:ind w:left="0" w:firstLine="0"/>
        <w:jc w:val="both"/>
        <w:rPr>
          <w:rFonts w:ascii="Times New Roman" w:hAnsi="Times New Roman" w:cs="Times New Roman"/>
          <w:b/>
          <w:bCs/>
          <w:sz w:val="24"/>
          <w:szCs w:val="24"/>
        </w:rPr>
      </w:pPr>
      <w:r w:rsidRPr="007A2E81">
        <w:rPr>
          <w:rFonts w:ascii="Times New Roman" w:hAnsi="Times New Roman" w:cs="Times New Roman"/>
          <w:b/>
          <w:bCs/>
          <w:sz w:val="24"/>
          <w:szCs w:val="24"/>
        </w:rPr>
        <w:t xml:space="preserve">Dane Zamawiającego: </w:t>
      </w:r>
    </w:p>
    <w:p w14:paraId="10E485B4" w14:textId="77777777" w:rsidR="00F15EDC" w:rsidRPr="007A2E81" w:rsidRDefault="00F15EDC" w:rsidP="00F15EDC">
      <w:pPr>
        <w:tabs>
          <w:tab w:val="left" w:pos="284"/>
        </w:tabs>
        <w:spacing w:after="0"/>
        <w:jc w:val="both"/>
        <w:rPr>
          <w:rFonts w:ascii="Times New Roman" w:hAnsi="Times New Roman" w:cs="Times New Roman"/>
          <w:sz w:val="24"/>
          <w:szCs w:val="24"/>
        </w:rPr>
      </w:pPr>
      <w:r w:rsidRPr="007A2E81">
        <w:rPr>
          <w:rFonts w:ascii="Times New Roman" w:hAnsi="Times New Roman" w:cs="Times New Roman"/>
          <w:sz w:val="24"/>
          <w:szCs w:val="24"/>
        </w:rPr>
        <w:t xml:space="preserve">Miasto Mława </w:t>
      </w:r>
    </w:p>
    <w:p w14:paraId="29E9F554" w14:textId="77777777" w:rsidR="00F15EDC" w:rsidRPr="007A2E81" w:rsidRDefault="00F15EDC" w:rsidP="00F15EDC">
      <w:pPr>
        <w:spacing w:after="0"/>
        <w:jc w:val="both"/>
        <w:rPr>
          <w:rFonts w:ascii="Times New Roman" w:hAnsi="Times New Roman" w:cs="Times New Roman"/>
          <w:sz w:val="24"/>
          <w:szCs w:val="24"/>
        </w:rPr>
      </w:pPr>
      <w:r w:rsidRPr="007A2E81">
        <w:rPr>
          <w:rFonts w:ascii="Times New Roman" w:hAnsi="Times New Roman" w:cs="Times New Roman"/>
          <w:sz w:val="24"/>
          <w:szCs w:val="24"/>
        </w:rPr>
        <w:t>ul. Stary Rynek 19</w:t>
      </w:r>
    </w:p>
    <w:p w14:paraId="0F754E11" w14:textId="77777777" w:rsidR="00F15EDC" w:rsidRPr="007A2E81" w:rsidRDefault="00F15EDC" w:rsidP="00F15EDC">
      <w:pPr>
        <w:spacing w:after="0"/>
        <w:jc w:val="both"/>
        <w:rPr>
          <w:rFonts w:ascii="Times New Roman" w:hAnsi="Times New Roman" w:cs="Times New Roman"/>
          <w:sz w:val="24"/>
          <w:szCs w:val="24"/>
        </w:rPr>
      </w:pPr>
      <w:r w:rsidRPr="007A2E81">
        <w:rPr>
          <w:rFonts w:ascii="Times New Roman" w:hAnsi="Times New Roman" w:cs="Times New Roman"/>
          <w:sz w:val="24"/>
          <w:szCs w:val="24"/>
        </w:rPr>
        <w:t>06-500 Mława</w:t>
      </w:r>
    </w:p>
    <w:p w14:paraId="22409EA5" w14:textId="77777777" w:rsidR="00F15EDC" w:rsidRPr="007A2E81" w:rsidRDefault="00F15EDC" w:rsidP="00F15EDC">
      <w:pPr>
        <w:suppressAutoHyphens/>
        <w:spacing w:after="0" w:line="240" w:lineRule="auto"/>
        <w:jc w:val="both"/>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b/>
          <w:bCs/>
          <w:sz w:val="24"/>
          <w:szCs w:val="24"/>
          <w:lang w:eastAsia="ar-SA"/>
        </w:rPr>
        <w:t xml:space="preserve">2. Dane dotyczące Wykonawcy </w:t>
      </w:r>
      <w:r w:rsidRPr="007A2E81">
        <w:rPr>
          <w:rFonts w:ascii="Times New Roman" w:eastAsia="Times New Roman" w:hAnsi="Times New Roman" w:cs="Times New Roman"/>
          <w:sz w:val="24"/>
          <w:szCs w:val="24"/>
          <w:lang w:eastAsia="ar-SA"/>
        </w:rPr>
        <w:t>(</w:t>
      </w:r>
      <w:r w:rsidRPr="007A2E81">
        <w:rPr>
          <w:rFonts w:ascii="Times New Roman" w:eastAsia="Times New Roman" w:hAnsi="Times New Roman" w:cs="Times New Roman"/>
          <w:b/>
          <w:sz w:val="24"/>
          <w:szCs w:val="24"/>
          <w:lang w:eastAsia="ar-SA"/>
        </w:rPr>
        <w:t>w przypadku Wykonawców wspólnie ubiegających się o udzielenie zamówienia, należy podać dane dotyczące wszystkich Wykonawców</w:t>
      </w:r>
      <w:r w:rsidRPr="007A2E81">
        <w:rPr>
          <w:rFonts w:ascii="Times New Roman" w:eastAsia="Times New Roman" w:hAnsi="Times New Roman" w:cs="Times New Roman"/>
          <w:sz w:val="24"/>
          <w:szCs w:val="24"/>
          <w:lang w:eastAsia="ar-SA"/>
        </w:rPr>
        <w:t>):</w:t>
      </w:r>
    </w:p>
    <w:p w14:paraId="2412E9D3"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p>
    <w:p w14:paraId="04A0FAE1"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Nazwa Wykonawcy/Wykonawców............................................................................................</w:t>
      </w:r>
    </w:p>
    <w:p w14:paraId="2EC53832"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SiedzibaWykonawcy/Wykonawców..........................................................................................</w:t>
      </w:r>
    </w:p>
    <w:p w14:paraId="5F09A151"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Adres Wykonawcy/Wykonawców……………………………………………………………..</w:t>
      </w:r>
    </w:p>
    <w:p w14:paraId="0F7E8163"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Nr telefonu: ………………………………..................................................................................</w:t>
      </w:r>
    </w:p>
    <w:p w14:paraId="03366818"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b/>
          <w:sz w:val="24"/>
          <w:szCs w:val="24"/>
          <w:lang w:eastAsia="ar-SA"/>
        </w:rPr>
        <w:t xml:space="preserve">adres </w:t>
      </w:r>
      <w:proofErr w:type="spellStart"/>
      <w:r w:rsidRPr="007A2E81">
        <w:rPr>
          <w:rFonts w:ascii="Times New Roman" w:eastAsia="Times New Roman" w:hAnsi="Times New Roman" w:cs="Times New Roman"/>
          <w:b/>
          <w:sz w:val="24"/>
          <w:szCs w:val="24"/>
          <w:lang w:eastAsia="ar-SA"/>
        </w:rPr>
        <w:t>ePUAP</w:t>
      </w:r>
      <w:proofErr w:type="spellEnd"/>
      <w:r w:rsidRPr="007A2E81">
        <w:rPr>
          <w:rFonts w:ascii="Times New Roman" w:eastAsia="Times New Roman" w:hAnsi="Times New Roman" w:cs="Times New Roman"/>
          <w:b/>
          <w:sz w:val="24"/>
          <w:szCs w:val="24"/>
          <w:lang w:eastAsia="ar-SA"/>
        </w:rPr>
        <w:t xml:space="preserve">: </w:t>
      </w:r>
      <w:r w:rsidRPr="007A2E81">
        <w:rPr>
          <w:rFonts w:ascii="Times New Roman" w:eastAsia="Times New Roman" w:hAnsi="Times New Roman" w:cs="Times New Roman"/>
          <w:sz w:val="24"/>
          <w:szCs w:val="24"/>
          <w:lang w:eastAsia="ar-SA"/>
        </w:rPr>
        <w:t>…………...……………………………………………………………………</w:t>
      </w:r>
    </w:p>
    <w:p w14:paraId="59440BE0"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Wskazuję/wskazujemy, że Zamawiający może uzyskać dostęp do dokumentów potwierdzających, że </w:t>
      </w:r>
      <w:r w:rsidRPr="007A2E81">
        <w:rPr>
          <w:rFonts w:ascii="Times New Roman" w:eastAsia="Times New Roman" w:hAnsi="Times New Roman" w:cs="Times New Roman"/>
          <w:b/>
          <w:bCs/>
          <w:sz w:val="24"/>
          <w:szCs w:val="24"/>
          <w:u w:val="single"/>
          <w:lang w:eastAsia="ar-SA"/>
        </w:rPr>
        <w:t>osoba działająca w imieniu Wykonawcy jest umocowana do jego reprezentowania</w:t>
      </w:r>
      <w:r w:rsidRPr="007A2E81">
        <w:rPr>
          <w:rFonts w:ascii="Times New Roman" w:eastAsia="Times New Roman" w:hAnsi="Times New Roman" w:cs="Times New Roman"/>
          <w:sz w:val="24"/>
          <w:szCs w:val="24"/>
          <w:lang w:eastAsia="ar-SA"/>
        </w:rPr>
        <w:t>, za pomocą bezpłatnych i ogólnodostępnych baz danych za pomocą następujących danych umożliwiających dostęp do tych dokumentów</w:t>
      </w:r>
      <w:r w:rsidRPr="007A2E81">
        <w:rPr>
          <w:rFonts w:ascii="Times New Roman" w:eastAsia="Times New Roman" w:hAnsi="Times New Roman" w:cs="Times New Roman"/>
          <w:sz w:val="24"/>
          <w:szCs w:val="24"/>
          <w:vertAlign w:val="superscript"/>
          <w:lang w:eastAsia="ar-SA"/>
        </w:rPr>
        <w:t>*)</w:t>
      </w:r>
      <w:r w:rsidRPr="007A2E81">
        <w:rPr>
          <w:rFonts w:ascii="Times New Roman" w:eastAsia="Times New Roman" w:hAnsi="Times New Roman" w:cs="Times New Roman"/>
          <w:sz w:val="24"/>
          <w:szCs w:val="24"/>
          <w:lang w:eastAsia="ar-SA"/>
        </w:rPr>
        <w:t>:</w:t>
      </w:r>
    </w:p>
    <w:p w14:paraId="22888232" w14:textId="77777777" w:rsidR="00F15EDC" w:rsidRPr="007A2E81" w:rsidRDefault="00F15EDC" w:rsidP="00F15EDC">
      <w:pPr>
        <w:suppressAutoHyphens/>
        <w:spacing w:after="0" w:line="360" w:lineRule="auto"/>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sz w:val="24"/>
          <w:szCs w:val="24"/>
          <w:lang w:eastAsia="ar-SA"/>
        </w:rPr>
        <w:t>…………………………………………………………………………………………………………………………</w:t>
      </w:r>
      <w:r w:rsidRPr="007A2E81">
        <w:rPr>
          <w:rFonts w:ascii="Times New Roman" w:eastAsia="Times New Roman" w:hAnsi="Times New Roman" w:cs="Times New Roman"/>
          <w:iCs/>
          <w:sz w:val="24"/>
          <w:szCs w:val="24"/>
          <w:lang w:eastAsia="ar-SA"/>
        </w:rPr>
        <w:t>…………………………………………………………………………</w:t>
      </w:r>
    </w:p>
    <w:p w14:paraId="69F77F45"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vertAlign w:val="superscript"/>
          <w:lang w:eastAsia="ar-SA"/>
        </w:rPr>
        <w:t xml:space="preserve">*) </w:t>
      </w:r>
      <w:r w:rsidRPr="007A2E81">
        <w:rPr>
          <w:rFonts w:ascii="Times New Roman" w:eastAsia="Times New Roman" w:hAnsi="Times New Roman" w:cs="Times New Roman"/>
          <w:i/>
          <w:sz w:val="24"/>
          <w:szCs w:val="24"/>
          <w:lang w:eastAsia="ar-SA"/>
        </w:rPr>
        <w:t xml:space="preserve">należy wskazać właściwe dane (np. </w:t>
      </w:r>
      <w:r w:rsidRPr="007A2E81">
        <w:rPr>
          <w:rFonts w:ascii="Times New Roman" w:eastAsia="Times New Roman" w:hAnsi="Times New Roman" w:cs="Times New Roman"/>
          <w:b/>
          <w:bCs/>
          <w:i/>
          <w:sz w:val="24"/>
          <w:szCs w:val="24"/>
          <w:u w:val="single"/>
          <w:lang w:eastAsia="ar-SA"/>
        </w:rPr>
        <w:t>nr KRS, NIP, REGON lub inne dane</w:t>
      </w:r>
      <w:r w:rsidRPr="007A2E81">
        <w:rPr>
          <w:rFonts w:ascii="Times New Roman" w:eastAsia="Times New Roman" w:hAnsi="Times New Roman" w:cs="Times New Roman"/>
          <w:i/>
          <w:sz w:val="24"/>
          <w:szCs w:val="24"/>
          <w:lang w:eastAsia="ar-SA"/>
        </w:rPr>
        <w:t>) lub załączyć do oferty odpowiedni odpis lub informację z właściwego rejestru</w:t>
      </w:r>
    </w:p>
    <w:p w14:paraId="56DA625E"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NIP</w:t>
      </w:r>
      <w:r w:rsidRPr="007A2E81">
        <w:rPr>
          <w:rFonts w:ascii="Times New Roman" w:eastAsia="Times New Roman" w:hAnsi="Times New Roman" w:cs="Times New Roman"/>
          <w:sz w:val="24"/>
          <w:szCs w:val="24"/>
          <w:lang w:eastAsia="ar-SA"/>
        </w:rPr>
        <w:tab/>
      </w:r>
      <w:r w:rsidRPr="007A2E81">
        <w:rPr>
          <w:rFonts w:ascii="Times New Roman" w:eastAsia="Times New Roman" w:hAnsi="Times New Roman" w:cs="Times New Roman"/>
          <w:sz w:val="24"/>
          <w:szCs w:val="24"/>
          <w:lang w:eastAsia="ar-SA"/>
        </w:rPr>
        <w:tab/>
        <w:t>...............................................................................................................................</w:t>
      </w:r>
    </w:p>
    <w:p w14:paraId="12FC83FF"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REGON</w:t>
      </w:r>
      <w:r w:rsidRPr="007A2E81">
        <w:rPr>
          <w:rFonts w:ascii="Times New Roman" w:eastAsia="Times New Roman" w:hAnsi="Times New Roman" w:cs="Times New Roman"/>
          <w:sz w:val="24"/>
          <w:szCs w:val="24"/>
          <w:lang w:eastAsia="ar-SA"/>
        </w:rPr>
        <w:tab/>
        <w:t>...............................................................................................................................</w:t>
      </w:r>
    </w:p>
    <w:p w14:paraId="7C608AED"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Nr rejestrowy BDO ……………………………………………………………………………..</w:t>
      </w:r>
    </w:p>
    <w:p w14:paraId="1EBE9645" w14:textId="77777777"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e-mail …………………………………………………………………………………………..</w:t>
      </w:r>
    </w:p>
    <w:p w14:paraId="10978566" w14:textId="77777777" w:rsidR="00F15EDC" w:rsidRPr="007A2E81" w:rsidRDefault="00F15EDC" w:rsidP="00F15EDC">
      <w:pPr>
        <w:suppressAutoHyphens/>
        <w:spacing w:after="0" w:line="360" w:lineRule="auto"/>
        <w:jc w:val="both"/>
        <w:rPr>
          <w:rFonts w:ascii="Times New Roman" w:eastAsia="Times New Roman" w:hAnsi="Times New Roman" w:cs="Times New Roman"/>
          <w:i/>
          <w:iCs/>
          <w:sz w:val="24"/>
          <w:szCs w:val="24"/>
          <w:lang w:eastAsia="ar-SA"/>
        </w:rPr>
      </w:pPr>
      <w:r w:rsidRPr="007A2E81">
        <w:rPr>
          <w:rFonts w:ascii="Times New Roman" w:eastAsia="Times New Roman" w:hAnsi="Times New Roman" w:cs="Times New Roman"/>
          <w:sz w:val="24"/>
          <w:szCs w:val="24"/>
          <w:lang w:eastAsia="ar-SA"/>
        </w:rPr>
        <w:t xml:space="preserve">Reprezentuję/reprezentujemy: mikroprzedsiębiorstwo /małe przedsiębiorstwo / średnie przedsiębiorstwo / jednoosobowa działalność gospodarcza / osoba fizyczna nieprowadząca działalności gospodarczej / inny podmiot </w:t>
      </w:r>
      <w:r w:rsidRPr="007A2E81">
        <w:rPr>
          <w:rFonts w:ascii="Times New Roman" w:eastAsia="Times New Roman" w:hAnsi="Times New Roman" w:cs="Times New Roman"/>
          <w:i/>
          <w:iCs/>
          <w:sz w:val="24"/>
          <w:szCs w:val="24"/>
          <w:lang w:eastAsia="ar-SA"/>
        </w:rPr>
        <w:t>(</w:t>
      </w:r>
      <w:r w:rsidRPr="007A2E81">
        <w:rPr>
          <w:rFonts w:ascii="Times New Roman" w:eastAsia="Times New Roman" w:hAnsi="Times New Roman" w:cs="Times New Roman"/>
          <w:b/>
          <w:i/>
          <w:iCs/>
          <w:sz w:val="24"/>
          <w:szCs w:val="24"/>
          <w:lang w:eastAsia="ar-SA"/>
        </w:rPr>
        <w:t>niepotrzebne skreślić</w:t>
      </w:r>
      <w:r w:rsidRPr="007A2E81">
        <w:rPr>
          <w:rFonts w:ascii="Times New Roman" w:eastAsia="Times New Roman" w:hAnsi="Times New Roman" w:cs="Times New Roman"/>
          <w:i/>
          <w:iCs/>
          <w:sz w:val="24"/>
          <w:szCs w:val="24"/>
          <w:lang w:eastAsia="ar-SA"/>
        </w:rPr>
        <w:t>)</w:t>
      </w:r>
    </w:p>
    <w:p w14:paraId="1FE5539A" w14:textId="2291AA81" w:rsidR="00F15EDC" w:rsidRPr="007A2E81"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lastRenderedPageBreak/>
        <w:t>Oświadczam/oświadczamy, że status</w:t>
      </w:r>
      <w:r w:rsidR="00D429E9" w:rsidRPr="007A2E81">
        <w:rPr>
          <w:rFonts w:ascii="Times New Roman" w:eastAsia="Times New Roman" w:hAnsi="Times New Roman" w:cs="Times New Roman"/>
          <w:sz w:val="24"/>
          <w:szCs w:val="24"/>
          <w:lang w:eastAsia="ar-SA"/>
        </w:rPr>
        <w:t xml:space="preserve"> kontrahenta</w:t>
      </w:r>
      <w:r w:rsidRPr="007A2E81">
        <w:rPr>
          <w:rFonts w:ascii="Times New Roman" w:eastAsia="Times New Roman" w:hAnsi="Times New Roman" w:cs="Times New Roman"/>
          <w:sz w:val="24"/>
          <w:szCs w:val="24"/>
          <w:lang w:eastAsia="ar-SA"/>
        </w:rPr>
        <w:t xml:space="preserve"> VAT to: czynny/ zwolniony/ niezarejestrowany </w:t>
      </w:r>
      <w:r w:rsidRPr="007A2E81">
        <w:rPr>
          <w:rFonts w:ascii="Times New Roman" w:eastAsia="Times New Roman" w:hAnsi="Times New Roman" w:cs="Times New Roman"/>
          <w:b/>
          <w:bCs/>
          <w:i/>
          <w:iCs/>
          <w:sz w:val="24"/>
          <w:szCs w:val="24"/>
          <w:lang w:eastAsia="ar-SA"/>
        </w:rPr>
        <w:t>(proszę niepotrzebne skreślić)</w:t>
      </w:r>
    </w:p>
    <w:p w14:paraId="3BC5019A" w14:textId="62343E1E" w:rsidR="00F15EDC" w:rsidRPr="007A2E81" w:rsidRDefault="00F15EDC" w:rsidP="00F15EDC">
      <w:pPr>
        <w:suppressAutoHyphens/>
        <w:spacing w:after="0"/>
        <w:jc w:val="both"/>
        <w:rPr>
          <w:rFonts w:ascii="Times New Roman" w:hAnsi="Times New Roman" w:cs="Times New Roman"/>
          <w:sz w:val="24"/>
          <w:szCs w:val="24"/>
        </w:rPr>
      </w:pPr>
      <w:r w:rsidRPr="007A2E81">
        <w:rPr>
          <w:rFonts w:ascii="Times New Roman" w:hAnsi="Times New Roman" w:cs="Times New Roman"/>
          <w:sz w:val="24"/>
          <w:szCs w:val="24"/>
        </w:rPr>
        <w:t>3. W odpowiedzi na ogłoszenie o zamówieniu pod nazwą:</w:t>
      </w:r>
      <w:r w:rsidRPr="007A2E81">
        <w:rPr>
          <w:rFonts w:ascii="Times New Roman" w:eastAsia="Times New Roman" w:hAnsi="Times New Roman" w:cs="Times New Roman"/>
          <w:b/>
          <w:bCs/>
          <w:sz w:val="24"/>
          <w:szCs w:val="24"/>
          <w:lang w:eastAsia="ar-SA"/>
        </w:rPr>
        <w:t xml:space="preserve"> „Utworzenie i prowadzenie stacjonarnego Punktu Selektywnego Zbierania Odpadów Komunalnych dostępnego dla mieszkańców na terenie Miasta Mława” </w:t>
      </w:r>
      <w:r w:rsidRPr="007A2E81">
        <w:rPr>
          <w:rFonts w:ascii="Times New Roman" w:hAnsi="Times New Roman" w:cs="Times New Roman"/>
          <w:sz w:val="24"/>
          <w:szCs w:val="24"/>
        </w:rPr>
        <w:t xml:space="preserve">składając ofertę zobowiązuję się/zobowiązujemy się do wykonania przedmiotu zamówienia </w:t>
      </w:r>
      <w:r w:rsidRPr="007A2E81">
        <w:rPr>
          <w:rFonts w:ascii="Times New Roman" w:hAnsi="Times New Roman" w:cs="Times New Roman"/>
          <w:bCs/>
          <w:sz w:val="24"/>
          <w:szCs w:val="24"/>
        </w:rPr>
        <w:t>na poniższych warunkach:</w:t>
      </w:r>
    </w:p>
    <w:p w14:paraId="0FDB55CD" w14:textId="77777777" w:rsidR="00F15EDC" w:rsidRPr="007A2E81" w:rsidRDefault="00F15EDC" w:rsidP="00F15EDC">
      <w:pPr>
        <w:suppressAutoHyphens/>
        <w:spacing w:after="12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b/>
          <w:sz w:val="24"/>
          <w:szCs w:val="24"/>
          <w:lang w:eastAsia="ar-SA"/>
        </w:rPr>
        <w:t xml:space="preserve">1) w kryterium </w:t>
      </w:r>
      <w:r w:rsidRPr="007A2E81">
        <w:rPr>
          <w:rFonts w:ascii="Times New Roman" w:eastAsia="Times New Roman" w:hAnsi="Times New Roman" w:cs="Times New Roman"/>
          <w:b/>
          <w:sz w:val="24"/>
          <w:szCs w:val="24"/>
          <w:lang w:eastAsia="pl-PL"/>
        </w:rPr>
        <w:t>„cena oferty brutto”</w:t>
      </w:r>
      <w:r w:rsidRPr="007A2E81">
        <w:rPr>
          <w:rFonts w:ascii="Times New Roman" w:eastAsia="Times New Roman" w:hAnsi="Times New Roman" w:cs="Times New Roman"/>
          <w:sz w:val="24"/>
          <w:szCs w:val="24"/>
          <w:lang w:eastAsia="pl-PL"/>
        </w:rPr>
        <w:t xml:space="preserve"> oferuję/</w:t>
      </w:r>
      <w:r w:rsidRPr="007A2E81">
        <w:rPr>
          <w:rFonts w:ascii="Times New Roman" w:eastAsia="Times New Roman" w:hAnsi="Times New Roman" w:cs="Times New Roman"/>
          <w:sz w:val="24"/>
          <w:szCs w:val="24"/>
          <w:lang w:eastAsia="ar-SA"/>
        </w:rPr>
        <w:t>oferujemy: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299"/>
        <w:gridCol w:w="1020"/>
        <w:gridCol w:w="952"/>
        <w:gridCol w:w="621"/>
        <w:gridCol w:w="605"/>
        <w:gridCol w:w="952"/>
        <w:gridCol w:w="1111"/>
        <w:gridCol w:w="702"/>
        <w:gridCol w:w="636"/>
        <w:gridCol w:w="729"/>
      </w:tblGrid>
      <w:tr w:rsidR="006E4A82" w:rsidRPr="007A2E81" w14:paraId="2C150EA3" w14:textId="77777777" w:rsidTr="006E4A82">
        <w:trPr>
          <w:trHeight w:val="1000"/>
        </w:trPr>
        <w:tc>
          <w:tcPr>
            <w:tcW w:w="435" w:type="dxa"/>
            <w:vMerge w:val="restart"/>
          </w:tcPr>
          <w:p w14:paraId="6C775FAE"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Lp.</w:t>
            </w:r>
          </w:p>
        </w:tc>
        <w:tc>
          <w:tcPr>
            <w:tcW w:w="1318" w:type="dxa"/>
          </w:tcPr>
          <w:p w14:paraId="3A9E779E"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Zakres usługi</w:t>
            </w:r>
          </w:p>
        </w:tc>
        <w:tc>
          <w:tcPr>
            <w:tcW w:w="1043" w:type="dxa"/>
          </w:tcPr>
          <w:p w14:paraId="6C5FC755"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pl-PL"/>
              </w:rPr>
              <w:t>Jednostka miary</w:t>
            </w:r>
          </w:p>
        </w:tc>
        <w:tc>
          <w:tcPr>
            <w:tcW w:w="957" w:type="dxa"/>
          </w:tcPr>
          <w:p w14:paraId="316EE70A"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Cena jednostkowa netto (PLN)</w:t>
            </w:r>
          </w:p>
        </w:tc>
        <w:tc>
          <w:tcPr>
            <w:tcW w:w="550" w:type="dxa"/>
          </w:tcPr>
          <w:p w14:paraId="06A2387D" w14:textId="285602DC"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V</w:t>
            </w:r>
            <w:r w:rsidR="00D429E9" w:rsidRPr="007A2E81">
              <w:rPr>
                <w:rFonts w:ascii="Times New Roman" w:eastAsia="Times New Roman" w:hAnsi="Times New Roman" w:cs="Times New Roman"/>
                <w:bCs/>
                <w:sz w:val="14"/>
                <w:szCs w:val="14"/>
                <w:lang w:eastAsia="ar-SA"/>
              </w:rPr>
              <w:t>AT</w:t>
            </w:r>
            <w:r w:rsidRPr="007A2E81">
              <w:rPr>
                <w:rFonts w:ascii="Times New Roman" w:eastAsia="Times New Roman" w:hAnsi="Times New Roman" w:cs="Times New Roman"/>
                <w:bCs/>
                <w:sz w:val="14"/>
                <w:szCs w:val="14"/>
                <w:lang w:eastAsia="ar-SA"/>
              </w:rPr>
              <w:t>%</w:t>
            </w:r>
          </w:p>
        </w:tc>
        <w:tc>
          <w:tcPr>
            <w:tcW w:w="607" w:type="dxa"/>
          </w:tcPr>
          <w:p w14:paraId="185DBC53" w14:textId="062D2050"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Kwota V</w:t>
            </w:r>
            <w:r w:rsidR="00D429E9" w:rsidRPr="007A2E81">
              <w:rPr>
                <w:rFonts w:ascii="Times New Roman" w:eastAsia="Times New Roman" w:hAnsi="Times New Roman" w:cs="Times New Roman"/>
                <w:bCs/>
                <w:sz w:val="14"/>
                <w:szCs w:val="14"/>
                <w:lang w:eastAsia="ar-SA"/>
              </w:rPr>
              <w:t>AT</w:t>
            </w:r>
            <w:r w:rsidRPr="007A2E81">
              <w:rPr>
                <w:rFonts w:ascii="Times New Roman" w:eastAsia="Times New Roman" w:hAnsi="Times New Roman" w:cs="Times New Roman"/>
                <w:bCs/>
                <w:sz w:val="14"/>
                <w:szCs w:val="14"/>
                <w:lang w:eastAsia="ar-SA"/>
              </w:rPr>
              <w:t xml:space="preserve"> (PLN)</w:t>
            </w:r>
          </w:p>
        </w:tc>
        <w:tc>
          <w:tcPr>
            <w:tcW w:w="957" w:type="dxa"/>
          </w:tcPr>
          <w:p w14:paraId="5F0E765F"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 xml:space="preserve">Cena jednostkowa brutto (PLN) </w:t>
            </w:r>
          </w:p>
        </w:tc>
        <w:tc>
          <w:tcPr>
            <w:tcW w:w="1111" w:type="dxa"/>
          </w:tcPr>
          <w:p w14:paraId="48DFF985" w14:textId="7CFC9AD8"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Liczba godzin</w:t>
            </w:r>
            <w:r w:rsidR="00DA28F5" w:rsidRPr="007A2E81">
              <w:rPr>
                <w:rFonts w:ascii="Times New Roman" w:eastAsia="Times New Roman" w:hAnsi="Times New Roman" w:cs="Times New Roman"/>
                <w:bCs/>
                <w:sz w:val="14"/>
                <w:szCs w:val="14"/>
                <w:lang w:eastAsia="ar-SA"/>
              </w:rPr>
              <w:t>/liczba płatności w  roku kalendarzowym</w:t>
            </w:r>
          </w:p>
        </w:tc>
        <w:tc>
          <w:tcPr>
            <w:tcW w:w="705" w:type="dxa"/>
          </w:tcPr>
          <w:p w14:paraId="53744971"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Wartość netto</w:t>
            </w:r>
          </w:p>
        </w:tc>
        <w:tc>
          <w:tcPr>
            <w:tcW w:w="643" w:type="dxa"/>
          </w:tcPr>
          <w:p w14:paraId="2F3263FF" w14:textId="568F9DC5"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Kwota V</w:t>
            </w:r>
            <w:r w:rsidR="00D429E9" w:rsidRPr="007A2E81">
              <w:rPr>
                <w:rFonts w:ascii="Times New Roman" w:eastAsia="Times New Roman" w:hAnsi="Times New Roman" w:cs="Times New Roman"/>
                <w:bCs/>
                <w:sz w:val="14"/>
                <w:szCs w:val="14"/>
                <w:lang w:eastAsia="ar-SA"/>
              </w:rPr>
              <w:t>AT</w:t>
            </w:r>
          </w:p>
        </w:tc>
        <w:tc>
          <w:tcPr>
            <w:tcW w:w="736" w:type="dxa"/>
          </w:tcPr>
          <w:p w14:paraId="3B32EF59"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Wartość brutto</w:t>
            </w:r>
          </w:p>
        </w:tc>
      </w:tr>
      <w:tr w:rsidR="006E4A82" w:rsidRPr="007A2E81" w14:paraId="20A99396" w14:textId="77777777" w:rsidTr="006E4A82">
        <w:tc>
          <w:tcPr>
            <w:tcW w:w="435" w:type="dxa"/>
            <w:vMerge/>
          </w:tcPr>
          <w:p w14:paraId="3EDF4CDF"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6"/>
                <w:szCs w:val="16"/>
                <w:lang w:eastAsia="ar-SA"/>
              </w:rPr>
            </w:pPr>
          </w:p>
        </w:tc>
        <w:tc>
          <w:tcPr>
            <w:tcW w:w="1318" w:type="dxa"/>
          </w:tcPr>
          <w:p w14:paraId="1794CFB2"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1</w:t>
            </w:r>
          </w:p>
        </w:tc>
        <w:tc>
          <w:tcPr>
            <w:tcW w:w="1043" w:type="dxa"/>
          </w:tcPr>
          <w:p w14:paraId="42F09A7C"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2</w:t>
            </w:r>
          </w:p>
        </w:tc>
        <w:tc>
          <w:tcPr>
            <w:tcW w:w="957" w:type="dxa"/>
          </w:tcPr>
          <w:p w14:paraId="23635114"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3</w:t>
            </w:r>
          </w:p>
        </w:tc>
        <w:tc>
          <w:tcPr>
            <w:tcW w:w="550" w:type="dxa"/>
          </w:tcPr>
          <w:p w14:paraId="342A316D"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4</w:t>
            </w:r>
          </w:p>
        </w:tc>
        <w:tc>
          <w:tcPr>
            <w:tcW w:w="607" w:type="dxa"/>
          </w:tcPr>
          <w:p w14:paraId="51B6EF2C" w14:textId="6C83E191"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5[3x4]</w:t>
            </w:r>
          </w:p>
        </w:tc>
        <w:tc>
          <w:tcPr>
            <w:tcW w:w="957" w:type="dxa"/>
          </w:tcPr>
          <w:p w14:paraId="72025D3F"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6 [3+5]</w:t>
            </w:r>
          </w:p>
        </w:tc>
        <w:tc>
          <w:tcPr>
            <w:tcW w:w="1111" w:type="dxa"/>
          </w:tcPr>
          <w:p w14:paraId="5FC03A2A"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7</w:t>
            </w:r>
          </w:p>
        </w:tc>
        <w:tc>
          <w:tcPr>
            <w:tcW w:w="705" w:type="dxa"/>
          </w:tcPr>
          <w:p w14:paraId="6C8435E5"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8[3x7]</w:t>
            </w:r>
          </w:p>
        </w:tc>
        <w:tc>
          <w:tcPr>
            <w:tcW w:w="643" w:type="dxa"/>
          </w:tcPr>
          <w:p w14:paraId="27148DD3" w14:textId="1B681314"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9[</w:t>
            </w:r>
            <w:r w:rsidR="00357939" w:rsidRPr="007A2E81">
              <w:rPr>
                <w:rFonts w:ascii="Times New Roman" w:eastAsia="Times New Roman" w:hAnsi="Times New Roman" w:cs="Times New Roman"/>
                <w:bCs/>
                <w:sz w:val="14"/>
                <w:szCs w:val="14"/>
                <w:lang w:eastAsia="ar-SA"/>
              </w:rPr>
              <w:t>4x8</w:t>
            </w:r>
            <w:r w:rsidRPr="007A2E81">
              <w:rPr>
                <w:rFonts w:ascii="Times New Roman" w:eastAsia="Times New Roman" w:hAnsi="Times New Roman" w:cs="Times New Roman"/>
                <w:bCs/>
                <w:sz w:val="14"/>
                <w:szCs w:val="14"/>
                <w:lang w:eastAsia="ar-SA"/>
              </w:rPr>
              <w:t>]</w:t>
            </w:r>
          </w:p>
        </w:tc>
        <w:tc>
          <w:tcPr>
            <w:tcW w:w="736" w:type="dxa"/>
          </w:tcPr>
          <w:p w14:paraId="5A91A667"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10[8+9]</w:t>
            </w:r>
          </w:p>
        </w:tc>
      </w:tr>
      <w:tr w:rsidR="006E4A82" w:rsidRPr="007A2E81" w14:paraId="2EAC827F" w14:textId="77777777" w:rsidTr="006E4A82">
        <w:tc>
          <w:tcPr>
            <w:tcW w:w="435" w:type="dxa"/>
          </w:tcPr>
          <w:p w14:paraId="248FB6FD"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1</w:t>
            </w:r>
          </w:p>
        </w:tc>
        <w:tc>
          <w:tcPr>
            <w:tcW w:w="1318" w:type="dxa"/>
          </w:tcPr>
          <w:p w14:paraId="386BC50D" w14:textId="4B328531"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Prowadzenie stacjonarnego Punktu Selektywnego Zbierania Odpadów Komunalnych w roku 202</w:t>
            </w:r>
            <w:r w:rsidR="00EE5D0D" w:rsidRPr="007A2E81">
              <w:rPr>
                <w:rFonts w:ascii="Times New Roman" w:eastAsia="Times New Roman" w:hAnsi="Times New Roman" w:cs="Times New Roman"/>
                <w:bCs/>
                <w:sz w:val="14"/>
                <w:szCs w:val="14"/>
                <w:lang w:eastAsia="ar-SA"/>
              </w:rPr>
              <w:t>7</w:t>
            </w:r>
          </w:p>
        </w:tc>
        <w:tc>
          <w:tcPr>
            <w:tcW w:w="1043" w:type="dxa"/>
          </w:tcPr>
          <w:p w14:paraId="197365F5"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1 godzina dostępności PSZOK</w:t>
            </w:r>
          </w:p>
        </w:tc>
        <w:tc>
          <w:tcPr>
            <w:tcW w:w="957" w:type="dxa"/>
          </w:tcPr>
          <w:p w14:paraId="7B1B207F"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550" w:type="dxa"/>
          </w:tcPr>
          <w:p w14:paraId="5ABAA6B0"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607" w:type="dxa"/>
          </w:tcPr>
          <w:p w14:paraId="4599A633"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957" w:type="dxa"/>
          </w:tcPr>
          <w:p w14:paraId="3289BA76"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1111" w:type="dxa"/>
          </w:tcPr>
          <w:p w14:paraId="68C302BA" w14:textId="77777777" w:rsidR="00F15EDC" w:rsidRPr="007A2E81" w:rsidRDefault="00F15EDC" w:rsidP="007522EC">
            <w:pPr>
              <w:tabs>
                <w:tab w:val="left" w:pos="284"/>
                <w:tab w:val="num" w:pos="720"/>
              </w:tabs>
              <w:suppressAutoHyphens/>
              <w:spacing w:after="0"/>
              <w:jc w:val="center"/>
              <w:rPr>
                <w:rFonts w:ascii="Times New Roman" w:eastAsia="Times New Roman" w:hAnsi="Times New Roman" w:cs="Times New Roman"/>
                <w:bCs/>
                <w:sz w:val="16"/>
                <w:szCs w:val="16"/>
                <w:lang w:eastAsia="ar-SA"/>
              </w:rPr>
            </w:pPr>
          </w:p>
          <w:p w14:paraId="1C4C8CD0" w14:textId="77777777" w:rsidR="00F15EDC" w:rsidRPr="007A2E81" w:rsidRDefault="00F15EDC" w:rsidP="007522EC">
            <w:pPr>
              <w:tabs>
                <w:tab w:val="left" w:pos="284"/>
                <w:tab w:val="num" w:pos="720"/>
              </w:tabs>
              <w:suppressAutoHyphens/>
              <w:spacing w:after="0"/>
              <w:jc w:val="center"/>
              <w:rPr>
                <w:rFonts w:ascii="Times New Roman" w:eastAsia="Times New Roman" w:hAnsi="Times New Roman" w:cs="Times New Roman"/>
                <w:bCs/>
                <w:sz w:val="16"/>
                <w:szCs w:val="16"/>
                <w:lang w:eastAsia="ar-SA"/>
              </w:rPr>
            </w:pPr>
          </w:p>
          <w:p w14:paraId="3FC2C8FA" w14:textId="0296DF83" w:rsidR="00F15EDC" w:rsidRPr="007A2E81" w:rsidRDefault="00F15EDC" w:rsidP="007522EC">
            <w:pPr>
              <w:tabs>
                <w:tab w:val="left" w:pos="284"/>
                <w:tab w:val="num" w:pos="720"/>
              </w:tabs>
              <w:suppressAutoHyphens/>
              <w:spacing w:after="0"/>
              <w:jc w:val="center"/>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137</w:t>
            </w:r>
            <w:r w:rsidR="00EE5D0D" w:rsidRPr="007A2E81">
              <w:rPr>
                <w:rFonts w:ascii="Times New Roman" w:eastAsia="Times New Roman" w:hAnsi="Times New Roman" w:cs="Times New Roman"/>
                <w:bCs/>
                <w:sz w:val="16"/>
                <w:szCs w:val="16"/>
                <w:lang w:eastAsia="ar-SA"/>
              </w:rPr>
              <w:t>6</w:t>
            </w:r>
          </w:p>
        </w:tc>
        <w:tc>
          <w:tcPr>
            <w:tcW w:w="705" w:type="dxa"/>
          </w:tcPr>
          <w:p w14:paraId="2EA4E840"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643" w:type="dxa"/>
          </w:tcPr>
          <w:p w14:paraId="076EB964"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736" w:type="dxa"/>
          </w:tcPr>
          <w:p w14:paraId="3DCAF883"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r>
      <w:tr w:rsidR="006E4A82" w:rsidRPr="007A2E81" w14:paraId="6C7DDDD0" w14:textId="77777777" w:rsidTr="006E4A82">
        <w:tc>
          <w:tcPr>
            <w:tcW w:w="435" w:type="dxa"/>
          </w:tcPr>
          <w:p w14:paraId="2B1711DD"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2</w:t>
            </w:r>
          </w:p>
        </w:tc>
        <w:tc>
          <w:tcPr>
            <w:tcW w:w="1318" w:type="dxa"/>
          </w:tcPr>
          <w:p w14:paraId="2F1508F4" w14:textId="0FAF486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Mobilny mini PSZOK w  roku 202</w:t>
            </w:r>
            <w:r w:rsidR="00EE5D0D" w:rsidRPr="007A2E81">
              <w:rPr>
                <w:rFonts w:ascii="Times New Roman" w:eastAsia="Times New Roman" w:hAnsi="Times New Roman" w:cs="Times New Roman"/>
                <w:bCs/>
                <w:sz w:val="14"/>
                <w:szCs w:val="14"/>
                <w:lang w:eastAsia="ar-SA"/>
              </w:rPr>
              <w:t>7</w:t>
            </w:r>
          </w:p>
        </w:tc>
        <w:tc>
          <w:tcPr>
            <w:tcW w:w="1043" w:type="dxa"/>
          </w:tcPr>
          <w:p w14:paraId="55053EEC"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4"/>
                <w:szCs w:val="14"/>
                <w:lang w:eastAsia="ar-SA"/>
              </w:rPr>
            </w:pPr>
            <w:r w:rsidRPr="007A2E81">
              <w:rPr>
                <w:rFonts w:ascii="Times New Roman" w:eastAsia="Times New Roman" w:hAnsi="Times New Roman" w:cs="Times New Roman"/>
                <w:bCs/>
                <w:sz w:val="14"/>
                <w:szCs w:val="14"/>
                <w:lang w:eastAsia="ar-SA"/>
              </w:rPr>
              <w:t>1 godzina dostępności mobilnego mini  PSZOK</w:t>
            </w:r>
          </w:p>
        </w:tc>
        <w:tc>
          <w:tcPr>
            <w:tcW w:w="957" w:type="dxa"/>
          </w:tcPr>
          <w:p w14:paraId="454BCC1C"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550" w:type="dxa"/>
          </w:tcPr>
          <w:p w14:paraId="07E228FD"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607" w:type="dxa"/>
          </w:tcPr>
          <w:p w14:paraId="0A4B2B16"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957" w:type="dxa"/>
          </w:tcPr>
          <w:p w14:paraId="00C08ED0"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1111" w:type="dxa"/>
          </w:tcPr>
          <w:p w14:paraId="76336E4B" w14:textId="77777777" w:rsidR="00F15EDC" w:rsidRPr="007A2E81" w:rsidRDefault="00F15EDC" w:rsidP="0020616A">
            <w:pPr>
              <w:tabs>
                <w:tab w:val="left" w:pos="284"/>
                <w:tab w:val="num" w:pos="720"/>
              </w:tabs>
              <w:suppressAutoHyphens/>
              <w:spacing w:after="0"/>
              <w:jc w:val="center"/>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32</w:t>
            </w:r>
          </w:p>
        </w:tc>
        <w:tc>
          <w:tcPr>
            <w:tcW w:w="705" w:type="dxa"/>
          </w:tcPr>
          <w:p w14:paraId="2E1B1DF2"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643" w:type="dxa"/>
          </w:tcPr>
          <w:p w14:paraId="6158A51A"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736" w:type="dxa"/>
          </w:tcPr>
          <w:p w14:paraId="20C2CEA2" w14:textId="77777777" w:rsidR="00F15EDC" w:rsidRPr="007A2E81" w:rsidRDefault="00F15EDC" w:rsidP="0020616A">
            <w:pPr>
              <w:tabs>
                <w:tab w:val="left" w:pos="284"/>
                <w:tab w:val="num" w:pos="720"/>
              </w:tabs>
              <w:suppressAutoHyphens/>
              <w:spacing w:after="0"/>
              <w:rPr>
                <w:rFonts w:ascii="Times New Roman" w:eastAsia="Times New Roman" w:hAnsi="Times New Roman" w:cs="Times New Roman"/>
                <w:bCs/>
                <w:sz w:val="16"/>
                <w:szCs w:val="16"/>
                <w:lang w:eastAsia="ar-SA"/>
              </w:rPr>
            </w:pPr>
          </w:p>
        </w:tc>
      </w:tr>
      <w:tr w:rsidR="006E4A82" w:rsidRPr="007A2E81" w14:paraId="6FFCCB1D" w14:textId="77777777" w:rsidTr="006E4A82">
        <w:tc>
          <w:tcPr>
            <w:tcW w:w="435" w:type="dxa"/>
          </w:tcPr>
          <w:p w14:paraId="5A5C2E8E" w14:textId="6B37AEFF" w:rsidR="004F7B41" w:rsidRPr="007A2E81" w:rsidRDefault="00E7052D"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 xml:space="preserve">3 </w:t>
            </w:r>
          </w:p>
        </w:tc>
        <w:tc>
          <w:tcPr>
            <w:tcW w:w="1318" w:type="dxa"/>
          </w:tcPr>
          <w:p w14:paraId="1D72F6D3" w14:textId="27034A4D" w:rsidR="004F7B41" w:rsidRPr="007A2E81" w:rsidRDefault="00E7052D"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 xml:space="preserve">Przygotowanie, wytworzenie i dostarczenie materiałów </w:t>
            </w:r>
            <w:proofErr w:type="spellStart"/>
            <w:r w:rsidRPr="007A2E81">
              <w:rPr>
                <w:rFonts w:ascii="Times New Roman" w:eastAsia="Times New Roman" w:hAnsi="Times New Roman" w:cs="Times New Roman"/>
                <w:bCs/>
                <w:color w:val="000000" w:themeColor="text1"/>
                <w:sz w:val="14"/>
                <w:szCs w:val="14"/>
                <w:lang w:eastAsia="ar-SA"/>
              </w:rPr>
              <w:t>informacyjno</w:t>
            </w:r>
            <w:proofErr w:type="spellEnd"/>
            <w:r w:rsidRPr="007A2E81">
              <w:rPr>
                <w:rFonts w:ascii="Times New Roman" w:eastAsia="Times New Roman" w:hAnsi="Times New Roman" w:cs="Times New Roman"/>
                <w:bCs/>
                <w:color w:val="000000" w:themeColor="text1"/>
                <w:sz w:val="14"/>
                <w:szCs w:val="14"/>
                <w:lang w:eastAsia="ar-SA"/>
              </w:rPr>
              <w:t xml:space="preserve"> – edukacyjnych zgodnie z umową</w:t>
            </w:r>
          </w:p>
        </w:tc>
        <w:tc>
          <w:tcPr>
            <w:tcW w:w="1043" w:type="dxa"/>
          </w:tcPr>
          <w:p w14:paraId="25451FC8"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p>
          <w:p w14:paraId="40981F98" w14:textId="77777777" w:rsidR="001B4D9B" w:rsidRPr="007A2E81" w:rsidRDefault="001B4D9B"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p>
          <w:p w14:paraId="5E73AC15" w14:textId="01763AC8" w:rsidR="001B4D9B" w:rsidRPr="007A2E81" w:rsidRDefault="001B4D9B"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zadanie</w:t>
            </w:r>
          </w:p>
        </w:tc>
        <w:tc>
          <w:tcPr>
            <w:tcW w:w="957" w:type="dxa"/>
          </w:tcPr>
          <w:p w14:paraId="169D7AA6" w14:textId="06C8E4F1"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3276DDB0" w14:textId="61D403EB"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1523894C" w14:textId="1455D1F9"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0F56F2B7"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15AA229C" w14:textId="3D431B29" w:rsidR="004F7B41" w:rsidRPr="007A2E81" w:rsidRDefault="00DA28F5" w:rsidP="0020616A">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w:t>
            </w:r>
          </w:p>
        </w:tc>
        <w:tc>
          <w:tcPr>
            <w:tcW w:w="705" w:type="dxa"/>
          </w:tcPr>
          <w:p w14:paraId="3AFE8321"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50F95544"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0848E819"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6E4A82" w:rsidRPr="007A2E81" w14:paraId="1C54CAAA" w14:textId="77777777" w:rsidTr="006E4A82">
        <w:tc>
          <w:tcPr>
            <w:tcW w:w="435" w:type="dxa"/>
          </w:tcPr>
          <w:p w14:paraId="1792C53A" w14:textId="5D120CC3" w:rsidR="004F7B41" w:rsidRPr="007A2E81" w:rsidRDefault="006E4A82"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 xml:space="preserve">4 </w:t>
            </w:r>
          </w:p>
        </w:tc>
        <w:tc>
          <w:tcPr>
            <w:tcW w:w="1318" w:type="dxa"/>
          </w:tcPr>
          <w:p w14:paraId="74A4F279" w14:textId="24C82C0A" w:rsidR="004F7B41" w:rsidRPr="007A2E81" w:rsidRDefault="006E4A82"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Przeprowadzenie ekologicznych zajęć edukacyjnych zgodnie z umową</w:t>
            </w:r>
          </w:p>
        </w:tc>
        <w:tc>
          <w:tcPr>
            <w:tcW w:w="1043" w:type="dxa"/>
          </w:tcPr>
          <w:p w14:paraId="7BED2623"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p>
          <w:p w14:paraId="76F6F2D5" w14:textId="7C56ED14" w:rsidR="001B4D9B" w:rsidRPr="007A2E81" w:rsidRDefault="001B4D9B" w:rsidP="0020616A">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zadanie</w:t>
            </w:r>
          </w:p>
        </w:tc>
        <w:tc>
          <w:tcPr>
            <w:tcW w:w="957" w:type="dxa"/>
          </w:tcPr>
          <w:p w14:paraId="7ACEBE5A" w14:textId="32C39021"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68696EF7" w14:textId="3F802836"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2FD2E5B4" w14:textId="2FE3E44E"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48C2FA6A"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7B0D8E0B" w14:textId="6D512765" w:rsidR="004F7B41" w:rsidRPr="007A2E81" w:rsidRDefault="006E4A82" w:rsidP="0020616A">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w:t>
            </w:r>
          </w:p>
        </w:tc>
        <w:tc>
          <w:tcPr>
            <w:tcW w:w="705" w:type="dxa"/>
          </w:tcPr>
          <w:p w14:paraId="520F3E85"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2DDE5E57"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46D60A45" w14:textId="77777777" w:rsidR="004F7B41" w:rsidRPr="007A2E81" w:rsidRDefault="004F7B41" w:rsidP="0020616A">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40DD6AFD" w14:textId="77777777" w:rsidTr="006E4A82">
        <w:tc>
          <w:tcPr>
            <w:tcW w:w="5867" w:type="dxa"/>
            <w:gridSpan w:val="7"/>
          </w:tcPr>
          <w:p w14:paraId="33B360E9" w14:textId="09BA6EE5"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
                <w:color w:val="000000" w:themeColor="text1"/>
                <w:sz w:val="14"/>
                <w:szCs w:val="14"/>
                <w:lang w:eastAsia="ar-SA"/>
              </w:rPr>
            </w:pPr>
            <w:r w:rsidRPr="007A2E81">
              <w:rPr>
                <w:rFonts w:ascii="Times New Roman" w:eastAsia="Times New Roman" w:hAnsi="Times New Roman" w:cs="Times New Roman"/>
                <w:b/>
                <w:color w:val="000000" w:themeColor="text1"/>
                <w:sz w:val="16"/>
                <w:szCs w:val="16"/>
                <w:lang w:eastAsia="ar-SA"/>
              </w:rPr>
              <w:t xml:space="preserve">RAZEM ROK 2027 </w:t>
            </w:r>
          </w:p>
        </w:tc>
        <w:tc>
          <w:tcPr>
            <w:tcW w:w="1111" w:type="dxa"/>
          </w:tcPr>
          <w:p w14:paraId="0399974D" w14:textId="4553C301"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
                <w:color w:val="000000" w:themeColor="text1"/>
                <w:sz w:val="16"/>
                <w:szCs w:val="16"/>
                <w:lang w:eastAsia="ar-SA"/>
              </w:rPr>
            </w:pPr>
            <w:r w:rsidRPr="007A2E81">
              <w:rPr>
                <w:rFonts w:ascii="Times New Roman" w:eastAsia="Times New Roman" w:hAnsi="Times New Roman" w:cs="Times New Roman"/>
                <w:b/>
                <w:color w:val="000000" w:themeColor="text1"/>
                <w:sz w:val="16"/>
                <w:szCs w:val="16"/>
                <w:lang w:eastAsia="ar-SA"/>
              </w:rPr>
              <w:t>1 408 h</w:t>
            </w:r>
          </w:p>
        </w:tc>
        <w:tc>
          <w:tcPr>
            <w:tcW w:w="705" w:type="dxa"/>
          </w:tcPr>
          <w:p w14:paraId="364E117B"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6C017179"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0E6B2E57"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359CF3DD" w14:textId="77777777" w:rsidTr="006E4A82">
        <w:tc>
          <w:tcPr>
            <w:tcW w:w="435" w:type="dxa"/>
          </w:tcPr>
          <w:p w14:paraId="095E4C46"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w:t>
            </w:r>
          </w:p>
        </w:tc>
        <w:tc>
          <w:tcPr>
            <w:tcW w:w="1318" w:type="dxa"/>
          </w:tcPr>
          <w:p w14:paraId="01A0BD2D" w14:textId="6D98A576"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Prowadzenie stacjonarnego Punktu Selektywnego Zbierania Odpadów Komunalnych w roku 2028</w:t>
            </w:r>
          </w:p>
        </w:tc>
        <w:tc>
          <w:tcPr>
            <w:tcW w:w="1043" w:type="dxa"/>
          </w:tcPr>
          <w:p w14:paraId="0E860D1D"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1 godzina dostępności PSZOK</w:t>
            </w:r>
          </w:p>
        </w:tc>
        <w:tc>
          <w:tcPr>
            <w:tcW w:w="957" w:type="dxa"/>
          </w:tcPr>
          <w:p w14:paraId="47B1D9F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0D04BD0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09D580BB"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5EB833B7"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5BA4CCA5"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p w14:paraId="5C4BB5A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p w14:paraId="5F83933D" w14:textId="77777777"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1372</w:t>
            </w:r>
          </w:p>
        </w:tc>
        <w:tc>
          <w:tcPr>
            <w:tcW w:w="705" w:type="dxa"/>
          </w:tcPr>
          <w:p w14:paraId="55B47C6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08145A53"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0FD9E7C4"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15CC3548" w14:textId="77777777" w:rsidTr="006E4A82">
        <w:tc>
          <w:tcPr>
            <w:tcW w:w="435" w:type="dxa"/>
          </w:tcPr>
          <w:p w14:paraId="61443ED3"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2</w:t>
            </w:r>
          </w:p>
        </w:tc>
        <w:tc>
          <w:tcPr>
            <w:tcW w:w="1318" w:type="dxa"/>
          </w:tcPr>
          <w:p w14:paraId="122B00D1" w14:textId="5CC8650F"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Mobilny mini PSZOK w roku 2027</w:t>
            </w:r>
          </w:p>
        </w:tc>
        <w:tc>
          <w:tcPr>
            <w:tcW w:w="1043" w:type="dxa"/>
          </w:tcPr>
          <w:p w14:paraId="16CB157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1 godzina dostępności mobilnego mini  PSZOK</w:t>
            </w:r>
          </w:p>
        </w:tc>
        <w:tc>
          <w:tcPr>
            <w:tcW w:w="957" w:type="dxa"/>
          </w:tcPr>
          <w:p w14:paraId="0802366B"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57EE5A58"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6E0CDA0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7E1431C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67C58769" w14:textId="77777777"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32</w:t>
            </w:r>
          </w:p>
        </w:tc>
        <w:tc>
          <w:tcPr>
            <w:tcW w:w="705" w:type="dxa"/>
          </w:tcPr>
          <w:p w14:paraId="1FE8C04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3F263F29"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3951E508"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55CCE513" w14:textId="77777777" w:rsidTr="006E4A82">
        <w:tc>
          <w:tcPr>
            <w:tcW w:w="435" w:type="dxa"/>
          </w:tcPr>
          <w:p w14:paraId="64D5204A" w14:textId="27EE6F9D"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3</w:t>
            </w:r>
          </w:p>
        </w:tc>
        <w:tc>
          <w:tcPr>
            <w:tcW w:w="1318" w:type="dxa"/>
          </w:tcPr>
          <w:p w14:paraId="5F44943E" w14:textId="3ABBF69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 xml:space="preserve">Przygotowanie, wytworzenie i dostarczenie materiałów </w:t>
            </w:r>
            <w:proofErr w:type="spellStart"/>
            <w:r w:rsidRPr="007A2E81">
              <w:rPr>
                <w:rFonts w:ascii="Times New Roman" w:eastAsia="Times New Roman" w:hAnsi="Times New Roman" w:cs="Times New Roman"/>
                <w:bCs/>
                <w:color w:val="000000" w:themeColor="text1"/>
                <w:sz w:val="14"/>
                <w:szCs w:val="14"/>
                <w:lang w:eastAsia="ar-SA"/>
              </w:rPr>
              <w:t>informacyjno</w:t>
            </w:r>
            <w:proofErr w:type="spellEnd"/>
            <w:r w:rsidRPr="007A2E81">
              <w:rPr>
                <w:rFonts w:ascii="Times New Roman" w:eastAsia="Times New Roman" w:hAnsi="Times New Roman" w:cs="Times New Roman"/>
                <w:bCs/>
                <w:color w:val="000000" w:themeColor="text1"/>
                <w:sz w:val="14"/>
                <w:szCs w:val="14"/>
                <w:lang w:eastAsia="ar-SA"/>
              </w:rPr>
              <w:t xml:space="preserve"> – edukacyjnych zgodnie z umową</w:t>
            </w:r>
          </w:p>
        </w:tc>
        <w:tc>
          <w:tcPr>
            <w:tcW w:w="1043" w:type="dxa"/>
          </w:tcPr>
          <w:p w14:paraId="395B65ED"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p>
          <w:p w14:paraId="64F7F4CC" w14:textId="50A9559C" w:rsidR="001B4D9B" w:rsidRPr="007A2E81" w:rsidRDefault="001B4D9B"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zadanie</w:t>
            </w:r>
          </w:p>
        </w:tc>
        <w:tc>
          <w:tcPr>
            <w:tcW w:w="957" w:type="dxa"/>
          </w:tcPr>
          <w:p w14:paraId="177733FE" w14:textId="4CC2DD94"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531250BE" w14:textId="7CD0AE23"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00B06F14" w14:textId="1FD85C52"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0BA214E1"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6407C192" w14:textId="6CCEB27C"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w:t>
            </w:r>
          </w:p>
        </w:tc>
        <w:tc>
          <w:tcPr>
            <w:tcW w:w="705" w:type="dxa"/>
          </w:tcPr>
          <w:p w14:paraId="1899EE79"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645E4D74"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10CE4F82"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3BC7D95A" w14:textId="77777777" w:rsidTr="006E4A82">
        <w:tc>
          <w:tcPr>
            <w:tcW w:w="435" w:type="dxa"/>
          </w:tcPr>
          <w:p w14:paraId="44FF9D77" w14:textId="50E7EF28"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4</w:t>
            </w:r>
          </w:p>
        </w:tc>
        <w:tc>
          <w:tcPr>
            <w:tcW w:w="1318" w:type="dxa"/>
          </w:tcPr>
          <w:p w14:paraId="1D48C5DC" w14:textId="4F4BF97F"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Przeprowadzenie ekologicznych zajęć edukacyjnych zgodnie z umową</w:t>
            </w:r>
          </w:p>
        </w:tc>
        <w:tc>
          <w:tcPr>
            <w:tcW w:w="1043" w:type="dxa"/>
          </w:tcPr>
          <w:p w14:paraId="4ED81C2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p>
          <w:p w14:paraId="0BDB446B" w14:textId="50FA548F" w:rsidR="001B4D9B" w:rsidRPr="007A2E81" w:rsidRDefault="001B4D9B" w:rsidP="008358DC">
            <w:pPr>
              <w:tabs>
                <w:tab w:val="left" w:pos="284"/>
                <w:tab w:val="num" w:pos="720"/>
              </w:tabs>
              <w:suppressAutoHyphens/>
              <w:spacing w:after="0"/>
              <w:rPr>
                <w:rFonts w:ascii="Times New Roman" w:eastAsia="Times New Roman" w:hAnsi="Times New Roman" w:cs="Times New Roman"/>
                <w:bCs/>
                <w:color w:val="000000" w:themeColor="text1"/>
                <w:sz w:val="14"/>
                <w:szCs w:val="14"/>
                <w:lang w:eastAsia="ar-SA"/>
              </w:rPr>
            </w:pPr>
            <w:r w:rsidRPr="007A2E81">
              <w:rPr>
                <w:rFonts w:ascii="Times New Roman" w:eastAsia="Times New Roman" w:hAnsi="Times New Roman" w:cs="Times New Roman"/>
                <w:bCs/>
                <w:color w:val="000000" w:themeColor="text1"/>
                <w:sz w:val="14"/>
                <w:szCs w:val="14"/>
                <w:lang w:eastAsia="ar-SA"/>
              </w:rPr>
              <w:t>zadanie</w:t>
            </w:r>
          </w:p>
        </w:tc>
        <w:tc>
          <w:tcPr>
            <w:tcW w:w="957" w:type="dxa"/>
          </w:tcPr>
          <w:p w14:paraId="75DC78E3" w14:textId="5CB062A0"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550" w:type="dxa"/>
          </w:tcPr>
          <w:p w14:paraId="26168943" w14:textId="363BEB26"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07" w:type="dxa"/>
          </w:tcPr>
          <w:p w14:paraId="499C9F4A" w14:textId="2B9600FA"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957" w:type="dxa"/>
          </w:tcPr>
          <w:p w14:paraId="1897AC75"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1111" w:type="dxa"/>
          </w:tcPr>
          <w:p w14:paraId="0DBFBE6D" w14:textId="50A240E6"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Cs/>
                <w:color w:val="000000" w:themeColor="text1"/>
                <w:sz w:val="16"/>
                <w:szCs w:val="16"/>
                <w:lang w:eastAsia="ar-SA"/>
              </w:rPr>
            </w:pPr>
            <w:r w:rsidRPr="007A2E81">
              <w:rPr>
                <w:rFonts w:ascii="Times New Roman" w:eastAsia="Times New Roman" w:hAnsi="Times New Roman" w:cs="Times New Roman"/>
                <w:bCs/>
                <w:color w:val="000000" w:themeColor="text1"/>
                <w:sz w:val="16"/>
                <w:szCs w:val="16"/>
                <w:lang w:eastAsia="ar-SA"/>
              </w:rPr>
              <w:t>1</w:t>
            </w:r>
          </w:p>
        </w:tc>
        <w:tc>
          <w:tcPr>
            <w:tcW w:w="705" w:type="dxa"/>
          </w:tcPr>
          <w:p w14:paraId="0FF91EBD"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643" w:type="dxa"/>
          </w:tcPr>
          <w:p w14:paraId="631CE28B"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c>
          <w:tcPr>
            <w:tcW w:w="736" w:type="dxa"/>
          </w:tcPr>
          <w:p w14:paraId="662BDCF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color w:val="000000" w:themeColor="text1"/>
                <w:sz w:val="16"/>
                <w:szCs w:val="16"/>
                <w:lang w:eastAsia="ar-SA"/>
              </w:rPr>
            </w:pPr>
          </w:p>
        </w:tc>
      </w:tr>
      <w:tr w:rsidR="008358DC" w:rsidRPr="007A2E81" w14:paraId="33026E72" w14:textId="77777777" w:rsidTr="006E4A82">
        <w:tc>
          <w:tcPr>
            <w:tcW w:w="5867" w:type="dxa"/>
            <w:gridSpan w:val="7"/>
          </w:tcPr>
          <w:p w14:paraId="5624C8AC" w14:textId="58E0F4A0"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
                <w:sz w:val="16"/>
                <w:szCs w:val="16"/>
                <w:lang w:eastAsia="ar-SA"/>
              </w:rPr>
            </w:pPr>
            <w:r w:rsidRPr="007A2E81">
              <w:rPr>
                <w:rFonts w:ascii="Times New Roman" w:eastAsia="Times New Roman" w:hAnsi="Times New Roman" w:cs="Times New Roman"/>
                <w:b/>
                <w:sz w:val="16"/>
                <w:szCs w:val="16"/>
                <w:lang w:eastAsia="ar-SA"/>
              </w:rPr>
              <w:t xml:space="preserve">RAZEM ROK 2028 </w:t>
            </w:r>
          </w:p>
        </w:tc>
        <w:tc>
          <w:tcPr>
            <w:tcW w:w="1111" w:type="dxa"/>
          </w:tcPr>
          <w:p w14:paraId="5C334D31" w14:textId="2135044C" w:rsidR="008358DC" w:rsidRPr="007A2E81" w:rsidRDefault="008358DC" w:rsidP="008358DC">
            <w:pPr>
              <w:tabs>
                <w:tab w:val="left" w:pos="284"/>
                <w:tab w:val="num" w:pos="720"/>
              </w:tabs>
              <w:suppressAutoHyphens/>
              <w:spacing w:after="0"/>
              <w:rPr>
                <w:rFonts w:ascii="Times New Roman" w:eastAsia="Times New Roman" w:hAnsi="Times New Roman" w:cs="Times New Roman"/>
                <w:b/>
                <w:sz w:val="16"/>
                <w:szCs w:val="16"/>
                <w:lang w:eastAsia="ar-SA"/>
              </w:rPr>
            </w:pPr>
            <w:r w:rsidRPr="007A2E81">
              <w:rPr>
                <w:rFonts w:ascii="Times New Roman" w:eastAsia="Times New Roman" w:hAnsi="Times New Roman" w:cs="Times New Roman"/>
                <w:b/>
                <w:sz w:val="16"/>
                <w:szCs w:val="16"/>
                <w:lang w:eastAsia="ar-SA"/>
              </w:rPr>
              <w:t>1404 h</w:t>
            </w:r>
          </w:p>
        </w:tc>
        <w:tc>
          <w:tcPr>
            <w:tcW w:w="705" w:type="dxa"/>
          </w:tcPr>
          <w:p w14:paraId="3725416B"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c>
          <w:tcPr>
            <w:tcW w:w="643" w:type="dxa"/>
          </w:tcPr>
          <w:p w14:paraId="2B4B7FF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c>
          <w:tcPr>
            <w:tcW w:w="736" w:type="dxa"/>
          </w:tcPr>
          <w:p w14:paraId="0A77DA68"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r>
      <w:tr w:rsidR="008358DC" w:rsidRPr="007A2E81" w14:paraId="01319EEC" w14:textId="77777777" w:rsidTr="006E4A82">
        <w:tc>
          <w:tcPr>
            <w:tcW w:w="6978" w:type="dxa"/>
            <w:gridSpan w:val="8"/>
          </w:tcPr>
          <w:p w14:paraId="40F1A15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
                <w:sz w:val="20"/>
                <w:szCs w:val="20"/>
                <w:lang w:eastAsia="ar-SA"/>
              </w:rPr>
            </w:pPr>
          </w:p>
          <w:p w14:paraId="10C8613A"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
                <w:sz w:val="20"/>
                <w:szCs w:val="20"/>
                <w:lang w:eastAsia="ar-SA"/>
              </w:rPr>
            </w:pPr>
            <w:r w:rsidRPr="007A2E81">
              <w:rPr>
                <w:rFonts w:ascii="Times New Roman" w:eastAsia="Times New Roman" w:hAnsi="Times New Roman" w:cs="Times New Roman"/>
                <w:b/>
                <w:sz w:val="20"/>
                <w:szCs w:val="20"/>
                <w:lang w:eastAsia="ar-SA"/>
              </w:rPr>
              <w:t>ŁĄCZNA KWOTA CAŁKOWITEGO WYNAGRODZENIA</w:t>
            </w:r>
          </w:p>
          <w:p w14:paraId="7246ABE2"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
                <w:sz w:val="20"/>
                <w:szCs w:val="20"/>
                <w:lang w:eastAsia="ar-SA"/>
              </w:rPr>
            </w:pPr>
          </w:p>
        </w:tc>
        <w:tc>
          <w:tcPr>
            <w:tcW w:w="705" w:type="dxa"/>
          </w:tcPr>
          <w:p w14:paraId="1C3CF7B0"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c>
          <w:tcPr>
            <w:tcW w:w="643" w:type="dxa"/>
          </w:tcPr>
          <w:p w14:paraId="69F6D4B4"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c>
          <w:tcPr>
            <w:tcW w:w="736" w:type="dxa"/>
          </w:tcPr>
          <w:p w14:paraId="3D4AFF51"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20"/>
                <w:szCs w:val="20"/>
                <w:lang w:eastAsia="ar-SA"/>
              </w:rPr>
            </w:pPr>
          </w:p>
        </w:tc>
      </w:tr>
      <w:tr w:rsidR="008358DC" w:rsidRPr="007A2E81" w14:paraId="605D5B21" w14:textId="77777777" w:rsidTr="006E4A82">
        <w:tc>
          <w:tcPr>
            <w:tcW w:w="5867" w:type="dxa"/>
            <w:gridSpan w:val="7"/>
          </w:tcPr>
          <w:p w14:paraId="67AA64B3"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16"/>
                <w:szCs w:val="16"/>
                <w:lang w:eastAsia="ar-SA"/>
              </w:rPr>
            </w:pPr>
          </w:p>
          <w:p w14:paraId="0EE6243D"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ŁĄCZNA LICZBA GODZIN DOSTĘPNOŚCI  PSZOK (w tym mini PSZOK)</w:t>
            </w:r>
          </w:p>
          <w:p w14:paraId="2E08E4BE" w14:textId="77777777" w:rsidR="008358DC" w:rsidRPr="007A2E81" w:rsidRDefault="008358DC" w:rsidP="008358DC">
            <w:pPr>
              <w:tabs>
                <w:tab w:val="left" w:pos="284"/>
                <w:tab w:val="num" w:pos="720"/>
              </w:tabs>
              <w:suppressAutoHyphens/>
              <w:spacing w:after="0"/>
              <w:rPr>
                <w:rFonts w:ascii="Times New Roman" w:eastAsia="Times New Roman" w:hAnsi="Times New Roman" w:cs="Times New Roman"/>
                <w:bCs/>
                <w:sz w:val="16"/>
                <w:szCs w:val="16"/>
                <w:lang w:eastAsia="ar-SA"/>
              </w:rPr>
            </w:pPr>
          </w:p>
        </w:tc>
        <w:tc>
          <w:tcPr>
            <w:tcW w:w="3195" w:type="dxa"/>
            <w:gridSpan w:val="4"/>
          </w:tcPr>
          <w:p w14:paraId="263C29C9" w14:textId="77777777"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
                <w:sz w:val="16"/>
                <w:szCs w:val="16"/>
                <w:lang w:eastAsia="ar-SA"/>
              </w:rPr>
            </w:pPr>
          </w:p>
          <w:p w14:paraId="6D1BD8E9" w14:textId="0AC3486A" w:rsidR="008358DC" w:rsidRPr="007A2E81" w:rsidRDefault="008358DC" w:rsidP="008358DC">
            <w:pPr>
              <w:tabs>
                <w:tab w:val="left" w:pos="284"/>
                <w:tab w:val="num" w:pos="720"/>
              </w:tabs>
              <w:suppressAutoHyphens/>
              <w:spacing w:after="0"/>
              <w:jc w:val="center"/>
              <w:rPr>
                <w:rFonts w:ascii="Times New Roman" w:eastAsia="Times New Roman" w:hAnsi="Times New Roman" w:cs="Times New Roman"/>
                <w:bCs/>
                <w:sz w:val="16"/>
                <w:szCs w:val="16"/>
                <w:lang w:eastAsia="ar-SA"/>
              </w:rPr>
            </w:pPr>
            <w:r w:rsidRPr="007A2E81">
              <w:rPr>
                <w:rFonts w:ascii="Times New Roman" w:eastAsia="Times New Roman" w:hAnsi="Times New Roman" w:cs="Times New Roman"/>
                <w:bCs/>
                <w:sz w:val="16"/>
                <w:szCs w:val="16"/>
                <w:lang w:eastAsia="ar-SA"/>
              </w:rPr>
              <w:t>2 812 godzin</w:t>
            </w:r>
          </w:p>
        </w:tc>
      </w:tr>
    </w:tbl>
    <w:p w14:paraId="787DDDD2" w14:textId="77777777" w:rsidR="00F15EDC" w:rsidRPr="007A2E81" w:rsidRDefault="00F15EDC" w:rsidP="00F15EDC">
      <w:pPr>
        <w:tabs>
          <w:tab w:val="num" w:pos="720"/>
        </w:tabs>
        <w:suppressAutoHyphens/>
        <w:spacing w:after="0"/>
        <w:jc w:val="both"/>
        <w:rPr>
          <w:rFonts w:ascii="Times New Roman" w:eastAsia="Times New Roman" w:hAnsi="Times New Roman" w:cs="Times New Roman"/>
          <w:bCs/>
          <w:sz w:val="24"/>
          <w:szCs w:val="24"/>
          <w:lang w:eastAsia="ar-SA"/>
        </w:rPr>
      </w:pPr>
      <w:r w:rsidRPr="007A2E81">
        <w:rPr>
          <w:rFonts w:ascii="Times New Roman" w:eastAsia="Times New Roman" w:hAnsi="Times New Roman" w:cs="Times New Roman"/>
          <w:b/>
          <w:sz w:val="24"/>
          <w:szCs w:val="24"/>
          <w:lang w:eastAsia="ar-SA"/>
        </w:rPr>
        <w:lastRenderedPageBreak/>
        <w:t>2) w k</w:t>
      </w:r>
      <w:r w:rsidRPr="007A2E81">
        <w:rPr>
          <w:rFonts w:ascii="Times New Roman" w:eastAsia="Times New Roman" w:hAnsi="Times New Roman" w:cs="Times New Roman"/>
          <w:b/>
          <w:bCs/>
          <w:sz w:val="24"/>
          <w:szCs w:val="24"/>
          <w:lang w:eastAsia="ar-SA"/>
        </w:rPr>
        <w:t xml:space="preserve">ryterium: </w:t>
      </w:r>
      <w:r w:rsidRPr="007A2E81">
        <w:rPr>
          <w:rFonts w:ascii="Times New Roman" w:hAnsi="Times New Roman" w:cs="Times New Roman"/>
          <w:b/>
          <w:bCs/>
          <w:sz w:val="24"/>
          <w:szCs w:val="24"/>
        </w:rPr>
        <w:t xml:space="preserve">„termin płatności faktury” </w:t>
      </w:r>
      <w:r w:rsidRPr="007A2E81">
        <w:rPr>
          <w:rFonts w:ascii="Times New Roman" w:hAnsi="Times New Roman" w:cs="Times New Roman"/>
          <w:sz w:val="24"/>
          <w:szCs w:val="24"/>
        </w:rPr>
        <w:t>oferuję/</w:t>
      </w:r>
      <w:r w:rsidRPr="007A2E81">
        <w:rPr>
          <w:rFonts w:ascii="Times New Roman" w:eastAsia="Times New Roman" w:hAnsi="Times New Roman" w:cs="Times New Roman"/>
          <w:bCs/>
          <w:sz w:val="24"/>
          <w:szCs w:val="24"/>
          <w:lang w:eastAsia="ar-SA"/>
        </w:rPr>
        <w:t>oferujemy:</w:t>
      </w:r>
    </w:p>
    <w:p w14:paraId="0FB3C385" w14:textId="1366AD17" w:rsidR="00F15EDC" w:rsidRPr="007A2E81" w:rsidRDefault="00F15EDC" w:rsidP="001D2C91">
      <w:pPr>
        <w:numPr>
          <w:ilvl w:val="0"/>
          <w:numId w:val="19"/>
        </w:numPr>
        <w:suppressAutoHyphens/>
        <w:spacing w:after="0" w:line="240" w:lineRule="auto"/>
        <w:jc w:val="both"/>
        <w:rPr>
          <w:rFonts w:ascii="Times New Roman" w:eastAsia="Times New Roman" w:hAnsi="Times New Roman" w:cs="Times New Roman"/>
          <w:bCs/>
          <w:sz w:val="24"/>
          <w:szCs w:val="24"/>
          <w:lang w:eastAsia="ar-SA"/>
        </w:rPr>
      </w:pPr>
      <w:bookmarkStart w:id="30" w:name="_Hlk109198856"/>
      <w:r w:rsidRPr="007A2E81">
        <w:rPr>
          <w:rFonts w:ascii="Times New Roman" w:eastAsia="Times New Roman" w:hAnsi="Times New Roman" w:cs="Times New Roman"/>
          <w:bCs/>
          <w:sz w:val="24"/>
          <w:szCs w:val="24"/>
          <w:lang w:eastAsia="ar-SA"/>
        </w:rPr>
        <w:t>płatność faktury do 14 dni – 0</w:t>
      </w:r>
      <w:r w:rsidR="00381425" w:rsidRPr="007A2E81">
        <w:rPr>
          <w:rFonts w:ascii="Times New Roman" w:eastAsia="Times New Roman" w:hAnsi="Times New Roman" w:cs="Times New Roman"/>
          <w:bCs/>
          <w:sz w:val="24"/>
          <w:szCs w:val="24"/>
          <w:lang w:eastAsia="ar-SA"/>
        </w:rPr>
        <w:t>,00</w:t>
      </w:r>
      <w:r w:rsidRPr="007A2E81">
        <w:rPr>
          <w:rFonts w:ascii="Times New Roman" w:eastAsia="Times New Roman" w:hAnsi="Times New Roman" w:cs="Times New Roman"/>
          <w:bCs/>
          <w:sz w:val="24"/>
          <w:szCs w:val="24"/>
          <w:lang w:eastAsia="ar-SA"/>
        </w:rPr>
        <w:t xml:space="preserve"> pkt</w:t>
      </w:r>
    </w:p>
    <w:bookmarkEnd w:id="30"/>
    <w:p w14:paraId="7E606D1A" w14:textId="1140A7BB" w:rsidR="00F15EDC" w:rsidRPr="007A2E81" w:rsidRDefault="00F15EDC" w:rsidP="001D2C91">
      <w:pPr>
        <w:numPr>
          <w:ilvl w:val="0"/>
          <w:numId w:val="19"/>
        </w:numPr>
        <w:suppressAutoHyphens/>
        <w:spacing w:after="0" w:line="240" w:lineRule="auto"/>
        <w:jc w:val="both"/>
        <w:rPr>
          <w:rFonts w:ascii="Times New Roman" w:eastAsia="Times New Roman" w:hAnsi="Times New Roman" w:cs="Times New Roman"/>
          <w:bCs/>
          <w:sz w:val="24"/>
          <w:szCs w:val="24"/>
          <w:lang w:eastAsia="ar-SA"/>
        </w:rPr>
      </w:pPr>
      <w:r w:rsidRPr="007A2E81">
        <w:rPr>
          <w:rFonts w:ascii="Times New Roman" w:eastAsia="Times New Roman" w:hAnsi="Times New Roman" w:cs="Times New Roman"/>
          <w:bCs/>
          <w:sz w:val="24"/>
          <w:szCs w:val="24"/>
          <w:lang w:eastAsia="ar-SA"/>
        </w:rPr>
        <w:t>płatność faktury do 21 dni – 10</w:t>
      </w:r>
      <w:r w:rsidR="00381425" w:rsidRPr="007A2E81">
        <w:rPr>
          <w:rFonts w:ascii="Times New Roman" w:eastAsia="Times New Roman" w:hAnsi="Times New Roman" w:cs="Times New Roman"/>
          <w:bCs/>
          <w:sz w:val="24"/>
          <w:szCs w:val="24"/>
          <w:lang w:eastAsia="ar-SA"/>
        </w:rPr>
        <w:t>,00</w:t>
      </w:r>
      <w:r w:rsidRPr="007A2E81">
        <w:rPr>
          <w:rFonts w:ascii="Times New Roman" w:eastAsia="Times New Roman" w:hAnsi="Times New Roman" w:cs="Times New Roman"/>
          <w:bCs/>
          <w:sz w:val="24"/>
          <w:szCs w:val="24"/>
          <w:lang w:eastAsia="ar-SA"/>
        </w:rPr>
        <w:t xml:space="preserve"> pkt</w:t>
      </w:r>
    </w:p>
    <w:p w14:paraId="54466998" w14:textId="3CF7DA78" w:rsidR="00F15EDC" w:rsidRPr="007A2E81" w:rsidRDefault="00F15EDC" w:rsidP="001D2C91">
      <w:pPr>
        <w:numPr>
          <w:ilvl w:val="0"/>
          <w:numId w:val="19"/>
        </w:numPr>
        <w:suppressAutoHyphens/>
        <w:spacing w:after="0" w:line="240" w:lineRule="auto"/>
        <w:jc w:val="both"/>
        <w:rPr>
          <w:rFonts w:ascii="Times New Roman" w:eastAsia="Times New Roman" w:hAnsi="Times New Roman" w:cs="Times New Roman"/>
          <w:bCs/>
          <w:sz w:val="24"/>
          <w:szCs w:val="24"/>
          <w:lang w:eastAsia="ar-SA"/>
        </w:rPr>
      </w:pPr>
      <w:r w:rsidRPr="007A2E81">
        <w:rPr>
          <w:rFonts w:ascii="Times New Roman" w:eastAsia="Times New Roman" w:hAnsi="Times New Roman" w:cs="Times New Roman"/>
          <w:bCs/>
          <w:sz w:val="24"/>
          <w:szCs w:val="24"/>
          <w:lang w:eastAsia="ar-SA"/>
        </w:rPr>
        <w:t>płatność faktury do 30 dni – 20</w:t>
      </w:r>
      <w:r w:rsidR="00381425" w:rsidRPr="007A2E81">
        <w:rPr>
          <w:rFonts w:ascii="Times New Roman" w:eastAsia="Times New Roman" w:hAnsi="Times New Roman" w:cs="Times New Roman"/>
          <w:bCs/>
          <w:sz w:val="24"/>
          <w:szCs w:val="24"/>
          <w:lang w:eastAsia="ar-SA"/>
        </w:rPr>
        <w:t>,00</w:t>
      </w:r>
      <w:r w:rsidRPr="007A2E81">
        <w:rPr>
          <w:rFonts w:ascii="Times New Roman" w:eastAsia="Times New Roman" w:hAnsi="Times New Roman" w:cs="Times New Roman"/>
          <w:bCs/>
          <w:sz w:val="24"/>
          <w:szCs w:val="24"/>
          <w:lang w:eastAsia="ar-SA"/>
        </w:rPr>
        <w:t xml:space="preserve"> pkt</w:t>
      </w:r>
    </w:p>
    <w:p w14:paraId="2C4DBC78" w14:textId="77777777" w:rsidR="00F15EDC" w:rsidRPr="007A2E81" w:rsidRDefault="00F15EDC" w:rsidP="00F15EDC">
      <w:pPr>
        <w:tabs>
          <w:tab w:val="num" w:pos="720"/>
        </w:tabs>
        <w:suppressAutoHyphens/>
        <w:spacing w:after="0"/>
        <w:jc w:val="both"/>
        <w:rPr>
          <w:rFonts w:ascii="Times New Roman" w:eastAsia="Times New Roman" w:hAnsi="Times New Roman" w:cs="Times New Roman"/>
          <w:bCs/>
          <w:sz w:val="24"/>
          <w:szCs w:val="24"/>
          <w:lang w:eastAsia="ar-SA"/>
        </w:rPr>
      </w:pPr>
      <w:bookmarkStart w:id="31" w:name="_Hlk109199272"/>
      <w:r w:rsidRPr="007A2E81">
        <w:rPr>
          <w:rFonts w:ascii="Times New Roman" w:eastAsia="Times New Roman" w:hAnsi="Times New Roman" w:cs="Times New Roman"/>
          <w:bCs/>
          <w:sz w:val="24"/>
          <w:szCs w:val="24"/>
          <w:lang w:eastAsia="ar-SA"/>
        </w:rPr>
        <w:t>Należy zaznaczyć „</w:t>
      </w:r>
      <w:r w:rsidRPr="007A2E81">
        <w:rPr>
          <w:rFonts w:ascii="Times New Roman" w:eastAsia="Times New Roman" w:hAnsi="Times New Roman" w:cs="Times New Roman"/>
          <w:b/>
          <w:sz w:val="24"/>
          <w:szCs w:val="24"/>
          <w:lang w:eastAsia="ar-SA"/>
        </w:rPr>
        <w:t>X</w:t>
      </w:r>
      <w:r w:rsidRPr="007A2E81">
        <w:rPr>
          <w:rFonts w:ascii="Times New Roman" w:eastAsia="Times New Roman" w:hAnsi="Times New Roman" w:cs="Times New Roman"/>
          <w:bCs/>
          <w:sz w:val="24"/>
          <w:szCs w:val="24"/>
          <w:lang w:eastAsia="ar-SA"/>
        </w:rPr>
        <w:t>” przy wybranym terminie płatności faktury.</w:t>
      </w:r>
    </w:p>
    <w:p w14:paraId="3D440FAD" w14:textId="4C511AA4" w:rsidR="00F15EDC" w:rsidRPr="007A2E81" w:rsidRDefault="00F15EDC" w:rsidP="00F15EDC">
      <w:pPr>
        <w:tabs>
          <w:tab w:val="num" w:pos="720"/>
        </w:tabs>
        <w:suppressAutoHyphens/>
        <w:spacing w:after="0"/>
        <w:jc w:val="both"/>
        <w:rPr>
          <w:rFonts w:ascii="Times New Roman" w:eastAsia="Times New Roman" w:hAnsi="Times New Roman" w:cs="Times New Roman"/>
          <w:bCs/>
          <w:i/>
          <w:iCs/>
          <w:sz w:val="24"/>
          <w:szCs w:val="24"/>
          <w:lang w:eastAsia="ar-SA"/>
        </w:rPr>
      </w:pPr>
      <w:r w:rsidRPr="007A2E81">
        <w:rPr>
          <w:rFonts w:ascii="Times New Roman" w:eastAsia="Times New Roman" w:hAnsi="Times New Roman" w:cs="Times New Roman"/>
          <w:bCs/>
          <w:i/>
          <w:iCs/>
          <w:sz w:val="24"/>
          <w:szCs w:val="24"/>
          <w:lang w:eastAsia="ar-SA"/>
        </w:rPr>
        <w:t>W przypadku nie dokonania wyboru (nie zaznaczenia) przez Wykonawcę Zamawiający przyjmie do wyliczenia punktacji opcję płatność faktury do 14 dni – 0</w:t>
      </w:r>
      <w:r w:rsidR="00381425" w:rsidRPr="007A2E81">
        <w:rPr>
          <w:rFonts w:ascii="Times New Roman" w:eastAsia="Times New Roman" w:hAnsi="Times New Roman" w:cs="Times New Roman"/>
          <w:bCs/>
          <w:i/>
          <w:iCs/>
          <w:sz w:val="24"/>
          <w:szCs w:val="24"/>
          <w:lang w:eastAsia="ar-SA"/>
        </w:rPr>
        <w:t>,00</w:t>
      </w:r>
      <w:r w:rsidRPr="007A2E81">
        <w:rPr>
          <w:rFonts w:ascii="Times New Roman" w:eastAsia="Times New Roman" w:hAnsi="Times New Roman" w:cs="Times New Roman"/>
          <w:bCs/>
          <w:i/>
          <w:iCs/>
          <w:sz w:val="24"/>
          <w:szCs w:val="24"/>
          <w:lang w:eastAsia="ar-SA"/>
        </w:rPr>
        <w:t xml:space="preserve"> pkt</w:t>
      </w:r>
    </w:p>
    <w:p w14:paraId="771A2FA5" w14:textId="00B130E3" w:rsidR="00F15EDC" w:rsidRPr="007A2E81"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bookmarkStart w:id="32" w:name="_Hlk109212572"/>
      <w:bookmarkEnd w:id="31"/>
      <w:r w:rsidRPr="007A2E81">
        <w:rPr>
          <w:rFonts w:ascii="Times New Roman" w:eastAsia="Times New Roman" w:hAnsi="Times New Roman" w:cs="Times New Roman"/>
          <w:b/>
          <w:sz w:val="24"/>
          <w:szCs w:val="24"/>
          <w:lang w:eastAsia="ar-SA"/>
        </w:rPr>
        <w:t>3) w k</w:t>
      </w:r>
      <w:r w:rsidRPr="007A2E81">
        <w:rPr>
          <w:rFonts w:ascii="Times New Roman" w:eastAsia="Times New Roman" w:hAnsi="Times New Roman" w:cs="Times New Roman"/>
          <w:b/>
          <w:bCs/>
          <w:sz w:val="24"/>
          <w:szCs w:val="24"/>
          <w:lang w:eastAsia="ar-SA"/>
        </w:rPr>
        <w:t xml:space="preserve">ryterium: </w:t>
      </w:r>
      <w:r w:rsidRPr="007A2E81">
        <w:rPr>
          <w:rFonts w:ascii="Times New Roman" w:eastAsia="Times New Roman" w:hAnsi="Times New Roman" w:cs="Times New Roman"/>
          <w:bCs/>
          <w:sz w:val="24"/>
          <w:szCs w:val="24"/>
          <w:lang w:eastAsia="pl-PL"/>
        </w:rPr>
        <w:t>„</w:t>
      </w:r>
      <w:r w:rsidR="00A14570" w:rsidRPr="007A2E81">
        <w:rPr>
          <w:rFonts w:ascii="Times New Roman" w:hAnsi="Times New Roman" w:cs="Times New Roman"/>
          <w:b/>
          <w:bCs/>
          <w:sz w:val="24"/>
          <w:szCs w:val="24"/>
        </w:rPr>
        <w:t>atrakcyjność formy ekologicznych zajęć edukacyjnych</w:t>
      </w:r>
      <w:r w:rsidRPr="007A2E81">
        <w:rPr>
          <w:rFonts w:ascii="Times New Roman" w:hAnsi="Times New Roman" w:cs="Times New Roman"/>
          <w:b/>
          <w:bCs/>
          <w:sz w:val="24"/>
          <w:szCs w:val="24"/>
        </w:rPr>
        <w:t xml:space="preserve">” </w:t>
      </w:r>
      <w:r w:rsidR="00656C75" w:rsidRPr="007A2E81">
        <w:rPr>
          <w:rFonts w:ascii="Times New Roman" w:eastAsia="Times New Roman" w:hAnsi="Times New Roman" w:cs="Times New Roman"/>
          <w:sz w:val="24"/>
          <w:szCs w:val="24"/>
          <w:lang w:eastAsia="ar-SA"/>
        </w:rPr>
        <w:t>dla uczniów klas IV-VI szkół podstawowych prowadzonych przez Miasto Mława</w:t>
      </w:r>
      <w:r w:rsidRPr="007A2E81">
        <w:rPr>
          <w:rFonts w:ascii="Times New Roman" w:eastAsia="Times New Roman" w:hAnsi="Times New Roman" w:cs="Times New Roman"/>
          <w:sz w:val="24"/>
          <w:szCs w:val="24"/>
          <w:lang w:eastAsia="ar-SA"/>
        </w:rPr>
        <w:t>:</w:t>
      </w:r>
    </w:p>
    <w:p w14:paraId="42A2B7F0" w14:textId="76B70A9D" w:rsidR="00F15EDC" w:rsidRPr="007A2E81" w:rsidRDefault="00656C75" w:rsidP="001D2C91">
      <w:pPr>
        <w:numPr>
          <w:ilvl w:val="0"/>
          <w:numId w:val="20"/>
        </w:numPr>
        <w:suppressAutoHyphens/>
        <w:spacing w:after="0" w:line="240" w:lineRule="auto"/>
        <w:ind w:left="0" w:firstLine="0"/>
        <w:jc w:val="both"/>
        <w:rPr>
          <w:rFonts w:ascii="Times New Roman" w:eastAsia="Times New Roman" w:hAnsi="Times New Roman" w:cs="Times New Roman"/>
          <w:sz w:val="24"/>
          <w:szCs w:val="24"/>
          <w:lang w:eastAsia="ar-SA"/>
        </w:rPr>
      </w:pPr>
      <w:bookmarkStart w:id="33" w:name="_Hlk236826660"/>
      <w:bookmarkStart w:id="34" w:name="_Hlk109199324"/>
      <w:r w:rsidRPr="007A2E81">
        <w:rPr>
          <w:rFonts w:ascii="Times New Roman" w:eastAsia="Times New Roman" w:hAnsi="Times New Roman" w:cs="Times New Roman"/>
          <w:sz w:val="24"/>
          <w:szCs w:val="24"/>
          <w:lang w:eastAsia="ar-SA"/>
        </w:rPr>
        <w:t xml:space="preserve">Wykonawca zobowiązuje się </w:t>
      </w:r>
      <w:r w:rsidR="00670AE2" w:rsidRPr="007A2E81">
        <w:rPr>
          <w:rFonts w:ascii="Times New Roman" w:eastAsia="Times New Roman" w:hAnsi="Times New Roman" w:cs="Times New Roman"/>
          <w:sz w:val="24"/>
          <w:szCs w:val="24"/>
          <w:lang w:eastAsia="ar-SA"/>
        </w:rPr>
        <w:t>przeprowadzić</w:t>
      </w:r>
      <w:r w:rsidRPr="007A2E81">
        <w:rPr>
          <w:rFonts w:ascii="Times New Roman" w:eastAsia="Times New Roman" w:hAnsi="Times New Roman" w:cs="Times New Roman"/>
          <w:sz w:val="24"/>
          <w:szCs w:val="24"/>
          <w:lang w:eastAsia="ar-SA"/>
        </w:rPr>
        <w:t xml:space="preserve"> ekologiczne zajęcia edukacyjne</w:t>
      </w:r>
      <w:r w:rsidR="00F15EDC" w:rsidRPr="007A2E81">
        <w:rPr>
          <w:rFonts w:ascii="Times New Roman" w:eastAsia="Times New Roman" w:hAnsi="Times New Roman" w:cs="Times New Roman"/>
          <w:sz w:val="24"/>
          <w:szCs w:val="24"/>
          <w:lang w:eastAsia="ar-SA"/>
        </w:rPr>
        <w:t xml:space="preserve"> na zasadach ustalonych w </w:t>
      </w:r>
      <w:r w:rsidR="00A36B47" w:rsidRPr="007A2E81">
        <w:rPr>
          <w:rFonts w:ascii="Times New Roman" w:eastAsia="Times New Roman" w:hAnsi="Times New Roman" w:cs="Times New Roman"/>
          <w:sz w:val="24"/>
          <w:szCs w:val="24"/>
          <w:lang w:eastAsia="ar-SA"/>
        </w:rPr>
        <w:t xml:space="preserve">załączniku nr 1 do </w:t>
      </w:r>
      <w:r w:rsidR="00F15EDC" w:rsidRPr="007A2E81">
        <w:rPr>
          <w:rFonts w:ascii="Times New Roman" w:eastAsia="Times New Roman" w:hAnsi="Times New Roman" w:cs="Times New Roman"/>
          <w:sz w:val="24"/>
          <w:szCs w:val="24"/>
          <w:lang w:eastAsia="ar-SA"/>
        </w:rPr>
        <w:t>SWZ</w:t>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w formie prelekcji</w:t>
      </w:r>
      <w:r w:rsidR="00F15EDC" w:rsidRPr="007A2E81">
        <w:rPr>
          <w:rFonts w:ascii="Times New Roman" w:eastAsia="Times New Roman" w:hAnsi="Times New Roman" w:cs="Times New Roman"/>
          <w:b/>
          <w:bCs/>
          <w:sz w:val="24"/>
          <w:szCs w:val="24"/>
          <w:lang w:eastAsia="ar-SA"/>
        </w:rPr>
        <w:t xml:space="preserve"> </w:t>
      </w:r>
      <w:bookmarkEnd w:id="33"/>
      <w:r w:rsidR="00381425" w:rsidRPr="007A2E81">
        <w:rPr>
          <w:rFonts w:ascii="Times New Roman" w:eastAsia="Times New Roman" w:hAnsi="Times New Roman" w:cs="Times New Roman"/>
          <w:b/>
          <w:bCs/>
          <w:sz w:val="24"/>
          <w:szCs w:val="24"/>
          <w:lang w:eastAsia="ar-SA"/>
        </w:rPr>
        <w:t>–</w:t>
      </w:r>
      <w:r w:rsidR="00F15EDC" w:rsidRPr="007A2E81">
        <w:rPr>
          <w:rFonts w:ascii="Times New Roman" w:eastAsia="Times New Roman" w:hAnsi="Times New Roman" w:cs="Times New Roman"/>
          <w:b/>
          <w:bCs/>
          <w:sz w:val="24"/>
          <w:szCs w:val="24"/>
          <w:lang w:eastAsia="ar-SA"/>
        </w:rPr>
        <w:t xml:space="preserve"> 0</w:t>
      </w:r>
      <w:r w:rsidR="00381425" w:rsidRPr="007A2E81">
        <w:rPr>
          <w:rFonts w:ascii="Times New Roman" w:eastAsia="Times New Roman" w:hAnsi="Times New Roman" w:cs="Times New Roman"/>
          <w:b/>
          <w:bCs/>
          <w:sz w:val="24"/>
          <w:szCs w:val="24"/>
          <w:lang w:eastAsia="ar-SA"/>
        </w:rPr>
        <w:t>,00</w:t>
      </w:r>
      <w:r w:rsidR="00F15EDC" w:rsidRPr="007A2E81">
        <w:rPr>
          <w:rFonts w:ascii="Times New Roman" w:eastAsia="Times New Roman" w:hAnsi="Times New Roman" w:cs="Times New Roman"/>
          <w:b/>
          <w:bCs/>
          <w:sz w:val="24"/>
          <w:szCs w:val="24"/>
          <w:lang w:eastAsia="ar-SA"/>
        </w:rPr>
        <w:t xml:space="preserve"> pkt</w:t>
      </w:r>
    </w:p>
    <w:bookmarkEnd w:id="34"/>
    <w:p w14:paraId="77775AB6" w14:textId="0F23ED6B" w:rsidR="00F15EDC" w:rsidRPr="007A2E81" w:rsidRDefault="00F15EDC" w:rsidP="001D2C91">
      <w:pPr>
        <w:numPr>
          <w:ilvl w:val="0"/>
          <w:numId w:val="20"/>
        </w:numPr>
        <w:suppressAutoHyphens/>
        <w:spacing w:after="0" w:line="240" w:lineRule="auto"/>
        <w:ind w:left="0" w:firstLine="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 </w:t>
      </w:r>
      <w:r w:rsidR="00656C75" w:rsidRPr="007A2E81">
        <w:rPr>
          <w:rFonts w:ascii="Times New Roman" w:eastAsia="Times New Roman" w:hAnsi="Times New Roman" w:cs="Times New Roman"/>
          <w:sz w:val="24"/>
          <w:szCs w:val="24"/>
          <w:lang w:eastAsia="ar-SA"/>
        </w:rPr>
        <w:t xml:space="preserve">Wykonawca zobowiązuje się </w:t>
      </w:r>
      <w:r w:rsidR="00670AE2" w:rsidRPr="007A2E81">
        <w:rPr>
          <w:rFonts w:ascii="Times New Roman" w:eastAsia="Times New Roman" w:hAnsi="Times New Roman" w:cs="Times New Roman"/>
          <w:sz w:val="24"/>
          <w:szCs w:val="24"/>
          <w:lang w:eastAsia="ar-SA"/>
        </w:rPr>
        <w:t>przeprowadzić</w:t>
      </w:r>
      <w:r w:rsidR="00656C75" w:rsidRPr="007A2E81">
        <w:rPr>
          <w:rFonts w:ascii="Times New Roman" w:eastAsia="Times New Roman" w:hAnsi="Times New Roman" w:cs="Times New Roman"/>
          <w:sz w:val="24"/>
          <w:szCs w:val="24"/>
          <w:lang w:eastAsia="ar-SA"/>
        </w:rPr>
        <w:t xml:space="preserve"> ekologiczne zajęcia edukacyjne na zasadach ustalonych w </w:t>
      </w:r>
      <w:bookmarkStart w:id="35" w:name="_Hlk237003426"/>
      <w:r w:rsidR="005F5BED" w:rsidRPr="007A2E81">
        <w:rPr>
          <w:rFonts w:ascii="Times New Roman" w:eastAsia="Times New Roman" w:hAnsi="Times New Roman" w:cs="Times New Roman"/>
          <w:sz w:val="24"/>
          <w:szCs w:val="24"/>
          <w:lang w:eastAsia="ar-SA"/>
        </w:rPr>
        <w:t xml:space="preserve">załączniku nr 1 do </w:t>
      </w:r>
      <w:bookmarkEnd w:id="35"/>
      <w:r w:rsidR="00656C75" w:rsidRPr="007A2E81">
        <w:rPr>
          <w:rFonts w:ascii="Times New Roman" w:eastAsia="Times New Roman" w:hAnsi="Times New Roman" w:cs="Times New Roman"/>
          <w:sz w:val="24"/>
          <w:szCs w:val="24"/>
          <w:lang w:eastAsia="ar-SA"/>
        </w:rPr>
        <w:t xml:space="preserve">SWZ </w:t>
      </w:r>
      <w:r w:rsidR="00656C75" w:rsidRPr="007A2E81">
        <w:rPr>
          <w:rFonts w:ascii="Times New Roman" w:eastAsia="Times New Roman" w:hAnsi="Times New Roman" w:cs="Times New Roman"/>
          <w:b/>
          <w:bCs/>
          <w:sz w:val="24"/>
          <w:szCs w:val="24"/>
          <w:lang w:eastAsia="ar-SA"/>
        </w:rPr>
        <w:t>w formie warsztatów</w:t>
      </w:r>
      <w:r w:rsidR="005F5BED" w:rsidRPr="007A2E81">
        <w:rPr>
          <w:rFonts w:ascii="Times New Roman" w:eastAsia="Times New Roman" w:hAnsi="Times New Roman" w:cs="Times New Roman"/>
          <w:b/>
          <w:bCs/>
          <w:sz w:val="24"/>
          <w:szCs w:val="24"/>
          <w:lang w:eastAsia="ar-SA"/>
        </w:rPr>
        <w:t xml:space="preserve"> kreatywnych</w:t>
      </w:r>
      <w:r w:rsidR="00656C75" w:rsidRPr="007A2E81">
        <w:rPr>
          <w:rFonts w:ascii="Times New Roman" w:eastAsia="Times New Roman" w:hAnsi="Times New Roman" w:cs="Times New Roman"/>
          <w:b/>
          <w:bCs/>
          <w:sz w:val="24"/>
          <w:szCs w:val="24"/>
          <w:lang w:eastAsia="ar-SA"/>
        </w:rPr>
        <w:t xml:space="preserve"> </w:t>
      </w:r>
      <w:r w:rsidR="00381425" w:rsidRPr="007A2E81">
        <w:rPr>
          <w:rFonts w:ascii="Times New Roman" w:eastAsia="Times New Roman" w:hAnsi="Times New Roman" w:cs="Times New Roman"/>
          <w:sz w:val="24"/>
          <w:szCs w:val="24"/>
          <w:lang w:eastAsia="ar-SA"/>
        </w:rPr>
        <w:t>–</w:t>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20</w:t>
      </w:r>
      <w:r w:rsidR="00381425" w:rsidRPr="007A2E81">
        <w:rPr>
          <w:rFonts w:ascii="Times New Roman" w:eastAsia="Times New Roman" w:hAnsi="Times New Roman" w:cs="Times New Roman"/>
          <w:b/>
          <w:bCs/>
          <w:sz w:val="24"/>
          <w:szCs w:val="24"/>
          <w:lang w:eastAsia="ar-SA"/>
        </w:rPr>
        <w:t>,00</w:t>
      </w:r>
      <w:r w:rsidRPr="007A2E81">
        <w:rPr>
          <w:rFonts w:ascii="Times New Roman" w:eastAsia="Times New Roman" w:hAnsi="Times New Roman" w:cs="Times New Roman"/>
          <w:b/>
          <w:bCs/>
          <w:sz w:val="24"/>
          <w:szCs w:val="24"/>
          <w:lang w:eastAsia="ar-SA"/>
        </w:rPr>
        <w:t xml:space="preserve"> pkt</w:t>
      </w:r>
    </w:p>
    <w:p w14:paraId="38DFE0DE" w14:textId="0FFA526B" w:rsidR="00F15EDC" w:rsidRPr="007A2E81" w:rsidRDefault="00F15EDC" w:rsidP="00F15EDC">
      <w:pPr>
        <w:tabs>
          <w:tab w:val="num" w:pos="720"/>
        </w:tabs>
        <w:suppressAutoHyphens/>
        <w:spacing w:after="0"/>
        <w:jc w:val="both"/>
        <w:rPr>
          <w:rFonts w:ascii="Times New Roman" w:eastAsia="Times New Roman" w:hAnsi="Times New Roman" w:cs="Times New Roman"/>
          <w:bCs/>
          <w:sz w:val="24"/>
          <w:szCs w:val="24"/>
          <w:lang w:eastAsia="ar-SA"/>
        </w:rPr>
      </w:pPr>
      <w:r w:rsidRPr="007A2E81">
        <w:rPr>
          <w:rFonts w:ascii="Times New Roman" w:eastAsia="Times New Roman" w:hAnsi="Times New Roman" w:cs="Times New Roman"/>
          <w:bCs/>
          <w:sz w:val="24"/>
          <w:szCs w:val="24"/>
          <w:lang w:eastAsia="ar-SA"/>
        </w:rPr>
        <w:t>Należy zaznaczyć „</w:t>
      </w:r>
      <w:r w:rsidRPr="007A2E81">
        <w:rPr>
          <w:rFonts w:ascii="Times New Roman" w:eastAsia="Times New Roman" w:hAnsi="Times New Roman" w:cs="Times New Roman"/>
          <w:b/>
          <w:sz w:val="24"/>
          <w:szCs w:val="24"/>
          <w:lang w:eastAsia="ar-SA"/>
        </w:rPr>
        <w:t>X</w:t>
      </w:r>
      <w:r w:rsidRPr="007A2E81">
        <w:rPr>
          <w:rFonts w:ascii="Times New Roman" w:eastAsia="Times New Roman" w:hAnsi="Times New Roman" w:cs="Times New Roman"/>
          <w:bCs/>
          <w:sz w:val="24"/>
          <w:szCs w:val="24"/>
          <w:lang w:eastAsia="ar-SA"/>
        </w:rPr>
        <w:t>” p</w:t>
      </w:r>
      <w:r w:rsidR="00A6020B" w:rsidRPr="007A2E81">
        <w:rPr>
          <w:rFonts w:ascii="Times New Roman" w:eastAsia="Times New Roman" w:hAnsi="Times New Roman" w:cs="Times New Roman"/>
          <w:bCs/>
          <w:sz w:val="24"/>
          <w:szCs w:val="24"/>
          <w:lang w:eastAsia="ar-SA"/>
        </w:rPr>
        <w:t>rzy wybranej formie realizacji ekologicznych zajęć edukacyjnych.</w:t>
      </w:r>
      <w:r w:rsidRPr="007A2E81">
        <w:rPr>
          <w:rFonts w:ascii="Times New Roman" w:eastAsia="Times New Roman" w:hAnsi="Times New Roman" w:cs="Times New Roman"/>
          <w:bCs/>
          <w:sz w:val="24"/>
          <w:szCs w:val="24"/>
          <w:lang w:eastAsia="ar-SA"/>
        </w:rPr>
        <w:t xml:space="preserve"> </w:t>
      </w:r>
    </w:p>
    <w:bookmarkEnd w:id="32"/>
    <w:p w14:paraId="7FC27C16" w14:textId="03E48580" w:rsidR="00F15EDC" w:rsidRPr="007A2E81" w:rsidRDefault="00F15EDC" w:rsidP="00F15EDC">
      <w:pPr>
        <w:tabs>
          <w:tab w:val="num" w:pos="720"/>
        </w:tabs>
        <w:suppressAutoHyphens/>
        <w:spacing w:after="0"/>
        <w:jc w:val="both"/>
        <w:rPr>
          <w:rFonts w:ascii="Times New Roman" w:eastAsia="Times New Roman" w:hAnsi="Times New Roman" w:cs="Times New Roman"/>
          <w:bCs/>
          <w:i/>
          <w:iCs/>
          <w:sz w:val="24"/>
          <w:szCs w:val="24"/>
          <w:lang w:eastAsia="ar-SA"/>
        </w:rPr>
      </w:pPr>
      <w:r w:rsidRPr="007A2E81">
        <w:rPr>
          <w:rFonts w:ascii="Times New Roman" w:eastAsia="Times New Roman" w:hAnsi="Times New Roman" w:cs="Times New Roman"/>
          <w:bCs/>
          <w:i/>
          <w:iCs/>
          <w:sz w:val="24"/>
          <w:szCs w:val="24"/>
          <w:lang w:eastAsia="ar-SA"/>
        </w:rPr>
        <w:t xml:space="preserve">W przypadku nie dokonania wyboru </w:t>
      </w:r>
      <w:r w:rsidR="00A36B47" w:rsidRPr="007A2E81">
        <w:rPr>
          <w:rFonts w:ascii="Times New Roman" w:eastAsia="Times New Roman" w:hAnsi="Times New Roman" w:cs="Times New Roman"/>
          <w:bCs/>
          <w:i/>
          <w:iCs/>
          <w:sz w:val="24"/>
          <w:szCs w:val="24"/>
          <w:lang w:eastAsia="ar-SA"/>
        </w:rPr>
        <w:t xml:space="preserve"> i </w:t>
      </w:r>
      <w:r w:rsidRPr="007A2E81">
        <w:rPr>
          <w:rFonts w:ascii="Times New Roman" w:eastAsia="Times New Roman" w:hAnsi="Times New Roman" w:cs="Times New Roman"/>
          <w:bCs/>
          <w:i/>
          <w:iCs/>
          <w:sz w:val="24"/>
          <w:szCs w:val="24"/>
          <w:lang w:eastAsia="ar-SA"/>
        </w:rPr>
        <w:t>nie zaznaczenia</w:t>
      </w:r>
      <w:r w:rsidR="00A36B47" w:rsidRPr="007A2E81">
        <w:rPr>
          <w:rFonts w:ascii="Times New Roman" w:eastAsia="Times New Roman" w:hAnsi="Times New Roman" w:cs="Times New Roman"/>
          <w:bCs/>
          <w:i/>
          <w:iCs/>
          <w:sz w:val="24"/>
          <w:szCs w:val="24"/>
          <w:lang w:eastAsia="ar-SA"/>
        </w:rPr>
        <w:t xml:space="preserve"> wybranej formy realizacji ekologicznych zajęć edukacyjnych</w:t>
      </w:r>
      <w:r w:rsidRPr="007A2E81">
        <w:rPr>
          <w:rFonts w:ascii="Times New Roman" w:eastAsia="Times New Roman" w:hAnsi="Times New Roman" w:cs="Times New Roman"/>
          <w:bCs/>
          <w:i/>
          <w:iCs/>
          <w:sz w:val="24"/>
          <w:szCs w:val="24"/>
          <w:lang w:eastAsia="ar-SA"/>
        </w:rPr>
        <w:t xml:space="preserve"> przez Wykonawcę, Zamawiający przyjmie do wyliczenia punktacji opcję  </w:t>
      </w:r>
      <w:r w:rsidR="00F5090F" w:rsidRPr="007A2E81">
        <w:rPr>
          <w:rFonts w:ascii="Times New Roman" w:eastAsia="Times New Roman" w:hAnsi="Times New Roman" w:cs="Times New Roman"/>
          <w:bCs/>
          <w:i/>
          <w:iCs/>
          <w:sz w:val="24"/>
          <w:szCs w:val="24"/>
          <w:lang w:eastAsia="ar-SA"/>
        </w:rPr>
        <w:t xml:space="preserve">„Wykonawca zobowiązuje się </w:t>
      </w:r>
      <w:r w:rsidR="00A36B47" w:rsidRPr="007A2E81">
        <w:rPr>
          <w:rFonts w:ascii="Times New Roman" w:eastAsia="Times New Roman" w:hAnsi="Times New Roman" w:cs="Times New Roman"/>
          <w:bCs/>
          <w:i/>
          <w:iCs/>
          <w:sz w:val="24"/>
          <w:szCs w:val="24"/>
          <w:lang w:eastAsia="ar-SA"/>
        </w:rPr>
        <w:t>przeprowadzić</w:t>
      </w:r>
      <w:r w:rsidR="00F5090F" w:rsidRPr="007A2E81">
        <w:rPr>
          <w:rFonts w:ascii="Times New Roman" w:eastAsia="Times New Roman" w:hAnsi="Times New Roman" w:cs="Times New Roman"/>
          <w:bCs/>
          <w:i/>
          <w:iCs/>
          <w:sz w:val="24"/>
          <w:szCs w:val="24"/>
          <w:lang w:eastAsia="ar-SA"/>
        </w:rPr>
        <w:t xml:space="preserve"> ekologiczne zajęcia edukacyjne na zasadach ustalonych w </w:t>
      </w:r>
      <w:r w:rsidR="00A36B47" w:rsidRPr="007A2E81">
        <w:rPr>
          <w:rFonts w:ascii="Times New Roman" w:eastAsia="Times New Roman" w:hAnsi="Times New Roman" w:cs="Times New Roman"/>
          <w:bCs/>
          <w:i/>
          <w:iCs/>
          <w:sz w:val="24"/>
          <w:szCs w:val="24"/>
          <w:lang w:eastAsia="ar-SA"/>
        </w:rPr>
        <w:t xml:space="preserve">załączniku nr 1 do </w:t>
      </w:r>
      <w:r w:rsidR="00F5090F" w:rsidRPr="007A2E81">
        <w:rPr>
          <w:rFonts w:ascii="Times New Roman" w:eastAsia="Times New Roman" w:hAnsi="Times New Roman" w:cs="Times New Roman"/>
          <w:bCs/>
          <w:i/>
          <w:iCs/>
          <w:sz w:val="24"/>
          <w:szCs w:val="24"/>
          <w:lang w:eastAsia="ar-SA"/>
        </w:rPr>
        <w:t xml:space="preserve">SWZ </w:t>
      </w:r>
      <w:r w:rsidR="00F5090F" w:rsidRPr="007A2E81">
        <w:rPr>
          <w:rFonts w:ascii="Times New Roman" w:eastAsia="Times New Roman" w:hAnsi="Times New Roman" w:cs="Times New Roman"/>
          <w:b/>
          <w:bCs/>
          <w:i/>
          <w:iCs/>
          <w:sz w:val="24"/>
          <w:szCs w:val="24"/>
          <w:lang w:eastAsia="ar-SA"/>
        </w:rPr>
        <w:t>w formie prelekcji”</w:t>
      </w:r>
      <w:r w:rsidRPr="007A2E81">
        <w:rPr>
          <w:rFonts w:ascii="Times New Roman" w:eastAsia="Times New Roman" w:hAnsi="Times New Roman" w:cs="Times New Roman"/>
          <w:bCs/>
          <w:i/>
          <w:iCs/>
          <w:sz w:val="24"/>
          <w:szCs w:val="24"/>
          <w:lang w:eastAsia="ar-SA"/>
        </w:rPr>
        <w:t xml:space="preserve"> </w:t>
      </w:r>
      <w:r w:rsidR="00381425" w:rsidRPr="007A2E81">
        <w:rPr>
          <w:rFonts w:ascii="Times New Roman" w:eastAsia="Times New Roman" w:hAnsi="Times New Roman" w:cs="Times New Roman"/>
          <w:bCs/>
          <w:i/>
          <w:iCs/>
          <w:sz w:val="24"/>
          <w:szCs w:val="24"/>
          <w:lang w:eastAsia="ar-SA"/>
        </w:rPr>
        <w:t>–</w:t>
      </w:r>
      <w:r w:rsidRPr="007A2E81">
        <w:rPr>
          <w:rFonts w:ascii="Times New Roman" w:eastAsia="Times New Roman" w:hAnsi="Times New Roman" w:cs="Times New Roman"/>
          <w:bCs/>
          <w:i/>
          <w:iCs/>
          <w:sz w:val="24"/>
          <w:szCs w:val="24"/>
          <w:lang w:eastAsia="ar-SA"/>
        </w:rPr>
        <w:t xml:space="preserve"> 0</w:t>
      </w:r>
      <w:r w:rsidR="00381425" w:rsidRPr="007A2E81">
        <w:rPr>
          <w:rFonts w:ascii="Times New Roman" w:eastAsia="Times New Roman" w:hAnsi="Times New Roman" w:cs="Times New Roman"/>
          <w:bCs/>
          <w:i/>
          <w:iCs/>
          <w:sz w:val="24"/>
          <w:szCs w:val="24"/>
          <w:lang w:eastAsia="ar-SA"/>
        </w:rPr>
        <w:t>,00</w:t>
      </w:r>
      <w:r w:rsidRPr="007A2E81">
        <w:rPr>
          <w:rFonts w:ascii="Times New Roman" w:eastAsia="Times New Roman" w:hAnsi="Times New Roman" w:cs="Times New Roman"/>
          <w:bCs/>
          <w:i/>
          <w:iCs/>
          <w:sz w:val="24"/>
          <w:szCs w:val="24"/>
          <w:lang w:eastAsia="ar-SA"/>
        </w:rPr>
        <w:t xml:space="preserve"> pkt</w:t>
      </w:r>
      <w:r w:rsidR="00F5090F" w:rsidRPr="007A2E81">
        <w:rPr>
          <w:rFonts w:ascii="Times New Roman" w:eastAsia="Times New Roman" w:hAnsi="Times New Roman" w:cs="Times New Roman"/>
          <w:bCs/>
          <w:i/>
          <w:iCs/>
          <w:sz w:val="24"/>
          <w:szCs w:val="24"/>
          <w:lang w:eastAsia="ar-SA"/>
        </w:rPr>
        <w:t xml:space="preserve"> (</w:t>
      </w:r>
      <w:r w:rsidR="00A36B47" w:rsidRPr="007A2E81">
        <w:rPr>
          <w:rFonts w:ascii="Times New Roman" w:eastAsia="Times New Roman" w:hAnsi="Times New Roman" w:cs="Times New Roman"/>
          <w:bCs/>
          <w:i/>
          <w:iCs/>
          <w:sz w:val="24"/>
          <w:szCs w:val="24"/>
          <w:lang w:eastAsia="ar-SA"/>
        </w:rPr>
        <w:t>przeprowadzenie</w:t>
      </w:r>
      <w:r w:rsidR="00F5090F" w:rsidRPr="007A2E81">
        <w:rPr>
          <w:rFonts w:ascii="Times New Roman" w:eastAsia="Times New Roman" w:hAnsi="Times New Roman" w:cs="Times New Roman"/>
          <w:bCs/>
          <w:i/>
          <w:iCs/>
          <w:sz w:val="24"/>
          <w:szCs w:val="24"/>
          <w:lang w:eastAsia="ar-SA"/>
        </w:rPr>
        <w:t xml:space="preserve"> ekologicznych zajęć edukacyjnych </w:t>
      </w:r>
      <w:r w:rsidR="00A36B47" w:rsidRPr="007A2E81">
        <w:rPr>
          <w:rFonts w:ascii="Times New Roman" w:eastAsia="Times New Roman" w:hAnsi="Times New Roman" w:cs="Times New Roman"/>
          <w:bCs/>
          <w:i/>
          <w:iCs/>
          <w:sz w:val="24"/>
          <w:szCs w:val="24"/>
          <w:lang w:eastAsia="ar-SA"/>
        </w:rPr>
        <w:t xml:space="preserve">co najmniej w formie prelekcji </w:t>
      </w:r>
      <w:r w:rsidR="00F5090F" w:rsidRPr="007A2E81">
        <w:rPr>
          <w:rFonts w:ascii="Times New Roman" w:eastAsia="Times New Roman" w:hAnsi="Times New Roman" w:cs="Times New Roman"/>
          <w:bCs/>
          <w:i/>
          <w:iCs/>
          <w:sz w:val="24"/>
          <w:szCs w:val="24"/>
          <w:lang w:eastAsia="ar-SA"/>
        </w:rPr>
        <w:t>w ramach zamówienia jest obligatoryjn</w:t>
      </w:r>
      <w:r w:rsidR="00A36B47" w:rsidRPr="007A2E81">
        <w:rPr>
          <w:rFonts w:ascii="Times New Roman" w:eastAsia="Times New Roman" w:hAnsi="Times New Roman" w:cs="Times New Roman"/>
          <w:bCs/>
          <w:i/>
          <w:iCs/>
          <w:sz w:val="24"/>
          <w:szCs w:val="24"/>
          <w:lang w:eastAsia="ar-SA"/>
        </w:rPr>
        <w:t>e</w:t>
      </w:r>
      <w:r w:rsidR="00F5090F" w:rsidRPr="007A2E81">
        <w:rPr>
          <w:rFonts w:ascii="Times New Roman" w:eastAsia="Times New Roman" w:hAnsi="Times New Roman" w:cs="Times New Roman"/>
          <w:bCs/>
          <w:i/>
          <w:iCs/>
          <w:sz w:val="24"/>
          <w:szCs w:val="24"/>
          <w:lang w:eastAsia="ar-SA"/>
        </w:rPr>
        <w:t>).</w:t>
      </w:r>
    </w:p>
    <w:p w14:paraId="123C7FCA" w14:textId="2BB02663" w:rsidR="00C313F1" w:rsidRPr="007A2E81" w:rsidRDefault="00F15EDC" w:rsidP="00C313F1">
      <w:pPr>
        <w:pStyle w:val="Akapitzlist"/>
        <w:numPr>
          <w:ilvl w:val="0"/>
          <w:numId w:val="57"/>
        </w:numPr>
        <w:tabs>
          <w:tab w:val="left" w:pos="284"/>
          <w:tab w:val="num" w:pos="720"/>
        </w:tabs>
        <w:suppressAutoHyphens/>
        <w:spacing w:after="0"/>
        <w:ind w:left="0" w:firstLine="0"/>
        <w:jc w:val="both"/>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sz w:val="24"/>
          <w:szCs w:val="24"/>
          <w:lang w:eastAsia="ar-SA"/>
        </w:rPr>
        <w:t>Oświadczamy, że PSZOK w okresie od dnia 01.01.202</w:t>
      </w:r>
      <w:r w:rsidR="00590EE1" w:rsidRPr="007A2E81">
        <w:rPr>
          <w:rFonts w:ascii="Times New Roman" w:eastAsia="Times New Roman" w:hAnsi="Times New Roman" w:cs="Times New Roman"/>
          <w:sz w:val="24"/>
          <w:szCs w:val="24"/>
          <w:lang w:eastAsia="ar-SA"/>
        </w:rPr>
        <w:t>7</w:t>
      </w:r>
      <w:r w:rsidRPr="007A2E81">
        <w:rPr>
          <w:rFonts w:ascii="Times New Roman" w:eastAsia="Times New Roman" w:hAnsi="Times New Roman" w:cs="Times New Roman"/>
          <w:sz w:val="24"/>
          <w:szCs w:val="24"/>
          <w:lang w:eastAsia="ar-SA"/>
        </w:rPr>
        <w:t xml:space="preserve"> r. do dnia 31.12.202</w:t>
      </w:r>
      <w:r w:rsidR="00590EE1" w:rsidRPr="007A2E81">
        <w:rPr>
          <w:rFonts w:ascii="Times New Roman" w:eastAsia="Times New Roman" w:hAnsi="Times New Roman" w:cs="Times New Roman"/>
          <w:sz w:val="24"/>
          <w:szCs w:val="24"/>
          <w:lang w:eastAsia="ar-SA"/>
        </w:rPr>
        <w:t>8</w:t>
      </w:r>
      <w:r w:rsidRPr="007A2E81">
        <w:rPr>
          <w:rFonts w:ascii="Times New Roman" w:eastAsia="Times New Roman" w:hAnsi="Times New Roman" w:cs="Times New Roman"/>
          <w:sz w:val="24"/>
          <w:szCs w:val="24"/>
          <w:lang w:eastAsia="ar-SA"/>
        </w:rPr>
        <w:t xml:space="preserve"> r. będzie prowadzony </w:t>
      </w:r>
      <w:r w:rsidRPr="007A2E81">
        <w:rPr>
          <w:rFonts w:ascii="Times New Roman" w:eastAsia="Times New Roman" w:hAnsi="Times New Roman" w:cs="Times New Roman"/>
          <w:b/>
          <w:bCs/>
          <w:sz w:val="24"/>
          <w:szCs w:val="24"/>
          <w:lang w:eastAsia="ar-SA"/>
        </w:rPr>
        <w:t>pod adresem:</w:t>
      </w:r>
    </w:p>
    <w:p w14:paraId="731FDDB1" w14:textId="12784EF0" w:rsidR="00F15EDC" w:rsidRPr="007A2E81" w:rsidRDefault="00F15EDC" w:rsidP="00C313F1">
      <w:pPr>
        <w:tabs>
          <w:tab w:val="num" w:pos="720"/>
        </w:tabs>
        <w:suppressAutoHyphens/>
        <w:spacing w:after="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………………………………………………………………………...……………………….………………………………………………………………………………(proszę wskazać)</w:t>
      </w:r>
    </w:p>
    <w:p w14:paraId="703BB8C0" w14:textId="6A4F20BB" w:rsidR="008C3D65" w:rsidRPr="007A2E81" w:rsidRDefault="008C3D65" w:rsidP="008C3D65">
      <w:pPr>
        <w:tabs>
          <w:tab w:val="num" w:pos="720"/>
        </w:tabs>
        <w:suppressAutoHyphens/>
        <w:spacing w:after="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5) Oświadczamy, że </w:t>
      </w:r>
      <w:r w:rsidR="00DF2E9F" w:rsidRPr="007A2E81">
        <w:rPr>
          <w:rFonts w:ascii="Times New Roman" w:eastAsia="Times New Roman" w:hAnsi="Times New Roman" w:cs="Times New Roman"/>
          <w:sz w:val="24"/>
          <w:szCs w:val="24"/>
          <w:lang w:eastAsia="ar-SA"/>
        </w:rPr>
        <w:t xml:space="preserve">zobowiązujemy się zorganizować i udostępnić dla mieszkańców Mławy </w:t>
      </w:r>
      <w:r w:rsidRPr="007A2E81">
        <w:rPr>
          <w:rFonts w:ascii="Times New Roman" w:eastAsia="Times New Roman" w:hAnsi="Times New Roman" w:cs="Times New Roman"/>
          <w:sz w:val="24"/>
          <w:szCs w:val="24"/>
          <w:lang w:eastAsia="ar-SA"/>
        </w:rPr>
        <w:t xml:space="preserve">Mobilny mini PSZOK w terminach </w:t>
      </w:r>
      <w:r w:rsidR="00DF2E9F" w:rsidRPr="007A2E81">
        <w:rPr>
          <w:rFonts w:ascii="Times New Roman" w:eastAsia="Times New Roman" w:hAnsi="Times New Roman" w:cs="Times New Roman"/>
          <w:sz w:val="24"/>
          <w:szCs w:val="24"/>
          <w:lang w:eastAsia="ar-SA"/>
        </w:rPr>
        <w:t xml:space="preserve">wymienionych </w:t>
      </w:r>
      <w:r w:rsidRPr="007A2E81">
        <w:rPr>
          <w:rFonts w:ascii="Times New Roman" w:eastAsia="Times New Roman" w:hAnsi="Times New Roman" w:cs="Times New Roman"/>
          <w:sz w:val="24"/>
          <w:szCs w:val="24"/>
          <w:lang w:eastAsia="ar-SA"/>
        </w:rPr>
        <w:t xml:space="preserve">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052"/>
        <w:gridCol w:w="1050"/>
        <w:gridCol w:w="1216"/>
        <w:gridCol w:w="1215"/>
        <w:gridCol w:w="1050"/>
        <w:gridCol w:w="975"/>
        <w:gridCol w:w="1289"/>
      </w:tblGrid>
      <w:tr w:rsidR="00DF2E9F" w:rsidRPr="007A2E81" w14:paraId="1B37D958" w14:textId="77777777" w:rsidTr="00E456E6">
        <w:tc>
          <w:tcPr>
            <w:tcW w:w="9062" w:type="dxa"/>
            <w:gridSpan w:val="8"/>
          </w:tcPr>
          <w:p w14:paraId="3B0C01C0" w14:textId="27D28DF0" w:rsidR="008C3D65" w:rsidRPr="007A2E81" w:rsidRDefault="008C3D65" w:rsidP="008C3D65">
            <w:pPr>
              <w:jc w:val="center"/>
              <w:rPr>
                <w:b/>
                <w:bCs/>
                <w:lang w:eastAsia="ar-SA"/>
              </w:rPr>
            </w:pPr>
            <w:r w:rsidRPr="007A2E81">
              <w:rPr>
                <w:b/>
                <w:bCs/>
                <w:lang w:eastAsia="ar-SA"/>
              </w:rPr>
              <w:t>Deklarowane przez Wykonawcę terminy udostępnienia</w:t>
            </w:r>
          </w:p>
          <w:p w14:paraId="56ABE609" w14:textId="539BFDE3" w:rsidR="008C3D65" w:rsidRPr="007A2E81" w:rsidRDefault="008C3D65" w:rsidP="008C3D65">
            <w:pPr>
              <w:jc w:val="center"/>
              <w:rPr>
                <w:b/>
                <w:bCs/>
                <w:lang w:eastAsia="ar-SA"/>
              </w:rPr>
            </w:pPr>
            <w:r w:rsidRPr="007A2E81">
              <w:rPr>
                <w:b/>
                <w:bCs/>
                <w:lang w:eastAsia="ar-SA"/>
              </w:rPr>
              <w:t>mobilnego mini PSZOK dla mieszkańców</w:t>
            </w:r>
          </w:p>
          <w:p w14:paraId="1BA4C575" w14:textId="77777777" w:rsidR="008C3D65" w:rsidRPr="007A2E81" w:rsidRDefault="008C3D65" w:rsidP="008C3D65">
            <w:pPr>
              <w:jc w:val="center"/>
              <w:rPr>
                <w:i/>
                <w:iCs/>
                <w:lang w:eastAsia="ar-SA"/>
              </w:rPr>
            </w:pPr>
            <w:r w:rsidRPr="007A2E81">
              <w:rPr>
                <w:i/>
                <w:iCs/>
                <w:lang w:eastAsia="ar-SA"/>
              </w:rPr>
              <w:t>(w okresie od 1 kwietnia do 31 października)</w:t>
            </w:r>
          </w:p>
        </w:tc>
      </w:tr>
      <w:tr w:rsidR="00DF2E9F" w:rsidRPr="007A2E81" w14:paraId="36E67480" w14:textId="77777777" w:rsidTr="00E456E6">
        <w:tc>
          <w:tcPr>
            <w:tcW w:w="4533" w:type="dxa"/>
            <w:gridSpan w:val="4"/>
          </w:tcPr>
          <w:p w14:paraId="50A10CE8" w14:textId="20193A5C" w:rsidR="008C3D65" w:rsidRPr="007A2E81" w:rsidRDefault="008C3D65" w:rsidP="008C3D65">
            <w:pPr>
              <w:jc w:val="center"/>
              <w:rPr>
                <w:b/>
                <w:bCs/>
                <w:lang w:eastAsia="ar-SA"/>
              </w:rPr>
            </w:pPr>
            <w:r w:rsidRPr="007A2E81">
              <w:rPr>
                <w:b/>
                <w:bCs/>
                <w:lang w:eastAsia="ar-SA"/>
              </w:rPr>
              <w:t>2027 rok</w:t>
            </w:r>
          </w:p>
        </w:tc>
        <w:tc>
          <w:tcPr>
            <w:tcW w:w="4529" w:type="dxa"/>
            <w:gridSpan w:val="4"/>
          </w:tcPr>
          <w:p w14:paraId="4D7905F5" w14:textId="77777777" w:rsidR="008C3D65" w:rsidRPr="007A2E81" w:rsidRDefault="008C3D65" w:rsidP="008C3D65">
            <w:pPr>
              <w:jc w:val="center"/>
              <w:rPr>
                <w:b/>
                <w:bCs/>
                <w:lang w:eastAsia="ar-SA"/>
              </w:rPr>
            </w:pPr>
            <w:r w:rsidRPr="007A2E81">
              <w:rPr>
                <w:b/>
                <w:bCs/>
                <w:lang w:eastAsia="ar-SA"/>
              </w:rPr>
              <w:t>2028 rok</w:t>
            </w:r>
          </w:p>
        </w:tc>
      </w:tr>
      <w:tr w:rsidR="00DF2E9F" w:rsidRPr="007A2E81" w14:paraId="1D05AF34" w14:textId="77777777" w:rsidTr="00E456E6">
        <w:tc>
          <w:tcPr>
            <w:tcW w:w="1215" w:type="dxa"/>
          </w:tcPr>
          <w:p w14:paraId="42102CF0" w14:textId="77777777" w:rsidR="008C3D65" w:rsidRPr="007A2E81" w:rsidRDefault="008C3D65" w:rsidP="008C3D65">
            <w:pPr>
              <w:rPr>
                <w:i/>
                <w:iCs/>
                <w:lang w:eastAsia="ar-SA"/>
              </w:rPr>
            </w:pPr>
          </w:p>
          <w:p w14:paraId="0198D63F" w14:textId="77777777" w:rsidR="008C3D65" w:rsidRPr="007A2E81" w:rsidRDefault="008C3D65" w:rsidP="008C3D65">
            <w:pPr>
              <w:rPr>
                <w:i/>
                <w:iCs/>
                <w:lang w:eastAsia="ar-SA"/>
              </w:rPr>
            </w:pPr>
          </w:p>
        </w:tc>
        <w:tc>
          <w:tcPr>
            <w:tcW w:w="1052" w:type="dxa"/>
          </w:tcPr>
          <w:p w14:paraId="5F5FE74E" w14:textId="77777777" w:rsidR="008C3D65" w:rsidRPr="007A2E81" w:rsidRDefault="008C3D65" w:rsidP="008C3D65">
            <w:pPr>
              <w:rPr>
                <w:i/>
                <w:iCs/>
                <w:lang w:eastAsia="ar-SA"/>
              </w:rPr>
            </w:pPr>
          </w:p>
          <w:p w14:paraId="7D3992EB" w14:textId="77777777" w:rsidR="008C3D65" w:rsidRPr="007A2E81" w:rsidRDefault="008C3D65" w:rsidP="008C3D65">
            <w:pPr>
              <w:rPr>
                <w:i/>
                <w:iCs/>
                <w:lang w:eastAsia="ar-SA"/>
              </w:rPr>
            </w:pPr>
          </w:p>
        </w:tc>
        <w:tc>
          <w:tcPr>
            <w:tcW w:w="1050" w:type="dxa"/>
          </w:tcPr>
          <w:p w14:paraId="24C64925" w14:textId="77777777" w:rsidR="008C3D65" w:rsidRPr="007A2E81" w:rsidRDefault="008C3D65" w:rsidP="008C3D65">
            <w:pPr>
              <w:rPr>
                <w:i/>
                <w:iCs/>
                <w:lang w:eastAsia="ar-SA"/>
              </w:rPr>
            </w:pPr>
          </w:p>
        </w:tc>
        <w:tc>
          <w:tcPr>
            <w:tcW w:w="1216" w:type="dxa"/>
          </w:tcPr>
          <w:p w14:paraId="65F0C903" w14:textId="77777777" w:rsidR="008C3D65" w:rsidRPr="007A2E81" w:rsidRDefault="008C3D65" w:rsidP="008C3D65">
            <w:pPr>
              <w:rPr>
                <w:i/>
                <w:iCs/>
                <w:lang w:eastAsia="ar-SA"/>
              </w:rPr>
            </w:pPr>
          </w:p>
        </w:tc>
        <w:tc>
          <w:tcPr>
            <w:tcW w:w="1215" w:type="dxa"/>
          </w:tcPr>
          <w:p w14:paraId="615C573F" w14:textId="77777777" w:rsidR="008C3D65" w:rsidRPr="007A2E81" w:rsidRDefault="008C3D65" w:rsidP="008C3D65">
            <w:pPr>
              <w:rPr>
                <w:i/>
                <w:iCs/>
                <w:lang w:eastAsia="ar-SA"/>
              </w:rPr>
            </w:pPr>
          </w:p>
        </w:tc>
        <w:tc>
          <w:tcPr>
            <w:tcW w:w="1050" w:type="dxa"/>
          </w:tcPr>
          <w:p w14:paraId="2E8BFFF4" w14:textId="77777777" w:rsidR="008C3D65" w:rsidRPr="007A2E81" w:rsidRDefault="008C3D65" w:rsidP="008C3D65">
            <w:pPr>
              <w:rPr>
                <w:i/>
                <w:iCs/>
                <w:lang w:eastAsia="ar-SA"/>
              </w:rPr>
            </w:pPr>
          </w:p>
        </w:tc>
        <w:tc>
          <w:tcPr>
            <w:tcW w:w="975" w:type="dxa"/>
          </w:tcPr>
          <w:p w14:paraId="4BE6F4FA" w14:textId="77777777" w:rsidR="008C3D65" w:rsidRPr="007A2E81" w:rsidRDefault="008C3D65" w:rsidP="008C3D65">
            <w:pPr>
              <w:rPr>
                <w:i/>
                <w:iCs/>
                <w:lang w:eastAsia="ar-SA"/>
              </w:rPr>
            </w:pPr>
          </w:p>
        </w:tc>
        <w:tc>
          <w:tcPr>
            <w:tcW w:w="1289" w:type="dxa"/>
          </w:tcPr>
          <w:p w14:paraId="765103A4" w14:textId="77777777" w:rsidR="008C3D65" w:rsidRPr="007A2E81" w:rsidRDefault="008C3D65" w:rsidP="008C3D65">
            <w:pPr>
              <w:rPr>
                <w:i/>
                <w:iCs/>
                <w:lang w:eastAsia="ar-SA"/>
              </w:rPr>
            </w:pPr>
          </w:p>
        </w:tc>
      </w:tr>
    </w:tbl>
    <w:p w14:paraId="7CA2D8EC" w14:textId="284E98F8" w:rsidR="008C3D65" w:rsidRPr="007A2E81" w:rsidRDefault="00DF2E9F" w:rsidP="000E6926">
      <w:pPr>
        <w:jc w:val="both"/>
        <w:rPr>
          <w:b/>
          <w:bCs/>
          <w:i/>
          <w:iCs/>
          <w:lang w:eastAsia="ar-SA"/>
        </w:rPr>
      </w:pPr>
      <w:r w:rsidRPr="007A2E81">
        <w:rPr>
          <w:b/>
          <w:bCs/>
          <w:i/>
          <w:iCs/>
          <w:lang w:eastAsia="ar-SA"/>
        </w:rPr>
        <w:t>UWAGA! W razie nie wpisania ww. terminów przez Wykonawcę/Wykonawców lub wpisania terminów niezgodnie z SWZ (nie wpisanie części terminów lub wpisanie terminu/terminów wykraczających poza okres wskazany w opisie przedmiotu zamówienia), Zamawiający wskaże terminy realizacji zadania umieszczając w umowie GKM.272.36.2026 dodatkowy zapis w tym przedmiocie (PPU nie zawiera takiego zapisu).</w:t>
      </w:r>
    </w:p>
    <w:p w14:paraId="5B47E5D0" w14:textId="3D94BF9E" w:rsidR="00061165" w:rsidRPr="007A2E81" w:rsidRDefault="008D4C8C" w:rsidP="00061165">
      <w:pPr>
        <w:pStyle w:val="Akapitzlist"/>
        <w:tabs>
          <w:tab w:val="left" w:pos="284"/>
        </w:tabs>
        <w:suppressAutoHyphens/>
        <w:spacing w:after="0" w:line="240" w:lineRule="auto"/>
        <w:ind w:left="0"/>
        <w:jc w:val="both"/>
        <w:textAlignment w:val="baseline"/>
        <w:rPr>
          <w:rFonts w:ascii="Times New Roman" w:hAnsi="Times New Roman" w:cs="Times New Roman"/>
          <w:iCs/>
          <w:sz w:val="24"/>
          <w:szCs w:val="24"/>
        </w:rPr>
      </w:pPr>
      <w:r w:rsidRPr="007A2E81">
        <w:rPr>
          <w:rFonts w:ascii="Times New Roman" w:eastAsia="Times New Roman" w:hAnsi="Times New Roman" w:cs="Times New Roman"/>
          <w:iCs/>
          <w:sz w:val="24"/>
          <w:szCs w:val="24"/>
          <w:lang w:eastAsia="ar-SA"/>
        </w:rPr>
        <w:t xml:space="preserve">4. </w:t>
      </w:r>
      <w:r w:rsidR="00061165" w:rsidRPr="007A2E81">
        <w:rPr>
          <w:rFonts w:ascii="Times New Roman" w:hAnsi="Times New Roman" w:cs="Times New Roman"/>
          <w:iCs/>
          <w:sz w:val="24"/>
          <w:szCs w:val="24"/>
        </w:rPr>
        <w:t xml:space="preserve">Poniżej wskazuję/wskazujemy części zamówienia </w:t>
      </w:r>
      <w:r w:rsidR="00061165" w:rsidRPr="007A2E81">
        <w:rPr>
          <w:rFonts w:ascii="Times New Roman" w:hAnsi="Times New Roman" w:cs="Times New Roman"/>
          <w:b/>
          <w:bCs/>
          <w:iCs/>
          <w:sz w:val="24"/>
          <w:szCs w:val="24"/>
        </w:rPr>
        <w:t xml:space="preserve">(oprócz kluczowych, zastrzeżonych do osobistego wykonania przez Wykonawcę, wymienionych w </w:t>
      </w:r>
      <w:r w:rsidR="00590EE1" w:rsidRPr="007A2E81">
        <w:rPr>
          <w:rFonts w:ascii="Times New Roman" w:hAnsi="Times New Roman" w:cs="Times New Roman"/>
          <w:b/>
          <w:bCs/>
          <w:iCs/>
          <w:sz w:val="24"/>
          <w:szCs w:val="24"/>
        </w:rPr>
        <w:t xml:space="preserve">ust. 1 </w:t>
      </w:r>
      <w:r w:rsidR="00061165" w:rsidRPr="007A2E81">
        <w:rPr>
          <w:rFonts w:ascii="Times New Roman" w:hAnsi="Times New Roman" w:cs="Times New Roman"/>
          <w:b/>
          <w:bCs/>
          <w:iCs/>
          <w:sz w:val="24"/>
          <w:szCs w:val="24"/>
        </w:rPr>
        <w:t>rozdzi</w:t>
      </w:r>
      <w:r w:rsidR="00590EE1" w:rsidRPr="007A2E81">
        <w:rPr>
          <w:rFonts w:ascii="Times New Roman" w:hAnsi="Times New Roman" w:cs="Times New Roman"/>
          <w:b/>
          <w:bCs/>
          <w:iCs/>
          <w:sz w:val="24"/>
          <w:szCs w:val="24"/>
        </w:rPr>
        <w:t>ału</w:t>
      </w:r>
      <w:r w:rsidR="00061165" w:rsidRPr="007A2E81">
        <w:rPr>
          <w:rFonts w:ascii="Times New Roman" w:hAnsi="Times New Roman" w:cs="Times New Roman"/>
          <w:b/>
          <w:bCs/>
          <w:iCs/>
          <w:sz w:val="24"/>
          <w:szCs w:val="24"/>
        </w:rPr>
        <w:t xml:space="preserve"> XXIV SWZ)</w:t>
      </w:r>
      <w:r w:rsidR="00061165" w:rsidRPr="007A2E81">
        <w:rPr>
          <w:rFonts w:ascii="Times New Roman" w:hAnsi="Times New Roman" w:cs="Times New Roman"/>
          <w:iCs/>
          <w:sz w:val="24"/>
          <w:szCs w:val="24"/>
        </w:rPr>
        <w:t xml:space="preserve">, których wykonanie zamierzam/zamierzamy powierzyć Podwykonawcom </w:t>
      </w:r>
      <w:r w:rsidR="00061165" w:rsidRPr="007A2E81">
        <w:rPr>
          <w:rFonts w:ascii="Times New Roman" w:hAnsi="Times New Roman" w:cs="Times New Roman"/>
          <w:i/>
          <w:sz w:val="24"/>
          <w:szCs w:val="24"/>
        </w:rPr>
        <w:t>(proszę podać nazwy ewentualnych Podwykonawców, jeżeli są już znani, wypełnić, jeżeli dotyczy)</w:t>
      </w:r>
      <w:r w:rsidR="00061165" w:rsidRPr="007A2E81">
        <w:rPr>
          <w:rFonts w:ascii="Times New Roman" w:hAnsi="Times New Roman" w:cs="Times New Roman"/>
          <w:iCs/>
          <w:sz w:val="24"/>
          <w:szCs w:val="24"/>
        </w:rPr>
        <w:t>:</w:t>
      </w:r>
    </w:p>
    <w:p w14:paraId="3A1863DF" w14:textId="6D796928" w:rsidR="008D4C8C" w:rsidRPr="007A2E81" w:rsidRDefault="00061165" w:rsidP="00061165">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 xml:space="preserve">a) </w:t>
      </w:r>
      <w:r w:rsidR="008D4C8C" w:rsidRPr="007A2E81">
        <w:rPr>
          <w:rFonts w:ascii="Times New Roman" w:eastAsia="Times New Roman" w:hAnsi="Times New Roman" w:cs="Times New Roman"/>
          <w:iCs/>
          <w:sz w:val="24"/>
          <w:szCs w:val="24"/>
          <w:lang w:eastAsia="ar-SA"/>
        </w:rPr>
        <w:t>część zamówienia:…………………………………………………………………….…</w:t>
      </w:r>
    </w:p>
    <w:p w14:paraId="54BC3794" w14:textId="77777777" w:rsidR="008D4C8C" w:rsidRPr="007A2E81" w:rsidRDefault="008D4C8C" w:rsidP="00061165">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Nazwa podwykonawcy: …………………………………………………………………………</w:t>
      </w:r>
    </w:p>
    <w:p w14:paraId="53AD133D" w14:textId="573E1EC8" w:rsidR="008D4C8C" w:rsidRPr="007A2E81" w:rsidRDefault="008D4C8C" w:rsidP="008A7B39">
      <w:pPr>
        <w:pStyle w:val="Akapitzlist"/>
        <w:numPr>
          <w:ilvl w:val="0"/>
          <w:numId w:val="63"/>
        </w:numPr>
        <w:suppressAutoHyphens/>
        <w:spacing w:after="0"/>
        <w:ind w:left="0" w:firstLine="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część zamówienia:……………………………………………………………………….</w:t>
      </w:r>
    </w:p>
    <w:p w14:paraId="31C7E945" w14:textId="77777777" w:rsidR="008D4C8C" w:rsidRPr="007A2E81" w:rsidRDefault="008D4C8C" w:rsidP="00061165">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lastRenderedPageBreak/>
        <w:t>Nazwa podwykonawcy: …………………………………………………………………………</w:t>
      </w:r>
    </w:p>
    <w:p w14:paraId="2888C76A" w14:textId="5F8AB986"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5</w:t>
      </w:r>
      <w:r w:rsidR="00F15EDC" w:rsidRPr="007A2E81">
        <w:rPr>
          <w:rFonts w:ascii="Times New Roman" w:eastAsia="Times New Roman" w:hAnsi="Times New Roman" w:cs="Times New Roman"/>
          <w:iCs/>
          <w:sz w:val="24"/>
          <w:szCs w:val="24"/>
          <w:lang w:eastAsia="ar-SA"/>
        </w:rPr>
        <w:t xml:space="preserve">. Oświadczenie z art. 225 ust. 1 ustawy </w:t>
      </w:r>
      <w:proofErr w:type="spellStart"/>
      <w:r w:rsidR="00F15EDC" w:rsidRPr="007A2E81">
        <w:rPr>
          <w:rFonts w:ascii="Times New Roman" w:eastAsia="Times New Roman" w:hAnsi="Times New Roman" w:cs="Times New Roman"/>
          <w:iCs/>
          <w:sz w:val="24"/>
          <w:szCs w:val="24"/>
          <w:lang w:eastAsia="ar-SA"/>
        </w:rPr>
        <w:t>Pzp</w:t>
      </w:r>
      <w:proofErr w:type="spellEnd"/>
      <w:r w:rsidR="00F15EDC" w:rsidRPr="007A2E81">
        <w:rPr>
          <w:rFonts w:ascii="Times New Roman" w:eastAsia="Times New Roman" w:hAnsi="Times New Roman" w:cs="Times New Roman"/>
          <w:iCs/>
          <w:sz w:val="24"/>
          <w:szCs w:val="24"/>
          <w:lang w:eastAsia="ar-SA"/>
        </w:rPr>
        <w:t>.</w:t>
      </w:r>
    </w:p>
    <w:p w14:paraId="2256E794" w14:textId="77777777" w:rsidR="00F15EDC" w:rsidRPr="007A2E81"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Oświadczam/oświadczamy, że wybór oferty:</w:t>
      </w:r>
    </w:p>
    <w:p w14:paraId="7AFEE9D6" w14:textId="2E793793" w:rsidR="00F15EDC" w:rsidRPr="007A2E81"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sym w:font="Symbol" w:char="F07F"/>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nie będzie *</w:t>
      </w:r>
      <w:r w:rsidRPr="007A2E81">
        <w:rPr>
          <w:rFonts w:ascii="Times New Roman" w:eastAsia="Times New Roman" w:hAnsi="Times New Roman" w:cs="Times New Roman"/>
          <w:sz w:val="24"/>
          <w:szCs w:val="24"/>
          <w:lang w:eastAsia="ar-SA"/>
        </w:rPr>
        <w:t xml:space="preserve"> prowadził do powstania u Zamawiającego obowiązku podatkowego zgodnie z przepisami ustawy z dnia 11 marca 2004 r. o podatku od towarów i usług (tj. Dz.U. z 202</w:t>
      </w:r>
      <w:r w:rsidR="00E77A74" w:rsidRPr="007A2E81">
        <w:rPr>
          <w:rFonts w:ascii="Times New Roman" w:eastAsia="Times New Roman" w:hAnsi="Times New Roman" w:cs="Times New Roman"/>
          <w:sz w:val="24"/>
          <w:szCs w:val="24"/>
          <w:lang w:eastAsia="ar-SA"/>
        </w:rPr>
        <w:t>5</w:t>
      </w:r>
      <w:r w:rsidRPr="007A2E81">
        <w:rPr>
          <w:rFonts w:ascii="Times New Roman" w:eastAsia="Times New Roman" w:hAnsi="Times New Roman" w:cs="Times New Roman"/>
          <w:sz w:val="24"/>
          <w:szCs w:val="24"/>
          <w:lang w:eastAsia="ar-SA"/>
        </w:rPr>
        <w:t xml:space="preserve"> r. poz. </w:t>
      </w:r>
      <w:r w:rsidR="00E77A74" w:rsidRPr="007A2E81">
        <w:rPr>
          <w:rFonts w:ascii="Times New Roman" w:eastAsia="Times New Roman" w:hAnsi="Times New Roman" w:cs="Times New Roman"/>
          <w:sz w:val="24"/>
          <w:szCs w:val="24"/>
          <w:lang w:eastAsia="ar-SA"/>
        </w:rPr>
        <w:t>775</w:t>
      </w:r>
      <w:r w:rsidRPr="007A2E81">
        <w:rPr>
          <w:rFonts w:ascii="Times New Roman" w:eastAsia="Times New Roman" w:hAnsi="Times New Roman" w:cs="Times New Roman"/>
          <w:sz w:val="24"/>
          <w:szCs w:val="24"/>
          <w:lang w:eastAsia="ar-SA"/>
        </w:rPr>
        <w:t xml:space="preserve"> z </w:t>
      </w:r>
      <w:proofErr w:type="spellStart"/>
      <w:r w:rsidRPr="007A2E81">
        <w:rPr>
          <w:rFonts w:ascii="Times New Roman" w:eastAsia="Times New Roman" w:hAnsi="Times New Roman" w:cs="Times New Roman"/>
          <w:sz w:val="24"/>
          <w:szCs w:val="24"/>
          <w:lang w:eastAsia="ar-SA"/>
        </w:rPr>
        <w:t>późn</w:t>
      </w:r>
      <w:proofErr w:type="spellEnd"/>
      <w:r w:rsidRPr="007A2E81">
        <w:rPr>
          <w:rFonts w:ascii="Times New Roman" w:eastAsia="Times New Roman" w:hAnsi="Times New Roman" w:cs="Times New Roman"/>
          <w:sz w:val="24"/>
          <w:szCs w:val="24"/>
          <w:lang w:eastAsia="ar-SA"/>
        </w:rPr>
        <w:t>. zm.)</w:t>
      </w:r>
    </w:p>
    <w:p w14:paraId="205DA51D" w14:textId="3B5F9CCB" w:rsidR="00F15EDC" w:rsidRPr="007A2E81"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sym w:font="Symbol" w:char="F07F"/>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będzie * prowadził</w:t>
      </w:r>
      <w:r w:rsidRPr="007A2E81">
        <w:rPr>
          <w:rFonts w:ascii="Times New Roman" w:eastAsia="Times New Roman" w:hAnsi="Times New Roman" w:cs="Times New Roman"/>
          <w:sz w:val="24"/>
          <w:szCs w:val="24"/>
          <w:lang w:eastAsia="ar-SA"/>
        </w:rPr>
        <w:t xml:space="preserve"> do powstania u Zamawiającego obowiązku podatkowego zgodnie z przepisami ustawy z dnia 11 marca 2004 r. o podatku od towarów i usług (tj. Dz.U. z 202</w:t>
      </w:r>
      <w:r w:rsidR="00E77A74" w:rsidRPr="007A2E81">
        <w:rPr>
          <w:rFonts w:ascii="Times New Roman" w:eastAsia="Times New Roman" w:hAnsi="Times New Roman" w:cs="Times New Roman"/>
          <w:sz w:val="24"/>
          <w:szCs w:val="24"/>
          <w:lang w:eastAsia="ar-SA"/>
        </w:rPr>
        <w:t>5</w:t>
      </w:r>
      <w:r w:rsidRPr="007A2E81">
        <w:rPr>
          <w:rFonts w:ascii="Times New Roman" w:eastAsia="Times New Roman" w:hAnsi="Times New Roman" w:cs="Times New Roman"/>
          <w:sz w:val="24"/>
          <w:szCs w:val="24"/>
          <w:lang w:eastAsia="ar-SA"/>
        </w:rPr>
        <w:t xml:space="preserve"> r. poz. </w:t>
      </w:r>
      <w:r w:rsidR="00E77A74" w:rsidRPr="007A2E81">
        <w:rPr>
          <w:rFonts w:ascii="Times New Roman" w:eastAsia="Times New Roman" w:hAnsi="Times New Roman" w:cs="Times New Roman"/>
          <w:sz w:val="24"/>
          <w:szCs w:val="24"/>
          <w:lang w:eastAsia="ar-SA"/>
        </w:rPr>
        <w:t>775</w:t>
      </w:r>
      <w:r w:rsidRPr="007A2E81">
        <w:rPr>
          <w:rFonts w:ascii="Times New Roman" w:eastAsia="Times New Roman" w:hAnsi="Times New Roman" w:cs="Times New Roman"/>
          <w:sz w:val="24"/>
          <w:szCs w:val="24"/>
          <w:lang w:eastAsia="ar-SA"/>
        </w:rPr>
        <w:t xml:space="preserve"> z </w:t>
      </w:r>
      <w:proofErr w:type="spellStart"/>
      <w:r w:rsidRPr="007A2E81">
        <w:rPr>
          <w:rFonts w:ascii="Times New Roman" w:eastAsia="Times New Roman" w:hAnsi="Times New Roman" w:cs="Times New Roman"/>
          <w:sz w:val="24"/>
          <w:szCs w:val="24"/>
          <w:lang w:eastAsia="ar-SA"/>
        </w:rPr>
        <w:t>późn</w:t>
      </w:r>
      <w:proofErr w:type="spellEnd"/>
      <w:r w:rsidRPr="007A2E81">
        <w:rPr>
          <w:rFonts w:ascii="Times New Roman" w:eastAsia="Times New Roman" w:hAnsi="Times New Roman" w:cs="Times New Roman"/>
          <w:sz w:val="24"/>
          <w:szCs w:val="24"/>
          <w:lang w:eastAsia="ar-SA"/>
        </w:rPr>
        <w:t xml:space="preserve">. zm.), jednocześnie wskazujemy: </w:t>
      </w:r>
    </w:p>
    <w:p w14:paraId="43941271"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sz w:val="24"/>
          <w:szCs w:val="24"/>
          <w:vertAlign w:val="superscript"/>
          <w:lang w:eastAsia="ar-SA"/>
        </w:rPr>
        <w:t>*)</w:t>
      </w:r>
      <w:r w:rsidRPr="007A2E81">
        <w:rPr>
          <w:rFonts w:ascii="Times New Roman" w:eastAsia="Times New Roman" w:hAnsi="Times New Roman" w:cs="Times New Roman"/>
          <w:i/>
          <w:sz w:val="24"/>
          <w:szCs w:val="24"/>
          <w:lang w:eastAsia="ar-SA"/>
        </w:rPr>
        <w:t xml:space="preserve"> należy wskazać (zaznaczyć „X”) właściwe</w:t>
      </w:r>
    </w:p>
    <w:p w14:paraId="229448C7"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i/>
          <w:sz w:val="24"/>
          <w:szCs w:val="24"/>
          <w:lang w:eastAsia="ar-SA"/>
        </w:rPr>
        <w:t>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stawkę podatku od towarów i usług, która zgodnie z wiedzą Wykonawcy będzie miała zastosowania (wypełnić, jeżeli dotyczy).</w:t>
      </w:r>
    </w:p>
    <w:p w14:paraId="2DB8B7F6"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i/>
          <w:sz w:val="24"/>
          <w:szCs w:val="24"/>
          <w:lang w:eastAsia="ar-SA"/>
        </w:rPr>
        <w:t>………………………………………………………………………………………………………………………………………………………………………………………………………………………………</w:t>
      </w:r>
    </w:p>
    <w:p w14:paraId="2882AEAE" w14:textId="521EB221"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6</w:t>
      </w:r>
      <w:r w:rsidR="00F15EDC" w:rsidRPr="007A2E81">
        <w:rPr>
          <w:rFonts w:ascii="Times New Roman" w:eastAsia="Times New Roman" w:hAnsi="Times New Roman" w:cs="Times New Roman"/>
          <w:iCs/>
          <w:sz w:val="24"/>
          <w:szCs w:val="24"/>
          <w:lang w:eastAsia="ar-SA"/>
        </w:rPr>
        <w:t>. Oświadczam, że zapoznałem się/oświadczam, że zapoznaliśmy się z warunkami zawartymi w SWZ i przyjmuję/przyjmujemy je bez zastrzeżeń oraz że uzyskałem/uzyskaliśmy wszelkie informacje niezbędne do złożenia niniejszej oferty i wykonania zamówienia.</w:t>
      </w:r>
    </w:p>
    <w:p w14:paraId="38742406" w14:textId="086E1EFD"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7</w:t>
      </w:r>
      <w:r w:rsidR="00F15EDC" w:rsidRPr="007A2E81">
        <w:rPr>
          <w:rFonts w:ascii="Times New Roman" w:eastAsia="Times New Roman" w:hAnsi="Times New Roman" w:cs="Times New Roman"/>
          <w:iCs/>
          <w:sz w:val="24"/>
          <w:szCs w:val="24"/>
          <w:lang w:eastAsia="ar-SA"/>
        </w:rPr>
        <w:t>. Oświadczam/oświadczamy, że w przypadku wybrania mojej/naszej oferty zobowiązuję się/zobowiązujemy się do zawarcia umowy na warunkach przedstawionych w złożonej ofercie i zawartych w dołączonych do SWZ Projektowanych postanowieniach umowy (PPU) oraz przed zawarciem umowy, do zawarcia wymaganego ubezpieczenia (polisy) OC oraz do wniesienia zabezpieczenia należytego wykonania umowy, na warunkach wskazanych w SWZ i PPU.</w:t>
      </w:r>
    </w:p>
    <w:p w14:paraId="5A96D9B6" w14:textId="4F1FDF57"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8</w:t>
      </w:r>
      <w:r w:rsidR="00F15EDC" w:rsidRPr="007A2E81">
        <w:rPr>
          <w:rFonts w:ascii="Times New Roman" w:eastAsia="Times New Roman" w:hAnsi="Times New Roman" w:cs="Times New Roman"/>
          <w:iCs/>
          <w:sz w:val="24"/>
          <w:szCs w:val="24"/>
          <w:lang w:eastAsia="ar-SA"/>
        </w:rPr>
        <w:t xml:space="preserve">. Oświadczam/oświadczamy, że następujące dokumenty, załączone do oferty, </w:t>
      </w:r>
      <w:r w:rsidR="00F15EDC" w:rsidRPr="007A2E81">
        <w:rPr>
          <w:rFonts w:ascii="Times New Roman" w:eastAsia="Times New Roman" w:hAnsi="Times New Roman" w:cs="Times New Roman"/>
          <w:b/>
          <w:bCs/>
          <w:iCs/>
          <w:sz w:val="24"/>
          <w:szCs w:val="24"/>
          <w:lang w:eastAsia="ar-SA"/>
        </w:rPr>
        <w:t>stanowią tajemnicę przedsiębiorstwa</w:t>
      </w:r>
      <w:r w:rsidR="00F15EDC" w:rsidRPr="007A2E81">
        <w:rPr>
          <w:rFonts w:ascii="Times New Roman" w:eastAsia="Times New Roman" w:hAnsi="Times New Roman" w:cs="Times New Roman"/>
          <w:iCs/>
          <w:sz w:val="24"/>
          <w:szCs w:val="24"/>
          <w:lang w:eastAsia="ar-SA"/>
        </w:rPr>
        <w:t xml:space="preserve"> w rozumieniu przepisów ustawy o zwalczaniu nieuczciwej konkurencji i zastrzegam/zastrzegamy, że nie mogą być one udostępniane, w szczególności innym uczestnikom postępowania </w:t>
      </w:r>
      <w:r w:rsidR="00F15EDC" w:rsidRPr="007A2E81">
        <w:rPr>
          <w:rFonts w:ascii="Times New Roman" w:eastAsia="Times New Roman" w:hAnsi="Times New Roman" w:cs="Times New Roman"/>
          <w:i/>
          <w:sz w:val="24"/>
          <w:szCs w:val="24"/>
          <w:lang w:eastAsia="ar-SA"/>
        </w:rPr>
        <w:t>(wypełnić, jeżeli dotyczy)</w:t>
      </w:r>
      <w:r w:rsidR="00F15EDC" w:rsidRPr="007A2E81">
        <w:rPr>
          <w:rFonts w:ascii="Times New Roman" w:eastAsia="Times New Roman" w:hAnsi="Times New Roman" w:cs="Times New Roman"/>
          <w:iCs/>
          <w:sz w:val="24"/>
          <w:szCs w:val="24"/>
          <w:lang w:eastAsia="ar-SA"/>
        </w:rPr>
        <w:t xml:space="preserve">: </w:t>
      </w:r>
    </w:p>
    <w:p w14:paraId="682B0BA8"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1)</w:t>
      </w:r>
      <w:r w:rsidRPr="007A2E81">
        <w:rPr>
          <w:rFonts w:ascii="Times New Roman" w:eastAsia="Times New Roman" w:hAnsi="Times New Roman" w:cs="Times New Roman"/>
          <w:iCs/>
          <w:sz w:val="24"/>
          <w:szCs w:val="24"/>
          <w:lang w:eastAsia="ar-SA"/>
        </w:rPr>
        <w:tab/>
        <w:t>…………………………………………………………………………………………</w:t>
      </w:r>
    </w:p>
    <w:p w14:paraId="566B257D"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2)</w:t>
      </w:r>
      <w:r w:rsidRPr="007A2E81">
        <w:rPr>
          <w:rFonts w:ascii="Times New Roman" w:eastAsia="Times New Roman" w:hAnsi="Times New Roman" w:cs="Times New Roman"/>
          <w:iCs/>
          <w:sz w:val="24"/>
          <w:szCs w:val="24"/>
          <w:lang w:eastAsia="ar-SA"/>
        </w:rPr>
        <w:tab/>
        <w:t>…………………………………………………………………………………………</w:t>
      </w:r>
    </w:p>
    <w:p w14:paraId="678A171B"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b/>
          <w:bCs/>
          <w:iCs/>
          <w:sz w:val="24"/>
          <w:szCs w:val="24"/>
          <w:lang w:eastAsia="ar-SA"/>
        </w:rPr>
        <w:t>UWAGA:</w:t>
      </w:r>
      <w:r w:rsidRPr="007A2E81">
        <w:rPr>
          <w:rFonts w:ascii="Times New Roman" w:eastAsia="Times New Roman" w:hAnsi="Times New Roman" w:cs="Times New Roman"/>
          <w:iCs/>
          <w:sz w:val="24"/>
          <w:szCs w:val="24"/>
          <w:lang w:eastAsia="ar-SA"/>
        </w:rPr>
        <w:t xml:space="preserve"> Zamawiający zwraca uwagę na konieczność przedłożenia uzasadnienia dla powyższego zastrzeżenia. </w:t>
      </w:r>
    </w:p>
    <w:p w14:paraId="37A559D3" w14:textId="53D4F59A"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9</w:t>
      </w:r>
      <w:r w:rsidR="00F15EDC" w:rsidRPr="007A2E81">
        <w:rPr>
          <w:rFonts w:ascii="Times New Roman" w:eastAsia="Times New Roman" w:hAnsi="Times New Roman" w:cs="Times New Roman"/>
          <w:iCs/>
          <w:sz w:val="24"/>
          <w:szCs w:val="24"/>
          <w:lang w:eastAsia="ar-SA"/>
        </w:rPr>
        <w:t>. Oświadczam, że zapoznałem się/oświadczamy, że zapoznaliśmy się z informacją, zawartą w rozdziale XXV SWZ oraz wypełniłem/wypełniliśmy obowiązki informacyjne przewidziane w art. 13 lub art. 14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zwanym RODO.</w:t>
      </w:r>
    </w:p>
    <w:p w14:paraId="5D73C686" w14:textId="21FBF24B" w:rsidR="00F15EDC" w:rsidRPr="007A2E81"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10</w:t>
      </w:r>
      <w:r w:rsidR="00F15EDC" w:rsidRPr="007A2E81">
        <w:rPr>
          <w:rFonts w:ascii="Times New Roman" w:eastAsia="Times New Roman" w:hAnsi="Times New Roman" w:cs="Times New Roman"/>
          <w:iCs/>
          <w:sz w:val="24"/>
          <w:szCs w:val="24"/>
          <w:lang w:eastAsia="ar-SA"/>
        </w:rPr>
        <w:t>. Zobowiązuję się/zobowiązujemy się do wniesienia zabezpieczenia należytego wykonania umowy w wysokości: ……………………………………………. w formie:……………….</w:t>
      </w:r>
    </w:p>
    <w:p w14:paraId="3D93D879" w14:textId="740A9AFF"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lastRenderedPageBreak/>
        <w:t>1</w:t>
      </w:r>
      <w:r w:rsidR="00C313F1" w:rsidRPr="007A2E81">
        <w:rPr>
          <w:rFonts w:ascii="Times New Roman" w:eastAsia="Times New Roman" w:hAnsi="Times New Roman" w:cs="Times New Roman"/>
          <w:iCs/>
          <w:sz w:val="24"/>
          <w:szCs w:val="24"/>
          <w:lang w:eastAsia="ar-SA"/>
        </w:rPr>
        <w:t>1</w:t>
      </w:r>
      <w:r w:rsidRPr="007A2E81">
        <w:rPr>
          <w:rFonts w:ascii="Times New Roman" w:eastAsia="Times New Roman" w:hAnsi="Times New Roman" w:cs="Times New Roman"/>
          <w:iCs/>
          <w:sz w:val="24"/>
          <w:szCs w:val="24"/>
          <w:lang w:eastAsia="ar-SA"/>
        </w:rPr>
        <w:t xml:space="preserve">. Poświadczamy wniesienie wadium w wysokości </w:t>
      </w:r>
      <w:r w:rsidR="00B741F3" w:rsidRPr="007A2E81">
        <w:rPr>
          <w:rFonts w:ascii="Times New Roman" w:eastAsia="Times New Roman" w:hAnsi="Times New Roman" w:cs="Times New Roman"/>
          <w:iCs/>
          <w:sz w:val="24"/>
          <w:szCs w:val="24"/>
          <w:lang w:eastAsia="ar-SA"/>
        </w:rPr>
        <w:t>10</w:t>
      </w:r>
      <w:r w:rsidRPr="007A2E81">
        <w:rPr>
          <w:rFonts w:ascii="Times New Roman" w:eastAsia="Times New Roman" w:hAnsi="Times New Roman" w:cs="Times New Roman"/>
          <w:iCs/>
          <w:sz w:val="24"/>
          <w:szCs w:val="24"/>
          <w:lang w:eastAsia="ar-SA"/>
        </w:rPr>
        <w:t xml:space="preserve"> 000,00 </w:t>
      </w:r>
      <w:r w:rsidR="00512644" w:rsidRPr="007A2E81">
        <w:rPr>
          <w:rFonts w:ascii="Times New Roman" w:eastAsia="Times New Roman" w:hAnsi="Times New Roman" w:cs="Times New Roman"/>
          <w:iCs/>
          <w:sz w:val="24"/>
          <w:szCs w:val="24"/>
          <w:lang w:eastAsia="ar-SA"/>
        </w:rPr>
        <w:t xml:space="preserve">(słownie: dziesięć tysięcy złotych 00/100) </w:t>
      </w:r>
      <w:r w:rsidRPr="007A2E81">
        <w:rPr>
          <w:rFonts w:ascii="Times New Roman" w:eastAsia="Times New Roman" w:hAnsi="Times New Roman" w:cs="Times New Roman"/>
          <w:iCs/>
          <w:sz w:val="24"/>
          <w:szCs w:val="24"/>
          <w:lang w:eastAsia="ar-SA"/>
        </w:rPr>
        <w:t>w dniu ………………...</w:t>
      </w:r>
    </w:p>
    <w:p w14:paraId="6BE472F8" w14:textId="1461B78B"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Nr rachunku bankowego</w:t>
      </w:r>
      <w:r w:rsidR="00385BD4" w:rsidRPr="007A2E81">
        <w:rPr>
          <w:rFonts w:ascii="Times New Roman" w:eastAsia="Times New Roman" w:hAnsi="Times New Roman" w:cs="Times New Roman"/>
          <w:iCs/>
          <w:sz w:val="24"/>
          <w:szCs w:val="24"/>
          <w:lang w:eastAsia="ar-SA"/>
        </w:rPr>
        <w:t>,</w:t>
      </w:r>
      <w:r w:rsidRPr="007A2E81">
        <w:rPr>
          <w:rFonts w:ascii="Times New Roman" w:eastAsia="Times New Roman" w:hAnsi="Times New Roman" w:cs="Times New Roman"/>
          <w:iCs/>
          <w:sz w:val="24"/>
          <w:szCs w:val="24"/>
          <w:lang w:eastAsia="ar-SA"/>
        </w:rPr>
        <w:t xml:space="preserve"> na który Zamawiający zwróci wadium wniesione w pieniądzu:</w:t>
      </w:r>
    </w:p>
    <w:p w14:paraId="361B8C34"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w:t>
      </w:r>
    </w:p>
    <w:p w14:paraId="59DE8752" w14:textId="34614AEE"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1</w:t>
      </w:r>
      <w:r w:rsidR="00C313F1" w:rsidRPr="007A2E81">
        <w:rPr>
          <w:rFonts w:ascii="Times New Roman" w:eastAsia="Times New Roman" w:hAnsi="Times New Roman" w:cs="Times New Roman"/>
          <w:iCs/>
          <w:sz w:val="24"/>
          <w:szCs w:val="24"/>
          <w:lang w:eastAsia="ar-SA"/>
        </w:rPr>
        <w:t>2</w:t>
      </w:r>
      <w:r w:rsidRPr="007A2E81">
        <w:rPr>
          <w:rFonts w:ascii="Times New Roman" w:eastAsia="Times New Roman" w:hAnsi="Times New Roman" w:cs="Times New Roman"/>
          <w:iCs/>
          <w:sz w:val="24"/>
          <w:szCs w:val="24"/>
          <w:lang w:eastAsia="ar-SA"/>
        </w:rPr>
        <w:t xml:space="preserve">. W przypadku wybrania naszej oferty zobowiązujemy się do podpisania umowy w </w:t>
      </w:r>
      <w:r w:rsidR="00385BD4" w:rsidRPr="007A2E81">
        <w:rPr>
          <w:rFonts w:ascii="Times New Roman" w:eastAsia="Times New Roman" w:hAnsi="Times New Roman" w:cs="Times New Roman"/>
          <w:iCs/>
          <w:sz w:val="24"/>
          <w:szCs w:val="24"/>
          <w:lang w:eastAsia="ar-SA"/>
        </w:rPr>
        <w:t>formie elektronicznej podpisem kwalifikowanym, w</w:t>
      </w:r>
      <w:r w:rsidRPr="007A2E81">
        <w:rPr>
          <w:rFonts w:ascii="Times New Roman" w:eastAsia="Times New Roman" w:hAnsi="Times New Roman" w:cs="Times New Roman"/>
          <w:iCs/>
          <w:sz w:val="24"/>
          <w:szCs w:val="24"/>
          <w:lang w:eastAsia="ar-SA"/>
        </w:rPr>
        <w:t xml:space="preserve"> terminie wskazanym przez Zamawiającego. Przed podpisaniem umowy zobowiązujemy się do przekazania dokumentów wymaganych przez Zamawiającego.</w:t>
      </w:r>
    </w:p>
    <w:p w14:paraId="48FA4C39" w14:textId="77777777" w:rsidR="00F15EDC" w:rsidRPr="007A2E81" w:rsidRDefault="00F15EDC" w:rsidP="00F15EDC">
      <w:pPr>
        <w:tabs>
          <w:tab w:val="num" w:pos="720"/>
        </w:tabs>
        <w:suppressAutoHyphens/>
        <w:spacing w:after="0"/>
        <w:jc w:val="both"/>
        <w:rPr>
          <w:rFonts w:ascii="Times New Roman" w:eastAsia="Times New Roman" w:hAnsi="Times New Roman" w:cs="Times New Roman"/>
          <w:b/>
          <w:bCs/>
          <w:iCs/>
          <w:sz w:val="24"/>
          <w:szCs w:val="24"/>
          <w:lang w:eastAsia="ar-SA"/>
        </w:rPr>
      </w:pPr>
      <w:r w:rsidRPr="007A2E81">
        <w:rPr>
          <w:rFonts w:ascii="Times New Roman" w:eastAsia="Times New Roman" w:hAnsi="Times New Roman" w:cs="Times New Roman"/>
          <w:b/>
          <w:bCs/>
          <w:iCs/>
          <w:sz w:val="24"/>
          <w:szCs w:val="24"/>
          <w:lang w:eastAsia="ar-SA"/>
        </w:rPr>
        <w:t>UWAGA: Ofertę stanowią następujące dokumenty:</w:t>
      </w:r>
    </w:p>
    <w:p w14:paraId="454B1514"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1) formularz oferty sporządzony wg wzoru stanowiącego Załącznik Nr 2 do SWZ,</w:t>
      </w:r>
    </w:p>
    <w:p w14:paraId="6C746918" w14:textId="77777777" w:rsidR="00F15EDC" w:rsidRPr="007A2E81" w:rsidRDefault="00F15EDC" w:rsidP="00F15EDC">
      <w:pPr>
        <w:spacing w:after="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 xml:space="preserve">2) </w:t>
      </w:r>
      <w:bookmarkStart w:id="36" w:name="_Hlk174520743"/>
      <w:r w:rsidRPr="007A2E81">
        <w:rPr>
          <w:rFonts w:ascii="Times New Roman" w:hAnsi="Times New Roman" w:cs="Times New Roman"/>
          <w:iCs/>
          <w:sz w:val="24"/>
          <w:szCs w:val="24"/>
          <w:lang w:eastAsia="ar-SA"/>
        </w:rPr>
        <w:t xml:space="preserve">kalkulacja (kosztorys) cen jednostkowych netto </w:t>
      </w:r>
      <w:bookmarkStart w:id="37" w:name="_Hlk175140987"/>
      <w:r w:rsidRPr="007A2E81">
        <w:rPr>
          <w:rFonts w:ascii="Times New Roman" w:hAnsi="Times New Roman" w:cs="Times New Roman"/>
          <w:iCs/>
          <w:sz w:val="24"/>
          <w:szCs w:val="24"/>
          <w:lang w:eastAsia="ar-SA"/>
        </w:rPr>
        <w:t>wskazanych w Ofercie</w:t>
      </w:r>
      <w:bookmarkEnd w:id="37"/>
    </w:p>
    <w:bookmarkEnd w:id="36"/>
    <w:p w14:paraId="48F0ACD6" w14:textId="77777777" w:rsidR="00F15EDC" w:rsidRPr="007A2E81" w:rsidRDefault="00F15EDC" w:rsidP="00F15EDC">
      <w:pPr>
        <w:tabs>
          <w:tab w:val="num" w:pos="720"/>
        </w:tabs>
        <w:suppressAutoHyphens/>
        <w:spacing w:after="0" w:line="240" w:lineRule="auto"/>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 xml:space="preserve">3) oświadczenie o niepodleganiu wykluczeniu, spełnianiu warunków udziału w postępowaniu w zakresie wskazanym przez Zamawiającego, zgodnie z art. 125 ust. 1 ustawy </w:t>
      </w:r>
      <w:proofErr w:type="spellStart"/>
      <w:r w:rsidRPr="007A2E81">
        <w:rPr>
          <w:rFonts w:ascii="Times New Roman" w:eastAsia="Times New Roman" w:hAnsi="Times New Roman" w:cs="Times New Roman"/>
          <w:iCs/>
          <w:sz w:val="24"/>
          <w:szCs w:val="24"/>
          <w:lang w:eastAsia="ar-SA"/>
        </w:rPr>
        <w:t>Pzp</w:t>
      </w:r>
      <w:proofErr w:type="spellEnd"/>
      <w:r w:rsidRPr="007A2E81">
        <w:rPr>
          <w:rFonts w:ascii="Times New Roman" w:eastAsia="Times New Roman" w:hAnsi="Times New Roman" w:cs="Times New Roman"/>
          <w:iCs/>
          <w:sz w:val="24"/>
          <w:szCs w:val="24"/>
          <w:lang w:eastAsia="ar-SA"/>
        </w:rPr>
        <w:t>, według wzoru, stanowiącego Załącznik nr 5 do SWZ.</w:t>
      </w:r>
    </w:p>
    <w:p w14:paraId="542375F7"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eastAsia="Times New Roman" w:hAnsi="Times New Roman" w:cs="Times New Roman"/>
          <w:sz w:val="24"/>
          <w:szCs w:val="24"/>
          <w:lang w:eastAsia="pl-PL"/>
        </w:rPr>
        <w:t xml:space="preserve">4) odpis </w:t>
      </w:r>
      <w:r w:rsidRPr="007A2E81">
        <w:rPr>
          <w:rFonts w:ascii="Times New Roman" w:hAnsi="Times New Roman" w:cs="Times New Roman"/>
          <w:sz w:val="24"/>
          <w:szCs w:val="24"/>
        </w:rPr>
        <w:t>tytułu prawnego uprawniający do dysponowania  nieruchomością, na której zostanie utworzony PSZOK,</w:t>
      </w:r>
    </w:p>
    <w:p w14:paraId="78D5D083" w14:textId="78C69B7C" w:rsidR="00F15EDC" w:rsidRPr="007A2E81" w:rsidRDefault="00385BD4"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5</w:t>
      </w:r>
      <w:r w:rsidR="00F15EDC" w:rsidRPr="007A2E81">
        <w:rPr>
          <w:rFonts w:ascii="Times New Roman" w:hAnsi="Times New Roman" w:cs="Times New Roman"/>
          <w:sz w:val="24"/>
          <w:szCs w:val="24"/>
        </w:rPr>
        <w:t>)dowód wniesienia wadium.</w:t>
      </w:r>
    </w:p>
    <w:p w14:paraId="3DAD3923"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 xml:space="preserve">Do oferty załączamy również: </w:t>
      </w:r>
    </w:p>
    <w:p w14:paraId="3975BDD2" w14:textId="77777777" w:rsidR="00F15EDC" w:rsidRPr="007A2E81"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7A2E81">
        <w:rPr>
          <w:rFonts w:ascii="Times New Roman" w:eastAsia="Times New Roman" w:hAnsi="Times New Roman" w:cs="Times New Roman"/>
          <w:iCs/>
          <w:sz w:val="24"/>
          <w:szCs w:val="24"/>
          <w:lang w:eastAsia="ar-SA"/>
        </w:rPr>
        <w:t>1.</w:t>
      </w:r>
      <w:r w:rsidRPr="007A2E81">
        <w:rPr>
          <w:rFonts w:ascii="Times New Roman" w:eastAsia="Times New Roman" w:hAnsi="Times New Roman" w:cs="Times New Roman"/>
          <w:iCs/>
          <w:sz w:val="24"/>
          <w:szCs w:val="24"/>
          <w:lang w:eastAsia="ar-SA"/>
        </w:rPr>
        <w:tab/>
        <w:t>……………………………………………………………………………</w:t>
      </w:r>
    </w:p>
    <w:p w14:paraId="74FFED6A" w14:textId="77777777" w:rsidR="00F15EDC" w:rsidRPr="007A2E81" w:rsidRDefault="00F15EDC" w:rsidP="00F15EDC">
      <w:pPr>
        <w:tabs>
          <w:tab w:val="num" w:pos="720"/>
        </w:tabs>
        <w:suppressAutoHyphens/>
        <w:spacing w:after="0"/>
        <w:jc w:val="both"/>
        <w:rPr>
          <w:rFonts w:eastAsia="Times New Roman"/>
          <w:iCs/>
          <w:sz w:val="24"/>
          <w:szCs w:val="24"/>
          <w:lang w:eastAsia="ar-SA"/>
        </w:rPr>
      </w:pPr>
      <w:r w:rsidRPr="007A2E81">
        <w:rPr>
          <w:rFonts w:ascii="Times New Roman" w:eastAsia="Times New Roman" w:hAnsi="Times New Roman" w:cs="Times New Roman"/>
          <w:iCs/>
          <w:sz w:val="24"/>
          <w:szCs w:val="24"/>
          <w:lang w:eastAsia="ar-SA"/>
        </w:rPr>
        <w:t>2.</w:t>
      </w:r>
      <w:r w:rsidRPr="007A2E81">
        <w:rPr>
          <w:rFonts w:ascii="Times New Roman" w:eastAsia="Times New Roman" w:hAnsi="Times New Roman" w:cs="Times New Roman"/>
          <w:iCs/>
          <w:sz w:val="24"/>
          <w:szCs w:val="24"/>
          <w:lang w:eastAsia="ar-SA"/>
        </w:rPr>
        <w:tab/>
        <w:t>……………………………………………………………………………</w:t>
      </w:r>
      <w:r w:rsidRPr="007A2E81">
        <w:rPr>
          <w:rFonts w:eastAsia="Times New Roman"/>
          <w:iCs/>
          <w:sz w:val="24"/>
          <w:szCs w:val="24"/>
          <w:lang w:eastAsia="ar-SA"/>
        </w:rPr>
        <w:t>…</w:t>
      </w:r>
    </w:p>
    <w:p w14:paraId="5741A192" w14:textId="77777777" w:rsidR="00C313F1" w:rsidRPr="007A2E81" w:rsidRDefault="00C313F1" w:rsidP="00F15EDC">
      <w:pPr>
        <w:pStyle w:val="Standard"/>
        <w:tabs>
          <w:tab w:val="left" w:pos="5954"/>
          <w:tab w:val="left" w:pos="6663"/>
        </w:tabs>
        <w:spacing w:before="100" w:after="100"/>
        <w:ind w:right="-283"/>
        <w:jc w:val="right"/>
        <w:rPr>
          <w:b/>
          <w:bCs/>
          <w:i/>
          <w:iCs/>
        </w:rPr>
      </w:pPr>
    </w:p>
    <w:p w14:paraId="33006D98" w14:textId="36E1B931" w:rsidR="00C313F1" w:rsidRPr="007A2E81" w:rsidRDefault="00C313F1">
      <w:pPr>
        <w:rPr>
          <w:rFonts w:ascii="Times New Roman" w:eastAsia="Calibri" w:hAnsi="Times New Roman" w:cs="Times New Roman"/>
          <w:b/>
          <w:bCs/>
          <w:i/>
          <w:iCs/>
          <w:sz w:val="24"/>
          <w:szCs w:val="24"/>
          <w:lang w:eastAsia="pl-PL"/>
        </w:rPr>
      </w:pPr>
      <w:r w:rsidRPr="007A2E81">
        <w:rPr>
          <w:b/>
          <w:bCs/>
          <w:i/>
          <w:iCs/>
        </w:rPr>
        <w:br w:type="page"/>
      </w:r>
    </w:p>
    <w:p w14:paraId="239AABC8" w14:textId="32792B4C" w:rsidR="00F15EDC" w:rsidRPr="007A2E81" w:rsidRDefault="00F15EDC" w:rsidP="00F15EDC">
      <w:pPr>
        <w:pStyle w:val="Standard"/>
        <w:tabs>
          <w:tab w:val="left" w:pos="5954"/>
          <w:tab w:val="left" w:pos="6663"/>
        </w:tabs>
        <w:spacing w:before="100" w:after="100"/>
        <w:ind w:right="-283"/>
        <w:jc w:val="right"/>
        <w:rPr>
          <w:b/>
          <w:bCs/>
          <w:i/>
          <w:iCs/>
        </w:rPr>
      </w:pPr>
      <w:r w:rsidRPr="007A2E81">
        <w:rPr>
          <w:b/>
          <w:bCs/>
          <w:i/>
          <w:iCs/>
        </w:rPr>
        <w:lastRenderedPageBreak/>
        <w:t>Załącznik nr 3 do SWZ</w:t>
      </w:r>
    </w:p>
    <w:p w14:paraId="7FBCE414" w14:textId="77777777" w:rsidR="00F15EDC" w:rsidRPr="007A2E81" w:rsidRDefault="00F15EDC" w:rsidP="00F15EDC">
      <w:pPr>
        <w:spacing w:after="0" w:line="240" w:lineRule="auto"/>
        <w:jc w:val="both"/>
        <w:rPr>
          <w:rFonts w:ascii="Times New Roman" w:hAnsi="Times New Roman" w:cs="Times New Roman"/>
          <w:b/>
          <w:sz w:val="24"/>
          <w:szCs w:val="24"/>
        </w:rPr>
      </w:pPr>
    </w:p>
    <w:p w14:paraId="1054EE66" w14:textId="77777777" w:rsidR="00385BD4" w:rsidRPr="007A2E81" w:rsidRDefault="00F15EDC" w:rsidP="00F15EDC">
      <w:pPr>
        <w:jc w:val="center"/>
        <w:rPr>
          <w:rFonts w:ascii="Times New Roman" w:hAnsi="Times New Roman" w:cs="Times New Roman"/>
          <w:b/>
          <w:sz w:val="24"/>
          <w:szCs w:val="24"/>
        </w:rPr>
      </w:pPr>
      <w:r w:rsidRPr="007A2E81">
        <w:rPr>
          <w:rFonts w:ascii="Times New Roman" w:hAnsi="Times New Roman" w:cs="Times New Roman"/>
          <w:b/>
          <w:sz w:val="24"/>
          <w:szCs w:val="24"/>
        </w:rPr>
        <w:t>Projektowane postanowienia umowy (PPU)</w:t>
      </w:r>
      <w:r w:rsidR="00385BD4" w:rsidRPr="007A2E81">
        <w:rPr>
          <w:rFonts w:ascii="Times New Roman" w:hAnsi="Times New Roman" w:cs="Times New Roman"/>
          <w:b/>
          <w:sz w:val="24"/>
          <w:szCs w:val="24"/>
        </w:rPr>
        <w:t xml:space="preserve"> </w:t>
      </w:r>
    </w:p>
    <w:p w14:paraId="0C86DDF6" w14:textId="16727575" w:rsidR="00F15EDC" w:rsidRPr="007A2E81" w:rsidRDefault="00385BD4" w:rsidP="00F15EDC">
      <w:pPr>
        <w:jc w:val="center"/>
        <w:rPr>
          <w:rFonts w:ascii="Times New Roman" w:hAnsi="Times New Roman" w:cs="Times New Roman"/>
          <w:b/>
          <w:sz w:val="24"/>
          <w:szCs w:val="24"/>
        </w:rPr>
      </w:pPr>
      <w:r w:rsidRPr="007A2E81">
        <w:rPr>
          <w:rFonts w:ascii="Times New Roman" w:hAnsi="Times New Roman" w:cs="Times New Roman"/>
          <w:b/>
          <w:sz w:val="24"/>
          <w:szCs w:val="24"/>
        </w:rPr>
        <w:t>docelowo Umowa Nr GKM.272.</w:t>
      </w:r>
      <w:r w:rsidR="000377AA" w:rsidRPr="007A2E81">
        <w:rPr>
          <w:rFonts w:ascii="Times New Roman" w:hAnsi="Times New Roman" w:cs="Times New Roman"/>
          <w:b/>
          <w:sz w:val="24"/>
          <w:szCs w:val="24"/>
        </w:rPr>
        <w:t>36</w:t>
      </w:r>
      <w:r w:rsidRPr="007A2E81">
        <w:rPr>
          <w:rFonts w:ascii="Times New Roman" w:hAnsi="Times New Roman" w:cs="Times New Roman"/>
          <w:b/>
          <w:sz w:val="24"/>
          <w:szCs w:val="24"/>
        </w:rPr>
        <w:t>.202</w:t>
      </w:r>
      <w:r w:rsidR="000377AA" w:rsidRPr="007A2E81">
        <w:rPr>
          <w:rFonts w:ascii="Times New Roman" w:hAnsi="Times New Roman" w:cs="Times New Roman"/>
          <w:b/>
          <w:sz w:val="24"/>
          <w:szCs w:val="24"/>
        </w:rPr>
        <w:t>6</w:t>
      </w:r>
    </w:p>
    <w:p w14:paraId="2CFDE23D" w14:textId="77777777" w:rsidR="00F15EDC" w:rsidRPr="007A2E81" w:rsidRDefault="00F15EDC" w:rsidP="00F15EDC">
      <w:pPr>
        <w:spacing w:after="0" w:line="240" w:lineRule="auto"/>
        <w:jc w:val="both"/>
        <w:rPr>
          <w:rFonts w:ascii="Times New Roman" w:hAnsi="Times New Roman" w:cs="Times New Roman"/>
          <w:b/>
          <w:sz w:val="24"/>
          <w:szCs w:val="24"/>
        </w:rPr>
      </w:pPr>
    </w:p>
    <w:p w14:paraId="71EDBF46" w14:textId="77777777" w:rsidR="00385BD4" w:rsidRPr="007A2E81" w:rsidRDefault="00385BD4" w:rsidP="00385BD4">
      <w:pPr>
        <w:pStyle w:val="NormalnyWeb"/>
        <w:rPr>
          <w:bCs/>
        </w:rPr>
      </w:pPr>
      <w:r w:rsidRPr="007A2E81">
        <w:rPr>
          <w:bCs/>
        </w:rPr>
        <w:t>W dacie złożenia oświadczenia woli o jej zawarciu przez ostatnią ze Stron pomiędzy:</w:t>
      </w:r>
    </w:p>
    <w:p w14:paraId="11EF633A" w14:textId="77777777" w:rsidR="00F15EDC" w:rsidRPr="007A2E81" w:rsidRDefault="00F15EDC" w:rsidP="00F15EDC">
      <w:pPr>
        <w:pStyle w:val="NormalnyWeb"/>
        <w:spacing w:before="0" w:beforeAutospacing="0" w:after="0" w:afterAutospacing="0"/>
        <w:jc w:val="both"/>
        <w:rPr>
          <w:bCs/>
        </w:rPr>
      </w:pPr>
      <w:r w:rsidRPr="007A2E81">
        <w:rPr>
          <w:b/>
        </w:rPr>
        <w:t>Miastem Mława</w:t>
      </w:r>
      <w:r w:rsidRPr="007A2E81">
        <w:rPr>
          <w:bCs/>
        </w:rPr>
        <w:t xml:space="preserve">, ul. Stary Rynek 19, 06-500 Mława, </w:t>
      </w:r>
    </w:p>
    <w:p w14:paraId="27BE5388" w14:textId="77777777" w:rsidR="00F15EDC" w:rsidRPr="007A2E81" w:rsidRDefault="00F15EDC" w:rsidP="00F15EDC">
      <w:pPr>
        <w:pStyle w:val="NormalnyWeb"/>
        <w:spacing w:before="0" w:beforeAutospacing="0" w:after="0" w:afterAutospacing="0"/>
        <w:jc w:val="both"/>
        <w:rPr>
          <w:bCs/>
        </w:rPr>
      </w:pPr>
      <w:r w:rsidRPr="007A2E81">
        <w:rPr>
          <w:bCs/>
        </w:rPr>
        <w:t>NIP: 569-176- 00-34</w:t>
      </w:r>
    </w:p>
    <w:p w14:paraId="4B97495E" w14:textId="77777777" w:rsidR="00F15EDC" w:rsidRPr="007A2E81" w:rsidRDefault="00F15EDC" w:rsidP="00F15EDC">
      <w:pPr>
        <w:pStyle w:val="NormalnyWeb"/>
        <w:spacing w:before="0" w:beforeAutospacing="0" w:after="0" w:afterAutospacing="0"/>
        <w:jc w:val="both"/>
        <w:rPr>
          <w:bCs/>
        </w:rPr>
      </w:pPr>
      <w:r w:rsidRPr="007A2E81">
        <w:rPr>
          <w:bCs/>
        </w:rPr>
        <w:t xml:space="preserve">zwanym dalej </w:t>
      </w:r>
      <w:r w:rsidRPr="007A2E81">
        <w:rPr>
          <w:b/>
        </w:rPr>
        <w:t>Zamawiającym</w:t>
      </w:r>
    </w:p>
    <w:p w14:paraId="05E68780" w14:textId="77777777" w:rsidR="00F15EDC" w:rsidRPr="007A2E81" w:rsidRDefault="00F15EDC" w:rsidP="00F15EDC">
      <w:pPr>
        <w:pStyle w:val="NormalnyWeb"/>
        <w:spacing w:before="0" w:beforeAutospacing="0" w:after="0" w:afterAutospacing="0"/>
        <w:jc w:val="both"/>
        <w:rPr>
          <w:bCs/>
        </w:rPr>
      </w:pPr>
      <w:r w:rsidRPr="007A2E81">
        <w:rPr>
          <w:bCs/>
        </w:rPr>
        <w:t>reprezentowanym przez:</w:t>
      </w:r>
    </w:p>
    <w:p w14:paraId="77E8DFA3" w14:textId="2267D243" w:rsidR="00F15EDC" w:rsidRPr="007A2E81" w:rsidRDefault="00F15EDC" w:rsidP="00F15EDC">
      <w:pPr>
        <w:pStyle w:val="NormalnyWeb"/>
        <w:spacing w:before="0" w:beforeAutospacing="0" w:after="0" w:afterAutospacing="0"/>
        <w:jc w:val="both"/>
        <w:rPr>
          <w:bCs/>
        </w:rPr>
      </w:pPr>
      <w:r w:rsidRPr="007A2E81">
        <w:rPr>
          <w:bCs/>
        </w:rPr>
        <w:t>Burmistrza Miasta Mława – Piotra Jankowskiego</w:t>
      </w:r>
    </w:p>
    <w:p w14:paraId="3BD85B83" w14:textId="5D12C090" w:rsidR="00F15EDC" w:rsidRPr="007A2E81" w:rsidRDefault="00F15EDC" w:rsidP="00F15EDC">
      <w:pPr>
        <w:pStyle w:val="NormalnyWeb"/>
        <w:spacing w:before="0" w:beforeAutospacing="0" w:after="0" w:afterAutospacing="0"/>
        <w:jc w:val="both"/>
        <w:rPr>
          <w:bCs/>
        </w:rPr>
      </w:pPr>
      <w:r w:rsidRPr="007A2E81">
        <w:rPr>
          <w:bCs/>
        </w:rPr>
        <w:t>przy kontrasygnacie Skarbnika Miasta Mława – Beaty Karpińskiej</w:t>
      </w:r>
    </w:p>
    <w:p w14:paraId="763B8E9F" w14:textId="77777777" w:rsidR="00F15EDC" w:rsidRPr="007A2E81" w:rsidRDefault="00F15EDC" w:rsidP="00F15EDC">
      <w:pPr>
        <w:pStyle w:val="NormalnyWeb"/>
        <w:spacing w:before="0" w:beforeAutospacing="0" w:after="0" w:afterAutospacing="0"/>
        <w:jc w:val="both"/>
        <w:rPr>
          <w:bCs/>
        </w:rPr>
      </w:pPr>
      <w:r w:rsidRPr="007A2E81">
        <w:rPr>
          <w:bCs/>
        </w:rPr>
        <w:t>a</w:t>
      </w:r>
    </w:p>
    <w:p w14:paraId="65DB6863" w14:textId="77777777" w:rsidR="00F15EDC" w:rsidRPr="007A2E81" w:rsidRDefault="00F15EDC" w:rsidP="00F15EDC">
      <w:pPr>
        <w:pStyle w:val="NormalnyWeb"/>
        <w:spacing w:before="0" w:beforeAutospacing="0" w:after="0" w:afterAutospacing="0"/>
        <w:jc w:val="both"/>
        <w:rPr>
          <w:bCs/>
        </w:rPr>
      </w:pPr>
      <w:r w:rsidRPr="007A2E81">
        <w:t>…………………………………………………………………………………………………</w:t>
      </w:r>
    </w:p>
    <w:p w14:paraId="2D409D45" w14:textId="77777777" w:rsidR="00F15EDC" w:rsidRPr="007A2E81" w:rsidRDefault="00F15EDC" w:rsidP="00F15EDC">
      <w:pPr>
        <w:pStyle w:val="NormalnyWeb"/>
        <w:spacing w:before="0" w:beforeAutospacing="0" w:after="0" w:afterAutospacing="0"/>
        <w:jc w:val="both"/>
        <w:rPr>
          <w:bCs/>
        </w:rPr>
      </w:pPr>
      <w:r w:rsidRPr="007A2E81">
        <w:rPr>
          <w:bCs/>
        </w:rPr>
        <w:t xml:space="preserve">zwanym dalej </w:t>
      </w:r>
      <w:r w:rsidRPr="007A2E81">
        <w:rPr>
          <w:b/>
        </w:rPr>
        <w:t>Wykonawcą</w:t>
      </w:r>
    </w:p>
    <w:p w14:paraId="22DE2AD9" w14:textId="77777777" w:rsidR="00F15EDC" w:rsidRPr="007A2E81" w:rsidRDefault="00F15EDC" w:rsidP="00F15EDC">
      <w:pPr>
        <w:pStyle w:val="NormalnyWeb"/>
        <w:spacing w:before="0" w:beforeAutospacing="0" w:after="0" w:afterAutospacing="0"/>
        <w:jc w:val="both"/>
        <w:rPr>
          <w:bCs/>
        </w:rPr>
      </w:pPr>
      <w:r w:rsidRPr="007A2E81">
        <w:rPr>
          <w:bCs/>
        </w:rPr>
        <w:t>reprezentowanym przez:</w:t>
      </w:r>
    </w:p>
    <w:p w14:paraId="401E84F3" w14:textId="77777777" w:rsidR="00F15EDC" w:rsidRPr="007A2E81" w:rsidRDefault="00F15EDC" w:rsidP="00F15EDC">
      <w:pPr>
        <w:pStyle w:val="NormalnyWeb"/>
        <w:spacing w:before="0" w:beforeAutospacing="0" w:after="0" w:afterAutospacing="0"/>
        <w:jc w:val="both"/>
        <w:rPr>
          <w:bCs/>
        </w:rPr>
      </w:pPr>
      <w:r w:rsidRPr="007A2E81">
        <w:rPr>
          <w:bCs/>
        </w:rPr>
        <w:t>………………………………………………………………………………………………….</w:t>
      </w:r>
      <w:r w:rsidRPr="007A2E81">
        <w:rPr>
          <w:bCs/>
        </w:rPr>
        <w:br/>
        <w:t xml:space="preserve">razem określonych w niniejszej Umowie jako </w:t>
      </w:r>
      <w:r w:rsidRPr="007A2E81">
        <w:rPr>
          <w:b/>
        </w:rPr>
        <w:t xml:space="preserve">„Strony”, </w:t>
      </w:r>
      <w:r w:rsidRPr="007A2E81">
        <w:rPr>
          <w:bCs/>
        </w:rPr>
        <w:t>została zawarta umowa o następującej treści:</w:t>
      </w:r>
    </w:p>
    <w:p w14:paraId="6DDF2801" w14:textId="77777777" w:rsidR="00F15EDC" w:rsidRPr="007A2E81" w:rsidRDefault="00F15EDC" w:rsidP="00F15EDC">
      <w:pPr>
        <w:pStyle w:val="NormalnyWeb"/>
        <w:spacing w:before="120" w:beforeAutospacing="0" w:after="0" w:afterAutospacing="0"/>
        <w:jc w:val="center"/>
        <w:rPr>
          <w:b/>
        </w:rPr>
      </w:pPr>
      <w:bookmarkStart w:id="38" w:name="_Hlk37941512"/>
      <w:r w:rsidRPr="007A2E81">
        <w:rPr>
          <w:b/>
        </w:rPr>
        <w:t xml:space="preserve">§ 1. </w:t>
      </w:r>
      <w:bookmarkStart w:id="39" w:name="_Hlk37941548"/>
    </w:p>
    <w:p w14:paraId="250EA461" w14:textId="77777777" w:rsidR="00F15EDC" w:rsidRPr="007A2E81" w:rsidRDefault="00F15EDC" w:rsidP="00F15EDC">
      <w:pPr>
        <w:pStyle w:val="NormalnyWeb"/>
        <w:spacing w:before="0" w:beforeAutospacing="0" w:after="0" w:afterAutospacing="0"/>
        <w:jc w:val="center"/>
        <w:rPr>
          <w:bCs/>
        </w:rPr>
      </w:pPr>
      <w:r w:rsidRPr="007A2E81">
        <w:rPr>
          <w:i/>
          <w:iCs/>
        </w:rPr>
        <w:t>Przedmiot umowy</w:t>
      </w:r>
      <w:bookmarkEnd w:id="39"/>
    </w:p>
    <w:p w14:paraId="3DC4D403" w14:textId="44F3CF63" w:rsidR="00F15EDC" w:rsidRPr="007A2E81" w:rsidRDefault="00F15EDC" w:rsidP="00F15EDC">
      <w:pPr>
        <w:spacing w:after="0" w:line="240" w:lineRule="auto"/>
        <w:jc w:val="both"/>
        <w:rPr>
          <w:rFonts w:ascii="Times New Roman" w:hAnsi="Times New Roman" w:cs="Times New Roman"/>
          <w:b/>
          <w:bCs/>
          <w:sz w:val="24"/>
          <w:szCs w:val="24"/>
        </w:rPr>
      </w:pPr>
      <w:r w:rsidRPr="007A2E81">
        <w:rPr>
          <w:rFonts w:ascii="Times New Roman" w:hAnsi="Times New Roman" w:cs="Times New Roman"/>
          <w:sz w:val="24"/>
          <w:szCs w:val="24"/>
        </w:rPr>
        <w:t xml:space="preserve">1. Zamawiający na podstawie przeprowadzonego postępowania, </w:t>
      </w:r>
      <w:bookmarkStart w:id="40" w:name="_Hlk62557552"/>
      <w:r w:rsidRPr="007A2E81">
        <w:rPr>
          <w:rFonts w:ascii="Times New Roman" w:hAnsi="Times New Roman" w:cs="Times New Roman"/>
          <w:sz w:val="24"/>
          <w:szCs w:val="24"/>
        </w:rPr>
        <w:t xml:space="preserve">które </w:t>
      </w:r>
      <w:bookmarkEnd w:id="40"/>
      <w:r w:rsidRPr="007A2E81">
        <w:rPr>
          <w:rFonts w:ascii="Times New Roman" w:hAnsi="Times New Roman" w:cs="Times New Roman"/>
          <w:sz w:val="24"/>
          <w:szCs w:val="24"/>
        </w:rPr>
        <w:t xml:space="preserve">jest konsekwencją zamówienia publicznego nr </w:t>
      </w:r>
      <w:r w:rsidRPr="007A2E81">
        <w:rPr>
          <w:rFonts w:ascii="Times New Roman" w:hAnsi="Times New Roman" w:cs="Times New Roman"/>
          <w:b/>
          <w:sz w:val="24"/>
          <w:szCs w:val="24"/>
        </w:rPr>
        <w:t>GKM.271.</w:t>
      </w:r>
      <w:r w:rsidR="000377AA" w:rsidRPr="007A2E81">
        <w:rPr>
          <w:rFonts w:ascii="Times New Roman" w:hAnsi="Times New Roman" w:cs="Times New Roman"/>
          <w:b/>
          <w:sz w:val="24"/>
          <w:szCs w:val="24"/>
        </w:rPr>
        <w:t>36</w:t>
      </w:r>
      <w:r w:rsidRPr="007A2E81">
        <w:rPr>
          <w:rFonts w:ascii="Times New Roman" w:hAnsi="Times New Roman" w:cs="Times New Roman"/>
          <w:b/>
          <w:sz w:val="24"/>
          <w:szCs w:val="24"/>
        </w:rPr>
        <w:t>.202</w:t>
      </w:r>
      <w:r w:rsidR="000377AA" w:rsidRPr="007A2E81">
        <w:rPr>
          <w:rFonts w:ascii="Times New Roman" w:hAnsi="Times New Roman" w:cs="Times New Roman"/>
          <w:b/>
          <w:sz w:val="24"/>
          <w:szCs w:val="24"/>
        </w:rPr>
        <w:t>6</w:t>
      </w:r>
      <w:r w:rsidRPr="007A2E81">
        <w:rPr>
          <w:rFonts w:ascii="Times New Roman" w:hAnsi="Times New Roman" w:cs="Times New Roman"/>
          <w:sz w:val="24"/>
          <w:szCs w:val="24"/>
        </w:rPr>
        <w:t xml:space="preserve">, realizowanego na podstawie ustawy Prawo zamówień publicznych </w:t>
      </w:r>
      <w:r w:rsidRPr="007A2E81">
        <w:rPr>
          <w:rFonts w:ascii="Times New Roman" w:eastAsia="Times New Roman" w:hAnsi="Times New Roman" w:cs="Times New Roman"/>
          <w:sz w:val="24"/>
          <w:szCs w:val="24"/>
          <w:lang w:eastAsia="pl-PL"/>
        </w:rPr>
        <w:t xml:space="preserve">z dnia 11 września 2019 r. </w:t>
      </w:r>
      <w:r w:rsidRPr="007A2E81">
        <w:rPr>
          <w:rFonts w:ascii="Times New Roman" w:hAnsi="Times New Roman" w:cs="Times New Roman"/>
          <w:sz w:val="24"/>
          <w:szCs w:val="24"/>
        </w:rPr>
        <w:t>(Dz.U. z 202</w:t>
      </w:r>
      <w:r w:rsidR="008C169F" w:rsidRPr="007A2E81">
        <w:rPr>
          <w:rFonts w:ascii="Times New Roman" w:hAnsi="Times New Roman" w:cs="Times New Roman"/>
          <w:sz w:val="24"/>
          <w:szCs w:val="24"/>
        </w:rPr>
        <w:t>6</w:t>
      </w:r>
      <w:r w:rsidRPr="007A2E81">
        <w:rPr>
          <w:rFonts w:ascii="Times New Roman" w:hAnsi="Times New Roman" w:cs="Times New Roman"/>
          <w:sz w:val="24"/>
          <w:szCs w:val="24"/>
        </w:rPr>
        <w:t xml:space="preserve"> r. poz. </w:t>
      </w:r>
      <w:r w:rsidR="008C169F" w:rsidRPr="007A2E81">
        <w:rPr>
          <w:rFonts w:ascii="Times New Roman" w:hAnsi="Times New Roman" w:cs="Times New Roman"/>
          <w:sz w:val="24"/>
          <w:szCs w:val="24"/>
        </w:rPr>
        <w:t>793</w:t>
      </w:r>
      <w:r w:rsidRPr="007A2E81">
        <w:rPr>
          <w:rFonts w:ascii="Times New Roman" w:hAnsi="Times New Roman" w:cs="Times New Roman"/>
          <w:sz w:val="24"/>
          <w:szCs w:val="24"/>
        </w:rPr>
        <w:t xml:space="preserve"> z </w:t>
      </w:r>
      <w:proofErr w:type="spellStart"/>
      <w:r w:rsidRPr="007A2E81">
        <w:rPr>
          <w:rFonts w:ascii="Times New Roman" w:hAnsi="Times New Roman" w:cs="Times New Roman"/>
          <w:sz w:val="24"/>
          <w:szCs w:val="24"/>
        </w:rPr>
        <w:t>późn</w:t>
      </w:r>
      <w:proofErr w:type="spellEnd"/>
      <w:r w:rsidRPr="007A2E81">
        <w:rPr>
          <w:rFonts w:ascii="Times New Roman" w:hAnsi="Times New Roman" w:cs="Times New Roman"/>
          <w:sz w:val="24"/>
          <w:szCs w:val="24"/>
        </w:rPr>
        <w:t xml:space="preserve">. zm.), zwanej dalej „ustawą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w:t>
      </w:r>
      <w:r w:rsidRPr="007A2E81">
        <w:rPr>
          <w:rFonts w:ascii="Times New Roman" w:hAnsi="Times New Roman" w:cs="Times New Roman"/>
          <w:iCs/>
          <w:sz w:val="24"/>
          <w:szCs w:val="24"/>
        </w:rPr>
        <w:t xml:space="preserve">prowadzonego w trybie podstawowym bez przeprowadzenia negocjacji, na podstawie art. 275 pkt 1 ustawy </w:t>
      </w:r>
      <w:proofErr w:type="spellStart"/>
      <w:r w:rsidRPr="007A2E81">
        <w:rPr>
          <w:rFonts w:ascii="Times New Roman" w:hAnsi="Times New Roman" w:cs="Times New Roman"/>
          <w:iCs/>
          <w:sz w:val="24"/>
          <w:szCs w:val="24"/>
        </w:rPr>
        <w:t>Pzp</w:t>
      </w:r>
      <w:proofErr w:type="spellEnd"/>
      <w:r w:rsidRPr="007A2E81">
        <w:rPr>
          <w:rFonts w:ascii="Times New Roman" w:hAnsi="Times New Roman" w:cs="Times New Roman"/>
          <w:iCs/>
          <w:sz w:val="24"/>
          <w:szCs w:val="24"/>
        </w:rPr>
        <w:t xml:space="preserve"> </w:t>
      </w:r>
      <w:r w:rsidRPr="007A2E81">
        <w:rPr>
          <w:rFonts w:ascii="Times New Roman" w:hAnsi="Times New Roman" w:cs="Times New Roman"/>
          <w:sz w:val="24"/>
          <w:szCs w:val="24"/>
        </w:rPr>
        <w:t xml:space="preserve">powierza, a Wykonawca przyjmuje do realizacji wykonanie </w:t>
      </w:r>
      <w:bookmarkStart w:id="41" w:name="_Hlk109128701"/>
      <w:r w:rsidRPr="007A2E81">
        <w:rPr>
          <w:rFonts w:ascii="Times New Roman" w:hAnsi="Times New Roman" w:cs="Times New Roman"/>
          <w:sz w:val="24"/>
          <w:szCs w:val="24"/>
        </w:rPr>
        <w:t xml:space="preserve">usługi pn. </w:t>
      </w:r>
      <w:bookmarkStart w:id="42" w:name="_Hlk175901456"/>
      <w:r w:rsidRPr="007A2E81">
        <w:rPr>
          <w:rFonts w:ascii="Times New Roman" w:hAnsi="Times New Roman" w:cs="Times New Roman"/>
          <w:b/>
          <w:bCs/>
          <w:sz w:val="24"/>
          <w:szCs w:val="24"/>
        </w:rPr>
        <w:t>„Utworzenie i prowadzenie stacjonarnego Punktu Selektywnego Zbierania Odpadów Komunalnych dostępnego dla mieszkańców na terenie Miasta Mława”.</w:t>
      </w:r>
    </w:p>
    <w:bookmarkEnd w:id="41"/>
    <w:bookmarkEnd w:id="42"/>
    <w:p w14:paraId="43064876"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2. Przedmiot zamówienia obejmuje:</w:t>
      </w:r>
    </w:p>
    <w:p w14:paraId="6316BABF"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 utworzenie i wyposażenie stacjonarnego Punktu Selektywnego Zbierania Odpadów Komunalnych (zwanego dalej: PSZOK) dostępnego dla mieszkańców na terenie Miasta Mława pod adresem: …………………………………………………………………………….;</w:t>
      </w:r>
    </w:p>
    <w:p w14:paraId="7A071018"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2) prowadzenie PSZOK oraz prowadzenie wymaganej prawem i umową o udzieleniu zamówienia publicznego dokumentacji;</w:t>
      </w:r>
    </w:p>
    <w:p w14:paraId="7C015955" w14:textId="2B189478"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sz w:val="24"/>
          <w:szCs w:val="24"/>
        </w:rPr>
        <w:t>3) zbieranie w sposób selektywny w PSZOK przekazywanych przez właścicieli nieruchomości położonych na terenie Miasta Mława, zadeklarowanych do wnoszenia opłaty za</w:t>
      </w:r>
      <w:r w:rsidR="00417940" w:rsidRPr="007A2E81">
        <w:rPr>
          <w:rFonts w:ascii="Times New Roman" w:hAnsi="Times New Roman" w:cs="Times New Roman"/>
          <w:sz w:val="24"/>
          <w:szCs w:val="24"/>
        </w:rPr>
        <w:t> </w:t>
      </w:r>
      <w:r w:rsidRPr="007A2E81">
        <w:rPr>
          <w:rFonts w:ascii="Times New Roman" w:hAnsi="Times New Roman" w:cs="Times New Roman"/>
          <w:sz w:val="24"/>
          <w:szCs w:val="24"/>
        </w:rPr>
        <w:t xml:space="preserve">gospodarowanie odpadami komunalnymi na rzecz Zamawiającego, odpadów komunalnych </w:t>
      </w:r>
      <w:r w:rsidRPr="007A2E81">
        <w:rPr>
          <w:rFonts w:ascii="Times New Roman" w:hAnsi="Times New Roman" w:cs="Times New Roman"/>
          <w:bCs/>
          <w:sz w:val="24"/>
          <w:szCs w:val="24"/>
        </w:rPr>
        <w:t>oraz odpadów budowlanych i rozbiórkowych z gospodarstw domowych;</w:t>
      </w:r>
    </w:p>
    <w:p w14:paraId="5ACD1261" w14:textId="77777777"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4) przekazywanie, w tym załadunek, zebranych odpadów do odbioru i zagospodarowania podmiotowi, z którym Zamawiający zawrze umowę w tym przedmiocie, na zasadach ustalonych przez Zamawiającego;</w:t>
      </w:r>
    </w:p>
    <w:p w14:paraId="084700DD" w14:textId="1D5AE7DD" w:rsidR="00F15EDC" w:rsidRPr="007A2E81" w:rsidRDefault="00F15EDC" w:rsidP="00F15EDC">
      <w:pPr>
        <w:spacing w:after="0" w:line="240" w:lineRule="auto"/>
        <w:rPr>
          <w:rFonts w:ascii="Times New Roman" w:hAnsi="Times New Roman" w:cs="Times New Roman"/>
          <w:bCs/>
          <w:sz w:val="24"/>
          <w:szCs w:val="24"/>
        </w:rPr>
      </w:pPr>
      <w:r w:rsidRPr="007A2E81">
        <w:rPr>
          <w:rFonts w:ascii="Times New Roman" w:hAnsi="Times New Roman" w:cs="Times New Roman"/>
          <w:bCs/>
          <w:sz w:val="24"/>
          <w:szCs w:val="24"/>
        </w:rPr>
        <w:t xml:space="preserve">5) prowadzenie kampanii </w:t>
      </w:r>
      <w:proofErr w:type="spellStart"/>
      <w:r w:rsidRPr="007A2E81">
        <w:rPr>
          <w:rFonts w:ascii="Times New Roman" w:hAnsi="Times New Roman" w:cs="Times New Roman"/>
          <w:bCs/>
          <w:sz w:val="24"/>
          <w:szCs w:val="24"/>
        </w:rPr>
        <w:t>informacyjn</w:t>
      </w:r>
      <w:r w:rsidR="00E63BE5" w:rsidRPr="007A2E81">
        <w:rPr>
          <w:rFonts w:ascii="Times New Roman" w:hAnsi="Times New Roman" w:cs="Times New Roman"/>
          <w:bCs/>
          <w:sz w:val="24"/>
          <w:szCs w:val="24"/>
        </w:rPr>
        <w:t>o</w:t>
      </w:r>
      <w:proofErr w:type="spellEnd"/>
      <w:r w:rsidR="00E63BE5" w:rsidRPr="007A2E81">
        <w:rPr>
          <w:rFonts w:ascii="Times New Roman" w:hAnsi="Times New Roman" w:cs="Times New Roman"/>
          <w:bCs/>
          <w:sz w:val="24"/>
          <w:szCs w:val="24"/>
        </w:rPr>
        <w:t xml:space="preserve"> - edukacyjnej</w:t>
      </w:r>
      <w:r w:rsidRPr="007A2E81">
        <w:rPr>
          <w:rFonts w:ascii="Times New Roman" w:hAnsi="Times New Roman" w:cs="Times New Roman"/>
          <w:bCs/>
          <w:sz w:val="24"/>
          <w:szCs w:val="24"/>
        </w:rPr>
        <w:t xml:space="preserve"> dla mieszkańców </w:t>
      </w:r>
      <w:r w:rsidR="00E63BE5" w:rsidRPr="007A2E81">
        <w:rPr>
          <w:rFonts w:ascii="Times New Roman" w:hAnsi="Times New Roman" w:cs="Times New Roman"/>
          <w:bCs/>
          <w:sz w:val="24"/>
          <w:szCs w:val="24"/>
        </w:rPr>
        <w:t>Miasta Mława</w:t>
      </w:r>
      <w:r w:rsidRPr="007A2E81">
        <w:rPr>
          <w:rFonts w:ascii="Times New Roman" w:hAnsi="Times New Roman" w:cs="Times New Roman"/>
          <w:bCs/>
          <w:sz w:val="24"/>
          <w:szCs w:val="24"/>
        </w:rPr>
        <w:t>,</w:t>
      </w:r>
    </w:p>
    <w:p w14:paraId="26F8C7CC" w14:textId="44335180" w:rsidR="00F15EDC" w:rsidRPr="007A2E81" w:rsidRDefault="00F15EDC" w:rsidP="00F15EDC">
      <w:pPr>
        <w:spacing w:after="0" w:line="240" w:lineRule="auto"/>
        <w:rPr>
          <w:rFonts w:ascii="Times New Roman" w:hAnsi="Times New Roman" w:cs="Times New Roman"/>
          <w:bCs/>
          <w:sz w:val="24"/>
          <w:szCs w:val="24"/>
        </w:rPr>
      </w:pPr>
      <w:r w:rsidRPr="007A2E81">
        <w:rPr>
          <w:rFonts w:ascii="Times New Roman" w:hAnsi="Times New Roman" w:cs="Times New Roman"/>
          <w:bCs/>
          <w:sz w:val="24"/>
          <w:szCs w:val="24"/>
        </w:rPr>
        <w:t xml:space="preserve">6) </w:t>
      </w:r>
      <w:r w:rsidR="008B0719" w:rsidRPr="007A2E81">
        <w:rPr>
          <w:rFonts w:ascii="Times New Roman" w:hAnsi="Times New Roman" w:cs="Times New Roman"/>
          <w:bCs/>
          <w:sz w:val="24"/>
          <w:szCs w:val="24"/>
        </w:rPr>
        <w:t xml:space="preserve">ośmiokrotne </w:t>
      </w:r>
      <w:r w:rsidRPr="007A2E81">
        <w:rPr>
          <w:rFonts w:ascii="Times New Roman" w:hAnsi="Times New Roman" w:cs="Times New Roman"/>
          <w:bCs/>
          <w:sz w:val="24"/>
          <w:szCs w:val="24"/>
        </w:rPr>
        <w:t>zorganizowanie mobilnego mini PSZOK dostępnego dla mieszkańców miasta</w:t>
      </w:r>
    </w:p>
    <w:p w14:paraId="3115A8B7" w14:textId="4903DE8B" w:rsidR="00F15EDC" w:rsidRPr="007A2E81" w:rsidRDefault="00F15EDC" w:rsidP="00F15EDC">
      <w:pPr>
        <w:pStyle w:val="NormalnyWeb"/>
        <w:spacing w:before="0" w:beforeAutospacing="0" w:after="0" w:afterAutospacing="0"/>
        <w:jc w:val="both"/>
        <w:rPr>
          <w:bCs/>
        </w:rPr>
      </w:pPr>
      <w:r w:rsidRPr="007A2E81">
        <w:rPr>
          <w:bCs/>
        </w:rPr>
        <w:t xml:space="preserve">3. Sposób realizacji zamówienia i szczegółowe wymagania w tym zakresie zawiera Opis przedmiotu zamówienia (OPZ), stanowiący Załącznik Nr 1 do niniejszej Umowy. </w:t>
      </w:r>
      <w:r w:rsidRPr="007A2E81">
        <w:rPr>
          <w:bCs/>
        </w:rPr>
        <w:lastRenderedPageBreak/>
        <w:t xml:space="preserve">Załącznikiem Nr 2 do niniejszej Umowy będzie kopia oferty Wykonawcy. Załącznik Nr 1 i 2 </w:t>
      </w:r>
      <w:r w:rsidR="00E72EF2" w:rsidRPr="007A2E81">
        <w:rPr>
          <w:bCs/>
        </w:rPr>
        <w:t xml:space="preserve">wraz z Załącznikiem Nr 3 i 4 </w:t>
      </w:r>
      <w:r w:rsidRPr="007A2E81">
        <w:rPr>
          <w:bCs/>
        </w:rPr>
        <w:t>stanowią integraln</w:t>
      </w:r>
      <w:r w:rsidR="00E72EF2" w:rsidRPr="007A2E81">
        <w:rPr>
          <w:bCs/>
        </w:rPr>
        <w:t>e</w:t>
      </w:r>
      <w:r w:rsidRPr="007A2E81">
        <w:rPr>
          <w:bCs/>
        </w:rPr>
        <w:t xml:space="preserve"> częś</w:t>
      </w:r>
      <w:r w:rsidR="00E72EF2" w:rsidRPr="007A2E81">
        <w:rPr>
          <w:bCs/>
        </w:rPr>
        <w:t>ci</w:t>
      </w:r>
      <w:r w:rsidRPr="007A2E81">
        <w:rPr>
          <w:bCs/>
        </w:rPr>
        <w:t xml:space="preserve"> Umowy</w:t>
      </w:r>
      <w:r w:rsidR="00E72EF2" w:rsidRPr="007A2E81">
        <w:rPr>
          <w:bCs/>
        </w:rPr>
        <w:t>.</w:t>
      </w:r>
      <w:r w:rsidRPr="007A2E81">
        <w:rPr>
          <w:bCs/>
        </w:rPr>
        <w:t xml:space="preserve"> </w:t>
      </w:r>
    </w:p>
    <w:p w14:paraId="26F63286" w14:textId="77777777" w:rsidR="00F15EDC" w:rsidRPr="007A2E81" w:rsidRDefault="00F15EDC" w:rsidP="00F15EDC">
      <w:pPr>
        <w:pStyle w:val="NormalnyWeb"/>
        <w:spacing w:before="0" w:beforeAutospacing="0" w:after="0" w:afterAutospacing="0"/>
        <w:jc w:val="both"/>
        <w:rPr>
          <w:b/>
        </w:rPr>
      </w:pPr>
      <w:r w:rsidRPr="007A2E81">
        <w:rPr>
          <w:bCs/>
        </w:rPr>
        <w:t>4. W razie wątpliwości powstałych na tle  niniejszej umowy, decydujące znaczenie będzie miała treść Opisu przedmiotu zamówienia.</w:t>
      </w:r>
    </w:p>
    <w:p w14:paraId="4DFD0171" w14:textId="77777777" w:rsidR="00F15EDC" w:rsidRPr="007A2E81" w:rsidRDefault="00F15EDC" w:rsidP="00F15EDC">
      <w:pPr>
        <w:pStyle w:val="NormalnyWeb"/>
        <w:spacing w:before="0" w:beforeAutospacing="0" w:after="120" w:afterAutospacing="0"/>
        <w:jc w:val="center"/>
        <w:rPr>
          <w:b/>
        </w:rPr>
      </w:pPr>
      <w:bookmarkStart w:id="43" w:name="_Hlk37950236"/>
      <w:bookmarkEnd w:id="38"/>
      <w:r w:rsidRPr="007A2E81">
        <w:rPr>
          <w:b/>
        </w:rPr>
        <w:t>§ 2.</w:t>
      </w:r>
    </w:p>
    <w:p w14:paraId="7E2D1FD1" w14:textId="77777777" w:rsidR="00F15EDC" w:rsidRPr="007A2E81" w:rsidRDefault="00F15EDC" w:rsidP="00F15EDC">
      <w:pPr>
        <w:pStyle w:val="NormalnyWeb"/>
        <w:spacing w:before="0" w:beforeAutospacing="0" w:after="0" w:afterAutospacing="0"/>
        <w:jc w:val="center"/>
        <w:rPr>
          <w:bCs/>
          <w:i/>
          <w:iCs/>
        </w:rPr>
      </w:pPr>
      <w:r w:rsidRPr="007A2E81">
        <w:rPr>
          <w:bCs/>
          <w:i/>
          <w:iCs/>
        </w:rPr>
        <w:t>Obowiązki Wykonawcy</w:t>
      </w:r>
    </w:p>
    <w:bookmarkEnd w:id="43"/>
    <w:p w14:paraId="242A97FA" w14:textId="76E35F39"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Wykonawca będzie realizował zamówienie zgodnie z obowiązującymi przepisami prawa, w tym z aktami prawa miejscowego wydanymi na podstawie delegacji wynikających z ustawy z dnia 13 września 1996 r. o utrzymaniu czystości i porządku w gminach (Dz.U. z 202</w:t>
      </w:r>
      <w:r w:rsidR="005E3915" w:rsidRPr="007A2E81">
        <w:t>5</w:t>
      </w:r>
      <w:r w:rsidR="00D429E9" w:rsidRPr="007A2E81">
        <w:t xml:space="preserve"> r.</w:t>
      </w:r>
      <w:r w:rsidRPr="007A2E81">
        <w:t xml:space="preserve"> poz. </w:t>
      </w:r>
      <w:r w:rsidR="005E3915" w:rsidRPr="007A2E81">
        <w:t>733</w:t>
      </w:r>
      <w:r w:rsidRPr="007A2E81">
        <w:t>), obowiązującymi  w okresie realizacji zamówienia.</w:t>
      </w:r>
    </w:p>
    <w:p w14:paraId="11151FD3" w14:textId="2BC6B796"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 xml:space="preserve">Wykonawca w trakcie realizacji zamówienia będzie wykonywał wszystkie obowiązki zgodnie z postanowieniami niniejszej umowy oraz Specyfikacji Warunków Zamówienia, w szczególności udostępni PSZOK dla mieszkańców Miasta Mława w dniach i godzinach wskazanych w OPZ począwszy od dnia </w:t>
      </w:r>
      <w:r w:rsidR="0082630B" w:rsidRPr="007A2E81">
        <w:t>2</w:t>
      </w:r>
      <w:r w:rsidRPr="007A2E81">
        <w:t xml:space="preserve"> stycznia 202</w:t>
      </w:r>
      <w:r w:rsidR="00BE3630" w:rsidRPr="007A2E81">
        <w:t>7</w:t>
      </w:r>
      <w:r w:rsidRPr="007A2E81">
        <w:t xml:space="preserve"> r.</w:t>
      </w:r>
    </w:p>
    <w:p w14:paraId="7272987F" w14:textId="307A9AA7"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 xml:space="preserve">Wykonawca zobowiązany jest do wykonywania czynności objętych umową </w:t>
      </w:r>
      <w:r w:rsidR="00BE3630" w:rsidRPr="007A2E81">
        <w:t xml:space="preserve">profesjonalnie, </w:t>
      </w:r>
      <w:r w:rsidRPr="007A2E81">
        <w:t>zgodnie z wymaganiami ochrony środowiska, przepisami bhp oraz przeciwpożarowymi, w</w:t>
      </w:r>
      <w:r w:rsidR="00D429E9" w:rsidRPr="007A2E81">
        <w:t> </w:t>
      </w:r>
      <w:r w:rsidRPr="007A2E81">
        <w:t>sposób jak najmniej uciążliwy dla środowiska i mieszkańców, a nadto w sposób zapewniający bezpieczeństwo osób oraz mienia.</w:t>
      </w:r>
    </w:p>
    <w:p w14:paraId="31513ED7"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Wykonawca zobowiązany jest do realizacji usługi w sposób sprawny, ograniczający do minimum utrudnienia dla osób dostarczających odpady do PSZOK i dla podmiotu odbierającego odpady z PSZOK.</w:t>
      </w:r>
    </w:p>
    <w:p w14:paraId="14E49DF1" w14:textId="54BCC24C"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 xml:space="preserve">Wykonawca w trakcie realizacji zamówienia zobowiązany jest do spełnienia wszystkich warunków zadeklarowanych w </w:t>
      </w:r>
      <w:r w:rsidR="00417940" w:rsidRPr="007A2E81">
        <w:t xml:space="preserve">złożonej Zamawiającemu </w:t>
      </w:r>
      <w:r w:rsidRPr="007A2E81">
        <w:t>Ofercie</w:t>
      </w:r>
      <w:r w:rsidR="00417940" w:rsidRPr="007A2E81">
        <w:t>.</w:t>
      </w:r>
    </w:p>
    <w:p w14:paraId="218BE63E"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pPr>
      <w:r w:rsidRPr="007A2E81">
        <w:t>Wykonawca zobowiązany jest do przekazania Zamawiającemu  bez dodatkowego wezwania następujących informacji:</w:t>
      </w:r>
    </w:p>
    <w:p w14:paraId="0F0C9B23" w14:textId="0FA94CBE" w:rsidR="00F15EDC" w:rsidRPr="007A2E81" w:rsidRDefault="00F15EDC" w:rsidP="00F15EDC">
      <w:pPr>
        <w:pStyle w:val="NormalnyWeb"/>
        <w:tabs>
          <w:tab w:val="left" w:pos="284"/>
        </w:tabs>
        <w:spacing w:before="0" w:beforeAutospacing="0" w:after="0" w:afterAutospacing="0"/>
        <w:jc w:val="both"/>
      </w:pPr>
      <w:r w:rsidRPr="007A2E81">
        <w:t xml:space="preserve">1) pełnych danych adresowych i kontaktowych PSZOK w terminie do </w:t>
      </w:r>
      <w:r w:rsidR="00BE3630" w:rsidRPr="007A2E81">
        <w:t>4</w:t>
      </w:r>
      <w:r w:rsidRPr="007A2E81">
        <w:t xml:space="preserve"> stycznia 202</w:t>
      </w:r>
      <w:r w:rsidR="00BE3630" w:rsidRPr="007A2E81">
        <w:t>7</w:t>
      </w:r>
      <w:r w:rsidRPr="007A2E81">
        <w:t xml:space="preserve"> r.,</w:t>
      </w:r>
    </w:p>
    <w:p w14:paraId="71A8538C" w14:textId="10D6DCFF" w:rsidR="00F15EDC" w:rsidRPr="007A2E81" w:rsidRDefault="00F15EDC" w:rsidP="00F15EDC">
      <w:pPr>
        <w:pStyle w:val="NormalnyWeb"/>
        <w:tabs>
          <w:tab w:val="left" w:pos="284"/>
        </w:tabs>
        <w:spacing w:before="0" w:beforeAutospacing="0" w:after="0" w:afterAutospacing="0"/>
        <w:jc w:val="both"/>
      </w:pPr>
      <w:r w:rsidRPr="007A2E81">
        <w:t>2)</w:t>
      </w:r>
      <w:r w:rsidRPr="007A2E81">
        <w:rPr>
          <w:b/>
          <w:bCs/>
        </w:rPr>
        <w:t xml:space="preserve"> </w:t>
      </w:r>
      <w:r w:rsidRPr="007A2E81">
        <w:t>o</w:t>
      </w:r>
      <w:r w:rsidRPr="007A2E81">
        <w:rPr>
          <w:b/>
          <w:bCs/>
        </w:rPr>
        <w:t xml:space="preserve"> </w:t>
      </w:r>
      <w:r w:rsidRPr="007A2E81">
        <w:t xml:space="preserve">spełnieniu </w:t>
      </w:r>
      <w:r w:rsidRPr="007A2E81">
        <w:rPr>
          <w:bCs/>
        </w:rPr>
        <w:t>wymagań w zakresie utworzenia i wyposażenia PSZOK - w terminie do dnia</w:t>
      </w:r>
      <w:r w:rsidR="00417940" w:rsidRPr="007A2E81">
        <w:rPr>
          <w:bCs/>
        </w:rPr>
        <w:t xml:space="preserve"> </w:t>
      </w:r>
      <w:r w:rsidRPr="007A2E81">
        <w:rPr>
          <w:bCs/>
        </w:rPr>
        <w:t>15 stycznia 202</w:t>
      </w:r>
      <w:r w:rsidR="00BE3630" w:rsidRPr="007A2E81">
        <w:rPr>
          <w:bCs/>
        </w:rPr>
        <w:t>7</w:t>
      </w:r>
      <w:r w:rsidRPr="007A2E81">
        <w:rPr>
          <w:bCs/>
        </w:rPr>
        <w:t xml:space="preserve"> r., Zamawiający wymaga szczegółowych informacji wraz z</w:t>
      </w:r>
      <w:r w:rsidR="00417940" w:rsidRPr="007A2E81">
        <w:rPr>
          <w:bCs/>
        </w:rPr>
        <w:t> </w:t>
      </w:r>
      <w:r w:rsidRPr="007A2E81">
        <w:rPr>
          <w:bCs/>
        </w:rPr>
        <w:t>uwiarygodnionymi kopiami dokumentów potwierdzających powyższe,</w:t>
      </w:r>
    </w:p>
    <w:p w14:paraId="619A06C9" w14:textId="77777777" w:rsidR="00F15EDC" w:rsidRPr="007A2E81" w:rsidRDefault="00F15EDC" w:rsidP="00F15EDC">
      <w:pPr>
        <w:pStyle w:val="NormalnyWeb"/>
        <w:tabs>
          <w:tab w:val="left" w:pos="284"/>
        </w:tabs>
        <w:spacing w:before="0" w:beforeAutospacing="0" w:after="0" w:afterAutospacing="0"/>
        <w:jc w:val="both"/>
        <w:rPr>
          <w:bCs/>
        </w:rPr>
      </w:pPr>
      <w:r w:rsidRPr="007A2E81">
        <w:t>3)</w:t>
      </w:r>
      <w:r w:rsidRPr="007A2E81">
        <w:rPr>
          <w:b/>
          <w:bCs/>
        </w:rPr>
        <w:t xml:space="preserve"> </w:t>
      </w:r>
      <w:r w:rsidRPr="007A2E81">
        <w:rPr>
          <w:bCs/>
        </w:rPr>
        <w:t>o każdej zmianie w trakcie realizacji zamówienia w zakresie, o którym mowa w pkt 2 w terminie 5 dni roboczych od jej nastąpienia,</w:t>
      </w:r>
    </w:p>
    <w:p w14:paraId="6D0340A2" w14:textId="6F1189F5" w:rsidR="00F15EDC" w:rsidRPr="007A2E81" w:rsidRDefault="00F15EDC" w:rsidP="00F15EDC">
      <w:pPr>
        <w:pStyle w:val="NormalnyWeb"/>
        <w:tabs>
          <w:tab w:val="left" w:pos="284"/>
        </w:tabs>
        <w:spacing w:before="0" w:beforeAutospacing="0" w:after="0" w:afterAutospacing="0"/>
        <w:jc w:val="both"/>
      </w:pPr>
      <w:r w:rsidRPr="007A2E81">
        <w:rPr>
          <w:bCs/>
        </w:rPr>
        <w:t>4)</w:t>
      </w:r>
      <w:bookmarkStart w:id="44" w:name="_Hlk60173850"/>
      <w:r w:rsidRPr="007A2E81">
        <w:rPr>
          <w:b/>
        </w:rPr>
        <w:t xml:space="preserve"> </w:t>
      </w:r>
      <w:r w:rsidRPr="007A2E81">
        <w:t>o każdym odstępstwie w wykonywaniu zamówienia od warunków ustalonych umową i</w:t>
      </w:r>
      <w:r w:rsidR="00417940" w:rsidRPr="007A2E81">
        <w:t xml:space="preserve"> </w:t>
      </w:r>
      <w:r w:rsidRPr="007A2E81">
        <w:t>SWZ oraz o jego przyczynie w terminie 5 dni roboczych od zdarzenia,</w:t>
      </w:r>
    </w:p>
    <w:p w14:paraId="30D36B1B" w14:textId="77777777" w:rsidR="00F15EDC" w:rsidRPr="007A2E81" w:rsidRDefault="00F15EDC" w:rsidP="00F15EDC">
      <w:pPr>
        <w:pStyle w:val="NormalnyWeb"/>
        <w:tabs>
          <w:tab w:val="left" w:pos="284"/>
        </w:tabs>
        <w:spacing w:before="0" w:beforeAutospacing="0" w:after="0" w:afterAutospacing="0"/>
        <w:jc w:val="both"/>
        <w:rPr>
          <w:b/>
          <w:bCs/>
        </w:rPr>
      </w:pPr>
      <w:r w:rsidRPr="007A2E81">
        <w:t>5)</w:t>
      </w:r>
      <w:r w:rsidRPr="007A2E81">
        <w:rPr>
          <w:b/>
          <w:bCs/>
        </w:rPr>
        <w:t xml:space="preserve"> </w:t>
      </w:r>
      <w:r w:rsidRPr="007A2E81">
        <w:t>o zdarzeniach, które mogą wpłynąć na prawidłową realizację usługi, w szczególności związanych z zasadami bhp, sytuacjach konfliktowych oraz mających lub mogących mieć wpływ na wizerunek Zamawiającego w terminie 5 dni roboczych od zdarzenia,</w:t>
      </w:r>
    </w:p>
    <w:p w14:paraId="39C0C626" w14:textId="657AA9F1" w:rsidR="00F15EDC" w:rsidRPr="007A2E81" w:rsidRDefault="00F15EDC" w:rsidP="001D2C91">
      <w:pPr>
        <w:pStyle w:val="NormalnyWeb"/>
        <w:numPr>
          <w:ilvl w:val="0"/>
          <w:numId w:val="35"/>
        </w:numPr>
        <w:tabs>
          <w:tab w:val="left" w:pos="284"/>
        </w:tabs>
        <w:spacing w:before="0" w:beforeAutospacing="0" w:after="0" w:afterAutospacing="0"/>
        <w:ind w:left="0" w:firstLine="0"/>
        <w:jc w:val="both"/>
        <w:rPr>
          <w:b/>
          <w:lang w:val="x-none"/>
        </w:rPr>
      </w:pPr>
      <w:r w:rsidRPr="007A2E81">
        <w:t>Wykonawca w każdym czasie udostępni na żądanie Zamawiającemu wszelkie dokumenty</w:t>
      </w:r>
      <w:r w:rsidR="00417940" w:rsidRPr="007A2E81">
        <w:t xml:space="preserve"> </w:t>
      </w:r>
      <w:r w:rsidRPr="007A2E81">
        <w:t>i</w:t>
      </w:r>
      <w:r w:rsidR="00417940" w:rsidRPr="007A2E81">
        <w:t> </w:t>
      </w:r>
      <w:r w:rsidRPr="007A2E81">
        <w:t>informacje związane z realizacją zamówienia oraz przekaże kopie żądanej dokumentacji,</w:t>
      </w:r>
      <w:r w:rsidR="00417940" w:rsidRPr="007A2E81">
        <w:t xml:space="preserve"> </w:t>
      </w:r>
      <w:r w:rsidRPr="007A2E81">
        <w:t>w</w:t>
      </w:r>
      <w:r w:rsidR="00417940" w:rsidRPr="007A2E81">
        <w:t> </w:t>
      </w:r>
      <w:r w:rsidRPr="007A2E81">
        <w:t>tym także nagrań z monitoringu nie później, niż w terminie 5 dni roboczych.</w:t>
      </w:r>
    </w:p>
    <w:bookmarkEnd w:id="44"/>
    <w:p w14:paraId="337E6364"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rPr>
          <w:b/>
          <w:lang w:val="x-none"/>
        </w:rPr>
      </w:pPr>
      <w:r w:rsidRPr="007A2E81">
        <w:rPr>
          <w:bCs/>
        </w:rPr>
        <w:t>Wykonawca będzie przetwarzał dane osobowe właścicieli nieruchomości wyłącznie w zakresie niezbędnym do realizacji umowy, na zasadach zgodnych z umową powierzenia przetwarzania danych osobowych, która zostanie zawarta odrębnie.</w:t>
      </w:r>
    </w:p>
    <w:p w14:paraId="12B7C707"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rPr>
          <w:b/>
          <w:lang w:val="x-none"/>
        </w:rPr>
      </w:pPr>
      <w:r w:rsidRPr="007A2E81">
        <w:t xml:space="preserve">W przypadku, gdy </w:t>
      </w:r>
      <w:bookmarkStart w:id="45" w:name="_Hlk38124679"/>
      <w:r w:rsidRPr="007A2E81">
        <w:t xml:space="preserve">wpisy do odpowiednich rejestrów, potwierdzające posiadanie uprawnień niezbędnych do prowadzenia działalności w zakresie objętym zamówieniem stracą moc obowiązującą w trakcie realizacji umowy Wykonawca zobowiązany jest do uzyskania nowych wpisów w sposób gwarantujący ciągłość realizacji zamówienia oraz przekazania kopii tych dokumentów Zamawiającemu </w:t>
      </w:r>
      <w:bookmarkEnd w:id="45"/>
      <w:r w:rsidRPr="007A2E81">
        <w:t>najpóźniej w pierwszym dniu roboczym po utracie ważności poprzedniego wpisu (zezwolenia) bez odrębnego wezwania, pod rygorem rozwiązania umowy ze skutkiem natychmiastowym na zasadach określonych w umowie.</w:t>
      </w:r>
    </w:p>
    <w:p w14:paraId="2F5B06E6"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rPr>
          <w:b/>
          <w:lang w:val="x-none"/>
        </w:rPr>
      </w:pPr>
      <w:r w:rsidRPr="007A2E81">
        <w:rPr>
          <w:bCs/>
        </w:rPr>
        <w:lastRenderedPageBreak/>
        <w:t xml:space="preserve">Wykonawca przekazuje Zamawiającemu w terminie 2 dni roboczych informację o każdej próbie nieuprawnionego przekazania odpadów do PSZOK, w szczególności odpadów pochodzących z nieruchomości nie ujętej w bazie danych nieruchomości zadeklarowanych do gminnego systemu odbioru odpadów komunalnych lub pochodzących z działalności gospodarczej, </w:t>
      </w:r>
    </w:p>
    <w:p w14:paraId="5224779A" w14:textId="77777777" w:rsidR="00F15EDC" w:rsidRPr="007A2E81" w:rsidRDefault="00F15EDC" w:rsidP="001D2C91">
      <w:pPr>
        <w:pStyle w:val="NormalnyWeb"/>
        <w:numPr>
          <w:ilvl w:val="0"/>
          <w:numId w:val="35"/>
        </w:numPr>
        <w:tabs>
          <w:tab w:val="left" w:pos="284"/>
        </w:tabs>
        <w:spacing w:before="0" w:beforeAutospacing="0" w:after="0" w:afterAutospacing="0"/>
        <w:ind w:left="0" w:firstLine="0"/>
        <w:jc w:val="both"/>
        <w:rPr>
          <w:bCs/>
          <w:lang w:val="x-none"/>
        </w:rPr>
      </w:pPr>
      <w:r w:rsidRPr="007A2E81">
        <w:rPr>
          <w:bCs/>
        </w:rPr>
        <w:t>W przypadku zasadnej reklamacji niewłaściwego świadczenia usług w PSZOK Wykonawca obsłuży reklamację w najbliższym możliwym terminie (w kontekście terminu ponownego dostarczenia odpadu przez właściciela nieruchomości), a na żądanie dostarczającego odpad pokryje koszty jego ponownego dostarczenia do PSZOK. Niezwłocznie po zaspokojeniu reklamacji Wykonawca przekaże Zamawiającemu szczegółową informację o dacie i godzinie zaspokojenia reklamacji. Informacje będą przesyłane przez Wykonawcę pisemnie, co najmniej pocztą elektroniczną przez osobę upoważnioną ze strony Wykonawcy.</w:t>
      </w:r>
    </w:p>
    <w:p w14:paraId="5C0D24D0" w14:textId="77777777" w:rsidR="00F15EDC" w:rsidRPr="007A2E81" w:rsidRDefault="00F15EDC" w:rsidP="00F15EDC">
      <w:pPr>
        <w:pStyle w:val="NormalnyWeb"/>
        <w:spacing w:before="120" w:beforeAutospacing="0" w:after="0" w:afterAutospacing="0"/>
        <w:jc w:val="center"/>
        <w:rPr>
          <w:b/>
        </w:rPr>
      </w:pPr>
      <w:r w:rsidRPr="007A2E81">
        <w:rPr>
          <w:b/>
        </w:rPr>
        <w:t>§ 3.</w:t>
      </w:r>
    </w:p>
    <w:p w14:paraId="7F4A1F8B" w14:textId="77777777" w:rsidR="00F15EDC" w:rsidRPr="007A2E81" w:rsidRDefault="00F15EDC" w:rsidP="00F15EDC">
      <w:pPr>
        <w:pStyle w:val="NormalnyWeb"/>
        <w:spacing w:before="0" w:beforeAutospacing="0" w:after="0" w:afterAutospacing="0"/>
        <w:jc w:val="center"/>
        <w:rPr>
          <w:bCs/>
          <w:i/>
          <w:iCs/>
        </w:rPr>
      </w:pPr>
      <w:r w:rsidRPr="007A2E81">
        <w:rPr>
          <w:bCs/>
          <w:i/>
          <w:iCs/>
        </w:rPr>
        <w:t>Obowiązki Zamawiającego</w:t>
      </w:r>
    </w:p>
    <w:p w14:paraId="59A90B7C" w14:textId="77777777" w:rsidR="00F15EDC" w:rsidRPr="007A2E81" w:rsidRDefault="00F15EDC" w:rsidP="001D2C91">
      <w:pPr>
        <w:pStyle w:val="NormalnyWeb"/>
        <w:numPr>
          <w:ilvl w:val="0"/>
          <w:numId w:val="36"/>
        </w:numPr>
        <w:tabs>
          <w:tab w:val="left" w:pos="284"/>
        </w:tabs>
        <w:spacing w:before="0" w:beforeAutospacing="0" w:after="0" w:afterAutospacing="0"/>
        <w:ind w:left="0" w:firstLine="0"/>
        <w:jc w:val="both"/>
        <w:rPr>
          <w:b/>
        </w:rPr>
      </w:pPr>
      <w:r w:rsidRPr="007A2E81">
        <w:t>Zamawiający zobowiązuje się do współpracy z Wykonawcą w celu wykonania umowy, a w szczególności:</w:t>
      </w:r>
    </w:p>
    <w:p w14:paraId="452A74C8" w14:textId="147E73DB" w:rsidR="00F15EDC" w:rsidRPr="007A2E81" w:rsidRDefault="00F15EDC" w:rsidP="00F15EDC">
      <w:pPr>
        <w:pStyle w:val="NormalnyWeb"/>
        <w:tabs>
          <w:tab w:val="left" w:pos="284"/>
        </w:tabs>
        <w:spacing w:before="0" w:beforeAutospacing="0" w:after="0" w:afterAutospacing="0"/>
        <w:jc w:val="both"/>
        <w:rPr>
          <w:bCs/>
        </w:rPr>
      </w:pPr>
      <w:r w:rsidRPr="007A2E81">
        <w:rPr>
          <w:bCs/>
        </w:rPr>
        <w:t xml:space="preserve">1) do przekazania Wykonawcy w terminie do </w:t>
      </w:r>
      <w:r w:rsidR="000E6926" w:rsidRPr="007A2E81">
        <w:rPr>
          <w:bCs/>
        </w:rPr>
        <w:t>30 listopada</w:t>
      </w:r>
      <w:r w:rsidRPr="007A2E81">
        <w:rPr>
          <w:bCs/>
        </w:rPr>
        <w:t xml:space="preserve"> 202</w:t>
      </w:r>
      <w:r w:rsidR="00941149" w:rsidRPr="007A2E81">
        <w:rPr>
          <w:bCs/>
        </w:rPr>
        <w:t>6</w:t>
      </w:r>
      <w:r w:rsidRPr="007A2E81">
        <w:rPr>
          <w:bCs/>
        </w:rPr>
        <w:t xml:space="preserve"> r., danych adresowych nieruchomości zadeklarowanych do ponoszenia opłaty za gospodarowanie odpadami komunalnymi na  rzecz gminy oraz nieruchomości, których właściciele zadeklarowali kompostowanie bioodpadów i korzystają z częściowego zwolnienia z opłaty z tego tytułu,</w:t>
      </w:r>
    </w:p>
    <w:p w14:paraId="08CEE33E" w14:textId="10EA20D9" w:rsidR="00F15EDC" w:rsidRPr="007A2E81" w:rsidRDefault="00F15EDC" w:rsidP="00F15EDC">
      <w:pPr>
        <w:pStyle w:val="NormalnyWeb"/>
        <w:tabs>
          <w:tab w:val="left" w:pos="284"/>
        </w:tabs>
        <w:spacing w:before="0" w:beforeAutospacing="0" w:after="0" w:afterAutospacing="0"/>
        <w:jc w:val="both"/>
        <w:rPr>
          <w:bCs/>
        </w:rPr>
      </w:pPr>
      <w:r w:rsidRPr="007A2E81">
        <w:rPr>
          <w:bCs/>
        </w:rPr>
        <w:t xml:space="preserve">2) do przekazywania bieżących aktualizacji danych, o których mowa w pkt 1) w </w:t>
      </w:r>
      <w:r w:rsidR="00294C12" w:rsidRPr="007A2E81">
        <w:rPr>
          <w:bCs/>
        </w:rPr>
        <w:t>systemie tygodniowym, w ostatnim dniu roboczym każdego tygodnia,</w:t>
      </w:r>
    </w:p>
    <w:p w14:paraId="03F0790D" w14:textId="3003A036" w:rsidR="00F15EDC" w:rsidRPr="007A2E81" w:rsidRDefault="00F15EDC" w:rsidP="00F15EDC">
      <w:pPr>
        <w:pStyle w:val="NormalnyWeb"/>
        <w:tabs>
          <w:tab w:val="left" w:pos="284"/>
        </w:tabs>
        <w:spacing w:before="0" w:beforeAutospacing="0" w:after="0" w:afterAutospacing="0"/>
        <w:jc w:val="both"/>
        <w:rPr>
          <w:b/>
        </w:rPr>
      </w:pPr>
      <w:r w:rsidRPr="007A2E81">
        <w:rPr>
          <w:bCs/>
        </w:rPr>
        <w:t>3) do przekazania Wykonawcy w celu aktualizacji i weryfikacji bazy danych w terminie do dnia 30 grudnia 202</w:t>
      </w:r>
      <w:r w:rsidR="00941149" w:rsidRPr="007A2E81">
        <w:rPr>
          <w:bCs/>
        </w:rPr>
        <w:t>6</w:t>
      </w:r>
      <w:r w:rsidRPr="007A2E81">
        <w:rPr>
          <w:bCs/>
        </w:rPr>
        <w:t xml:space="preserve"> r.</w:t>
      </w:r>
      <w:r w:rsidR="008C169F" w:rsidRPr="007A2E81">
        <w:rPr>
          <w:bCs/>
        </w:rPr>
        <w:t xml:space="preserve"> oraz w terminie do 30 grudnia 2027 r. </w:t>
      </w:r>
      <w:r w:rsidRPr="007A2E81">
        <w:rPr>
          <w:bCs/>
        </w:rPr>
        <w:t>, danych adresowych nieruchomości zadeklarowanych do ponoszenia opłaty za gospodarowanie odpadami komunalnymi na  rzecz gminy oraz nieruchomości, których właściciele zadeklarowali kompostowanie bioodpadów i</w:t>
      </w:r>
      <w:r w:rsidR="000267B3" w:rsidRPr="007A2E81">
        <w:rPr>
          <w:bCs/>
        </w:rPr>
        <w:t> </w:t>
      </w:r>
      <w:r w:rsidRPr="007A2E81">
        <w:rPr>
          <w:bCs/>
        </w:rPr>
        <w:t>korzystają z częściowego zwolnienia z opłaty z tego tytułu,</w:t>
      </w:r>
    </w:p>
    <w:p w14:paraId="3B608BB0"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4) do przekazywania na bieżąco wszelkich informacji od właścicieli nieruchomości objętych zorganizowanym przez gminę systemem odbioru odpadów komunalnych istotnych dla Wykonawcy z punktu widzenia wykonywania usługi,</w:t>
      </w:r>
    </w:p>
    <w:p w14:paraId="01DBBFF9"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5) do zawarcia umowy o udzielenie zamówienia publicznego obejmującej odbieranie odpadów zebranych w PSZOK i ich zagospodarowanie, monitorowanie realizacji zamówienia w tym przedmiocie i zapewnienia odbioru odpadów z PSZOK na zasadach wynikających z niniejszej umowy,</w:t>
      </w:r>
    </w:p>
    <w:p w14:paraId="66606F8C" w14:textId="6191A307" w:rsidR="00F15EDC" w:rsidRPr="007A2E81" w:rsidRDefault="00F15EDC" w:rsidP="00F15EDC">
      <w:pPr>
        <w:pStyle w:val="NormalnyWeb"/>
        <w:tabs>
          <w:tab w:val="left" w:pos="284"/>
        </w:tabs>
        <w:spacing w:before="0" w:beforeAutospacing="0" w:after="0" w:afterAutospacing="0"/>
        <w:jc w:val="both"/>
        <w:rPr>
          <w:bCs/>
        </w:rPr>
      </w:pPr>
      <w:r w:rsidRPr="007A2E81">
        <w:rPr>
          <w:bCs/>
        </w:rPr>
        <w:t xml:space="preserve">6) do prowadzenia działań </w:t>
      </w:r>
      <w:proofErr w:type="spellStart"/>
      <w:r w:rsidR="00294C12" w:rsidRPr="007A2E81">
        <w:rPr>
          <w:bCs/>
        </w:rPr>
        <w:t>informacyjno</w:t>
      </w:r>
      <w:proofErr w:type="spellEnd"/>
      <w:r w:rsidR="00294C12" w:rsidRPr="007A2E81">
        <w:rPr>
          <w:bCs/>
        </w:rPr>
        <w:t xml:space="preserve"> - </w:t>
      </w:r>
      <w:r w:rsidRPr="007A2E81">
        <w:rPr>
          <w:bCs/>
        </w:rPr>
        <w:t>edukacyjnych dotyczących selektywnego zbierania odpadów komunalnych zgodnego z przepisami i prawem miejscowym,</w:t>
      </w:r>
    </w:p>
    <w:p w14:paraId="1CA441A1" w14:textId="77777777" w:rsidR="00F15EDC" w:rsidRPr="007A2E81" w:rsidRDefault="00F15EDC" w:rsidP="00F15EDC">
      <w:pPr>
        <w:pStyle w:val="NormalnyWeb"/>
        <w:tabs>
          <w:tab w:val="left" w:pos="284"/>
        </w:tabs>
        <w:spacing w:before="0" w:beforeAutospacing="0" w:after="0" w:afterAutospacing="0"/>
        <w:jc w:val="both"/>
        <w:rPr>
          <w:b/>
        </w:rPr>
      </w:pPr>
      <w:r w:rsidRPr="007A2E81">
        <w:rPr>
          <w:bCs/>
        </w:rPr>
        <w:t>7) do zapłaty wynagrodzenia należnego Wykonawcy na zasadach określonych niniejszą umową.</w:t>
      </w:r>
    </w:p>
    <w:p w14:paraId="647679F4" w14:textId="77777777" w:rsidR="00F15EDC" w:rsidRPr="007A2E81" w:rsidRDefault="00F15EDC" w:rsidP="00F15EDC">
      <w:pPr>
        <w:pStyle w:val="NormalnyWeb"/>
        <w:spacing w:before="120" w:beforeAutospacing="0" w:after="0" w:afterAutospacing="0"/>
        <w:jc w:val="center"/>
        <w:rPr>
          <w:b/>
        </w:rPr>
      </w:pPr>
      <w:bookmarkStart w:id="46" w:name="_Hlk37972368"/>
      <w:r w:rsidRPr="007A2E81">
        <w:rPr>
          <w:b/>
        </w:rPr>
        <w:t>§ 4.</w:t>
      </w:r>
    </w:p>
    <w:p w14:paraId="303175E2" w14:textId="77777777" w:rsidR="00F15EDC" w:rsidRPr="007A2E81" w:rsidRDefault="00F15EDC" w:rsidP="00F15EDC">
      <w:pPr>
        <w:pStyle w:val="NormalnyWeb"/>
        <w:spacing w:before="0" w:beforeAutospacing="0" w:after="0" w:afterAutospacing="0"/>
        <w:ind w:left="2832" w:firstLine="708"/>
        <w:rPr>
          <w:bCs/>
        </w:rPr>
      </w:pPr>
      <w:r w:rsidRPr="007A2E81">
        <w:rPr>
          <w:i/>
          <w:iCs/>
        </w:rPr>
        <w:t>Termin realizacji</w:t>
      </w:r>
    </w:p>
    <w:bookmarkEnd w:id="46"/>
    <w:p w14:paraId="74843CAF" w14:textId="4D965EE4" w:rsidR="00F15EDC" w:rsidRPr="007A2E81" w:rsidRDefault="00F15EDC" w:rsidP="001D2C91">
      <w:pPr>
        <w:pStyle w:val="NormalnyWeb"/>
        <w:numPr>
          <w:ilvl w:val="0"/>
          <w:numId w:val="37"/>
        </w:numPr>
        <w:tabs>
          <w:tab w:val="left" w:pos="284"/>
        </w:tabs>
        <w:spacing w:before="0" w:beforeAutospacing="0" w:after="0" w:afterAutospacing="0"/>
        <w:ind w:left="0" w:firstLine="0"/>
        <w:jc w:val="both"/>
        <w:rPr>
          <w:bCs/>
        </w:rPr>
      </w:pPr>
      <w:r w:rsidRPr="007A2E81">
        <w:rPr>
          <w:bCs/>
        </w:rPr>
        <w:t xml:space="preserve"> Rozpoczęcie świadczenia usługi : </w:t>
      </w:r>
      <w:r w:rsidRPr="007A2E81">
        <w:rPr>
          <w:b/>
        </w:rPr>
        <w:t>01.01.202</w:t>
      </w:r>
      <w:r w:rsidR="001E734A" w:rsidRPr="007A2E81">
        <w:rPr>
          <w:b/>
        </w:rPr>
        <w:t>7</w:t>
      </w:r>
      <w:r w:rsidRPr="007A2E81">
        <w:rPr>
          <w:b/>
        </w:rPr>
        <w:t xml:space="preserve"> r. </w:t>
      </w:r>
    </w:p>
    <w:p w14:paraId="101900C2" w14:textId="05F5578C" w:rsidR="00F15EDC" w:rsidRPr="007A2E81" w:rsidRDefault="00F15EDC" w:rsidP="001D2C91">
      <w:pPr>
        <w:pStyle w:val="NormalnyWeb"/>
        <w:numPr>
          <w:ilvl w:val="0"/>
          <w:numId w:val="37"/>
        </w:numPr>
        <w:tabs>
          <w:tab w:val="left" w:pos="284"/>
        </w:tabs>
        <w:spacing w:before="0" w:beforeAutospacing="0" w:after="0" w:afterAutospacing="0"/>
        <w:ind w:left="0" w:firstLine="0"/>
        <w:jc w:val="both"/>
        <w:rPr>
          <w:bCs/>
        </w:rPr>
      </w:pPr>
      <w:r w:rsidRPr="007A2E81">
        <w:rPr>
          <w:bCs/>
        </w:rPr>
        <w:t xml:space="preserve">Zakończenie świadczenia usługi: </w:t>
      </w:r>
      <w:r w:rsidRPr="007A2E81">
        <w:rPr>
          <w:b/>
        </w:rPr>
        <w:t>31.12.202</w:t>
      </w:r>
      <w:r w:rsidR="001E734A" w:rsidRPr="007A2E81">
        <w:rPr>
          <w:b/>
        </w:rPr>
        <w:t>8</w:t>
      </w:r>
      <w:r w:rsidRPr="007A2E81">
        <w:rPr>
          <w:b/>
        </w:rPr>
        <w:t xml:space="preserve"> r.</w:t>
      </w:r>
    </w:p>
    <w:p w14:paraId="5B6ACB69" w14:textId="3B3E7EE0" w:rsidR="000D1412" w:rsidRPr="007A2E81" w:rsidRDefault="000D1412" w:rsidP="001D2C91">
      <w:pPr>
        <w:pStyle w:val="NormalnyWeb"/>
        <w:numPr>
          <w:ilvl w:val="0"/>
          <w:numId w:val="37"/>
        </w:numPr>
        <w:tabs>
          <w:tab w:val="left" w:pos="284"/>
        </w:tabs>
        <w:spacing w:before="0" w:beforeAutospacing="0" w:after="0" w:afterAutospacing="0"/>
        <w:ind w:left="0" w:firstLine="0"/>
        <w:jc w:val="both"/>
        <w:rPr>
          <w:bCs/>
        </w:rPr>
      </w:pPr>
      <w:r w:rsidRPr="007A2E81">
        <w:rPr>
          <w:bCs/>
        </w:rPr>
        <w:t>Okres świadczenia usługi – 24 miesiące.</w:t>
      </w:r>
    </w:p>
    <w:p w14:paraId="2A3EDDA2" w14:textId="77777777" w:rsidR="00F15EDC" w:rsidRPr="007A2E81" w:rsidRDefault="00F15EDC" w:rsidP="00F15EDC">
      <w:pPr>
        <w:pStyle w:val="NormalnyWeb"/>
        <w:spacing w:before="120" w:beforeAutospacing="0" w:after="0" w:afterAutospacing="0"/>
        <w:jc w:val="center"/>
        <w:rPr>
          <w:b/>
        </w:rPr>
      </w:pPr>
      <w:bookmarkStart w:id="47" w:name="_Hlk37973314"/>
      <w:r w:rsidRPr="007A2E81">
        <w:rPr>
          <w:b/>
        </w:rPr>
        <w:t>§ 5.</w:t>
      </w:r>
    </w:p>
    <w:p w14:paraId="48C94A72" w14:textId="77777777" w:rsidR="00F15EDC" w:rsidRPr="007A2E81" w:rsidRDefault="00F15EDC" w:rsidP="00F15EDC">
      <w:pPr>
        <w:spacing w:after="0" w:line="240" w:lineRule="auto"/>
        <w:ind w:left="284" w:hanging="284"/>
        <w:jc w:val="center"/>
        <w:rPr>
          <w:rFonts w:ascii="Times New Roman" w:hAnsi="Times New Roman" w:cs="Times New Roman"/>
          <w:bCs/>
          <w:i/>
          <w:iCs/>
          <w:sz w:val="24"/>
          <w:szCs w:val="24"/>
        </w:rPr>
      </w:pPr>
      <w:r w:rsidRPr="007A2E81">
        <w:rPr>
          <w:rFonts w:ascii="Times New Roman" w:hAnsi="Times New Roman" w:cs="Times New Roman"/>
          <w:bCs/>
          <w:i/>
          <w:iCs/>
          <w:sz w:val="24"/>
          <w:szCs w:val="24"/>
        </w:rPr>
        <w:t>Ubezpieczenie</w:t>
      </w:r>
      <w:bookmarkEnd w:id="47"/>
    </w:p>
    <w:p w14:paraId="6D39D2E6" w14:textId="47179BEC" w:rsidR="00F15EDC" w:rsidRPr="007A2E81" w:rsidRDefault="00F15EDC" w:rsidP="001D2C91">
      <w:pPr>
        <w:numPr>
          <w:ilvl w:val="0"/>
          <w:numId w:val="38"/>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Wykonawca zobowiązany jest do posiadania ubezpieczenia od odpowiedzialności cywilnej z tytułu prowadzonej działalności gospodarczej związanej z przedmiotem umowy na kwotę nie niższą, niż 200 000,00 zł przez cały okres realizacji umowy.</w:t>
      </w:r>
    </w:p>
    <w:p w14:paraId="5E5CB970" w14:textId="77777777" w:rsidR="00F15EDC" w:rsidRPr="007A2E81" w:rsidRDefault="00F15EDC" w:rsidP="001D2C91">
      <w:pPr>
        <w:numPr>
          <w:ilvl w:val="0"/>
          <w:numId w:val="38"/>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lastRenderedPageBreak/>
        <w:t xml:space="preserve">W przypadku gdy umowa ubezpieczenia obejmuje okres krótszy, niż okres realizacji umowy, Wykonawca zobowiązany jest do zachowania ciągłości ubezpieczenia na wymaganą kwotę oraz przedkładania kopii kolejnych umów (polis) i dowodów zapłaty składki ubezpieczenia Zamawiającemu bez wezwania. </w:t>
      </w:r>
    </w:p>
    <w:p w14:paraId="2642EF81" w14:textId="09FCC900" w:rsidR="00F15EDC" w:rsidRPr="007A2E81" w:rsidRDefault="00F15EDC" w:rsidP="001D2C91">
      <w:pPr>
        <w:numPr>
          <w:ilvl w:val="0"/>
          <w:numId w:val="38"/>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W przypadku nieprzedłożenia umowy ubezpieczenia (polisy) oraz dowodów zapłaty składki ubezpieczenia w ciągu 7 dni od dnia wygaśnięcia poprzedniej polisy, Zamawiający uprawniony </w:t>
      </w:r>
      <w:r w:rsidR="00B626DF" w:rsidRPr="007A2E81">
        <w:rPr>
          <w:rFonts w:ascii="Times New Roman" w:hAnsi="Times New Roman" w:cs="Times New Roman"/>
          <w:bCs/>
          <w:sz w:val="24"/>
          <w:szCs w:val="24"/>
        </w:rPr>
        <w:t xml:space="preserve"> </w:t>
      </w:r>
      <w:r w:rsidRPr="007A2E81">
        <w:rPr>
          <w:rFonts w:ascii="Times New Roman" w:hAnsi="Times New Roman" w:cs="Times New Roman"/>
          <w:bCs/>
          <w:sz w:val="24"/>
          <w:szCs w:val="24"/>
        </w:rPr>
        <w:t>jest do zawarcia umowy ubezpieczenia na koszt Wykonawcy i potrącenia należnej kwoty z wynagrodzenia przysługującego Wykonawcy, na co Wykonawca wyraża zgodę.</w:t>
      </w:r>
    </w:p>
    <w:p w14:paraId="70EAFE54" w14:textId="66374FDD" w:rsidR="00F15EDC" w:rsidRPr="007A2E81" w:rsidRDefault="00F15EDC" w:rsidP="001D2C91">
      <w:pPr>
        <w:numPr>
          <w:ilvl w:val="0"/>
          <w:numId w:val="38"/>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Wykonawca przed rozpoczęciem realizacji zamówienia </w:t>
      </w:r>
      <w:r w:rsidR="00B0536E" w:rsidRPr="007A2E81">
        <w:rPr>
          <w:rFonts w:ascii="Times New Roman" w:hAnsi="Times New Roman" w:cs="Times New Roman"/>
          <w:bCs/>
          <w:sz w:val="24"/>
          <w:szCs w:val="24"/>
        </w:rPr>
        <w:t xml:space="preserve">zobowiązany jest do </w:t>
      </w:r>
      <w:r w:rsidRPr="007A2E81">
        <w:rPr>
          <w:rFonts w:ascii="Times New Roman" w:hAnsi="Times New Roman" w:cs="Times New Roman"/>
          <w:bCs/>
          <w:sz w:val="24"/>
          <w:szCs w:val="24"/>
        </w:rPr>
        <w:t>przedstawi</w:t>
      </w:r>
      <w:r w:rsidR="00B0536E" w:rsidRPr="007A2E81">
        <w:rPr>
          <w:rFonts w:ascii="Times New Roman" w:hAnsi="Times New Roman" w:cs="Times New Roman"/>
          <w:bCs/>
          <w:sz w:val="24"/>
          <w:szCs w:val="24"/>
        </w:rPr>
        <w:t xml:space="preserve">enia Zamawiającemu </w:t>
      </w:r>
      <w:r w:rsidRPr="007A2E81">
        <w:rPr>
          <w:rFonts w:ascii="Times New Roman" w:hAnsi="Times New Roman" w:cs="Times New Roman"/>
          <w:bCs/>
          <w:sz w:val="24"/>
          <w:szCs w:val="24"/>
        </w:rPr>
        <w:t>umow</w:t>
      </w:r>
      <w:r w:rsidR="00B0536E" w:rsidRPr="007A2E81">
        <w:rPr>
          <w:rFonts w:ascii="Times New Roman" w:hAnsi="Times New Roman" w:cs="Times New Roman"/>
          <w:bCs/>
          <w:sz w:val="24"/>
          <w:szCs w:val="24"/>
        </w:rPr>
        <w:t>y</w:t>
      </w:r>
      <w:r w:rsidRPr="007A2E81">
        <w:rPr>
          <w:rFonts w:ascii="Times New Roman" w:hAnsi="Times New Roman" w:cs="Times New Roman"/>
          <w:bCs/>
          <w:sz w:val="24"/>
          <w:szCs w:val="24"/>
        </w:rPr>
        <w:t xml:space="preserve"> (poli</w:t>
      </w:r>
      <w:r w:rsidR="00B0536E" w:rsidRPr="007A2E81">
        <w:rPr>
          <w:rFonts w:ascii="Times New Roman" w:hAnsi="Times New Roman" w:cs="Times New Roman"/>
          <w:bCs/>
          <w:sz w:val="24"/>
          <w:szCs w:val="24"/>
        </w:rPr>
        <w:t>sy</w:t>
      </w:r>
      <w:r w:rsidRPr="007A2E81">
        <w:rPr>
          <w:rFonts w:ascii="Times New Roman" w:hAnsi="Times New Roman" w:cs="Times New Roman"/>
          <w:bCs/>
          <w:sz w:val="24"/>
          <w:szCs w:val="24"/>
        </w:rPr>
        <w:t>) oraz dow</w:t>
      </w:r>
      <w:r w:rsidR="00B0536E" w:rsidRPr="007A2E81">
        <w:rPr>
          <w:rFonts w:ascii="Times New Roman" w:hAnsi="Times New Roman" w:cs="Times New Roman"/>
          <w:bCs/>
          <w:sz w:val="24"/>
          <w:szCs w:val="24"/>
        </w:rPr>
        <w:t>o</w:t>
      </w:r>
      <w:r w:rsidRPr="007A2E81">
        <w:rPr>
          <w:rFonts w:ascii="Times New Roman" w:hAnsi="Times New Roman" w:cs="Times New Roman"/>
          <w:bCs/>
          <w:sz w:val="24"/>
          <w:szCs w:val="24"/>
        </w:rPr>
        <w:t>d</w:t>
      </w:r>
      <w:r w:rsidR="00B0536E" w:rsidRPr="007A2E81">
        <w:rPr>
          <w:rFonts w:ascii="Times New Roman" w:hAnsi="Times New Roman" w:cs="Times New Roman"/>
          <w:bCs/>
          <w:sz w:val="24"/>
          <w:szCs w:val="24"/>
        </w:rPr>
        <w:t>u</w:t>
      </w:r>
      <w:r w:rsidRPr="007A2E81">
        <w:rPr>
          <w:rFonts w:ascii="Times New Roman" w:hAnsi="Times New Roman" w:cs="Times New Roman"/>
          <w:bCs/>
          <w:sz w:val="24"/>
          <w:szCs w:val="24"/>
        </w:rPr>
        <w:t xml:space="preserve"> opłacenia składki ubezpieczenia oraz przekaza</w:t>
      </w:r>
      <w:r w:rsidR="00B0536E" w:rsidRPr="007A2E81">
        <w:rPr>
          <w:rFonts w:ascii="Times New Roman" w:hAnsi="Times New Roman" w:cs="Times New Roman"/>
          <w:bCs/>
          <w:sz w:val="24"/>
          <w:szCs w:val="24"/>
        </w:rPr>
        <w:t xml:space="preserve">nia Zamawiającemu </w:t>
      </w:r>
      <w:r w:rsidRPr="007A2E81">
        <w:rPr>
          <w:rFonts w:ascii="Times New Roman" w:hAnsi="Times New Roman" w:cs="Times New Roman"/>
          <w:bCs/>
          <w:sz w:val="24"/>
          <w:szCs w:val="24"/>
        </w:rPr>
        <w:t>uwiarygodnion</w:t>
      </w:r>
      <w:r w:rsidR="00B0536E" w:rsidRPr="007A2E81">
        <w:rPr>
          <w:rFonts w:ascii="Times New Roman" w:hAnsi="Times New Roman" w:cs="Times New Roman"/>
          <w:bCs/>
          <w:sz w:val="24"/>
          <w:szCs w:val="24"/>
        </w:rPr>
        <w:t>ych</w:t>
      </w:r>
      <w:r w:rsidRPr="007A2E81">
        <w:rPr>
          <w:rFonts w:ascii="Times New Roman" w:hAnsi="Times New Roman" w:cs="Times New Roman"/>
          <w:bCs/>
          <w:sz w:val="24"/>
          <w:szCs w:val="24"/>
        </w:rPr>
        <w:t xml:space="preserve"> kopi</w:t>
      </w:r>
      <w:r w:rsidR="00B0536E" w:rsidRPr="007A2E81">
        <w:rPr>
          <w:rFonts w:ascii="Times New Roman" w:hAnsi="Times New Roman" w:cs="Times New Roman"/>
          <w:bCs/>
          <w:sz w:val="24"/>
          <w:szCs w:val="24"/>
        </w:rPr>
        <w:t>i</w:t>
      </w:r>
      <w:r w:rsidRPr="007A2E81">
        <w:rPr>
          <w:rFonts w:ascii="Times New Roman" w:hAnsi="Times New Roman" w:cs="Times New Roman"/>
          <w:bCs/>
          <w:sz w:val="24"/>
          <w:szCs w:val="24"/>
        </w:rPr>
        <w:t xml:space="preserve"> tych dokumentów. </w:t>
      </w:r>
    </w:p>
    <w:p w14:paraId="022BCDE3" w14:textId="77777777" w:rsidR="00F15EDC" w:rsidRPr="007A2E81" w:rsidRDefault="00F15EDC" w:rsidP="00F15EDC">
      <w:pPr>
        <w:pStyle w:val="NormalnyWeb"/>
        <w:spacing w:before="120" w:beforeAutospacing="0" w:after="0" w:afterAutospacing="0"/>
        <w:jc w:val="center"/>
        <w:rPr>
          <w:b/>
        </w:rPr>
      </w:pPr>
      <w:r w:rsidRPr="007A2E81">
        <w:rPr>
          <w:b/>
        </w:rPr>
        <w:t>§ 6.</w:t>
      </w:r>
    </w:p>
    <w:p w14:paraId="65862A32" w14:textId="77777777" w:rsidR="00F15EDC" w:rsidRPr="007A2E81" w:rsidRDefault="00F15EDC" w:rsidP="00F15EDC">
      <w:pPr>
        <w:pStyle w:val="NormalnyWeb"/>
        <w:spacing w:before="0" w:beforeAutospacing="0" w:after="0" w:afterAutospacing="0"/>
        <w:ind w:left="357" w:hanging="357"/>
        <w:jc w:val="center"/>
        <w:rPr>
          <w:bCs/>
          <w:i/>
          <w:iCs/>
        </w:rPr>
      </w:pPr>
      <w:r w:rsidRPr="007A2E81">
        <w:rPr>
          <w:bCs/>
          <w:i/>
          <w:iCs/>
        </w:rPr>
        <w:t>Zatrudnienie pracowników</w:t>
      </w:r>
    </w:p>
    <w:p w14:paraId="670DAADD" w14:textId="017033CA"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bookmarkStart w:id="48" w:name="_Hlk59549926"/>
      <w:r w:rsidRPr="007A2E81">
        <w:rPr>
          <w:bCs/>
        </w:rPr>
        <w:t xml:space="preserve">Wykonawca </w:t>
      </w:r>
      <w:r w:rsidRPr="007A2E81">
        <w:t>zobowiązuje się wykonywać umowę przez cały okres jej obowiązywania przy pomocy osób zatrudnionych na podstawie umowy o pracę w rozumieniu przepisów ustawy z dnia 26 czerwca 1974 r. Kodeks pracy (Dz.U. z 202</w:t>
      </w:r>
      <w:r w:rsidR="00905143" w:rsidRPr="007A2E81">
        <w:t>5</w:t>
      </w:r>
      <w:r w:rsidRPr="007A2E81">
        <w:t xml:space="preserve"> r. poz. </w:t>
      </w:r>
      <w:r w:rsidR="00905143" w:rsidRPr="007A2E81">
        <w:t>277</w:t>
      </w:r>
      <w:r w:rsidRPr="007A2E81">
        <w:t xml:space="preserve"> z </w:t>
      </w:r>
      <w:proofErr w:type="spellStart"/>
      <w:r w:rsidRPr="007A2E81">
        <w:t>późn</w:t>
      </w:r>
      <w:proofErr w:type="spellEnd"/>
      <w:r w:rsidRPr="007A2E81">
        <w:t>. zm.)</w:t>
      </w:r>
      <w:r w:rsidR="005D756A" w:rsidRPr="007A2E81">
        <w:t xml:space="preserve"> </w:t>
      </w:r>
      <w:r w:rsidRPr="007A2E81">
        <w:t>w wykonywaniu następujących czynności:</w:t>
      </w:r>
    </w:p>
    <w:p w14:paraId="1260C3F1" w14:textId="77777777" w:rsidR="00F15EDC" w:rsidRPr="007A2E81" w:rsidRDefault="00F15EDC" w:rsidP="00997A8A">
      <w:pPr>
        <w:pStyle w:val="Akapitzlist"/>
        <w:numPr>
          <w:ilvl w:val="0"/>
          <w:numId w:val="43"/>
        </w:numPr>
        <w:spacing w:after="0" w:line="240" w:lineRule="auto"/>
        <w:ind w:left="0" w:firstLine="0"/>
        <w:rPr>
          <w:rFonts w:ascii="Times New Roman" w:hAnsi="Times New Roman" w:cs="Times New Roman"/>
          <w:sz w:val="24"/>
          <w:szCs w:val="24"/>
        </w:rPr>
      </w:pPr>
      <w:r w:rsidRPr="007A2E81">
        <w:rPr>
          <w:rFonts w:ascii="Times New Roman" w:hAnsi="Times New Roman" w:cs="Times New Roman"/>
          <w:sz w:val="24"/>
          <w:szCs w:val="24"/>
        </w:rPr>
        <w:t>przyjmowanie odpadów od właścicieli nieruchomości w PSZOK,</w:t>
      </w:r>
    </w:p>
    <w:p w14:paraId="5BE6E8C9" w14:textId="07A119F6" w:rsidR="00F15EDC" w:rsidRPr="007A2E81" w:rsidRDefault="00F15EDC" w:rsidP="00997A8A">
      <w:pPr>
        <w:pStyle w:val="Akapitzlist"/>
        <w:numPr>
          <w:ilvl w:val="0"/>
          <w:numId w:val="43"/>
        </w:numPr>
        <w:spacing w:after="0" w:line="240" w:lineRule="auto"/>
        <w:ind w:left="0" w:firstLine="0"/>
        <w:rPr>
          <w:rFonts w:ascii="Times New Roman" w:hAnsi="Times New Roman" w:cs="Times New Roman"/>
          <w:sz w:val="24"/>
          <w:szCs w:val="24"/>
        </w:rPr>
      </w:pPr>
      <w:r w:rsidRPr="007A2E81">
        <w:rPr>
          <w:rFonts w:ascii="Times New Roman" w:hAnsi="Times New Roman" w:cs="Times New Roman"/>
          <w:sz w:val="24"/>
          <w:szCs w:val="24"/>
        </w:rPr>
        <w:t>obsługa mobilnego mini PSZOK</w:t>
      </w:r>
    </w:p>
    <w:p w14:paraId="447D5829" w14:textId="35D72679" w:rsidR="00F15EDC" w:rsidRPr="007A2E81" w:rsidRDefault="00F15EDC" w:rsidP="00997A8A">
      <w:pPr>
        <w:pStyle w:val="Akapitzlist"/>
        <w:numPr>
          <w:ilvl w:val="0"/>
          <w:numId w:val="43"/>
        </w:numPr>
        <w:spacing w:after="0" w:line="240" w:lineRule="auto"/>
        <w:ind w:left="0" w:firstLine="0"/>
        <w:rPr>
          <w:rFonts w:ascii="Times New Roman" w:hAnsi="Times New Roman" w:cs="Times New Roman"/>
          <w:sz w:val="24"/>
          <w:szCs w:val="24"/>
        </w:rPr>
      </w:pPr>
      <w:r w:rsidRPr="007A2E81">
        <w:rPr>
          <w:rFonts w:ascii="Times New Roman" w:hAnsi="Times New Roman" w:cs="Times New Roman"/>
          <w:sz w:val="24"/>
          <w:szCs w:val="24"/>
        </w:rPr>
        <w:t xml:space="preserve"> sprawowanie nadzoru nad realizacją przedmiotu umowy</w:t>
      </w:r>
      <w:r w:rsidR="004B7F1C" w:rsidRPr="007A2E81">
        <w:rPr>
          <w:rFonts w:ascii="Times New Roman" w:hAnsi="Times New Roman" w:cs="Times New Roman"/>
          <w:sz w:val="24"/>
          <w:szCs w:val="24"/>
        </w:rPr>
        <w:t>.</w:t>
      </w:r>
    </w:p>
    <w:bookmarkEnd w:id="48"/>
    <w:p w14:paraId="17AC0160" w14:textId="77777777"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r w:rsidRPr="007A2E81">
        <w:rPr>
          <w:rFonts w:eastAsia="Arial"/>
        </w:rPr>
        <w:t xml:space="preserve">Nie później niż w dniu </w:t>
      </w:r>
      <w:r w:rsidRPr="007A2E81">
        <w:rPr>
          <w:rFonts w:eastAsia="Arial"/>
          <w:bCs/>
        </w:rPr>
        <w:t>rozpoczęcia wykonywania usługi Wykonawca przedstawi Zamawiającemu, oświadczenie o zawartych umowach o pracę wraz z zesta</w:t>
      </w:r>
      <w:r w:rsidRPr="007A2E81">
        <w:rPr>
          <w:rFonts w:eastAsia="Arial"/>
        </w:rPr>
        <w:t xml:space="preserve">wieniem umów o pracę wszystkich osób, o których mowa w ust. 1. </w:t>
      </w:r>
    </w:p>
    <w:p w14:paraId="3CBD899B" w14:textId="763F8E8C"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r w:rsidRPr="007A2E81">
        <w:rPr>
          <w:rFonts w:eastAsia="Arial"/>
        </w:rPr>
        <w:t xml:space="preserve">Zestawienie winno obejmować: imię i nazwisko pracownika, rodzaj umowy o pracę, a w przypadku umów na czas określony – czasokres umowy; datę zawarcia umowy o pracę; wymiar czasu pracy; stanowisko i informację, jakie czynności w ramach umowy będzie realizował dany pracownik, chyba że wynika to bezpośrednio z nazwy jego stanowiska pracy, </w:t>
      </w:r>
      <w:r w:rsidR="00C778AC" w:rsidRPr="007A2E81">
        <w:rPr>
          <w:rFonts w:eastAsia="Arial"/>
        </w:rPr>
        <w:t xml:space="preserve">oraz </w:t>
      </w:r>
      <w:r w:rsidRPr="007A2E81">
        <w:rPr>
          <w:rFonts w:eastAsia="Arial"/>
        </w:rPr>
        <w:t xml:space="preserve">informację, w jakim wymiarze czasu pracy pracownik będzie zaangażowany w realizację </w:t>
      </w:r>
      <w:r w:rsidR="007E0FD8" w:rsidRPr="007A2E81">
        <w:rPr>
          <w:rFonts w:eastAsia="Arial"/>
        </w:rPr>
        <w:t xml:space="preserve">niniejszego </w:t>
      </w:r>
      <w:r w:rsidRPr="007A2E81">
        <w:rPr>
          <w:rFonts w:eastAsia="Arial"/>
        </w:rPr>
        <w:t>zamówienia.</w:t>
      </w:r>
    </w:p>
    <w:p w14:paraId="4E54CEF5" w14:textId="77777777"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r w:rsidRPr="007A2E81">
        <w:rPr>
          <w:rFonts w:eastAsia="Arial"/>
        </w:rPr>
        <w:t xml:space="preserve">W przypadku każdej zmiany stanu zatrudnienia, w zakresie wykonywania czynności określonych w ust. 1, Wykonawca przekaże Zamawiającemu informacje o takiej zmianie </w:t>
      </w:r>
      <w:r w:rsidRPr="007A2E81">
        <w:rPr>
          <w:rFonts w:eastAsia="Arial"/>
          <w:bCs/>
        </w:rPr>
        <w:t>w nieprzekraczalnym terminie 7 dni od</w:t>
      </w:r>
      <w:r w:rsidRPr="007A2E81">
        <w:rPr>
          <w:rFonts w:eastAsia="Arial"/>
        </w:rPr>
        <w:t xml:space="preserve"> dnia zaistnienia zmiany.</w:t>
      </w:r>
    </w:p>
    <w:p w14:paraId="26946A11" w14:textId="77777777"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lang w:val="x-none"/>
        </w:rPr>
      </w:pPr>
      <w:r w:rsidRPr="007A2E81">
        <w:rPr>
          <w:bCs/>
          <w:lang w:val="x-none"/>
        </w:rPr>
        <w:t xml:space="preserve">W trakcie wykonywania </w:t>
      </w:r>
      <w:r w:rsidRPr="007A2E81">
        <w:rPr>
          <w:bCs/>
        </w:rPr>
        <w:t>u</w:t>
      </w:r>
      <w:r w:rsidRPr="007A2E81">
        <w:rPr>
          <w:bCs/>
          <w:lang w:val="x-none"/>
        </w:rPr>
        <w:t>sługi, na każde wezwanie Z</w:t>
      </w:r>
      <w:r w:rsidRPr="007A2E81">
        <w:rPr>
          <w:bCs/>
        </w:rPr>
        <w:t>amawiającego</w:t>
      </w:r>
      <w:r w:rsidRPr="007A2E81">
        <w:rPr>
          <w:bCs/>
          <w:lang w:val="x-none"/>
        </w:rPr>
        <w:t>, w wyznaczonym w</w:t>
      </w:r>
      <w:r w:rsidRPr="007A2E81">
        <w:rPr>
          <w:bCs/>
        </w:rPr>
        <w:t> </w:t>
      </w:r>
      <w:r w:rsidRPr="007A2E81">
        <w:rPr>
          <w:bCs/>
          <w:lang w:val="x-none"/>
        </w:rPr>
        <w:t>tym wezwaniu terminie, W</w:t>
      </w:r>
      <w:r w:rsidRPr="007A2E81">
        <w:rPr>
          <w:bCs/>
        </w:rPr>
        <w:t>ykonawca</w:t>
      </w:r>
      <w:r w:rsidRPr="007A2E81">
        <w:rPr>
          <w:bCs/>
          <w:lang w:val="x-none"/>
        </w:rPr>
        <w:t xml:space="preserve"> przedłoży Z</w:t>
      </w:r>
      <w:r w:rsidRPr="007A2E81">
        <w:rPr>
          <w:bCs/>
        </w:rPr>
        <w:t>amawiającemu</w:t>
      </w:r>
      <w:r w:rsidRPr="007A2E81">
        <w:rPr>
          <w:bCs/>
          <w:lang w:val="x-none"/>
        </w:rPr>
        <w:t xml:space="preserve"> wskazane poniżej dokumenty, w celu potwierdzenia spełnienia wymogu zatrudnienia na podstawie umowy o</w:t>
      </w:r>
      <w:r w:rsidRPr="007A2E81">
        <w:rPr>
          <w:bCs/>
        </w:rPr>
        <w:t> </w:t>
      </w:r>
      <w:r w:rsidRPr="007A2E81">
        <w:rPr>
          <w:bCs/>
          <w:lang w:val="x-none"/>
        </w:rPr>
        <w:t>pracę przez W</w:t>
      </w:r>
      <w:r w:rsidRPr="007A2E81">
        <w:rPr>
          <w:bCs/>
        </w:rPr>
        <w:t>ykonawcę</w:t>
      </w:r>
      <w:r w:rsidRPr="007A2E81">
        <w:rPr>
          <w:bCs/>
          <w:lang w:val="x-none"/>
        </w:rPr>
        <w:t>:</w:t>
      </w:r>
    </w:p>
    <w:p w14:paraId="26B5D895" w14:textId="77777777" w:rsidR="00F15EDC" w:rsidRPr="007A2E81" w:rsidRDefault="00F15EDC" w:rsidP="00F15EDC">
      <w:pPr>
        <w:pStyle w:val="NormalnyWeb"/>
        <w:tabs>
          <w:tab w:val="left" w:pos="284"/>
        </w:tabs>
        <w:spacing w:before="0" w:beforeAutospacing="0" w:after="0" w:afterAutospacing="0"/>
        <w:jc w:val="both"/>
        <w:rPr>
          <w:bCs/>
          <w:lang w:val="x-none"/>
        </w:rPr>
      </w:pPr>
      <w:r w:rsidRPr="007A2E81">
        <w:rPr>
          <w:bCs/>
        </w:rPr>
        <w:t xml:space="preserve">1) </w:t>
      </w:r>
      <w:r w:rsidRPr="007A2E81">
        <w:t xml:space="preserve">oświadczenie </w:t>
      </w:r>
      <w:bookmarkStart w:id="49" w:name="_Hlk37974766"/>
      <w:r w:rsidRPr="007A2E81">
        <w:t xml:space="preserve">Wykonawcy </w:t>
      </w:r>
      <w:bookmarkEnd w:id="49"/>
      <w:r w:rsidRPr="007A2E81">
        <w:t xml:space="preserve">o zatrudnieniu na podstawie umowy o pracę osób, przy pomocy których realizowane jest zamówienie, których dotyczy wezwanie </w:t>
      </w:r>
      <w:bookmarkStart w:id="50" w:name="_Hlk37975018"/>
      <w:r w:rsidRPr="007A2E81">
        <w:t>Zamawiającego</w:t>
      </w:r>
      <w:bookmarkEnd w:id="50"/>
      <w:r w:rsidRPr="007A2E81">
        <w:t>. Oświadczenie to powinno zawierać w szczególności: dokładne określenie podmiotu składającego oświadczenie, datę złożenia oświadczenia, wskazanie, czy objęte wezwaniem osoby zatrudnione są na podstawie umowy o pracę wraz ze wskazaniem  imion i nazwisk tych osób, rodzaju umowy o pracę i wymiaru etatu oraz podpis osoby uprawnionej do złożenia oświadczenia w imieniu Wykonawcy ,</w:t>
      </w:r>
    </w:p>
    <w:p w14:paraId="29428DC5" w14:textId="77777777" w:rsidR="00F15EDC" w:rsidRPr="007A2E81" w:rsidRDefault="00F15EDC" w:rsidP="00F15EDC">
      <w:pPr>
        <w:pStyle w:val="NormalnyWeb"/>
        <w:tabs>
          <w:tab w:val="left" w:pos="284"/>
        </w:tabs>
        <w:spacing w:before="0" w:beforeAutospacing="0" w:after="0" w:afterAutospacing="0"/>
        <w:jc w:val="both"/>
        <w:rPr>
          <w:bCs/>
        </w:rPr>
      </w:pPr>
      <w:r w:rsidRPr="007A2E81">
        <w:t xml:space="preserve">2) poświadczoną za zgodność z oryginałem przez Wykonawcę kopię umowy/umów o pracę osób, przy pomocy których realizowane jest zamówienie, których dotyczy ww. oświadczenie Wykonawcy (wraz z dokumentem regulującym zakres obowiązków, jeżeli został sporządzony). Kopia umowy/umów powinna zostać zanonimizowana w sposób zapewniający ochronę danych osobowych pracowników, zgodnie z odpowiednimi przepisami. Imię i nazwisko pracownika nie podlega </w:t>
      </w:r>
      <w:proofErr w:type="spellStart"/>
      <w:r w:rsidRPr="007A2E81">
        <w:t>anonimizacji</w:t>
      </w:r>
      <w:proofErr w:type="spellEnd"/>
      <w:r w:rsidRPr="007A2E81">
        <w:t>. Informacje takie jak: data zawarcia umowy, rodzaj umowy o pracę, wymiar etatu i zakres obowiązków pracownika powinny być możliwe do zidentyfikowania,</w:t>
      </w:r>
    </w:p>
    <w:p w14:paraId="79457689" w14:textId="77777777" w:rsidR="00F15EDC" w:rsidRPr="007A2E81" w:rsidRDefault="00F15EDC" w:rsidP="00F15EDC">
      <w:pPr>
        <w:pStyle w:val="NormalnyWeb"/>
        <w:tabs>
          <w:tab w:val="left" w:pos="284"/>
        </w:tabs>
        <w:spacing w:before="0" w:beforeAutospacing="0" w:after="0" w:afterAutospacing="0"/>
        <w:jc w:val="both"/>
        <w:rPr>
          <w:bCs/>
        </w:rPr>
      </w:pPr>
      <w:r w:rsidRPr="007A2E81">
        <w:lastRenderedPageBreak/>
        <w:t xml:space="preserve">3) poświadczoną za zgodność z oryginałem odpowiednio przez </w:t>
      </w:r>
      <w:bookmarkStart w:id="51" w:name="_Hlk37974931"/>
      <w:r w:rsidRPr="007A2E81">
        <w:t>Wykonawcę</w:t>
      </w:r>
      <w:bookmarkEnd w:id="51"/>
      <w:r w:rsidRPr="007A2E81">
        <w:t xml:space="preserve"> kopię dowodu potwierdzającego zgłoszenie pracownika przez pracodawcę do ubezpieczeń, zanonimizowaną w sposób zapewniający ochronę danych osobowych pracowników, zgodnie z odpowiednimi przepisami. Imię i nazwisko pracownika nie podlega </w:t>
      </w:r>
      <w:proofErr w:type="spellStart"/>
      <w:r w:rsidRPr="007A2E81">
        <w:t>anonimizacji</w:t>
      </w:r>
      <w:proofErr w:type="spellEnd"/>
      <w:r w:rsidRPr="007A2E81">
        <w:t>.</w:t>
      </w:r>
    </w:p>
    <w:p w14:paraId="78E159E8" w14:textId="157921D9"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r w:rsidRPr="007A2E81">
        <w:rPr>
          <w:bCs/>
        </w:rPr>
        <w:t xml:space="preserve">W przypadku </w:t>
      </w:r>
      <w:r w:rsidRPr="007A2E81">
        <w:t xml:space="preserve">nie złożenia przez Wykonawcę dokumentów, o których mowa w ust. 2 </w:t>
      </w:r>
      <w:r w:rsidR="009E13AC" w:rsidRPr="007A2E81">
        <w:t>i</w:t>
      </w:r>
      <w:r w:rsidRPr="007A2E81">
        <w:t xml:space="preserve"> 4 w ustalonym umową terminie, a także w przypadku nie złożenia przez Wykonawcę dokumentów, o których mowa w ust. 5 Zamawiający wzywa Wykonawcę do złożenia tych dokumentów w wyznaczonym, nie dłuższym, niż 7 dni dodatkowym terminie. Wyznaczenie dodatkowego terminu do złożenia dokumentów nie chroni Wykonawcy przed zastosowaniem kar umownych  za złożenie tych dokumentów po </w:t>
      </w:r>
      <w:r w:rsidR="000E6926" w:rsidRPr="007A2E81">
        <w:t xml:space="preserve">ustalonym umową </w:t>
      </w:r>
      <w:r w:rsidRPr="007A2E81">
        <w:t xml:space="preserve">terminie. </w:t>
      </w:r>
    </w:p>
    <w:p w14:paraId="78430819" w14:textId="77777777"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bookmarkStart w:id="52" w:name="_Hlk38018319"/>
      <w:r w:rsidRPr="007A2E81">
        <w:t>Niezłożenie przez Wykonawcę w wyznaczonym dodatkowym terminie dokumentów, o których mowa w ust. 2, 4</w:t>
      </w:r>
      <w:bookmarkEnd w:id="52"/>
      <w:r w:rsidRPr="007A2E81">
        <w:t xml:space="preserve"> i 5, traktowane będzie jako niespełnienie przez Wykonawcę wymogu zatrudnienia na podstawie umowy o pracę osób, przy pomocy których realizowane jest zamówienie.</w:t>
      </w:r>
    </w:p>
    <w:p w14:paraId="3E9A99CC" w14:textId="77777777" w:rsidR="00F15EDC" w:rsidRPr="007A2E81" w:rsidRDefault="00F15EDC" w:rsidP="001D2C91">
      <w:pPr>
        <w:pStyle w:val="NormalnyWeb"/>
        <w:numPr>
          <w:ilvl w:val="0"/>
          <w:numId w:val="39"/>
        </w:numPr>
        <w:tabs>
          <w:tab w:val="left" w:pos="284"/>
        </w:tabs>
        <w:spacing w:before="0" w:beforeAutospacing="0" w:after="0" w:afterAutospacing="0"/>
        <w:ind w:left="0" w:firstLine="0"/>
        <w:jc w:val="both"/>
        <w:rPr>
          <w:bCs/>
        </w:rPr>
      </w:pPr>
      <w:r w:rsidRPr="007A2E81">
        <w:t xml:space="preserve">W przypadku uzasadnionych wątpliwości, co do przestrzegania prawa pracy przez Wykonawcę Zamawiający może zwrócić się o przeprowadzenie kontroli przez Państwową Inspekcję Pracy. </w:t>
      </w:r>
    </w:p>
    <w:p w14:paraId="4C0B048B" w14:textId="77777777" w:rsidR="00F15EDC" w:rsidRPr="007A2E81" w:rsidRDefault="00F15EDC" w:rsidP="00F15EDC">
      <w:pPr>
        <w:pStyle w:val="NormalnyWeb"/>
        <w:spacing w:before="120" w:beforeAutospacing="0" w:after="0" w:afterAutospacing="0"/>
        <w:jc w:val="center"/>
        <w:rPr>
          <w:b/>
        </w:rPr>
      </w:pPr>
      <w:r w:rsidRPr="007A2E81">
        <w:rPr>
          <w:b/>
        </w:rPr>
        <w:t>§ 7.</w:t>
      </w:r>
    </w:p>
    <w:p w14:paraId="5DBA35BD" w14:textId="77777777" w:rsidR="00F15EDC" w:rsidRPr="007A2E81" w:rsidRDefault="00F15EDC" w:rsidP="00F15EDC">
      <w:pPr>
        <w:pStyle w:val="NormalnyWeb"/>
        <w:spacing w:before="0" w:beforeAutospacing="0" w:after="0" w:afterAutospacing="0"/>
        <w:jc w:val="center"/>
        <w:rPr>
          <w:i/>
          <w:iCs/>
        </w:rPr>
      </w:pPr>
      <w:r w:rsidRPr="007A2E81">
        <w:rPr>
          <w:i/>
          <w:iCs/>
        </w:rPr>
        <w:t>Podwykonawcy</w:t>
      </w:r>
    </w:p>
    <w:p w14:paraId="3F96BF80" w14:textId="0CAD20D6" w:rsidR="00417940" w:rsidRPr="007A2E81" w:rsidRDefault="00417940" w:rsidP="00997A8A">
      <w:pPr>
        <w:pStyle w:val="Akapitzlist"/>
        <w:numPr>
          <w:ilvl w:val="1"/>
          <w:numId w:val="60"/>
        </w:numPr>
        <w:spacing w:after="0" w:line="240" w:lineRule="auto"/>
        <w:ind w:left="0" w:firstLine="0"/>
        <w:jc w:val="both"/>
        <w:rPr>
          <w:rFonts w:ascii="Times New Roman" w:hAnsi="Times New Roman" w:cs="Times New Roman"/>
          <w:sz w:val="24"/>
          <w:szCs w:val="24"/>
        </w:rPr>
      </w:pPr>
      <w:bookmarkStart w:id="53" w:name="_Hlk37975229"/>
      <w:r w:rsidRPr="007A2E81">
        <w:rPr>
          <w:rFonts w:ascii="Times New Roman" w:hAnsi="Times New Roman" w:cs="Times New Roman"/>
          <w:sz w:val="24"/>
          <w:szCs w:val="24"/>
        </w:rPr>
        <w:t xml:space="preserve">Zamawiający </w:t>
      </w:r>
      <w:r w:rsidRPr="007A2E81">
        <w:rPr>
          <w:rFonts w:ascii="Times New Roman" w:hAnsi="Times New Roman" w:cs="Times New Roman"/>
          <w:b/>
          <w:bCs/>
          <w:sz w:val="24"/>
          <w:szCs w:val="24"/>
        </w:rPr>
        <w:t>dokonuje zastrzeżenia</w:t>
      </w:r>
      <w:r w:rsidRPr="007A2E81">
        <w:rPr>
          <w:rFonts w:ascii="Times New Roman" w:hAnsi="Times New Roman" w:cs="Times New Roman"/>
          <w:sz w:val="24"/>
          <w:szCs w:val="24"/>
        </w:rPr>
        <w:t xml:space="preserve"> osobistego wykonania przez Wykonawcę kluczowych zadań w realizacji niniejszego zamówienia dotyczących:</w:t>
      </w:r>
    </w:p>
    <w:p w14:paraId="153D7083" w14:textId="77777777" w:rsidR="00417940" w:rsidRPr="007A2E81" w:rsidRDefault="00417940" w:rsidP="00417940">
      <w:pPr>
        <w:pStyle w:val="Akapitzlist"/>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1) przyjmowania odpadów od właścicieli nieruchomości w PSZOK,</w:t>
      </w:r>
    </w:p>
    <w:p w14:paraId="2C82EA71" w14:textId="69CE14AB" w:rsidR="00417940" w:rsidRPr="007A2E81" w:rsidRDefault="00091206" w:rsidP="00417940">
      <w:pPr>
        <w:spacing w:after="0" w:line="240" w:lineRule="auto"/>
        <w:rPr>
          <w:rFonts w:ascii="Times New Roman" w:hAnsi="Times New Roman" w:cs="Times New Roman"/>
          <w:sz w:val="24"/>
          <w:szCs w:val="24"/>
        </w:rPr>
      </w:pPr>
      <w:r w:rsidRPr="007A2E81">
        <w:rPr>
          <w:rFonts w:ascii="Times New Roman" w:hAnsi="Times New Roman" w:cs="Times New Roman"/>
          <w:sz w:val="24"/>
          <w:szCs w:val="24"/>
        </w:rPr>
        <w:t>2</w:t>
      </w:r>
      <w:r w:rsidR="00417940" w:rsidRPr="007A2E81">
        <w:rPr>
          <w:rFonts w:ascii="Times New Roman" w:hAnsi="Times New Roman" w:cs="Times New Roman"/>
          <w:sz w:val="24"/>
          <w:szCs w:val="24"/>
        </w:rPr>
        <w:t>) obsługi mobilnego mini PSZOK,</w:t>
      </w:r>
    </w:p>
    <w:p w14:paraId="50375C2C" w14:textId="4559710D" w:rsidR="007011C3" w:rsidRPr="007A2E81" w:rsidRDefault="00091206" w:rsidP="00417940">
      <w:pPr>
        <w:spacing w:after="0" w:line="240" w:lineRule="auto"/>
        <w:rPr>
          <w:rFonts w:ascii="Times New Roman" w:hAnsi="Times New Roman" w:cs="Times New Roman"/>
          <w:sz w:val="24"/>
          <w:szCs w:val="24"/>
        </w:rPr>
      </w:pPr>
      <w:r w:rsidRPr="007A2E81">
        <w:rPr>
          <w:rFonts w:ascii="Times New Roman" w:hAnsi="Times New Roman" w:cs="Times New Roman"/>
          <w:sz w:val="24"/>
          <w:szCs w:val="24"/>
        </w:rPr>
        <w:t>3</w:t>
      </w:r>
      <w:r w:rsidR="00417940" w:rsidRPr="007A2E81">
        <w:rPr>
          <w:rFonts w:ascii="Times New Roman" w:hAnsi="Times New Roman" w:cs="Times New Roman"/>
          <w:sz w:val="24"/>
          <w:szCs w:val="24"/>
        </w:rPr>
        <w:t>) sprawowania nadzoru nad realizacją przedmiotu umowy</w:t>
      </w:r>
      <w:r w:rsidR="00196489" w:rsidRPr="007A2E81">
        <w:rPr>
          <w:rFonts w:ascii="Times New Roman" w:hAnsi="Times New Roman" w:cs="Times New Roman"/>
          <w:sz w:val="24"/>
          <w:szCs w:val="24"/>
        </w:rPr>
        <w:t>.</w:t>
      </w:r>
    </w:p>
    <w:p w14:paraId="0E4B14E0" w14:textId="77777777" w:rsidR="00417940" w:rsidRPr="007A2E81" w:rsidRDefault="00417940" w:rsidP="00417940">
      <w:pPr>
        <w:spacing w:after="0" w:line="240" w:lineRule="auto"/>
        <w:jc w:val="both"/>
        <w:rPr>
          <w:rFonts w:ascii="Times New Roman" w:hAnsi="Times New Roman" w:cs="Times New Roman"/>
          <w:sz w:val="24"/>
          <w:szCs w:val="24"/>
        </w:rPr>
      </w:pPr>
      <w:bookmarkStart w:id="54" w:name="_Hlk175910829"/>
      <w:r w:rsidRPr="007A2E81">
        <w:rPr>
          <w:rFonts w:ascii="Times New Roman" w:hAnsi="Times New Roman" w:cs="Times New Roman"/>
          <w:sz w:val="24"/>
          <w:szCs w:val="24"/>
        </w:rPr>
        <w:t xml:space="preserve">2. Wykonawca odpowiada za działania i zaniechanie osób, z których pomocą zobowiązanie wykonuje, jak również osób, którym wykonanie powierza, jak za własne działanie lub zaniechanie. </w:t>
      </w:r>
    </w:p>
    <w:p w14:paraId="7738264C" w14:textId="60473249" w:rsidR="00095C64" w:rsidRPr="007A2E81" w:rsidRDefault="00095C64" w:rsidP="00095C64">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3.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w:t>
      </w:r>
    </w:p>
    <w:p w14:paraId="37A09D1B" w14:textId="6C2ADF91" w:rsidR="00095C64" w:rsidRPr="007A2E81" w:rsidRDefault="00095C64" w:rsidP="00095C64">
      <w:pPr>
        <w:pStyle w:val="NormalnyWeb"/>
        <w:spacing w:before="0" w:beforeAutospacing="0" w:after="0" w:afterAutospacing="0"/>
        <w:jc w:val="both"/>
      </w:pPr>
      <w:r w:rsidRPr="007A2E81">
        <w:t>4. W przypadku gdyby Wykonawca zamierzał zatrudnić do realizacji przedmiotu umowy Podwykonawców (na rachunek i ryzyko Wykonawcy), powinien powiadomić o tym fakcie Zamawiającego oraz przedstawić Zamawiającemu przed przystąpieniem Podwykonawców do realizacji zadań, do pisemnej akceptacji projekty umów, które ma zamiar zawrzeć z Podwykonawcami</w:t>
      </w:r>
      <w:r w:rsidR="00091206" w:rsidRPr="007A2E81">
        <w:t>.</w:t>
      </w:r>
    </w:p>
    <w:p w14:paraId="27B7F5C5" w14:textId="6895A478" w:rsidR="00095C64" w:rsidRPr="007A2E81" w:rsidRDefault="00095C64" w:rsidP="00095C64">
      <w:pPr>
        <w:pStyle w:val="NormalnyWeb"/>
        <w:spacing w:before="0" w:beforeAutospacing="0" w:after="0" w:afterAutospacing="0"/>
        <w:jc w:val="both"/>
      </w:pPr>
      <w:r w:rsidRPr="007A2E81">
        <w:t>5. Zamawiający w terminie 7 dni roboczych od pisemnego przekazania - przedstawienia mu projektów umów z Podwykonawcami dokona akceptacji umów lub zgłosi sprzeciw, lub zastrzeżenia do ich treści. Wykonawca zobowiązany jest do przedstawienia Zamawiającemu umów z naniesionymi poprawkami w ciągu 2 dni roboczych do akceptacji. Nie przedstawienie Zamawiającemu umów uwzględniających uwagi Zamawiającego poczytuje się za przyjęcie przez Wykonawcę zgłoszonego przez Zamawiającego sprzeciwu lub</w:t>
      </w:r>
      <w:r w:rsidR="00D429E9" w:rsidRPr="007A2E81">
        <w:t> </w:t>
      </w:r>
      <w:r w:rsidRPr="007A2E81">
        <w:t>zastrzeżeń.</w:t>
      </w:r>
    </w:p>
    <w:p w14:paraId="575C3BB1" w14:textId="11427B4F" w:rsidR="00095C64" w:rsidRPr="007A2E81" w:rsidRDefault="00095C64" w:rsidP="00095C64">
      <w:pPr>
        <w:pStyle w:val="NormalnyWeb"/>
        <w:spacing w:before="0" w:beforeAutospacing="0" w:after="0" w:afterAutospacing="0"/>
        <w:jc w:val="both"/>
      </w:pPr>
      <w:r w:rsidRPr="007A2E81">
        <w:t>6. Wykonawca przedkłada Zamawiającemu w terminie do 7 dni od dnia zawarcia umowy o podwykonawstwo kopię umowy, poświadczoną za zgodność z oryginałem.</w:t>
      </w:r>
    </w:p>
    <w:p w14:paraId="086AC6D4" w14:textId="11658AD1" w:rsidR="00095C64" w:rsidRPr="007A2E81" w:rsidRDefault="00095C64" w:rsidP="00095C64">
      <w:pPr>
        <w:pStyle w:val="NormalnyWeb"/>
        <w:spacing w:before="0" w:beforeAutospacing="0" w:after="0" w:afterAutospacing="0"/>
        <w:jc w:val="both"/>
      </w:pPr>
      <w:r w:rsidRPr="007A2E81">
        <w:t>7.</w:t>
      </w:r>
      <w:bookmarkStart w:id="55" w:name="_Hlk37976470"/>
      <w:r w:rsidRPr="007A2E81">
        <w:t xml:space="preserve"> Zamawiający</w:t>
      </w:r>
      <w:bookmarkEnd w:id="55"/>
      <w:r w:rsidRPr="007A2E81">
        <w:t xml:space="preserve"> w terminie 7 dni roboczych od pisemnego przekazania - przedstawienia mu kopii umów z podwykonawcami, dokona akceptacji umów lub zgłosi sprzeciw, lub zastrzeżenia do ich treści. Wykonawca zobowiązany jest do przedstawienia Zamawiającemu zmian w ciągu 5 dni roboczych do akceptacji. Nie przedstawienie </w:t>
      </w:r>
      <w:r w:rsidRPr="007A2E81">
        <w:lastRenderedPageBreak/>
        <w:t>Zamawiającemu umów uwzględniających uwagi Zamawiającego poczytuje się za przyjęcie przez Wykonawcę zgłoszonego przez Zamawiającego sprzeciwu lub zastrzeżeń.</w:t>
      </w:r>
    </w:p>
    <w:p w14:paraId="035A581C" w14:textId="5A846EE4" w:rsidR="00095C64" w:rsidRPr="007A2E81" w:rsidRDefault="00095C64" w:rsidP="00095C64">
      <w:pPr>
        <w:pStyle w:val="NormalnyWeb"/>
        <w:spacing w:before="0" w:beforeAutospacing="0" w:after="0" w:afterAutospacing="0"/>
        <w:jc w:val="both"/>
      </w:pPr>
      <w:r w:rsidRPr="007A2E81">
        <w:t xml:space="preserve">8. </w:t>
      </w:r>
      <w:r w:rsidR="009E44C4" w:rsidRPr="007A2E81">
        <w:t>Niezgłoszenie sprzeciwu, o którym mowa w ust. 5 i ust. 7 w wyznaczonym terminie, uznaje się za akceptację projektu umowy</w:t>
      </w:r>
      <w:r w:rsidR="000978F1" w:rsidRPr="007A2E81">
        <w:t>/umowy</w:t>
      </w:r>
      <w:r w:rsidR="009E44C4" w:rsidRPr="007A2E81">
        <w:t xml:space="preserve"> przez Zamawiającego. </w:t>
      </w:r>
    </w:p>
    <w:p w14:paraId="6BB57C1A" w14:textId="410FADD9" w:rsidR="009E44C4" w:rsidRPr="007A2E81" w:rsidRDefault="009E44C4" w:rsidP="00095C64">
      <w:pPr>
        <w:pStyle w:val="NormalnyWeb"/>
        <w:spacing w:before="0" w:beforeAutospacing="0" w:after="0" w:afterAutospacing="0"/>
        <w:jc w:val="both"/>
      </w:pPr>
      <w:r w:rsidRPr="007A2E81">
        <w:t>9. W przypadku rozwiązania umowy o podwykonawstwo, Wykonawca informuje o powyższym Zamawiającego w terminie 5 dni roboczych.</w:t>
      </w:r>
    </w:p>
    <w:p w14:paraId="3BF2DA47" w14:textId="413659B0" w:rsidR="00095C64" w:rsidRPr="007A2E81" w:rsidRDefault="009E44C4" w:rsidP="00095C64">
      <w:pPr>
        <w:pStyle w:val="NormalnyWeb"/>
        <w:spacing w:before="0" w:beforeAutospacing="0" w:after="0" w:afterAutospacing="0"/>
        <w:jc w:val="both"/>
      </w:pPr>
      <w:r w:rsidRPr="007A2E81">
        <w:t>10</w:t>
      </w:r>
      <w:r w:rsidR="00095C64" w:rsidRPr="007A2E81">
        <w:t>. Wykonawca</w:t>
      </w:r>
      <w:r w:rsidR="00095C64" w:rsidRPr="007A2E81">
        <w:rPr>
          <w:b/>
          <w:bCs/>
        </w:rPr>
        <w:t xml:space="preserve"> </w:t>
      </w:r>
      <w:r w:rsidR="00095C64" w:rsidRPr="007A2E81">
        <w:t>ponosi pełną odpowiedzialność za właściwe i terminowe wykonanie całego przedmiotu umowy, w tym także odpowiedzialność za jakość, terminowość oraz bezpieczeństwo robót wykonywanych przez podwykonawców.</w:t>
      </w:r>
    </w:p>
    <w:bookmarkEnd w:id="54"/>
    <w:p w14:paraId="40BA3BCC" w14:textId="107F9DC9" w:rsidR="00F15EDC" w:rsidRPr="007A2E81" w:rsidRDefault="00F15EDC" w:rsidP="00F15EDC">
      <w:pPr>
        <w:pStyle w:val="NormalnyWeb"/>
        <w:spacing w:before="120" w:beforeAutospacing="0" w:after="0" w:afterAutospacing="0"/>
        <w:jc w:val="center"/>
        <w:rPr>
          <w:b/>
        </w:rPr>
      </w:pPr>
      <w:r w:rsidRPr="007A2E81">
        <w:rPr>
          <w:b/>
        </w:rPr>
        <w:t>§ 8.</w:t>
      </w:r>
    </w:p>
    <w:p w14:paraId="4394D57B" w14:textId="77777777" w:rsidR="00F15EDC" w:rsidRPr="007A2E81" w:rsidRDefault="00F15EDC" w:rsidP="00F15EDC">
      <w:pPr>
        <w:spacing w:after="0" w:line="240" w:lineRule="auto"/>
        <w:ind w:left="284" w:hanging="284"/>
        <w:jc w:val="center"/>
        <w:rPr>
          <w:rFonts w:ascii="Times New Roman" w:hAnsi="Times New Roman" w:cs="Times New Roman"/>
          <w:bCs/>
          <w:i/>
          <w:iCs/>
          <w:sz w:val="24"/>
          <w:szCs w:val="24"/>
        </w:rPr>
      </w:pPr>
      <w:bookmarkStart w:id="56" w:name="_Hlk109044025"/>
      <w:r w:rsidRPr="007A2E81">
        <w:rPr>
          <w:rFonts w:ascii="Times New Roman" w:hAnsi="Times New Roman" w:cs="Times New Roman"/>
          <w:bCs/>
          <w:i/>
          <w:iCs/>
          <w:sz w:val="24"/>
          <w:szCs w:val="24"/>
        </w:rPr>
        <w:t>Rozliczanie wykonania usługi</w:t>
      </w:r>
    </w:p>
    <w:bookmarkEnd w:id="56"/>
    <w:p w14:paraId="3FCE9764" w14:textId="77777777" w:rsidR="00F15EDC" w:rsidRPr="007A2E81" w:rsidRDefault="00F15EDC" w:rsidP="001D2C91">
      <w:pPr>
        <w:numPr>
          <w:ilvl w:val="0"/>
          <w:numId w:val="40"/>
        </w:numPr>
        <w:tabs>
          <w:tab w:val="left" w:pos="284"/>
        </w:tabs>
        <w:spacing w:after="0" w:line="240" w:lineRule="auto"/>
        <w:ind w:left="0" w:firstLine="0"/>
        <w:jc w:val="both"/>
        <w:rPr>
          <w:rFonts w:ascii="Times New Roman" w:eastAsia="Arial" w:hAnsi="Times New Roman" w:cs="Times New Roman"/>
          <w:sz w:val="24"/>
          <w:szCs w:val="24"/>
          <w:lang w:eastAsia="pl-PL"/>
        </w:rPr>
      </w:pPr>
      <w:r w:rsidRPr="007A2E81">
        <w:rPr>
          <w:rFonts w:ascii="Times New Roman" w:eastAsia="Arial" w:hAnsi="Times New Roman" w:cs="Times New Roman"/>
          <w:sz w:val="24"/>
          <w:szCs w:val="24"/>
          <w:lang w:eastAsia="pl-PL"/>
        </w:rPr>
        <w:t>Wykonawca jest zobowiązany do przekazania Zamawiającemu do 10-go dnia miesiąca za miesiąc poprzedni Raportu Miesięcznego, tj.:</w:t>
      </w:r>
    </w:p>
    <w:p w14:paraId="7392AAA5" w14:textId="032AD7FD" w:rsidR="00F15EDC" w:rsidRPr="007A2E81" w:rsidRDefault="00F15EDC" w:rsidP="00F15EDC">
      <w:pPr>
        <w:tabs>
          <w:tab w:val="left" w:pos="284"/>
        </w:tabs>
        <w:spacing w:after="0" w:line="240" w:lineRule="auto"/>
        <w:jc w:val="both"/>
        <w:rPr>
          <w:rFonts w:ascii="Times New Roman" w:eastAsia="Arial" w:hAnsi="Times New Roman" w:cs="Times New Roman"/>
          <w:sz w:val="24"/>
          <w:szCs w:val="24"/>
          <w:lang w:eastAsia="pl-PL"/>
        </w:rPr>
      </w:pPr>
      <w:r w:rsidRPr="007A2E81">
        <w:rPr>
          <w:rFonts w:ascii="Times New Roman" w:eastAsia="Arial" w:hAnsi="Times New Roman" w:cs="Times New Roman"/>
          <w:sz w:val="24"/>
          <w:szCs w:val="24"/>
          <w:lang w:eastAsia="pl-PL"/>
        </w:rPr>
        <w:t>1) wykazu dostępności PSZOK, ze wskazaniem dni i godzin dostępności PSZOK dla</w:t>
      </w:r>
      <w:r w:rsidR="00D429E9" w:rsidRPr="007A2E81">
        <w:rPr>
          <w:rFonts w:ascii="Times New Roman" w:eastAsia="Arial" w:hAnsi="Times New Roman" w:cs="Times New Roman"/>
          <w:sz w:val="24"/>
          <w:szCs w:val="24"/>
          <w:lang w:eastAsia="pl-PL"/>
        </w:rPr>
        <w:t> </w:t>
      </w:r>
      <w:r w:rsidRPr="007A2E81">
        <w:rPr>
          <w:rFonts w:ascii="Times New Roman" w:eastAsia="Arial" w:hAnsi="Times New Roman" w:cs="Times New Roman"/>
          <w:sz w:val="24"/>
          <w:szCs w:val="24"/>
          <w:lang w:eastAsia="pl-PL"/>
        </w:rPr>
        <w:t>mieszkańców Miasta Mława, podsumowaniem liczby godzin dostępności w miesiącu oraz wyjaśnieniem przyczyn braku dostępności wymaganej umową lub zmian w dostępności w</w:t>
      </w:r>
      <w:r w:rsidR="00D429E9" w:rsidRPr="007A2E81">
        <w:rPr>
          <w:rFonts w:ascii="Times New Roman" w:eastAsia="Arial" w:hAnsi="Times New Roman" w:cs="Times New Roman"/>
          <w:sz w:val="24"/>
          <w:szCs w:val="24"/>
          <w:lang w:eastAsia="pl-PL"/>
        </w:rPr>
        <w:t> </w:t>
      </w:r>
      <w:r w:rsidRPr="007A2E81">
        <w:rPr>
          <w:rFonts w:ascii="Times New Roman" w:eastAsia="Arial" w:hAnsi="Times New Roman" w:cs="Times New Roman"/>
          <w:sz w:val="24"/>
          <w:szCs w:val="24"/>
          <w:lang w:eastAsia="pl-PL"/>
        </w:rPr>
        <w:t>odniesieniu do wymagań  wynikających z umowy,</w:t>
      </w:r>
    </w:p>
    <w:p w14:paraId="6F9CE696" w14:textId="77777777" w:rsidR="00D75AC5" w:rsidRPr="007A2E81" w:rsidRDefault="00F15EDC" w:rsidP="00F15EDC">
      <w:pPr>
        <w:tabs>
          <w:tab w:val="left" w:pos="284"/>
        </w:tabs>
        <w:spacing w:after="0" w:line="240" w:lineRule="auto"/>
        <w:jc w:val="both"/>
        <w:rPr>
          <w:rFonts w:ascii="Times New Roman" w:eastAsia="Times New Roman" w:hAnsi="Times New Roman" w:cs="Times New Roman"/>
          <w:bCs/>
          <w:sz w:val="24"/>
          <w:szCs w:val="24"/>
          <w:lang w:eastAsia="pl-PL"/>
        </w:rPr>
      </w:pPr>
      <w:r w:rsidRPr="007A2E81">
        <w:rPr>
          <w:rFonts w:ascii="Times New Roman" w:eastAsia="Arial" w:hAnsi="Times New Roman" w:cs="Times New Roman"/>
          <w:sz w:val="24"/>
          <w:szCs w:val="24"/>
          <w:lang w:eastAsia="pl-PL"/>
        </w:rPr>
        <w:t>2)</w:t>
      </w:r>
      <w:bookmarkStart w:id="57" w:name="_Hlk108693443"/>
      <w:r w:rsidRPr="007A2E81">
        <w:rPr>
          <w:rFonts w:ascii="Times New Roman" w:eastAsia="Arial" w:hAnsi="Times New Roman" w:cs="Times New Roman"/>
          <w:bCs/>
          <w:sz w:val="24"/>
          <w:szCs w:val="24"/>
          <w:lang w:eastAsia="pl-PL"/>
        </w:rPr>
        <w:t xml:space="preserve">elektronicznej ewidencji przyjętych w PSZOK odpadów komunalnych </w:t>
      </w:r>
      <w:bookmarkEnd w:id="57"/>
      <w:r w:rsidRPr="007A2E81">
        <w:rPr>
          <w:rFonts w:ascii="Times New Roman" w:eastAsia="Arial" w:hAnsi="Times New Roman" w:cs="Times New Roman"/>
          <w:bCs/>
          <w:sz w:val="24"/>
          <w:szCs w:val="24"/>
          <w:lang w:eastAsia="pl-PL"/>
        </w:rPr>
        <w:t>oraz odpadów budowlanych i rozbiórkowych z gospodarstw domowych</w:t>
      </w:r>
      <w:r w:rsidRPr="007A2E81">
        <w:rPr>
          <w:rFonts w:ascii="Times New Roman" w:eastAsia="Times New Roman" w:hAnsi="Times New Roman" w:cs="Times New Roman"/>
          <w:bCs/>
          <w:sz w:val="24"/>
          <w:szCs w:val="24"/>
          <w:lang w:eastAsia="pl-PL"/>
        </w:rPr>
        <w:t xml:space="preserve"> </w:t>
      </w:r>
    </w:p>
    <w:p w14:paraId="5CA97B8B" w14:textId="5E10D69D" w:rsidR="00F15EDC" w:rsidRPr="007A2E81" w:rsidRDefault="00D75AC5" w:rsidP="00F15EDC">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Times New Roman" w:hAnsi="Times New Roman" w:cs="Times New Roman"/>
          <w:bCs/>
          <w:sz w:val="24"/>
          <w:szCs w:val="24"/>
          <w:lang w:eastAsia="pl-PL"/>
        </w:rPr>
        <w:t>3)dodatkowej</w:t>
      </w:r>
      <w:r w:rsidR="00F15EDC" w:rsidRPr="007A2E81">
        <w:rPr>
          <w:rFonts w:ascii="Times New Roman" w:eastAsia="Times New Roman" w:hAnsi="Times New Roman" w:cs="Times New Roman"/>
          <w:bCs/>
          <w:sz w:val="24"/>
          <w:szCs w:val="24"/>
          <w:lang w:eastAsia="pl-PL"/>
        </w:rPr>
        <w:t xml:space="preserve"> odrębnej </w:t>
      </w:r>
      <w:r w:rsidR="00F15EDC" w:rsidRPr="007A2E81">
        <w:rPr>
          <w:rFonts w:ascii="Times New Roman" w:eastAsia="Arial" w:hAnsi="Times New Roman" w:cs="Times New Roman"/>
          <w:bCs/>
          <w:sz w:val="24"/>
          <w:szCs w:val="24"/>
          <w:lang w:eastAsia="pl-PL"/>
        </w:rPr>
        <w:t>ewidencji przyjęcia dla odpadów, w odniesieniu do których obowiązują limity ilościowe</w:t>
      </w:r>
      <w:r w:rsidRPr="007A2E81">
        <w:rPr>
          <w:rFonts w:ascii="Times New Roman" w:eastAsia="Arial" w:hAnsi="Times New Roman" w:cs="Times New Roman"/>
          <w:bCs/>
          <w:sz w:val="24"/>
          <w:szCs w:val="24"/>
          <w:lang w:eastAsia="pl-PL"/>
        </w:rPr>
        <w:t xml:space="preserve"> w systemie rocznym, postępującym (dla każdego rodzaju odpadów odrębnej)</w:t>
      </w:r>
      <w:r w:rsidR="00F15EDC" w:rsidRPr="007A2E81">
        <w:rPr>
          <w:rFonts w:ascii="Times New Roman" w:eastAsia="Arial" w:hAnsi="Times New Roman" w:cs="Times New Roman"/>
          <w:bCs/>
          <w:sz w:val="24"/>
          <w:szCs w:val="24"/>
          <w:lang w:eastAsia="pl-PL"/>
        </w:rPr>
        <w:t>,</w:t>
      </w:r>
    </w:p>
    <w:p w14:paraId="6CF56A38" w14:textId="242CD667" w:rsidR="00F15EDC" w:rsidRPr="007A2E81" w:rsidRDefault="00D75AC5" w:rsidP="00F15EDC">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Arial" w:hAnsi="Times New Roman" w:cs="Times New Roman"/>
          <w:bCs/>
          <w:sz w:val="24"/>
          <w:szCs w:val="24"/>
          <w:lang w:eastAsia="pl-PL"/>
        </w:rPr>
        <w:t>4</w:t>
      </w:r>
      <w:r w:rsidR="00F15EDC" w:rsidRPr="007A2E81">
        <w:rPr>
          <w:rFonts w:ascii="Times New Roman" w:eastAsia="Arial" w:hAnsi="Times New Roman" w:cs="Times New Roman"/>
          <w:bCs/>
          <w:sz w:val="24"/>
          <w:szCs w:val="24"/>
          <w:lang w:eastAsia="pl-PL"/>
        </w:rPr>
        <w:t>) elektronicznej ewidencji przyjętych w mobilnym mini PSZOK odpadów komunalnych ze wskazaniem daty i miejsca zbiórki odpadów,</w:t>
      </w:r>
    </w:p>
    <w:p w14:paraId="2124385C" w14:textId="061F0029" w:rsidR="005E3229" w:rsidRPr="007A2E81" w:rsidRDefault="00D75AC5" w:rsidP="005E3229">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Arial" w:hAnsi="Times New Roman" w:cs="Times New Roman"/>
          <w:bCs/>
          <w:sz w:val="24"/>
          <w:szCs w:val="24"/>
          <w:lang w:eastAsia="pl-PL"/>
        </w:rPr>
        <w:t xml:space="preserve">5) </w:t>
      </w:r>
      <w:bookmarkStart w:id="58" w:name="_Hlk236389995"/>
      <w:r w:rsidRPr="007A2E81">
        <w:rPr>
          <w:rFonts w:ascii="Times New Roman" w:eastAsia="Arial" w:hAnsi="Times New Roman" w:cs="Times New Roman"/>
          <w:bCs/>
          <w:sz w:val="24"/>
          <w:szCs w:val="24"/>
          <w:lang w:eastAsia="pl-PL"/>
        </w:rPr>
        <w:t xml:space="preserve">elektronicznej ewidencji przyjętych w PSZOK odpadów komunalnych pochodzących </w:t>
      </w:r>
      <w:bookmarkEnd w:id="58"/>
      <w:r w:rsidRPr="007A2E81">
        <w:rPr>
          <w:rFonts w:ascii="Times New Roman" w:eastAsia="Arial" w:hAnsi="Times New Roman" w:cs="Times New Roman"/>
          <w:bCs/>
          <w:sz w:val="24"/>
          <w:szCs w:val="24"/>
          <w:lang w:eastAsia="pl-PL"/>
        </w:rPr>
        <w:t>z</w:t>
      </w:r>
      <w:r w:rsidR="005E3229" w:rsidRPr="007A2E81">
        <w:rPr>
          <w:rFonts w:ascii="Times New Roman" w:eastAsia="Arial" w:hAnsi="Times New Roman" w:cs="Times New Roman"/>
          <w:bCs/>
          <w:sz w:val="24"/>
          <w:szCs w:val="24"/>
          <w:lang w:eastAsia="pl-PL"/>
        </w:rPr>
        <w:t>e</w:t>
      </w:r>
      <w:r w:rsidR="00D429E9" w:rsidRPr="007A2E81">
        <w:rPr>
          <w:rFonts w:ascii="Times New Roman" w:eastAsia="Arial" w:hAnsi="Times New Roman" w:cs="Times New Roman"/>
          <w:bCs/>
          <w:sz w:val="24"/>
          <w:szCs w:val="24"/>
          <w:lang w:eastAsia="pl-PL"/>
        </w:rPr>
        <w:t> </w:t>
      </w:r>
      <w:r w:rsidR="005E3229" w:rsidRPr="007A2E81">
        <w:rPr>
          <w:rFonts w:ascii="Times New Roman" w:eastAsia="Arial" w:hAnsi="Times New Roman" w:cs="Times New Roman"/>
          <w:bCs/>
          <w:sz w:val="24"/>
          <w:szCs w:val="24"/>
          <w:lang w:eastAsia="pl-PL"/>
        </w:rPr>
        <w:t>zbiórek, akcji i wydarzeń edukacyjnych oraz konkursów organizowanych lub</w:t>
      </w:r>
      <w:r w:rsidR="00D429E9" w:rsidRPr="007A2E81">
        <w:rPr>
          <w:rFonts w:ascii="Times New Roman" w:eastAsia="Arial" w:hAnsi="Times New Roman" w:cs="Times New Roman"/>
          <w:bCs/>
          <w:sz w:val="24"/>
          <w:szCs w:val="24"/>
          <w:lang w:eastAsia="pl-PL"/>
        </w:rPr>
        <w:t> </w:t>
      </w:r>
      <w:r w:rsidR="005E3229" w:rsidRPr="007A2E81">
        <w:rPr>
          <w:rFonts w:ascii="Times New Roman" w:eastAsia="Arial" w:hAnsi="Times New Roman" w:cs="Times New Roman"/>
          <w:bCs/>
          <w:sz w:val="24"/>
          <w:szCs w:val="24"/>
          <w:lang w:eastAsia="pl-PL"/>
        </w:rPr>
        <w:t>współorganizowanych przez zamawiającego;</w:t>
      </w:r>
    </w:p>
    <w:p w14:paraId="528F29D1" w14:textId="05980D49" w:rsidR="00D75AC5" w:rsidRPr="007A2E81" w:rsidRDefault="005E3229" w:rsidP="00F15EDC">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Arial" w:hAnsi="Times New Roman" w:cs="Times New Roman"/>
          <w:bCs/>
          <w:sz w:val="24"/>
          <w:szCs w:val="24"/>
          <w:lang w:eastAsia="pl-PL"/>
        </w:rPr>
        <w:t>6) elektronicznej ewidencji przyjętych w PSZOK odpadów komunalnych pochodzących</w:t>
      </w:r>
      <w:r w:rsidR="00BB5952" w:rsidRPr="007A2E81">
        <w:rPr>
          <w:rFonts w:ascii="Times New Roman" w:eastAsia="Arial" w:hAnsi="Times New Roman" w:cs="Times New Roman"/>
          <w:bCs/>
          <w:sz w:val="24"/>
          <w:szCs w:val="24"/>
          <w:lang w:eastAsia="pl-PL"/>
        </w:rPr>
        <w:t xml:space="preserve"> z</w:t>
      </w:r>
      <w:r w:rsidR="00D429E9" w:rsidRPr="007A2E81">
        <w:rPr>
          <w:rFonts w:ascii="Times New Roman" w:eastAsia="Arial" w:hAnsi="Times New Roman" w:cs="Times New Roman"/>
          <w:bCs/>
          <w:sz w:val="24"/>
          <w:szCs w:val="24"/>
          <w:lang w:eastAsia="pl-PL"/>
        </w:rPr>
        <w:t> </w:t>
      </w:r>
      <w:r w:rsidR="00BB5952" w:rsidRPr="007A2E81">
        <w:rPr>
          <w:rFonts w:ascii="Times New Roman" w:eastAsia="Arial" w:hAnsi="Times New Roman" w:cs="Times New Roman"/>
          <w:bCs/>
          <w:sz w:val="24"/>
          <w:szCs w:val="24"/>
          <w:lang w:eastAsia="pl-PL"/>
        </w:rPr>
        <w:t>nieruchomości należących do Zamawiającego, porzucone uprzednio przez mieszkańców:</w:t>
      </w:r>
    </w:p>
    <w:p w14:paraId="1DF8E7AC" w14:textId="7D32DD88" w:rsidR="00F15EDC" w:rsidRPr="007A2E81" w:rsidRDefault="00BB5952" w:rsidP="00F15EDC">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Arial" w:hAnsi="Times New Roman" w:cs="Times New Roman"/>
          <w:bCs/>
          <w:sz w:val="24"/>
          <w:szCs w:val="24"/>
          <w:lang w:eastAsia="pl-PL"/>
        </w:rPr>
        <w:t>7</w:t>
      </w:r>
      <w:r w:rsidR="00F15EDC" w:rsidRPr="007A2E81">
        <w:rPr>
          <w:rFonts w:ascii="Times New Roman" w:eastAsia="Arial" w:hAnsi="Times New Roman" w:cs="Times New Roman"/>
          <w:bCs/>
          <w:sz w:val="24"/>
          <w:szCs w:val="24"/>
          <w:lang w:eastAsia="pl-PL"/>
        </w:rPr>
        <w:t>) elektronicznej ewidencji odebranych z PSZOK odpadów komunalnych oraz odpadów budowlanych i rozbiórkowych z gospodarstw domowych, ze wskazaniem mas odpadów poszczególnych frakcji pozostających na obiekcie,</w:t>
      </w:r>
    </w:p>
    <w:p w14:paraId="2A44EE22" w14:textId="2E0F59B8" w:rsidR="004B00BF" w:rsidRPr="007A2E81" w:rsidRDefault="00BB5952" w:rsidP="00F15EDC">
      <w:pPr>
        <w:tabs>
          <w:tab w:val="left" w:pos="284"/>
        </w:tabs>
        <w:spacing w:after="0" w:line="240" w:lineRule="auto"/>
        <w:jc w:val="both"/>
        <w:rPr>
          <w:rFonts w:ascii="Times New Roman" w:eastAsia="Arial" w:hAnsi="Times New Roman" w:cs="Times New Roman"/>
          <w:bCs/>
          <w:sz w:val="24"/>
          <w:szCs w:val="24"/>
          <w:lang w:eastAsia="pl-PL"/>
        </w:rPr>
      </w:pPr>
      <w:r w:rsidRPr="007A2E81">
        <w:rPr>
          <w:rFonts w:ascii="Times New Roman" w:eastAsia="Arial" w:hAnsi="Times New Roman" w:cs="Times New Roman"/>
          <w:bCs/>
          <w:sz w:val="24"/>
          <w:szCs w:val="24"/>
          <w:lang w:eastAsia="pl-PL"/>
        </w:rPr>
        <w:t>8</w:t>
      </w:r>
      <w:r w:rsidR="004B00BF" w:rsidRPr="007A2E81">
        <w:rPr>
          <w:rFonts w:ascii="Times New Roman" w:eastAsia="Arial" w:hAnsi="Times New Roman" w:cs="Times New Roman"/>
          <w:bCs/>
          <w:sz w:val="24"/>
          <w:szCs w:val="24"/>
          <w:lang w:eastAsia="pl-PL"/>
        </w:rPr>
        <w:t>)</w:t>
      </w:r>
      <w:r w:rsidRPr="007A2E81">
        <w:rPr>
          <w:rFonts w:ascii="Times New Roman" w:eastAsia="Arial" w:hAnsi="Times New Roman" w:cs="Times New Roman"/>
          <w:bCs/>
          <w:sz w:val="24"/>
          <w:szCs w:val="24"/>
          <w:lang w:eastAsia="pl-PL"/>
        </w:rPr>
        <w:t xml:space="preserve"> wszystkich innych informacji istotnych dla stron z punktu widzenia prawidłowej realizacji zamówienia.</w:t>
      </w:r>
    </w:p>
    <w:p w14:paraId="70DC78BD" w14:textId="77777777" w:rsidR="00F15EDC" w:rsidRPr="007A2E81" w:rsidRDefault="00F15EDC" w:rsidP="00F15EDC">
      <w:pPr>
        <w:tabs>
          <w:tab w:val="left" w:pos="284"/>
        </w:tabs>
        <w:spacing w:after="0" w:line="240" w:lineRule="auto"/>
        <w:jc w:val="both"/>
        <w:rPr>
          <w:rFonts w:ascii="Times New Roman" w:eastAsia="Arial" w:hAnsi="Times New Roman" w:cs="Times New Roman"/>
          <w:sz w:val="24"/>
          <w:szCs w:val="24"/>
          <w:lang w:eastAsia="pl-PL"/>
        </w:rPr>
      </w:pPr>
      <w:r w:rsidRPr="007A2E81">
        <w:rPr>
          <w:rFonts w:ascii="Times New Roman" w:eastAsia="Arial" w:hAnsi="Times New Roman" w:cs="Times New Roman"/>
          <w:sz w:val="24"/>
          <w:szCs w:val="24"/>
          <w:lang w:eastAsia="pl-PL"/>
        </w:rPr>
        <w:t>2. Wykonawca przekazuje ewidencje, o których mowa w ust.1 w formie elektronicznej, na żądanie Zamawiającego zobowiązany jest także do ich dostarczenia w wersji papierowej wraz z kopiami dokumentów źródłowych,</w:t>
      </w:r>
    </w:p>
    <w:p w14:paraId="5510E0E5" w14:textId="45509333" w:rsidR="00F15EDC" w:rsidRPr="007A2E81" w:rsidRDefault="00F15EDC" w:rsidP="00F15EDC">
      <w:pPr>
        <w:tabs>
          <w:tab w:val="left" w:pos="284"/>
        </w:tabs>
        <w:spacing w:after="0" w:line="240" w:lineRule="auto"/>
        <w:jc w:val="both"/>
        <w:rPr>
          <w:rFonts w:ascii="Times New Roman" w:hAnsi="Times New Roman" w:cs="Times New Roman"/>
          <w:sz w:val="24"/>
          <w:szCs w:val="24"/>
        </w:rPr>
      </w:pPr>
      <w:r w:rsidRPr="007A2E81">
        <w:rPr>
          <w:rFonts w:ascii="Times New Roman" w:eastAsia="Arial" w:hAnsi="Times New Roman" w:cs="Times New Roman"/>
          <w:sz w:val="24"/>
          <w:szCs w:val="24"/>
          <w:lang w:eastAsia="pl-PL"/>
        </w:rPr>
        <w:t xml:space="preserve">3. </w:t>
      </w:r>
      <w:r w:rsidRPr="007A2E81">
        <w:rPr>
          <w:rFonts w:ascii="Times New Roman" w:hAnsi="Times New Roman" w:cs="Times New Roman"/>
          <w:sz w:val="24"/>
          <w:szCs w:val="24"/>
        </w:rPr>
        <w:t xml:space="preserve">Wykonawca w terminie, o którym mowa w ust.1 przekazuje Zamawiającemu wypełniony protokół odbioru usług wykonanych </w:t>
      </w:r>
      <w:r w:rsidR="007B1D44" w:rsidRPr="007A2E81">
        <w:rPr>
          <w:rFonts w:ascii="Times New Roman" w:hAnsi="Times New Roman" w:cs="Times New Roman"/>
          <w:sz w:val="24"/>
          <w:szCs w:val="24"/>
        </w:rPr>
        <w:t>w wersji edytowanej</w:t>
      </w:r>
      <w:r w:rsidRPr="007A2E81">
        <w:rPr>
          <w:rFonts w:ascii="Times New Roman" w:hAnsi="Times New Roman" w:cs="Times New Roman"/>
          <w:sz w:val="24"/>
          <w:szCs w:val="24"/>
        </w:rPr>
        <w:t>, którego wzór stanowi Załącznik Nr</w:t>
      </w:r>
      <w:r w:rsidR="00D429E9" w:rsidRPr="007A2E81">
        <w:rPr>
          <w:rFonts w:ascii="Times New Roman" w:hAnsi="Times New Roman" w:cs="Times New Roman"/>
          <w:sz w:val="24"/>
          <w:szCs w:val="24"/>
        </w:rPr>
        <w:t> </w:t>
      </w:r>
      <w:r w:rsidRPr="007A2E81">
        <w:rPr>
          <w:rFonts w:ascii="Times New Roman" w:hAnsi="Times New Roman" w:cs="Times New Roman"/>
          <w:sz w:val="24"/>
          <w:szCs w:val="24"/>
        </w:rPr>
        <w:t>3 do Umowy.</w:t>
      </w:r>
    </w:p>
    <w:p w14:paraId="0390A350" w14:textId="42689DB7" w:rsidR="00F15EDC" w:rsidRPr="007A2E81" w:rsidRDefault="00F15EDC" w:rsidP="00F15EDC">
      <w:pPr>
        <w:tabs>
          <w:tab w:val="left" w:pos="284"/>
        </w:tabs>
        <w:spacing w:after="0" w:line="240" w:lineRule="auto"/>
        <w:jc w:val="both"/>
        <w:rPr>
          <w:rFonts w:ascii="Times New Roman" w:hAnsi="Times New Roman" w:cs="Times New Roman"/>
          <w:b/>
          <w:bCs/>
          <w:sz w:val="24"/>
          <w:szCs w:val="24"/>
        </w:rPr>
      </w:pPr>
      <w:r w:rsidRPr="007A2E81">
        <w:rPr>
          <w:rFonts w:ascii="Times New Roman" w:hAnsi="Times New Roman" w:cs="Times New Roman"/>
          <w:sz w:val="24"/>
          <w:szCs w:val="24"/>
        </w:rPr>
        <w:t>4.</w:t>
      </w:r>
      <w:r w:rsidRPr="007A2E81">
        <w:rPr>
          <w:rFonts w:ascii="Times New Roman" w:hAnsi="Times New Roman" w:cs="Times New Roman"/>
          <w:b/>
          <w:bCs/>
          <w:sz w:val="24"/>
          <w:szCs w:val="24"/>
        </w:rPr>
        <w:t xml:space="preserve"> </w:t>
      </w:r>
      <w:r w:rsidRPr="007A2E81">
        <w:rPr>
          <w:rFonts w:ascii="Times New Roman" w:eastAsia="Arial" w:hAnsi="Times New Roman" w:cs="Times New Roman"/>
          <w:sz w:val="24"/>
          <w:szCs w:val="24"/>
          <w:lang w:eastAsia="pl-PL"/>
        </w:rPr>
        <w:t xml:space="preserve">Zamawiający weryfikuje otrzymany Raport Miesięczny </w:t>
      </w:r>
      <w:r w:rsidR="007B1D44" w:rsidRPr="007A2E81">
        <w:rPr>
          <w:rFonts w:ascii="Times New Roman" w:eastAsia="Arial" w:hAnsi="Times New Roman" w:cs="Times New Roman"/>
          <w:sz w:val="24"/>
          <w:szCs w:val="24"/>
          <w:lang w:eastAsia="pl-PL"/>
        </w:rPr>
        <w:t xml:space="preserve">lub skorygowany </w:t>
      </w:r>
      <w:r w:rsidR="00846214" w:rsidRPr="007A2E81">
        <w:rPr>
          <w:rFonts w:ascii="Times New Roman" w:eastAsia="Arial" w:hAnsi="Times New Roman" w:cs="Times New Roman"/>
          <w:sz w:val="24"/>
          <w:szCs w:val="24"/>
          <w:lang w:eastAsia="pl-PL"/>
        </w:rPr>
        <w:t xml:space="preserve">przez Wykonawcę </w:t>
      </w:r>
      <w:r w:rsidR="007B1D44" w:rsidRPr="007A2E81">
        <w:rPr>
          <w:rFonts w:ascii="Times New Roman" w:eastAsia="Arial" w:hAnsi="Times New Roman" w:cs="Times New Roman"/>
          <w:sz w:val="24"/>
          <w:szCs w:val="24"/>
          <w:lang w:eastAsia="pl-PL"/>
        </w:rPr>
        <w:t>Raport Miesięczny (po uprzedniej weryfikacji Zamawiającego i zgłoszeniu uwag/zastrzeżeń/niezgodności</w:t>
      </w:r>
      <w:r w:rsidR="00846214" w:rsidRPr="007A2E81">
        <w:rPr>
          <w:rFonts w:ascii="Times New Roman" w:eastAsia="Arial" w:hAnsi="Times New Roman" w:cs="Times New Roman"/>
          <w:sz w:val="24"/>
          <w:szCs w:val="24"/>
          <w:lang w:eastAsia="pl-PL"/>
        </w:rPr>
        <w:t>/braków</w:t>
      </w:r>
      <w:r w:rsidR="007B1D44" w:rsidRPr="007A2E81">
        <w:rPr>
          <w:rFonts w:ascii="Times New Roman" w:eastAsia="Arial" w:hAnsi="Times New Roman" w:cs="Times New Roman"/>
          <w:sz w:val="24"/>
          <w:szCs w:val="24"/>
          <w:lang w:eastAsia="pl-PL"/>
        </w:rPr>
        <w:t xml:space="preserve"> danych) </w:t>
      </w:r>
      <w:r w:rsidRPr="007A2E81">
        <w:rPr>
          <w:rFonts w:ascii="Times New Roman" w:eastAsia="Arial" w:hAnsi="Times New Roman" w:cs="Times New Roman"/>
          <w:sz w:val="24"/>
          <w:szCs w:val="24"/>
          <w:lang w:eastAsia="pl-PL"/>
        </w:rPr>
        <w:t xml:space="preserve">w terminie 7 dni od dnia dostarczenia, przy czym w trakcie </w:t>
      </w:r>
      <w:r w:rsidR="00846214" w:rsidRPr="007A2E81">
        <w:rPr>
          <w:rFonts w:ascii="Times New Roman" w:eastAsia="Arial" w:hAnsi="Times New Roman" w:cs="Times New Roman"/>
          <w:sz w:val="24"/>
          <w:szCs w:val="24"/>
          <w:lang w:eastAsia="pl-PL"/>
        </w:rPr>
        <w:t xml:space="preserve">każdorazowej </w:t>
      </w:r>
      <w:r w:rsidRPr="007A2E81">
        <w:rPr>
          <w:rFonts w:ascii="Times New Roman" w:eastAsia="Arial" w:hAnsi="Times New Roman" w:cs="Times New Roman"/>
          <w:sz w:val="24"/>
          <w:szCs w:val="24"/>
          <w:lang w:eastAsia="pl-PL"/>
        </w:rPr>
        <w:t>weryfikacji Zamawiający ma prawo żądania od Wykonawcy kopii dokumentów źródłowych - zwłoka w ich przekazaniu Zamawiającemu wydłuża termin weryfikacji o liczbę dni równą liczbie dni tej zwłoki.</w:t>
      </w:r>
      <w:r w:rsidR="00846214" w:rsidRPr="007A2E81">
        <w:rPr>
          <w:rFonts w:ascii="Times New Roman" w:eastAsia="Arial" w:hAnsi="Times New Roman" w:cs="Times New Roman"/>
          <w:sz w:val="24"/>
          <w:szCs w:val="24"/>
          <w:lang w:eastAsia="pl-PL"/>
        </w:rPr>
        <w:t xml:space="preserve"> </w:t>
      </w:r>
    </w:p>
    <w:p w14:paraId="5ED5D9AD" w14:textId="47925A44" w:rsidR="00F15EDC" w:rsidRPr="007A2E81" w:rsidRDefault="00F15EDC" w:rsidP="00F15EDC">
      <w:pPr>
        <w:tabs>
          <w:tab w:val="left" w:pos="284"/>
        </w:tabs>
        <w:spacing w:after="0" w:line="240" w:lineRule="auto"/>
        <w:jc w:val="both"/>
        <w:rPr>
          <w:rFonts w:ascii="Times New Roman" w:hAnsi="Times New Roman" w:cs="Times New Roman"/>
          <w:sz w:val="24"/>
          <w:szCs w:val="24"/>
        </w:rPr>
      </w:pPr>
      <w:r w:rsidRPr="007A2E81">
        <w:rPr>
          <w:rFonts w:ascii="Times New Roman" w:eastAsia="Arial" w:hAnsi="Times New Roman" w:cs="Times New Roman"/>
          <w:sz w:val="24"/>
          <w:szCs w:val="24"/>
          <w:lang w:eastAsia="pl-PL"/>
        </w:rPr>
        <w:t>6.</w:t>
      </w:r>
      <w:r w:rsidRPr="007A2E81">
        <w:rPr>
          <w:rFonts w:ascii="Times New Roman" w:eastAsia="Arial" w:hAnsi="Times New Roman" w:cs="Times New Roman"/>
          <w:b/>
          <w:bCs/>
          <w:sz w:val="24"/>
          <w:szCs w:val="24"/>
          <w:lang w:eastAsia="pl-PL"/>
        </w:rPr>
        <w:t xml:space="preserve"> </w:t>
      </w:r>
      <w:r w:rsidRPr="007A2E81">
        <w:rPr>
          <w:rFonts w:ascii="Times New Roman" w:hAnsi="Times New Roman" w:cs="Times New Roman"/>
          <w:sz w:val="24"/>
          <w:szCs w:val="24"/>
        </w:rPr>
        <w:t xml:space="preserve">Zweryfikowany i </w:t>
      </w:r>
      <w:bookmarkStart w:id="59" w:name="_Hlk109043439"/>
      <w:r w:rsidRPr="007A2E81">
        <w:rPr>
          <w:rFonts w:ascii="Times New Roman" w:hAnsi="Times New Roman" w:cs="Times New Roman"/>
          <w:sz w:val="24"/>
          <w:szCs w:val="24"/>
        </w:rPr>
        <w:t xml:space="preserve">zaakceptowany przez Zamawiającego Raport Miesięczny za dany miesiąc rozliczeniowy potwierdzony podpisaniem </w:t>
      </w:r>
      <w:r w:rsidR="00BE4B42" w:rsidRPr="007A2E81">
        <w:rPr>
          <w:rFonts w:ascii="Times New Roman" w:hAnsi="Times New Roman" w:cs="Times New Roman"/>
          <w:sz w:val="24"/>
          <w:szCs w:val="24"/>
        </w:rPr>
        <w:t xml:space="preserve">przez Strony </w:t>
      </w:r>
      <w:r w:rsidRPr="007A2E81">
        <w:rPr>
          <w:rFonts w:ascii="Times New Roman" w:hAnsi="Times New Roman" w:cs="Times New Roman"/>
          <w:sz w:val="24"/>
          <w:szCs w:val="24"/>
        </w:rPr>
        <w:t>protokołu, o którym mowa w ust. 3 stanowi podstawę do </w:t>
      </w:r>
      <w:r w:rsidR="00BE4B42" w:rsidRPr="007A2E81">
        <w:rPr>
          <w:rFonts w:ascii="Times New Roman" w:hAnsi="Times New Roman" w:cs="Times New Roman"/>
          <w:sz w:val="24"/>
          <w:szCs w:val="24"/>
        </w:rPr>
        <w:t xml:space="preserve">uruchomienia biegu terminu płatności faktury VAT i </w:t>
      </w:r>
      <w:r w:rsidRPr="007A2E81">
        <w:rPr>
          <w:rFonts w:ascii="Times New Roman" w:hAnsi="Times New Roman" w:cs="Times New Roman"/>
          <w:sz w:val="24"/>
          <w:szCs w:val="24"/>
        </w:rPr>
        <w:t>dokonania płatności za wykonaną usługę</w:t>
      </w:r>
      <w:bookmarkEnd w:id="59"/>
      <w:r w:rsidRPr="007A2E81">
        <w:rPr>
          <w:rFonts w:ascii="Times New Roman" w:hAnsi="Times New Roman" w:cs="Times New Roman"/>
          <w:sz w:val="24"/>
          <w:szCs w:val="24"/>
        </w:rPr>
        <w:t xml:space="preserve">. </w:t>
      </w:r>
    </w:p>
    <w:p w14:paraId="4D0CA2BB" w14:textId="7BAF5336" w:rsidR="00F15EDC" w:rsidRPr="007A2E81" w:rsidRDefault="00F15EDC" w:rsidP="00F15EDC">
      <w:pPr>
        <w:tabs>
          <w:tab w:val="left" w:pos="284"/>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lastRenderedPageBreak/>
        <w:t>7. Potwierdzeniem</w:t>
      </w:r>
      <w:r w:rsidRPr="007A2E81">
        <w:rPr>
          <w:rFonts w:ascii="Times New Roman" w:hAnsi="Times New Roman" w:cs="Times New Roman"/>
          <w:b/>
          <w:bCs/>
          <w:sz w:val="24"/>
          <w:szCs w:val="24"/>
        </w:rPr>
        <w:t xml:space="preserve"> </w:t>
      </w:r>
      <w:r w:rsidRPr="007A2E81">
        <w:rPr>
          <w:rFonts w:ascii="Times New Roman" w:hAnsi="Times New Roman" w:cs="Times New Roman"/>
          <w:sz w:val="24"/>
          <w:szCs w:val="24"/>
        </w:rPr>
        <w:t xml:space="preserve">akceptacji Raportu Miesięcznego jest </w:t>
      </w:r>
      <w:bookmarkStart w:id="60" w:name="_Hlk38118598"/>
      <w:r w:rsidRPr="007A2E81">
        <w:rPr>
          <w:rFonts w:ascii="Times New Roman" w:hAnsi="Times New Roman" w:cs="Times New Roman"/>
          <w:sz w:val="24"/>
          <w:szCs w:val="24"/>
        </w:rPr>
        <w:t xml:space="preserve">podpisanie protokołu odbioru usług wykonanych przez Zamawiającego. </w:t>
      </w:r>
      <w:r w:rsidR="004B1B11" w:rsidRPr="007A2E81">
        <w:rPr>
          <w:rFonts w:ascii="Times New Roman" w:hAnsi="Times New Roman" w:cs="Times New Roman"/>
          <w:sz w:val="24"/>
          <w:szCs w:val="24"/>
        </w:rPr>
        <w:t>Strony sporządzają, uzgadniają i podpisują protokół odbioru wykonanych usług w wersji papierowej, w 2 egzemplarzach, po jednym dla każdej ze</w:t>
      </w:r>
      <w:r w:rsidR="00D429E9" w:rsidRPr="007A2E81">
        <w:rPr>
          <w:rFonts w:ascii="Times New Roman" w:hAnsi="Times New Roman" w:cs="Times New Roman"/>
          <w:sz w:val="24"/>
          <w:szCs w:val="24"/>
        </w:rPr>
        <w:t> </w:t>
      </w:r>
      <w:r w:rsidR="004B1B11" w:rsidRPr="007A2E81">
        <w:rPr>
          <w:rFonts w:ascii="Times New Roman" w:hAnsi="Times New Roman" w:cs="Times New Roman"/>
          <w:sz w:val="24"/>
          <w:szCs w:val="24"/>
        </w:rPr>
        <w:t>stron.</w:t>
      </w:r>
    </w:p>
    <w:bookmarkEnd w:id="60"/>
    <w:p w14:paraId="78CBB473" w14:textId="77777777" w:rsidR="00F15EDC" w:rsidRPr="007A2E81" w:rsidRDefault="00F15EDC" w:rsidP="00F15EDC">
      <w:pPr>
        <w:tabs>
          <w:tab w:val="left" w:pos="284"/>
        </w:tabs>
        <w:spacing w:after="0" w:line="240" w:lineRule="auto"/>
        <w:jc w:val="both"/>
        <w:rPr>
          <w:rFonts w:ascii="Times New Roman" w:hAnsi="Times New Roman" w:cs="Times New Roman"/>
          <w:sz w:val="24"/>
          <w:szCs w:val="24"/>
          <w:shd w:val="clear" w:color="auto" w:fill="FFFFFF"/>
        </w:rPr>
      </w:pPr>
      <w:r w:rsidRPr="007A2E81">
        <w:rPr>
          <w:rFonts w:ascii="Times New Roman" w:hAnsi="Times New Roman" w:cs="Times New Roman"/>
          <w:sz w:val="24"/>
          <w:szCs w:val="24"/>
        </w:rPr>
        <w:t xml:space="preserve">8. </w:t>
      </w:r>
      <w:r w:rsidRPr="007A2E81">
        <w:rPr>
          <w:rFonts w:ascii="Times New Roman" w:hAnsi="Times New Roman" w:cs="Times New Roman"/>
          <w:sz w:val="24"/>
          <w:szCs w:val="24"/>
          <w:shd w:val="clear" w:color="auto" w:fill="FFFFFF"/>
        </w:rPr>
        <w:t>Jeżeli mimo wyjaśnień Wykonawcy nadal istnieje spór odnośnie zawartości Raportu Miesięcznego, zostanie on rozstrzygnięty na zasadach określonych w umowie, a Zamawiający, do czasu rozstrzygnięcia sporu, będzie zobowiązany do zapłaty części bezspornej. W takim przypadku Wykonawca zobowiązany będzie do stosownego skorygowania faktury VAT.</w:t>
      </w:r>
    </w:p>
    <w:p w14:paraId="39D69BC9" w14:textId="1A108986" w:rsidR="00F15EDC" w:rsidRPr="007A2E81" w:rsidRDefault="00F15EDC" w:rsidP="00F15EDC">
      <w:pPr>
        <w:tabs>
          <w:tab w:val="left" w:pos="284"/>
        </w:tabs>
        <w:spacing w:after="0" w:line="240" w:lineRule="auto"/>
        <w:jc w:val="both"/>
        <w:rPr>
          <w:rFonts w:ascii="Times New Roman" w:hAnsi="Times New Roman" w:cs="Times New Roman"/>
          <w:b/>
          <w:bCs/>
          <w:sz w:val="24"/>
          <w:szCs w:val="24"/>
          <w:shd w:val="clear" w:color="auto" w:fill="FFFFFF"/>
        </w:rPr>
      </w:pPr>
      <w:r w:rsidRPr="007A2E81">
        <w:rPr>
          <w:rFonts w:ascii="Times New Roman" w:hAnsi="Times New Roman" w:cs="Times New Roman"/>
          <w:sz w:val="24"/>
          <w:szCs w:val="24"/>
          <w:shd w:val="clear" w:color="auto" w:fill="FFFFFF"/>
        </w:rPr>
        <w:t>9.</w:t>
      </w:r>
      <w:bookmarkEnd w:id="53"/>
      <w:r w:rsidRPr="007A2E81">
        <w:rPr>
          <w:rFonts w:ascii="Times New Roman" w:hAnsi="Times New Roman" w:cs="Times New Roman"/>
          <w:b/>
          <w:bCs/>
          <w:sz w:val="24"/>
          <w:szCs w:val="24"/>
          <w:shd w:val="clear" w:color="auto" w:fill="FFFFFF"/>
        </w:rPr>
        <w:t xml:space="preserve"> </w:t>
      </w:r>
      <w:r w:rsidRPr="007A2E81">
        <w:rPr>
          <w:rFonts w:ascii="Times New Roman" w:hAnsi="Times New Roman" w:cs="Times New Roman"/>
          <w:sz w:val="24"/>
          <w:szCs w:val="24"/>
        </w:rPr>
        <w:t>Po złożeniu sprawozdania, o którym mowa w art. 9</w:t>
      </w:r>
      <w:r w:rsidR="007B6EB9" w:rsidRPr="007A2E81">
        <w:rPr>
          <w:rFonts w:ascii="Times New Roman" w:hAnsi="Times New Roman" w:cs="Times New Roman"/>
          <w:sz w:val="24"/>
          <w:szCs w:val="24"/>
        </w:rPr>
        <w:t xml:space="preserve"> </w:t>
      </w:r>
      <w:r w:rsidRPr="007A2E81">
        <w:rPr>
          <w:rFonts w:ascii="Times New Roman" w:hAnsi="Times New Roman" w:cs="Times New Roman"/>
          <w:sz w:val="24"/>
          <w:szCs w:val="24"/>
        </w:rPr>
        <w:t xml:space="preserve">na ustawy z dnia 13 września 1996 r. o utrzymaniu czystości i porządku w gminach na wniosek Zamawiającego Wykonawca dostarczy Zamawiającemu w terminie 7 dni niezbędne dane i informacje </w:t>
      </w:r>
      <w:r w:rsidR="000B067B" w:rsidRPr="007A2E81">
        <w:rPr>
          <w:rFonts w:ascii="Times New Roman" w:hAnsi="Times New Roman" w:cs="Times New Roman"/>
          <w:sz w:val="24"/>
          <w:szCs w:val="24"/>
        </w:rPr>
        <w:t xml:space="preserve">dodatkowe, </w:t>
      </w:r>
      <w:r w:rsidRPr="007A2E81">
        <w:rPr>
          <w:rFonts w:ascii="Times New Roman" w:hAnsi="Times New Roman" w:cs="Times New Roman"/>
          <w:sz w:val="24"/>
          <w:szCs w:val="24"/>
        </w:rPr>
        <w:t>umożliwiające dokonanie corocznej analizy stanu gospodarki odpadami komunalnymi, w celu weryfikacji możliwości technicznych i organizacyjnych Zamawiającego w zakresie gospodarowania odpadami komunalnymi.</w:t>
      </w:r>
    </w:p>
    <w:p w14:paraId="7923392B" w14:textId="77777777" w:rsidR="00F15EDC" w:rsidRPr="007A2E81" w:rsidRDefault="00F15EDC" w:rsidP="00F15EDC">
      <w:pPr>
        <w:pStyle w:val="NormalnyWeb"/>
        <w:spacing w:before="0" w:beforeAutospacing="0" w:after="0" w:afterAutospacing="0"/>
        <w:jc w:val="center"/>
        <w:rPr>
          <w:b/>
        </w:rPr>
      </w:pPr>
      <w:bookmarkStart w:id="61" w:name="_Hlk38116889"/>
      <w:r w:rsidRPr="007A2E81">
        <w:rPr>
          <w:b/>
        </w:rPr>
        <w:t>§ 9.</w:t>
      </w:r>
    </w:p>
    <w:bookmarkEnd w:id="61"/>
    <w:p w14:paraId="57552DF1" w14:textId="77777777" w:rsidR="00F15EDC" w:rsidRPr="007A2E81" w:rsidRDefault="00F15EDC" w:rsidP="00F15EDC">
      <w:pPr>
        <w:pStyle w:val="NormalnyWeb"/>
        <w:spacing w:before="0" w:beforeAutospacing="0" w:after="0" w:afterAutospacing="0"/>
        <w:jc w:val="center"/>
        <w:rPr>
          <w:bCs/>
        </w:rPr>
      </w:pPr>
      <w:r w:rsidRPr="007A2E81">
        <w:rPr>
          <w:i/>
          <w:iCs/>
        </w:rPr>
        <w:t>Wynagrodzenie</w:t>
      </w:r>
    </w:p>
    <w:p w14:paraId="79D0522F" w14:textId="77777777" w:rsidR="00F15EDC" w:rsidRPr="007A2E81" w:rsidRDefault="00F15EDC" w:rsidP="00F15EDC">
      <w:pPr>
        <w:pStyle w:val="NormalnyWeb"/>
        <w:spacing w:before="0" w:beforeAutospacing="0" w:after="0" w:afterAutospacing="0"/>
        <w:jc w:val="both"/>
        <w:rPr>
          <w:bCs/>
          <w:color w:val="000000" w:themeColor="text1"/>
        </w:rPr>
      </w:pPr>
      <w:r w:rsidRPr="007A2E81">
        <w:rPr>
          <w:bCs/>
          <w:color w:val="000000" w:themeColor="text1"/>
        </w:rPr>
        <w:t xml:space="preserve">1. Ustala się miesięczny okres rozliczeniowy usług wykonanych, objętych umową. </w:t>
      </w:r>
    </w:p>
    <w:p w14:paraId="47EDDAE5" w14:textId="77777777" w:rsidR="00F15EDC" w:rsidRPr="007A2E81" w:rsidRDefault="00F15EDC" w:rsidP="00F15EDC">
      <w:pPr>
        <w:pStyle w:val="NormalnyWeb"/>
        <w:spacing w:before="0" w:beforeAutospacing="0" w:after="0" w:afterAutospacing="0"/>
        <w:jc w:val="both"/>
        <w:rPr>
          <w:bCs/>
          <w:color w:val="000000" w:themeColor="text1"/>
        </w:rPr>
      </w:pPr>
      <w:r w:rsidRPr="007A2E81">
        <w:rPr>
          <w:bCs/>
          <w:color w:val="000000" w:themeColor="text1"/>
        </w:rPr>
        <w:t>2. Strony ustalają, że obowiązującą formą wynagrodzenia za wykonanie przedmiotu umowy będzie wynagrodzenie ustalone na podstawie cen jednostkowych zaoferowanych w Ofercie Wykonawcy w następujących wysokościach:</w:t>
      </w:r>
    </w:p>
    <w:p w14:paraId="166687B4" w14:textId="07AA9506" w:rsidR="0009465D"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xml:space="preserve">1) </w:t>
      </w:r>
      <w:bookmarkStart w:id="62" w:name="_Hlk108696799"/>
      <w:bookmarkStart w:id="63" w:name="_Hlk38023183"/>
      <w:r w:rsidRPr="007A2E81">
        <w:rPr>
          <w:rFonts w:ascii="Times New Roman" w:hAnsi="Times New Roman" w:cs="Times New Roman"/>
          <w:bCs/>
          <w:color w:val="000000" w:themeColor="text1"/>
          <w:sz w:val="24"/>
          <w:szCs w:val="24"/>
        </w:rPr>
        <w:t>cena za 1 godzinę dostępności PSZOK (prowadzenie i utrzymanie) w 202</w:t>
      </w:r>
      <w:r w:rsidR="008B14D0" w:rsidRPr="007A2E81">
        <w:rPr>
          <w:rFonts w:ascii="Times New Roman" w:hAnsi="Times New Roman" w:cs="Times New Roman"/>
          <w:bCs/>
          <w:color w:val="000000" w:themeColor="text1"/>
          <w:sz w:val="24"/>
          <w:szCs w:val="24"/>
        </w:rPr>
        <w:t>7</w:t>
      </w:r>
      <w:r w:rsidRPr="007A2E81">
        <w:rPr>
          <w:rFonts w:ascii="Times New Roman" w:hAnsi="Times New Roman" w:cs="Times New Roman"/>
          <w:bCs/>
          <w:color w:val="000000" w:themeColor="text1"/>
          <w:sz w:val="24"/>
          <w:szCs w:val="24"/>
        </w:rPr>
        <w:t xml:space="preserve"> r.:</w:t>
      </w:r>
    </w:p>
    <w:p w14:paraId="37A63229" w14:textId="77777777" w:rsidR="00F15EDC"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bookmarkEnd w:id="62"/>
    <w:p w14:paraId="1DB63BE9" w14:textId="3623C97E" w:rsidR="0009465D"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2) cena za 1 godzinę dostępności mobilnego mini PSZOK w 202</w:t>
      </w:r>
      <w:r w:rsidR="008B14D0" w:rsidRPr="007A2E81">
        <w:rPr>
          <w:rFonts w:ascii="Times New Roman" w:hAnsi="Times New Roman" w:cs="Times New Roman"/>
          <w:bCs/>
          <w:color w:val="000000" w:themeColor="text1"/>
          <w:sz w:val="24"/>
          <w:szCs w:val="24"/>
        </w:rPr>
        <w:t>7</w:t>
      </w:r>
      <w:r w:rsidRPr="007A2E81">
        <w:rPr>
          <w:rFonts w:ascii="Times New Roman" w:hAnsi="Times New Roman" w:cs="Times New Roman"/>
          <w:bCs/>
          <w:color w:val="000000" w:themeColor="text1"/>
          <w:sz w:val="24"/>
          <w:szCs w:val="24"/>
        </w:rPr>
        <w:t xml:space="preserve"> r.:</w:t>
      </w:r>
    </w:p>
    <w:p w14:paraId="5CE315F9" w14:textId="4C339C08" w:rsidR="0009465D"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p w14:paraId="414A55BE" w14:textId="3BBB1293" w:rsidR="006466EB" w:rsidRPr="007A2E81" w:rsidRDefault="006466EB" w:rsidP="006466EB">
      <w:pPr>
        <w:spacing w:after="0" w:line="240" w:lineRule="auto"/>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xml:space="preserve">3) </w:t>
      </w:r>
      <w:r w:rsidR="00B66192" w:rsidRPr="007A2E81">
        <w:rPr>
          <w:rFonts w:ascii="Times New Roman" w:hAnsi="Times New Roman" w:cs="Times New Roman"/>
          <w:bCs/>
          <w:color w:val="000000" w:themeColor="text1"/>
          <w:sz w:val="24"/>
          <w:szCs w:val="24"/>
        </w:rPr>
        <w:t>wynagrodzenie</w:t>
      </w:r>
      <w:r w:rsidRPr="007A2E81">
        <w:rPr>
          <w:rFonts w:ascii="Times New Roman" w:hAnsi="Times New Roman" w:cs="Times New Roman"/>
          <w:bCs/>
          <w:color w:val="000000" w:themeColor="text1"/>
          <w:sz w:val="24"/>
          <w:szCs w:val="24"/>
        </w:rPr>
        <w:t xml:space="preserve"> za </w:t>
      </w:r>
      <w:r w:rsidR="00B66192" w:rsidRPr="007A2E81">
        <w:rPr>
          <w:rFonts w:ascii="Times New Roman" w:hAnsi="Times New Roman" w:cs="Times New Roman"/>
          <w:bCs/>
          <w:color w:val="000000" w:themeColor="text1"/>
          <w:sz w:val="24"/>
          <w:szCs w:val="24"/>
        </w:rPr>
        <w:t xml:space="preserve">wykonanie zadania: </w:t>
      </w:r>
      <w:r w:rsidRPr="007A2E81">
        <w:rPr>
          <w:rFonts w:ascii="Times New Roman" w:hAnsi="Times New Roman" w:cs="Times New Roman"/>
          <w:bCs/>
          <w:color w:val="000000" w:themeColor="text1"/>
          <w:sz w:val="24"/>
          <w:szCs w:val="24"/>
        </w:rPr>
        <w:t xml:space="preserve">przygotowanie, wytworzenie i dostarczenie materiałów </w:t>
      </w:r>
      <w:proofErr w:type="spellStart"/>
      <w:r w:rsidRPr="007A2E81">
        <w:rPr>
          <w:rFonts w:ascii="Times New Roman" w:hAnsi="Times New Roman" w:cs="Times New Roman"/>
          <w:bCs/>
          <w:color w:val="000000" w:themeColor="text1"/>
          <w:sz w:val="24"/>
          <w:szCs w:val="24"/>
        </w:rPr>
        <w:t>informacyjno</w:t>
      </w:r>
      <w:proofErr w:type="spellEnd"/>
      <w:r w:rsidRPr="007A2E81">
        <w:rPr>
          <w:rFonts w:ascii="Times New Roman" w:hAnsi="Times New Roman" w:cs="Times New Roman"/>
          <w:bCs/>
          <w:color w:val="000000" w:themeColor="text1"/>
          <w:sz w:val="24"/>
          <w:szCs w:val="24"/>
        </w:rPr>
        <w:t xml:space="preserve"> – edukacyjnych zgodnie z umową w 2027 r.:</w:t>
      </w:r>
    </w:p>
    <w:p w14:paraId="75B9930C" w14:textId="5BC834C3" w:rsidR="006466EB" w:rsidRPr="007A2E81" w:rsidRDefault="006466EB" w:rsidP="006466EB">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p w14:paraId="67D8F1BF" w14:textId="4602FE0C" w:rsidR="006466EB" w:rsidRPr="007A2E81" w:rsidRDefault="00B66192" w:rsidP="006466EB">
      <w:pPr>
        <w:pStyle w:val="Akapitzlist"/>
        <w:numPr>
          <w:ilvl w:val="0"/>
          <w:numId w:val="43"/>
        </w:numPr>
        <w:spacing w:after="0" w:line="240" w:lineRule="auto"/>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xml:space="preserve">wynagrodzenie za wykonanie zadania: </w:t>
      </w:r>
      <w:r w:rsidR="006466EB" w:rsidRPr="007A2E81">
        <w:rPr>
          <w:rFonts w:ascii="Times New Roman" w:hAnsi="Times New Roman" w:cs="Times New Roman"/>
          <w:bCs/>
          <w:color w:val="000000" w:themeColor="text1"/>
          <w:sz w:val="24"/>
          <w:szCs w:val="24"/>
        </w:rPr>
        <w:t>przeprowadzenie ekologicznych zajęć edukacyjnych zgodnie z umową w 2027 r.:</w:t>
      </w:r>
    </w:p>
    <w:p w14:paraId="4F70D668" w14:textId="08BF2B52" w:rsidR="006466EB" w:rsidRPr="007A2E81" w:rsidRDefault="006466EB" w:rsidP="006466EB">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p w14:paraId="334ABB61" w14:textId="44FF0952" w:rsidR="0009465D" w:rsidRPr="007A2E81" w:rsidRDefault="00F15EDC" w:rsidP="006466EB">
      <w:pPr>
        <w:pStyle w:val="Akapitzlist"/>
        <w:numPr>
          <w:ilvl w:val="0"/>
          <w:numId w:val="43"/>
        </w:numPr>
        <w:spacing w:after="0" w:line="240" w:lineRule="auto"/>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cena za 1 godzinę dostępności PSZOK (prowadzenie i utrzymanie) w 202</w:t>
      </w:r>
      <w:r w:rsidR="0054554A" w:rsidRPr="007A2E81">
        <w:rPr>
          <w:rFonts w:ascii="Times New Roman" w:hAnsi="Times New Roman" w:cs="Times New Roman"/>
          <w:bCs/>
          <w:color w:val="000000" w:themeColor="text1"/>
          <w:sz w:val="24"/>
          <w:szCs w:val="24"/>
        </w:rPr>
        <w:t>8</w:t>
      </w:r>
      <w:r w:rsidRPr="007A2E81">
        <w:rPr>
          <w:rFonts w:ascii="Times New Roman" w:hAnsi="Times New Roman" w:cs="Times New Roman"/>
          <w:bCs/>
          <w:color w:val="000000" w:themeColor="text1"/>
          <w:sz w:val="24"/>
          <w:szCs w:val="24"/>
        </w:rPr>
        <w:t xml:space="preserve"> r.:</w:t>
      </w:r>
    </w:p>
    <w:p w14:paraId="711A5DA6" w14:textId="77777777" w:rsidR="00F15EDC"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p w14:paraId="55D1BF2C" w14:textId="7D61D65D" w:rsidR="0009465D" w:rsidRPr="007A2E81" w:rsidRDefault="00F15EDC" w:rsidP="0009465D">
      <w:pPr>
        <w:pStyle w:val="Akapitzlist"/>
        <w:numPr>
          <w:ilvl w:val="0"/>
          <w:numId w:val="43"/>
        </w:numPr>
        <w:spacing w:after="0" w:line="240" w:lineRule="auto"/>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cena za 1 godzinę dostępności mobilnego mini PSZOK w 202</w:t>
      </w:r>
      <w:r w:rsidR="0054554A" w:rsidRPr="007A2E81">
        <w:rPr>
          <w:rFonts w:ascii="Times New Roman" w:hAnsi="Times New Roman" w:cs="Times New Roman"/>
          <w:bCs/>
          <w:color w:val="000000" w:themeColor="text1"/>
          <w:sz w:val="24"/>
          <w:szCs w:val="24"/>
        </w:rPr>
        <w:t>8</w:t>
      </w:r>
      <w:r w:rsidRPr="007A2E81">
        <w:rPr>
          <w:rFonts w:ascii="Times New Roman" w:hAnsi="Times New Roman" w:cs="Times New Roman"/>
          <w:bCs/>
          <w:color w:val="000000" w:themeColor="text1"/>
          <w:sz w:val="24"/>
          <w:szCs w:val="24"/>
        </w:rPr>
        <w:t xml:space="preserve"> r.:</w:t>
      </w:r>
    </w:p>
    <w:p w14:paraId="3CDDE4CD" w14:textId="265112B2" w:rsidR="00F15EDC" w:rsidRPr="007A2E81" w:rsidRDefault="00F15EDC" w:rsidP="00F15EDC">
      <w:pPr>
        <w:pStyle w:val="Akapitzlist"/>
        <w:spacing w:after="0" w:line="240" w:lineRule="auto"/>
        <w:ind w:left="0"/>
        <w:jc w:val="both"/>
        <w:rPr>
          <w:rFonts w:ascii="Times New Roman" w:hAnsi="Times New Roman" w:cs="Times New Roman"/>
          <w:bCs/>
          <w:color w:val="000000" w:themeColor="text1"/>
          <w:sz w:val="24"/>
          <w:szCs w:val="24"/>
        </w:rPr>
      </w:pPr>
      <w:bookmarkStart w:id="64" w:name="_Hlk236827295"/>
      <w:r w:rsidRPr="007A2E81">
        <w:rPr>
          <w:rFonts w:ascii="Times New Roman" w:hAnsi="Times New Roman" w:cs="Times New Roman"/>
          <w:bCs/>
          <w:color w:val="000000" w:themeColor="text1"/>
          <w:sz w:val="24"/>
          <w:szCs w:val="24"/>
        </w:rPr>
        <w:t>………….. zł netto, .……………zł VAT(…%) …………….. zł brutto</w:t>
      </w:r>
      <w:r w:rsidR="0009465D" w:rsidRPr="007A2E81">
        <w:rPr>
          <w:rFonts w:ascii="Times New Roman" w:hAnsi="Times New Roman" w:cs="Times New Roman"/>
          <w:bCs/>
          <w:color w:val="000000" w:themeColor="text1"/>
          <w:sz w:val="24"/>
          <w:szCs w:val="24"/>
        </w:rPr>
        <w:t>,</w:t>
      </w:r>
    </w:p>
    <w:bookmarkEnd w:id="64"/>
    <w:p w14:paraId="7F89E59D" w14:textId="6B8C5F81" w:rsidR="0009465D" w:rsidRPr="007A2E81" w:rsidRDefault="00B66192" w:rsidP="0009465D">
      <w:pPr>
        <w:pStyle w:val="Akapitzlist"/>
        <w:numPr>
          <w:ilvl w:val="0"/>
          <w:numId w:val="43"/>
        </w:numPr>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wynagrodzenie za wykonanie zadania:</w:t>
      </w:r>
      <w:r w:rsidR="0009465D" w:rsidRPr="007A2E81">
        <w:rPr>
          <w:rFonts w:ascii="Times New Roman" w:hAnsi="Times New Roman" w:cs="Times New Roman"/>
          <w:bCs/>
          <w:color w:val="000000" w:themeColor="text1"/>
          <w:sz w:val="24"/>
          <w:szCs w:val="24"/>
        </w:rPr>
        <w:t xml:space="preserve"> przygotowanie, wytworzenie i dostarczenie materiałów </w:t>
      </w:r>
      <w:proofErr w:type="spellStart"/>
      <w:r w:rsidR="0009465D" w:rsidRPr="007A2E81">
        <w:rPr>
          <w:rFonts w:ascii="Times New Roman" w:hAnsi="Times New Roman" w:cs="Times New Roman"/>
          <w:bCs/>
          <w:color w:val="000000" w:themeColor="text1"/>
          <w:sz w:val="24"/>
          <w:szCs w:val="24"/>
        </w:rPr>
        <w:t>informacyjno</w:t>
      </w:r>
      <w:proofErr w:type="spellEnd"/>
      <w:r w:rsidR="0009465D" w:rsidRPr="007A2E81">
        <w:rPr>
          <w:rFonts w:ascii="Times New Roman" w:hAnsi="Times New Roman" w:cs="Times New Roman"/>
          <w:bCs/>
          <w:color w:val="000000" w:themeColor="text1"/>
          <w:sz w:val="24"/>
          <w:szCs w:val="24"/>
        </w:rPr>
        <w:t xml:space="preserve"> – edukacyjnych zgodnie z umową w 2028 r.:</w:t>
      </w:r>
    </w:p>
    <w:p w14:paraId="4FC7678A" w14:textId="7C1E5151" w:rsidR="0009465D" w:rsidRPr="007A2E81" w:rsidRDefault="0009465D" w:rsidP="0009465D">
      <w:pPr>
        <w:pStyle w:val="Akapitzlist"/>
        <w:spacing w:after="0" w:line="240" w:lineRule="auto"/>
        <w:ind w:left="363"/>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p w14:paraId="2E3AC744" w14:textId="47FDB488" w:rsidR="0009465D" w:rsidRPr="007A2E81" w:rsidRDefault="00B66192" w:rsidP="0009465D">
      <w:pPr>
        <w:pStyle w:val="Akapitzlist"/>
        <w:numPr>
          <w:ilvl w:val="0"/>
          <w:numId w:val="43"/>
        </w:numPr>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wynagrodzenie za wykonanie zadania:</w:t>
      </w:r>
      <w:r w:rsidR="0009465D" w:rsidRPr="007A2E81">
        <w:rPr>
          <w:rFonts w:ascii="Times New Roman" w:hAnsi="Times New Roman" w:cs="Times New Roman"/>
          <w:bCs/>
          <w:color w:val="000000" w:themeColor="text1"/>
          <w:sz w:val="24"/>
          <w:szCs w:val="24"/>
        </w:rPr>
        <w:t xml:space="preserve"> </w:t>
      </w:r>
      <w:r w:rsidR="006466EB" w:rsidRPr="007A2E81">
        <w:rPr>
          <w:rFonts w:ascii="Times New Roman" w:hAnsi="Times New Roman" w:cs="Times New Roman"/>
          <w:bCs/>
          <w:color w:val="000000" w:themeColor="text1"/>
          <w:sz w:val="24"/>
          <w:szCs w:val="24"/>
        </w:rPr>
        <w:t>przeprowadzenie e</w:t>
      </w:r>
      <w:r w:rsidR="0009465D" w:rsidRPr="007A2E81">
        <w:rPr>
          <w:rFonts w:ascii="Times New Roman" w:hAnsi="Times New Roman" w:cs="Times New Roman"/>
          <w:bCs/>
          <w:color w:val="000000" w:themeColor="text1"/>
          <w:sz w:val="24"/>
          <w:szCs w:val="24"/>
        </w:rPr>
        <w:t>kologicznych zajęć edukacyjnych zgodnie z umową w 202</w:t>
      </w:r>
      <w:r w:rsidR="00285CF1" w:rsidRPr="007A2E81">
        <w:rPr>
          <w:rFonts w:ascii="Times New Roman" w:hAnsi="Times New Roman" w:cs="Times New Roman"/>
          <w:bCs/>
          <w:color w:val="000000" w:themeColor="text1"/>
          <w:sz w:val="24"/>
          <w:szCs w:val="24"/>
        </w:rPr>
        <w:t>8</w:t>
      </w:r>
      <w:r w:rsidR="0009465D" w:rsidRPr="007A2E81">
        <w:rPr>
          <w:rFonts w:ascii="Times New Roman" w:hAnsi="Times New Roman" w:cs="Times New Roman"/>
          <w:bCs/>
          <w:color w:val="000000" w:themeColor="text1"/>
          <w:sz w:val="24"/>
          <w:szCs w:val="24"/>
        </w:rPr>
        <w:t xml:space="preserve"> r.:</w:t>
      </w:r>
    </w:p>
    <w:p w14:paraId="31D18CC8" w14:textId="7631B68C" w:rsidR="0009465D" w:rsidRPr="007A2E81" w:rsidRDefault="0009465D" w:rsidP="00BD459E">
      <w:pPr>
        <w:pStyle w:val="Akapitzlist"/>
        <w:spacing w:after="0" w:line="240" w:lineRule="auto"/>
        <w:ind w:left="363"/>
        <w:jc w:val="both"/>
        <w:rPr>
          <w:rFonts w:ascii="Times New Roman" w:hAnsi="Times New Roman" w:cs="Times New Roman"/>
          <w:bCs/>
          <w:color w:val="000000" w:themeColor="text1"/>
          <w:sz w:val="24"/>
          <w:szCs w:val="24"/>
        </w:rPr>
      </w:pPr>
      <w:r w:rsidRPr="007A2E81">
        <w:rPr>
          <w:rFonts w:ascii="Times New Roman" w:hAnsi="Times New Roman" w:cs="Times New Roman"/>
          <w:bCs/>
          <w:color w:val="000000" w:themeColor="text1"/>
          <w:sz w:val="24"/>
          <w:szCs w:val="24"/>
        </w:rPr>
        <w:t>………….. zł netto, .……………zł VAT(…%) …………….. zł brutto.</w:t>
      </w:r>
    </w:p>
    <w:bookmarkEnd w:id="63"/>
    <w:p w14:paraId="279F638B" w14:textId="77777777" w:rsidR="00F15EDC" w:rsidRPr="007A2E81" w:rsidRDefault="00F15EDC" w:rsidP="00F15EDC">
      <w:pPr>
        <w:pStyle w:val="NormalnyWeb"/>
        <w:spacing w:before="0" w:beforeAutospacing="0" w:after="0" w:afterAutospacing="0"/>
        <w:jc w:val="both"/>
        <w:rPr>
          <w:rFonts w:eastAsia="Calibri"/>
          <w:bCs/>
          <w:color w:val="000000" w:themeColor="text1"/>
          <w:lang w:eastAsia="en-US"/>
        </w:rPr>
      </w:pPr>
      <w:r w:rsidRPr="007A2E81">
        <w:rPr>
          <w:bCs/>
          <w:color w:val="000000" w:themeColor="text1"/>
        </w:rPr>
        <w:t>3. Łączna kwota całkowitego wynagrodzenia Wykonawcy z tytułu realizacji usług, objętych umową:</w:t>
      </w:r>
      <w:r w:rsidRPr="007A2E81">
        <w:rPr>
          <w:rFonts w:eastAsia="Calibri"/>
          <w:bCs/>
          <w:color w:val="000000" w:themeColor="text1"/>
          <w:lang w:eastAsia="en-US"/>
        </w:rPr>
        <w:t xml:space="preserve"> </w:t>
      </w:r>
    </w:p>
    <w:p w14:paraId="28BA8185" w14:textId="77777777" w:rsidR="00F15EDC" w:rsidRPr="007A2E81" w:rsidRDefault="00F15EDC" w:rsidP="00F15EDC">
      <w:pPr>
        <w:pStyle w:val="NormalnyWeb"/>
        <w:spacing w:before="0" w:beforeAutospacing="0" w:after="0" w:afterAutospacing="0"/>
        <w:jc w:val="both"/>
        <w:rPr>
          <w:bCs/>
        </w:rPr>
      </w:pPr>
      <w:bookmarkStart w:id="65" w:name="_Hlk109042594"/>
      <w:r w:rsidRPr="007A2E81">
        <w:rPr>
          <w:bCs/>
        </w:rPr>
        <w:t xml:space="preserve">[……………………..] zł </w:t>
      </w:r>
      <w:bookmarkEnd w:id="65"/>
      <w:r w:rsidRPr="007A2E81">
        <w:rPr>
          <w:bCs/>
        </w:rPr>
        <w:t xml:space="preserve">netto </w:t>
      </w:r>
    </w:p>
    <w:p w14:paraId="1607A3BC" w14:textId="77777777" w:rsidR="00F15EDC" w:rsidRPr="007A2E81" w:rsidRDefault="00F15EDC" w:rsidP="00F15EDC">
      <w:pPr>
        <w:pStyle w:val="NormalnyWeb"/>
        <w:spacing w:before="0" w:beforeAutospacing="0" w:after="0" w:afterAutospacing="0"/>
        <w:jc w:val="both"/>
        <w:rPr>
          <w:bCs/>
        </w:rPr>
      </w:pPr>
      <w:r w:rsidRPr="007A2E81">
        <w:rPr>
          <w:bCs/>
        </w:rPr>
        <w:t>[……………………..] zł podatek VAT (stawka 8%)</w:t>
      </w:r>
    </w:p>
    <w:p w14:paraId="3E2123A9" w14:textId="77777777" w:rsidR="00F15EDC" w:rsidRPr="007A2E81" w:rsidRDefault="00F15EDC" w:rsidP="00F15EDC">
      <w:pPr>
        <w:pStyle w:val="NormalnyWeb"/>
        <w:spacing w:before="0" w:beforeAutospacing="0" w:after="0" w:afterAutospacing="0"/>
        <w:jc w:val="both"/>
        <w:rPr>
          <w:bCs/>
        </w:rPr>
      </w:pPr>
      <w:r w:rsidRPr="007A2E81">
        <w:rPr>
          <w:bCs/>
        </w:rPr>
        <w:t>[……………………..] zł brutto (słownie: […………………………………………….])</w:t>
      </w:r>
    </w:p>
    <w:p w14:paraId="1861E55C" w14:textId="407B85C2" w:rsidR="00F15EDC" w:rsidRPr="007A2E81" w:rsidRDefault="00F15EDC" w:rsidP="00F15EDC">
      <w:pPr>
        <w:pStyle w:val="NormalnyWeb"/>
        <w:spacing w:before="0" w:beforeAutospacing="0" w:after="0" w:afterAutospacing="0"/>
        <w:jc w:val="both"/>
        <w:rPr>
          <w:bCs/>
        </w:rPr>
      </w:pPr>
      <w:r w:rsidRPr="007A2E81">
        <w:rPr>
          <w:bCs/>
        </w:rPr>
        <w:t>w całym okresie obowiązywania umowy określonym w § 4 umowy.</w:t>
      </w:r>
      <w:r w:rsidR="0054554A" w:rsidRPr="007A2E81">
        <w:rPr>
          <w:bCs/>
        </w:rPr>
        <w:t xml:space="preserve">  </w:t>
      </w:r>
    </w:p>
    <w:p w14:paraId="26BEE3D1" w14:textId="77777777" w:rsidR="004A260F" w:rsidRPr="007A2E81" w:rsidRDefault="00F15EDC" w:rsidP="004A260F">
      <w:pPr>
        <w:pStyle w:val="NormalnyWeb"/>
        <w:spacing w:before="0" w:beforeAutospacing="0" w:after="0" w:afterAutospacing="0"/>
        <w:jc w:val="both"/>
        <w:rPr>
          <w:bCs/>
        </w:rPr>
      </w:pPr>
      <w:r w:rsidRPr="007A2E81">
        <w:rPr>
          <w:bCs/>
        </w:rPr>
        <w:t>4. Zamawiający oświadcza, iż środki na realizację umowy w latach 202</w:t>
      </w:r>
      <w:r w:rsidR="00EA63CA" w:rsidRPr="007A2E81">
        <w:rPr>
          <w:bCs/>
        </w:rPr>
        <w:t>7</w:t>
      </w:r>
      <w:r w:rsidRPr="007A2E81">
        <w:rPr>
          <w:bCs/>
        </w:rPr>
        <w:t xml:space="preserve"> - 202</w:t>
      </w:r>
      <w:r w:rsidR="00EA63CA" w:rsidRPr="007A2E81">
        <w:rPr>
          <w:bCs/>
        </w:rPr>
        <w:t>8</w:t>
      </w:r>
      <w:r w:rsidRPr="007A2E81">
        <w:rPr>
          <w:bCs/>
        </w:rPr>
        <w:t xml:space="preserve"> zabezpieczy zgodnie z przepisami ustawy o finansach publicznych i przewiduje, że przeznaczy na finasowanie wynagrodzenia z tytułu realizacji umowy:</w:t>
      </w:r>
    </w:p>
    <w:p w14:paraId="2B154058" w14:textId="436221FE" w:rsidR="00F15EDC" w:rsidRPr="007A2E81" w:rsidRDefault="00F15EDC" w:rsidP="004A260F">
      <w:pPr>
        <w:pStyle w:val="NormalnyWeb"/>
        <w:spacing w:before="0" w:beforeAutospacing="0" w:after="0" w:afterAutospacing="0"/>
        <w:jc w:val="both"/>
        <w:rPr>
          <w:bCs/>
        </w:rPr>
      </w:pPr>
      <w:r w:rsidRPr="007A2E81">
        <w:rPr>
          <w:bCs/>
        </w:rPr>
        <w:t>1) w roku 202</w:t>
      </w:r>
      <w:r w:rsidR="00DE7A49" w:rsidRPr="007A2E81">
        <w:rPr>
          <w:bCs/>
        </w:rPr>
        <w:t>7</w:t>
      </w:r>
      <w:r w:rsidRPr="007A2E81">
        <w:rPr>
          <w:bCs/>
        </w:rPr>
        <w:t xml:space="preserve"> kwotę</w:t>
      </w:r>
      <w:r w:rsidR="004A260F" w:rsidRPr="007A2E81">
        <w:rPr>
          <w:bCs/>
        </w:rPr>
        <w:t>: …………zł netto, .……………zł VAT(…%) …………….. zł brutto,.</w:t>
      </w:r>
    </w:p>
    <w:p w14:paraId="1490DE2C" w14:textId="2944C3FD" w:rsidR="00B436C2" w:rsidRPr="007A2E81" w:rsidRDefault="00F15EDC" w:rsidP="00C22741">
      <w:pPr>
        <w:pStyle w:val="NormalnyWeb"/>
        <w:spacing w:before="0" w:beforeAutospacing="0" w:after="0" w:afterAutospacing="0"/>
        <w:jc w:val="both"/>
        <w:rPr>
          <w:bCs/>
          <w:color w:val="000000" w:themeColor="text1"/>
        </w:rPr>
      </w:pPr>
      <w:r w:rsidRPr="007A2E81">
        <w:rPr>
          <w:bCs/>
          <w:color w:val="000000" w:themeColor="text1"/>
        </w:rPr>
        <w:lastRenderedPageBreak/>
        <w:t>2) w roku 202</w:t>
      </w:r>
      <w:r w:rsidR="00172AD0" w:rsidRPr="007A2E81">
        <w:rPr>
          <w:bCs/>
          <w:color w:val="000000" w:themeColor="text1"/>
        </w:rPr>
        <w:t>8</w:t>
      </w:r>
      <w:r w:rsidRPr="007A2E81">
        <w:rPr>
          <w:bCs/>
          <w:color w:val="000000" w:themeColor="text1"/>
        </w:rPr>
        <w:t xml:space="preserve"> kwotę </w:t>
      </w:r>
      <w:r w:rsidR="004A260F" w:rsidRPr="007A2E81">
        <w:rPr>
          <w:bCs/>
          <w:color w:val="000000" w:themeColor="text1"/>
        </w:rPr>
        <w:t>………….. zł netto, .……………zł VAT(…%) …………….. zł brutto.</w:t>
      </w:r>
      <w:r w:rsidR="00B37A19" w:rsidRPr="007A2E81">
        <w:rPr>
          <w:bCs/>
          <w:color w:val="000000" w:themeColor="text1"/>
        </w:rPr>
        <w:t xml:space="preserve"> </w:t>
      </w:r>
      <w:r w:rsidR="00FF6DD5" w:rsidRPr="007A2E81">
        <w:rPr>
          <w:bCs/>
          <w:color w:val="000000" w:themeColor="text1"/>
        </w:rPr>
        <w:t>5. Wynagrodzenia</w:t>
      </w:r>
      <w:r w:rsidR="00BC3F3F" w:rsidRPr="007A2E81">
        <w:rPr>
          <w:bCs/>
          <w:color w:val="000000" w:themeColor="text1"/>
        </w:rPr>
        <w:t xml:space="preserve"> za wykonanie </w:t>
      </w:r>
      <w:r w:rsidR="00C22741" w:rsidRPr="007A2E81">
        <w:rPr>
          <w:bCs/>
          <w:color w:val="000000" w:themeColor="text1"/>
        </w:rPr>
        <w:t>zadań</w:t>
      </w:r>
      <w:r w:rsidR="00FF6DD5" w:rsidRPr="007A2E81">
        <w:rPr>
          <w:bCs/>
          <w:color w:val="000000" w:themeColor="text1"/>
        </w:rPr>
        <w:t xml:space="preserve">,  </w:t>
      </w:r>
      <w:bookmarkStart w:id="66" w:name="_Hlk237444382"/>
      <w:r w:rsidR="00FF6DD5" w:rsidRPr="007A2E81">
        <w:rPr>
          <w:bCs/>
          <w:color w:val="000000" w:themeColor="text1"/>
        </w:rPr>
        <w:t xml:space="preserve">o których mowa w ust. 2 pkt </w:t>
      </w:r>
      <w:r w:rsidR="009E51F9" w:rsidRPr="007A2E81">
        <w:rPr>
          <w:bCs/>
          <w:color w:val="000000" w:themeColor="text1"/>
        </w:rPr>
        <w:t>3-4 i 7-8</w:t>
      </w:r>
      <w:bookmarkEnd w:id="66"/>
      <w:r w:rsidR="00FF6DD5" w:rsidRPr="007A2E81">
        <w:rPr>
          <w:bCs/>
          <w:color w:val="000000" w:themeColor="text1"/>
        </w:rPr>
        <w:t xml:space="preserve"> Wykonawca przedstawia do rozliczenia w fakturze po wykonaniu każdego z zadań w całości</w:t>
      </w:r>
      <w:r w:rsidR="006A3B96" w:rsidRPr="007A2E81">
        <w:rPr>
          <w:bCs/>
          <w:color w:val="000000" w:themeColor="text1"/>
        </w:rPr>
        <w:t xml:space="preserve"> w danym roku realizacji zamówienia</w:t>
      </w:r>
      <w:r w:rsidR="00FF6DD5" w:rsidRPr="007A2E81">
        <w:rPr>
          <w:bCs/>
          <w:color w:val="000000" w:themeColor="text1"/>
        </w:rPr>
        <w:t>.</w:t>
      </w:r>
      <w:r w:rsidR="00B37A19" w:rsidRPr="007A2E81">
        <w:rPr>
          <w:bCs/>
          <w:color w:val="000000" w:themeColor="text1"/>
        </w:rPr>
        <w:t xml:space="preserve">                                                           </w:t>
      </w:r>
    </w:p>
    <w:p w14:paraId="67B85F55" w14:textId="49D37BCB" w:rsidR="00C22741" w:rsidRPr="007A2E81" w:rsidRDefault="009301A0" w:rsidP="00C22741">
      <w:pPr>
        <w:pStyle w:val="NormalnyWeb"/>
        <w:spacing w:before="0" w:beforeAutospacing="0" w:after="0" w:afterAutospacing="0"/>
        <w:jc w:val="both"/>
        <w:rPr>
          <w:bCs/>
          <w:color w:val="000000" w:themeColor="text1"/>
        </w:rPr>
      </w:pPr>
      <w:r w:rsidRPr="007A2E81">
        <w:rPr>
          <w:bCs/>
          <w:color w:val="000000" w:themeColor="text1"/>
        </w:rPr>
        <w:t xml:space="preserve">6. </w:t>
      </w:r>
      <w:r w:rsidR="004D0FF1" w:rsidRPr="007A2E81">
        <w:rPr>
          <w:bCs/>
          <w:color w:val="000000" w:themeColor="text1"/>
        </w:rPr>
        <w:tab/>
        <w:t>W przypadku częściowego wykonania któregokolwiek z z</w:t>
      </w:r>
      <w:r w:rsidR="00B37A19" w:rsidRPr="007A2E81">
        <w:rPr>
          <w:bCs/>
          <w:color w:val="000000" w:themeColor="text1"/>
        </w:rPr>
        <w:t>a</w:t>
      </w:r>
      <w:r w:rsidR="004D0FF1" w:rsidRPr="007A2E81">
        <w:rPr>
          <w:bCs/>
          <w:color w:val="000000" w:themeColor="text1"/>
        </w:rPr>
        <w:t>dań, za wykonanie których wynagrodzenia</w:t>
      </w:r>
      <w:r w:rsidRPr="007A2E81">
        <w:rPr>
          <w:b/>
          <w:color w:val="000000" w:themeColor="text1"/>
        </w:rPr>
        <w:t xml:space="preserve"> </w:t>
      </w:r>
      <w:r w:rsidRPr="007A2E81">
        <w:rPr>
          <w:bCs/>
          <w:color w:val="000000" w:themeColor="text1"/>
        </w:rPr>
        <w:t>ustalon</w:t>
      </w:r>
      <w:r w:rsidR="004D0FF1" w:rsidRPr="007A2E81">
        <w:rPr>
          <w:bCs/>
          <w:color w:val="000000" w:themeColor="text1"/>
        </w:rPr>
        <w:t>o</w:t>
      </w:r>
      <w:r w:rsidRPr="007A2E81">
        <w:rPr>
          <w:bCs/>
          <w:color w:val="000000" w:themeColor="text1"/>
        </w:rPr>
        <w:t xml:space="preserve">  w ust. 2 pkt </w:t>
      </w:r>
      <w:r w:rsidR="00B37A19" w:rsidRPr="007A2E81">
        <w:rPr>
          <w:bCs/>
          <w:color w:val="000000" w:themeColor="text1"/>
        </w:rPr>
        <w:t xml:space="preserve">3 </w:t>
      </w:r>
      <w:r w:rsidR="009E51F9" w:rsidRPr="007A2E81">
        <w:rPr>
          <w:bCs/>
          <w:color w:val="000000" w:themeColor="text1"/>
        </w:rPr>
        <w:t>i 7</w:t>
      </w:r>
      <w:r w:rsidRPr="007A2E81">
        <w:rPr>
          <w:bCs/>
          <w:color w:val="000000" w:themeColor="text1"/>
        </w:rPr>
        <w:t xml:space="preserve"> </w:t>
      </w:r>
      <w:r w:rsidR="00B236E3" w:rsidRPr="007A2E81">
        <w:rPr>
          <w:bCs/>
          <w:color w:val="000000" w:themeColor="text1"/>
        </w:rPr>
        <w:t xml:space="preserve">wynagrodzenie za częściowe wykonanie tego zadania ustala się proporcjonalnie </w:t>
      </w:r>
      <w:r w:rsidR="00B37A19" w:rsidRPr="007A2E81">
        <w:rPr>
          <w:bCs/>
          <w:color w:val="000000" w:themeColor="text1"/>
        </w:rPr>
        <w:t>do łącznej liczby nieruchomości zabudowanych budynkami jednorodzinnymi i lokali w budynkach wielolokalowych, do których Wykonawca dostarczy</w:t>
      </w:r>
      <w:r w:rsidR="00BC3F3F" w:rsidRPr="007A2E81">
        <w:rPr>
          <w:bCs/>
          <w:color w:val="000000" w:themeColor="text1"/>
        </w:rPr>
        <w:t xml:space="preserve">ł </w:t>
      </w:r>
      <w:r w:rsidR="00B37A19" w:rsidRPr="007A2E81">
        <w:rPr>
          <w:bCs/>
          <w:color w:val="000000" w:themeColor="text1"/>
        </w:rPr>
        <w:t xml:space="preserve">materiały </w:t>
      </w:r>
      <w:proofErr w:type="spellStart"/>
      <w:r w:rsidR="00B37A19" w:rsidRPr="007A2E81">
        <w:rPr>
          <w:bCs/>
          <w:color w:val="000000" w:themeColor="text1"/>
        </w:rPr>
        <w:t>informacyjno</w:t>
      </w:r>
      <w:proofErr w:type="spellEnd"/>
      <w:r w:rsidR="00B37A19" w:rsidRPr="007A2E81">
        <w:rPr>
          <w:bCs/>
          <w:color w:val="000000" w:themeColor="text1"/>
        </w:rPr>
        <w:t xml:space="preserve"> – edukacyjne zgodnie z umową. </w:t>
      </w:r>
    </w:p>
    <w:p w14:paraId="1F539ADA" w14:textId="175D0C95" w:rsidR="00C22741" w:rsidRPr="007A2E81" w:rsidRDefault="00BC3F3F" w:rsidP="00C22741">
      <w:pPr>
        <w:pStyle w:val="NormalnyWeb"/>
        <w:spacing w:before="0" w:beforeAutospacing="0" w:after="0" w:afterAutospacing="0"/>
        <w:jc w:val="both"/>
        <w:rPr>
          <w:bCs/>
          <w:color w:val="000000" w:themeColor="text1"/>
        </w:rPr>
      </w:pPr>
      <w:r w:rsidRPr="007A2E81">
        <w:rPr>
          <w:bCs/>
          <w:color w:val="000000" w:themeColor="text1"/>
        </w:rPr>
        <w:t>7.</w:t>
      </w:r>
      <w:r w:rsidR="00B37A19" w:rsidRPr="007A2E81">
        <w:rPr>
          <w:bCs/>
          <w:color w:val="000000" w:themeColor="text1"/>
        </w:rPr>
        <w:t xml:space="preserve"> W przypadku częściowego wykonania któregokolwiek z zdań, za wykonanie których wynagrodzenia</w:t>
      </w:r>
      <w:r w:rsidR="00B37A19" w:rsidRPr="007A2E81">
        <w:rPr>
          <w:b/>
          <w:bCs/>
          <w:color w:val="000000" w:themeColor="text1"/>
        </w:rPr>
        <w:t xml:space="preserve"> </w:t>
      </w:r>
      <w:r w:rsidR="00B37A19" w:rsidRPr="007A2E81">
        <w:rPr>
          <w:color w:val="000000" w:themeColor="text1"/>
        </w:rPr>
        <w:t>ustalono w ust. 2 pkt 4 i 8 wynagrodzenie</w:t>
      </w:r>
      <w:r w:rsidR="00B37A19" w:rsidRPr="007A2E81">
        <w:rPr>
          <w:bCs/>
          <w:color w:val="000000" w:themeColor="text1"/>
        </w:rPr>
        <w:t xml:space="preserve"> za częściowe wykonanie tego zadania ustala się proporcjonalnie do liczby uczestników zajęć edukacyjnych przeprowadzonych przez</w:t>
      </w:r>
    </w:p>
    <w:p w14:paraId="09A27358" w14:textId="12D24FFE" w:rsidR="00C22741" w:rsidRPr="007A2E81" w:rsidRDefault="00C22741" w:rsidP="00C22741">
      <w:pPr>
        <w:pStyle w:val="NormalnyWeb"/>
        <w:spacing w:before="0" w:beforeAutospacing="0" w:after="0" w:afterAutospacing="0"/>
        <w:jc w:val="both"/>
        <w:rPr>
          <w:bCs/>
          <w:color w:val="000000" w:themeColor="text1"/>
        </w:rPr>
      </w:pPr>
      <w:r w:rsidRPr="007A2E81">
        <w:rPr>
          <w:bCs/>
          <w:color w:val="000000" w:themeColor="text1"/>
        </w:rPr>
        <w:t>Wyk</w:t>
      </w:r>
      <w:r w:rsidR="00B37A19" w:rsidRPr="007A2E81">
        <w:rPr>
          <w:bCs/>
          <w:color w:val="000000" w:themeColor="text1"/>
        </w:rPr>
        <w:t xml:space="preserve">onawcę zgodnie z umową. </w:t>
      </w:r>
    </w:p>
    <w:p w14:paraId="31BAB3A2" w14:textId="445FEFD7" w:rsidR="004A260F" w:rsidRPr="007A2E81" w:rsidRDefault="00B436C2" w:rsidP="00F15EDC">
      <w:pPr>
        <w:pStyle w:val="NormalnyWeb"/>
        <w:spacing w:before="0" w:beforeAutospacing="0" w:after="0" w:afterAutospacing="0"/>
        <w:jc w:val="both"/>
        <w:rPr>
          <w:bCs/>
          <w:color w:val="000000" w:themeColor="text1"/>
        </w:rPr>
      </w:pPr>
      <w:r w:rsidRPr="007A2E81">
        <w:rPr>
          <w:bCs/>
          <w:color w:val="000000" w:themeColor="text1"/>
        </w:rPr>
        <w:t>8. Wynagrodzeni</w:t>
      </w:r>
      <w:r w:rsidR="00C22741" w:rsidRPr="007A2E81">
        <w:rPr>
          <w:bCs/>
          <w:color w:val="000000" w:themeColor="text1"/>
        </w:rPr>
        <w:t>a</w:t>
      </w:r>
      <w:r w:rsidRPr="007A2E81">
        <w:rPr>
          <w:bCs/>
          <w:color w:val="000000" w:themeColor="text1"/>
        </w:rPr>
        <w:t xml:space="preserve"> częściowe, o których mowa w ust. 6 i 7 Wykonawca rozlicza </w:t>
      </w:r>
      <w:r w:rsidR="00C22741" w:rsidRPr="007A2E81">
        <w:rPr>
          <w:bCs/>
          <w:color w:val="000000" w:themeColor="text1"/>
        </w:rPr>
        <w:t xml:space="preserve">nie wcześniej, niż </w:t>
      </w:r>
      <w:r w:rsidRPr="007A2E81">
        <w:rPr>
          <w:bCs/>
          <w:color w:val="000000" w:themeColor="text1"/>
        </w:rPr>
        <w:t xml:space="preserve">po upływie terminu na wykonanie każdego z zadań. </w:t>
      </w:r>
    </w:p>
    <w:p w14:paraId="14006638" w14:textId="77777777" w:rsidR="00F15EDC" w:rsidRPr="007A2E81" w:rsidRDefault="00F15EDC" w:rsidP="00F15EDC">
      <w:pPr>
        <w:pStyle w:val="NormalnyWeb"/>
        <w:spacing w:before="120" w:beforeAutospacing="0" w:after="0" w:afterAutospacing="0"/>
        <w:jc w:val="center"/>
        <w:rPr>
          <w:i/>
          <w:iCs/>
        </w:rPr>
      </w:pPr>
      <w:bookmarkStart w:id="67" w:name="_Hlk108700412"/>
      <w:r w:rsidRPr="007A2E81">
        <w:rPr>
          <w:b/>
          <w:bCs/>
        </w:rPr>
        <w:t>§ 10.</w:t>
      </w:r>
    </w:p>
    <w:bookmarkEnd w:id="67"/>
    <w:p w14:paraId="6E5E3C25" w14:textId="77777777" w:rsidR="00F15EDC" w:rsidRPr="007A2E81" w:rsidRDefault="00F15EDC" w:rsidP="00F15EDC">
      <w:pPr>
        <w:pStyle w:val="NormalnyWeb"/>
        <w:spacing w:before="0" w:beforeAutospacing="0" w:after="0" w:afterAutospacing="0"/>
        <w:jc w:val="center"/>
      </w:pPr>
      <w:r w:rsidRPr="007A2E81">
        <w:rPr>
          <w:i/>
          <w:iCs/>
        </w:rPr>
        <w:t>Zmiana wynagrodzenia</w:t>
      </w:r>
    </w:p>
    <w:p w14:paraId="3036546C" w14:textId="77777777" w:rsidR="00F15EDC" w:rsidRPr="007A2E81" w:rsidRDefault="00F15EDC" w:rsidP="00F15EDC">
      <w:pPr>
        <w:pStyle w:val="Akapitzlist"/>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1. Jeżeli jest to niezbędne do prawidłowego wykonania umowy dopuszcza się możliwość</w:t>
      </w:r>
      <w:r w:rsidRPr="007A2E81">
        <w:rPr>
          <w:rFonts w:ascii="Times New Roman" w:hAnsi="Times New Roman" w:cs="Times New Roman"/>
          <w:b/>
          <w:bCs/>
          <w:sz w:val="24"/>
          <w:szCs w:val="24"/>
        </w:rPr>
        <w:t xml:space="preserve"> zmiany (</w:t>
      </w:r>
      <w:r w:rsidRPr="007A2E81">
        <w:rPr>
          <w:rFonts w:ascii="Times New Roman" w:hAnsi="Times New Roman" w:cs="Times New Roman"/>
          <w:b/>
          <w:sz w:val="24"/>
          <w:szCs w:val="24"/>
        </w:rPr>
        <w:t xml:space="preserve">podwyższenia lub obniżenia) wynagrodzenia, </w:t>
      </w:r>
      <w:r w:rsidRPr="007A2E81">
        <w:rPr>
          <w:rFonts w:ascii="Times New Roman" w:hAnsi="Times New Roman" w:cs="Times New Roman"/>
          <w:bCs/>
          <w:sz w:val="24"/>
          <w:szCs w:val="24"/>
        </w:rPr>
        <w:t>o którym mowa w §</w:t>
      </w:r>
      <w:r w:rsidRPr="007A2E81">
        <w:rPr>
          <w:rFonts w:ascii="Times New Roman" w:hAnsi="Times New Roman" w:cs="Times New Roman"/>
          <w:sz w:val="24"/>
          <w:szCs w:val="24"/>
        </w:rPr>
        <w:t xml:space="preserve"> 9 ust. 2, 3 i 4 w przypadku zmiany przepisów prawa mającej istotny wpływ na wysokość kosztów wykonania przedmiotu umowy, ze skutkiem nie wcześniej, niż od dnia wejścia w życie zmienionych przepisów prawa, z których wzrost lub obniżenie kosztów wykonania zamówienia wynika.</w:t>
      </w:r>
    </w:p>
    <w:p w14:paraId="2F518C2D" w14:textId="5E86E766" w:rsidR="00F15EDC" w:rsidRPr="007A2E81" w:rsidRDefault="00F15EDC" w:rsidP="00F15EDC">
      <w:pPr>
        <w:pStyle w:val="Akapitzlist"/>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2. Zmiana, o której mowa w ust.1 może objąć wyłącznie wynagrodzenie za usługę w części pozostającej do wykonania  i może nastąpić:</w:t>
      </w:r>
    </w:p>
    <w:p w14:paraId="667B6520" w14:textId="538E0B0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 w przypadku zmiany stawki podatku od towarów i usług wynagrodzenie brutto wskazane w umowie, ulegnie stosownej zmianie, o kwotę różnicy wynikającej ze zmienionej stawki podatku VAT (kwota netto nie ulegnie zmianie),</w:t>
      </w:r>
    </w:p>
    <w:p w14:paraId="26E3611B" w14:textId="7923F6F8"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2) w przypadku zmiany wysokości minimalnego wynagrodzenia za pracę albo wysokości minimalnej stawki godzinowej ustalonych na podstawie ustawy z dnia 10 października 2002 r. o minimalnym wynagrodzeniu za pracę (Dz.U. z 202</w:t>
      </w:r>
      <w:r w:rsidR="001504A6" w:rsidRPr="007A2E81">
        <w:rPr>
          <w:rFonts w:ascii="Times New Roman" w:hAnsi="Times New Roman" w:cs="Times New Roman"/>
          <w:sz w:val="24"/>
          <w:szCs w:val="24"/>
        </w:rPr>
        <w:t>4</w:t>
      </w:r>
      <w:r w:rsidRPr="007A2E81">
        <w:rPr>
          <w:rFonts w:ascii="Times New Roman" w:hAnsi="Times New Roman" w:cs="Times New Roman"/>
          <w:sz w:val="24"/>
          <w:szCs w:val="24"/>
        </w:rPr>
        <w:t xml:space="preserve"> r. poz. </w:t>
      </w:r>
      <w:r w:rsidR="001504A6" w:rsidRPr="007A2E81">
        <w:rPr>
          <w:rFonts w:ascii="Times New Roman" w:hAnsi="Times New Roman" w:cs="Times New Roman"/>
          <w:sz w:val="24"/>
          <w:szCs w:val="24"/>
        </w:rPr>
        <w:t>1773</w:t>
      </w:r>
      <w:r w:rsidRPr="007A2E81">
        <w:rPr>
          <w:rFonts w:ascii="Times New Roman" w:hAnsi="Times New Roman" w:cs="Times New Roman"/>
          <w:sz w:val="24"/>
          <w:szCs w:val="24"/>
        </w:rPr>
        <w:t>) - wynagrodzenie może ulec zmianie odpowiednio do zmiany kosztów pracy, ponoszonych przez Wykonawcę w związku z</w:t>
      </w:r>
      <w:r w:rsidR="00D429E9" w:rsidRPr="007A2E81">
        <w:rPr>
          <w:rFonts w:ascii="Times New Roman" w:hAnsi="Times New Roman" w:cs="Times New Roman"/>
          <w:sz w:val="24"/>
          <w:szCs w:val="24"/>
        </w:rPr>
        <w:t> </w:t>
      </w:r>
      <w:r w:rsidRPr="007A2E81">
        <w:rPr>
          <w:rFonts w:ascii="Times New Roman" w:hAnsi="Times New Roman" w:cs="Times New Roman"/>
          <w:sz w:val="24"/>
          <w:szCs w:val="24"/>
        </w:rPr>
        <w:t>realizacją przedmiotowego zamówienia, o ile zmiana kosztów pracy wynika ze zmiany przepisów prawa, dotyczących wysokości minimalnego wynagrodzenia za</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pracę albo minimalnej stawki godzinowej i ma wpływ na zmianę kosztu wykonania zamówienia przez Wykonawcę,</w:t>
      </w:r>
    </w:p>
    <w:p w14:paraId="7C111289" w14:textId="44397D9F"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3) w przypadku zmiany zasad podlegania ubezpieczeniom społecznym lub ubezpieczeniu zdrowotnemu i/lub sposobu finansowania lub wysokości składek na ubezpieczenia społeczne lub ubezpieczenie zdrowotne. Wynagrodzenie może ulec zmianie odpowiednio do zmiany kosztów pracy, ponoszonych przez Wykonawcę w związku z realizacją przedmiotowego zamówienia, o ile zmiana kosztów pracy wynika ze zmiany przepisów prawa w zakresie zasad podlegania ubezpieczeniom społecznym/ubezpieczeniu zdrowotnemu lub sposobu finansowania składek na ubezpieczenia społeczne/ubezpieczenia zdrowotne lub wysokości składek na ubezpieczenia społeczne/ubezpieczenie zdrowotne i ma wpływ na zmianę kosztu wykonania zamówienia przez Wykonawcę</w:t>
      </w:r>
      <w:bookmarkStart w:id="68" w:name="_Hlk109038335"/>
      <w:r w:rsidR="00AC34EA" w:rsidRPr="007A2E81">
        <w:rPr>
          <w:rFonts w:ascii="Times New Roman" w:hAnsi="Times New Roman" w:cs="Times New Roman"/>
          <w:sz w:val="24"/>
          <w:szCs w:val="24"/>
        </w:rPr>
        <w:t>,</w:t>
      </w:r>
    </w:p>
    <w:bookmarkEnd w:id="68"/>
    <w:p w14:paraId="360107C8" w14:textId="22161694"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4) w przypadku zmian zasad gromadzenia i wysokości wpłat do pracowniczych planów kapitałowych, o których mowa w ustawie z dnia 4 października 2018 r. o pracowniczych planach kapitałowych (Dz.U. z 202</w:t>
      </w:r>
      <w:r w:rsidR="00AC34EA" w:rsidRPr="007A2E81">
        <w:rPr>
          <w:rFonts w:ascii="Times New Roman" w:hAnsi="Times New Roman" w:cs="Times New Roman"/>
          <w:sz w:val="24"/>
          <w:szCs w:val="24"/>
        </w:rPr>
        <w:t>6</w:t>
      </w:r>
      <w:r w:rsidRPr="007A2E81">
        <w:rPr>
          <w:rFonts w:ascii="Times New Roman" w:hAnsi="Times New Roman" w:cs="Times New Roman"/>
          <w:sz w:val="24"/>
          <w:szCs w:val="24"/>
        </w:rPr>
        <w:t xml:space="preserve">, poz. </w:t>
      </w:r>
      <w:r w:rsidR="00E73D78" w:rsidRPr="007A2E81">
        <w:rPr>
          <w:rFonts w:ascii="Times New Roman" w:hAnsi="Times New Roman" w:cs="Times New Roman"/>
          <w:sz w:val="24"/>
          <w:szCs w:val="24"/>
        </w:rPr>
        <w:t>192</w:t>
      </w:r>
      <w:r w:rsidRPr="007A2E81">
        <w:rPr>
          <w:rFonts w:ascii="Times New Roman" w:hAnsi="Times New Roman" w:cs="Times New Roman"/>
          <w:sz w:val="24"/>
          <w:szCs w:val="24"/>
        </w:rPr>
        <w:t xml:space="preserve">) </w:t>
      </w:r>
      <w:r w:rsidR="002835AF" w:rsidRPr="007A2E81">
        <w:rPr>
          <w:rFonts w:ascii="Times New Roman" w:hAnsi="Times New Roman" w:cs="Times New Roman"/>
          <w:sz w:val="24"/>
          <w:szCs w:val="24"/>
        </w:rPr>
        <w:t>w</w:t>
      </w:r>
      <w:r w:rsidRPr="007A2E81">
        <w:rPr>
          <w:rFonts w:ascii="Times New Roman" w:hAnsi="Times New Roman" w:cs="Times New Roman"/>
          <w:sz w:val="24"/>
          <w:szCs w:val="24"/>
        </w:rPr>
        <w:t xml:space="preserve">ynagrodzenie może ulec zmianie odpowiednio do zmiany kosztów pracy, ponoszonych przez Wykonawcę w związku z realizacją przedmiotowego zamówienia, o ile zmiana kosztów pracy wynika ze zmiany przepisów prawa, </w:t>
      </w:r>
      <w:r w:rsidRPr="007A2E81">
        <w:rPr>
          <w:rFonts w:ascii="Times New Roman" w:hAnsi="Times New Roman" w:cs="Times New Roman"/>
          <w:sz w:val="24"/>
          <w:szCs w:val="24"/>
        </w:rPr>
        <w:lastRenderedPageBreak/>
        <w:t>dotyczących zasad gromadzenia i wysokości wpłat do pracowniczych planów kapitałowych i</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ma wpływ na zmianę kosztu wykonania zamówienia przez Wykonawcę</w:t>
      </w:r>
      <w:r w:rsidR="002545F4" w:rsidRPr="007A2E81">
        <w:rPr>
          <w:rFonts w:ascii="Times New Roman" w:hAnsi="Times New Roman" w:cs="Times New Roman"/>
          <w:sz w:val="24"/>
          <w:szCs w:val="24"/>
        </w:rPr>
        <w:t>,</w:t>
      </w:r>
    </w:p>
    <w:p w14:paraId="609460CA"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3. Zmiana wynagrodzenia, o której mowa w ust. 2 pkt 1 obowiązuje od dnia, od którego obowiązuje zmieniona stawka podatku VAT na usługę objętą zamówieniem. W celu sporządzenia aneksu do umowy Wykonawca przedkłada Zamawiającemu informację o zmianie stawki przedmiotowego podatku wraz ze wskazaniem podstawy prawnej najpóźniej w dniu, od którego zmieniona stawka VAT obowiązuje.</w:t>
      </w:r>
    </w:p>
    <w:p w14:paraId="37521D1E"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4. Zmiany wynagrodzenia w przypadkach, o których mowa w ust. 2 pkt 2-4 mogą być wprowadzone wyłącznie wtedy, gdy zmiana przepisów prawa ma wpływ na zmianę kosztów wykonania zamówienia obciążających Wykonawcę.</w:t>
      </w:r>
    </w:p>
    <w:p w14:paraId="6433EBC7" w14:textId="0E9F58D8"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5. W razie wystąpienia okoliczności </w:t>
      </w:r>
      <w:bookmarkStart w:id="69" w:name="_Hlk174449268"/>
      <w:r w:rsidRPr="007A2E81">
        <w:rPr>
          <w:rFonts w:ascii="Times New Roman" w:hAnsi="Times New Roman" w:cs="Times New Roman"/>
          <w:sz w:val="24"/>
          <w:szCs w:val="24"/>
        </w:rPr>
        <w:t xml:space="preserve">opisanych w ust. 2 pkt 2-4 </w:t>
      </w:r>
      <w:bookmarkEnd w:id="69"/>
      <w:r w:rsidRPr="007A2E81">
        <w:rPr>
          <w:rFonts w:ascii="Times New Roman" w:hAnsi="Times New Roman" w:cs="Times New Roman"/>
          <w:sz w:val="24"/>
          <w:szCs w:val="24"/>
        </w:rPr>
        <w:t xml:space="preserve">każda ze stron uprawniona będzie do żądania odpowiedniej zmiany wynagrodzenia Wykonawcy, z zastrzeżeniem ust. 6, 7 i 8. </w:t>
      </w:r>
    </w:p>
    <w:p w14:paraId="36E91001"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6.W przypadku akceptacji żądania przez drugą stronę, zwaloryzowane wynagrodzenie będzie obowiązywać od dnia sporządzenia aneksu, z mocą obowiązującą od dnia doręczenia żądania, jednak nie wcześniej, niż określono w ust.1. </w:t>
      </w:r>
    </w:p>
    <w:p w14:paraId="2617C09E" w14:textId="77777777" w:rsidR="00F15EDC" w:rsidRPr="007A2E81" w:rsidRDefault="00F15EDC" w:rsidP="00F15EDC">
      <w:pPr>
        <w:spacing w:after="0" w:line="276" w:lineRule="auto"/>
        <w:jc w:val="both"/>
        <w:rPr>
          <w:rFonts w:ascii="Times New Roman" w:hAnsi="Times New Roman" w:cs="Times New Roman"/>
          <w:sz w:val="24"/>
          <w:szCs w:val="24"/>
        </w:rPr>
      </w:pPr>
      <w:r w:rsidRPr="007A2E81">
        <w:rPr>
          <w:rFonts w:ascii="Times New Roman" w:hAnsi="Times New Roman" w:cs="Times New Roman"/>
          <w:sz w:val="24"/>
          <w:szCs w:val="24"/>
        </w:rPr>
        <w:t>7. Uprawnienie żądania zmiany wynagrodzenia na podstawie ust. 2 pkt 2-4 nie przysługuje żadnej ze stron w odniesieniu do wynagrodzenia za okres przed upływem 6 miesięcy kalendarzowych, licząc od dnia rozpoczęcia świadczenia usługi wskazanego w § 4 ust.1 umowy.</w:t>
      </w:r>
    </w:p>
    <w:p w14:paraId="78454776" w14:textId="1220103E" w:rsidR="00F15EDC" w:rsidRPr="007A2E81" w:rsidRDefault="00F15EDC" w:rsidP="00F15EDC">
      <w:pPr>
        <w:spacing w:after="0" w:line="276" w:lineRule="auto"/>
        <w:jc w:val="both"/>
        <w:rPr>
          <w:rFonts w:ascii="Times New Roman" w:hAnsi="Times New Roman" w:cs="Times New Roman"/>
          <w:sz w:val="24"/>
          <w:szCs w:val="24"/>
        </w:rPr>
      </w:pPr>
      <w:r w:rsidRPr="007A2E81">
        <w:rPr>
          <w:rFonts w:ascii="Times New Roman" w:hAnsi="Times New Roman" w:cs="Times New Roman"/>
          <w:sz w:val="24"/>
          <w:szCs w:val="24"/>
        </w:rPr>
        <w:t>8.</w:t>
      </w:r>
      <w:bookmarkStart w:id="70" w:name="_Hlk174361515"/>
      <w:r w:rsidR="00216C87" w:rsidRPr="007A2E81">
        <w:rPr>
          <w:rFonts w:ascii="Times New Roman" w:hAnsi="Times New Roman" w:cs="Times New Roman"/>
          <w:sz w:val="24"/>
          <w:szCs w:val="24"/>
        </w:rPr>
        <w:t xml:space="preserve"> </w:t>
      </w:r>
      <w:r w:rsidRPr="007A2E81">
        <w:rPr>
          <w:rFonts w:ascii="Times New Roman" w:hAnsi="Times New Roman" w:cs="Times New Roman"/>
          <w:sz w:val="24"/>
          <w:szCs w:val="24"/>
        </w:rPr>
        <w:t xml:space="preserve">Uprawnienie żądania zmiany wynagrodzenia </w:t>
      </w:r>
      <w:bookmarkEnd w:id="70"/>
      <w:r w:rsidRPr="007A2E81">
        <w:rPr>
          <w:rFonts w:ascii="Times New Roman" w:hAnsi="Times New Roman" w:cs="Times New Roman"/>
          <w:sz w:val="24"/>
          <w:szCs w:val="24"/>
        </w:rPr>
        <w:t>na podstawie ust. 2 pkt 2-4 wygasa:</w:t>
      </w:r>
    </w:p>
    <w:p w14:paraId="14D36072" w14:textId="77777777" w:rsidR="00F15EDC" w:rsidRPr="007A2E81" w:rsidRDefault="00F15EDC" w:rsidP="00F15EDC">
      <w:pPr>
        <w:spacing w:after="0" w:line="276"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 w przypadku nie zgłoszenia żądania w tym przedmiocie w terminie 30 dni od dnia wejścia w życie zmiany przepisów, o których mowa w </w:t>
      </w:r>
      <w:bookmarkStart w:id="71" w:name="_Hlk175138394"/>
      <w:r w:rsidRPr="007A2E81">
        <w:rPr>
          <w:rFonts w:ascii="Times New Roman" w:hAnsi="Times New Roman" w:cs="Times New Roman"/>
          <w:sz w:val="24"/>
          <w:szCs w:val="24"/>
        </w:rPr>
        <w:t xml:space="preserve">ust. 2 pkt 2-4 </w:t>
      </w:r>
      <w:bookmarkEnd w:id="71"/>
    </w:p>
    <w:p w14:paraId="0C27C285" w14:textId="77777777" w:rsidR="00F15EDC" w:rsidRPr="007A2E81" w:rsidRDefault="00F15EDC" w:rsidP="00F15EDC">
      <w:pPr>
        <w:spacing w:after="0" w:line="276" w:lineRule="auto"/>
        <w:jc w:val="both"/>
        <w:rPr>
          <w:rFonts w:ascii="Times New Roman" w:hAnsi="Times New Roman" w:cs="Times New Roman"/>
          <w:sz w:val="24"/>
          <w:szCs w:val="24"/>
        </w:rPr>
      </w:pPr>
      <w:r w:rsidRPr="007A2E81">
        <w:rPr>
          <w:rFonts w:ascii="Times New Roman" w:hAnsi="Times New Roman" w:cs="Times New Roman"/>
          <w:sz w:val="24"/>
          <w:szCs w:val="24"/>
        </w:rPr>
        <w:t>2) wraz z wygaśnięciem lub rozwiązaniem umowy.</w:t>
      </w:r>
    </w:p>
    <w:p w14:paraId="6C5E1845" w14:textId="5DC0AD80" w:rsidR="00F15EDC" w:rsidRPr="007A2E81" w:rsidRDefault="00F15EDC" w:rsidP="00F15EDC">
      <w:pPr>
        <w:spacing w:after="0" w:line="276" w:lineRule="auto"/>
        <w:jc w:val="both"/>
        <w:rPr>
          <w:rFonts w:ascii="Times New Roman" w:hAnsi="Times New Roman" w:cs="Times New Roman"/>
          <w:sz w:val="24"/>
          <w:szCs w:val="24"/>
        </w:rPr>
      </w:pPr>
      <w:r w:rsidRPr="007A2E81">
        <w:rPr>
          <w:rFonts w:ascii="Times New Roman" w:hAnsi="Times New Roman" w:cs="Times New Roman"/>
          <w:sz w:val="24"/>
          <w:szCs w:val="24"/>
        </w:rPr>
        <w:t>9.</w:t>
      </w:r>
      <w:r w:rsidR="00216C87" w:rsidRPr="007A2E81">
        <w:rPr>
          <w:rFonts w:ascii="Times New Roman" w:hAnsi="Times New Roman" w:cs="Times New Roman"/>
          <w:sz w:val="24"/>
          <w:szCs w:val="24"/>
        </w:rPr>
        <w:t xml:space="preserve"> </w:t>
      </w:r>
      <w:r w:rsidRPr="007A2E81">
        <w:rPr>
          <w:rFonts w:ascii="Times New Roman" w:hAnsi="Times New Roman" w:cs="Times New Roman"/>
          <w:sz w:val="24"/>
          <w:szCs w:val="24"/>
        </w:rPr>
        <w:t>W przypadku roszczenia Wykonawcy o zmianę wynagrodzenia w przypadkach</w:t>
      </w:r>
      <w:r w:rsidR="00216C87" w:rsidRPr="007A2E81">
        <w:rPr>
          <w:rFonts w:ascii="Times New Roman" w:hAnsi="Times New Roman" w:cs="Times New Roman"/>
          <w:sz w:val="24"/>
          <w:szCs w:val="24"/>
        </w:rPr>
        <w:t>,</w:t>
      </w:r>
      <w:r w:rsidRPr="007A2E81">
        <w:rPr>
          <w:rFonts w:ascii="Times New Roman" w:hAnsi="Times New Roman" w:cs="Times New Roman"/>
          <w:sz w:val="24"/>
          <w:szCs w:val="24"/>
        </w:rPr>
        <w:t xml:space="preserve"> o których mowa w ust.2 pkt 2-4 Wykonawca winien doręczyć, z zachowaniem pisemności, żądanie zmiany wynagrodzenia Zamawiającemu, zawierające co najmniej:</w:t>
      </w:r>
    </w:p>
    <w:p w14:paraId="70D5F27E"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 wskazanie kwoty żądanej zmiany wynagrodzenia i sposobu jej obliczenia, </w:t>
      </w:r>
    </w:p>
    <w:p w14:paraId="5AC4CD79" w14:textId="2DAD7420"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2) wskazanie składników kosztów, których wysokość uległa lub ulegnie zmianie wskutek zmiany przepisów prawa, z powołaniem się na te przepisy  </w:t>
      </w:r>
      <w:bookmarkStart w:id="72" w:name="_Hlk174461972"/>
      <w:r w:rsidRPr="007A2E81">
        <w:rPr>
          <w:rFonts w:ascii="Times New Roman" w:hAnsi="Times New Roman" w:cs="Times New Roman"/>
          <w:sz w:val="24"/>
          <w:szCs w:val="24"/>
        </w:rPr>
        <w:t>i wskazaniem kwoty tej zmiany</w:t>
      </w:r>
      <w:bookmarkEnd w:id="72"/>
      <w:r w:rsidRPr="007A2E81">
        <w:rPr>
          <w:rFonts w:ascii="Times New Roman" w:hAnsi="Times New Roman" w:cs="Times New Roman"/>
          <w:sz w:val="24"/>
          <w:szCs w:val="24"/>
        </w:rPr>
        <w:t xml:space="preserve"> w</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rozbiciu na poszczególne składniki kosztów</w:t>
      </w:r>
    </w:p>
    <w:p w14:paraId="4B0B84FB"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3)</w:t>
      </w:r>
      <w:r w:rsidRPr="007A2E81">
        <w:rPr>
          <w:rFonts w:eastAsia="Times New Roman"/>
          <w:iCs/>
          <w:sz w:val="24"/>
          <w:szCs w:val="24"/>
          <w:lang w:eastAsia="ar-SA"/>
        </w:rPr>
        <w:t xml:space="preserve"> </w:t>
      </w:r>
      <w:r w:rsidRPr="007A2E81">
        <w:rPr>
          <w:rFonts w:ascii="Times New Roman" w:hAnsi="Times New Roman" w:cs="Times New Roman"/>
          <w:iCs/>
          <w:sz w:val="24"/>
          <w:szCs w:val="24"/>
        </w:rPr>
        <w:t xml:space="preserve">kalkulację (kosztorys) cen jednostkowych netto, </w:t>
      </w:r>
      <w:r w:rsidRPr="007A2E81">
        <w:rPr>
          <w:rFonts w:ascii="Times New Roman" w:hAnsi="Times New Roman" w:cs="Times New Roman"/>
          <w:sz w:val="24"/>
          <w:szCs w:val="24"/>
        </w:rPr>
        <w:t xml:space="preserve">których roszczenie o zmianę wynagrodzenia dotyczy, zaktualizowaną poprzez uwzględnienie do obliczeń zmienionych kosztów wynikających ze zmienionego stanu prawnego, </w:t>
      </w:r>
    </w:p>
    <w:p w14:paraId="13F96BDA"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4) kopie dokumentów </w:t>
      </w:r>
      <w:bookmarkStart w:id="73" w:name="_Hlk175139943"/>
      <w:r w:rsidRPr="007A2E81">
        <w:rPr>
          <w:rFonts w:ascii="Times New Roman" w:hAnsi="Times New Roman" w:cs="Times New Roman"/>
          <w:sz w:val="24"/>
          <w:szCs w:val="24"/>
        </w:rPr>
        <w:t>potwierdzających, że zmiana przepisów będzie miała wpływ na zmianę kosztów wykonania zamówienia</w:t>
      </w:r>
      <w:bookmarkEnd w:id="73"/>
      <w:r w:rsidRPr="007A2E81">
        <w:rPr>
          <w:rFonts w:ascii="Times New Roman" w:hAnsi="Times New Roman" w:cs="Times New Roman"/>
          <w:sz w:val="24"/>
          <w:szCs w:val="24"/>
        </w:rPr>
        <w:t>.</w:t>
      </w:r>
    </w:p>
    <w:p w14:paraId="62AB356D" w14:textId="4035746F"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10. W przypadku roszczenia Zamawiającego o zmianę wynagrodzenia, w przypadkach o</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 xml:space="preserve">których mowa w ust. 2 pkt 2-4 skierowanego do Wykonawcy, Wykonawca obowiązany jest w terminie 7 dni od doręczenia mu żądania Zamawiającego przekazać Zamawiającemu: </w:t>
      </w:r>
    </w:p>
    <w:p w14:paraId="5D2D8F61"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 </w:t>
      </w:r>
      <w:bookmarkStart w:id="74" w:name="_Hlk175134014"/>
      <w:r w:rsidRPr="007A2E81">
        <w:rPr>
          <w:rFonts w:ascii="Times New Roman" w:hAnsi="Times New Roman" w:cs="Times New Roman"/>
          <w:iCs/>
          <w:sz w:val="24"/>
          <w:szCs w:val="24"/>
        </w:rPr>
        <w:t xml:space="preserve">kalkulację (kosztorys) cen jednostkowych netto, </w:t>
      </w:r>
      <w:r w:rsidRPr="007A2E81">
        <w:rPr>
          <w:rFonts w:ascii="Times New Roman" w:hAnsi="Times New Roman" w:cs="Times New Roman"/>
          <w:sz w:val="24"/>
          <w:szCs w:val="24"/>
        </w:rPr>
        <w:t>których roszczenie o zmianę wynagrodzenia dotyczy, zaktualizowaną poprzez uwzględnienie w obliczeniach zmienionych kosztów wynikających ze zmienionego stanu prawnego,</w:t>
      </w:r>
    </w:p>
    <w:bookmarkEnd w:id="74"/>
    <w:p w14:paraId="37E274F3"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2) wszelkie informacje i kopie dokumentów potwierdzające, że zmiana przepisów będzie miała wpływ na zmianę kosztów wykonania zamówienia, przy czy Wykonawca obowiązany jest współdziałać z Zamawiającym w celu ustalenia bezspornej kwoty zmiany kosztów wykonania zamówienia.</w:t>
      </w:r>
    </w:p>
    <w:p w14:paraId="05AD59A9" w14:textId="3FCA425A"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11. Wykonawca będzie uprawniony do wnioskowania o dokonanie zmiany wynagrodzenia w</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 xml:space="preserve">związku ze wzrostem </w:t>
      </w:r>
      <w:bookmarkStart w:id="75" w:name="_Hlk174461861"/>
      <w:r w:rsidRPr="007A2E81">
        <w:rPr>
          <w:rFonts w:ascii="Times New Roman" w:hAnsi="Times New Roman" w:cs="Times New Roman"/>
          <w:sz w:val="24"/>
          <w:szCs w:val="24"/>
        </w:rPr>
        <w:t xml:space="preserve">bieżących kosztów utrzymania PSZOK </w:t>
      </w:r>
      <w:bookmarkEnd w:id="75"/>
      <w:r w:rsidRPr="007A2E81">
        <w:rPr>
          <w:rFonts w:ascii="Times New Roman" w:hAnsi="Times New Roman" w:cs="Times New Roman"/>
          <w:sz w:val="24"/>
          <w:szCs w:val="24"/>
        </w:rPr>
        <w:t>w drugim roku kalendarzowym (202</w:t>
      </w:r>
      <w:r w:rsidR="00C250A0" w:rsidRPr="007A2E81">
        <w:rPr>
          <w:rFonts w:ascii="Times New Roman" w:hAnsi="Times New Roman" w:cs="Times New Roman"/>
          <w:sz w:val="24"/>
          <w:szCs w:val="24"/>
        </w:rPr>
        <w:t>8</w:t>
      </w:r>
      <w:r w:rsidRPr="007A2E81">
        <w:rPr>
          <w:rFonts w:ascii="Times New Roman" w:hAnsi="Times New Roman" w:cs="Times New Roman"/>
          <w:sz w:val="24"/>
          <w:szCs w:val="24"/>
        </w:rPr>
        <w:t xml:space="preserve">) objętym zamówieniem pod warunkiem, że ogłoszony w komunikacie Prezesa </w:t>
      </w:r>
      <w:r w:rsidRPr="007A2E81">
        <w:rPr>
          <w:rFonts w:ascii="Times New Roman" w:hAnsi="Times New Roman" w:cs="Times New Roman"/>
          <w:sz w:val="24"/>
          <w:szCs w:val="24"/>
        </w:rPr>
        <w:lastRenderedPageBreak/>
        <w:t xml:space="preserve">Głównego Urzędu Statycznego średnioroczny wskaźnik </w:t>
      </w:r>
      <w:bookmarkStart w:id="76" w:name="_Hlk174461921"/>
      <w:r w:rsidRPr="007A2E81">
        <w:rPr>
          <w:rFonts w:ascii="Times New Roman" w:hAnsi="Times New Roman" w:cs="Times New Roman"/>
          <w:sz w:val="24"/>
          <w:szCs w:val="24"/>
        </w:rPr>
        <w:t xml:space="preserve">cen towarów i usług konsumpcyjnych </w:t>
      </w:r>
      <w:bookmarkEnd w:id="76"/>
      <w:r w:rsidRPr="007A2E81">
        <w:rPr>
          <w:rFonts w:ascii="Times New Roman" w:hAnsi="Times New Roman" w:cs="Times New Roman"/>
          <w:sz w:val="24"/>
          <w:szCs w:val="24"/>
        </w:rPr>
        <w:t>ogółem w 202</w:t>
      </w:r>
      <w:r w:rsidR="00C250A0" w:rsidRPr="007A2E81">
        <w:rPr>
          <w:rFonts w:ascii="Times New Roman" w:hAnsi="Times New Roman" w:cs="Times New Roman"/>
          <w:sz w:val="24"/>
          <w:szCs w:val="24"/>
        </w:rPr>
        <w:t>7</w:t>
      </w:r>
      <w:r w:rsidRPr="007A2E81">
        <w:rPr>
          <w:rFonts w:ascii="Times New Roman" w:hAnsi="Times New Roman" w:cs="Times New Roman"/>
          <w:sz w:val="24"/>
          <w:szCs w:val="24"/>
        </w:rPr>
        <w:t xml:space="preserve"> r. w stosunku do 202</w:t>
      </w:r>
      <w:r w:rsidR="00C250A0" w:rsidRPr="007A2E81">
        <w:rPr>
          <w:rFonts w:ascii="Times New Roman" w:hAnsi="Times New Roman" w:cs="Times New Roman"/>
          <w:sz w:val="24"/>
          <w:szCs w:val="24"/>
        </w:rPr>
        <w:t>6</w:t>
      </w:r>
      <w:r w:rsidRPr="007A2E81">
        <w:rPr>
          <w:rFonts w:ascii="Times New Roman" w:hAnsi="Times New Roman" w:cs="Times New Roman"/>
          <w:sz w:val="24"/>
          <w:szCs w:val="24"/>
        </w:rPr>
        <w:t xml:space="preserve"> r wykaże wzrost cen o co najmniej </w:t>
      </w:r>
      <w:r w:rsidR="00C250A0" w:rsidRPr="007A2E81">
        <w:rPr>
          <w:rFonts w:ascii="Times New Roman" w:hAnsi="Times New Roman" w:cs="Times New Roman"/>
          <w:sz w:val="24"/>
          <w:szCs w:val="24"/>
        </w:rPr>
        <w:t>5</w:t>
      </w:r>
      <w:r w:rsidRPr="007A2E81">
        <w:rPr>
          <w:rFonts w:ascii="Times New Roman" w:hAnsi="Times New Roman" w:cs="Times New Roman"/>
          <w:sz w:val="24"/>
          <w:szCs w:val="24"/>
        </w:rPr>
        <w:t xml:space="preserve"> punktów procentowych.</w:t>
      </w:r>
    </w:p>
    <w:p w14:paraId="66555187" w14:textId="5E81B925"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12. Zamawiający dopuszcza maksymalną zmianę wartości wynagrodzenia netto, o której mowa w ust.</w:t>
      </w:r>
      <w:r w:rsidR="00216C87" w:rsidRPr="007A2E81">
        <w:rPr>
          <w:rFonts w:ascii="Times New Roman" w:hAnsi="Times New Roman" w:cs="Times New Roman"/>
          <w:sz w:val="24"/>
          <w:szCs w:val="24"/>
        </w:rPr>
        <w:t xml:space="preserve"> </w:t>
      </w:r>
      <w:r w:rsidRPr="007A2E81">
        <w:rPr>
          <w:rFonts w:ascii="Times New Roman" w:hAnsi="Times New Roman" w:cs="Times New Roman"/>
          <w:sz w:val="24"/>
          <w:szCs w:val="24"/>
        </w:rPr>
        <w:t xml:space="preserve">11, równą </w:t>
      </w:r>
      <w:r w:rsidRPr="007A2E81">
        <w:rPr>
          <w:rFonts w:ascii="Times New Roman" w:hAnsi="Times New Roman" w:cs="Times New Roman"/>
          <w:iCs/>
          <w:sz w:val="24"/>
          <w:szCs w:val="24"/>
        </w:rPr>
        <w:t xml:space="preserve">bezspornej kwocie </w:t>
      </w:r>
      <w:bookmarkStart w:id="77" w:name="_Hlk175061748"/>
      <w:r w:rsidRPr="007A2E81">
        <w:rPr>
          <w:rFonts w:ascii="Times New Roman" w:hAnsi="Times New Roman" w:cs="Times New Roman"/>
          <w:iCs/>
          <w:sz w:val="24"/>
          <w:szCs w:val="24"/>
        </w:rPr>
        <w:t xml:space="preserve">zmiany (wzrostu) kosztów </w:t>
      </w:r>
      <w:bookmarkEnd w:id="77"/>
      <w:r w:rsidRPr="007A2E81">
        <w:rPr>
          <w:rFonts w:ascii="Times New Roman" w:hAnsi="Times New Roman" w:cs="Times New Roman"/>
          <w:iCs/>
          <w:sz w:val="24"/>
          <w:szCs w:val="24"/>
        </w:rPr>
        <w:t>netto Wykonawcy, ale nie większą, niż równowartość zwiększenia wynagrodzenia netto obliczonego wskaźnikiem wzrostu cen wyrażonym w punktach procentowych, zgodnym z komunikatem Prezesa GUS, o</w:t>
      </w:r>
      <w:r w:rsidR="00216C87" w:rsidRPr="007A2E81">
        <w:rPr>
          <w:rFonts w:ascii="Times New Roman" w:hAnsi="Times New Roman" w:cs="Times New Roman"/>
          <w:iCs/>
          <w:sz w:val="24"/>
          <w:szCs w:val="24"/>
        </w:rPr>
        <w:t> </w:t>
      </w:r>
      <w:r w:rsidRPr="007A2E81">
        <w:rPr>
          <w:rFonts w:ascii="Times New Roman" w:hAnsi="Times New Roman" w:cs="Times New Roman"/>
          <w:iCs/>
          <w:sz w:val="24"/>
          <w:szCs w:val="24"/>
        </w:rPr>
        <w:t>którym mowa w ust.</w:t>
      </w:r>
      <w:r w:rsidR="00216C87" w:rsidRPr="007A2E81">
        <w:rPr>
          <w:rFonts w:ascii="Times New Roman" w:hAnsi="Times New Roman" w:cs="Times New Roman"/>
          <w:iCs/>
          <w:sz w:val="24"/>
          <w:szCs w:val="24"/>
        </w:rPr>
        <w:t xml:space="preserve"> </w:t>
      </w:r>
      <w:r w:rsidRPr="007A2E81">
        <w:rPr>
          <w:rFonts w:ascii="Times New Roman" w:hAnsi="Times New Roman" w:cs="Times New Roman"/>
          <w:iCs/>
          <w:sz w:val="24"/>
          <w:szCs w:val="24"/>
        </w:rPr>
        <w:t xml:space="preserve">11 w odniesieniu do </w:t>
      </w:r>
      <w:r w:rsidRPr="007A2E81">
        <w:rPr>
          <w:rFonts w:ascii="Times New Roman" w:hAnsi="Times New Roman" w:cs="Times New Roman"/>
          <w:sz w:val="24"/>
          <w:szCs w:val="24"/>
        </w:rPr>
        <w:t>wartości wynagrodzenia netto wymienione</w:t>
      </w:r>
      <w:r w:rsidR="00790590" w:rsidRPr="007A2E81">
        <w:rPr>
          <w:rFonts w:ascii="Times New Roman" w:hAnsi="Times New Roman" w:cs="Times New Roman"/>
          <w:sz w:val="24"/>
          <w:szCs w:val="24"/>
        </w:rPr>
        <w:t>go</w:t>
      </w:r>
      <w:r w:rsidRPr="007A2E81">
        <w:rPr>
          <w:rFonts w:ascii="Times New Roman" w:hAnsi="Times New Roman" w:cs="Times New Roman"/>
          <w:sz w:val="24"/>
          <w:szCs w:val="24"/>
        </w:rPr>
        <w:t xml:space="preserve"> </w:t>
      </w:r>
      <w:bookmarkStart w:id="78" w:name="_Hlk175135256"/>
      <w:r w:rsidRPr="007A2E81">
        <w:rPr>
          <w:rFonts w:ascii="Times New Roman" w:hAnsi="Times New Roman" w:cs="Times New Roman"/>
          <w:sz w:val="24"/>
          <w:szCs w:val="24"/>
        </w:rPr>
        <w:t>w §</w:t>
      </w:r>
      <w:r w:rsidR="00D429E9" w:rsidRPr="007A2E81">
        <w:rPr>
          <w:rFonts w:ascii="Times New Roman" w:hAnsi="Times New Roman" w:cs="Times New Roman"/>
          <w:sz w:val="24"/>
          <w:szCs w:val="24"/>
        </w:rPr>
        <w:t> </w:t>
      </w:r>
      <w:r w:rsidRPr="007A2E81">
        <w:rPr>
          <w:rFonts w:ascii="Times New Roman" w:hAnsi="Times New Roman" w:cs="Times New Roman"/>
          <w:sz w:val="24"/>
          <w:szCs w:val="24"/>
        </w:rPr>
        <w:t>9 ust. 4 pkt 2 umowy</w:t>
      </w:r>
      <w:bookmarkEnd w:id="78"/>
      <w:r w:rsidR="008B0711" w:rsidRPr="007A2E81">
        <w:rPr>
          <w:rFonts w:ascii="Times New Roman" w:hAnsi="Times New Roman" w:cs="Times New Roman"/>
          <w:sz w:val="24"/>
          <w:szCs w:val="24"/>
        </w:rPr>
        <w:t xml:space="preserve"> pomniejszonego o sumę kwot wynagrodzeń netto wymienionych w § 9 ust. 2 pkt 7 i 8 umowy.</w:t>
      </w:r>
    </w:p>
    <w:p w14:paraId="72259D87" w14:textId="22105B85"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13. W przypadku zmiany wartości wynagrodzenia netto odpowiedniej zmianie ulega jednocześnie kwota podatku V</w:t>
      </w:r>
      <w:r w:rsidR="00D429E9" w:rsidRPr="007A2E81">
        <w:rPr>
          <w:rFonts w:ascii="Times New Roman" w:hAnsi="Times New Roman" w:cs="Times New Roman"/>
          <w:sz w:val="24"/>
          <w:szCs w:val="24"/>
        </w:rPr>
        <w:t>AT</w:t>
      </w:r>
      <w:r w:rsidRPr="007A2E81">
        <w:rPr>
          <w:rFonts w:ascii="Times New Roman" w:hAnsi="Times New Roman" w:cs="Times New Roman"/>
          <w:sz w:val="24"/>
          <w:szCs w:val="24"/>
        </w:rPr>
        <w:t xml:space="preserve"> wymieniona w  § 9 ust. 4 pkt 2 umowy.</w:t>
      </w:r>
    </w:p>
    <w:p w14:paraId="28193D0E" w14:textId="1731E73C"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14. Wartość maksymalnej zmiany wynagrodzenia, o której mowa w ust.11 ustala się w sposób zgodny z postanowieniami ustawy Prawo Zamówień Publicznych.</w:t>
      </w:r>
    </w:p>
    <w:p w14:paraId="6B48030C" w14:textId="2607E5FB"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15. Uprawnienie żądania zmiany wynagrodzenia wskutek zmiany cen towarów i usług konsumpcyjnych (wzrostu) przysługuje Wykonawcy pod warunkiem złożenia wniosku w tym przedmiocie drugiej stronie w nieprzekraczalnym terminie do 15 lutego 202</w:t>
      </w:r>
      <w:r w:rsidR="004C1CF3" w:rsidRPr="007A2E81">
        <w:rPr>
          <w:rFonts w:ascii="Times New Roman" w:hAnsi="Times New Roman" w:cs="Times New Roman"/>
          <w:sz w:val="24"/>
          <w:szCs w:val="24"/>
        </w:rPr>
        <w:t>8</w:t>
      </w:r>
      <w:r w:rsidRPr="007A2E81">
        <w:rPr>
          <w:rFonts w:ascii="Times New Roman" w:hAnsi="Times New Roman" w:cs="Times New Roman"/>
          <w:sz w:val="24"/>
          <w:szCs w:val="24"/>
        </w:rPr>
        <w:t xml:space="preserve"> r. </w:t>
      </w:r>
    </w:p>
    <w:p w14:paraId="44A9CFB5" w14:textId="0FCA28AF"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16. W przypadku roszczenia Wykonawcy o zmianę wynagrodzenia, o którym mowa w ust.</w:t>
      </w:r>
      <w:r w:rsidR="00216C87" w:rsidRPr="007A2E81">
        <w:rPr>
          <w:rFonts w:ascii="Times New Roman" w:hAnsi="Times New Roman" w:cs="Times New Roman"/>
          <w:sz w:val="24"/>
          <w:szCs w:val="24"/>
        </w:rPr>
        <w:t xml:space="preserve"> </w:t>
      </w:r>
      <w:r w:rsidRPr="007A2E81">
        <w:rPr>
          <w:rFonts w:ascii="Times New Roman" w:hAnsi="Times New Roman" w:cs="Times New Roman"/>
          <w:sz w:val="24"/>
          <w:szCs w:val="24"/>
        </w:rPr>
        <w:t>11 Wykonawca winien doręczyć, z zachowaniem pisemności,  żądanie zmiany wynagrodzenia Zamawiającemu, zawierające co najmniej:</w:t>
      </w:r>
    </w:p>
    <w:p w14:paraId="41921F68"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 wskazanie kwoty żądanej zmiany wynagrodzenia i sposobu jej obliczenia, </w:t>
      </w:r>
    </w:p>
    <w:p w14:paraId="1DCBABA8" w14:textId="2A4221FE"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2) wskazanie składników </w:t>
      </w:r>
      <w:bookmarkStart w:id="79" w:name="_Hlk175136620"/>
      <w:r w:rsidRPr="007A2E81">
        <w:rPr>
          <w:rFonts w:ascii="Times New Roman" w:hAnsi="Times New Roman" w:cs="Times New Roman"/>
          <w:sz w:val="24"/>
          <w:szCs w:val="24"/>
        </w:rPr>
        <w:t>bieżących kosztów utrzymania PSZOK</w:t>
      </w:r>
      <w:bookmarkEnd w:id="79"/>
      <w:r w:rsidRPr="007A2E81">
        <w:rPr>
          <w:rFonts w:ascii="Times New Roman" w:hAnsi="Times New Roman" w:cs="Times New Roman"/>
          <w:sz w:val="24"/>
          <w:szCs w:val="24"/>
        </w:rPr>
        <w:t>, których wysokość uległa lub ulegnie zmianie wskutek wzrostu cen towarów i usług konsumpcyjnych, wskazanie daty, od</w:t>
      </w:r>
      <w:r w:rsidR="00216C87" w:rsidRPr="007A2E81">
        <w:rPr>
          <w:rFonts w:ascii="Times New Roman" w:hAnsi="Times New Roman" w:cs="Times New Roman"/>
          <w:sz w:val="24"/>
          <w:szCs w:val="24"/>
        </w:rPr>
        <w:t> </w:t>
      </w:r>
      <w:r w:rsidRPr="007A2E81">
        <w:rPr>
          <w:rFonts w:ascii="Times New Roman" w:hAnsi="Times New Roman" w:cs="Times New Roman"/>
          <w:sz w:val="24"/>
          <w:szCs w:val="24"/>
        </w:rPr>
        <w:t>której zmiana obowiązuje/będzie obowiązywała oraz wskazanie kwoty tej zmiany</w:t>
      </w:r>
    </w:p>
    <w:p w14:paraId="2984FB76"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3) </w:t>
      </w:r>
      <w:r w:rsidRPr="007A2E81">
        <w:rPr>
          <w:rFonts w:ascii="Times New Roman" w:hAnsi="Times New Roman" w:cs="Times New Roman"/>
          <w:iCs/>
          <w:sz w:val="24"/>
          <w:szCs w:val="24"/>
        </w:rPr>
        <w:t xml:space="preserve">kalkulację (kosztorys) </w:t>
      </w:r>
      <w:bookmarkStart w:id="80" w:name="_Hlk175140919"/>
      <w:r w:rsidRPr="007A2E81">
        <w:rPr>
          <w:rFonts w:ascii="Times New Roman" w:hAnsi="Times New Roman" w:cs="Times New Roman"/>
          <w:iCs/>
          <w:sz w:val="24"/>
          <w:szCs w:val="24"/>
        </w:rPr>
        <w:t>cen jednostkowych netto</w:t>
      </w:r>
      <w:bookmarkEnd w:id="80"/>
      <w:r w:rsidRPr="007A2E81">
        <w:rPr>
          <w:rFonts w:ascii="Times New Roman" w:hAnsi="Times New Roman" w:cs="Times New Roman"/>
          <w:iCs/>
          <w:sz w:val="24"/>
          <w:szCs w:val="24"/>
        </w:rPr>
        <w:t xml:space="preserve">, </w:t>
      </w:r>
      <w:r w:rsidRPr="007A2E81">
        <w:rPr>
          <w:rFonts w:ascii="Times New Roman" w:hAnsi="Times New Roman" w:cs="Times New Roman"/>
          <w:sz w:val="24"/>
          <w:szCs w:val="24"/>
        </w:rPr>
        <w:t xml:space="preserve">których roszczenie o zmianę wynagrodzenia dotyczy, zaktualizowaną poprzez uwzględnienie zmienionych składników bieżących kosztów utrzymania PSZOK, </w:t>
      </w:r>
    </w:p>
    <w:p w14:paraId="6DAFB6E1"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4) kopie dokumentów potwierdzających, że  wzrost cen towarów i usług konsumpcyjnych ma/będzie miał wpływ na wzrost kosztów wykonania zamówienia.</w:t>
      </w:r>
    </w:p>
    <w:p w14:paraId="0907CDDA" w14:textId="33191226"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17. Zmiana wynagrodzenia, o której mowa w ust. 11 wymaga ustalenia bezspornej kwoty</w:t>
      </w:r>
      <w:r w:rsidRPr="007A2E81">
        <w:rPr>
          <w:rFonts w:ascii="Times New Roman" w:hAnsi="Times New Roman" w:cs="Times New Roman"/>
          <w:iCs/>
          <w:sz w:val="24"/>
          <w:szCs w:val="24"/>
        </w:rPr>
        <w:t xml:space="preserve"> zmiany (wzrostu) kosztów</w:t>
      </w:r>
      <w:r w:rsidRPr="007A2E81">
        <w:rPr>
          <w:rFonts w:ascii="Times New Roman" w:hAnsi="Times New Roman" w:cs="Times New Roman"/>
          <w:sz w:val="24"/>
          <w:szCs w:val="24"/>
        </w:rPr>
        <w:t xml:space="preserve"> i obowiązuje od dnia podpisania aneksu, z mocą nie wcześniej, niż od 1 stycznia 202</w:t>
      </w:r>
      <w:r w:rsidR="004C1CF3" w:rsidRPr="007A2E81">
        <w:rPr>
          <w:rFonts w:ascii="Times New Roman" w:hAnsi="Times New Roman" w:cs="Times New Roman"/>
          <w:sz w:val="24"/>
          <w:szCs w:val="24"/>
        </w:rPr>
        <w:t>8</w:t>
      </w:r>
      <w:r w:rsidRPr="007A2E81">
        <w:rPr>
          <w:rFonts w:ascii="Times New Roman" w:hAnsi="Times New Roman" w:cs="Times New Roman"/>
          <w:sz w:val="24"/>
          <w:szCs w:val="24"/>
        </w:rPr>
        <w:t xml:space="preserve"> r., z zastrzeżeniem ust. 18, przy czym Wykonawca jest obowiązany do odpowiedniego skorygowania faktur V</w:t>
      </w:r>
      <w:r w:rsidR="00D429E9" w:rsidRPr="007A2E81">
        <w:rPr>
          <w:rFonts w:ascii="Times New Roman" w:hAnsi="Times New Roman" w:cs="Times New Roman"/>
          <w:sz w:val="24"/>
          <w:szCs w:val="24"/>
        </w:rPr>
        <w:t>AT</w:t>
      </w:r>
      <w:r w:rsidRPr="007A2E81">
        <w:rPr>
          <w:rFonts w:ascii="Times New Roman" w:hAnsi="Times New Roman" w:cs="Times New Roman"/>
          <w:sz w:val="24"/>
          <w:szCs w:val="24"/>
        </w:rPr>
        <w:t xml:space="preserve"> wystawionych za okres </w:t>
      </w:r>
      <w:r w:rsidR="00715DBF" w:rsidRPr="007A2E81">
        <w:rPr>
          <w:rFonts w:ascii="Times New Roman" w:hAnsi="Times New Roman" w:cs="Times New Roman"/>
          <w:sz w:val="24"/>
          <w:szCs w:val="24"/>
        </w:rPr>
        <w:t>objęty zmianą wynagrodzenia niezwłocznie po zawarciu aneksu</w:t>
      </w:r>
      <w:r w:rsidRPr="007A2E81">
        <w:rPr>
          <w:rFonts w:ascii="Times New Roman" w:hAnsi="Times New Roman" w:cs="Times New Roman"/>
          <w:sz w:val="24"/>
          <w:szCs w:val="24"/>
        </w:rPr>
        <w:t>.</w:t>
      </w:r>
    </w:p>
    <w:p w14:paraId="0B70DE45" w14:textId="4CE67136"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18. W przypadku, gdy zmiana składnika bieżących kosztów utrzymania PSZOK obowiązuje/będzie obowiązywała od dnia przypadającego po dniu 1 stycznia 202</w:t>
      </w:r>
      <w:r w:rsidR="004C1CF3" w:rsidRPr="007A2E81">
        <w:rPr>
          <w:rFonts w:ascii="Times New Roman" w:hAnsi="Times New Roman" w:cs="Times New Roman"/>
          <w:sz w:val="24"/>
          <w:szCs w:val="24"/>
        </w:rPr>
        <w:t>8</w:t>
      </w:r>
      <w:r w:rsidRPr="007A2E81">
        <w:rPr>
          <w:rFonts w:ascii="Times New Roman" w:hAnsi="Times New Roman" w:cs="Times New Roman"/>
          <w:sz w:val="24"/>
          <w:szCs w:val="24"/>
        </w:rPr>
        <w:t xml:space="preserve"> r. zmiana wynagrodzenia z tego tytułu przysługuje od dnia zmiany.</w:t>
      </w:r>
    </w:p>
    <w:p w14:paraId="040BA7C8"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19. Strona zgłaszająca żądanie zmiany wynagrodzenia winna wykazać ponad wszelką wątpliwość, że zaistniała zmiana ma bezpośredni wpływ na koszty wykonania zamówienia oraz określić stopień, w jakim wpłynie ona na wysokość wynagrodzenia. </w:t>
      </w:r>
    </w:p>
    <w:p w14:paraId="4E30454C" w14:textId="6D9739D9"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20. Brak możliwości ustalenia bezspornej kwoty zmiany kosztów wykonania zamówienia wskutek</w:t>
      </w:r>
      <w:r w:rsidRPr="007A2E81">
        <w:rPr>
          <w:rFonts w:ascii="Times New Roman" w:eastAsia="Times New Roman" w:hAnsi="Times New Roman" w:cs="Times New Roman"/>
          <w:iCs/>
          <w:sz w:val="24"/>
          <w:szCs w:val="24"/>
          <w:lang w:eastAsia="ar-SA"/>
        </w:rPr>
        <w:t xml:space="preserve"> niewystarczającej szczegółowości </w:t>
      </w:r>
      <w:r w:rsidRPr="007A2E81">
        <w:rPr>
          <w:rFonts w:ascii="Times New Roman" w:hAnsi="Times New Roman" w:cs="Times New Roman"/>
          <w:iCs/>
          <w:sz w:val="24"/>
          <w:szCs w:val="24"/>
        </w:rPr>
        <w:t xml:space="preserve">kalkulacji (kosztorysu) cen jednostkowych netto wskazanych w ofercie lub </w:t>
      </w:r>
      <w:r w:rsidRPr="007A2E81">
        <w:rPr>
          <w:rFonts w:ascii="Times New Roman" w:hAnsi="Times New Roman" w:cs="Times New Roman"/>
          <w:sz w:val="24"/>
          <w:szCs w:val="24"/>
        </w:rPr>
        <w:t>nie przekazania Zamawiającemu informacji lub kopii dokumentów niezbędnych do przeprowadzenia rzetelnej weryfikacji zasadności roszczenia wyklucza możliwość wprowadzenia zmian wynagrodzenia w przypadkach, o których mowa w ust. 2 pkt 2-4 i ust. 11 niniejszego paragrafu.</w:t>
      </w:r>
    </w:p>
    <w:p w14:paraId="2CDF63CE" w14:textId="37BE2028" w:rsidR="00F15EDC" w:rsidRPr="007A2E81" w:rsidRDefault="00F15EDC" w:rsidP="008B0711">
      <w:pPr>
        <w:spacing w:after="0" w:line="240" w:lineRule="auto"/>
        <w:jc w:val="both"/>
        <w:rPr>
          <w:rFonts w:ascii="Times New Roman" w:hAnsi="Times New Roman" w:cs="Times New Roman"/>
          <w:iCs/>
          <w:sz w:val="24"/>
          <w:szCs w:val="24"/>
        </w:rPr>
      </w:pPr>
      <w:r w:rsidRPr="007A2E81">
        <w:rPr>
          <w:rFonts w:ascii="Times New Roman" w:hAnsi="Times New Roman" w:cs="Times New Roman"/>
          <w:sz w:val="24"/>
          <w:szCs w:val="24"/>
        </w:rPr>
        <w:t xml:space="preserve">21. W przypadku, gdy Wykonawca składając Ofertę zastrzegł, że </w:t>
      </w:r>
      <w:bookmarkStart w:id="81" w:name="_Hlk175141254"/>
      <w:r w:rsidRPr="007A2E81">
        <w:rPr>
          <w:rFonts w:ascii="Times New Roman" w:hAnsi="Times New Roman" w:cs="Times New Roman"/>
          <w:sz w:val="24"/>
          <w:szCs w:val="24"/>
        </w:rPr>
        <w:t xml:space="preserve">kalkulacja (kosztorys) </w:t>
      </w:r>
      <w:r w:rsidRPr="007A2E81">
        <w:rPr>
          <w:rFonts w:ascii="Times New Roman" w:hAnsi="Times New Roman" w:cs="Times New Roman"/>
          <w:iCs/>
          <w:sz w:val="24"/>
          <w:szCs w:val="24"/>
        </w:rPr>
        <w:t>cen</w:t>
      </w:r>
      <w:r w:rsidR="000267B3" w:rsidRPr="007A2E81">
        <w:rPr>
          <w:rFonts w:ascii="Times New Roman" w:hAnsi="Times New Roman" w:cs="Times New Roman"/>
          <w:iCs/>
          <w:sz w:val="24"/>
          <w:szCs w:val="24"/>
        </w:rPr>
        <w:t> </w:t>
      </w:r>
      <w:r w:rsidRPr="007A2E81">
        <w:rPr>
          <w:rFonts w:ascii="Times New Roman" w:hAnsi="Times New Roman" w:cs="Times New Roman"/>
          <w:iCs/>
          <w:sz w:val="24"/>
          <w:szCs w:val="24"/>
        </w:rPr>
        <w:t>jednostkowych netto wskazanych w Ofercie</w:t>
      </w:r>
      <w:bookmarkEnd w:id="81"/>
      <w:r w:rsidRPr="007A2E81">
        <w:rPr>
          <w:rFonts w:ascii="Times New Roman" w:hAnsi="Times New Roman" w:cs="Times New Roman"/>
          <w:iCs/>
          <w:sz w:val="24"/>
          <w:szCs w:val="24"/>
        </w:rPr>
        <w:t xml:space="preserve"> nie może być udostępniana, gdyż stanowi tajemnicę przedsiębiorstwa w rozumieniu ustawy o zwalczaniu nieuczciwej konkurencji dokonane w Ofercie zastrzeżenie obejmuje także zaktualizowaną kalkulację (kosztorys) </w:t>
      </w:r>
      <w:r w:rsidRPr="007A2E81">
        <w:rPr>
          <w:rFonts w:ascii="Times New Roman" w:hAnsi="Times New Roman" w:cs="Times New Roman"/>
          <w:iCs/>
          <w:sz w:val="24"/>
          <w:szCs w:val="24"/>
        </w:rPr>
        <w:lastRenderedPageBreak/>
        <w:t>cen</w:t>
      </w:r>
      <w:r w:rsidR="000267B3" w:rsidRPr="007A2E81">
        <w:rPr>
          <w:rFonts w:ascii="Times New Roman" w:hAnsi="Times New Roman" w:cs="Times New Roman"/>
          <w:iCs/>
          <w:sz w:val="24"/>
          <w:szCs w:val="24"/>
        </w:rPr>
        <w:t> </w:t>
      </w:r>
      <w:r w:rsidRPr="007A2E81">
        <w:rPr>
          <w:rFonts w:ascii="Times New Roman" w:hAnsi="Times New Roman" w:cs="Times New Roman"/>
          <w:iCs/>
          <w:sz w:val="24"/>
          <w:szCs w:val="24"/>
        </w:rPr>
        <w:t>jednostkowych netto wskazanych w Ofercie złożoną do celów rozstrzygnięcia roszczenia o</w:t>
      </w:r>
      <w:r w:rsidR="00D429E9" w:rsidRPr="007A2E81">
        <w:rPr>
          <w:rFonts w:ascii="Times New Roman" w:hAnsi="Times New Roman" w:cs="Times New Roman"/>
          <w:iCs/>
          <w:sz w:val="24"/>
          <w:szCs w:val="24"/>
        </w:rPr>
        <w:t> </w:t>
      </w:r>
      <w:r w:rsidRPr="007A2E81">
        <w:rPr>
          <w:rFonts w:ascii="Times New Roman" w:hAnsi="Times New Roman" w:cs="Times New Roman"/>
          <w:iCs/>
          <w:sz w:val="24"/>
          <w:szCs w:val="24"/>
        </w:rPr>
        <w:t>zmianę wynagrodzenia oraz dane pochodzące z tego dokumentu.</w:t>
      </w:r>
    </w:p>
    <w:p w14:paraId="11049E98" w14:textId="724072F2" w:rsidR="00F15EDC" w:rsidRPr="007A2E81" w:rsidRDefault="00F15EDC" w:rsidP="008B0711">
      <w:pPr>
        <w:pStyle w:val="Tekstpodstawowy"/>
        <w:widowControl w:val="0"/>
        <w:suppressAutoHyphens w:val="0"/>
        <w:autoSpaceDN w:val="0"/>
        <w:spacing w:line="240" w:lineRule="auto"/>
        <w:textAlignment w:val="baseline"/>
      </w:pPr>
      <w:r w:rsidRPr="007A2E81">
        <w:t>22. Niedoszacowanie kosztów, pominięcie kosztów oraz brak rozpoznania zakresu przedmiotu umowy na etapie sporządzania Oferty nie</w:t>
      </w:r>
      <w:r w:rsidR="00216C87" w:rsidRPr="007A2E81">
        <w:t xml:space="preserve"> </w:t>
      </w:r>
      <w:r w:rsidRPr="007A2E81">
        <w:t xml:space="preserve">może być podstawą do żądania zmiany wynagrodzenia. </w:t>
      </w:r>
    </w:p>
    <w:p w14:paraId="2318355C" w14:textId="19B2B0E4" w:rsidR="003D5B58" w:rsidRPr="007A2E81" w:rsidRDefault="003D5B58" w:rsidP="008B0711">
      <w:pPr>
        <w:pStyle w:val="Tekstpodstawowy"/>
        <w:widowControl w:val="0"/>
        <w:suppressAutoHyphens w:val="0"/>
        <w:autoSpaceDN w:val="0"/>
        <w:spacing w:line="240" w:lineRule="auto"/>
        <w:textAlignment w:val="baseline"/>
        <w:rPr>
          <w:b/>
          <w:bCs/>
        </w:rPr>
      </w:pPr>
      <w:r w:rsidRPr="007A2E81">
        <w:t>23.</w:t>
      </w:r>
      <w:r w:rsidRPr="007A2E81">
        <w:rPr>
          <w:rFonts w:eastAsiaTheme="minorHAnsi"/>
          <w:lang w:eastAsia="en-US"/>
        </w:rPr>
        <w:t xml:space="preserve"> </w:t>
      </w:r>
      <w:r w:rsidRPr="007A2E81">
        <w:t xml:space="preserve">Wynagrodzenia </w:t>
      </w:r>
      <w:r w:rsidR="008B0711" w:rsidRPr="007A2E81">
        <w:rPr>
          <w:bCs/>
        </w:rPr>
        <w:t xml:space="preserve">za przygotowanie, wytworzenie i dostarczenie materiałów </w:t>
      </w:r>
      <w:proofErr w:type="spellStart"/>
      <w:r w:rsidR="008B0711" w:rsidRPr="007A2E81">
        <w:rPr>
          <w:bCs/>
        </w:rPr>
        <w:t>informacyjno</w:t>
      </w:r>
      <w:proofErr w:type="spellEnd"/>
      <w:r w:rsidR="008B0711" w:rsidRPr="007A2E81">
        <w:rPr>
          <w:bCs/>
        </w:rPr>
        <w:t xml:space="preserve"> – edukacyjnych</w:t>
      </w:r>
      <w:r w:rsidR="008B0711" w:rsidRPr="007A2E81">
        <w:t xml:space="preserve"> oraz </w:t>
      </w:r>
      <w:r w:rsidRPr="007A2E81">
        <w:t xml:space="preserve">za </w:t>
      </w:r>
      <w:r w:rsidR="00042A1D" w:rsidRPr="007A2E81">
        <w:rPr>
          <w:bCs/>
        </w:rPr>
        <w:t>przeprowadzenie</w:t>
      </w:r>
      <w:r w:rsidRPr="007A2E81">
        <w:rPr>
          <w:bCs/>
        </w:rPr>
        <w:t xml:space="preserve"> ekologicznych zajęć edukacyjnych zgodnie z umową</w:t>
      </w:r>
      <w:r w:rsidR="008B0711" w:rsidRPr="007A2E81">
        <w:rPr>
          <w:bCs/>
        </w:rPr>
        <w:t xml:space="preserve">, o których mowa w o których mowa w </w:t>
      </w:r>
      <w:r w:rsidR="008B0711" w:rsidRPr="007A2E81">
        <w:t>§ 9 ust. 2 pkt</w:t>
      </w:r>
      <w:r w:rsidR="008B0711" w:rsidRPr="007A2E81">
        <w:rPr>
          <w:bCs/>
        </w:rPr>
        <w:t xml:space="preserve"> 3-4 i 7-8 umowy </w:t>
      </w:r>
      <w:r w:rsidRPr="007A2E81">
        <w:t>nie podlegają waloryzacji w okresie wykonania zamówienia</w:t>
      </w:r>
      <w:r w:rsidR="006F6C59" w:rsidRPr="007A2E81">
        <w:t>.</w:t>
      </w:r>
    </w:p>
    <w:p w14:paraId="7944EF01" w14:textId="77777777" w:rsidR="00F15EDC" w:rsidRPr="007A2E81" w:rsidRDefault="00F15EDC" w:rsidP="00F15EDC">
      <w:pPr>
        <w:pStyle w:val="NormalnyWeb"/>
        <w:spacing w:before="120" w:beforeAutospacing="0" w:after="0" w:afterAutospacing="0"/>
        <w:jc w:val="center"/>
        <w:rPr>
          <w:b/>
        </w:rPr>
      </w:pPr>
      <w:bookmarkStart w:id="82" w:name="_Hlk37982273"/>
      <w:bookmarkStart w:id="83" w:name="_Hlk108697619"/>
      <w:r w:rsidRPr="007A2E81">
        <w:rPr>
          <w:b/>
        </w:rPr>
        <w:t>§</w:t>
      </w:r>
      <w:bookmarkEnd w:id="82"/>
      <w:r w:rsidRPr="007A2E81">
        <w:rPr>
          <w:b/>
        </w:rPr>
        <w:t xml:space="preserve"> 11.</w:t>
      </w:r>
    </w:p>
    <w:p w14:paraId="6491E5A2" w14:textId="77777777" w:rsidR="00F15EDC" w:rsidRPr="007A2E81" w:rsidRDefault="00F15EDC" w:rsidP="00F15EDC">
      <w:pPr>
        <w:pStyle w:val="NormalnyWeb"/>
        <w:spacing w:before="0" w:beforeAutospacing="0" w:after="0" w:afterAutospacing="0"/>
        <w:jc w:val="center"/>
        <w:rPr>
          <w:bCs/>
        </w:rPr>
      </w:pPr>
      <w:bookmarkStart w:id="84" w:name="_Hlk108697649"/>
      <w:bookmarkEnd w:id="83"/>
      <w:r w:rsidRPr="007A2E81">
        <w:rPr>
          <w:i/>
          <w:iCs/>
        </w:rPr>
        <w:t>Płatność</w:t>
      </w:r>
    </w:p>
    <w:bookmarkEnd w:id="84"/>
    <w:p w14:paraId="02EF0E8D" w14:textId="7A407C5E" w:rsidR="00C000D5" w:rsidRPr="007A2E81" w:rsidRDefault="00F15EDC" w:rsidP="00C000D5">
      <w:pPr>
        <w:pStyle w:val="NormalnyWeb"/>
        <w:spacing w:before="0" w:beforeAutospacing="0" w:after="0" w:afterAutospacing="0"/>
        <w:jc w:val="both"/>
        <w:rPr>
          <w:bCs/>
        </w:rPr>
      </w:pPr>
      <w:r w:rsidRPr="007A2E81">
        <w:rPr>
          <w:bCs/>
        </w:rPr>
        <w:t>1. Zamawiający zapłaci wynagrodzenie Wykonawcy  w terminie ….. dni</w:t>
      </w:r>
      <w:r w:rsidR="00EA7D6C" w:rsidRPr="007A2E81">
        <w:rPr>
          <w:bCs/>
        </w:rPr>
        <w:t xml:space="preserve">  </w:t>
      </w:r>
      <w:r w:rsidR="00EC4271" w:rsidRPr="007A2E81">
        <w:rPr>
          <w:bCs/>
        </w:rPr>
        <w:t xml:space="preserve">od </w:t>
      </w:r>
      <w:r w:rsidR="00074390" w:rsidRPr="007A2E81">
        <w:rPr>
          <w:bCs/>
        </w:rPr>
        <w:t xml:space="preserve">dnia </w:t>
      </w:r>
      <w:r w:rsidR="00BF1C1B" w:rsidRPr="007A2E81">
        <w:rPr>
          <w:bCs/>
        </w:rPr>
        <w:t>udostępnienia</w:t>
      </w:r>
      <w:r w:rsidR="003A4EC5" w:rsidRPr="007A2E81">
        <w:rPr>
          <w:bCs/>
        </w:rPr>
        <w:t xml:space="preserve"> Zamawiającemu </w:t>
      </w:r>
      <w:r w:rsidR="00EC4271" w:rsidRPr="007A2E81">
        <w:rPr>
          <w:bCs/>
        </w:rPr>
        <w:t xml:space="preserve"> </w:t>
      </w:r>
      <w:r w:rsidR="003A4EC5" w:rsidRPr="007A2E81">
        <w:rPr>
          <w:bCs/>
        </w:rPr>
        <w:t xml:space="preserve">ustrukturyzowanej elektronicznej </w:t>
      </w:r>
      <w:r w:rsidR="00EA7D6C" w:rsidRPr="007A2E81">
        <w:rPr>
          <w:bCs/>
        </w:rPr>
        <w:t xml:space="preserve">faktury VAT </w:t>
      </w:r>
      <w:r w:rsidR="00EC4271" w:rsidRPr="007A2E81">
        <w:rPr>
          <w:bCs/>
        </w:rPr>
        <w:t>w</w:t>
      </w:r>
      <w:r w:rsidR="00BF1C1B" w:rsidRPr="007A2E81">
        <w:rPr>
          <w:bCs/>
        </w:rPr>
        <w:t xml:space="preserve"> </w:t>
      </w:r>
      <w:r w:rsidR="00EA7D6C" w:rsidRPr="007A2E81">
        <w:rPr>
          <w:bCs/>
        </w:rPr>
        <w:t>Krajow</w:t>
      </w:r>
      <w:r w:rsidR="00BF1C1B" w:rsidRPr="007A2E81">
        <w:rPr>
          <w:bCs/>
        </w:rPr>
        <w:t>ym</w:t>
      </w:r>
      <w:r w:rsidR="00EA7D6C" w:rsidRPr="007A2E81">
        <w:rPr>
          <w:bCs/>
        </w:rPr>
        <w:t xml:space="preserve"> System</w:t>
      </w:r>
      <w:r w:rsidR="00BF1C1B" w:rsidRPr="007A2E81">
        <w:rPr>
          <w:bCs/>
        </w:rPr>
        <w:t>ie</w:t>
      </w:r>
      <w:r w:rsidR="00EA7D6C" w:rsidRPr="007A2E81">
        <w:rPr>
          <w:bCs/>
        </w:rPr>
        <w:t xml:space="preserve"> e-</w:t>
      </w:r>
      <w:r w:rsidR="00D429E9" w:rsidRPr="007A2E81">
        <w:rPr>
          <w:bCs/>
        </w:rPr>
        <w:t> </w:t>
      </w:r>
      <w:r w:rsidR="00EA7D6C" w:rsidRPr="007A2E81">
        <w:rPr>
          <w:bCs/>
        </w:rPr>
        <w:t>Faktur</w:t>
      </w:r>
      <w:r w:rsidR="00C000D5" w:rsidRPr="007A2E81">
        <w:rPr>
          <w:bCs/>
        </w:rPr>
        <w:t xml:space="preserve"> (dalej: </w:t>
      </w:r>
      <w:proofErr w:type="spellStart"/>
      <w:r w:rsidR="00C000D5" w:rsidRPr="007A2E81">
        <w:rPr>
          <w:bCs/>
        </w:rPr>
        <w:t>KSeF</w:t>
      </w:r>
      <w:proofErr w:type="spellEnd"/>
      <w:r w:rsidR="00C000D5" w:rsidRPr="007A2E81">
        <w:rPr>
          <w:bCs/>
        </w:rPr>
        <w:t>)</w:t>
      </w:r>
      <w:r w:rsidRPr="007A2E81">
        <w:rPr>
          <w:bCs/>
        </w:rPr>
        <w:t xml:space="preserve">,  z zastrzeżeniem ust. </w:t>
      </w:r>
      <w:r w:rsidR="001C1E6A" w:rsidRPr="007A2E81">
        <w:rPr>
          <w:bCs/>
        </w:rPr>
        <w:t>5</w:t>
      </w:r>
      <w:r w:rsidRPr="007A2E81">
        <w:rPr>
          <w:bCs/>
        </w:rPr>
        <w:t>.</w:t>
      </w:r>
      <w:r w:rsidR="00C000D5" w:rsidRPr="007A2E81">
        <w:rPr>
          <w:bCs/>
        </w:rPr>
        <w:t xml:space="preserve"> </w:t>
      </w:r>
    </w:p>
    <w:p w14:paraId="3B4EA788" w14:textId="77777777" w:rsidR="00C000D5" w:rsidRPr="007A2E81" w:rsidRDefault="00C000D5" w:rsidP="00C000D5">
      <w:pPr>
        <w:pStyle w:val="NormalnyWeb"/>
        <w:spacing w:before="0" w:beforeAutospacing="0" w:after="0" w:afterAutospacing="0"/>
        <w:jc w:val="both"/>
        <w:rPr>
          <w:bCs/>
        </w:rPr>
      </w:pPr>
      <w:r w:rsidRPr="007A2E81">
        <w:rPr>
          <w:bCs/>
        </w:rPr>
        <w:t xml:space="preserve">2. Dane Zamawiającego do wystawienia faktury w </w:t>
      </w:r>
      <w:proofErr w:type="spellStart"/>
      <w:r w:rsidRPr="007A2E81">
        <w:rPr>
          <w:bCs/>
        </w:rPr>
        <w:t>KSeF</w:t>
      </w:r>
      <w:proofErr w:type="spellEnd"/>
      <w:r w:rsidRPr="007A2E81">
        <w:rPr>
          <w:bCs/>
        </w:rPr>
        <w:t>:</w:t>
      </w:r>
      <w:r w:rsidRPr="007A2E81">
        <w:t xml:space="preserve"> </w:t>
      </w:r>
    </w:p>
    <w:p w14:paraId="4F619C10" w14:textId="77777777" w:rsidR="00C000D5" w:rsidRPr="007A2E81" w:rsidRDefault="00C000D5" w:rsidP="00C000D5">
      <w:pPr>
        <w:pStyle w:val="NormalnyWeb"/>
        <w:spacing w:before="0" w:beforeAutospacing="0" w:after="0" w:afterAutospacing="0"/>
        <w:jc w:val="both"/>
        <w:rPr>
          <w:bCs/>
        </w:rPr>
      </w:pPr>
      <w:r w:rsidRPr="007A2E81">
        <w:rPr>
          <w:bCs/>
        </w:rPr>
        <w:t>Nabywca: Miasto Mława, ul. Stary Rynek 19, 06-500 Mława, NIP: 5691760034</w:t>
      </w:r>
    </w:p>
    <w:p w14:paraId="00F26516" w14:textId="146B9C66" w:rsidR="00C000D5" w:rsidRPr="007A2E81" w:rsidRDefault="00C000D5" w:rsidP="00F15EDC">
      <w:pPr>
        <w:pStyle w:val="NormalnyWeb"/>
        <w:spacing w:before="0" w:beforeAutospacing="0" w:after="0" w:afterAutospacing="0"/>
        <w:jc w:val="both"/>
        <w:rPr>
          <w:bCs/>
        </w:rPr>
      </w:pPr>
      <w:r w:rsidRPr="007A2E81">
        <w:rPr>
          <w:bCs/>
        </w:rPr>
        <w:t>Podmiot inny: Urząd Miasta Mława, ul. Stary Rynek 19, 06-500 Mława, NIP: 5690005643</w:t>
      </w:r>
      <w:r w:rsidR="00F279BC" w:rsidRPr="007A2E81">
        <w:rPr>
          <w:bCs/>
        </w:rPr>
        <w:t xml:space="preserve"> </w:t>
      </w:r>
      <w:r w:rsidR="006F6C59" w:rsidRPr="007A2E81">
        <w:rPr>
          <w:bCs/>
        </w:rPr>
        <w:t>(„O</w:t>
      </w:r>
      <w:r w:rsidR="00F279BC" w:rsidRPr="007A2E81">
        <w:rPr>
          <w:bCs/>
        </w:rPr>
        <w:t>dbiorca</w:t>
      </w:r>
      <w:r w:rsidR="006F6C59" w:rsidRPr="007A2E81">
        <w:rPr>
          <w:bCs/>
        </w:rPr>
        <w:t>”</w:t>
      </w:r>
      <w:r w:rsidR="00F279BC" w:rsidRPr="007A2E81">
        <w:rPr>
          <w:bCs/>
        </w:rPr>
        <w:t xml:space="preserve"> w przypadku wystawienia faktury poza </w:t>
      </w:r>
      <w:proofErr w:type="spellStart"/>
      <w:r w:rsidR="00F279BC" w:rsidRPr="007A2E81">
        <w:rPr>
          <w:bCs/>
        </w:rPr>
        <w:t>KSeF</w:t>
      </w:r>
      <w:proofErr w:type="spellEnd"/>
      <w:r w:rsidR="00F279BC" w:rsidRPr="007A2E81">
        <w:rPr>
          <w:bCs/>
        </w:rPr>
        <w:t>)</w:t>
      </w:r>
    </w:p>
    <w:p w14:paraId="1C4B1EF7" w14:textId="7A55B256" w:rsidR="00EC4271" w:rsidRPr="007A2E81" w:rsidRDefault="00C000D5" w:rsidP="00216C87">
      <w:pPr>
        <w:pStyle w:val="NormalnyWeb"/>
        <w:spacing w:before="0" w:beforeAutospacing="0" w:after="0" w:afterAutospacing="0"/>
        <w:jc w:val="both"/>
        <w:rPr>
          <w:bCs/>
        </w:rPr>
      </w:pPr>
      <w:r w:rsidRPr="007A2E81">
        <w:rPr>
          <w:bCs/>
        </w:rPr>
        <w:t>3</w:t>
      </w:r>
      <w:r w:rsidR="00F15EDC" w:rsidRPr="007A2E81">
        <w:rPr>
          <w:bCs/>
        </w:rPr>
        <w:t xml:space="preserve">. </w:t>
      </w:r>
      <w:r w:rsidR="00EC4271" w:rsidRPr="007A2E81">
        <w:rPr>
          <w:bCs/>
        </w:rPr>
        <w:t xml:space="preserve">Za datę </w:t>
      </w:r>
      <w:r w:rsidR="00BF1C1B" w:rsidRPr="007A2E81">
        <w:rPr>
          <w:bCs/>
        </w:rPr>
        <w:t>udostępnienia</w:t>
      </w:r>
      <w:r w:rsidR="00EC4271" w:rsidRPr="007A2E81">
        <w:rPr>
          <w:bCs/>
        </w:rPr>
        <w:t xml:space="preserve"> faktury V</w:t>
      </w:r>
      <w:r w:rsidR="00D429E9" w:rsidRPr="007A2E81">
        <w:rPr>
          <w:bCs/>
        </w:rPr>
        <w:t>AT</w:t>
      </w:r>
      <w:r w:rsidR="00EC4271" w:rsidRPr="007A2E81">
        <w:rPr>
          <w:bCs/>
        </w:rPr>
        <w:t xml:space="preserve"> Zamawiającemu uznaje się dzień przydzielenia jej</w:t>
      </w:r>
      <w:r w:rsidR="00D429E9" w:rsidRPr="007A2E81">
        <w:rPr>
          <w:bCs/>
        </w:rPr>
        <w:t> </w:t>
      </w:r>
      <w:r w:rsidR="00EC4271" w:rsidRPr="007A2E81">
        <w:rPr>
          <w:bCs/>
        </w:rPr>
        <w:t xml:space="preserve">unikalnego numeru </w:t>
      </w:r>
      <w:r w:rsidR="00D92ABF" w:rsidRPr="007A2E81">
        <w:rPr>
          <w:bCs/>
        </w:rPr>
        <w:t xml:space="preserve">identyfikacyjnego </w:t>
      </w:r>
      <w:r w:rsidR="003A4EC5" w:rsidRPr="007A2E81">
        <w:rPr>
          <w:bCs/>
        </w:rPr>
        <w:t xml:space="preserve">w </w:t>
      </w:r>
      <w:proofErr w:type="spellStart"/>
      <w:r w:rsidR="00EC4271" w:rsidRPr="007A2E81">
        <w:rPr>
          <w:bCs/>
        </w:rPr>
        <w:t>KSeF</w:t>
      </w:r>
      <w:proofErr w:type="spellEnd"/>
      <w:r w:rsidR="00074390" w:rsidRPr="007A2E81">
        <w:rPr>
          <w:bCs/>
        </w:rPr>
        <w:t>.</w:t>
      </w:r>
    </w:p>
    <w:p w14:paraId="4CFCBFFA" w14:textId="6AE354A2" w:rsidR="00074390" w:rsidRPr="007A2E81" w:rsidRDefault="00C000D5" w:rsidP="00216C87">
      <w:pPr>
        <w:pStyle w:val="NormalnyWeb"/>
        <w:spacing w:before="0" w:beforeAutospacing="0" w:after="0" w:afterAutospacing="0"/>
        <w:jc w:val="both"/>
        <w:rPr>
          <w:bCs/>
        </w:rPr>
      </w:pPr>
      <w:r w:rsidRPr="007A2E81">
        <w:rPr>
          <w:bCs/>
        </w:rPr>
        <w:t>4</w:t>
      </w:r>
      <w:r w:rsidR="00074390" w:rsidRPr="007A2E81">
        <w:rPr>
          <w:bCs/>
        </w:rPr>
        <w:t xml:space="preserve">. W przypadku </w:t>
      </w:r>
      <w:r w:rsidR="0083270B" w:rsidRPr="007A2E81">
        <w:rPr>
          <w:bCs/>
        </w:rPr>
        <w:t xml:space="preserve"> </w:t>
      </w:r>
      <w:r w:rsidR="00BF1C1B" w:rsidRPr="007A2E81">
        <w:rPr>
          <w:bCs/>
        </w:rPr>
        <w:t>dostarczenia faktury V</w:t>
      </w:r>
      <w:r w:rsidR="00D429E9" w:rsidRPr="007A2E81">
        <w:rPr>
          <w:bCs/>
        </w:rPr>
        <w:t>AT</w:t>
      </w:r>
      <w:r w:rsidR="00BF1C1B" w:rsidRPr="007A2E81">
        <w:rPr>
          <w:bCs/>
        </w:rPr>
        <w:t xml:space="preserve"> Zamawiającemu poza systemem </w:t>
      </w:r>
      <w:proofErr w:type="spellStart"/>
      <w:r w:rsidR="00BF1C1B" w:rsidRPr="007A2E81">
        <w:rPr>
          <w:bCs/>
        </w:rPr>
        <w:t>KSeF</w:t>
      </w:r>
      <w:proofErr w:type="spellEnd"/>
      <w:r w:rsidR="00BF1C1B" w:rsidRPr="007A2E81">
        <w:rPr>
          <w:bCs/>
        </w:rPr>
        <w:t xml:space="preserve"> w formie elektronicznej lub papierowej Zamawiający za datę udostępnienia faktury V</w:t>
      </w:r>
      <w:r w:rsidR="00D429E9" w:rsidRPr="007A2E81">
        <w:rPr>
          <w:bCs/>
        </w:rPr>
        <w:t>AT</w:t>
      </w:r>
      <w:r w:rsidR="00BF1C1B" w:rsidRPr="007A2E81">
        <w:rPr>
          <w:bCs/>
        </w:rPr>
        <w:t xml:space="preserve"> uzna datę faktycznego jej doręczenia Zamawiającemu</w:t>
      </w:r>
      <w:r w:rsidR="00831318" w:rsidRPr="007A2E81">
        <w:rPr>
          <w:bCs/>
        </w:rPr>
        <w:t>, przy czy</w:t>
      </w:r>
      <w:r w:rsidR="002F111D" w:rsidRPr="007A2E81">
        <w:rPr>
          <w:bCs/>
        </w:rPr>
        <w:t>m</w:t>
      </w:r>
      <w:r w:rsidR="00831318" w:rsidRPr="007A2E81">
        <w:rPr>
          <w:bCs/>
        </w:rPr>
        <w:t xml:space="preserve"> Zamawiający wymaga</w:t>
      </w:r>
      <w:r w:rsidR="00BF1C1B" w:rsidRPr="007A2E81">
        <w:rPr>
          <w:bCs/>
        </w:rPr>
        <w:t xml:space="preserve"> działani</w:t>
      </w:r>
      <w:r w:rsidR="00831318" w:rsidRPr="007A2E81">
        <w:rPr>
          <w:bCs/>
        </w:rPr>
        <w:t>a</w:t>
      </w:r>
      <w:r w:rsidR="00BF1C1B" w:rsidRPr="007A2E81">
        <w:rPr>
          <w:bCs/>
        </w:rPr>
        <w:t xml:space="preserve"> Wykonawcy w tym przedmiocie</w:t>
      </w:r>
      <w:r w:rsidR="00831318" w:rsidRPr="007A2E81">
        <w:rPr>
          <w:bCs/>
        </w:rPr>
        <w:t xml:space="preserve"> </w:t>
      </w:r>
      <w:r w:rsidR="00BF1C1B" w:rsidRPr="007A2E81">
        <w:rPr>
          <w:bCs/>
        </w:rPr>
        <w:t>zgodne</w:t>
      </w:r>
      <w:r w:rsidR="00831318" w:rsidRPr="007A2E81">
        <w:rPr>
          <w:bCs/>
        </w:rPr>
        <w:t>go</w:t>
      </w:r>
      <w:r w:rsidR="00BF1C1B" w:rsidRPr="007A2E81">
        <w:rPr>
          <w:bCs/>
        </w:rPr>
        <w:t xml:space="preserve"> z przepisami ustawy z dnia 11  marca 2004 r. o</w:t>
      </w:r>
      <w:r w:rsidR="00D429E9" w:rsidRPr="007A2E81">
        <w:rPr>
          <w:bCs/>
        </w:rPr>
        <w:t> </w:t>
      </w:r>
      <w:r w:rsidR="00BF1C1B" w:rsidRPr="007A2E81">
        <w:rPr>
          <w:bCs/>
        </w:rPr>
        <w:t xml:space="preserve">podatku od towarów i usług (Dz.U. z 2025 r. poz. 775 z </w:t>
      </w:r>
      <w:proofErr w:type="spellStart"/>
      <w:r w:rsidR="00BF1C1B" w:rsidRPr="007A2E81">
        <w:rPr>
          <w:bCs/>
        </w:rPr>
        <w:t>późn</w:t>
      </w:r>
      <w:proofErr w:type="spellEnd"/>
      <w:r w:rsidR="00BF1C1B" w:rsidRPr="007A2E81">
        <w:rPr>
          <w:bCs/>
        </w:rPr>
        <w:t>. zm.).</w:t>
      </w:r>
    </w:p>
    <w:p w14:paraId="52010245" w14:textId="4DB213E9" w:rsidR="00BF1C1B" w:rsidRPr="007A2E81" w:rsidRDefault="003C70A2" w:rsidP="00216C87">
      <w:pPr>
        <w:pStyle w:val="NormalnyWeb"/>
        <w:spacing w:before="0" w:beforeAutospacing="0" w:after="0" w:afterAutospacing="0"/>
        <w:jc w:val="both"/>
        <w:rPr>
          <w:bCs/>
        </w:rPr>
      </w:pPr>
      <w:r w:rsidRPr="007A2E81">
        <w:rPr>
          <w:bCs/>
        </w:rPr>
        <w:t>5</w:t>
      </w:r>
      <w:r w:rsidR="00BF1C1B" w:rsidRPr="007A2E81">
        <w:rPr>
          <w:bCs/>
        </w:rPr>
        <w:t xml:space="preserve">. </w:t>
      </w:r>
      <w:r w:rsidR="007910BF" w:rsidRPr="007A2E81">
        <w:rPr>
          <w:bCs/>
        </w:rPr>
        <w:t xml:space="preserve">W przypadku </w:t>
      </w:r>
      <w:r w:rsidR="006D5B01" w:rsidRPr="007A2E81">
        <w:rPr>
          <w:bCs/>
        </w:rPr>
        <w:t xml:space="preserve">wystawienia przez Wykonawcę korygującej </w:t>
      </w:r>
      <w:r w:rsidR="007910BF" w:rsidRPr="007A2E81">
        <w:rPr>
          <w:bCs/>
        </w:rPr>
        <w:t>faktury V</w:t>
      </w:r>
      <w:r w:rsidR="00D429E9" w:rsidRPr="007A2E81">
        <w:rPr>
          <w:bCs/>
        </w:rPr>
        <w:t>AT</w:t>
      </w:r>
      <w:r w:rsidR="007910BF" w:rsidRPr="007A2E81">
        <w:rPr>
          <w:bCs/>
        </w:rPr>
        <w:t xml:space="preserve"> postanowienia ust.</w:t>
      </w:r>
      <w:r w:rsidR="00D429E9" w:rsidRPr="007A2E81">
        <w:rPr>
          <w:bCs/>
        </w:rPr>
        <w:t> </w:t>
      </w:r>
      <w:r w:rsidRPr="007A2E81">
        <w:rPr>
          <w:bCs/>
        </w:rPr>
        <w:t>1-4</w:t>
      </w:r>
      <w:r w:rsidR="007910BF" w:rsidRPr="007A2E81">
        <w:rPr>
          <w:bCs/>
        </w:rPr>
        <w:t xml:space="preserve"> stosuje się odpowiednio.</w:t>
      </w:r>
    </w:p>
    <w:p w14:paraId="3D3532E9" w14:textId="7F0334E6" w:rsidR="001C1E6A" w:rsidRPr="007A2E81" w:rsidRDefault="0042245A" w:rsidP="00216C87">
      <w:pPr>
        <w:pStyle w:val="NormalnyWeb"/>
        <w:spacing w:before="0" w:beforeAutospacing="0" w:after="0" w:afterAutospacing="0"/>
        <w:jc w:val="both"/>
        <w:rPr>
          <w:bCs/>
        </w:rPr>
      </w:pPr>
      <w:r w:rsidRPr="007A2E81">
        <w:rPr>
          <w:bCs/>
        </w:rPr>
        <w:t>6</w:t>
      </w:r>
      <w:r w:rsidR="001C1E6A" w:rsidRPr="007A2E81">
        <w:rPr>
          <w:bCs/>
        </w:rPr>
        <w:t xml:space="preserve">. </w:t>
      </w:r>
      <w:r w:rsidR="00F15EDC" w:rsidRPr="007A2E81">
        <w:rPr>
          <w:bCs/>
        </w:rPr>
        <w:t xml:space="preserve">Uruchomienie biegu dla terminu płatności faktury VAT za dany miesiąc następuje od dnia następującego po dniu </w:t>
      </w:r>
      <w:bookmarkStart w:id="85" w:name="_Hlk236660263"/>
      <w:r w:rsidR="00F15EDC" w:rsidRPr="007A2E81">
        <w:rPr>
          <w:bCs/>
        </w:rPr>
        <w:t>akceptacji Raportu Miesięcznego za ten miesiąc przez Zamawiającego, potwierdzonej podpisaniem protokołu</w:t>
      </w:r>
      <w:bookmarkEnd w:id="85"/>
      <w:r w:rsidR="00F15EDC" w:rsidRPr="007A2E81">
        <w:rPr>
          <w:bCs/>
        </w:rPr>
        <w:t>, zgodnie § 8 ust. 6 Umowy.</w:t>
      </w:r>
      <w:r w:rsidR="001C1E6A" w:rsidRPr="007A2E81">
        <w:rPr>
          <w:bCs/>
        </w:rPr>
        <w:t xml:space="preserve"> </w:t>
      </w:r>
    </w:p>
    <w:p w14:paraId="04B965AE" w14:textId="4A47227B" w:rsidR="00F15EDC" w:rsidRPr="007A2E81" w:rsidRDefault="0042245A" w:rsidP="00216C87">
      <w:pPr>
        <w:pStyle w:val="NormalnyWeb"/>
        <w:spacing w:before="0" w:beforeAutospacing="0" w:after="0" w:afterAutospacing="0"/>
        <w:jc w:val="both"/>
        <w:rPr>
          <w:bCs/>
        </w:rPr>
      </w:pPr>
      <w:r w:rsidRPr="007A2E81">
        <w:rPr>
          <w:bCs/>
        </w:rPr>
        <w:t>7</w:t>
      </w:r>
      <w:r w:rsidR="001C1E6A" w:rsidRPr="007A2E81">
        <w:rPr>
          <w:bCs/>
        </w:rPr>
        <w:t>. W przypadku udostępnienia Zamawiającemu faktury V</w:t>
      </w:r>
      <w:r w:rsidR="00D429E9" w:rsidRPr="007A2E81">
        <w:rPr>
          <w:bCs/>
        </w:rPr>
        <w:t>AT</w:t>
      </w:r>
      <w:r w:rsidR="001C1E6A" w:rsidRPr="007A2E81">
        <w:rPr>
          <w:bCs/>
        </w:rPr>
        <w:t xml:space="preserve"> lub korygującej faktury V</w:t>
      </w:r>
      <w:r w:rsidR="00D429E9" w:rsidRPr="007A2E81">
        <w:rPr>
          <w:bCs/>
        </w:rPr>
        <w:t xml:space="preserve">AT </w:t>
      </w:r>
      <w:r w:rsidR="00EB0FA8" w:rsidRPr="007A2E81">
        <w:rPr>
          <w:bCs/>
        </w:rPr>
        <w:t>za</w:t>
      </w:r>
      <w:r w:rsidR="00D429E9" w:rsidRPr="007A2E81">
        <w:rPr>
          <w:bCs/>
        </w:rPr>
        <w:t> </w:t>
      </w:r>
      <w:r w:rsidR="00EB0FA8" w:rsidRPr="007A2E81">
        <w:rPr>
          <w:bCs/>
        </w:rPr>
        <w:t xml:space="preserve">dany miesiąc po </w:t>
      </w:r>
      <w:r w:rsidRPr="007A2E81">
        <w:rPr>
          <w:bCs/>
        </w:rPr>
        <w:t xml:space="preserve">dniu </w:t>
      </w:r>
      <w:r w:rsidR="00EB0FA8" w:rsidRPr="007A2E81">
        <w:rPr>
          <w:bCs/>
        </w:rPr>
        <w:t>akceptacji Raportu Miesięcznego przez Zamawiającego i podpisaniu protokołu</w:t>
      </w:r>
      <w:r w:rsidR="00EB0FA8" w:rsidRPr="007A2E81">
        <w:rPr>
          <w:rFonts w:asciiTheme="minorHAnsi" w:eastAsiaTheme="minorHAnsi" w:hAnsiTheme="minorHAnsi" w:cstheme="minorBidi"/>
          <w:bCs/>
          <w:sz w:val="22"/>
          <w:szCs w:val="22"/>
          <w:lang w:eastAsia="en-US"/>
        </w:rPr>
        <w:t xml:space="preserve"> odbioru wykonanych usług </w:t>
      </w:r>
      <w:r w:rsidR="00EB0FA8" w:rsidRPr="007A2E81">
        <w:rPr>
          <w:bCs/>
        </w:rPr>
        <w:t xml:space="preserve">za ten miesiąc ust. </w:t>
      </w:r>
      <w:r w:rsidRPr="007A2E81">
        <w:rPr>
          <w:bCs/>
        </w:rPr>
        <w:t>6</w:t>
      </w:r>
      <w:r w:rsidR="00EB0FA8" w:rsidRPr="007A2E81">
        <w:rPr>
          <w:bCs/>
        </w:rPr>
        <w:t xml:space="preserve"> nie stosuje się.</w:t>
      </w:r>
    </w:p>
    <w:p w14:paraId="29B6ED21" w14:textId="0225B23E" w:rsidR="00F15EDC" w:rsidRPr="007A2E81" w:rsidRDefault="0042245A" w:rsidP="00216C87">
      <w:pPr>
        <w:pStyle w:val="NormalnyWeb"/>
        <w:spacing w:before="0" w:beforeAutospacing="0" w:after="0" w:afterAutospacing="0"/>
        <w:jc w:val="both"/>
        <w:rPr>
          <w:bCs/>
        </w:rPr>
      </w:pPr>
      <w:r w:rsidRPr="007A2E81">
        <w:rPr>
          <w:bCs/>
        </w:rPr>
        <w:t>8</w:t>
      </w:r>
      <w:r w:rsidR="00F15EDC" w:rsidRPr="007A2E81">
        <w:rPr>
          <w:bCs/>
        </w:rPr>
        <w:t xml:space="preserve">. Wykonawca </w:t>
      </w:r>
      <w:r w:rsidR="00216C87" w:rsidRPr="007A2E81">
        <w:rPr>
          <w:bCs/>
        </w:rPr>
        <w:t>oświadcza, że jest</w:t>
      </w:r>
      <w:r w:rsidR="00216C87" w:rsidRPr="007A2E81">
        <w:rPr>
          <w:b/>
          <w:bCs/>
        </w:rPr>
        <w:t xml:space="preserve"> czynnym/zwolnionym/niezarejestrowanym</w:t>
      </w:r>
      <w:r w:rsidR="00322BA4" w:rsidRPr="007A2E81">
        <w:rPr>
          <w:b/>
          <w:bCs/>
        </w:rPr>
        <w:t>*</w:t>
      </w:r>
      <w:r w:rsidR="00216C87" w:rsidRPr="007A2E81">
        <w:rPr>
          <w:b/>
          <w:bCs/>
        </w:rPr>
        <w:t xml:space="preserve"> </w:t>
      </w:r>
      <w:r w:rsidR="00216C87" w:rsidRPr="007A2E81">
        <w:rPr>
          <w:bCs/>
        </w:rPr>
        <w:t>płatnikiem podatku VAT</w:t>
      </w:r>
      <w:r w:rsidR="00322BA4" w:rsidRPr="007A2E81">
        <w:rPr>
          <w:bCs/>
        </w:rPr>
        <w:t>.</w:t>
      </w:r>
    </w:p>
    <w:p w14:paraId="69B3CE7F" w14:textId="5E79BE52" w:rsidR="00F15EDC" w:rsidRPr="007A2E81" w:rsidRDefault="0042245A" w:rsidP="00F15EDC">
      <w:pPr>
        <w:pStyle w:val="NormalnyWeb"/>
        <w:spacing w:before="0" w:beforeAutospacing="0" w:after="0" w:afterAutospacing="0"/>
        <w:jc w:val="both"/>
        <w:rPr>
          <w:bCs/>
        </w:rPr>
      </w:pPr>
      <w:r w:rsidRPr="007A2E81">
        <w:rPr>
          <w:bCs/>
        </w:rPr>
        <w:t>9</w:t>
      </w:r>
      <w:r w:rsidR="00F15EDC" w:rsidRPr="007A2E81">
        <w:rPr>
          <w:bCs/>
        </w:rPr>
        <w:t xml:space="preserve">. Wynagrodzenie należne Wykonawcy będzie płatne przelewem na rachunek bankowy Wykonawcy o numerze ……………………………………………….. w banku ……….. </w:t>
      </w:r>
      <w:r w:rsidR="0013232F" w:rsidRPr="007A2E81">
        <w:rPr>
          <w:bCs/>
        </w:rPr>
        <w:t xml:space="preserve">…. </w:t>
      </w:r>
    </w:p>
    <w:p w14:paraId="3205D13A" w14:textId="1EE0DA82" w:rsidR="00F15EDC" w:rsidRPr="007A2E81" w:rsidRDefault="0042245A" w:rsidP="00F15EDC">
      <w:pPr>
        <w:pStyle w:val="NormalnyWeb"/>
        <w:spacing w:before="0" w:beforeAutospacing="0" w:after="0" w:afterAutospacing="0"/>
        <w:jc w:val="both"/>
      </w:pPr>
      <w:r w:rsidRPr="007A2E81">
        <w:t>10</w:t>
      </w:r>
      <w:r w:rsidR="00F15EDC" w:rsidRPr="007A2E81">
        <w:t xml:space="preserve">. Zapłata zostanie dokonana z zastosowaniem mechanizmu podzielonej płatności </w:t>
      </w:r>
      <w:r w:rsidRPr="007A2E81">
        <w:t>(</w:t>
      </w:r>
      <w:r w:rsidR="00F15EDC" w:rsidRPr="007A2E81">
        <w:t>MP</w:t>
      </w:r>
      <w:r w:rsidRPr="007A2E81">
        <w:t>P).</w:t>
      </w:r>
    </w:p>
    <w:p w14:paraId="243877E9" w14:textId="43B2A7BD" w:rsidR="00F15EDC" w:rsidRPr="007A2E81" w:rsidRDefault="006C49B9" w:rsidP="00F15EDC">
      <w:pPr>
        <w:pStyle w:val="NormalnyWeb"/>
        <w:spacing w:before="0" w:beforeAutospacing="0" w:after="0" w:afterAutospacing="0"/>
        <w:jc w:val="both"/>
      </w:pPr>
      <w:r w:rsidRPr="007A2E81">
        <w:t>1</w:t>
      </w:r>
      <w:r w:rsidR="0042245A" w:rsidRPr="007A2E81">
        <w:t>1</w:t>
      </w:r>
      <w:r w:rsidR="00F15EDC" w:rsidRPr="007A2E81">
        <w:t>. Wykonawca oświadcza, że do wskazanego rachunku płatniczego jest prowadzony rachunek VAT.</w:t>
      </w:r>
    </w:p>
    <w:p w14:paraId="255CF751" w14:textId="0D2B6D1F" w:rsidR="00F15EDC" w:rsidRPr="007A2E81" w:rsidRDefault="006C49B9" w:rsidP="00F15EDC">
      <w:pPr>
        <w:pStyle w:val="NormalnyWeb"/>
        <w:spacing w:before="0" w:beforeAutospacing="0" w:after="0" w:afterAutospacing="0"/>
        <w:jc w:val="both"/>
      </w:pPr>
      <w:r w:rsidRPr="007A2E81">
        <w:t>1</w:t>
      </w:r>
      <w:r w:rsidR="0042245A" w:rsidRPr="007A2E81">
        <w:t>2</w:t>
      </w:r>
      <w:r w:rsidR="00F15EDC" w:rsidRPr="007A2E81">
        <w:t>. Wykonawca oświadcza, że wskazany numer rachunku płatniczego jest zgodny z wykazem, o którym mowa w art. 96b ustawy o VAT.</w:t>
      </w:r>
    </w:p>
    <w:p w14:paraId="7A88B7D0" w14:textId="3B0F68BE" w:rsidR="00F15EDC" w:rsidRPr="007A2E81" w:rsidRDefault="006C49B9" w:rsidP="00F15EDC">
      <w:pPr>
        <w:pStyle w:val="NormalnyWeb"/>
        <w:spacing w:before="0" w:beforeAutospacing="0" w:after="0" w:afterAutospacing="0"/>
        <w:jc w:val="both"/>
      </w:pPr>
      <w:r w:rsidRPr="007A2E81">
        <w:t>1</w:t>
      </w:r>
      <w:r w:rsidR="0042245A" w:rsidRPr="007A2E81">
        <w:t>3</w:t>
      </w:r>
      <w:r w:rsidR="00F15EDC" w:rsidRPr="007A2E81">
        <w:t xml:space="preserve">. Wykonawca zobowiązuje się </w:t>
      </w:r>
      <w:r w:rsidR="009A700D" w:rsidRPr="007A2E81">
        <w:t xml:space="preserve">poinformować Zamawiającego pisemnie (bez konieczności aneksowania niniejszej umowy) </w:t>
      </w:r>
      <w:r w:rsidR="00F15EDC" w:rsidRPr="007A2E81">
        <w:t>o ewentualnej zmianie rachunku płatniczego, przy czym dla nowego rachunku płatniczego musi być prowadzony rachunek VAT.</w:t>
      </w:r>
    </w:p>
    <w:p w14:paraId="3976C255" w14:textId="6EF8E797" w:rsidR="006C49B9" w:rsidRPr="007A2E81" w:rsidRDefault="006C49B9" w:rsidP="006C49B9">
      <w:pPr>
        <w:pStyle w:val="NormalnyWeb"/>
        <w:spacing w:before="0" w:beforeAutospacing="0" w:after="0" w:afterAutospacing="0"/>
        <w:jc w:val="both"/>
      </w:pPr>
      <w:r w:rsidRPr="007A2E81">
        <w:t>1</w:t>
      </w:r>
      <w:r w:rsidR="0042245A" w:rsidRPr="007A2E81">
        <w:t>4</w:t>
      </w:r>
      <w:r w:rsidR="00F15EDC" w:rsidRPr="007A2E81">
        <w:t>. Zamawiający oświadcza a Wykonawca przyjmuje do wiadomości, że nie ponosi odpowiedzialności za niedokonanie płatności w terminie, jeżeli zwłoka wyniknie z braku zapewnienia Zamawiającemu możliwości dokonania zapłaty z zastosowaniem mechanizmu podzielonej płatności MPP, w szczególności z powodu braku rachunku VAT do wskazanego przez Wykonawcę rachunku płatniczego.</w:t>
      </w:r>
    </w:p>
    <w:p w14:paraId="69E64047" w14:textId="78887502" w:rsidR="00AB63F3" w:rsidRPr="007A2E81" w:rsidRDefault="006C49B9" w:rsidP="00497AFE">
      <w:pPr>
        <w:pStyle w:val="NormalnyWeb"/>
        <w:spacing w:before="0" w:beforeAutospacing="0" w:after="0" w:afterAutospacing="0"/>
        <w:jc w:val="both"/>
      </w:pPr>
      <w:r w:rsidRPr="007A2E81">
        <w:lastRenderedPageBreak/>
        <w:t>1</w:t>
      </w:r>
      <w:r w:rsidR="0042245A" w:rsidRPr="007A2E81">
        <w:t>5</w:t>
      </w:r>
      <w:r w:rsidRPr="007A2E81">
        <w:t xml:space="preserve">. Za termin zapłaty </w:t>
      </w:r>
      <w:r w:rsidR="0013232F" w:rsidRPr="007A2E81">
        <w:t xml:space="preserve">wynagrodzenia </w:t>
      </w:r>
      <w:r w:rsidRPr="007A2E81">
        <w:t xml:space="preserve">uznaje się dzień, w którym Zamawiający polecił swojemu bankowi dokonanie przelewu </w:t>
      </w:r>
      <w:r w:rsidR="0013232F" w:rsidRPr="007A2E81">
        <w:t>na rachunek bankowy Wykonawcy.</w:t>
      </w:r>
    </w:p>
    <w:p w14:paraId="324B34C7" w14:textId="77777777" w:rsidR="00F131C3" w:rsidRPr="007A2E81" w:rsidRDefault="00F131C3" w:rsidP="00F15EDC">
      <w:pPr>
        <w:pStyle w:val="Bezodstpw"/>
        <w:jc w:val="both"/>
        <w:rPr>
          <w:rFonts w:ascii="Times New Roman" w:hAnsi="Times New Roman" w:cs="Times New Roman"/>
          <w:sz w:val="24"/>
          <w:szCs w:val="24"/>
          <w:u w:val="single"/>
        </w:rPr>
      </w:pPr>
    </w:p>
    <w:p w14:paraId="12F6A468" w14:textId="77777777" w:rsidR="00F15EDC" w:rsidRPr="007A2E81" w:rsidRDefault="00F15EDC" w:rsidP="00F15EDC">
      <w:pPr>
        <w:pStyle w:val="NormalnyWeb"/>
        <w:spacing w:before="120" w:beforeAutospacing="0" w:after="0" w:afterAutospacing="0"/>
        <w:jc w:val="center"/>
        <w:rPr>
          <w:b/>
        </w:rPr>
      </w:pPr>
      <w:r w:rsidRPr="007A2E81">
        <w:rPr>
          <w:b/>
        </w:rPr>
        <w:t>§ 12.</w:t>
      </w:r>
    </w:p>
    <w:p w14:paraId="1B0DE307" w14:textId="77777777" w:rsidR="00F15EDC" w:rsidRPr="007A2E81" w:rsidRDefault="00F15EDC" w:rsidP="00F15EDC">
      <w:pPr>
        <w:pStyle w:val="NormalnyWeb"/>
        <w:spacing w:before="0" w:beforeAutospacing="0" w:after="0" w:afterAutospacing="0"/>
        <w:jc w:val="center"/>
        <w:rPr>
          <w:bCs/>
        </w:rPr>
      </w:pPr>
      <w:r w:rsidRPr="007A2E81">
        <w:rPr>
          <w:i/>
          <w:iCs/>
        </w:rPr>
        <w:t>Zabezpieczenie należytego wykonania umowy</w:t>
      </w:r>
    </w:p>
    <w:p w14:paraId="7ECB54B0" w14:textId="77777777" w:rsidR="00F15EDC" w:rsidRPr="007A2E81" w:rsidRDefault="00F15EDC" w:rsidP="00F15EDC">
      <w:pPr>
        <w:pStyle w:val="NormalnyWeb"/>
        <w:spacing w:before="0" w:beforeAutospacing="0" w:after="0" w:afterAutospacing="0"/>
        <w:jc w:val="both"/>
        <w:rPr>
          <w:bCs/>
        </w:rPr>
      </w:pPr>
      <w:r w:rsidRPr="007A2E81">
        <w:rPr>
          <w:bCs/>
        </w:rPr>
        <w:t>1. Zabezpieczenie należytego wykonania umowy służy pokryciu roszczeń z tytułu niewykonania i nienależytego wykonania umowy oraz pokryciu roszczeń z tytułu rękojmi.</w:t>
      </w:r>
    </w:p>
    <w:p w14:paraId="597CD946" w14:textId="77777777" w:rsidR="00F15EDC" w:rsidRPr="007A2E81" w:rsidRDefault="00F15EDC" w:rsidP="00F15EDC">
      <w:pPr>
        <w:pStyle w:val="NormalnyWeb"/>
        <w:spacing w:before="0" w:beforeAutospacing="0" w:after="0" w:afterAutospacing="0"/>
        <w:jc w:val="both"/>
        <w:rPr>
          <w:bCs/>
        </w:rPr>
      </w:pPr>
      <w:r w:rsidRPr="007A2E81">
        <w:rPr>
          <w:bCs/>
        </w:rPr>
        <w:t xml:space="preserve">2. Wymagana wysokość zabezpieczenia należytego wykonania umowy wynosi 4 % ceny całkowitej przedstawionej w ofercie co stanowi ............................ zł. </w:t>
      </w:r>
    </w:p>
    <w:p w14:paraId="25A83DA7" w14:textId="6C5E66D9" w:rsidR="00F15EDC" w:rsidRPr="007A2E81" w:rsidRDefault="00F15EDC" w:rsidP="00F15EDC">
      <w:pPr>
        <w:pStyle w:val="NormalnyWeb"/>
        <w:spacing w:before="0" w:beforeAutospacing="0" w:after="0" w:afterAutospacing="0"/>
        <w:jc w:val="both"/>
        <w:rPr>
          <w:bCs/>
        </w:rPr>
      </w:pPr>
      <w:r w:rsidRPr="007A2E81">
        <w:rPr>
          <w:bCs/>
        </w:rPr>
        <w:t>3. W przypadku wniesienia zabezpieczenia należytego wykonania umowy postanawia się, że</w:t>
      </w:r>
      <w:r w:rsidR="00C313F1" w:rsidRPr="007A2E81">
        <w:rPr>
          <w:bCs/>
        </w:rPr>
        <w:t> </w:t>
      </w:r>
      <w:r w:rsidRPr="007A2E81">
        <w:rPr>
          <w:bCs/>
        </w:rPr>
        <w:t>100% tj. .................................... zł wniesionego zabezpieczenia gwarantującego zgodne z</w:t>
      </w:r>
      <w:r w:rsidR="00C313F1" w:rsidRPr="007A2E81">
        <w:rPr>
          <w:bCs/>
        </w:rPr>
        <w:t> </w:t>
      </w:r>
      <w:r w:rsidRPr="007A2E81">
        <w:rPr>
          <w:bCs/>
        </w:rPr>
        <w:t xml:space="preserve">umową </w:t>
      </w:r>
      <w:r w:rsidR="009F3332" w:rsidRPr="007A2E81">
        <w:rPr>
          <w:bCs/>
        </w:rPr>
        <w:t xml:space="preserve">wykonanie zamówienia </w:t>
      </w:r>
      <w:r w:rsidRPr="007A2E81">
        <w:rPr>
          <w:bCs/>
        </w:rPr>
        <w:t>zwrócone zostanie w terminie 30 dni od dnia  uznania przez Zamawiającego za</w:t>
      </w:r>
      <w:r w:rsidR="00C313F1" w:rsidRPr="007A2E81">
        <w:rPr>
          <w:bCs/>
        </w:rPr>
        <w:t> </w:t>
      </w:r>
      <w:r w:rsidRPr="007A2E81">
        <w:rPr>
          <w:bCs/>
        </w:rPr>
        <w:t>należycie wykonane, tj. dnia rozliczenia wykonania usługi na zasadach wynikających z § 8 umowy.</w:t>
      </w:r>
    </w:p>
    <w:p w14:paraId="425206BC" w14:textId="77777777" w:rsidR="00F15EDC" w:rsidRPr="007A2E81" w:rsidRDefault="00F15EDC" w:rsidP="00F15EDC">
      <w:pPr>
        <w:pStyle w:val="NormalnyWeb"/>
        <w:spacing w:before="0" w:beforeAutospacing="0" w:after="0" w:afterAutospacing="0"/>
        <w:jc w:val="both"/>
        <w:rPr>
          <w:bCs/>
        </w:rPr>
      </w:pPr>
      <w:r w:rsidRPr="007A2E81">
        <w:rPr>
          <w:bCs/>
        </w:rPr>
        <w:t>4. W przypadku nienależytego wykonania umowy zabezpieczenie wraz z odsetkami staje się własnością Zamawiającego i będzie wykorzystane do zgodnego z umową pokrycia roszczeń.</w:t>
      </w:r>
    </w:p>
    <w:p w14:paraId="5FD936AF" w14:textId="77777777" w:rsidR="00F15EDC" w:rsidRPr="007A2E81" w:rsidRDefault="00F15EDC" w:rsidP="00F15EDC">
      <w:pPr>
        <w:pStyle w:val="NormalnyWeb"/>
        <w:spacing w:before="120" w:beforeAutospacing="0" w:after="0" w:afterAutospacing="0"/>
        <w:jc w:val="center"/>
        <w:rPr>
          <w:b/>
        </w:rPr>
      </w:pPr>
      <w:bookmarkStart w:id="86" w:name="_Hlk109044071"/>
      <w:r w:rsidRPr="007A2E81">
        <w:rPr>
          <w:b/>
        </w:rPr>
        <w:t>§ 1</w:t>
      </w:r>
      <w:bookmarkEnd w:id="86"/>
      <w:r w:rsidRPr="007A2E81">
        <w:rPr>
          <w:b/>
        </w:rPr>
        <w:t>3.</w:t>
      </w:r>
    </w:p>
    <w:p w14:paraId="2B13AFFE" w14:textId="77777777" w:rsidR="00F15EDC" w:rsidRPr="007A2E81" w:rsidRDefault="00F15EDC" w:rsidP="00F15EDC">
      <w:pPr>
        <w:pStyle w:val="NormalnyWeb"/>
        <w:spacing w:before="0" w:beforeAutospacing="0" w:after="0" w:afterAutospacing="0"/>
        <w:jc w:val="center"/>
        <w:rPr>
          <w:bCs/>
        </w:rPr>
      </w:pPr>
      <w:r w:rsidRPr="007A2E81">
        <w:rPr>
          <w:i/>
          <w:iCs/>
        </w:rPr>
        <w:t>Odstąpienie od umowy przez Zamawiającego</w:t>
      </w:r>
    </w:p>
    <w:p w14:paraId="2D5363A3"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1. Zamawiający może odstąpić od umowy, po powzięciu wiadomości o tym, że:</w:t>
      </w:r>
    </w:p>
    <w:p w14:paraId="73223F2D"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1) Wykonawca utracił uprawnienia do wykonywania przedmiotu umowy wynikające z przepisów szczególnych,</w:t>
      </w:r>
    </w:p>
    <w:p w14:paraId="03DE8ED2" w14:textId="3C3520B0" w:rsidR="00F15EDC" w:rsidRPr="007A2E81" w:rsidRDefault="00F15EDC" w:rsidP="00F15EDC">
      <w:pPr>
        <w:pStyle w:val="NormalnyWeb"/>
        <w:tabs>
          <w:tab w:val="left" w:pos="284"/>
        </w:tabs>
        <w:spacing w:before="0" w:beforeAutospacing="0" w:after="0" w:afterAutospacing="0"/>
        <w:jc w:val="both"/>
        <w:rPr>
          <w:bCs/>
        </w:rPr>
      </w:pPr>
      <w:r w:rsidRPr="007A2E81">
        <w:rPr>
          <w:bCs/>
        </w:rPr>
        <w:t>2) Wykonawca nie rozpoczął wykonywania usług w pełnym zakresie objętym umową do dnia 0</w:t>
      </w:r>
      <w:r w:rsidR="00DA0E4A" w:rsidRPr="007A2E81">
        <w:rPr>
          <w:bCs/>
        </w:rPr>
        <w:t>9</w:t>
      </w:r>
      <w:r w:rsidRPr="007A2E81">
        <w:rPr>
          <w:bCs/>
        </w:rPr>
        <w:t>.01.202</w:t>
      </w:r>
      <w:r w:rsidR="00DA0E4A" w:rsidRPr="007A2E81">
        <w:rPr>
          <w:bCs/>
        </w:rPr>
        <w:t>7</w:t>
      </w:r>
      <w:r w:rsidRPr="007A2E81">
        <w:rPr>
          <w:bCs/>
        </w:rPr>
        <w:t xml:space="preserve"> r., </w:t>
      </w:r>
    </w:p>
    <w:p w14:paraId="0C19D04E"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3) Wykonawca zaniechał realizacji umowy, tj. w sposób nieprzerwany nie realizuje jej przez kolejne 7 dni kalendarzowych,</w:t>
      </w:r>
    </w:p>
    <w:p w14:paraId="5558F4C9"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4) Wykonawca zaniechał realizacji umowy w części przedmiotu zamówienia,</w:t>
      </w:r>
    </w:p>
    <w:p w14:paraId="50B3A28D"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5) Wykonawca pomimo uprzednich, pisemnych zastrzeżeń ze strony Zamawiającego, nie wykonuje usług zgodnie z postanowieniami umowy lub w istotny czy uporczywy sposób narusza zobowiązania umowne.</w:t>
      </w:r>
    </w:p>
    <w:p w14:paraId="166FEBC5" w14:textId="322AF3B7" w:rsidR="00F15EDC" w:rsidRPr="007A2E81" w:rsidRDefault="00F15EDC" w:rsidP="00F15EDC">
      <w:pPr>
        <w:pStyle w:val="NormalnyWeb"/>
        <w:tabs>
          <w:tab w:val="left" w:pos="284"/>
        </w:tabs>
        <w:spacing w:before="0" w:beforeAutospacing="0" w:after="0" w:afterAutospacing="0"/>
        <w:jc w:val="both"/>
        <w:rPr>
          <w:bCs/>
        </w:rPr>
      </w:pPr>
      <w:r w:rsidRPr="007A2E81">
        <w:rPr>
          <w:bCs/>
        </w:rPr>
        <w:t>2. W przypadkach wymienionych w ust. 1 Zamawiający może w terminie 7 dni po pisemnym uprzedzeniu</w:t>
      </w:r>
      <w:r w:rsidR="00DA0E4A" w:rsidRPr="007A2E81">
        <w:rPr>
          <w:bCs/>
        </w:rPr>
        <w:t xml:space="preserve"> Wykonawcy</w:t>
      </w:r>
      <w:r w:rsidRPr="007A2E81">
        <w:rPr>
          <w:bCs/>
        </w:rPr>
        <w:t>, przejąć samodzielnie prowadzenie usług określonych niniejszą umową lub powierzyć je innemu podmiotowi, a kosztami tych usług obciąży Wykonawcę.</w:t>
      </w:r>
    </w:p>
    <w:p w14:paraId="5EB4914C" w14:textId="77777777" w:rsidR="00F15EDC" w:rsidRPr="007A2E81" w:rsidRDefault="00F15EDC" w:rsidP="00F15EDC">
      <w:pPr>
        <w:pStyle w:val="NormalnyWeb"/>
        <w:tabs>
          <w:tab w:val="left" w:pos="284"/>
        </w:tabs>
        <w:spacing w:before="0" w:beforeAutospacing="0" w:after="0" w:afterAutospacing="0"/>
        <w:jc w:val="both"/>
        <w:rPr>
          <w:bCs/>
        </w:rPr>
      </w:pPr>
      <w:r w:rsidRPr="007A2E81">
        <w:rPr>
          <w:bCs/>
        </w:rPr>
        <w:t>3.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wykonania części umowy. W tym celu Zamawiający wraz z Wykonawcą winni ustalić wartość faktycznie wykonanych przez Wykonawcę usług, a Wykonawca zobowiązuje się współpracować z Zamawiającym w tym zakresie.</w:t>
      </w:r>
    </w:p>
    <w:p w14:paraId="5036FB4E" w14:textId="77777777" w:rsidR="00F15EDC" w:rsidRPr="007A2E81" w:rsidRDefault="00F15EDC" w:rsidP="00F15EDC">
      <w:pPr>
        <w:pStyle w:val="NormalnyWeb"/>
        <w:spacing w:before="120" w:beforeAutospacing="0" w:after="0" w:afterAutospacing="0"/>
        <w:jc w:val="center"/>
        <w:rPr>
          <w:b/>
        </w:rPr>
      </w:pPr>
      <w:r w:rsidRPr="007A2E81">
        <w:rPr>
          <w:b/>
        </w:rPr>
        <w:t>§ 14.</w:t>
      </w:r>
    </w:p>
    <w:p w14:paraId="6853D259" w14:textId="77777777" w:rsidR="00F15EDC" w:rsidRPr="007A2E81" w:rsidRDefault="00F15EDC" w:rsidP="00F15EDC">
      <w:pPr>
        <w:pStyle w:val="NormalnyWeb"/>
        <w:spacing w:before="0" w:beforeAutospacing="0" w:after="0" w:afterAutospacing="0"/>
        <w:jc w:val="center"/>
        <w:rPr>
          <w:bCs/>
        </w:rPr>
      </w:pPr>
      <w:r w:rsidRPr="007A2E81">
        <w:rPr>
          <w:i/>
          <w:iCs/>
        </w:rPr>
        <w:t>Odstąpienie od umowy przez Wykonawcę</w:t>
      </w:r>
    </w:p>
    <w:p w14:paraId="72B99990" w14:textId="77777777" w:rsidR="00F15EDC" w:rsidRPr="007A2E81" w:rsidRDefault="00F15EDC" w:rsidP="00F15EDC">
      <w:pPr>
        <w:pStyle w:val="NormalnyWeb"/>
        <w:spacing w:before="0" w:beforeAutospacing="0" w:after="0" w:afterAutospacing="0"/>
        <w:jc w:val="both"/>
        <w:rPr>
          <w:bCs/>
        </w:rPr>
      </w:pPr>
      <w:r w:rsidRPr="007A2E81">
        <w:rPr>
          <w:bCs/>
        </w:rPr>
        <w:t>1. Wykonawca może odstąpić od umowy, jeżeli Zamawiający nie dotrzymuje istotnych postanowień umowy, a w szczególności gdy:</w:t>
      </w:r>
    </w:p>
    <w:p w14:paraId="55452578" w14:textId="77777777" w:rsidR="00F15EDC" w:rsidRPr="007A2E81" w:rsidRDefault="00F15EDC" w:rsidP="00F15EDC">
      <w:pPr>
        <w:pStyle w:val="NormalnyWeb"/>
        <w:spacing w:before="0" w:beforeAutospacing="0" w:after="0" w:afterAutospacing="0"/>
        <w:jc w:val="both"/>
        <w:rPr>
          <w:bCs/>
        </w:rPr>
      </w:pPr>
      <w:r w:rsidRPr="007A2E81">
        <w:rPr>
          <w:bCs/>
        </w:rPr>
        <w:t>1) nie wypłaca Wykonawcy wynagrodzenia za wykonane usługi w ciągu 30 dni od upływu terminu płatności ustalonego w umowie,</w:t>
      </w:r>
    </w:p>
    <w:p w14:paraId="58BB45AF" w14:textId="77777777" w:rsidR="00F15EDC" w:rsidRPr="007A2E81" w:rsidRDefault="00F15EDC" w:rsidP="00F15EDC">
      <w:pPr>
        <w:pStyle w:val="NormalnyWeb"/>
        <w:spacing w:before="0" w:beforeAutospacing="0" w:after="0" w:afterAutospacing="0"/>
        <w:jc w:val="both"/>
        <w:rPr>
          <w:bCs/>
        </w:rPr>
      </w:pPr>
      <w:r w:rsidRPr="007A2E81">
        <w:rPr>
          <w:bCs/>
        </w:rPr>
        <w:t>2) odmawia bez uzasadnienia zatwierdzenia protokołu wykonania usług za dany miesiąc rozliczeniowy,</w:t>
      </w:r>
    </w:p>
    <w:p w14:paraId="236D234B" w14:textId="77777777" w:rsidR="00F15EDC" w:rsidRPr="007A2E81" w:rsidRDefault="00F15EDC" w:rsidP="00F15EDC">
      <w:pPr>
        <w:pStyle w:val="NormalnyWeb"/>
        <w:spacing w:before="0" w:beforeAutospacing="0" w:after="0" w:afterAutospacing="0"/>
        <w:jc w:val="both"/>
        <w:rPr>
          <w:bCs/>
        </w:rPr>
      </w:pPr>
      <w:r w:rsidRPr="007A2E81">
        <w:rPr>
          <w:bCs/>
        </w:rPr>
        <w:t>3) zawiadamia Wykonawcę, że w wyniku nieprzewidzianych okoliczności nie będzie mógł pokryć zobowiązania.</w:t>
      </w:r>
    </w:p>
    <w:p w14:paraId="2CEFAA1F" w14:textId="77777777" w:rsidR="00F15EDC" w:rsidRPr="007A2E81" w:rsidRDefault="00F15EDC" w:rsidP="00F15EDC">
      <w:pPr>
        <w:pStyle w:val="NormalnyWeb"/>
        <w:spacing w:before="0" w:beforeAutospacing="0" w:after="0" w:afterAutospacing="0"/>
        <w:jc w:val="both"/>
        <w:rPr>
          <w:bCs/>
        </w:rPr>
      </w:pPr>
      <w:r w:rsidRPr="007A2E81">
        <w:rPr>
          <w:bCs/>
        </w:rPr>
        <w:lastRenderedPageBreak/>
        <w:t>2. Odstąpienie od umowy, o którym mowa w ust.1 należy uzasadnić pisemnie. Jest ono dopiero wtedy skuteczne, jeżeli Wykonawca wyznaczył Zamawiającemu stosowny termin (nie krótszy niż 7 dni) do wypełnienia postanowień umowy i poinformował go, że po bezskutecznym upływie tego terminu odstąpi od umowy.</w:t>
      </w:r>
    </w:p>
    <w:p w14:paraId="015E31BF" w14:textId="77777777" w:rsidR="00F15EDC" w:rsidRPr="007A2E81" w:rsidRDefault="00F15EDC" w:rsidP="00F15EDC">
      <w:pPr>
        <w:pStyle w:val="NormalnyWeb"/>
        <w:spacing w:before="120" w:beforeAutospacing="0" w:after="0" w:afterAutospacing="0"/>
        <w:jc w:val="center"/>
        <w:rPr>
          <w:b/>
        </w:rPr>
      </w:pPr>
      <w:bookmarkStart w:id="87" w:name="_Hlk109051057"/>
      <w:bookmarkStart w:id="88" w:name="_Hlk109293245"/>
      <w:r w:rsidRPr="007A2E81">
        <w:rPr>
          <w:b/>
        </w:rPr>
        <w:t>§</w:t>
      </w:r>
      <w:bookmarkEnd w:id="87"/>
      <w:r w:rsidRPr="007A2E81">
        <w:rPr>
          <w:b/>
        </w:rPr>
        <w:t xml:space="preserve"> 15.</w:t>
      </w:r>
    </w:p>
    <w:bookmarkEnd w:id="88"/>
    <w:p w14:paraId="15A70EA2" w14:textId="77777777" w:rsidR="00F15EDC" w:rsidRPr="007A2E81" w:rsidRDefault="00F15EDC" w:rsidP="00F15EDC">
      <w:pPr>
        <w:pStyle w:val="NormalnyWeb"/>
        <w:spacing w:before="0" w:beforeAutospacing="0" w:after="0" w:afterAutospacing="0"/>
        <w:jc w:val="center"/>
        <w:rPr>
          <w:bCs/>
        </w:rPr>
      </w:pPr>
      <w:r w:rsidRPr="007A2E81">
        <w:rPr>
          <w:i/>
          <w:iCs/>
        </w:rPr>
        <w:t>Odpowiedzialność i kary umowne</w:t>
      </w:r>
    </w:p>
    <w:p w14:paraId="44E910B4" w14:textId="77777777" w:rsidR="00F15EDC" w:rsidRPr="007A2E81" w:rsidRDefault="00F15EDC" w:rsidP="00F15EDC">
      <w:pPr>
        <w:pStyle w:val="NormalnyWeb"/>
        <w:spacing w:before="0" w:beforeAutospacing="0" w:after="0" w:afterAutospacing="0"/>
        <w:jc w:val="both"/>
        <w:rPr>
          <w:lang w:eastAsia="en-US"/>
        </w:rPr>
      </w:pPr>
      <w:r w:rsidRPr="007A2E81">
        <w:t>1.</w:t>
      </w:r>
      <w:r w:rsidRPr="007A2E81">
        <w:rPr>
          <w:b/>
          <w:lang w:eastAsia="en-US"/>
        </w:rPr>
        <w:t xml:space="preserve"> Wykonawca będzie ponosił odpowiedzialność cywilną wobec osób trzecich</w:t>
      </w:r>
      <w:r w:rsidRPr="007A2E81">
        <w:rPr>
          <w:lang w:eastAsia="en-US"/>
        </w:rPr>
        <w:t xml:space="preserve"> za skutki zdarzeń związanych z realizacją umowy lub za brak podjęcia działań, do których był zobowiązany umową, w szczególności za wszelkie wypadki i szkody powstałe w związku z wykonywaniem umowy.</w:t>
      </w:r>
    </w:p>
    <w:p w14:paraId="3C32A30B" w14:textId="77777777" w:rsidR="00F15EDC" w:rsidRPr="007A2E81" w:rsidRDefault="00F15EDC" w:rsidP="00F15EDC">
      <w:pPr>
        <w:pStyle w:val="NormalnyWeb"/>
        <w:spacing w:before="0" w:beforeAutospacing="0" w:after="0" w:afterAutospacing="0"/>
        <w:jc w:val="both"/>
        <w:rPr>
          <w:lang w:eastAsia="en-US"/>
        </w:rPr>
      </w:pPr>
      <w:r w:rsidRPr="007A2E81">
        <w:rPr>
          <w:lang w:eastAsia="en-US"/>
        </w:rPr>
        <w:t>2. Wykonawca zobowiązuje się zwolnić Zamawiającego z odpowiedzialności wobec osób trzecich za szkody powstałe w związku z realizacją umowy, będące następstwem działań lub zaniechań Wykonawcy.</w:t>
      </w:r>
    </w:p>
    <w:p w14:paraId="7DA5B076" w14:textId="77777777" w:rsidR="00F15EDC" w:rsidRPr="007A2E81" w:rsidRDefault="00F15EDC" w:rsidP="00F15EDC">
      <w:pPr>
        <w:pStyle w:val="NormalnyWeb"/>
        <w:spacing w:before="0" w:beforeAutospacing="0" w:after="0" w:afterAutospacing="0"/>
        <w:jc w:val="both"/>
        <w:rPr>
          <w:b/>
          <w:lang w:eastAsia="en-US"/>
        </w:rPr>
      </w:pPr>
      <w:r w:rsidRPr="007A2E81">
        <w:rPr>
          <w:lang w:eastAsia="en-US"/>
        </w:rPr>
        <w:t>3.</w:t>
      </w:r>
      <w:r w:rsidRPr="007A2E81">
        <w:rPr>
          <w:b/>
          <w:bCs/>
          <w:lang w:eastAsia="en-US"/>
        </w:rPr>
        <w:t xml:space="preserve"> </w:t>
      </w:r>
      <w:r w:rsidRPr="007A2E81">
        <w:rPr>
          <w:b/>
          <w:lang w:eastAsia="en-US"/>
        </w:rPr>
        <w:t>Wykonawca jest zobowiązany do zapłaty na rzecz Zamawiającego kary umownej:</w:t>
      </w:r>
    </w:p>
    <w:p w14:paraId="586FAC68" w14:textId="77777777" w:rsidR="00F15EDC" w:rsidRPr="007A2E81" w:rsidRDefault="00F15EDC" w:rsidP="00F15EDC">
      <w:pPr>
        <w:pStyle w:val="NormalnyWeb"/>
        <w:spacing w:before="0" w:beforeAutospacing="0" w:after="0" w:afterAutospacing="0"/>
        <w:jc w:val="both"/>
        <w:rPr>
          <w:rFonts w:eastAsia="Arial"/>
        </w:rPr>
      </w:pPr>
      <w:r w:rsidRPr="007A2E81">
        <w:rPr>
          <w:bCs/>
          <w:lang w:eastAsia="en-US"/>
        </w:rPr>
        <w:t>1)</w:t>
      </w:r>
      <w:r w:rsidRPr="007A2E81">
        <w:rPr>
          <w:rFonts w:eastAsia="Arial"/>
        </w:rPr>
        <w:t xml:space="preserve"> w przypadku rozwiązania umowy z przyczyn leżących po stronie Wykonawcy, w wysokości </w:t>
      </w:r>
      <w:bookmarkStart w:id="89" w:name="_Hlk109121336"/>
      <w:r w:rsidRPr="007A2E81">
        <w:rPr>
          <w:rFonts w:eastAsia="Arial"/>
        </w:rPr>
        <w:t>20% całkowitego maksymalnego zobowiązania Zamawiającego, określonego w § 9 ust. 3;</w:t>
      </w:r>
    </w:p>
    <w:bookmarkEnd w:id="89"/>
    <w:p w14:paraId="4F35F044" w14:textId="67132BF5" w:rsidR="00F15EDC" w:rsidRPr="007A2E81" w:rsidRDefault="00F15EDC" w:rsidP="00F15EDC">
      <w:pPr>
        <w:pStyle w:val="NormalnyWeb"/>
        <w:spacing w:before="0" w:beforeAutospacing="0" w:after="0" w:afterAutospacing="0"/>
        <w:jc w:val="both"/>
        <w:rPr>
          <w:rFonts w:eastAsia="Arial"/>
          <w:bCs/>
        </w:rPr>
      </w:pPr>
      <w:r w:rsidRPr="007A2E81">
        <w:rPr>
          <w:rFonts w:eastAsia="Arial"/>
        </w:rPr>
        <w:t xml:space="preserve">2) </w:t>
      </w:r>
      <w:r w:rsidRPr="007A2E81">
        <w:rPr>
          <w:rFonts w:eastAsia="Arial"/>
          <w:bCs/>
        </w:rPr>
        <w:t>w przypadku odstąpienia przez Wykonawcę od umowy z przyczyn niezawinionych przez Zamawiającego w wysokości 20% całkowitego maksymalnego zobowiązania</w:t>
      </w:r>
      <w:r w:rsidR="00E96D41" w:rsidRPr="007A2E81">
        <w:rPr>
          <w:rFonts w:eastAsia="Arial"/>
          <w:bCs/>
        </w:rPr>
        <w:t xml:space="preserve"> </w:t>
      </w:r>
      <w:r w:rsidRPr="007A2E81">
        <w:rPr>
          <w:rFonts w:eastAsia="Arial"/>
          <w:bCs/>
        </w:rPr>
        <w:t xml:space="preserve">Zamawiającego, określonego w </w:t>
      </w:r>
      <w:bookmarkStart w:id="90" w:name="_Hlk60175621"/>
      <w:r w:rsidRPr="007A2E81">
        <w:rPr>
          <w:rFonts w:eastAsia="Arial"/>
          <w:bCs/>
        </w:rPr>
        <w:t>§ 9 ust. 3</w:t>
      </w:r>
      <w:bookmarkEnd w:id="90"/>
      <w:r w:rsidRPr="007A2E81">
        <w:rPr>
          <w:rFonts w:eastAsia="Arial"/>
          <w:bCs/>
        </w:rPr>
        <w:t>;</w:t>
      </w:r>
    </w:p>
    <w:p w14:paraId="634F3C6A" w14:textId="30D2CDC0" w:rsidR="00F15EDC" w:rsidRPr="007A2E81" w:rsidRDefault="00F15EDC" w:rsidP="00F15EDC">
      <w:pPr>
        <w:pStyle w:val="NormalnyWeb"/>
        <w:spacing w:before="0" w:beforeAutospacing="0" w:after="0" w:afterAutospacing="0"/>
        <w:jc w:val="both"/>
        <w:rPr>
          <w:bCs/>
        </w:rPr>
      </w:pPr>
      <w:r w:rsidRPr="007A2E81">
        <w:rPr>
          <w:bCs/>
          <w:lang w:eastAsia="en-US"/>
        </w:rPr>
        <w:t xml:space="preserve">3) </w:t>
      </w:r>
      <w:r w:rsidRPr="007A2E81">
        <w:rPr>
          <w:bCs/>
        </w:rPr>
        <w:t>w wysokości 1 000,00 zł, za każdy przypadek niedopełnienia określonego w § 6 ust. 1 wymogu zatrudniania do realizacji zamówienia pracowników świadczących pracę na podstawie umowy o pracę. Kara umowna będzie nakładana tyle razy ile razy Zamawiający stwierdzi, że</w:t>
      </w:r>
      <w:r w:rsidR="000267B3" w:rsidRPr="007A2E81">
        <w:rPr>
          <w:bCs/>
        </w:rPr>
        <w:t> </w:t>
      </w:r>
      <w:r w:rsidRPr="007A2E81">
        <w:rPr>
          <w:bCs/>
        </w:rPr>
        <w:t>do</w:t>
      </w:r>
      <w:r w:rsidR="000267B3" w:rsidRPr="007A2E81">
        <w:rPr>
          <w:bCs/>
        </w:rPr>
        <w:t> </w:t>
      </w:r>
      <w:r w:rsidRPr="007A2E81">
        <w:rPr>
          <w:bCs/>
        </w:rPr>
        <w:t>wykonywania zamówienia Wykonawca skierował osoby nie zatrudnione na podstawie umowy o pracę, nawet jeśli kolejny stwierdzony przypadek będzie dotyczy tej samej osoby;</w:t>
      </w:r>
    </w:p>
    <w:p w14:paraId="71CD94EF" w14:textId="77777777" w:rsidR="00F15EDC" w:rsidRPr="007A2E81" w:rsidRDefault="00F15EDC" w:rsidP="00F15EDC">
      <w:pPr>
        <w:pStyle w:val="NormalnyWeb"/>
        <w:spacing w:before="0" w:beforeAutospacing="0" w:after="0" w:afterAutospacing="0"/>
        <w:jc w:val="both"/>
        <w:rPr>
          <w:bCs/>
        </w:rPr>
      </w:pPr>
      <w:r w:rsidRPr="007A2E81">
        <w:rPr>
          <w:bCs/>
        </w:rPr>
        <w:t xml:space="preserve">4) w wysokości 500,00 zł za każdy stwierdzony przypadek nie przyjęcia w PSZOK odpadów komunalnych lub odpadów budowlanych i rozbiórkowych z gospodarstw domowych od właściciela nieruchomości lub choćby części tych odpadów, pomimo istniejącego po stronie właściciela nieruchomości uprawnienia do przekazania tych odpadów w PSZOK i dostarczenia ich w odpowiednim stanie (selektywnie zebrane), </w:t>
      </w:r>
    </w:p>
    <w:p w14:paraId="76D77A46" w14:textId="77777777" w:rsidR="00F15EDC" w:rsidRPr="007A2E81" w:rsidRDefault="00F15EDC" w:rsidP="00F15EDC">
      <w:pPr>
        <w:pStyle w:val="NormalnyWeb"/>
        <w:spacing w:before="0" w:beforeAutospacing="0" w:after="0" w:afterAutospacing="0"/>
        <w:jc w:val="both"/>
        <w:rPr>
          <w:bCs/>
        </w:rPr>
      </w:pPr>
      <w:r w:rsidRPr="007A2E81">
        <w:rPr>
          <w:bCs/>
        </w:rPr>
        <w:t>5) w wysokości 500,00 zł za każdy dzień braku dostępności PSZOK w czasie ustalonym umową bez wiedzy i zgody Zamawiającego,</w:t>
      </w:r>
    </w:p>
    <w:p w14:paraId="437ACD89" w14:textId="02B726E5" w:rsidR="00F15EDC" w:rsidRPr="007A2E81" w:rsidRDefault="00F15EDC" w:rsidP="00F15EDC">
      <w:pPr>
        <w:pStyle w:val="NormalnyWeb"/>
        <w:spacing w:before="0" w:beforeAutospacing="0" w:after="0" w:afterAutospacing="0"/>
        <w:jc w:val="both"/>
        <w:rPr>
          <w:bCs/>
        </w:rPr>
      </w:pPr>
      <w:r w:rsidRPr="007A2E81">
        <w:rPr>
          <w:bCs/>
        </w:rPr>
        <w:t xml:space="preserve">6) w wysokości 1 000,00 zł za zmianę </w:t>
      </w:r>
      <w:r w:rsidR="00D1713B" w:rsidRPr="007A2E81">
        <w:rPr>
          <w:bCs/>
        </w:rPr>
        <w:t xml:space="preserve">godzin </w:t>
      </w:r>
      <w:r w:rsidRPr="007A2E81">
        <w:rPr>
          <w:bCs/>
        </w:rPr>
        <w:t>dostępności PSZOK bez wiedzy i zgody Zamawiającego,</w:t>
      </w:r>
    </w:p>
    <w:p w14:paraId="592BCF38" w14:textId="56C3B6A8" w:rsidR="00F15EDC" w:rsidRPr="007A2E81" w:rsidRDefault="00F15EDC" w:rsidP="00F15EDC">
      <w:pPr>
        <w:pStyle w:val="NormalnyWeb"/>
        <w:spacing w:before="0" w:beforeAutospacing="0" w:after="0" w:afterAutospacing="0"/>
        <w:jc w:val="both"/>
        <w:rPr>
          <w:bCs/>
        </w:rPr>
      </w:pPr>
      <w:r w:rsidRPr="007A2E81">
        <w:rPr>
          <w:bCs/>
        </w:rPr>
        <w:t>7)</w:t>
      </w:r>
      <w:bookmarkStart w:id="91" w:name="_Hlk60174618"/>
      <w:r w:rsidRPr="007A2E81">
        <w:rPr>
          <w:bCs/>
        </w:rPr>
        <w:t xml:space="preserve"> w wysokości 100 zł za każdy dzień opóźnienia w dostarczeniu Zamawiającemu informacji o których mowa w §2 ust.6 pkt 1-5 umowy, przy czym kara ma zastosowanie do każdej</w:t>
      </w:r>
      <w:r w:rsidR="006F7399" w:rsidRPr="007A2E81">
        <w:rPr>
          <w:bCs/>
        </w:rPr>
        <w:t xml:space="preserve"> z</w:t>
      </w:r>
      <w:r w:rsidR="000267B3" w:rsidRPr="007A2E81">
        <w:rPr>
          <w:bCs/>
        </w:rPr>
        <w:t> </w:t>
      </w:r>
      <w:r w:rsidR="006F7399" w:rsidRPr="007A2E81">
        <w:rPr>
          <w:bCs/>
        </w:rPr>
        <w:t>wymaganych</w:t>
      </w:r>
      <w:r w:rsidRPr="007A2E81">
        <w:rPr>
          <w:bCs/>
        </w:rPr>
        <w:t> informacji odrębnie,</w:t>
      </w:r>
    </w:p>
    <w:p w14:paraId="00B97801" w14:textId="3C23708B" w:rsidR="00F15EDC" w:rsidRPr="007A2E81" w:rsidRDefault="00F15EDC" w:rsidP="00F15EDC">
      <w:pPr>
        <w:pStyle w:val="NormalnyWeb"/>
        <w:spacing w:before="0" w:beforeAutospacing="0" w:after="0" w:afterAutospacing="0"/>
        <w:jc w:val="both"/>
        <w:rPr>
          <w:bCs/>
        </w:rPr>
      </w:pPr>
      <w:r w:rsidRPr="007A2E81">
        <w:rPr>
          <w:bCs/>
        </w:rPr>
        <w:t>8)</w:t>
      </w:r>
      <w:r w:rsidRPr="007A2E81">
        <w:rPr>
          <w:rFonts w:eastAsia="Calibri"/>
          <w:lang w:eastAsia="en-US"/>
        </w:rPr>
        <w:t xml:space="preserve"> </w:t>
      </w:r>
      <w:r w:rsidRPr="007A2E81">
        <w:rPr>
          <w:bCs/>
        </w:rPr>
        <w:t>w wysokości 1 000,00 zł za każdy przypadek nie przekazania Zamawiającemu</w:t>
      </w:r>
      <w:r w:rsidR="00A16D84" w:rsidRPr="007A2E81">
        <w:rPr>
          <w:bCs/>
        </w:rPr>
        <w:t>,</w:t>
      </w:r>
      <w:r w:rsidRPr="007A2E81">
        <w:rPr>
          <w:bCs/>
        </w:rPr>
        <w:t xml:space="preserve"> </w:t>
      </w:r>
      <w:r w:rsidR="00A16D84" w:rsidRPr="007A2E81">
        <w:rPr>
          <w:bCs/>
        </w:rPr>
        <w:t xml:space="preserve">bez odrębnego wezwania,  </w:t>
      </w:r>
      <w:r w:rsidRPr="007A2E81">
        <w:rPr>
          <w:bCs/>
        </w:rPr>
        <w:t>informacji o odstępstwie w wykonywaniu zamówienia, o której mowa w § 2 ust. 6 pkt 4 umowy;</w:t>
      </w:r>
    </w:p>
    <w:p w14:paraId="663D7DFA" w14:textId="561DBC0B" w:rsidR="00F15EDC" w:rsidRPr="007A2E81" w:rsidRDefault="00F15EDC" w:rsidP="00F15EDC">
      <w:pPr>
        <w:pStyle w:val="NormalnyWeb"/>
        <w:spacing w:before="0" w:beforeAutospacing="0" w:after="0" w:afterAutospacing="0"/>
        <w:jc w:val="both"/>
        <w:rPr>
          <w:bCs/>
        </w:rPr>
      </w:pPr>
      <w:r w:rsidRPr="007A2E81">
        <w:rPr>
          <w:bCs/>
        </w:rPr>
        <w:t xml:space="preserve">9) w wysokości 2 000,00 zł za każdy przypadek nie przekazania informacji, kopii dokumentów lub nagrań z monitoringu wizyjnego związanych z realizacją umowy w terminie, o którym mowa w § 2 ust. 7 </w:t>
      </w:r>
      <w:r w:rsidR="00A16D84" w:rsidRPr="007A2E81">
        <w:rPr>
          <w:bCs/>
        </w:rPr>
        <w:t>u</w:t>
      </w:r>
      <w:r w:rsidRPr="007A2E81">
        <w:rPr>
          <w:bCs/>
        </w:rPr>
        <w:t>mowy</w:t>
      </w:r>
      <w:r w:rsidRPr="007A2E81">
        <w:t xml:space="preserve"> </w:t>
      </w:r>
      <w:r w:rsidRPr="007A2E81">
        <w:rPr>
          <w:bCs/>
        </w:rPr>
        <w:t>oraz za każdy przypadek przekazania niekompletnych nagrań lub nagrań w stanie uniemożliwiającym odtworzenie lub nagrań w niskiej jakości uniemożliwiającej Zamawiającemu weryfikację</w:t>
      </w:r>
      <w:r w:rsidR="00A16D84" w:rsidRPr="007A2E81">
        <w:rPr>
          <w:bCs/>
        </w:rPr>
        <w:t xml:space="preserve"> </w:t>
      </w:r>
      <w:r w:rsidRPr="007A2E81">
        <w:rPr>
          <w:bCs/>
        </w:rPr>
        <w:t>;</w:t>
      </w:r>
    </w:p>
    <w:bookmarkEnd w:id="91"/>
    <w:p w14:paraId="6016C1D3" w14:textId="74F54ECF" w:rsidR="00F15EDC" w:rsidRPr="007A2E81" w:rsidRDefault="00F15EDC" w:rsidP="00F15EDC">
      <w:pPr>
        <w:pStyle w:val="NormalnyWeb"/>
        <w:spacing w:before="0" w:beforeAutospacing="0" w:after="0" w:afterAutospacing="0"/>
        <w:jc w:val="both"/>
        <w:rPr>
          <w:bCs/>
        </w:rPr>
      </w:pPr>
      <w:r w:rsidRPr="007A2E81">
        <w:rPr>
          <w:bCs/>
        </w:rPr>
        <w:t xml:space="preserve">10) w wysokości 1 000,00 zł za nieprzekazanie Zamawiającemu w terminie ustalonym umową informacji o próbie nieuprawnionego przekazania odpadów do PSZOK </w:t>
      </w:r>
      <w:r w:rsidR="00A16D84" w:rsidRPr="007A2E81">
        <w:rPr>
          <w:bCs/>
        </w:rPr>
        <w:t xml:space="preserve">zgodnie z </w:t>
      </w:r>
      <w:r w:rsidRPr="007A2E81">
        <w:rPr>
          <w:bCs/>
        </w:rPr>
        <w:t>§ 2 ust. 10 umowy;</w:t>
      </w:r>
    </w:p>
    <w:p w14:paraId="6416B76F" w14:textId="77777777" w:rsidR="00F15EDC" w:rsidRPr="007A2E81" w:rsidRDefault="00F15EDC" w:rsidP="00F15EDC">
      <w:pPr>
        <w:pStyle w:val="NormalnyWeb"/>
        <w:spacing w:before="0" w:beforeAutospacing="0" w:after="0" w:afterAutospacing="0"/>
        <w:jc w:val="both"/>
        <w:rPr>
          <w:bCs/>
        </w:rPr>
      </w:pPr>
      <w:r w:rsidRPr="007A2E81">
        <w:rPr>
          <w:bCs/>
        </w:rPr>
        <w:t>11) w wysokości 5 000,00 zł za każdy przypadek złamania przez Wykonawcę zakazu mieszania selektywnie zebranych odpadów;</w:t>
      </w:r>
    </w:p>
    <w:p w14:paraId="5687F9DC" w14:textId="57716F97" w:rsidR="00F15EDC" w:rsidRPr="007A2E81" w:rsidRDefault="00F15EDC" w:rsidP="00F15EDC">
      <w:pPr>
        <w:pStyle w:val="NormalnyWeb"/>
        <w:spacing w:before="0" w:beforeAutospacing="0" w:after="0" w:afterAutospacing="0"/>
        <w:jc w:val="both"/>
        <w:rPr>
          <w:bCs/>
        </w:rPr>
      </w:pPr>
      <w:r w:rsidRPr="007A2E81">
        <w:rPr>
          <w:bCs/>
        </w:rPr>
        <w:lastRenderedPageBreak/>
        <w:t xml:space="preserve">12) </w:t>
      </w:r>
      <w:bookmarkStart w:id="92" w:name="_Hlk38124576"/>
      <w:r w:rsidRPr="007A2E81">
        <w:rPr>
          <w:bCs/>
        </w:rPr>
        <w:t xml:space="preserve">w wysokości 1 000,00 zł za nie przedłożenie </w:t>
      </w:r>
      <w:r w:rsidR="00934581" w:rsidRPr="007A2E81">
        <w:rPr>
          <w:bCs/>
        </w:rPr>
        <w:t xml:space="preserve">w terminie ustalonym umową </w:t>
      </w:r>
      <w:r w:rsidRPr="007A2E81">
        <w:rPr>
          <w:bCs/>
        </w:rPr>
        <w:t>Zamawiającemu kopii Polisy OC i/lub dowodu wpłaty ubezpieczenia dla udokumentowania ciągłości ubezpieczenia w przypadku wygaśnięcia Polisy w trakcie realizacji umowy</w:t>
      </w:r>
      <w:bookmarkEnd w:id="92"/>
      <w:r w:rsidRPr="007A2E81">
        <w:rPr>
          <w:bCs/>
        </w:rPr>
        <w:t xml:space="preserve"> (§ 5 umowy); </w:t>
      </w:r>
    </w:p>
    <w:p w14:paraId="39895346" w14:textId="77777777" w:rsidR="00F15EDC" w:rsidRPr="007A2E81" w:rsidRDefault="00F15EDC" w:rsidP="00F15EDC">
      <w:pPr>
        <w:pStyle w:val="NormalnyWeb"/>
        <w:spacing w:before="0" w:beforeAutospacing="0" w:after="0" w:afterAutospacing="0"/>
        <w:jc w:val="both"/>
        <w:rPr>
          <w:bCs/>
        </w:rPr>
      </w:pPr>
      <w:r w:rsidRPr="007A2E81">
        <w:rPr>
          <w:bCs/>
        </w:rPr>
        <w:t xml:space="preserve">13) w wysokości 1 000,00 zł za każdy dzień opóźnienia w przedłożeniu Zamawiającemu wpisu do rejestru, potwierdzającego posiadanie uprawnień niezbędnych do prowadzenia działalności w zakresie objętym zamówieniem, zgodnie z </w:t>
      </w:r>
      <w:bookmarkStart w:id="93" w:name="_Hlk60229650"/>
      <w:r w:rsidRPr="007A2E81">
        <w:rPr>
          <w:bCs/>
        </w:rPr>
        <w:t>§ 2 ust. 9 umowy</w:t>
      </w:r>
      <w:bookmarkEnd w:id="93"/>
      <w:r w:rsidRPr="007A2E81">
        <w:rPr>
          <w:bCs/>
        </w:rPr>
        <w:t>;</w:t>
      </w:r>
    </w:p>
    <w:p w14:paraId="644C82EA" w14:textId="24D23764" w:rsidR="00F15EDC" w:rsidRPr="007A2E81" w:rsidRDefault="00F15EDC" w:rsidP="00F15EDC">
      <w:pPr>
        <w:pStyle w:val="NormalnyWeb"/>
        <w:spacing w:before="0" w:beforeAutospacing="0" w:after="0" w:afterAutospacing="0"/>
        <w:jc w:val="both"/>
        <w:rPr>
          <w:bCs/>
        </w:rPr>
      </w:pPr>
      <w:r w:rsidRPr="007A2E81">
        <w:rPr>
          <w:bCs/>
        </w:rPr>
        <w:t xml:space="preserve">14) w wysokości </w:t>
      </w:r>
      <w:r w:rsidR="00522E29" w:rsidRPr="007A2E81">
        <w:rPr>
          <w:bCs/>
        </w:rPr>
        <w:t>3</w:t>
      </w:r>
      <w:r w:rsidRPr="007A2E81">
        <w:rPr>
          <w:bCs/>
        </w:rPr>
        <w:t>00,00 zł za każdy dzień zwłoki  w przekazaniu Zamawiającemu Raportów Miesięcznych w stosunku do terminu ustalonego postanowieniami § 8 ust. 1 Umowy;</w:t>
      </w:r>
    </w:p>
    <w:p w14:paraId="664726B8" w14:textId="3563AD78" w:rsidR="00F15EDC" w:rsidRPr="007A2E81" w:rsidRDefault="00F15EDC" w:rsidP="00F15EDC">
      <w:pPr>
        <w:pStyle w:val="NormalnyWeb"/>
        <w:spacing w:before="0" w:beforeAutospacing="0" w:after="0" w:afterAutospacing="0"/>
        <w:jc w:val="both"/>
        <w:rPr>
          <w:bCs/>
        </w:rPr>
      </w:pPr>
      <w:r w:rsidRPr="007A2E81">
        <w:rPr>
          <w:bCs/>
        </w:rPr>
        <w:t>15)</w:t>
      </w:r>
      <w:r w:rsidR="00A21F14" w:rsidRPr="007A2E81">
        <w:rPr>
          <w:bCs/>
        </w:rPr>
        <w:t xml:space="preserve"> </w:t>
      </w:r>
      <w:r w:rsidRPr="007A2E81">
        <w:rPr>
          <w:bCs/>
        </w:rPr>
        <w:t>w wysokości 1 000,00 zł za udaremnienie odbioru odpadów z PSZOK w terminie ustalonym uprzednio z podmiotem odbierającym odpady, z którym Zamawiający zawrze umowę w tym przedmiocie;</w:t>
      </w:r>
    </w:p>
    <w:p w14:paraId="227F2C0F" w14:textId="03C9EF74" w:rsidR="00AF038D" w:rsidRPr="007A2E81" w:rsidRDefault="00F15EDC" w:rsidP="00F15EDC">
      <w:pPr>
        <w:pStyle w:val="NormalnyWeb"/>
        <w:spacing w:before="0" w:beforeAutospacing="0" w:after="0" w:afterAutospacing="0"/>
        <w:jc w:val="both"/>
        <w:rPr>
          <w:bCs/>
        </w:rPr>
      </w:pPr>
      <w:r w:rsidRPr="007A2E81">
        <w:rPr>
          <w:bCs/>
        </w:rPr>
        <w:t>16) w wysokości 500,00 zł za każdy stwierdzony przez Zamawiającego przypadek przepełnienia kontenerów/pojemników/boksów w PSZOK;</w:t>
      </w:r>
    </w:p>
    <w:p w14:paraId="3AA9CA57" w14:textId="582EE748" w:rsidR="005A301E" w:rsidRPr="007A2E81" w:rsidRDefault="00F15EDC" w:rsidP="00F15EDC">
      <w:pPr>
        <w:pStyle w:val="NormalnyWeb"/>
        <w:spacing w:before="0" w:beforeAutospacing="0" w:after="0" w:afterAutospacing="0"/>
        <w:jc w:val="both"/>
        <w:rPr>
          <w:bCs/>
        </w:rPr>
      </w:pPr>
      <w:r w:rsidRPr="007A2E81">
        <w:rPr>
          <w:bCs/>
        </w:rPr>
        <w:t>17)</w:t>
      </w:r>
      <w:r w:rsidR="00B867CC" w:rsidRPr="007A2E81">
        <w:rPr>
          <w:bCs/>
        </w:rPr>
        <w:t xml:space="preserve"> </w:t>
      </w:r>
      <w:r w:rsidR="005A301E" w:rsidRPr="007A2E81">
        <w:rPr>
          <w:bCs/>
        </w:rPr>
        <w:t xml:space="preserve">w wysokości 15 000, 00 zł za niewykonanie </w:t>
      </w:r>
      <w:r w:rsidR="00EA35A2" w:rsidRPr="007A2E81">
        <w:rPr>
          <w:bCs/>
        </w:rPr>
        <w:t>lub wykonanie niezgodn</w:t>
      </w:r>
      <w:r w:rsidR="00512972" w:rsidRPr="007A2E81">
        <w:rPr>
          <w:bCs/>
        </w:rPr>
        <w:t>i</w:t>
      </w:r>
      <w:r w:rsidR="00EA35A2" w:rsidRPr="007A2E81">
        <w:rPr>
          <w:bCs/>
        </w:rPr>
        <w:t xml:space="preserve">e z umową </w:t>
      </w:r>
      <w:r w:rsidR="005A301E" w:rsidRPr="007A2E81">
        <w:rPr>
          <w:bCs/>
        </w:rPr>
        <w:t xml:space="preserve">zadania polegającego na przygotowaniu, wytworzeniu i dostarczeniu materiałów </w:t>
      </w:r>
      <w:proofErr w:type="spellStart"/>
      <w:r w:rsidR="005A301E" w:rsidRPr="007A2E81">
        <w:rPr>
          <w:bCs/>
        </w:rPr>
        <w:t>informacyjno</w:t>
      </w:r>
      <w:proofErr w:type="spellEnd"/>
      <w:r w:rsidR="005A301E" w:rsidRPr="007A2E81">
        <w:rPr>
          <w:bCs/>
        </w:rPr>
        <w:t xml:space="preserve"> – edukacyjnych w  terminie ustalonym umową, kara ma zastosowanie w każdym roku realizacji zamówienia odrębnie;</w:t>
      </w:r>
    </w:p>
    <w:p w14:paraId="4C860331" w14:textId="5B280CD6" w:rsidR="00AF038D" w:rsidRPr="007A2E81" w:rsidRDefault="00B13B74" w:rsidP="00F15EDC">
      <w:pPr>
        <w:pStyle w:val="NormalnyWeb"/>
        <w:spacing w:before="0" w:beforeAutospacing="0" w:after="0" w:afterAutospacing="0"/>
        <w:jc w:val="both"/>
        <w:rPr>
          <w:bCs/>
        </w:rPr>
      </w:pPr>
      <w:r w:rsidRPr="007A2E81">
        <w:rPr>
          <w:bCs/>
        </w:rPr>
        <w:t xml:space="preserve">18) </w:t>
      </w:r>
      <w:r w:rsidR="005A301E" w:rsidRPr="007A2E81">
        <w:rPr>
          <w:bCs/>
        </w:rPr>
        <w:t>w wysokości 20 000,00 zł za niewykonanie lub wykonanie niezgodne z umową zadania polegającego na przeprowadzeniu ekologicznych zajęć edukacyjnych dla uczniów klas IV-VI szkół podstawowych prowadzonych przez Miasto Mława,</w:t>
      </w:r>
      <w:r w:rsidR="005A301E" w:rsidRPr="007A2E81">
        <w:rPr>
          <w:rFonts w:asciiTheme="minorHAnsi" w:eastAsiaTheme="minorHAnsi" w:hAnsiTheme="minorHAnsi" w:cstheme="minorBidi"/>
          <w:bCs/>
          <w:sz w:val="22"/>
          <w:szCs w:val="22"/>
          <w:lang w:eastAsia="en-US"/>
        </w:rPr>
        <w:t xml:space="preserve"> </w:t>
      </w:r>
      <w:r w:rsidR="005A301E" w:rsidRPr="007A2E81">
        <w:rPr>
          <w:bCs/>
        </w:rPr>
        <w:t>kara ma zastosowanie w każdym roku realizacji zamówienia odrębnie;</w:t>
      </w:r>
    </w:p>
    <w:p w14:paraId="4DC2498A" w14:textId="0E0E6CF9" w:rsidR="00FA4985" w:rsidRPr="007A2E81" w:rsidRDefault="00FA4985" w:rsidP="00FA4985">
      <w:pPr>
        <w:pStyle w:val="NormalnyWeb"/>
        <w:spacing w:before="0" w:beforeAutospacing="0" w:after="0" w:afterAutospacing="0"/>
        <w:jc w:val="both"/>
        <w:rPr>
          <w:bCs/>
        </w:rPr>
      </w:pPr>
      <w:r w:rsidRPr="007A2E81">
        <w:rPr>
          <w:bCs/>
        </w:rPr>
        <w:t>1</w:t>
      </w:r>
      <w:r w:rsidR="00EA35A2" w:rsidRPr="007A2E81">
        <w:rPr>
          <w:bCs/>
        </w:rPr>
        <w:t>9</w:t>
      </w:r>
      <w:r w:rsidRPr="007A2E81">
        <w:rPr>
          <w:bCs/>
        </w:rPr>
        <w:t>) za nieprzedłożenie do zaakceptowania projektu umowy o podwykonawstwo lub projektu jej zmiany w wysokości 1</w:t>
      </w:r>
      <w:r w:rsidR="009E44C4" w:rsidRPr="007A2E81">
        <w:rPr>
          <w:bCs/>
        </w:rPr>
        <w:t xml:space="preserve"> 000,00 zł</w:t>
      </w:r>
      <w:r w:rsidR="00103532" w:rsidRPr="007A2E81">
        <w:rPr>
          <w:bCs/>
        </w:rPr>
        <w:t>;</w:t>
      </w:r>
    </w:p>
    <w:p w14:paraId="318C0AE0" w14:textId="2DCDCF20" w:rsidR="00FA4985" w:rsidRPr="007A2E81" w:rsidRDefault="00EA35A2" w:rsidP="00FA4985">
      <w:pPr>
        <w:pStyle w:val="NormalnyWeb"/>
        <w:spacing w:before="0" w:beforeAutospacing="0" w:after="0" w:afterAutospacing="0"/>
        <w:jc w:val="both"/>
        <w:rPr>
          <w:bCs/>
        </w:rPr>
      </w:pPr>
      <w:r w:rsidRPr="007A2E81">
        <w:rPr>
          <w:bCs/>
        </w:rPr>
        <w:t>20</w:t>
      </w:r>
      <w:r w:rsidR="00FA4985" w:rsidRPr="007A2E81">
        <w:rPr>
          <w:bCs/>
        </w:rPr>
        <w:t>) za nieprzedłożenie poświadczonej za zgodność z oryginałem kopii umowy o podwykonawstwo lub jej zmiany w wysokości 1</w:t>
      </w:r>
      <w:r w:rsidR="009E44C4" w:rsidRPr="007A2E81">
        <w:rPr>
          <w:bCs/>
        </w:rPr>
        <w:t>0 000,00 zł</w:t>
      </w:r>
      <w:r w:rsidR="00103532" w:rsidRPr="007A2E81">
        <w:rPr>
          <w:bCs/>
        </w:rPr>
        <w:t>;</w:t>
      </w:r>
    </w:p>
    <w:p w14:paraId="648A01C0" w14:textId="65036658" w:rsidR="00FA4985" w:rsidRPr="007A2E81" w:rsidRDefault="00FA4985" w:rsidP="00FA4985">
      <w:pPr>
        <w:pStyle w:val="NormalnyWeb"/>
        <w:spacing w:before="0" w:beforeAutospacing="0" w:after="0" w:afterAutospacing="0"/>
        <w:jc w:val="both"/>
        <w:rPr>
          <w:bCs/>
        </w:rPr>
      </w:pPr>
      <w:r w:rsidRPr="007A2E81">
        <w:rPr>
          <w:bCs/>
        </w:rPr>
        <w:t>2</w:t>
      </w:r>
      <w:r w:rsidR="00EA35A2" w:rsidRPr="007A2E81">
        <w:rPr>
          <w:bCs/>
        </w:rPr>
        <w:t>1</w:t>
      </w:r>
      <w:r w:rsidRPr="007A2E81">
        <w:rPr>
          <w:bCs/>
        </w:rPr>
        <w:t xml:space="preserve">) za brak zmiany umowy o podwykonawstwo w zakresie terminu płatności w wysokości </w:t>
      </w:r>
      <w:r w:rsidR="009E44C4" w:rsidRPr="007A2E81">
        <w:rPr>
          <w:bCs/>
        </w:rPr>
        <w:t>10 000,00 zł</w:t>
      </w:r>
      <w:r w:rsidR="00103532" w:rsidRPr="007A2E81">
        <w:rPr>
          <w:bCs/>
        </w:rPr>
        <w:t>;</w:t>
      </w:r>
    </w:p>
    <w:p w14:paraId="0E56F6B1" w14:textId="4142E015" w:rsidR="001802EF" w:rsidRPr="007A2E81" w:rsidRDefault="009E44C4" w:rsidP="00FA4985">
      <w:pPr>
        <w:pStyle w:val="NormalnyWeb"/>
        <w:spacing w:before="0" w:beforeAutospacing="0" w:after="0" w:afterAutospacing="0"/>
        <w:jc w:val="both"/>
        <w:rPr>
          <w:bCs/>
        </w:rPr>
      </w:pPr>
      <w:r w:rsidRPr="007A2E81">
        <w:rPr>
          <w:bCs/>
        </w:rPr>
        <w:t>2</w:t>
      </w:r>
      <w:r w:rsidR="00EA35A2" w:rsidRPr="007A2E81">
        <w:rPr>
          <w:bCs/>
        </w:rPr>
        <w:t>2</w:t>
      </w:r>
      <w:r w:rsidRPr="007A2E81">
        <w:rPr>
          <w:bCs/>
        </w:rPr>
        <w:t>) za nieprzekazanie Zamawiającemu informacji o rozwiązaniu umowy o podwykonawstwo w terminie ustalonym umową</w:t>
      </w:r>
      <w:r w:rsidR="001649CC" w:rsidRPr="007A2E81">
        <w:rPr>
          <w:bCs/>
        </w:rPr>
        <w:t xml:space="preserve"> w wysokości 10 000,00 zł</w:t>
      </w:r>
      <w:r w:rsidR="00103532" w:rsidRPr="007A2E81">
        <w:rPr>
          <w:bCs/>
        </w:rPr>
        <w:t>;</w:t>
      </w:r>
    </w:p>
    <w:p w14:paraId="5DEAF49C" w14:textId="74829FCD" w:rsidR="001802EF" w:rsidRPr="007A2E81" w:rsidRDefault="00EA35A2" w:rsidP="00FA4985">
      <w:pPr>
        <w:pStyle w:val="NormalnyWeb"/>
        <w:spacing w:before="0" w:beforeAutospacing="0" w:after="0" w:afterAutospacing="0"/>
        <w:jc w:val="both"/>
        <w:rPr>
          <w:bCs/>
        </w:rPr>
      </w:pPr>
      <w:r w:rsidRPr="007A2E81">
        <w:rPr>
          <w:bCs/>
        </w:rPr>
        <w:t>23</w:t>
      </w:r>
      <w:r w:rsidR="00B13B74" w:rsidRPr="007A2E81">
        <w:rPr>
          <w:bCs/>
        </w:rPr>
        <w:t>)</w:t>
      </w:r>
      <w:r w:rsidR="001802EF" w:rsidRPr="007A2E81">
        <w:rPr>
          <w:bCs/>
        </w:rPr>
        <w:t xml:space="preserve">w wysokości </w:t>
      </w:r>
      <w:r w:rsidRPr="007A2E81">
        <w:rPr>
          <w:bCs/>
        </w:rPr>
        <w:t>3</w:t>
      </w:r>
      <w:r w:rsidR="001802EF" w:rsidRPr="007A2E81">
        <w:rPr>
          <w:bCs/>
        </w:rPr>
        <w:t>00,00 zł za każde inne, niewymienione w pkt 1-</w:t>
      </w:r>
      <w:r w:rsidRPr="007A2E81">
        <w:rPr>
          <w:bCs/>
        </w:rPr>
        <w:t>22</w:t>
      </w:r>
      <w:r w:rsidR="001802EF" w:rsidRPr="007A2E81">
        <w:rPr>
          <w:bCs/>
        </w:rPr>
        <w:t xml:space="preserve"> odstępstwo od warunków ustalonych umową i SWZ w realizacji zamówienia, kara ma zastosowanie do każdego zdarzenia odrębnie</w:t>
      </w:r>
      <w:r w:rsidR="00103532" w:rsidRPr="007A2E81">
        <w:rPr>
          <w:bCs/>
        </w:rPr>
        <w:t>.</w:t>
      </w:r>
    </w:p>
    <w:p w14:paraId="47A950E8" w14:textId="046F1B54" w:rsidR="00F15EDC" w:rsidRPr="007A2E81" w:rsidRDefault="00F15EDC" w:rsidP="00F15EDC">
      <w:pPr>
        <w:pStyle w:val="NormalnyWeb"/>
        <w:spacing w:before="0" w:beforeAutospacing="0" w:after="0" w:afterAutospacing="0"/>
        <w:jc w:val="both"/>
        <w:rPr>
          <w:bCs/>
        </w:rPr>
      </w:pPr>
      <w:r w:rsidRPr="007A2E81">
        <w:rPr>
          <w:bCs/>
        </w:rPr>
        <w:t>4. Górny limit kar umownych, do naliczenia których uprawniony jest Zamawiający wynosi 20% całkowitego maksymalnego zobowiązania brutto</w:t>
      </w:r>
      <w:r w:rsidR="00F43080" w:rsidRPr="007A2E81">
        <w:rPr>
          <w:bCs/>
        </w:rPr>
        <w:t xml:space="preserve"> </w:t>
      </w:r>
      <w:r w:rsidRPr="007A2E81">
        <w:rPr>
          <w:bCs/>
        </w:rPr>
        <w:t>Zamawiającego, określonego w § 9 ust. 3.</w:t>
      </w:r>
    </w:p>
    <w:p w14:paraId="4591BB15" w14:textId="77777777" w:rsidR="00F15EDC" w:rsidRPr="007A2E81" w:rsidRDefault="00F15EDC" w:rsidP="00F15EDC">
      <w:pPr>
        <w:pStyle w:val="NormalnyWeb"/>
        <w:spacing w:before="0" w:beforeAutospacing="0" w:after="0" w:afterAutospacing="0"/>
        <w:jc w:val="both"/>
        <w:rPr>
          <w:rFonts w:eastAsia="Arial"/>
          <w:b/>
          <w:bCs/>
        </w:rPr>
      </w:pPr>
      <w:r w:rsidRPr="007A2E81">
        <w:rPr>
          <w:rFonts w:eastAsia="Arial"/>
          <w:bCs/>
        </w:rPr>
        <w:t xml:space="preserve">5. </w:t>
      </w:r>
      <w:r w:rsidRPr="007A2E81">
        <w:rPr>
          <w:bCs/>
        </w:rPr>
        <w:t>W przypadkach wymienionych w ust. 3 Wykonawca wystawi fakturę na 100% wynagrodzenia umownego, a Zamawiający przedstawi pisemne obliczenie kar umownych, o które pomniejszy wynagrodzenie, w formie potrącenia z zastrzeżeniem ust. 6.</w:t>
      </w:r>
    </w:p>
    <w:p w14:paraId="02C2F690" w14:textId="2AF1AE0E" w:rsidR="00F15EDC" w:rsidRPr="007A2E81" w:rsidRDefault="00F15EDC" w:rsidP="00F15EDC">
      <w:pPr>
        <w:pStyle w:val="NormalnyWeb"/>
        <w:spacing w:before="0" w:beforeAutospacing="0" w:after="0" w:afterAutospacing="0"/>
        <w:jc w:val="both"/>
        <w:rPr>
          <w:bCs/>
        </w:rPr>
      </w:pPr>
      <w:r w:rsidRPr="007A2E81">
        <w:rPr>
          <w:bCs/>
        </w:rPr>
        <w:t>6. Jeżeli wynagrodzenie Wykonawcy jest niższe, niż wyliczona do potrącenia kara umowna, Wykonawca zobowiązuje się tę różnicę dopłacić dokonując przelewu na rachunek bankowy Zamawiającego. Jeżeli zobowiązanie z tytułu wynagrodzenia na rzecz Wykonawcy zostało już spełnione i nie ma możliwości dokonania potrącenia tytułem kary umownej Wykonawca zobowiązuje się dokonać wpłaty kwoty tej kary na rachunek bankowy wskazany przez Zamawiającego.</w:t>
      </w:r>
      <w:r w:rsidR="00B13B74" w:rsidRPr="007A2E81">
        <w:rPr>
          <w:bCs/>
        </w:rPr>
        <w:t xml:space="preserve"> Termin </w:t>
      </w:r>
      <w:r w:rsidR="000101EE" w:rsidRPr="007A2E81">
        <w:rPr>
          <w:bCs/>
        </w:rPr>
        <w:t>płatności ww.</w:t>
      </w:r>
      <w:r w:rsidR="00B13B74" w:rsidRPr="007A2E81">
        <w:rPr>
          <w:bCs/>
        </w:rPr>
        <w:t xml:space="preserve"> należności z tytułu kar umownych - 7 dni od otrzymania not księgowych </w:t>
      </w:r>
      <w:r w:rsidR="000101EE" w:rsidRPr="007A2E81">
        <w:rPr>
          <w:bCs/>
        </w:rPr>
        <w:t>od Zamawiającego.</w:t>
      </w:r>
    </w:p>
    <w:p w14:paraId="0C79B54D" w14:textId="77777777" w:rsidR="00F15EDC" w:rsidRPr="007A2E81" w:rsidRDefault="00F15EDC" w:rsidP="00F15EDC">
      <w:pPr>
        <w:pStyle w:val="NormalnyWeb"/>
        <w:spacing w:before="0" w:beforeAutospacing="0" w:after="0" w:afterAutospacing="0"/>
        <w:jc w:val="both"/>
        <w:rPr>
          <w:bCs/>
        </w:rPr>
      </w:pPr>
      <w:r w:rsidRPr="007A2E81">
        <w:rPr>
          <w:bCs/>
        </w:rPr>
        <w:t>7. Zamawiający zastrzega sobie prawo dochodzenia odszkodowania uzupełniającego na zasadach określonych w Kodeksie cywilnym.</w:t>
      </w:r>
    </w:p>
    <w:p w14:paraId="342D0D4A" w14:textId="77777777" w:rsidR="00F15EDC" w:rsidRPr="007A2E81" w:rsidRDefault="00F15EDC" w:rsidP="00F15EDC">
      <w:pPr>
        <w:pStyle w:val="NormalnyWeb"/>
        <w:spacing w:before="0" w:beforeAutospacing="0" w:after="0" w:afterAutospacing="0"/>
        <w:jc w:val="both"/>
        <w:rPr>
          <w:bCs/>
        </w:rPr>
      </w:pPr>
      <w:bookmarkStart w:id="94" w:name="_Hlk109293273"/>
      <w:r w:rsidRPr="007A2E81">
        <w:rPr>
          <w:bCs/>
        </w:rPr>
        <w:t>8. Zamawiający zobowiązuje się zapłacić Wykonawcy:</w:t>
      </w:r>
    </w:p>
    <w:p w14:paraId="3F6390D6" w14:textId="77777777" w:rsidR="00F15EDC" w:rsidRPr="007A2E81" w:rsidRDefault="00F15EDC" w:rsidP="00F15EDC">
      <w:pPr>
        <w:pStyle w:val="NormalnyWeb"/>
        <w:spacing w:before="0" w:beforeAutospacing="0" w:after="0" w:afterAutospacing="0"/>
        <w:jc w:val="both"/>
        <w:rPr>
          <w:bCs/>
        </w:rPr>
      </w:pPr>
      <w:r w:rsidRPr="007A2E81">
        <w:rPr>
          <w:bCs/>
        </w:rPr>
        <w:t>1) ustawowe odsetki w przypadku zwłoki w uregulowaniu wynagrodzenia, o którym mowa w § 9 Umowy, w wykonaniu pisemnego wezwania od Wykonawcy,</w:t>
      </w:r>
    </w:p>
    <w:p w14:paraId="69B83ED7" w14:textId="09201787" w:rsidR="00F15EDC" w:rsidRPr="007A2E81" w:rsidRDefault="00F15EDC" w:rsidP="00F15EDC">
      <w:pPr>
        <w:pStyle w:val="NormalnyWeb"/>
        <w:spacing w:before="0" w:beforeAutospacing="0" w:after="0" w:afterAutospacing="0"/>
        <w:jc w:val="both"/>
        <w:rPr>
          <w:bCs/>
        </w:rPr>
      </w:pPr>
      <w:r w:rsidRPr="007A2E81">
        <w:rPr>
          <w:bCs/>
        </w:rPr>
        <w:lastRenderedPageBreak/>
        <w:t xml:space="preserve">2) karę umowną – 10% kwoty brutto określonej w </w:t>
      </w:r>
      <w:bookmarkStart w:id="95" w:name="_Hlk60222765"/>
      <w:r w:rsidRPr="007A2E81">
        <w:rPr>
          <w:bCs/>
        </w:rPr>
        <w:t xml:space="preserve">§ 9 ust. 3 </w:t>
      </w:r>
      <w:bookmarkEnd w:id="95"/>
      <w:r w:rsidRPr="007A2E81">
        <w:rPr>
          <w:bCs/>
        </w:rPr>
        <w:t>Umowy za odstąpienie od umowy z przyczyn zawinionych przez Zamawiającego, z wyjątkiem sytuacji przewidzianej w art. 456 ust. 1 pkt 1</w:t>
      </w:r>
      <w:r w:rsidR="007D3B6C" w:rsidRPr="007A2E81">
        <w:rPr>
          <w:bCs/>
        </w:rPr>
        <w:t xml:space="preserve">ustawy PZP </w:t>
      </w:r>
      <w:r w:rsidRPr="007A2E81">
        <w:rPr>
          <w:bCs/>
        </w:rPr>
        <w:t xml:space="preserve">, po uprzednim pisemnym wezwaniu z uzasadnieniem od Wykonawcy. </w:t>
      </w:r>
    </w:p>
    <w:bookmarkEnd w:id="94"/>
    <w:p w14:paraId="5C4F9F36" w14:textId="77777777"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9. Odpowiedzialność stron wyłączona zostaje w przypadkach odstępstw od ustaleń umowy wskutek zdarzeń, których nie można było uniknąć, a które spowodowane zostały siłą wyższą o charakterze zewnętrznym, do których zalicza się:</w:t>
      </w:r>
    </w:p>
    <w:p w14:paraId="759BC40A" w14:textId="199589CD"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1) obostrzenia wprowadzone w związku ze złym stanem epidemiologicznym spowodowanym  epidemiami lub pandemiami;</w:t>
      </w:r>
    </w:p>
    <w:p w14:paraId="73BCA346" w14:textId="7A058F4B"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2) nagłe sytuacje wywołane siłami przyrody (</w:t>
      </w:r>
      <w:r w:rsidR="00486568" w:rsidRPr="007A2E81">
        <w:rPr>
          <w:rFonts w:ascii="Times New Roman" w:hAnsi="Times New Roman" w:cs="Times New Roman"/>
          <w:sz w:val="24"/>
          <w:szCs w:val="24"/>
          <w:lang w:eastAsia="pl-PL"/>
        </w:rPr>
        <w:t xml:space="preserve">w szczególności: </w:t>
      </w:r>
      <w:r w:rsidRPr="007A2E81">
        <w:rPr>
          <w:rFonts w:ascii="Times New Roman" w:hAnsi="Times New Roman" w:cs="Times New Roman"/>
          <w:sz w:val="24"/>
          <w:szCs w:val="24"/>
          <w:lang w:eastAsia="pl-PL"/>
        </w:rPr>
        <w:t xml:space="preserve">powódź, pożar, obfite opady-nawałnica, </w:t>
      </w:r>
      <w:r w:rsidR="007D3B6C" w:rsidRPr="007A2E81">
        <w:rPr>
          <w:rFonts w:ascii="Times New Roman" w:hAnsi="Times New Roman" w:cs="Times New Roman"/>
          <w:sz w:val="24"/>
          <w:szCs w:val="24"/>
          <w:lang w:eastAsia="pl-PL"/>
        </w:rPr>
        <w:t xml:space="preserve">śnieżyca, </w:t>
      </w:r>
      <w:r w:rsidR="00486568" w:rsidRPr="007A2E81">
        <w:rPr>
          <w:rFonts w:ascii="Times New Roman" w:hAnsi="Times New Roman" w:cs="Times New Roman"/>
          <w:sz w:val="24"/>
          <w:szCs w:val="24"/>
          <w:lang w:eastAsia="pl-PL"/>
        </w:rPr>
        <w:t xml:space="preserve">uderzenie pioruna, </w:t>
      </w:r>
      <w:r w:rsidRPr="007A2E81">
        <w:rPr>
          <w:rFonts w:ascii="Times New Roman" w:hAnsi="Times New Roman" w:cs="Times New Roman"/>
          <w:sz w:val="24"/>
          <w:szCs w:val="24"/>
          <w:lang w:eastAsia="pl-PL"/>
        </w:rPr>
        <w:t>trąba powietrzna);</w:t>
      </w:r>
    </w:p>
    <w:p w14:paraId="26D0A726" w14:textId="77777777"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3) nagłe sytuacje wywołane działaniami wojennymi, operacjami sił zbrojnych lub atakami terrorystycznymi;</w:t>
      </w:r>
    </w:p>
    <w:p w14:paraId="2DA913E1" w14:textId="4D5CA29F"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4) działania władzy państwowej wymagając</w:t>
      </w:r>
      <w:r w:rsidR="00103532" w:rsidRPr="007A2E81">
        <w:rPr>
          <w:rFonts w:ascii="Times New Roman" w:hAnsi="Times New Roman" w:cs="Times New Roman"/>
          <w:sz w:val="24"/>
          <w:szCs w:val="24"/>
          <w:lang w:eastAsia="pl-PL"/>
        </w:rPr>
        <w:t>e</w:t>
      </w:r>
      <w:r w:rsidRPr="007A2E81">
        <w:rPr>
          <w:rFonts w:ascii="Times New Roman" w:hAnsi="Times New Roman" w:cs="Times New Roman"/>
          <w:sz w:val="24"/>
          <w:szCs w:val="24"/>
          <w:lang w:eastAsia="pl-PL"/>
        </w:rPr>
        <w:t xml:space="preserve"> bezwzględnego podporządkowania się;</w:t>
      </w:r>
    </w:p>
    <w:p w14:paraId="4A6C659F" w14:textId="41B02E89" w:rsidR="00F15EDC" w:rsidRPr="007A2E81" w:rsidRDefault="00F15EDC" w:rsidP="00F15EDC">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5) zachowania i działania społeczności lokalnej o niecodziennym charakterze (</w:t>
      </w:r>
      <w:r w:rsidR="00103532" w:rsidRPr="007A2E81">
        <w:rPr>
          <w:rFonts w:ascii="Times New Roman" w:hAnsi="Times New Roman" w:cs="Times New Roman"/>
          <w:sz w:val="24"/>
          <w:szCs w:val="24"/>
          <w:lang w:eastAsia="pl-PL"/>
        </w:rPr>
        <w:t xml:space="preserve">w szczególności: </w:t>
      </w:r>
      <w:r w:rsidRPr="007A2E81">
        <w:rPr>
          <w:rFonts w:ascii="Times New Roman" w:hAnsi="Times New Roman" w:cs="Times New Roman"/>
          <w:sz w:val="24"/>
          <w:szCs w:val="24"/>
          <w:lang w:eastAsia="pl-PL"/>
        </w:rPr>
        <w:t>manifestacje, strajki, zamieszki</w:t>
      </w:r>
      <w:r w:rsidR="007D3B6C" w:rsidRPr="007A2E81">
        <w:rPr>
          <w:rFonts w:ascii="Times New Roman" w:hAnsi="Times New Roman" w:cs="Times New Roman"/>
          <w:sz w:val="24"/>
          <w:szCs w:val="24"/>
          <w:lang w:eastAsia="pl-PL"/>
        </w:rPr>
        <w:t>, blokady dróg</w:t>
      </w:r>
      <w:r w:rsidRPr="007A2E81">
        <w:rPr>
          <w:rFonts w:ascii="Times New Roman" w:hAnsi="Times New Roman" w:cs="Times New Roman"/>
          <w:sz w:val="24"/>
          <w:szCs w:val="24"/>
          <w:lang w:eastAsia="pl-PL"/>
        </w:rPr>
        <w:t>)</w:t>
      </w:r>
      <w:r w:rsidR="00D55739" w:rsidRPr="007A2E81">
        <w:rPr>
          <w:rFonts w:ascii="Times New Roman" w:hAnsi="Times New Roman" w:cs="Times New Roman"/>
          <w:sz w:val="24"/>
          <w:szCs w:val="24"/>
          <w:lang w:eastAsia="pl-PL"/>
        </w:rPr>
        <w:t>;</w:t>
      </w:r>
    </w:p>
    <w:p w14:paraId="3B835828" w14:textId="06EB3E21" w:rsidR="00F15EDC" w:rsidRPr="007A2E81" w:rsidRDefault="00F15EDC" w:rsidP="00F43080">
      <w:pPr>
        <w:spacing w:after="0" w:line="240" w:lineRule="auto"/>
        <w:jc w:val="both"/>
        <w:rPr>
          <w:rFonts w:ascii="Times New Roman" w:hAnsi="Times New Roman" w:cs="Times New Roman"/>
          <w:sz w:val="24"/>
          <w:szCs w:val="24"/>
          <w:lang w:eastAsia="pl-PL"/>
        </w:rPr>
      </w:pPr>
      <w:r w:rsidRPr="007A2E81">
        <w:rPr>
          <w:rFonts w:ascii="Times New Roman" w:hAnsi="Times New Roman" w:cs="Times New Roman"/>
          <w:sz w:val="24"/>
          <w:szCs w:val="24"/>
          <w:lang w:eastAsia="pl-PL"/>
        </w:rPr>
        <w:t>10. Strony powołując się na zdarzenia, o których mowa w ust. 9 obowiązane są wykazać ich</w:t>
      </w:r>
      <w:r w:rsidR="000267B3" w:rsidRPr="007A2E81">
        <w:rPr>
          <w:rFonts w:ascii="Times New Roman" w:hAnsi="Times New Roman" w:cs="Times New Roman"/>
          <w:sz w:val="24"/>
          <w:szCs w:val="24"/>
          <w:lang w:eastAsia="pl-PL"/>
        </w:rPr>
        <w:t> </w:t>
      </w:r>
      <w:r w:rsidRPr="007A2E81">
        <w:rPr>
          <w:rFonts w:ascii="Times New Roman" w:hAnsi="Times New Roman" w:cs="Times New Roman"/>
          <w:sz w:val="24"/>
          <w:szCs w:val="24"/>
          <w:lang w:eastAsia="pl-PL"/>
        </w:rPr>
        <w:t>zaistnienie i zakres wpływu na realizację zamówienia.</w:t>
      </w:r>
    </w:p>
    <w:p w14:paraId="36F1732C" w14:textId="77777777" w:rsidR="00F15EDC" w:rsidRPr="007A2E81" w:rsidRDefault="00F15EDC" w:rsidP="00F15EDC">
      <w:pPr>
        <w:pStyle w:val="NormalnyWeb"/>
        <w:spacing w:before="120" w:beforeAutospacing="0" w:after="0" w:afterAutospacing="0"/>
        <w:jc w:val="center"/>
        <w:rPr>
          <w:b/>
        </w:rPr>
      </w:pPr>
      <w:r w:rsidRPr="007A2E81">
        <w:rPr>
          <w:b/>
        </w:rPr>
        <w:t>§ 16.</w:t>
      </w:r>
    </w:p>
    <w:p w14:paraId="67DC26B0" w14:textId="77777777" w:rsidR="00F15EDC" w:rsidRPr="007A2E81" w:rsidRDefault="00F15EDC" w:rsidP="00F15EDC">
      <w:pPr>
        <w:pStyle w:val="NormalnyWeb"/>
        <w:spacing w:before="0" w:beforeAutospacing="0" w:after="0" w:afterAutospacing="0"/>
        <w:jc w:val="center"/>
        <w:rPr>
          <w:i/>
          <w:iCs/>
        </w:rPr>
      </w:pPr>
      <w:r w:rsidRPr="007A2E81">
        <w:rPr>
          <w:i/>
          <w:iCs/>
        </w:rPr>
        <w:t>Zmiany Umowy</w:t>
      </w:r>
    </w:p>
    <w:p w14:paraId="03C527A0" w14:textId="1BBF05B0" w:rsidR="00F15EDC" w:rsidRPr="007A2E81" w:rsidRDefault="00F15EDC" w:rsidP="00F15EDC">
      <w:pPr>
        <w:pStyle w:val="NormalnyWeb"/>
        <w:spacing w:before="0" w:beforeAutospacing="0" w:after="0" w:afterAutospacing="0"/>
        <w:jc w:val="both"/>
        <w:rPr>
          <w:bCs/>
        </w:rPr>
      </w:pPr>
      <w:r w:rsidRPr="007A2E81">
        <w:rPr>
          <w:bCs/>
        </w:rPr>
        <w:t>1. Wszelkie zmiany i uzupełnienia warunków umowy mogą być dokonywane za zgodą umawiających się stron, wyrażoną na piśmie w formie aneksu pod rygorem nieważności, o ile nie będzie to sprzeczne z ustawą Prawo zamówień publicznych</w:t>
      </w:r>
      <w:r w:rsidR="00D92109" w:rsidRPr="007A2E81">
        <w:rPr>
          <w:bCs/>
        </w:rPr>
        <w:t>, z wyjątkiem przypadków, gdy niniejsza umowa stanowi inaczej.</w:t>
      </w:r>
    </w:p>
    <w:p w14:paraId="3D8DD800" w14:textId="77777777"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 xml:space="preserve">2. Zamawiający przewiduje możliwość zmiany treści zawartej umowy wynikającą z nowelizacji obowiązującego w Rzeczpospolitej Polskiej prawa w zakresie przedmiotu zamówienia, </w:t>
      </w:r>
      <w:r w:rsidRPr="007A2E81">
        <w:rPr>
          <w:rFonts w:ascii="Times New Roman" w:eastAsia="Times New Roman" w:hAnsi="Times New Roman" w:cs="Times New Roman"/>
          <w:sz w:val="24"/>
          <w:szCs w:val="24"/>
          <w:lang w:eastAsia="pl-PL"/>
        </w:rPr>
        <w:t>wpływającą na sposób świadczenia przedmiotu umowy lub jej cenę</w:t>
      </w:r>
      <w:r w:rsidRPr="007A2E81">
        <w:rPr>
          <w:rFonts w:ascii="Times New Roman" w:hAnsi="Times New Roman" w:cs="Times New Roman"/>
          <w:bCs/>
          <w:sz w:val="24"/>
          <w:szCs w:val="24"/>
        </w:rPr>
        <w:t>, w przypadku gdyby po zakończeniu postępowania o udzielenie przedmiotowego zamówienia doszło do wymienionej zmiany na poziomie ustawy, rozporządzenia do ustawy lub aktów prawa miejscowego, w celu dostosowania zapisów umowy do aktualnie obowiązującego prawa.</w:t>
      </w:r>
    </w:p>
    <w:p w14:paraId="05A45EA8" w14:textId="77777777" w:rsidR="00F15EDC" w:rsidRPr="007A2E81" w:rsidRDefault="00F15EDC" w:rsidP="00F15EDC">
      <w:pPr>
        <w:pStyle w:val="NormalnyWeb"/>
        <w:spacing w:before="120" w:beforeAutospacing="0" w:after="0" w:afterAutospacing="0"/>
        <w:jc w:val="center"/>
        <w:rPr>
          <w:b/>
        </w:rPr>
      </w:pPr>
      <w:r w:rsidRPr="007A2E81">
        <w:rPr>
          <w:b/>
        </w:rPr>
        <w:t>§ 17.</w:t>
      </w:r>
    </w:p>
    <w:p w14:paraId="0DD000AA" w14:textId="77777777" w:rsidR="00F15EDC" w:rsidRPr="007A2E81" w:rsidRDefault="00F15EDC" w:rsidP="00F15EDC">
      <w:pPr>
        <w:spacing w:after="0" w:line="240" w:lineRule="auto"/>
        <w:ind w:left="2836" w:firstLine="709"/>
        <w:rPr>
          <w:rFonts w:ascii="Times New Roman" w:eastAsia="Times New Roman" w:hAnsi="Times New Roman" w:cs="Times New Roman"/>
          <w:i/>
          <w:iCs/>
          <w:sz w:val="24"/>
          <w:szCs w:val="24"/>
          <w:lang w:eastAsia="pl-PL"/>
        </w:rPr>
      </w:pPr>
      <w:r w:rsidRPr="007A2E81">
        <w:rPr>
          <w:rFonts w:ascii="Times New Roman" w:eastAsia="Times New Roman" w:hAnsi="Times New Roman" w:cs="Times New Roman"/>
          <w:i/>
          <w:iCs/>
          <w:sz w:val="24"/>
          <w:szCs w:val="24"/>
          <w:lang w:eastAsia="pl-PL"/>
        </w:rPr>
        <w:t>Porozumiewanie się Stron</w:t>
      </w:r>
    </w:p>
    <w:p w14:paraId="7FB644FB" w14:textId="2B159A9A" w:rsidR="00F15EDC" w:rsidRPr="007A2E81" w:rsidRDefault="00F15E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1. Wszelkie zawiadomienia, zapytania lub informacje odnoszące się do lub wynikające z realizacji przedmiotu umowy, wymagają formy pisemnej</w:t>
      </w:r>
      <w:r w:rsidR="00FF0DDC" w:rsidRPr="007A2E81">
        <w:rPr>
          <w:rFonts w:ascii="Times New Roman" w:eastAsia="Times New Roman" w:hAnsi="Times New Roman" w:cs="Times New Roman"/>
          <w:sz w:val="24"/>
          <w:szCs w:val="24"/>
          <w:lang w:eastAsia="pl-PL"/>
        </w:rPr>
        <w:t xml:space="preserve">, przy czym w sprawach bieżącej obsługi zamówienia </w:t>
      </w:r>
      <w:r w:rsidR="001A1DDD" w:rsidRPr="007A2E81">
        <w:rPr>
          <w:rFonts w:ascii="Times New Roman" w:eastAsia="Times New Roman" w:hAnsi="Times New Roman" w:cs="Times New Roman"/>
          <w:sz w:val="24"/>
          <w:szCs w:val="24"/>
          <w:lang w:eastAsia="pl-PL"/>
        </w:rPr>
        <w:t xml:space="preserve">dopuszcza się ich </w:t>
      </w:r>
      <w:r w:rsidR="00FF0DDC" w:rsidRPr="007A2E81">
        <w:rPr>
          <w:rFonts w:ascii="Times New Roman" w:eastAsia="Times New Roman" w:hAnsi="Times New Roman" w:cs="Times New Roman"/>
          <w:sz w:val="24"/>
          <w:szCs w:val="24"/>
          <w:lang w:eastAsia="pl-PL"/>
        </w:rPr>
        <w:t xml:space="preserve"> przekazywan</w:t>
      </w:r>
      <w:r w:rsidR="001A1DDD" w:rsidRPr="007A2E81">
        <w:rPr>
          <w:rFonts w:ascii="Times New Roman" w:eastAsia="Times New Roman" w:hAnsi="Times New Roman" w:cs="Times New Roman"/>
          <w:sz w:val="24"/>
          <w:szCs w:val="24"/>
          <w:lang w:eastAsia="pl-PL"/>
        </w:rPr>
        <w:t>i</w:t>
      </w:r>
      <w:r w:rsidR="00FF0DDC" w:rsidRPr="007A2E81">
        <w:rPr>
          <w:rFonts w:ascii="Times New Roman" w:eastAsia="Times New Roman" w:hAnsi="Times New Roman" w:cs="Times New Roman"/>
          <w:sz w:val="24"/>
          <w:szCs w:val="24"/>
          <w:lang w:eastAsia="pl-PL"/>
        </w:rPr>
        <w:t>e przy użyciu poczty elektronicznej.</w:t>
      </w:r>
    </w:p>
    <w:p w14:paraId="0E815F7A" w14:textId="3B9EB83E" w:rsidR="00F15EDC" w:rsidRPr="007A2E81" w:rsidRDefault="00F15E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 xml:space="preserve">2. </w:t>
      </w:r>
      <w:r w:rsidR="00C224AF" w:rsidRPr="007A2E81">
        <w:rPr>
          <w:rFonts w:ascii="Times New Roman" w:eastAsia="Times New Roman" w:hAnsi="Times New Roman" w:cs="Times New Roman"/>
          <w:sz w:val="24"/>
          <w:szCs w:val="24"/>
          <w:lang w:eastAsia="pl-PL"/>
        </w:rPr>
        <w:t xml:space="preserve">Strony w korespondencji winny </w:t>
      </w:r>
      <w:r w:rsidRPr="007A2E81">
        <w:rPr>
          <w:rFonts w:ascii="Times New Roman" w:eastAsia="Times New Roman" w:hAnsi="Times New Roman" w:cs="Times New Roman"/>
          <w:sz w:val="24"/>
          <w:szCs w:val="24"/>
          <w:lang w:eastAsia="pl-PL"/>
        </w:rPr>
        <w:t xml:space="preserve"> powoływać się na tytuł Umowy i jej numer.</w:t>
      </w:r>
    </w:p>
    <w:p w14:paraId="14387C67" w14:textId="09BB38A8" w:rsidR="00F15EDC" w:rsidRPr="007A2E81" w:rsidRDefault="00F15EDC" w:rsidP="00F15EDC">
      <w:pPr>
        <w:pStyle w:val="NormalnyWeb"/>
        <w:spacing w:before="0" w:beforeAutospacing="0" w:after="0" w:afterAutospacing="0"/>
        <w:jc w:val="both"/>
        <w:rPr>
          <w:bCs/>
        </w:rPr>
      </w:pPr>
      <w:r w:rsidRPr="007A2E81">
        <w:t xml:space="preserve">3. </w:t>
      </w:r>
      <w:bookmarkStart w:id="96" w:name="_Hlk38125964"/>
      <w:r w:rsidRPr="007A2E81">
        <w:rPr>
          <w:bCs/>
        </w:rPr>
        <w:t xml:space="preserve">Wykonawca wyznacza Koordynatora umowy w osobie […], kontakt telefoniczny […], kontakt mailowy […] z którym Zamawiający będzie mógł się skontaktować bezpośrednio, w dni robocze </w:t>
      </w:r>
      <w:r w:rsidR="00C224AF" w:rsidRPr="007A2E81">
        <w:rPr>
          <w:bCs/>
        </w:rPr>
        <w:t>w godzinach pracy Urzędu Miasta Mława</w:t>
      </w:r>
      <w:r w:rsidRPr="007A2E81">
        <w:rPr>
          <w:bCs/>
        </w:rPr>
        <w:t xml:space="preserve"> </w:t>
      </w:r>
      <w:bookmarkStart w:id="97" w:name="_Hlk60224135"/>
      <w:r w:rsidRPr="007A2E81">
        <w:rPr>
          <w:bCs/>
        </w:rPr>
        <w:t xml:space="preserve">oraz w soboty w godzinach od 8.00 do 12.00. </w:t>
      </w:r>
      <w:bookmarkEnd w:id="97"/>
      <w:r w:rsidRPr="007A2E81">
        <w:rPr>
          <w:bCs/>
        </w:rPr>
        <w:t>Koordynator będzie odpowiadał  za nadzorowanie wykonywania przedmiotu umowy ze strony Wykonawcy.</w:t>
      </w:r>
      <w:bookmarkEnd w:id="96"/>
    </w:p>
    <w:p w14:paraId="56092DEB" w14:textId="41969CAA" w:rsidR="00F15EDC" w:rsidRPr="007A2E81" w:rsidRDefault="00F15EDC" w:rsidP="00F15EDC">
      <w:pPr>
        <w:pStyle w:val="NormalnyWeb"/>
        <w:spacing w:before="0" w:beforeAutospacing="0" w:after="0" w:afterAutospacing="0"/>
        <w:jc w:val="both"/>
        <w:rPr>
          <w:bCs/>
        </w:rPr>
      </w:pPr>
      <w:r w:rsidRPr="007A2E81">
        <w:rPr>
          <w:bCs/>
        </w:rPr>
        <w:t xml:space="preserve">4. Zamawiający wyznacza Koordynatora umowy w osobie […], kontakt telefoniczny […], kontakt mailowy […] z którym Wykonawca będzie mógł się skontaktować bezpośrednio, w dni robocze </w:t>
      </w:r>
      <w:r w:rsidR="00C224AF" w:rsidRPr="007A2E81">
        <w:rPr>
          <w:bCs/>
        </w:rPr>
        <w:t xml:space="preserve">w godzinach pracy Urzędu Miasta Mława. </w:t>
      </w:r>
      <w:r w:rsidRPr="007A2E81">
        <w:rPr>
          <w:bCs/>
        </w:rPr>
        <w:t>Koordynator będzie odpowiadał za</w:t>
      </w:r>
      <w:r w:rsidR="000267B3" w:rsidRPr="007A2E81">
        <w:rPr>
          <w:bCs/>
        </w:rPr>
        <w:t> </w:t>
      </w:r>
      <w:r w:rsidRPr="007A2E81">
        <w:rPr>
          <w:bCs/>
        </w:rPr>
        <w:t>nadzorowanie wykonywania przedmiotu umowy ze strony Zamawiającego.</w:t>
      </w:r>
    </w:p>
    <w:p w14:paraId="39337A8C" w14:textId="168BD0F6" w:rsidR="00F15EDC" w:rsidRPr="007A2E81" w:rsidRDefault="00F15EDC" w:rsidP="00F15EDC">
      <w:pPr>
        <w:pStyle w:val="NormalnyWeb"/>
        <w:spacing w:before="0" w:beforeAutospacing="0" w:after="0" w:afterAutospacing="0"/>
        <w:jc w:val="both"/>
        <w:rPr>
          <w:bCs/>
        </w:rPr>
      </w:pPr>
      <w:r w:rsidRPr="007A2E81">
        <w:rPr>
          <w:bCs/>
        </w:rPr>
        <w:t xml:space="preserve">5. Zmiana osób i danych kontaktowych wymienionych w ust. 3 i 4 nie wymaga sporządzenia aneksu do umowy. W takiej sytuacji wystarczające jest przekazanie informacji </w:t>
      </w:r>
      <w:r w:rsidR="00C224AF" w:rsidRPr="007A2E81">
        <w:rPr>
          <w:bCs/>
        </w:rPr>
        <w:t>pisemnej</w:t>
      </w:r>
      <w:r w:rsidRPr="007A2E81">
        <w:rPr>
          <w:bCs/>
        </w:rPr>
        <w:t xml:space="preserve"> drugiej stronie, co strony obowiązane są spełnić niezwłocznie.</w:t>
      </w:r>
    </w:p>
    <w:p w14:paraId="633AE641" w14:textId="0CDC25CB" w:rsidR="00E65770" w:rsidRPr="007A2E81" w:rsidRDefault="00E65770" w:rsidP="00F15EDC">
      <w:pPr>
        <w:pStyle w:val="NormalnyWeb"/>
        <w:spacing w:before="0" w:beforeAutospacing="0" w:after="0" w:afterAutospacing="0"/>
        <w:jc w:val="both"/>
        <w:rPr>
          <w:bCs/>
        </w:rPr>
      </w:pPr>
      <w:r w:rsidRPr="007A2E81">
        <w:rPr>
          <w:bCs/>
        </w:rPr>
        <w:t xml:space="preserve">6. Najpóźniej w dniu rozpoczęcia świadczenia usługi Koordynatorzy stron </w:t>
      </w:r>
      <w:r w:rsidR="00FF0DDC" w:rsidRPr="007A2E81">
        <w:rPr>
          <w:bCs/>
        </w:rPr>
        <w:t xml:space="preserve">przekazują sobie wzajemnie informacje dotyczące danych kontaktowych pracowników zaangażowanych </w:t>
      </w:r>
      <w:r w:rsidR="00FF0DDC" w:rsidRPr="007A2E81">
        <w:rPr>
          <w:bCs/>
        </w:rPr>
        <w:lastRenderedPageBreak/>
        <w:t>w</w:t>
      </w:r>
      <w:r w:rsidR="007B6EB9" w:rsidRPr="007A2E81">
        <w:rPr>
          <w:bCs/>
        </w:rPr>
        <w:t> </w:t>
      </w:r>
      <w:r w:rsidR="00FF0DDC" w:rsidRPr="007A2E81">
        <w:rPr>
          <w:bCs/>
        </w:rPr>
        <w:t>realizację zamówienia ze wskazaniem zakresu informacji</w:t>
      </w:r>
      <w:r w:rsidR="00C224AF" w:rsidRPr="007A2E81">
        <w:rPr>
          <w:bCs/>
        </w:rPr>
        <w:t>,</w:t>
      </w:r>
      <w:r w:rsidR="00FF0DDC" w:rsidRPr="007A2E81">
        <w:rPr>
          <w:bCs/>
        </w:rPr>
        <w:t xml:space="preserve"> za wymianę których są</w:t>
      </w:r>
      <w:r w:rsidR="007B6EB9" w:rsidRPr="007A2E81">
        <w:rPr>
          <w:bCs/>
        </w:rPr>
        <w:t> </w:t>
      </w:r>
      <w:r w:rsidR="00FF0DDC" w:rsidRPr="007A2E81">
        <w:rPr>
          <w:bCs/>
        </w:rPr>
        <w:t>odpowiedzialni.</w:t>
      </w:r>
    </w:p>
    <w:p w14:paraId="06F10F1A" w14:textId="6FB8A0F9" w:rsidR="00F15EDC" w:rsidRPr="007A2E81" w:rsidRDefault="00FF0D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7</w:t>
      </w:r>
      <w:r w:rsidR="00F15EDC" w:rsidRPr="007A2E81">
        <w:rPr>
          <w:rFonts w:ascii="Times New Roman" w:eastAsia="Times New Roman" w:hAnsi="Times New Roman" w:cs="Times New Roman"/>
          <w:sz w:val="24"/>
          <w:szCs w:val="24"/>
          <w:lang w:eastAsia="pl-PL"/>
        </w:rPr>
        <w:t>. Korespondencja kierowana do Zamawiającego:</w:t>
      </w:r>
    </w:p>
    <w:p w14:paraId="68DCFB6F" w14:textId="77777777" w:rsidR="00F15EDC" w:rsidRPr="007A2E81" w:rsidRDefault="00F15E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Nazwa: Urząd Miasta Mława</w:t>
      </w:r>
    </w:p>
    <w:p w14:paraId="00A6CADD" w14:textId="77777777" w:rsidR="00F15EDC" w:rsidRPr="007A2E81" w:rsidRDefault="00F15E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Adres: ul. Stary Rynek 19, 06 - 500 Mława</w:t>
      </w:r>
    </w:p>
    <w:p w14:paraId="38767259" w14:textId="6B326F67" w:rsidR="00155354" w:rsidRPr="007A2E81" w:rsidRDefault="00155354"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e-Doręczenia: AE:PL-21538-21123-SVBEE-24</w:t>
      </w:r>
    </w:p>
    <w:p w14:paraId="19C1253A" w14:textId="77777777" w:rsidR="00F15EDC" w:rsidRPr="007A2E81" w:rsidRDefault="00F15EDC" w:rsidP="00F15EDC">
      <w:pPr>
        <w:spacing w:after="0" w:line="240" w:lineRule="auto"/>
        <w:jc w:val="both"/>
        <w:rPr>
          <w:rFonts w:ascii="Times New Roman" w:eastAsia="Times New Roman" w:hAnsi="Times New Roman" w:cs="Times New Roman"/>
          <w:sz w:val="24"/>
          <w:szCs w:val="24"/>
          <w:lang w:eastAsia="pl-PL"/>
        </w:rPr>
      </w:pPr>
      <w:r w:rsidRPr="007A2E81">
        <w:rPr>
          <w:rFonts w:ascii="Times New Roman" w:eastAsia="Times New Roman" w:hAnsi="Times New Roman" w:cs="Times New Roman"/>
          <w:sz w:val="24"/>
          <w:szCs w:val="24"/>
          <w:lang w:eastAsia="pl-PL"/>
        </w:rPr>
        <w:t>Telefon: 23 654 32 96, nr wewnętrzny wybierany zgodnie z komunikatami</w:t>
      </w:r>
    </w:p>
    <w:p w14:paraId="21BDEA9B" w14:textId="77777777" w:rsidR="00F15EDC" w:rsidRPr="007A2E81" w:rsidRDefault="00F15EDC" w:rsidP="00F15EDC">
      <w:pPr>
        <w:spacing w:after="0" w:line="240" w:lineRule="auto"/>
        <w:jc w:val="both"/>
        <w:rPr>
          <w:rFonts w:ascii="Times New Roman" w:eastAsia="Times New Roman" w:hAnsi="Times New Roman" w:cs="Times New Roman"/>
          <w:sz w:val="24"/>
          <w:szCs w:val="24"/>
          <w:lang w:val="en-US" w:eastAsia="pl-PL"/>
        </w:rPr>
      </w:pPr>
      <w:r w:rsidRPr="007A2E81">
        <w:rPr>
          <w:rFonts w:ascii="Times New Roman" w:eastAsia="Times New Roman" w:hAnsi="Times New Roman" w:cs="Times New Roman"/>
          <w:sz w:val="24"/>
          <w:szCs w:val="24"/>
          <w:lang w:val="en-US" w:eastAsia="pl-PL"/>
        </w:rPr>
        <w:t>e-mail: info@mlawa.pl</w:t>
      </w:r>
    </w:p>
    <w:p w14:paraId="0DDDF4B2" w14:textId="77777777" w:rsidR="00F15EDC" w:rsidRPr="007A2E81" w:rsidRDefault="00F15EDC" w:rsidP="00F15EDC">
      <w:pPr>
        <w:pStyle w:val="NormalnyWeb"/>
        <w:spacing w:before="0" w:beforeAutospacing="0" w:after="0" w:afterAutospacing="0"/>
        <w:jc w:val="center"/>
        <w:rPr>
          <w:b/>
          <w:lang w:val="en-US"/>
        </w:rPr>
      </w:pPr>
      <w:r w:rsidRPr="007A2E81">
        <w:rPr>
          <w:b/>
          <w:lang w:val="en-US"/>
        </w:rPr>
        <w:t>§ 18.</w:t>
      </w:r>
    </w:p>
    <w:p w14:paraId="17010B39" w14:textId="77777777" w:rsidR="00F15EDC" w:rsidRPr="007A2E81" w:rsidRDefault="00F15EDC" w:rsidP="00F15EDC">
      <w:pPr>
        <w:pStyle w:val="NormalnyWeb"/>
        <w:spacing w:before="0" w:beforeAutospacing="0" w:after="0" w:afterAutospacing="0"/>
        <w:jc w:val="center"/>
        <w:rPr>
          <w:bCs/>
        </w:rPr>
      </w:pPr>
      <w:r w:rsidRPr="007A2E81">
        <w:rPr>
          <w:i/>
          <w:iCs/>
        </w:rPr>
        <w:t>Sprawy nieuregulowane</w:t>
      </w:r>
    </w:p>
    <w:p w14:paraId="1E184E88" w14:textId="77777777" w:rsidR="00F15EDC" w:rsidRPr="007A2E81" w:rsidRDefault="00F15EDC" w:rsidP="00F15EDC">
      <w:pPr>
        <w:pStyle w:val="NormalnyWeb"/>
        <w:spacing w:before="0" w:beforeAutospacing="0" w:after="0" w:afterAutospacing="0"/>
        <w:jc w:val="both"/>
        <w:rPr>
          <w:bCs/>
        </w:rPr>
      </w:pPr>
      <w:r w:rsidRPr="007A2E81">
        <w:rPr>
          <w:bCs/>
        </w:rPr>
        <w:t>W sprawach nie uregulowanych w umowie mają zastosowanie przepisy ustawy Prawo zamówień publicznych oraz Kodeksu Cywilnego.</w:t>
      </w:r>
    </w:p>
    <w:p w14:paraId="258977CF" w14:textId="77777777" w:rsidR="00F15EDC" w:rsidRPr="007A2E81" w:rsidRDefault="00F15EDC" w:rsidP="00F15EDC">
      <w:pPr>
        <w:pStyle w:val="NormalnyWeb"/>
        <w:spacing w:before="0" w:beforeAutospacing="0" w:after="0" w:afterAutospacing="0"/>
        <w:jc w:val="both"/>
        <w:rPr>
          <w:bCs/>
        </w:rPr>
      </w:pPr>
    </w:p>
    <w:p w14:paraId="25C60B77" w14:textId="77777777" w:rsidR="00F15EDC" w:rsidRPr="007A2E81" w:rsidRDefault="00F15EDC" w:rsidP="00F15EDC">
      <w:pPr>
        <w:spacing w:after="0"/>
        <w:jc w:val="center"/>
        <w:rPr>
          <w:rFonts w:ascii="Times New Roman" w:eastAsia="Times New Roman" w:hAnsi="Times New Roman" w:cs="Times New Roman"/>
          <w:bCs/>
          <w:sz w:val="24"/>
          <w:szCs w:val="24"/>
          <w:lang w:eastAsia="pl-PL"/>
        </w:rPr>
      </w:pPr>
      <w:r w:rsidRPr="007A2E81">
        <w:rPr>
          <w:rFonts w:ascii="Times New Roman" w:hAnsi="Times New Roman" w:cs="Times New Roman"/>
          <w:b/>
        </w:rPr>
        <w:t>§ 19.</w:t>
      </w:r>
    </w:p>
    <w:p w14:paraId="39B2AC76" w14:textId="77777777" w:rsidR="00F15EDC" w:rsidRPr="007A2E81" w:rsidRDefault="00F15EDC" w:rsidP="00F15EDC">
      <w:pPr>
        <w:tabs>
          <w:tab w:val="left" w:pos="0"/>
        </w:tabs>
        <w:spacing w:after="0" w:line="240" w:lineRule="auto"/>
        <w:jc w:val="center"/>
        <w:rPr>
          <w:rFonts w:ascii="Times New Roman" w:hAnsi="Times New Roman" w:cs="Times New Roman"/>
          <w:i/>
          <w:sz w:val="24"/>
          <w:szCs w:val="24"/>
        </w:rPr>
      </w:pPr>
      <w:r w:rsidRPr="007A2E81">
        <w:rPr>
          <w:rFonts w:ascii="Times New Roman" w:hAnsi="Times New Roman" w:cs="Times New Roman"/>
          <w:i/>
          <w:sz w:val="24"/>
          <w:szCs w:val="24"/>
        </w:rPr>
        <w:t>Monitoring i kontrola</w:t>
      </w:r>
    </w:p>
    <w:p w14:paraId="168EECFF" w14:textId="77777777"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 xml:space="preserve">1. Zamawiający ma prawo w dowolnym dniu i o dowolnej godzinie prowadzić monitoring, kontrolę i/lub audyt sposobu i jakości wykonywanych usług związanych z realizacją niniejszego zamówienia. </w:t>
      </w:r>
    </w:p>
    <w:p w14:paraId="04269E66" w14:textId="77777777"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2. Na wniosek Zamawiającego Wykonawca skieruje swojego przedstawiciela do udziału w kontroli realizacji zamówienia.</w:t>
      </w:r>
    </w:p>
    <w:p w14:paraId="58976587" w14:textId="58603D83" w:rsidR="00F15EDC" w:rsidRPr="007A2E81" w:rsidRDefault="00F15EDC" w:rsidP="00F15EDC">
      <w:pPr>
        <w:spacing w:after="0" w:line="240" w:lineRule="auto"/>
        <w:jc w:val="both"/>
        <w:rPr>
          <w:rFonts w:ascii="Times New Roman" w:hAnsi="Times New Roman" w:cs="Times New Roman"/>
          <w:bCs/>
          <w:sz w:val="24"/>
          <w:szCs w:val="24"/>
        </w:rPr>
      </w:pPr>
      <w:r w:rsidRPr="007A2E81">
        <w:rPr>
          <w:rFonts w:ascii="Times New Roman" w:hAnsi="Times New Roman" w:cs="Times New Roman"/>
          <w:bCs/>
          <w:sz w:val="24"/>
          <w:szCs w:val="24"/>
        </w:rPr>
        <w:t>3. Monitoring, kontrola i/lub audyt, o których mowa w ust.1 mogą dotyczyć zarówno dokumentów, jak i fizycznego sprawdzenia zgodności informacji podawanych w dokumentach ze stanem faktycznym</w:t>
      </w:r>
      <w:r w:rsidR="00147199" w:rsidRPr="007A2E81">
        <w:rPr>
          <w:rFonts w:ascii="Times New Roman" w:hAnsi="Times New Roman" w:cs="Times New Roman"/>
          <w:bCs/>
          <w:sz w:val="24"/>
          <w:szCs w:val="24"/>
        </w:rPr>
        <w:t xml:space="preserve"> oraz zgodności sposobu realizacji zamówienia  z niniejszą umową.</w:t>
      </w:r>
    </w:p>
    <w:p w14:paraId="431EC7E8" w14:textId="77777777" w:rsidR="00F15EDC" w:rsidRPr="007A2E81" w:rsidRDefault="00F15EDC" w:rsidP="00F15EDC">
      <w:pPr>
        <w:spacing w:before="120"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20.</w:t>
      </w:r>
    </w:p>
    <w:p w14:paraId="0EE7DD49" w14:textId="77777777" w:rsidR="00F15EDC" w:rsidRPr="007A2E81" w:rsidRDefault="00F15EDC" w:rsidP="00F15EDC">
      <w:pPr>
        <w:pStyle w:val="NormalnyWeb"/>
        <w:spacing w:before="0" w:beforeAutospacing="0" w:after="0" w:afterAutospacing="0"/>
        <w:jc w:val="center"/>
        <w:rPr>
          <w:bCs/>
        </w:rPr>
      </w:pPr>
      <w:r w:rsidRPr="007A2E81">
        <w:rPr>
          <w:i/>
          <w:iCs/>
        </w:rPr>
        <w:t>Rozstrzyganie sporów</w:t>
      </w:r>
    </w:p>
    <w:p w14:paraId="7020F05D" w14:textId="77777777" w:rsidR="00F15EDC" w:rsidRPr="007A2E81" w:rsidRDefault="00F15EDC" w:rsidP="00F15EDC">
      <w:pPr>
        <w:pStyle w:val="NormalnyWeb"/>
        <w:spacing w:before="0" w:beforeAutospacing="0" w:after="0" w:afterAutospacing="0"/>
        <w:jc w:val="both"/>
        <w:rPr>
          <w:bCs/>
        </w:rPr>
      </w:pPr>
      <w:r w:rsidRPr="007A2E81">
        <w:rPr>
          <w:bCs/>
        </w:rPr>
        <w:t>Spory jakie mogą wyniknąć przy realizacji niniejszej umowy, strony poddają rozstrzygnięciu Sądu powszechnego właściwego dla siedziby Zamawiającego.</w:t>
      </w:r>
    </w:p>
    <w:p w14:paraId="3AB21E7D" w14:textId="77777777" w:rsidR="00F15EDC" w:rsidRPr="007A2E81" w:rsidRDefault="00F15EDC" w:rsidP="00F15EDC">
      <w:pPr>
        <w:pStyle w:val="NormalnyWeb"/>
        <w:spacing w:before="120" w:beforeAutospacing="0" w:after="0" w:afterAutospacing="0"/>
        <w:jc w:val="center"/>
        <w:rPr>
          <w:b/>
        </w:rPr>
      </w:pPr>
      <w:r w:rsidRPr="007A2E81">
        <w:rPr>
          <w:b/>
        </w:rPr>
        <w:t>§ 21.</w:t>
      </w:r>
    </w:p>
    <w:p w14:paraId="5E48813E" w14:textId="5EDAAB0F" w:rsidR="00F15EDC" w:rsidRPr="007A2E81" w:rsidRDefault="00385BD4" w:rsidP="00F15EDC">
      <w:pPr>
        <w:pStyle w:val="NormalnyWeb"/>
        <w:spacing w:before="0" w:beforeAutospacing="0" w:after="0" w:afterAutospacing="0"/>
        <w:jc w:val="center"/>
        <w:rPr>
          <w:bCs/>
        </w:rPr>
      </w:pPr>
      <w:r w:rsidRPr="007A2E81">
        <w:rPr>
          <w:i/>
          <w:iCs/>
        </w:rPr>
        <w:t>Forma umowy</w:t>
      </w:r>
    </w:p>
    <w:p w14:paraId="5E02E54B" w14:textId="77777777" w:rsidR="00385BD4" w:rsidRPr="007A2E81" w:rsidRDefault="00385BD4" w:rsidP="00385BD4">
      <w:pPr>
        <w:widowControl w:val="0"/>
        <w:shd w:val="clear" w:color="auto" w:fill="FFFFFF"/>
        <w:tabs>
          <w:tab w:val="left" w:pos="284"/>
        </w:tabs>
        <w:autoSpaceDE w:val="0"/>
        <w:spacing w:after="0" w:line="240" w:lineRule="auto"/>
        <w:jc w:val="both"/>
        <w:rPr>
          <w:rFonts w:ascii="Times New Roman" w:hAnsi="Times New Roman"/>
          <w:spacing w:val="3"/>
          <w:sz w:val="24"/>
          <w:szCs w:val="24"/>
        </w:rPr>
      </w:pPr>
      <w:r w:rsidRPr="007A2E81">
        <w:rPr>
          <w:rFonts w:ascii="Times New Roman" w:hAnsi="Times New Roman"/>
          <w:sz w:val="24"/>
          <w:szCs w:val="24"/>
        </w:rPr>
        <w:t xml:space="preserve">Umowa została sporządzona w formie elektronicznej i zawarta z chwilą złożenia ostatniego z podpisów elektronicznych – </w:t>
      </w:r>
      <w:r w:rsidRPr="007A2E81">
        <w:rPr>
          <w:rFonts w:ascii="Times New Roman" w:hAnsi="Times New Roman"/>
          <w:b/>
          <w:bCs/>
          <w:sz w:val="24"/>
          <w:szCs w:val="24"/>
        </w:rPr>
        <w:t xml:space="preserve">kwalifikowanych </w:t>
      </w:r>
      <w:r w:rsidRPr="007A2E81">
        <w:rPr>
          <w:rFonts w:ascii="Times New Roman" w:hAnsi="Times New Roman"/>
          <w:sz w:val="24"/>
          <w:szCs w:val="24"/>
        </w:rPr>
        <w:t>(ze wskazaniem znacznika czasu), osób reprezentujących Zamawiającego i Wykonawcę</w:t>
      </w:r>
    </w:p>
    <w:p w14:paraId="0A7CA961" w14:textId="77777777" w:rsidR="00F15EDC" w:rsidRPr="007A2E81" w:rsidRDefault="00F15EDC" w:rsidP="00F15EDC">
      <w:pPr>
        <w:pStyle w:val="NormalnyWeb"/>
        <w:spacing w:before="0" w:beforeAutospacing="0" w:after="0" w:afterAutospacing="0"/>
        <w:jc w:val="both"/>
        <w:rPr>
          <w:bCs/>
        </w:rPr>
      </w:pPr>
    </w:p>
    <w:p w14:paraId="6B7AB412" w14:textId="77777777" w:rsidR="00F15EDC" w:rsidRPr="007A2E81" w:rsidRDefault="00F15EDC" w:rsidP="00F15EDC">
      <w:pPr>
        <w:pStyle w:val="NormalnyWeb"/>
        <w:spacing w:before="0" w:beforeAutospacing="0" w:after="0" w:afterAutospacing="0"/>
        <w:jc w:val="both"/>
        <w:rPr>
          <w:bCs/>
        </w:rPr>
      </w:pPr>
    </w:p>
    <w:p w14:paraId="5D5AFB77" w14:textId="77777777" w:rsidR="00F15EDC" w:rsidRPr="007A2E81" w:rsidRDefault="00F15EDC" w:rsidP="00F15EDC">
      <w:pPr>
        <w:pStyle w:val="NormalnyWeb"/>
        <w:spacing w:before="0" w:beforeAutospacing="0" w:after="0" w:afterAutospacing="0"/>
        <w:jc w:val="both"/>
        <w:rPr>
          <w:bCs/>
        </w:rPr>
      </w:pPr>
    </w:p>
    <w:p w14:paraId="066DF7D9" w14:textId="46F514D8" w:rsidR="00F15EDC" w:rsidRPr="007A2E81" w:rsidRDefault="00385BD4" w:rsidP="00F15EDC">
      <w:pPr>
        <w:pStyle w:val="NormalnyWeb"/>
        <w:spacing w:before="0" w:beforeAutospacing="0" w:after="0" w:afterAutospacing="0"/>
        <w:jc w:val="center"/>
        <w:rPr>
          <w:b/>
          <w:bCs/>
        </w:rPr>
      </w:pPr>
      <w:r w:rsidRPr="007A2E81">
        <w:rPr>
          <w:b/>
          <w:bCs/>
        </w:rPr>
        <w:t>Z</w:t>
      </w:r>
      <w:r w:rsidR="00F15EDC" w:rsidRPr="007A2E81">
        <w:rPr>
          <w:b/>
          <w:bCs/>
        </w:rPr>
        <w:t>AMAWIAJĄCY:</w:t>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r>
      <w:r w:rsidRPr="007A2E81">
        <w:rPr>
          <w:b/>
          <w:bCs/>
        </w:rPr>
        <w:tab/>
        <w:t xml:space="preserve"> WYKONAWCA:</w:t>
      </w:r>
    </w:p>
    <w:p w14:paraId="43C9FDB9" w14:textId="77777777" w:rsidR="00F15EDC" w:rsidRPr="007A2E81" w:rsidRDefault="00F15EDC" w:rsidP="00F15EDC">
      <w:pPr>
        <w:pStyle w:val="NormalnyWeb"/>
        <w:spacing w:before="0" w:beforeAutospacing="0" w:after="0" w:afterAutospacing="0"/>
        <w:jc w:val="both"/>
        <w:rPr>
          <w:bCs/>
        </w:rPr>
      </w:pPr>
    </w:p>
    <w:p w14:paraId="6F6A3CEE" w14:textId="77777777" w:rsidR="00322BA4" w:rsidRPr="007A2E81" w:rsidRDefault="00322BA4">
      <w:pPr>
        <w:rPr>
          <w:bCs/>
        </w:rPr>
      </w:pPr>
    </w:p>
    <w:p w14:paraId="5D9AB968" w14:textId="77777777" w:rsidR="00322BA4" w:rsidRPr="007A2E81" w:rsidRDefault="00322BA4">
      <w:pPr>
        <w:rPr>
          <w:bCs/>
        </w:rPr>
      </w:pPr>
    </w:p>
    <w:p w14:paraId="71DA21B1" w14:textId="77777777" w:rsidR="00322BA4" w:rsidRPr="007A2E81" w:rsidRDefault="00322BA4">
      <w:pPr>
        <w:rPr>
          <w:bCs/>
        </w:rPr>
      </w:pPr>
    </w:p>
    <w:p w14:paraId="6237B219" w14:textId="77777777" w:rsidR="00322BA4" w:rsidRPr="007A2E81" w:rsidRDefault="00322BA4">
      <w:pPr>
        <w:rPr>
          <w:bCs/>
        </w:rPr>
      </w:pPr>
    </w:p>
    <w:p w14:paraId="7150C4E1" w14:textId="77777777" w:rsidR="00322BA4" w:rsidRPr="007A2E81" w:rsidRDefault="00322BA4">
      <w:pPr>
        <w:rPr>
          <w:bCs/>
        </w:rPr>
      </w:pPr>
    </w:p>
    <w:p w14:paraId="3B01E14F" w14:textId="77777777" w:rsidR="00322BA4" w:rsidRPr="007A2E81" w:rsidRDefault="00322BA4">
      <w:pPr>
        <w:rPr>
          <w:bCs/>
        </w:rPr>
      </w:pPr>
    </w:p>
    <w:p w14:paraId="307A5F37" w14:textId="77777777" w:rsidR="00322BA4" w:rsidRPr="007A2E81" w:rsidRDefault="00322BA4">
      <w:pPr>
        <w:rPr>
          <w:bCs/>
        </w:rPr>
      </w:pPr>
    </w:p>
    <w:p w14:paraId="1B3267B5" w14:textId="4674CCAD" w:rsidR="002B2447" w:rsidRPr="007A2E81" w:rsidRDefault="00322BA4" w:rsidP="00322BA4">
      <w:pPr>
        <w:rPr>
          <w:rFonts w:ascii="Times New Roman" w:eastAsia="Times New Roman" w:hAnsi="Times New Roman" w:cs="Times New Roman"/>
          <w:bCs/>
          <w:sz w:val="24"/>
          <w:szCs w:val="24"/>
          <w:lang w:eastAsia="pl-PL"/>
        </w:rPr>
      </w:pPr>
      <w:r w:rsidRPr="007A2E81">
        <w:rPr>
          <w:bCs/>
        </w:rPr>
        <w:t>*</w:t>
      </w:r>
      <w:r w:rsidRPr="007A2E81">
        <w:rPr>
          <w:bCs/>
          <w:i/>
          <w:iCs/>
        </w:rPr>
        <w:t>niepotrzebne skreślić lub usunąć</w:t>
      </w:r>
      <w:r w:rsidR="002B2447" w:rsidRPr="007A2E81">
        <w:rPr>
          <w:bCs/>
        </w:rPr>
        <w:br w:type="page"/>
      </w:r>
    </w:p>
    <w:p w14:paraId="0DF46059" w14:textId="6C6E0826" w:rsidR="00F15EDC" w:rsidRPr="007A2E81" w:rsidRDefault="00F15EDC" w:rsidP="00F15EDC">
      <w:pPr>
        <w:pStyle w:val="NormalnyWeb"/>
        <w:jc w:val="right"/>
        <w:rPr>
          <w:i/>
          <w:iCs/>
        </w:rPr>
      </w:pPr>
      <w:r w:rsidRPr="007A2E81">
        <w:rPr>
          <w:bCs/>
          <w:i/>
          <w:iCs/>
        </w:rPr>
        <w:lastRenderedPageBreak/>
        <w:t>Załącznik Nr 3 do PPU</w:t>
      </w:r>
      <w:r w:rsidR="002B2447" w:rsidRPr="007A2E81">
        <w:rPr>
          <w:bCs/>
          <w:i/>
          <w:iCs/>
        </w:rPr>
        <w:t>/Załącznik 3 do Umowy Nr GKM.272.</w:t>
      </w:r>
      <w:r w:rsidR="0083583C" w:rsidRPr="007A2E81">
        <w:rPr>
          <w:bCs/>
          <w:i/>
          <w:iCs/>
        </w:rPr>
        <w:t>36</w:t>
      </w:r>
      <w:r w:rsidR="002B2447" w:rsidRPr="007A2E81">
        <w:rPr>
          <w:bCs/>
          <w:i/>
          <w:iCs/>
        </w:rPr>
        <w:t>.202</w:t>
      </w:r>
      <w:r w:rsidR="0083583C" w:rsidRPr="007A2E81">
        <w:rPr>
          <w:bCs/>
          <w:i/>
          <w:iCs/>
        </w:rPr>
        <w:t>6</w:t>
      </w:r>
    </w:p>
    <w:p w14:paraId="7320EFCD" w14:textId="77777777" w:rsidR="00F15EDC" w:rsidRPr="007A2E81" w:rsidRDefault="00F15EDC" w:rsidP="00F15EDC">
      <w:pPr>
        <w:pStyle w:val="NormalnyWeb"/>
        <w:ind w:left="4956" w:firstLine="708"/>
        <w:jc w:val="both"/>
        <w:rPr>
          <w:bCs/>
        </w:rPr>
      </w:pPr>
      <w:r w:rsidRPr="007A2E81">
        <w:rPr>
          <w:bCs/>
        </w:rPr>
        <w:t>Mława</w:t>
      </w:r>
      <w:r w:rsidRPr="007A2E81">
        <w:t>, dnia ……………………...</w:t>
      </w:r>
    </w:p>
    <w:p w14:paraId="519C7186" w14:textId="77777777" w:rsidR="00F15EDC" w:rsidRPr="007A2E81" w:rsidRDefault="00F15EDC" w:rsidP="00F15EDC">
      <w:pPr>
        <w:pStyle w:val="NormalnyWeb"/>
        <w:spacing w:before="0" w:beforeAutospacing="0" w:after="0" w:afterAutospacing="0"/>
        <w:jc w:val="center"/>
        <w:rPr>
          <w:b/>
          <w:bCs/>
        </w:rPr>
      </w:pPr>
      <w:r w:rsidRPr="007A2E81">
        <w:rPr>
          <w:b/>
          <w:bCs/>
        </w:rPr>
        <w:t>PROTOKÓŁ ODBIORU WYKONANYCH USŁUG</w:t>
      </w:r>
    </w:p>
    <w:p w14:paraId="3DF7549B" w14:textId="3A46959C" w:rsidR="00F15EDC" w:rsidRPr="007A2E81" w:rsidRDefault="00F15EDC" w:rsidP="00F15EDC">
      <w:pPr>
        <w:pStyle w:val="NormalnyWeb"/>
        <w:spacing w:before="0" w:beforeAutospacing="0" w:after="0" w:afterAutospacing="0"/>
        <w:jc w:val="both"/>
      </w:pPr>
      <w:r w:rsidRPr="007A2E81">
        <w:t>sporządzony zgodnie z § 8 ust. 3 Umowy N</w:t>
      </w:r>
      <w:r w:rsidRPr="007A2E81">
        <w:rPr>
          <w:bCs/>
        </w:rPr>
        <w:t xml:space="preserve">r </w:t>
      </w:r>
      <w:r w:rsidRPr="007A2E81">
        <w:t>GKM.272.</w:t>
      </w:r>
      <w:r w:rsidR="0083583C" w:rsidRPr="007A2E81">
        <w:t>36</w:t>
      </w:r>
      <w:r w:rsidRPr="007A2E81">
        <w:t>.202</w:t>
      </w:r>
      <w:r w:rsidR="0083583C" w:rsidRPr="007A2E81">
        <w:t>6</w:t>
      </w:r>
      <w:r w:rsidRPr="007A2E81">
        <w:t xml:space="preserve"> z dnia ………………..</w:t>
      </w:r>
      <w:r w:rsidRPr="007A2E81">
        <w:rPr>
          <w:bCs/>
        </w:rPr>
        <w:br/>
      </w:r>
      <w:r w:rsidRPr="007A2E81">
        <w:t>z wykonania usługi objętej przedmiotem umowy w okresie od dnia ……….do dnia …………</w:t>
      </w:r>
    </w:p>
    <w:p w14:paraId="5EB3F742" w14:textId="77777777" w:rsidR="0083583C" w:rsidRPr="007A2E81" w:rsidRDefault="0083583C" w:rsidP="00F15EDC">
      <w:pPr>
        <w:pStyle w:val="NormalnyWeb"/>
        <w:spacing w:before="0" w:beforeAutospacing="0" w:after="0" w:afterAutospacing="0"/>
        <w:jc w:val="both"/>
        <w:rPr>
          <w:bCs/>
        </w:rPr>
      </w:pPr>
    </w:p>
    <w:p w14:paraId="54759B25" w14:textId="77777777" w:rsidR="00F15EDC" w:rsidRPr="007A2E81" w:rsidRDefault="00F15EDC" w:rsidP="00F15EDC">
      <w:pPr>
        <w:pStyle w:val="NormalnyWeb"/>
        <w:spacing w:before="0" w:beforeAutospacing="0" w:after="0" w:afterAutospacing="0"/>
        <w:jc w:val="both"/>
        <w:rPr>
          <w:b/>
          <w:bCs/>
        </w:rPr>
      </w:pPr>
      <w:r w:rsidRPr="007A2E81">
        <w:rPr>
          <w:b/>
          <w:bCs/>
        </w:rPr>
        <w:t>1. Zwięzły opis zakresu wykonanych usług (wypełnia Wykonawca):</w:t>
      </w:r>
    </w:p>
    <w:p w14:paraId="3E8774E6" w14:textId="77777777" w:rsidR="0083583C" w:rsidRPr="007A2E81" w:rsidRDefault="0083583C" w:rsidP="00F15EDC">
      <w:pPr>
        <w:pStyle w:val="NormalnyWeb"/>
        <w:spacing w:before="0" w:beforeAutospacing="0" w:after="0" w:afterAutospacing="0"/>
        <w:jc w:val="both"/>
        <w:rPr>
          <w:b/>
          <w:bCs/>
        </w:rPr>
      </w:pPr>
    </w:p>
    <w:p w14:paraId="3ECDB64E" w14:textId="77777777" w:rsidR="00F15EDC" w:rsidRPr="007A2E81" w:rsidRDefault="00F15EDC" w:rsidP="00F15EDC">
      <w:pPr>
        <w:pStyle w:val="NormalnyWeb"/>
        <w:spacing w:before="0" w:beforeAutospacing="0" w:after="0" w:afterAutospacing="0"/>
        <w:jc w:val="both"/>
        <w:rPr>
          <w:bCs/>
        </w:rPr>
      </w:pPr>
      <w:bookmarkStart w:id="98" w:name="_Hlk109128286"/>
      <w:r w:rsidRPr="007A2E81">
        <w:rPr>
          <w:bCs/>
        </w:rPr>
        <w:t xml:space="preserve">1) </w:t>
      </w:r>
      <w:bookmarkStart w:id="99" w:name="_Hlk236738396"/>
      <w:r w:rsidRPr="007A2E81">
        <w:rPr>
          <w:bCs/>
        </w:rPr>
        <w:t xml:space="preserve">odpady komunalne </w:t>
      </w:r>
      <w:bookmarkStart w:id="100" w:name="_Hlk109128079"/>
      <w:r w:rsidRPr="007A2E81">
        <w:rPr>
          <w:bCs/>
          <w:u w:val="single"/>
        </w:rPr>
        <w:t>przyjęte</w:t>
      </w:r>
      <w:r w:rsidRPr="007A2E81">
        <w:rPr>
          <w:bCs/>
        </w:rPr>
        <w:t xml:space="preserve"> w PSZOK </w:t>
      </w:r>
      <w:bookmarkEnd w:id="100"/>
    </w:p>
    <w:bookmarkEnd w:id="99"/>
    <w:p w14:paraId="74D79C55" w14:textId="77777777" w:rsidR="00F15EDC" w:rsidRPr="007A2E81" w:rsidRDefault="00F15EDC" w:rsidP="00F15EDC">
      <w:pPr>
        <w:pStyle w:val="NormalnyWeb"/>
        <w:spacing w:before="0" w:beforeAutospacing="0" w:after="0" w:afterAutospacing="0"/>
        <w:jc w:val="both"/>
        <w:rPr>
          <w:bCs/>
        </w:rPr>
      </w:pPr>
      <w:r w:rsidRPr="007A2E81">
        <w:rPr>
          <w:bCs/>
        </w:rPr>
        <w:t>……………………………………………………………………………………………………………………………………………………………………………………………………</w:t>
      </w:r>
    </w:p>
    <w:p w14:paraId="0E956C75" w14:textId="77777777" w:rsidR="00F15EDC" w:rsidRPr="007A2E81" w:rsidRDefault="00F15EDC" w:rsidP="00F15EDC">
      <w:pPr>
        <w:pStyle w:val="NormalnyWeb"/>
        <w:spacing w:before="0" w:beforeAutospacing="0" w:after="0" w:afterAutospacing="0"/>
        <w:jc w:val="center"/>
        <w:rPr>
          <w:bCs/>
          <w:i/>
          <w:iCs/>
          <w:sz w:val="16"/>
          <w:szCs w:val="16"/>
        </w:rPr>
      </w:pPr>
      <w:bookmarkStart w:id="101" w:name="_Hlk60211672"/>
      <w:r w:rsidRPr="007A2E81">
        <w:rPr>
          <w:bCs/>
          <w:i/>
          <w:iCs/>
          <w:sz w:val="16"/>
          <w:szCs w:val="16"/>
        </w:rPr>
        <w:t>(należy wymienić : kody odpadów, nazwy frakcji  oraz masy przyjętych odpadów w Mg)</w:t>
      </w:r>
    </w:p>
    <w:bookmarkEnd w:id="101"/>
    <w:p w14:paraId="156E767C" w14:textId="77777777" w:rsidR="00F15EDC" w:rsidRPr="007A2E81" w:rsidRDefault="00F15EDC" w:rsidP="00F15EDC">
      <w:pPr>
        <w:pStyle w:val="NormalnyWeb"/>
        <w:spacing w:before="0" w:beforeAutospacing="0" w:after="0" w:afterAutospacing="0"/>
        <w:jc w:val="both"/>
        <w:rPr>
          <w:bCs/>
        </w:rPr>
      </w:pPr>
      <w:r w:rsidRPr="007A2E81">
        <w:rPr>
          <w:bCs/>
        </w:rPr>
        <w:t xml:space="preserve">2) odpady budowlane i rozbiórkowe z gospodarstw domowych </w:t>
      </w:r>
      <w:r w:rsidRPr="007A2E81">
        <w:rPr>
          <w:bCs/>
          <w:u w:val="single"/>
        </w:rPr>
        <w:t>przyjęte</w:t>
      </w:r>
      <w:r w:rsidRPr="007A2E81">
        <w:rPr>
          <w:bCs/>
        </w:rPr>
        <w:t xml:space="preserve"> w PSZOK</w:t>
      </w:r>
    </w:p>
    <w:p w14:paraId="49C42C71" w14:textId="77777777" w:rsidR="00F15EDC" w:rsidRPr="007A2E81" w:rsidRDefault="00F15EDC" w:rsidP="00F15EDC">
      <w:pPr>
        <w:pStyle w:val="NormalnyWeb"/>
        <w:spacing w:before="0" w:beforeAutospacing="0" w:after="0" w:afterAutospacing="0"/>
        <w:jc w:val="both"/>
        <w:rPr>
          <w:bCs/>
        </w:rPr>
      </w:pPr>
      <w:r w:rsidRPr="007A2E81">
        <w:rPr>
          <w:bCs/>
        </w:rPr>
        <w:t>……………………………………………………………………………………………………………………………………………………………………………………………………</w:t>
      </w:r>
    </w:p>
    <w:p w14:paraId="74FC6772" w14:textId="2BA97C1E" w:rsidR="00F15EDC" w:rsidRPr="007A2E81" w:rsidRDefault="00F15EDC" w:rsidP="0083583C">
      <w:pPr>
        <w:pStyle w:val="NormalnyWeb"/>
        <w:spacing w:before="0" w:beforeAutospacing="0" w:after="0" w:afterAutospacing="0"/>
        <w:jc w:val="center"/>
        <w:rPr>
          <w:bCs/>
          <w:i/>
          <w:iCs/>
          <w:sz w:val="16"/>
          <w:szCs w:val="16"/>
        </w:rPr>
      </w:pPr>
      <w:r w:rsidRPr="007A2E81">
        <w:rPr>
          <w:bCs/>
          <w:i/>
          <w:iCs/>
          <w:sz w:val="16"/>
          <w:szCs w:val="16"/>
        </w:rPr>
        <w:t>(należy wymienić : kody odpadów, nazwy frakcji  oraz masy przyjętych odpadów w Mg)</w:t>
      </w:r>
      <w:bookmarkEnd w:id="98"/>
    </w:p>
    <w:p w14:paraId="7543A134" w14:textId="49B63F9B" w:rsidR="0083583C" w:rsidRPr="007A2E81" w:rsidRDefault="00F15EDC" w:rsidP="0083583C">
      <w:pPr>
        <w:pStyle w:val="NormalnyWeb"/>
        <w:spacing w:before="0" w:beforeAutospacing="0" w:after="0" w:afterAutospacing="0"/>
        <w:jc w:val="both"/>
        <w:rPr>
          <w:bCs/>
        </w:rPr>
      </w:pPr>
      <w:r w:rsidRPr="007A2E81">
        <w:rPr>
          <w:bCs/>
        </w:rPr>
        <w:t xml:space="preserve">3) </w:t>
      </w:r>
      <w:r w:rsidR="0083583C" w:rsidRPr="007A2E81">
        <w:rPr>
          <w:bCs/>
        </w:rPr>
        <w:t xml:space="preserve">odpady komunalne </w:t>
      </w:r>
      <w:r w:rsidR="0083583C" w:rsidRPr="007A2E81">
        <w:rPr>
          <w:bCs/>
          <w:u w:val="single"/>
        </w:rPr>
        <w:t>przyjęte</w:t>
      </w:r>
      <w:r w:rsidR="0083583C" w:rsidRPr="007A2E81">
        <w:rPr>
          <w:bCs/>
        </w:rPr>
        <w:t xml:space="preserve"> w Mobilnym mini PSZOK </w:t>
      </w:r>
    </w:p>
    <w:p w14:paraId="3EE2E86F" w14:textId="7684CBFF" w:rsidR="0083583C" w:rsidRPr="007A2E81" w:rsidRDefault="0083583C" w:rsidP="0083583C">
      <w:pPr>
        <w:pStyle w:val="NormalnyWeb"/>
        <w:spacing w:before="0" w:beforeAutospacing="0" w:after="0" w:afterAutospacing="0"/>
        <w:jc w:val="both"/>
        <w:rPr>
          <w:bCs/>
        </w:rPr>
      </w:pPr>
      <w:r w:rsidRPr="007A2E81">
        <w:rPr>
          <w:bCs/>
        </w:rPr>
        <w:t>……………………………………………………………………………………………………………………………………………………………………………………………………</w:t>
      </w:r>
    </w:p>
    <w:p w14:paraId="1169E28D" w14:textId="4BD4AAC1" w:rsidR="0083583C" w:rsidRPr="007A2E81" w:rsidRDefault="0083583C" w:rsidP="0083583C">
      <w:pPr>
        <w:pStyle w:val="NormalnyWeb"/>
        <w:spacing w:before="0" w:beforeAutospacing="0" w:after="0" w:afterAutospacing="0"/>
        <w:jc w:val="center"/>
        <w:rPr>
          <w:bCs/>
          <w:i/>
          <w:iCs/>
          <w:sz w:val="14"/>
          <w:szCs w:val="14"/>
        </w:rPr>
      </w:pPr>
      <w:r w:rsidRPr="007A2E81">
        <w:rPr>
          <w:bCs/>
          <w:i/>
          <w:iCs/>
          <w:sz w:val="14"/>
          <w:szCs w:val="14"/>
        </w:rPr>
        <w:t>(należy wymienić : datę i miejsce zorganizowania Mobilnego mini PSZOK oraz kody odpadów, nazwy frakcji  oraz masy przyjętych odpadów w Mg)</w:t>
      </w:r>
    </w:p>
    <w:p w14:paraId="21A73021" w14:textId="3E8C4240" w:rsidR="0083583C" w:rsidRPr="007A2E81" w:rsidRDefault="0083583C" w:rsidP="00F15EDC">
      <w:pPr>
        <w:pStyle w:val="NormalnyWeb"/>
        <w:spacing w:before="0" w:beforeAutospacing="0" w:after="0" w:afterAutospacing="0"/>
        <w:jc w:val="both"/>
        <w:rPr>
          <w:bCs/>
          <w:sz w:val="14"/>
          <w:szCs w:val="14"/>
        </w:rPr>
      </w:pPr>
    </w:p>
    <w:p w14:paraId="12196C3D" w14:textId="01BC8094" w:rsidR="00F15EDC" w:rsidRPr="007A2E81" w:rsidRDefault="00B33F64" w:rsidP="00B33F64">
      <w:pPr>
        <w:pStyle w:val="NormalnyWeb"/>
        <w:spacing w:before="0" w:beforeAutospacing="0" w:after="0" w:afterAutospacing="0"/>
        <w:ind w:left="3"/>
        <w:jc w:val="both"/>
        <w:rPr>
          <w:bCs/>
        </w:rPr>
      </w:pPr>
      <w:r w:rsidRPr="007A2E81">
        <w:rPr>
          <w:bCs/>
        </w:rPr>
        <w:t>4)</w:t>
      </w:r>
      <w:r w:rsidR="00F15EDC" w:rsidRPr="007A2E81">
        <w:rPr>
          <w:bCs/>
        </w:rPr>
        <w:t xml:space="preserve">dostępność Punktu Selektywnego Zbierania Odpadów Komunalnych </w:t>
      </w:r>
    </w:p>
    <w:p w14:paraId="745A2252" w14:textId="77777777" w:rsidR="00F15EDC" w:rsidRPr="007A2E81" w:rsidRDefault="00F15EDC" w:rsidP="00F15EDC">
      <w:pPr>
        <w:pStyle w:val="NormalnyWeb"/>
        <w:spacing w:before="0" w:beforeAutospacing="0" w:after="0" w:afterAutospacing="0"/>
        <w:jc w:val="both"/>
        <w:rPr>
          <w:bCs/>
        </w:rPr>
      </w:pPr>
      <w:r w:rsidRPr="007A2E81">
        <w:rPr>
          <w:bCs/>
        </w:rPr>
        <w:t>…………………………………………………………………………………………………………………………………………………………………………………………………….</w:t>
      </w:r>
    </w:p>
    <w:p w14:paraId="40E38C8A" w14:textId="77777777" w:rsidR="00F15EDC" w:rsidRPr="007A2E81" w:rsidRDefault="00F15EDC" w:rsidP="00F15EDC">
      <w:pPr>
        <w:pStyle w:val="NormalnyWeb"/>
        <w:spacing w:before="0" w:beforeAutospacing="0" w:after="0" w:afterAutospacing="0"/>
        <w:jc w:val="center"/>
        <w:rPr>
          <w:bCs/>
          <w:i/>
          <w:iCs/>
          <w:sz w:val="16"/>
          <w:szCs w:val="16"/>
        </w:rPr>
      </w:pPr>
      <w:r w:rsidRPr="007A2E81">
        <w:rPr>
          <w:bCs/>
          <w:i/>
          <w:iCs/>
          <w:sz w:val="16"/>
          <w:szCs w:val="16"/>
        </w:rPr>
        <w:t>(należy wpisać informacje dotyczące dostępności PSZOK w rozliczanym okresie)</w:t>
      </w:r>
    </w:p>
    <w:p w14:paraId="74936192" w14:textId="5015FEF7" w:rsidR="00F15EDC" w:rsidRPr="007A2E81" w:rsidRDefault="0083583C" w:rsidP="00F15EDC">
      <w:pPr>
        <w:pStyle w:val="NormalnyWeb"/>
        <w:spacing w:before="0" w:beforeAutospacing="0" w:after="0" w:afterAutospacing="0"/>
        <w:rPr>
          <w:bCs/>
          <w:i/>
          <w:iCs/>
          <w:sz w:val="16"/>
          <w:szCs w:val="16"/>
        </w:rPr>
      </w:pPr>
      <w:r w:rsidRPr="007A2E81">
        <w:rPr>
          <w:bCs/>
        </w:rPr>
        <w:t>5</w:t>
      </w:r>
      <w:r w:rsidR="00F15EDC" w:rsidRPr="007A2E81">
        <w:rPr>
          <w:bCs/>
        </w:rPr>
        <w:t xml:space="preserve">) odpady komunalne </w:t>
      </w:r>
      <w:r w:rsidR="00F15EDC" w:rsidRPr="007A2E81">
        <w:rPr>
          <w:bCs/>
          <w:u w:val="single"/>
        </w:rPr>
        <w:t>odebrane</w:t>
      </w:r>
      <w:r w:rsidR="00F15EDC" w:rsidRPr="007A2E81">
        <w:rPr>
          <w:bCs/>
        </w:rPr>
        <w:t xml:space="preserve"> z PSZOK zgodnie z umową</w:t>
      </w:r>
    </w:p>
    <w:p w14:paraId="55131D44" w14:textId="77777777" w:rsidR="00F15EDC" w:rsidRPr="007A2E81" w:rsidRDefault="00F15EDC" w:rsidP="00F15EDC">
      <w:pPr>
        <w:pStyle w:val="NormalnyWeb"/>
        <w:spacing w:before="0" w:beforeAutospacing="0" w:after="0" w:afterAutospacing="0"/>
        <w:jc w:val="center"/>
        <w:rPr>
          <w:bCs/>
        </w:rPr>
      </w:pPr>
      <w:r w:rsidRPr="007A2E81">
        <w:rPr>
          <w:bCs/>
        </w:rPr>
        <w:t>……………………………………………………………………………………………………………………………………………………………………………………………………</w:t>
      </w:r>
    </w:p>
    <w:p w14:paraId="5956A406" w14:textId="77777777" w:rsidR="00F15EDC" w:rsidRPr="007A2E81" w:rsidRDefault="00F15EDC" w:rsidP="00F15EDC">
      <w:pPr>
        <w:pStyle w:val="NormalnyWeb"/>
        <w:spacing w:before="0" w:beforeAutospacing="0" w:after="0" w:afterAutospacing="0"/>
        <w:jc w:val="center"/>
        <w:rPr>
          <w:bCs/>
          <w:i/>
          <w:iCs/>
          <w:sz w:val="16"/>
          <w:szCs w:val="16"/>
        </w:rPr>
      </w:pPr>
      <w:r w:rsidRPr="007A2E81">
        <w:rPr>
          <w:bCs/>
          <w:i/>
          <w:iCs/>
          <w:sz w:val="16"/>
          <w:szCs w:val="16"/>
        </w:rPr>
        <w:t>(należy wymienić : kody odpadów, nazwy frakcji  oraz masy odebranych odpadów w Mg)</w:t>
      </w:r>
    </w:p>
    <w:p w14:paraId="6BDF70B7" w14:textId="030387C6" w:rsidR="00F15EDC" w:rsidRPr="007A2E81" w:rsidRDefault="0083583C" w:rsidP="00F15EDC">
      <w:pPr>
        <w:pStyle w:val="NormalnyWeb"/>
        <w:spacing w:before="0" w:beforeAutospacing="0" w:after="0" w:afterAutospacing="0"/>
        <w:rPr>
          <w:bCs/>
        </w:rPr>
      </w:pPr>
      <w:r w:rsidRPr="007A2E81">
        <w:rPr>
          <w:bCs/>
        </w:rPr>
        <w:t>6</w:t>
      </w:r>
      <w:r w:rsidR="00F15EDC" w:rsidRPr="007A2E81">
        <w:rPr>
          <w:bCs/>
        </w:rPr>
        <w:t xml:space="preserve">) odpady budowlane i rozbiórkowe z gospodarstw domowych </w:t>
      </w:r>
      <w:r w:rsidR="00F15EDC" w:rsidRPr="007A2E81">
        <w:rPr>
          <w:bCs/>
          <w:u w:val="single"/>
        </w:rPr>
        <w:t>odebrane</w:t>
      </w:r>
      <w:r w:rsidR="00F15EDC" w:rsidRPr="007A2E81">
        <w:rPr>
          <w:bCs/>
        </w:rPr>
        <w:t xml:space="preserve"> z  PSZOK zgodnie z umową</w:t>
      </w:r>
    </w:p>
    <w:p w14:paraId="75F403F4" w14:textId="77777777" w:rsidR="00F15EDC" w:rsidRPr="007A2E81" w:rsidRDefault="00F15EDC" w:rsidP="00F15EDC">
      <w:pPr>
        <w:pStyle w:val="NormalnyWeb"/>
        <w:spacing w:before="0" w:beforeAutospacing="0" w:after="0" w:afterAutospacing="0"/>
        <w:rPr>
          <w:bCs/>
        </w:rPr>
      </w:pPr>
      <w:r w:rsidRPr="007A2E81">
        <w:rPr>
          <w:bCs/>
        </w:rPr>
        <w:t>……………………………………………………………………………………………………………………………………………………………………………………………………</w:t>
      </w:r>
    </w:p>
    <w:p w14:paraId="2D48A200" w14:textId="77777777" w:rsidR="00F15EDC" w:rsidRPr="007A2E81" w:rsidRDefault="00F15EDC" w:rsidP="00F15EDC">
      <w:pPr>
        <w:pStyle w:val="NormalnyWeb"/>
        <w:spacing w:before="0" w:beforeAutospacing="0" w:after="0" w:afterAutospacing="0"/>
        <w:jc w:val="center"/>
        <w:rPr>
          <w:bCs/>
          <w:i/>
          <w:iCs/>
          <w:sz w:val="16"/>
          <w:szCs w:val="16"/>
        </w:rPr>
      </w:pPr>
      <w:r w:rsidRPr="007A2E81">
        <w:rPr>
          <w:bCs/>
          <w:i/>
          <w:iCs/>
          <w:sz w:val="16"/>
          <w:szCs w:val="16"/>
        </w:rPr>
        <w:t>(należy wymienić : kody odpadów, nazwy frakcji  oraz masy odebranych  odpadów w Mg)</w:t>
      </w:r>
    </w:p>
    <w:p w14:paraId="5E8504AD" w14:textId="67784FC7" w:rsidR="0000461F" w:rsidRPr="007A2E81" w:rsidRDefault="0083583C" w:rsidP="0083583C">
      <w:pPr>
        <w:pStyle w:val="NormalnyWeb"/>
        <w:spacing w:before="0" w:beforeAutospacing="0" w:after="0" w:afterAutospacing="0"/>
        <w:rPr>
          <w:bCs/>
        </w:rPr>
      </w:pPr>
      <w:r w:rsidRPr="007A2E81">
        <w:rPr>
          <w:bCs/>
        </w:rPr>
        <w:t xml:space="preserve">7) </w:t>
      </w:r>
      <w:r w:rsidR="0000461F" w:rsidRPr="007A2E81">
        <w:rPr>
          <w:bCs/>
        </w:rPr>
        <w:t>działania</w:t>
      </w:r>
      <w:r w:rsidR="00512972" w:rsidRPr="007A2E81">
        <w:rPr>
          <w:bCs/>
        </w:rPr>
        <w:t>/zadania</w:t>
      </w:r>
      <w:r w:rsidR="0000461F" w:rsidRPr="007A2E81">
        <w:rPr>
          <w:bCs/>
        </w:rPr>
        <w:t xml:space="preserve"> wykonane w ramach kampanii </w:t>
      </w:r>
      <w:proofErr w:type="spellStart"/>
      <w:r w:rsidR="0000461F" w:rsidRPr="007A2E81">
        <w:rPr>
          <w:bCs/>
        </w:rPr>
        <w:t>informacyjno</w:t>
      </w:r>
      <w:proofErr w:type="spellEnd"/>
      <w:r w:rsidR="0000461F" w:rsidRPr="007A2E81">
        <w:rPr>
          <w:bCs/>
        </w:rPr>
        <w:t xml:space="preserve"> – edukacyjnej:</w:t>
      </w:r>
    </w:p>
    <w:p w14:paraId="7CE93A99" w14:textId="5CF4D289" w:rsidR="0000461F" w:rsidRPr="007A2E81" w:rsidRDefault="0000461F" w:rsidP="0083583C">
      <w:pPr>
        <w:pStyle w:val="NormalnyWeb"/>
        <w:spacing w:before="0" w:beforeAutospacing="0" w:after="0" w:afterAutospacing="0"/>
        <w:rPr>
          <w:bCs/>
        </w:rPr>
      </w:pPr>
      <w:r w:rsidRPr="007A2E81">
        <w:rPr>
          <w:bCs/>
        </w:rPr>
        <w:t>……………………………………………………………………………………………………………………………………………………………………………………………………</w:t>
      </w:r>
    </w:p>
    <w:p w14:paraId="046213AF" w14:textId="14737382" w:rsidR="0000461F" w:rsidRPr="007A2E81" w:rsidRDefault="0000461F" w:rsidP="0000461F">
      <w:pPr>
        <w:pStyle w:val="NormalnyWeb"/>
        <w:spacing w:before="0" w:beforeAutospacing="0" w:after="0" w:afterAutospacing="0"/>
        <w:jc w:val="center"/>
        <w:rPr>
          <w:bCs/>
          <w:i/>
          <w:iCs/>
          <w:sz w:val="16"/>
          <w:szCs w:val="16"/>
        </w:rPr>
      </w:pPr>
      <w:r w:rsidRPr="007A2E81">
        <w:rPr>
          <w:bCs/>
          <w:i/>
          <w:iCs/>
          <w:sz w:val="16"/>
          <w:szCs w:val="16"/>
        </w:rPr>
        <w:t>(należy wymienić : termin i rodzaj wykonanych działań</w:t>
      </w:r>
      <w:r w:rsidR="00512972" w:rsidRPr="007A2E81">
        <w:rPr>
          <w:bCs/>
          <w:i/>
          <w:iCs/>
          <w:sz w:val="16"/>
          <w:szCs w:val="16"/>
        </w:rPr>
        <w:t>/zadań</w:t>
      </w:r>
      <w:r w:rsidRPr="007A2E81">
        <w:rPr>
          <w:bCs/>
          <w:i/>
          <w:iCs/>
          <w:sz w:val="16"/>
          <w:szCs w:val="16"/>
        </w:rPr>
        <w:t xml:space="preserve"> oraz dane ilościowe)</w:t>
      </w:r>
    </w:p>
    <w:p w14:paraId="7738905D" w14:textId="5CEE8D2A" w:rsidR="0083583C" w:rsidRPr="007A2E81" w:rsidRDefault="0083583C" w:rsidP="00F15EDC">
      <w:pPr>
        <w:pStyle w:val="NormalnyWeb"/>
        <w:spacing w:before="0" w:beforeAutospacing="0" w:after="0" w:afterAutospacing="0"/>
        <w:jc w:val="center"/>
        <w:rPr>
          <w:bCs/>
          <w:sz w:val="16"/>
          <w:szCs w:val="16"/>
        </w:rPr>
      </w:pPr>
    </w:p>
    <w:p w14:paraId="567BA54D" w14:textId="77777777" w:rsidR="00F15EDC" w:rsidRPr="007A2E81" w:rsidRDefault="00F15EDC" w:rsidP="00F15EDC">
      <w:pPr>
        <w:pStyle w:val="NormalnyWeb"/>
        <w:spacing w:before="0" w:beforeAutospacing="0" w:after="0" w:afterAutospacing="0"/>
        <w:jc w:val="both"/>
        <w:rPr>
          <w:b/>
          <w:bCs/>
        </w:rPr>
      </w:pPr>
      <w:r w:rsidRPr="007A2E81">
        <w:rPr>
          <w:b/>
          <w:bCs/>
        </w:rPr>
        <w:t>2. Uwagi/wyjaśnienia do wykonanych usług (ze strony Wykonawcy):</w:t>
      </w:r>
    </w:p>
    <w:p w14:paraId="608169DD" w14:textId="77777777" w:rsidR="00F15EDC" w:rsidRPr="007A2E81" w:rsidRDefault="00F15EDC" w:rsidP="00F15EDC">
      <w:pPr>
        <w:pStyle w:val="NormalnyWeb"/>
        <w:spacing w:before="0" w:beforeAutospacing="0" w:after="0" w:afterAutospacing="0"/>
        <w:jc w:val="both"/>
        <w:rPr>
          <w:bCs/>
        </w:rPr>
      </w:pPr>
      <w:r w:rsidRPr="007A2E81">
        <w:rPr>
          <w:bCs/>
        </w:rPr>
        <w:t>………………………………………………………………………………………………</w:t>
      </w:r>
      <w:r w:rsidRPr="007A2E81">
        <w:t>….</w:t>
      </w:r>
    </w:p>
    <w:p w14:paraId="5FC73CE4" w14:textId="77777777" w:rsidR="00F15EDC" w:rsidRPr="007A2E81" w:rsidRDefault="00F15EDC" w:rsidP="00F15EDC">
      <w:pPr>
        <w:pStyle w:val="NormalnyWeb"/>
        <w:spacing w:before="0" w:beforeAutospacing="0" w:after="0" w:afterAutospacing="0"/>
        <w:jc w:val="both"/>
        <w:rPr>
          <w:bCs/>
        </w:rPr>
      </w:pPr>
      <w:r w:rsidRPr="007A2E81">
        <w:rPr>
          <w:bCs/>
        </w:rPr>
        <w:t>………………………………………………………………………………………………</w:t>
      </w:r>
      <w:r w:rsidRPr="007A2E81">
        <w:t>….</w:t>
      </w:r>
    </w:p>
    <w:p w14:paraId="7977EF76" w14:textId="77777777" w:rsidR="00F15EDC" w:rsidRPr="007A2E81" w:rsidRDefault="00F15EDC" w:rsidP="00F15EDC">
      <w:pPr>
        <w:pStyle w:val="NormalnyWeb"/>
        <w:spacing w:before="0" w:beforeAutospacing="0" w:after="0" w:afterAutospacing="0"/>
        <w:jc w:val="both"/>
        <w:rPr>
          <w:b/>
          <w:bCs/>
        </w:rPr>
      </w:pPr>
      <w:r w:rsidRPr="007A2E81">
        <w:rPr>
          <w:b/>
          <w:bCs/>
        </w:rPr>
        <w:t>3. Uwagi do wykonanych usług (ze strony Zamawiającego):</w:t>
      </w:r>
    </w:p>
    <w:p w14:paraId="092A6CA5" w14:textId="77777777" w:rsidR="00F15EDC" w:rsidRPr="007A2E81" w:rsidRDefault="00F15EDC" w:rsidP="00F15EDC">
      <w:pPr>
        <w:pStyle w:val="NormalnyWeb"/>
        <w:spacing w:before="0" w:beforeAutospacing="0" w:after="0" w:afterAutospacing="0"/>
        <w:jc w:val="both"/>
        <w:rPr>
          <w:bCs/>
        </w:rPr>
      </w:pPr>
      <w:r w:rsidRPr="007A2E81">
        <w:rPr>
          <w:bCs/>
        </w:rPr>
        <w:t>………………………………………………………………………………………………</w:t>
      </w:r>
      <w:r w:rsidRPr="007A2E81">
        <w:t>…..</w:t>
      </w:r>
    </w:p>
    <w:p w14:paraId="3B96A346" w14:textId="77777777" w:rsidR="00F15EDC" w:rsidRPr="007A2E81" w:rsidRDefault="00F15EDC" w:rsidP="00F15EDC">
      <w:pPr>
        <w:pStyle w:val="NormalnyWeb"/>
        <w:spacing w:before="0" w:beforeAutospacing="0" w:after="0" w:afterAutospacing="0"/>
        <w:jc w:val="both"/>
        <w:rPr>
          <w:bCs/>
        </w:rPr>
      </w:pPr>
      <w:r w:rsidRPr="007A2E81">
        <w:rPr>
          <w:bCs/>
        </w:rPr>
        <w:t>…………………………………………………………………………………………………..</w:t>
      </w:r>
    </w:p>
    <w:p w14:paraId="1D028A26" w14:textId="77777777" w:rsidR="00F15EDC" w:rsidRPr="007A2E81" w:rsidRDefault="00F15EDC" w:rsidP="00F15EDC">
      <w:pPr>
        <w:pStyle w:val="NormalnyWeb"/>
        <w:spacing w:before="0" w:beforeAutospacing="0" w:after="0" w:afterAutospacing="0"/>
        <w:jc w:val="both"/>
        <w:rPr>
          <w:b/>
          <w:bCs/>
        </w:rPr>
      </w:pPr>
      <w:r w:rsidRPr="007A2E81">
        <w:rPr>
          <w:b/>
          <w:bCs/>
        </w:rPr>
        <w:t>WNIOSKI:</w:t>
      </w:r>
    </w:p>
    <w:p w14:paraId="057AA5DB" w14:textId="77777777" w:rsidR="00F15EDC" w:rsidRPr="007A2E81" w:rsidRDefault="00F15EDC" w:rsidP="00F15EDC">
      <w:pPr>
        <w:pStyle w:val="NormalnyWeb"/>
        <w:spacing w:before="0" w:beforeAutospacing="0" w:after="0" w:afterAutospacing="0"/>
        <w:jc w:val="both"/>
        <w:rPr>
          <w:bCs/>
        </w:rPr>
      </w:pPr>
      <w:r w:rsidRPr="007A2E81">
        <w:rPr>
          <w:bCs/>
        </w:rPr>
        <w:t>…………………………………………………………………………………………………...</w:t>
      </w:r>
    </w:p>
    <w:p w14:paraId="2FD9AFCC" w14:textId="77777777" w:rsidR="00F15EDC" w:rsidRPr="007A2E81" w:rsidRDefault="00F15EDC" w:rsidP="00F15EDC">
      <w:pPr>
        <w:pStyle w:val="NormalnyWeb"/>
        <w:spacing w:before="0" w:beforeAutospacing="0" w:after="0" w:afterAutospacing="0"/>
        <w:jc w:val="both"/>
        <w:rPr>
          <w:bCs/>
        </w:rPr>
      </w:pPr>
      <w:r w:rsidRPr="007A2E81">
        <w:rPr>
          <w:bCs/>
        </w:rPr>
        <w:t>…………………………………………………………………………………………………...</w:t>
      </w:r>
    </w:p>
    <w:p w14:paraId="4D39F2BC" w14:textId="77777777" w:rsidR="00F15EDC" w:rsidRPr="007A2E81" w:rsidRDefault="00F15EDC" w:rsidP="00F15EDC">
      <w:pPr>
        <w:pStyle w:val="NormalnyWeb"/>
        <w:spacing w:before="0" w:beforeAutospacing="0" w:after="0" w:afterAutospacing="0"/>
        <w:jc w:val="both"/>
        <w:rPr>
          <w:bCs/>
        </w:rPr>
      </w:pPr>
      <w:r w:rsidRPr="007A2E81">
        <w:rPr>
          <w:bCs/>
        </w:rPr>
        <w:t xml:space="preserve">Podpis                                                                                                   </w:t>
      </w:r>
      <w:proofErr w:type="spellStart"/>
      <w:r w:rsidRPr="007A2E81">
        <w:rPr>
          <w:bCs/>
        </w:rPr>
        <w:t>Podpis</w:t>
      </w:r>
      <w:proofErr w:type="spellEnd"/>
    </w:p>
    <w:p w14:paraId="4321F708" w14:textId="77777777" w:rsidR="00F15EDC" w:rsidRPr="007A2E81" w:rsidRDefault="00F15EDC" w:rsidP="00F15EDC">
      <w:pPr>
        <w:pStyle w:val="NormalnyWeb"/>
        <w:spacing w:before="0" w:beforeAutospacing="0" w:after="0" w:afterAutospacing="0"/>
        <w:jc w:val="center"/>
        <w:rPr>
          <w:b/>
        </w:rPr>
      </w:pPr>
    </w:p>
    <w:p w14:paraId="142EFD4C" w14:textId="7BCCC3EA" w:rsidR="00F15EDC" w:rsidRPr="007A2E81" w:rsidRDefault="00F15EDC" w:rsidP="00F15EDC">
      <w:pPr>
        <w:pStyle w:val="NormalnyWeb"/>
        <w:spacing w:before="0" w:beforeAutospacing="0" w:after="0" w:afterAutospacing="0"/>
        <w:jc w:val="center"/>
        <w:rPr>
          <w:b/>
        </w:rPr>
      </w:pPr>
      <w:r w:rsidRPr="007A2E81">
        <w:rPr>
          <w:b/>
        </w:rPr>
        <w:t>Zamawiającego:</w:t>
      </w:r>
      <w:r w:rsidR="002B2447" w:rsidRPr="007A2E81">
        <w:rPr>
          <w:b/>
        </w:rPr>
        <w:t xml:space="preserve"> </w:t>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r>
      <w:r w:rsidR="002B2447" w:rsidRPr="007A2E81">
        <w:rPr>
          <w:b/>
        </w:rPr>
        <w:tab/>
        <w:t>Wykonawcy:</w:t>
      </w:r>
    </w:p>
    <w:p w14:paraId="69B816F0" w14:textId="636C3458" w:rsidR="00F15EDC" w:rsidRPr="007A2E81" w:rsidRDefault="00F15EDC" w:rsidP="00F15EDC">
      <w:pPr>
        <w:spacing w:before="64" w:after="0" w:line="249" w:lineRule="exact"/>
        <w:ind w:right="195"/>
        <w:jc w:val="right"/>
        <w:rPr>
          <w:rFonts w:ascii="Times New Roman" w:hAnsi="Times New Roman" w:cs="Times New Roman"/>
          <w:sz w:val="13"/>
          <w:szCs w:val="13"/>
        </w:rPr>
      </w:pPr>
      <w:r w:rsidRPr="007A2E81">
        <w:rPr>
          <w:b/>
        </w:rPr>
        <w:br w:type="page"/>
      </w:r>
      <w:r w:rsidRPr="007A2E81">
        <w:rPr>
          <w:rFonts w:ascii="Times New Roman" w:hAnsi="Times New Roman" w:cs="Times New Roman"/>
          <w:bCs/>
          <w:i/>
          <w:iCs/>
        </w:rPr>
        <w:lastRenderedPageBreak/>
        <w:t>Załącznik Nr 4 do PPU</w:t>
      </w:r>
      <w:r w:rsidR="002B2447" w:rsidRPr="007A2E81">
        <w:rPr>
          <w:rFonts w:ascii="Times New Roman" w:hAnsi="Times New Roman" w:cs="Times New Roman"/>
          <w:bCs/>
          <w:i/>
          <w:iCs/>
        </w:rPr>
        <w:t>/Załącznik Nr 4 do Umowy Nr GKM.272.</w:t>
      </w:r>
      <w:r w:rsidR="007725F6" w:rsidRPr="007A2E81">
        <w:rPr>
          <w:rFonts w:ascii="Times New Roman" w:hAnsi="Times New Roman" w:cs="Times New Roman"/>
          <w:bCs/>
          <w:i/>
          <w:iCs/>
        </w:rPr>
        <w:t>36</w:t>
      </w:r>
      <w:r w:rsidR="002B2447" w:rsidRPr="007A2E81">
        <w:rPr>
          <w:rFonts w:ascii="Times New Roman" w:hAnsi="Times New Roman" w:cs="Times New Roman"/>
          <w:bCs/>
          <w:i/>
          <w:iCs/>
        </w:rPr>
        <w:t>.202</w:t>
      </w:r>
      <w:r w:rsidR="007725F6" w:rsidRPr="007A2E81">
        <w:rPr>
          <w:rFonts w:ascii="Times New Roman" w:hAnsi="Times New Roman" w:cs="Times New Roman"/>
          <w:bCs/>
          <w:i/>
          <w:iCs/>
        </w:rPr>
        <w:t>6</w:t>
      </w:r>
    </w:p>
    <w:p w14:paraId="5654D638" w14:textId="77777777" w:rsidR="00F15EDC" w:rsidRPr="007A2E81" w:rsidRDefault="00F15EDC" w:rsidP="00F15EDC">
      <w:pPr>
        <w:spacing w:after="0" w:line="200" w:lineRule="exact"/>
        <w:rPr>
          <w:sz w:val="20"/>
          <w:szCs w:val="20"/>
        </w:rPr>
      </w:pPr>
    </w:p>
    <w:p w14:paraId="0FAB04CE" w14:textId="77777777" w:rsidR="00F15EDC" w:rsidRPr="007A2E81" w:rsidRDefault="00F15EDC" w:rsidP="00F15EDC">
      <w:pPr>
        <w:spacing w:before="32" w:after="0" w:line="240" w:lineRule="auto"/>
        <w:ind w:left="3054" w:right="3037"/>
        <w:jc w:val="center"/>
        <w:rPr>
          <w:rFonts w:ascii="Times New Roman" w:eastAsia="Times New Roman" w:hAnsi="Times New Roman" w:cs="Times New Roman"/>
        </w:rPr>
      </w:pPr>
      <w:r w:rsidRPr="007A2E81">
        <w:rPr>
          <w:rFonts w:ascii="Times New Roman" w:eastAsia="Times New Roman" w:hAnsi="Times New Roman" w:cs="Times New Roman"/>
          <w:b/>
          <w:bCs/>
          <w:spacing w:val="1"/>
        </w:rPr>
        <w:t>K</w:t>
      </w:r>
      <w:r w:rsidRPr="007A2E81">
        <w:rPr>
          <w:rFonts w:ascii="Times New Roman" w:eastAsia="Times New Roman" w:hAnsi="Times New Roman" w:cs="Times New Roman"/>
          <w:b/>
          <w:bCs/>
          <w:spacing w:val="-1"/>
        </w:rPr>
        <w:t>LAUZUL</w:t>
      </w:r>
      <w:r w:rsidRPr="007A2E81">
        <w:rPr>
          <w:rFonts w:ascii="Times New Roman" w:eastAsia="Times New Roman" w:hAnsi="Times New Roman" w:cs="Times New Roman"/>
          <w:b/>
          <w:bCs/>
        </w:rPr>
        <w:t>A</w:t>
      </w:r>
      <w:r w:rsidRPr="007A2E81">
        <w:rPr>
          <w:rFonts w:ascii="Times New Roman" w:eastAsia="Times New Roman" w:hAnsi="Times New Roman" w:cs="Times New Roman"/>
          <w:b/>
          <w:bCs/>
          <w:spacing w:val="-1"/>
        </w:rPr>
        <w:t xml:space="preserve"> </w:t>
      </w:r>
      <w:r w:rsidRPr="007A2E81">
        <w:rPr>
          <w:rFonts w:ascii="Times New Roman" w:eastAsia="Times New Roman" w:hAnsi="Times New Roman" w:cs="Times New Roman"/>
          <w:b/>
          <w:bCs/>
        </w:rPr>
        <w:t>IN</w:t>
      </w:r>
      <w:r w:rsidRPr="007A2E81">
        <w:rPr>
          <w:rFonts w:ascii="Times New Roman" w:eastAsia="Times New Roman" w:hAnsi="Times New Roman" w:cs="Times New Roman"/>
          <w:b/>
          <w:bCs/>
          <w:spacing w:val="-1"/>
        </w:rPr>
        <w:t>F</w:t>
      </w:r>
      <w:r w:rsidRPr="007A2E81">
        <w:rPr>
          <w:rFonts w:ascii="Times New Roman" w:eastAsia="Times New Roman" w:hAnsi="Times New Roman" w:cs="Times New Roman"/>
          <w:b/>
          <w:bCs/>
          <w:spacing w:val="1"/>
        </w:rPr>
        <w:t>O</w:t>
      </w:r>
      <w:r w:rsidRPr="007A2E81">
        <w:rPr>
          <w:rFonts w:ascii="Times New Roman" w:eastAsia="Times New Roman" w:hAnsi="Times New Roman" w:cs="Times New Roman"/>
          <w:b/>
          <w:bCs/>
          <w:spacing w:val="-1"/>
        </w:rPr>
        <w:t>R</w:t>
      </w:r>
      <w:r w:rsidRPr="007A2E81">
        <w:rPr>
          <w:rFonts w:ascii="Times New Roman" w:eastAsia="Times New Roman" w:hAnsi="Times New Roman" w:cs="Times New Roman"/>
          <w:b/>
          <w:bCs/>
        </w:rPr>
        <w:t>MA</w:t>
      </w:r>
      <w:r w:rsidRPr="007A2E81">
        <w:rPr>
          <w:rFonts w:ascii="Times New Roman" w:eastAsia="Times New Roman" w:hAnsi="Times New Roman" w:cs="Times New Roman"/>
          <w:b/>
          <w:bCs/>
          <w:spacing w:val="-2"/>
        </w:rPr>
        <w:t>C</w:t>
      </w:r>
      <w:r w:rsidRPr="007A2E81">
        <w:rPr>
          <w:rFonts w:ascii="Times New Roman" w:eastAsia="Times New Roman" w:hAnsi="Times New Roman" w:cs="Times New Roman"/>
          <w:b/>
          <w:bCs/>
          <w:spacing w:val="-1"/>
        </w:rPr>
        <w:t>Y</w:t>
      </w:r>
      <w:r w:rsidRPr="007A2E81">
        <w:rPr>
          <w:rFonts w:ascii="Times New Roman" w:eastAsia="Times New Roman" w:hAnsi="Times New Roman" w:cs="Times New Roman"/>
          <w:b/>
          <w:bCs/>
        </w:rPr>
        <w:t>J</w:t>
      </w:r>
      <w:r w:rsidRPr="007A2E81">
        <w:rPr>
          <w:rFonts w:ascii="Times New Roman" w:eastAsia="Times New Roman" w:hAnsi="Times New Roman" w:cs="Times New Roman"/>
          <w:b/>
          <w:bCs/>
          <w:spacing w:val="-1"/>
        </w:rPr>
        <w:t>N</w:t>
      </w:r>
      <w:r w:rsidRPr="007A2E81">
        <w:rPr>
          <w:rFonts w:ascii="Times New Roman" w:eastAsia="Times New Roman" w:hAnsi="Times New Roman" w:cs="Times New Roman"/>
          <w:b/>
          <w:bCs/>
        </w:rPr>
        <w:t>A</w:t>
      </w:r>
    </w:p>
    <w:p w14:paraId="2EE3F9E0" w14:textId="77777777" w:rsidR="00F15EDC" w:rsidRPr="007A2E81" w:rsidRDefault="00F15EDC" w:rsidP="00F15EDC">
      <w:pPr>
        <w:spacing w:before="13" w:after="0" w:line="240" w:lineRule="exact"/>
        <w:rPr>
          <w:sz w:val="24"/>
          <w:szCs w:val="24"/>
        </w:rPr>
      </w:pPr>
    </w:p>
    <w:p w14:paraId="7AF5D233" w14:textId="77777777" w:rsidR="00F15EDC" w:rsidRPr="007A2E81" w:rsidRDefault="00F15EDC" w:rsidP="00F15EDC">
      <w:pPr>
        <w:spacing w:after="0" w:line="240" w:lineRule="auto"/>
        <w:ind w:right="57"/>
        <w:jc w:val="both"/>
        <w:rPr>
          <w:rFonts w:ascii="Times New Roman" w:eastAsia="Times New Roman" w:hAnsi="Times New Roman" w:cs="Times New Roman"/>
        </w:rPr>
      </w:pPr>
      <w:r w:rsidRPr="007A2E81">
        <w:rPr>
          <w:rFonts w:ascii="Times New Roman" w:eastAsia="Times New Roman" w:hAnsi="Times New Roman" w:cs="Times New Roman"/>
        </w:rPr>
        <w:t xml:space="preserve">Urząd Miasta Mława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xml:space="preserve">za </w:t>
      </w:r>
      <w:r w:rsidRPr="007A2E81">
        <w:rPr>
          <w:rFonts w:ascii="Times New Roman" w:eastAsia="Times New Roman" w:hAnsi="Times New Roman" w:cs="Times New Roman"/>
          <w:spacing w:val="-3"/>
        </w:rPr>
        <w:t>P</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 xml:space="preserve">na </w:t>
      </w:r>
      <w:r w:rsidRPr="007A2E81">
        <w:rPr>
          <w:rFonts w:ascii="Times New Roman" w:eastAsia="Times New Roman" w:hAnsi="Times New Roman" w:cs="Times New Roman"/>
          <w:spacing w:val="-2"/>
        </w:rPr>
        <w:t>d</w:t>
      </w:r>
      <w:r w:rsidRPr="007A2E81">
        <w:rPr>
          <w:rFonts w:ascii="Times New Roman" w:eastAsia="Times New Roman" w:hAnsi="Times New Roman" w:cs="Times New Roman"/>
        </w:rPr>
        <w:t xml:space="preserve">ane osobowe. </w:t>
      </w:r>
      <w:r w:rsidRPr="007A2E81">
        <w:rPr>
          <w:rFonts w:ascii="Times New Roman" w:eastAsia="Times New Roman" w:hAnsi="Times New Roman" w:cs="Times New Roman"/>
          <w:spacing w:val="-3"/>
        </w:rPr>
        <w:t>Z</w:t>
      </w:r>
      <w:r w:rsidRPr="007A2E81">
        <w:rPr>
          <w:rFonts w:ascii="Times New Roman" w:eastAsia="Times New Roman" w:hAnsi="Times New Roman" w:cs="Times New Roman"/>
        </w:rPr>
        <w:t>god</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z 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w:t>
      </w:r>
      <w:r w:rsidRPr="007A2E81">
        <w:rPr>
          <w:rFonts w:ascii="Times New Roman" w:eastAsia="Times New Roman" w:hAnsi="Times New Roman" w:cs="Times New Roman"/>
          <w:spacing w:val="43"/>
        </w:rPr>
        <w:t xml:space="preserve"> </w:t>
      </w:r>
      <w:r w:rsidRPr="007A2E81">
        <w:rPr>
          <w:rFonts w:ascii="Times New Roman" w:eastAsia="Times New Roman" w:hAnsi="Times New Roman" w:cs="Times New Roman"/>
        </w:rPr>
        <w:t xml:space="preserve">14 </w:t>
      </w:r>
      <w:r w:rsidRPr="007A2E81">
        <w:rPr>
          <w:rFonts w:ascii="Times New Roman" w:eastAsia="Times New Roman" w:hAnsi="Times New Roman" w:cs="Times New Roman"/>
          <w:spacing w:val="-2"/>
        </w:rPr>
        <w:t>u</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 1 i u</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 xml:space="preserve">. 2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ozp</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ądze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a </w:t>
      </w:r>
      <w:r w:rsidRPr="007A2E81">
        <w:rPr>
          <w:rFonts w:ascii="Times New Roman" w:eastAsia="Times New Roman" w:hAnsi="Times New Roman" w:cs="Times New Roman"/>
          <w:spacing w:val="-3"/>
        </w:rPr>
        <w:t>P</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u E</w:t>
      </w:r>
      <w:r w:rsidRPr="007A2E81">
        <w:rPr>
          <w:rFonts w:ascii="Times New Roman" w:eastAsia="Times New Roman" w:hAnsi="Times New Roman" w:cs="Times New Roman"/>
          <w:spacing w:val="-3"/>
        </w:rPr>
        <w:t>u</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op</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s</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ego i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xml:space="preserve">ady </w:t>
      </w:r>
      <w:r w:rsidRPr="007A2E81">
        <w:rPr>
          <w:rFonts w:ascii="Times New Roman" w:eastAsia="Times New Roman" w:hAnsi="Times New Roman" w:cs="Times New Roman"/>
          <w:spacing w:val="1"/>
        </w:rPr>
        <w:t>(</w:t>
      </w:r>
      <w:r w:rsidRPr="007A2E81">
        <w:rPr>
          <w:rFonts w:ascii="Times New Roman" w:eastAsia="Times New Roman" w:hAnsi="Times New Roman" w:cs="Times New Roman"/>
          <w:spacing w:val="-1"/>
        </w:rPr>
        <w:t>U</w:t>
      </w:r>
      <w:r w:rsidRPr="007A2E81">
        <w:rPr>
          <w:rFonts w:ascii="Times New Roman" w:eastAsia="Times New Roman" w:hAnsi="Times New Roman" w:cs="Times New Roman"/>
        </w:rPr>
        <w:t xml:space="preserve">E) </w:t>
      </w:r>
      <w:r w:rsidRPr="007A2E81">
        <w:rPr>
          <w:rFonts w:ascii="Times New Roman" w:eastAsia="Times New Roman" w:hAnsi="Times New Roman" w:cs="Times New Roman"/>
          <w:spacing w:val="-2"/>
        </w:rPr>
        <w:t>2</w:t>
      </w:r>
      <w:r w:rsidRPr="007A2E81">
        <w:rPr>
          <w:rFonts w:ascii="Times New Roman" w:eastAsia="Times New Roman" w:hAnsi="Times New Roman" w:cs="Times New Roman"/>
        </w:rPr>
        <w:t>016</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679 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dn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27</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k</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 xml:space="preserve">2016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w</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sp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y</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osób</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spacing w:val="-2"/>
        </w:rPr>
        <w:t>f</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zyczn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ąz</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u</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m</w:t>
      </w:r>
      <w:r w:rsidRPr="007A2E81">
        <w:rPr>
          <w:rFonts w:ascii="Times New Roman" w:eastAsia="Times New Roman" w:hAnsi="Times New Roman" w:cs="Times New Roman"/>
          <w:spacing w:val="4"/>
        </w:rPr>
        <w:t xml:space="preserve"> </w:t>
      </w:r>
      <w:r w:rsidRPr="007A2E81">
        <w:rPr>
          <w:rFonts w:ascii="Times New Roman" w:eastAsia="Times New Roman" w:hAnsi="Times New Roman" w:cs="Times New Roman"/>
        </w:rPr>
        <w:t>da</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ych osobowych i</w:t>
      </w:r>
      <w:r w:rsidRPr="007A2E81">
        <w:rPr>
          <w:rFonts w:ascii="Times New Roman" w:eastAsia="Times New Roman" w:hAnsi="Times New Roman" w:cs="Times New Roman"/>
          <w:spacing w:val="4"/>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sp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awie</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obodnego</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ł</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u</w:t>
      </w:r>
      <w:r w:rsidRPr="007A2E81">
        <w:rPr>
          <w:rFonts w:ascii="Times New Roman" w:eastAsia="Times New Roman" w:hAnsi="Times New Roman" w:cs="Times New Roman"/>
          <w:spacing w:val="1"/>
        </w:rPr>
        <w:t xml:space="preserve"> t</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ch</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dan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uc</w:t>
      </w:r>
      <w:r w:rsidRPr="007A2E81">
        <w:rPr>
          <w:rFonts w:ascii="Times New Roman" w:eastAsia="Times New Roman" w:hAnsi="Times New Roman" w:cs="Times New Roman"/>
          <w:spacing w:val="-2"/>
        </w:rPr>
        <w:t>h</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spacing w:val="5"/>
        </w:rPr>
        <w:t>d</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9</w:t>
      </w:r>
      <w:r w:rsidRPr="007A2E81">
        <w:rPr>
          <w:rFonts w:ascii="Times New Roman" w:eastAsia="Times New Roman" w:hAnsi="Times New Roman" w:cs="Times New Roman"/>
          <w:spacing w:val="-2"/>
        </w:rPr>
        <w:t>5</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4</w:t>
      </w:r>
      <w:r w:rsidRPr="007A2E81">
        <w:rPr>
          <w:rFonts w:ascii="Times New Roman" w:eastAsia="Times New Roman" w:hAnsi="Times New Roman" w:cs="Times New Roman"/>
          <w:spacing w:val="-2"/>
        </w:rPr>
        <w:t>6</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 xml:space="preserve">WE </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da</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ej</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DO</w:t>
      </w:r>
      <w:r w:rsidRPr="007A2E81">
        <w:rPr>
          <w:rFonts w:ascii="Times New Roman" w:eastAsia="Times New Roman" w:hAnsi="Times New Roman" w:cs="Times New Roman"/>
        </w:rPr>
        <w:t>”)</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f</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rm</w:t>
      </w:r>
      <w:r w:rsidRPr="007A2E81">
        <w:rPr>
          <w:rFonts w:ascii="Times New Roman" w:eastAsia="Times New Roman" w:hAnsi="Times New Roman" w:cs="Times New Roman"/>
          <w:spacing w:val="-2"/>
        </w:rPr>
        <w:t>u</w:t>
      </w:r>
      <w:r w:rsidRPr="007A2E81">
        <w:rPr>
          <w:rFonts w:ascii="Times New Roman" w:eastAsia="Times New Roman" w:hAnsi="Times New Roman" w:cs="Times New Roman"/>
          <w:spacing w:val="1"/>
        </w:rPr>
        <w:t>j</w:t>
      </w:r>
      <w:r w:rsidRPr="007A2E81">
        <w:rPr>
          <w:rFonts w:ascii="Times New Roman" w:eastAsia="Times New Roman" w:hAnsi="Times New Roman" w:cs="Times New Roman"/>
          <w:spacing w:val="-2"/>
        </w:rPr>
        <w:t>ę</w:t>
      </w:r>
      <w:r w:rsidRPr="007A2E81">
        <w:rPr>
          <w:rFonts w:ascii="Times New Roman" w:eastAsia="Times New Roman" w:hAnsi="Times New Roman" w:cs="Times New Roman"/>
        </w:rPr>
        <w:t>:</w:t>
      </w:r>
    </w:p>
    <w:p w14:paraId="438DE7D6" w14:textId="77777777" w:rsidR="00F15EDC" w:rsidRPr="007A2E81" w:rsidRDefault="00F15EDC" w:rsidP="00F15EDC">
      <w:pPr>
        <w:spacing w:after="0" w:line="240" w:lineRule="auto"/>
        <w:ind w:right="57"/>
        <w:jc w:val="both"/>
        <w:rPr>
          <w:rFonts w:ascii="Times New Roman" w:eastAsia="Times New Roman" w:hAnsi="Times New Roman" w:cs="Times New Roman"/>
        </w:rPr>
      </w:pPr>
    </w:p>
    <w:p w14:paraId="3603D994" w14:textId="501EF795" w:rsidR="00F15EDC" w:rsidRPr="007A2E81" w:rsidRDefault="00F15EDC" w:rsidP="001D2C91">
      <w:pPr>
        <w:pStyle w:val="Akapitzlist"/>
        <w:numPr>
          <w:ilvl w:val="0"/>
          <w:numId w:val="11"/>
        </w:numPr>
        <w:tabs>
          <w:tab w:val="left" w:pos="284"/>
        </w:tabs>
        <w:spacing w:after="0" w:line="240" w:lineRule="auto"/>
        <w:ind w:left="0" w:firstLine="0"/>
        <w:jc w:val="both"/>
        <w:rPr>
          <w:rFonts w:ascii="Times New Roman" w:hAnsi="Times New Roman" w:cs="Times New Roman"/>
        </w:rPr>
      </w:pPr>
      <w:r w:rsidRPr="007A2E81">
        <w:rPr>
          <w:rFonts w:ascii="Times New Roman" w:hAnsi="Times New Roman" w:cs="Times New Roman"/>
        </w:rPr>
        <w:t>Administratorem pozyskanych danych osobowych jest</w:t>
      </w:r>
      <w:r w:rsidR="002B2447" w:rsidRPr="007A2E81">
        <w:rPr>
          <w:rFonts w:ascii="Times New Roman" w:hAnsi="Times New Roman" w:cs="Times New Roman"/>
        </w:rPr>
        <w:t xml:space="preserve"> Burmistrz Miasta Mława</w:t>
      </w:r>
      <w:r w:rsidRPr="007A2E81">
        <w:rPr>
          <w:rFonts w:ascii="Times New Roman" w:hAnsi="Times New Roman" w:cs="Times New Roman"/>
        </w:rPr>
        <w:t xml:space="preserve">, adres siedziby: ul. Stary Rynek 19, 06-500 Mława, dane kontaktowe: Tel. 23 654 33 82, e-mail: </w:t>
      </w:r>
      <w:hyperlink r:id="rId15" w:history="1">
        <w:r w:rsidRPr="007A2E81">
          <w:rPr>
            <w:rStyle w:val="Hipercze"/>
            <w:rFonts w:ascii="Times New Roman" w:hAnsi="Times New Roman" w:cs="Times New Roman"/>
            <w:color w:val="auto"/>
          </w:rPr>
          <w:t>info@mlawa.pl</w:t>
        </w:r>
      </w:hyperlink>
    </w:p>
    <w:p w14:paraId="4CBEDEA1" w14:textId="3A26922D" w:rsidR="00F15EDC" w:rsidRPr="007A2E81" w:rsidRDefault="00F15EDC" w:rsidP="001D2C91">
      <w:pPr>
        <w:pStyle w:val="Akapitzlist"/>
        <w:numPr>
          <w:ilvl w:val="0"/>
          <w:numId w:val="11"/>
        </w:numPr>
        <w:tabs>
          <w:tab w:val="left" w:pos="284"/>
        </w:tabs>
        <w:spacing w:after="0" w:line="240" w:lineRule="auto"/>
        <w:ind w:left="0" w:firstLine="0"/>
        <w:jc w:val="both"/>
        <w:rPr>
          <w:rFonts w:ascii="Times New Roman" w:hAnsi="Times New Roman" w:cs="Times New Roman"/>
        </w:rPr>
      </w:pPr>
      <w:r w:rsidRPr="007A2E81">
        <w:rPr>
          <w:rFonts w:ascii="Times New Roman" w:hAnsi="Times New Roman" w:cs="Times New Roman"/>
        </w:rPr>
        <w:t>W sprawach z zakresu ochrony danych osobowych możliwy jest kontakt z inspektorem ochrony danych, którym jest: Marcin Kurpiewski</w:t>
      </w:r>
      <w:r w:rsidRPr="007A2E81">
        <w:rPr>
          <w:rFonts w:ascii="Times New Roman" w:hAnsi="Times New Roman" w:cs="Times New Roman"/>
          <w:b/>
        </w:rPr>
        <w:t xml:space="preserve">, </w:t>
      </w:r>
      <w:r w:rsidRPr="007A2E81">
        <w:rPr>
          <w:rFonts w:ascii="Times New Roman" w:hAnsi="Times New Roman" w:cs="Times New Roman"/>
        </w:rPr>
        <w:t>e-mail:</w:t>
      </w:r>
      <w:r w:rsidR="002B2447" w:rsidRPr="007A2E81">
        <w:rPr>
          <w:rFonts w:ascii="Times New Roman" w:hAnsi="Times New Roman" w:cs="Times New Roman"/>
        </w:rPr>
        <w:t xml:space="preserve"> iod@mlawa.pl</w:t>
      </w:r>
    </w:p>
    <w:p w14:paraId="516F947D" w14:textId="77777777" w:rsidR="00F15EDC" w:rsidRPr="007A2E81" w:rsidRDefault="00F15EDC" w:rsidP="00F15EDC">
      <w:pPr>
        <w:tabs>
          <w:tab w:val="left" w:pos="540"/>
        </w:tabs>
        <w:spacing w:before="1" w:after="0" w:line="254" w:lineRule="exact"/>
        <w:ind w:right="56"/>
        <w:jc w:val="both"/>
        <w:rPr>
          <w:rFonts w:ascii="Times New Roman" w:eastAsia="Times New Roman" w:hAnsi="Times New Roman" w:cs="Times New Roman"/>
        </w:rPr>
      </w:pPr>
      <w:r w:rsidRPr="007A2E81">
        <w:rPr>
          <w:rFonts w:ascii="Times New Roman" w:eastAsia="Times New Roman" w:hAnsi="Times New Roman" w:cs="Times New Roman"/>
        </w:rPr>
        <w:t xml:space="preserve">3. </w:t>
      </w:r>
      <w:r w:rsidRPr="007A2E81">
        <w:rPr>
          <w:rFonts w:ascii="Times New Roman" w:eastAsia="Times New Roman" w:hAnsi="Times New Roman" w:cs="Times New Roman"/>
          <w:spacing w:val="-1"/>
        </w:rPr>
        <w:t>D</w:t>
      </w:r>
      <w:r w:rsidRPr="007A2E81">
        <w:rPr>
          <w:rFonts w:ascii="Times New Roman" w:eastAsia="Times New Roman" w:hAnsi="Times New Roman" w:cs="Times New Roman"/>
        </w:rPr>
        <w:t>ane</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osobowe</w:t>
      </w:r>
      <w:r w:rsidRPr="007A2E81">
        <w:rPr>
          <w:rFonts w:ascii="Times New Roman" w:eastAsia="Times New Roman" w:hAnsi="Times New Roman" w:cs="Times New Roman"/>
          <w:spacing w:val="24"/>
        </w:rPr>
        <w:t xml:space="preserve"> </w:t>
      </w:r>
      <w:r w:rsidRPr="007A2E81">
        <w:rPr>
          <w:rFonts w:ascii="Times New Roman" w:eastAsia="Times New Roman" w:hAnsi="Times New Roman" w:cs="Times New Roman"/>
        </w:rPr>
        <w:t>zo</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ł</w:t>
      </w:r>
      <w:r w:rsidRPr="007A2E81">
        <w:rPr>
          <w:rFonts w:ascii="Times New Roman" w:eastAsia="Times New Roman" w:hAnsi="Times New Roman" w:cs="Times New Roman"/>
        </w:rPr>
        <w:t>y</w:t>
      </w:r>
      <w:r w:rsidRPr="007A2E81">
        <w:rPr>
          <w:rFonts w:ascii="Times New Roman" w:eastAsia="Times New Roman" w:hAnsi="Times New Roman" w:cs="Times New Roman"/>
          <w:spacing w:val="26"/>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ekaz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ne</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zez</w:t>
      </w:r>
      <w:r w:rsidRPr="007A2E81">
        <w:rPr>
          <w:rFonts w:ascii="Times New Roman" w:eastAsia="Times New Roman" w:hAnsi="Times New Roman" w:cs="Times New Roman"/>
          <w:spacing w:val="30"/>
        </w:rPr>
        <w:t xml:space="preserve"> </w:t>
      </w:r>
      <w:r w:rsidRPr="007A2E81">
        <w:rPr>
          <w:rFonts w:ascii="Times New Roman" w:eastAsia="Times New Roman" w:hAnsi="Times New Roman" w:cs="Times New Roman"/>
        </w:rPr>
        <w:t>…..</w:t>
      </w:r>
      <w:r w:rsidRPr="007A2E81">
        <w:rPr>
          <w:rFonts w:ascii="Times New Roman" w:eastAsia="Times New Roman" w:hAnsi="Times New Roman" w:cs="Times New Roman"/>
          <w:spacing w:val="24"/>
        </w:rPr>
        <w:t xml:space="preserve"> </w:t>
      </w:r>
      <w:r w:rsidRPr="007A2E81">
        <w:rPr>
          <w:rFonts w:ascii="Times New Roman" w:eastAsia="Times New Roman" w:hAnsi="Times New Roman" w:cs="Times New Roman"/>
          <w:spacing w:val="1"/>
        </w:rPr>
        <w:t>(</w:t>
      </w:r>
      <w:r w:rsidRPr="007A2E81">
        <w:rPr>
          <w:rFonts w:ascii="Times New Roman" w:eastAsia="Times New Roman" w:hAnsi="Times New Roman" w:cs="Times New Roman"/>
          <w:i/>
        </w:rPr>
        <w:t>w</w:t>
      </w:r>
      <w:r w:rsidRPr="007A2E81">
        <w:rPr>
          <w:rFonts w:ascii="Times New Roman" w:eastAsia="Times New Roman" w:hAnsi="Times New Roman" w:cs="Times New Roman"/>
          <w:i/>
          <w:spacing w:val="26"/>
        </w:rPr>
        <w:t xml:space="preserve"> </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ym</w:t>
      </w:r>
      <w:r w:rsidRPr="007A2E81">
        <w:rPr>
          <w:rFonts w:ascii="Times New Roman" w:eastAsia="Times New Roman" w:hAnsi="Times New Roman" w:cs="Times New Roman"/>
          <w:i/>
          <w:spacing w:val="23"/>
        </w:rPr>
        <w:t xml:space="preserve"> </w:t>
      </w:r>
      <w:r w:rsidRPr="007A2E81">
        <w:rPr>
          <w:rFonts w:ascii="Times New Roman" w:eastAsia="Times New Roman" w:hAnsi="Times New Roman" w:cs="Times New Roman"/>
          <w:i/>
          <w:spacing w:val="-1"/>
        </w:rPr>
        <w:t>m</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rPr>
        <w:t>e</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spacing w:val="-2"/>
        </w:rPr>
        <w:t>s</w:t>
      </w:r>
      <w:r w:rsidRPr="007A2E81">
        <w:rPr>
          <w:rFonts w:ascii="Times New Roman" w:eastAsia="Times New Roman" w:hAnsi="Times New Roman" w:cs="Times New Roman"/>
          <w:i/>
        </w:rPr>
        <w:t>cu</w:t>
      </w:r>
      <w:r w:rsidRPr="007A2E81">
        <w:rPr>
          <w:rFonts w:ascii="Times New Roman" w:eastAsia="Times New Roman" w:hAnsi="Times New Roman" w:cs="Times New Roman"/>
          <w:i/>
          <w:spacing w:val="27"/>
        </w:rPr>
        <w:t xml:space="preserve"> </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spacing w:val="-2"/>
        </w:rPr>
        <w:t>y</w:t>
      </w:r>
      <w:r w:rsidRPr="007A2E81">
        <w:rPr>
          <w:rFonts w:ascii="Times New Roman" w:eastAsia="Times New Roman" w:hAnsi="Times New Roman" w:cs="Times New Roman"/>
          <w:i/>
        </w:rPr>
        <w:t>konaw</w:t>
      </w:r>
      <w:r w:rsidRPr="007A2E81">
        <w:rPr>
          <w:rFonts w:ascii="Times New Roman" w:eastAsia="Times New Roman" w:hAnsi="Times New Roman" w:cs="Times New Roman"/>
          <w:i/>
          <w:spacing w:val="-3"/>
        </w:rPr>
        <w:t>c</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26"/>
        </w:rPr>
        <w:t xml:space="preserve"> </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s</w:t>
      </w:r>
      <w:r w:rsidRPr="007A2E81">
        <w:rPr>
          <w:rFonts w:ascii="Times New Roman" w:eastAsia="Times New Roman" w:hAnsi="Times New Roman" w:cs="Times New Roman"/>
          <w:i/>
          <w:spacing w:val="1"/>
        </w:rPr>
        <w:t>k</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rPr>
        <w:t>zu</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e</w:t>
      </w:r>
      <w:r w:rsidRPr="007A2E81">
        <w:rPr>
          <w:rFonts w:ascii="Times New Roman" w:eastAsia="Times New Roman" w:hAnsi="Times New Roman" w:cs="Times New Roman"/>
          <w:i/>
          <w:spacing w:val="27"/>
        </w:rPr>
        <w:t xml:space="preserve"> </w:t>
      </w:r>
      <w:r w:rsidRPr="007A2E81">
        <w:rPr>
          <w:rFonts w:ascii="Times New Roman" w:eastAsia="Times New Roman" w:hAnsi="Times New Roman" w:cs="Times New Roman"/>
          <w:i/>
        </w:rPr>
        <w:t>sw</w:t>
      </w:r>
      <w:r w:rsidRPr="007A2E81">
        <w:rPr>
          <w:rFonts w:ascii="Times New Roman" w:eastAsia="Times New Roman" w:hAnsi="Times New Roman" w:cs="Times New Roman"/>
          <w:i/>
          <w:spacing w:val="-3"/>
        </w:rPr>
        <w:t>o</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e</w:t>
      </w:r>
      <w:r w:rsidRPr="007A2E81">
        <w:rPr>
          <w:rFonts w:ascii="Times New Roman" w:eastAsia="Times New Roman" w:hAnsi="Times New Roman" w:cs="Times New Roman"/>
          <w:i/>
          <w:spacing w:val="27"/>
        </w:rPr>
        <w:t xml:space="preserve"> </w:t>
      </w:r>
      <w:r w:rsidRPr="007A2E81">
        <w:rPr>
          <w:rFonts w:ascii="Times New Roman" w:eastAsia="Times New Roman" w:hAnsi="Times New Roman" w:cs="Times New Roman"/>
          <w:i/>
        </w:rPr>
        <w:t>d</w:t>
      </w:r>
      <w:r w:rsidRPr="007A2E81">
        <w:rPr>
          <w:rFonts w:ascii="Times New Roman" w:eastAsia="Times New Roman" w:hAnsi="Times New Roman" w:cs="Times New Roman"/>
          <w:i/>
          <w:spacing w:val="-2"/>
        </w:rPr>
        <w:t>an</w:t>
      </w:r>
      <w:r w:rsidRPr="007A2E81">
        <w:rPr>
          <w:rFonts w:ascii="Times New Roman" w:eastAsia="Times New Roman" w:hAnsi="Times New Roman" w:cs="Times New Roman"/>
          <w:i/>
        </w:rPr>
        <w:t>e kon</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rPr>
        <w:t>k</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o</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spacing w:val="-2"/>
        </w:rPr>
        <w:t>e</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 w</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ąz</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 xml:space="preserve">u z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ea</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c</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r w:rsidRPr="007A2E81">
        <w:rPr>
          <w:rFonts w:ascii="Times New Roman" w:eastAsia="Times New Roman" w:hAnsi="Times New Roman" w:cs="Times New Roman"/>
          <w:spacing w:val="-2"/>
        </w:rPr>
        <w:t xml:space="preserve"> U</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 xml:space="preserve">y Nr …… </w:t>
      </w:r>
      <w:r w:rsidRPr="007A2E81">
        <w:rPr>
          <w:rFonts w:ascii="Times New Roman" w:eastAsia="Times New Roman" w:hAnsi="Times New Roman" w:cs="Times New Roman"/>
          <w:spacing w:val="-2"/>
        </w:rPr>
        <w:t>(</w:t>
      </w:r>
      <w:r w:rsidRPr="007A2E81">
        <w:rPr>
          <w:rFonts w:ascii="Times New Roman" w:eastAsia="Times New Roman" w:hAnsi="Times New Roman" w:cs="Times New Roman"/>
          <w:i/>
        </w:rPr>
        <w:t>w</w:t>
      </w:r>
      <w:r w:rsidRPr="007A2E81">
        <w:rPr>
          <w:rFonts w:ascii="Times New Roman" w:eastAsia="Times New Roman" w:hAnsi="Times New Roman" w:cs="Times New Roman"/>
          <w:i/>
          <w:spacing w:val="-1"/>
        </w:rPr>
        <w:t xml:space="preserve"> </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 xml:space="preserve">ym </w:t>
      </w:r>
      <w:r w:rsidRPr="007A2E81">
        <w:rPr>
          <w:rFonts w:ascii="Times New Roman" w:eastAsia="Times New Roman" w:hAnsi="Times New Roman" w:cs="Times New Roman"/>
          <w:i/>
          <w:spacing w:val="-2"/>
        </w:rPr>
        <w:t>m</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spacing w:val="-2"/>
        </w:rPr>
        <w:t>e</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s</w:t>
      </w:r>
      <w:r w:rsidRPr="007A2E81">
        <w:rPr>
          <w:rFonts w:ascii="Times New Roman" w:eastAsia="Times New Roman" w:hAnsi="Times New Roman" w:cs="Times New Roman"/>
          <w:i/>
          <w:spacing w:val="-2"/>
        </w:rPr>
        <w:t>c</w:t>
      </w:r>
      <w:r w:rsidRPr="007A2E81">
        <w:rPr>
          <w:rFonts w:ascii="Times New Roman" w:eastAsia="Times New Roman" w:hAnsi="Times New Roman" w:cs="Times New Roman"/>
          <w:i/>
        </w:rPr>
        <w:t xml:space="preserve">u </w:t>
      </w:r>
      <w:r w:rsidRPr="007A2E81">
        <w:rPr>
          <w:rFonts w:ascii="Times New Roman" w:eastAsia="Times New Roman" w:hAnsi="Times New Roman" w:cs="Times New Roman"/>
          <w:i/>
          <w:spacing w:val="-2"/>
        </w:rPr>
        <w:t>W</w:t>
      </w:r>
      <w:r w:rsidRPr="007A2E81">
        <w:rPr>
          <w:rFonts w:ascii="Times New Roman" w:eastAsia="Times New Roman" w:hAnsi="Times New Roman" w:cs="Times New Roman"/>
          <w:i/>
        </w:rPr>
        <w:t>ykona</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spacing w:val="-2"/>
        </w:rPr>
        <w:t>c</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2"/>
        </w:rPr>
        <w:t xml:space="preserve"> </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s</w:t>
      </w:r>
      <w:r w:rsidRPr="007A2E81">
        <w:rPr>
          <w:rFonts w:ascii="Times New Roman" w:eastAsia="Times New Roman" w:hAnsi="Times New Roman" w:cs="Times New Roman"/>
          <w:i/>
          <w:spacing w:val="1"/>
        </w:rPr>
        <w:t>k</w:t>
      </w:r>
      <w:r w:rsidRPr="007A2E81">
        <w:rPr>
          <w:rFonts w:ascii="Times New Roman" w:eastAsia="Times New Roman" w:hAnsi="Times New Roman" w:cs="Times New Roman"/>
          <w:i/>
        </w:rPr>
        <w:t>az</w:t>
      </w:r>
      <w:r w:rsidRPr="007A2E81">
        <w:rPr>
          <w:rFonts w:ascii="Times New Roman" w:eastAsia="Times New Roman" w:hAnsi="Times New Roman" w:cs="Times New Roman"/>
          <w:i/>
          <w:spacing w:val="-2"/>
        </w:rPr>
        <w:t>u</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e num</w:t>
      </w:r>
      <w:r w:rsidRPr="007A2E81">
        <w:rPr>
          <w:rFonts w:ascii="Times New Roman" w:eastAsia="Times New Roman" w:hAnsi="Times New Roman" w:cs="Times New Roman"/>
          <w:i/>
          <w:spacing w:val="-3"/>
        </w:rPr>
        <w:t>e</w:t>
      </w:r>
      <w:r w:rsidRPr="007A2E81">
        <w:rPr>
          <w:rFonts w:ascii="Times New Roman" w:eastAsia="Times New Roman" w:hAnsi="Times New Roman" w:cs="Times New Roman"/>
          <w:i/>
          <w:spacing w:val="-2"/>
        </w:rPr>
        <w:t>r</w:t>
      </w:r>
      <w:r w:rsidRPr="007A2E81">
        <w:rPr>
          <w:rFonts w:ascii="Times New Roman" w:eastAsia="Times New Roman" w:hAnsi="Times New Roman" w:cs="Times New Roman"/>
          <w:i/>
        </w:rPr>
        <w:t xml:space="preserve">, pod </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rPr>
        <w:t>k</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rPr>
        <w:t>m</w:t>
      </w:r>
      <w:r w:rsidRPr="007A2E81">
        <w:rPr>
          <w:rFonts w:ascii="Times New Roman" w:eastAsia="Times New Roman" w:hAnsi="Times New Roman" w:cs="Times New Roman"/>
          <w:i/>
          <w:spacing w:val="-1"/>
        </w:rPr>
        <w:t xml:space="preserve"> </w:t>
      </w:r>
      <w:r w:rsidRPr="007A2E81">
        <w:rPr>
          <w:rFonts w:ascii="Times New Roman" w:eastAsia="Times New Roman" w:hAnsi="Times New Roman" w:cs="Times New Roman"/>
          <w:i/>
        </w:rPr>
        <w:t>u</w:t>
      </w:r>
      <w:r w:rsidRPr="007A2E81">
        <w:rPr>
          <w:rFonts w:ascii="Times New Roman" w:eastAsia="Times New Roman" w:hAnsi="Times New Roman" w:cs="Times New Roman"/>
          <w:i/>
          <w:spacing w:val="-1"/>
        </w:rPr>
        <w:t>m</w:t>
      </w:r>
      <w:r w:rsidRPr="007A2E81">
        <w:rPr>
          <w:rFonts w:ascii="Times New Roman" w:eastAsia="Times New Roman" w:hAnsi="Times New Roman" w:cs="Times New Roman"/>
          <w:i/>
        </w:rPr>
        <w:t>o</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2"/>
        </w:rPr>
        <w:t xml:space="preserve"> </w:t>
      </w:r>
      <w:r w:rsidRPr="007A2E81">
        <w:rPr>
          <w:rFonts w:ascii="Times New Roman" w:eastAsia="Times New Roman" w:hAnsi="Times New Roman" w:cs="Times New Roman"/>
          <w:i/>
        </w:rPr>
        <w:t>zo</w:t>
      </w:r>
      <w:r w:rsidRPr="007A2E81">
        <w:rPr>
          <w:rFonts w:ascii="Times New Roman" w:eastAsia="Times New Roman" w:hAnsi="Times New Roman" w:cs="Times New Roman"/>
          <w:i/>
          <w:spacing w:val="-1"/>
        </w:rPr>
        <w:t>s</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1"/>
        </w:rPr>
        <w:t>ł</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2"/>
        </w:rPr>
        <w:t xml:space="preserve"> z</w:t>
      </w:r>
      <w:r w:rsidRPr="007A2E81">
        <w:rPr>
          <w:rFonts w:ascii="Times New Roman" w:eastAsia="Times New Roman" w:hAnsi="Times New Roman" w:cs="Times New Roman"/>
          <w:i/>
        </w:rPr>
        <w:t>ar</w:t>
      </w:r>
      <w:r w:rsidRPr="007A2E81">
        <w:rPr>
          <w:rFonts w:ascii="Times New Roman" w:eastAsia="Times New Roman" w:hAnsi="Times New Roman" w:cs="Times New Roman"/>
          <w:i/>
          <w:spacing w:val="1"/>
        </w:rPr>
        <w:t>e</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e</w:t>
      </w:r>
      <w:r w:rsidRPr="007A2E81">
        <w:rPr>
          <w:rFonts w:ascii="Times New Roman" w:eastAsia="Times New Roman" w:hAnsi="Times New Roman" w:cs="Times New Roman"/>
          <w:i/>
          <w:spacing w:val="1"/>
        </w:rPr>
        <w:t>s</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rowana</w:t>
      </w:r>
      <w:r w:rsidRPr="007A2E81">
        <w:rPr>
          <w:rFonts w:ascii="Times New Roman" w:eastAsia="Times New Roman" w:hAnsi="Times New Roman" w:cs="Times New Roman"/>
          <w:i/>
          <w:spacing w:val="-3"/>
        </w:rPr>
        <w:t xml:space="preserve"> </w:t>
      </w:r>
      <w:r w:rsidRPr="007A2E81">
        <w:rPr>
          <w:rFonts w:ascii="Times New Roman" w:eastAsia="Times New Roman" w:hAnsi="Times New Roman" w:cs="Times New Roman"/>
          <w:i/>
        </w:rPr>
        <w:t>pr</w:t>
      </w:r>
      <w:r w:rsidRPr="007A2E81">
        <w:rPr>
          <w:rFonts w:ascii="Times New Roman" w:eastAsia="Times New Roman" w:hAnsi="Times New Roman" w:cs="Times New Roman"/>
          <w:i/>
          <w:spacing w:val="-1"/>
        </w:rPr>
        <w:t>z</w:t>
      </w:r>
      <w:r w:rsidRPr="007A2E81">
        <w:rPr>
          <w:rFonts w:ascii="Times New Roman" w:eastAsia="Times New Roman" w:hAnsi="Times New Roman" w:cs="Times New Roman"/>
          <w:i/>
        </w:rPr>
        <w:t>ez</w:t>
      </w:r>
      <w:r w:rsidRPr="007A2E81">
        <w:rPr>
          <w:rFonts w:ascii="Times New Roman" w:eastAsia="Times New Roman" w:hAnsi="Times New Roman" w:cs="Times New Roman"/>
          <w:i/>
          <w:spacing w:val="1"/>
        </w:rPr>
        <w:t xml:space="preserve"> </w:t>
      </w:r>
      <w:r w:rsidRPr="007A2E81">
        <w:rPr>
          <w:rFonts w:ascii="Times New Roman" w:eastAsia="Times New Roman" w:hAnsi="Times New Roman" w:cs="Times New Roman"/>
          <w:i/>
        </w:rPr>
        <w:t>Za</w:t>
      </w:r>
      <w:r w:rsidRPr="007A2E81">
        <w:rPr>
          <w:rFonts w:ascii="Times New Roman" w:eastAsia="Times New Roman" w:hAnsi="Times New Roman" w:cs="Times New Roman"/>
          <w:i/>
          <w:spacing w:val="-1"/>
        </w:rPr>
        <w:t>m</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spacing w:val="-2"/>
        </w:rPr>
        <w:t>ą</w:t>
      </w:r>
      <w:r w:rsidRPr="007A2E81">
        <w:rPr>
          <w:rFonts w:ascii="Times New Roman" w:eastAsia="Times New Roman" w:hAnsi="Times New Roman" w:cs="Times New Roman"/>
          <w:i/>
        </w:rPr>
        <w:t>ceg</w:t>
      </w:r>
      <w:r w:rsidRPr="007A2E81">
        <w:rPr>
          <w:rFonts w:ascii="Times New Roman" w:eastAsia="Times New Roman" w:hAnsi="Times New Roman" w:cs="Times New Roman"/>
          <w:i/>
          <w:spacing w:val="1"/>
        </w:rPr>
        <w:t>o</w:t>
      </w:r>
      <w:r w:rsidRPr="007A2E81">
        <w:rPr>
          <w:rFonts w:ascii="Times New Roman" w:eastAsia="Times New Roman" w:hAnsi="Times New Roman" w:cs="Times New Roman"/>
        </w:rPr>
        <w:t>)</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z d</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w:t>
      </w:r>
    </w:p>
    <w:p w14:paraId="40A05C9F" w14:textId="77777777" w:rsidR="00F15EDC" w:rsidRPr="007A2E81" w:rsidRDefault="00F15EDC" w:rsidP="00F15EDC">
      <w:pPr>
        <w:spacing w:before="1" w:after="0" w:line="240" w:lineRule="auto"/>
        <w:ind w:right="59"/>
        <w:jc w:val="both"/>
        <w:rPr>
          <w:rFonts w:ascii="Times New Roman" w:eastAsia="Times New Roman" w:hAnsi="Times New Roman" w:cs="Times New Roman"/>
        </w:rPr>
      </w:pPr>
      <w:r w:rsidRPr="007A2E81">
        <w:rPr>
          <w:rFonts w:ascii="Times New Roman" w:eastAsia="Times New Roman" w:hAnsi="Times New Roman" w:cs="Times New Roman"/>
        </w:rPr>
        <w:t xml:space="preserve">4. </w:t>
      </w:r>
      <w:r w:rsidRPr="007A2E81">
        <w:rPr>
          <w:rFonts w:ascii="Times New Roman" w:hAnsi="Times New Roman" w:cs="Times New Roman"/>
          <w:sz w:val="24"/>
          <w:szCs w:val="24"/>
        </w:rPr>
        <w:t>Urząd Miasta w Mławie</w:t>
      </w:r>
      <w:r w:rsidRPr="007A2E81">
        <w:rPr>
          <w:rFonts w:ascii="Times New Roman" w:eastAsia="Times New Roman" w:hAnsi="Times New Roman" w:cs="Times New Roman"/>
        </w:rPr>
        <w:t xml:space="preserve"> 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a:</w:t>
      </w:r>
      <w:r w:rsidRPr="007A2E81">
        <w:rPr>
          <w:rFonts w:ascii="Times New Roman" w:eastAsia="Times New Roman" w:hAnsi="Times New Roman" w:cs="Times New Roman"/>
          <w:spacing w:val="20"/>
        </w:rPr>
        <w:t xml:space="preserve"> </w:t>
      </w:r>
      <w:r w:rsidRPr="007A2E81">
        <w:rPr>
          <w:rFonts w:ascii="Times New Roman" w:eastAsia="Times New Roman" w:hAnsi="Times New Roman" w:cs="Times New Roman"/>
        </w:rPr>
        <w:t>…..</w:t>
      </w:r>
      <w:r w:rsidRPr="007A2E81">
        <w:rPr>
          <w:rFonts w:ascii="Times New Roman" w:eastAsia="Times New Roman" w:hAnsi="Times New Roman" w:cs="Times New Roman"/>
          <w:spacing w:val="17"/>
        </w:rPr>
        <w:t xml:space="preserve"> </w:t>
      </w:r>
      <w:r w:rsidRPr="007A2E81">
        <w:rPr>
          <w:rFonts w:ascii="Times New Roman" w:eastAsia="Times New Roman" w:hAnsi="Times New Roman" w:cs="Times New Roman"/>
          <w:spacing w:val="1"/>
        </w:rPr>
        <w:t>(</w:t>
      </w:r>
      <w:r w:rsidRPr="007A2E81">
        <w:rPr>
          <w:rFonts w:ascii="Times New Roman" w:eastAsia="Times New Roman" w:hAnsi="Times New Roman" w:cs="Times New Roman"/>
          <w:i/>
        </w:rPr>
        <w:t>w</w:t>
      </w:r>
      <w:r w:rsidRPr="007A2E81">
        <w:rPr>
          <w:rFonts w:ascii="Times New Roman" w:eastAsia="Times New Roman" w:hAnsi="Times New Roman" w:cs="Times New Roman"/>
          <w:i/>
          <w:spacing w:val="16"/>
        </w:rPr>
        <w:t xml:space="preserve"> </w:t>
      </w:r>
      <w:r w:rsidRPr="007A2E81">
        <w:rPr>
          <w:rFonts w:ascii="Times New Roman" w:eastAsia="Times New Roman" w:hAnsi="Times New Roman" w:cs="Times New Roman"/>
          <w:i/>
          <w:spacing w:val="-1"/>
        </w:rPr>
        <w:t>t</w:t>
      </w:r>
      <w:r w:rsidRPr="007A2E81">
        <w:rPr>
          <w:rFonts w:ascii="Times New Roman" w:eastAsia="Times New Roman" w:hAnsi="Times New Roman" w:cs="Times New Roman"/>
          <w:i/>
        </w:rPr>
        <w:t>ym</w:t>
      </w:r>
      <w:r w:rsidRPr="007A2E81">
        <w:rPr>
          <w:rFonts w:ascii="Times New Roman" w:eastAsia="Times New Roman" w:hAnsi="Times New Roman" w:cs="Times New Roman"/>
          <w:i/>
          <w:spacing w:val="16"/>
        </w:rPr>
        <w:t xml:space="preserve"> </w:t>
      </w:r>
      <w:r w:rsidRPr="007A2E81">
        <w:rPr>
          <w:rFonts w:ascii="Times New Roman" w:eastAsia="Times New Roman" w:hAnsi="Times New Roman" w:cs="Times New Roman"/>
          <w:i/>
          <w:spacing w:val="-1"/>
        </w:rPr>
        <w:t>m</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spacing w:val="-2"/>
        </w:rPr>
        <w:t>e</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s</w:t>
      </w:r>
      <w:r w:rsidRPr="007A2E81">
        <w:rPr>
          <w:rFonts w:ascii="Times New Roman" w:eastAsia="Times New Roman" w:hAnsi="Times New Roman" w:cs="Times New Roman"/>
          <w:i/>
          <w:spacing w:val="-2"/>
        </w:rPr>
        <w:t>c</w:t>
      </w:r>
      <w:r w:rsidRPr="007A2E81">
        <w:rPr>
          <w:rFonts w:ascii="Times New Roman" w:eastAsia="Times New Roman" w:hAnsi="Times New Roman" w:cs="Times New Roman"/>
          <w:i/>
        </w:rPr>
        <w:t>u</w:t>
      </w:r>
      <w:r w:rsidRPr="007A2E81">
        <w:rPr>
          <w:rFonts w:ascii="Times New Roman" w:eastAsia="Times New Roman" w:hAnsi="Times New Roman" w:cs="Times New Roman"/>
          <w:i/>
          <w:spacing w:val="17"/>
        </w:rPr>
        <w:t xml:space="preserve"> </w:t>
      </w:r>
      <w:r w:rsidRPr="007A2E81">
        <w:rPr>
          <w:rFonts w:ascii="Times New Roman" w:eastAsia="Times New Roman" w:hAnsi="Times New Roman" w:cs="Times New Roman"/>
          <w:i/>
          <w:spacing w:val="-2"/>
        </w:rPr>
        <w:t>W</w:t>
      </w:r>
      <w:r w:rsidRPr="007A2E81">
        <w:rPr>
          <w:rFonts w:ascii="Times New Roman" w:eastAsia="Times New Roman" w:hAnsi="Times New Roman" w:cs="Times New Roman"/>
          <w:i/>
        </w:rPr>
        <w:t>yko</w:t>
      </w:r>
      <w:r w:rsidRPr="007A2E81">
        <w:rPr>
          <w:rFonts w:ascii="Times New Roman" w:eastAsia="Times New Roman" w:hAnsi="Times New Roman" w:cs="Times New Roman"/>
          <w:i/>
          <w:spacing w:val="-2"/>
        </w:rPr>
        <w:t>n</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ca</w:t>
      </w:r>
      <w:r w:rsidRPr="007A2E81">
        <w:rPr>
          <w:rFonts w:ascii="Times New Roman" w:eastAsia="Times New Roman" w:hAnsi="Times New Roman" w:cs="Times New Roman"/>
          <w:i/>
          <w:spacing w:val="17"/>
        </w:rPr>
        <w:t xml:space="preserve"> </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s</w:t>
      </w:r>
      <w:r w:rsidRPr="007A2E81">
        <w:rPr>
          <w:rFonts w:ascii="Times New Roman" w:eastAsia="Times New Roman" w:hAnsi="Times New Roman" w:cs="Times New Roman"/>
          <w:i/>
          <w:spacing w:val="1"/>
        </w:rPr>
        <w:t>k</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rPr>
        <w:t>zu</w:t>
      </w:r>
      <w:r w:rsidRPr="007A2E81">
        <w:rPr>
          <w:rFonts w:ascii="Times New Roman" w:eastAsia="Times New Roman" w:hAnsi="Times New Roman" w:cs="Times New Roman"/>
          <w:i/>
          <w:spacing w:val="-3"/>
        </w:rPr>
        <w:t>j</w:t>
      </w:r>
      <w:r w:rsidRPr="007A2E81">
        <w:rPr>
          <w:rFonts w:ascii="Times New Roman" w:eastAsia="Times New Roman" w:hAnsi="Times New Roman" w:cs="Times New Roman"/>
          <w:i/>
        </w:rPr>
        <w:t>e dane o</w:t>
      </w:r>
      <w:r w:rsidRPr="007A2E81">
        <w:rPr>
          <w:rFonts w:ascii="Times New Roman" w:eastAsia="Times New Roman" w:hAnsi="Times New Roman" w:cs="Times New Roman"/>
          <w:i/>
          <w:spacing w:val="-2"/>
        </w:rPr>
        <w:t>s</w:t>
      </w:r>
      <w:r w:rsidRPr="007A2E81">
        <w:rPr>
          <w:rFonts w:ascii="Times New Roman" w:eastAsia="Times New Roman" w:hAnsi="Times New Roman" w:cs="Times New Roman"/>
          <w:i/>
        </w:rPr>
        <w:t>obo</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rPr>
        <w:t xml:space="preserve">e </w:t>
      </w:r>
      <w:r w:rsidRPr="007A2E81">
        <w:rPr>
          <w:rFonts w:ascii="Times New Roman" w:eastAsia="Times New Roman" w:hAnsi="Times New Roman" w:cs="Times New Roman"/>
          <w:i/>
          <w:spacing w:val="-2"/>
        </w:rPr>
        <w:t>p</w:t>
      </w:r>
      <w:r w:rsidRPr="007A2E81">
        <w:rPr>
          <w:rFonts w:ascii="Times New Roman" w:eastAsia="Times New Roman" w:hAnsi="Times New Roman" w:cs="Times New Roman"/>
          <w:i/>
        </w:rPr>
        <w:t>r</w:t>
      </w:r>
      <w:r w:rsidRPr="007A2E81">
        <w:rPr>
          <w:rFonts w:ascii="Times New Roman" w:eastAsia="Times New Roman" w:hAnsi="Times New Roman" w:cs="Times New Roman"/>
          <w:i/>
          <w:spacing w:val="1"/>
        </w:rPr>
        <w:t>z</w:t>
      </w:r>
      <w:r w:rsidRPr="007A2E81">
        <w:rPr>
          <w:rFonts w:ascii="Times New Roman" w:eastAsia="Times New Roman" w:hAnsi="Times New Roman" w:cs="Times New Roman"/>
          <w:i/>
          <w:spacing w:val="-2"/>
        </w:rPr>
        <w:t>e</w:t>
      </w:r>
      <w:r w:rsidRPr="007A2E81">
        <w:rPr>
          <w:rFonts w:ascii="Times New Roman" w:eastAsia="Times New Roman" w:hAnsi="Times New Roman" w:cs="Times New Roman"/>
          <w:i/>
        </w:rPr>
        <w:t>ka</w:t>
      </w:r>
      <w:r w:rsidRPr="007A2E81">
        <w:rPr>
          <w:rFonts w:ascii="Times New Roman" w:eastAsia="Times New Roman" w:hAnsi="Times New Roman" w:cs="Times New Roman"/>
          <w:i/>
          <w:spacing w:val="1"/>
        </w:rPr>
        <w:t>z</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2"/>
        </w:rPr>
        <w:t>n</w:t>
      </w:r>
      <w:r w:rsidRPr="007A2E81">
        <w:rPr>
          <w:rFonts w:ascii="Times New Roman" w:eastAsia="Times New Roman" w:hAnsi="Times New Roman" w:cs="Times New Roman"/>
          <w:i/>
        </w:rPr>
        <w:t>e</w:t>
      </w:r>
      <w:r w:rsidRPr="007A2E81">
        <w:rPr>
          <w:rFonts w:ascii="Times New Roman" w:eastAsia="Times New Roman" w:hAnsi="Times New Roman" w:cs="Times New Roman"/>
          <w:i/>
          <w:spacing w:val="-2"/>
        </w:rPr>
        <w:t xml:space="preserve"> </w:t>
      </w:r>
      <w:r w:rsidRPr="007A2E81">
        <w:rPr>
          <w:rFonts w:ascii="Times New Roman" w:eastAsia="Times New Roman" w:hAnsi="Times New Roman" w:cs="Times New Roman"/>
          <w:i/>
        </w:rPr>
        <w:t>do Za</w:t>
      </w:r>
      <w:r w:rsidRPr="007A2E81">
        <w:rPr>
          <w:rFonts w:ascii="Times New Roman" w:eastAsia="Times New Roman" w:hAnsi="Times New Roman" w:cs="Times New Roman"/>
          <w:i/>
          <w:spacing w:val="-1"/>
        </w:rPr>
        <w:t>m</w:t>
      </w:r>
      <w:r w:rsidRPr="007A2E81">
        <w:rPr>
          <w:rFonts w:ascii="Times New Roman" w:eastAsia="Times New Roman" w:hAnsi="Times New Roman" w:cs="Times New Roman"/>
          <w:i/>
        </w:rPr>
        <w:t>a</w:t>
      </w:r>
      <w:r w:rsidRPr="007A2E81">
        <w:rPr>
          <w:rFonts w:ascii="Times New Roman" w:eastAsia="Times New Roman" w:hAnsi="Times New Roman" w:cs="Times New Roman"/>
          <w:i/>
          <w:spacing w:val="-1"/>
        </w:rPr>
        <w:t>w</w:t>
      </w:r>
      <w:r w:rsidRPr="007A2E81">
        <w:rPr>
          <w:rFonts w:ascii="Times New Roman" w:eastAsia="Times New Roman" w:hAnsi="Times New Roman" w:cs="Times New Roman"/>
          <w:i/>
          <w:spacing w:val="1"/>
        </w:rPr>
        <w:t>i</w:t>
      </w:r>
      <w:r w:rsidRPr="007A2E81">
        <w:rPr>
          <w:rFonts w:ascii="Times New Roman" w:eastAsia="Times New Roman" w:hAnsi="Times New Roman" w:cs="Times New Roman"/>
          <w:i/>
          <w:spacing w:val="-2"/>
        </w:rPr>
        <w:t>a</w:t>
      </w:r>
      <w:r w:rsidRPr="007A2E81">
        <w:rPr>
          <w:rFonts w:ascii="Times New Roman" w:eastAsia="Times New Roman" w:hAnsi="Times New Roman" w:cs="Times New Roman"/>
          <w:i/>
          <w:spacing w:val="1"/>
        </w:rPr>
        <w:t>j</w:t>
      </w:r>
      <w:r w:rsidRPr="007A2E81">
        <w:rPr>
          <w:rFonts w:ascii="Times New Roman" w:eastAsia="Times New Roman" w:hAnsi="Times New Roman" w:cs="Times New Roman"/>
          <w:i/>
        </w:rPr>
        <w:t>ąc</w:t>
      </w:r>
      <w:r w:rsidRPr="007A2E81">
        <w:rPr>
          <w:rFonts w:ascii="Times New Roman" w:eastAsia="Times New Roman" w:hAnsi="Times New Roman" w:cs="Times New Roman"/>
          <w:i/>
          <w:spacing w:val="-2"/>
        </w:rPr>
        <w:t>e</w:t>
      </w:r>
      <w:r w:rsidRPr="007A2E81">
        <w:rPr>
          <w:rFonts w:ascii="Times New Roman" w:eastAsia="Times New Roman" w:hAnsi="Times New Roman" w:cs="Times New Roman"/>
          <w:i/>
        </w:rPr>
        <w:t>g</w:t>
      </w:r>
      <w:r w:rsidRPr="007A2E81">
        <w:rPr>
          <w:rFonts w:ascii="Times New Roman" w:eastAsia="Times New Roman" w:hAnsi="Times New Roman" w:cs="Times New Roman"/>
          <w:i/>
          <w:spacing w:val="1"/>
        </w:rPr>
        <w:t>o</w:t>
      </w:r>
      <w:r w:rsidRPr="007A2E81">
        <w:rPr>
          <w:rFonts w:ascii="Times New Roman" w:eastAsia="Times New Roman" w:hAnsi="Times New Roman" w:cs="Times New Roman"/>
          <w:spacing w:val="1"/>
        </w:rPr>
        <w:t>).</w:t>
      </w:r>
    </w:p>
    <w:p w14:paraId="630E181A" w14:textId="77777777" w:rsidR="00F15EDC" w:rsidRPr="007A2E81" w:rsidRDefault="00F15EDC" w:rsidP="00F15EDC">
      <w:pPr>
        <w:tabs>
          <w:tab w:val="left" w:pos="540"/>
        </w:tabs>
        <w:spacing w:before="1" w:after="0" w:line="254" w:lineRule="exact"/>
        <w:ind w:right="60"/>
        <w:jc w:val="both"/>
        <w:rPr>
          <w:rFonts w:ascii="Times New Roman" w:eastAsia="Times New Roman" w:hAnsi="Times New Roman" w:cs="Times New Roman"/>
        </w:rPr>
      </w:pPr>
      <w:r w:rsidRPr="007A2E81">
        <w:rPr>
          <w:rFonts w:ascii="Times New Roman" w:eastAsia="Times New Roman" w:hAnsi="Times New Roman" w:cs="Times New Roman"/>
        </w:rPr>
        <w:t>5. Pr</w:t>
      </w:r>
      <w:r w:rsidRPr="007A2E81">
        <w:rPr>
          <w:rFonts w:ascii="Times New Roman" w:eastAsia="Times New Roman" w:hAnsi="Times New Roman" w:cs="Times New Roman"/>
          <w:spacing w:val="1"/>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d</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nych</w:t>
      </w:r>
      <w:r w:rsidRPr="007A2E81">
        <w:rPr>
          <w:rFonts w:ascii="Times New Roman" w:eastAsia="Times New Roman" w:hAnsi="Times New Roman" w:cs="Times New Roman"/>
          <w:spacing w:val="24"/>
        </w:rPr>
        <w:t xml:space="preserve"> </w:t>
      </w:r>
      <w:r w:rsidRPr="007A2E81">
        <w:rPr>
          <w:rFonts w:ascii="Times New Roman" w:eastAsia="Times New Roman" w:hAnsi="Times New Roman" w:cs="Times New Roman"/>
        </w:rPr>
        <w:t>os</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bo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ych</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t</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ez</w:t>
      </w:r>
      <w:r w:rsidRPr="007A2E81">
        <w:rPr>
          <w:rFonts w:ascii="Times New Roman" w:eastAsia="Times New Roman" w:hAnsi="Times New Roman" w:cs="Times New Roman"/>
          <w:spacing w:val="-2"/>
        </w:rPr>
        <w:t>b</w:t>
      </w:r>
      <w:r w:rsidRPr="007A2E81">
        <w:rPr>
          <w:rFonts w:ascii="Times New Roman" w:eastAsia="Times New Roman" w:hAnsi="Times New Roman" w:cs="Times New Roman"/>
        </w:rPr>
        <w:t>ędne</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spacing w:val="-2"/>
        </w:rPr>
        <w:t>d</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a</w:t>
      </w:r>
      <w:r w:rsidRPr="007A2E81">
        <w:rPr>
          <w:rFonts w:ascii="Times New Roman" w:eastAsia="Times New Roman" w:hAnsi="Times New Roman" w:cs="Times New Roman"/>
          <w:spacing w:val="24"/>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zowa</w:t>
      </w:r>
      <w:r w:rsidRPr="007A2E81">
        <w:rPr>
          <w:rFonts w:ascii="Times New Roman" w:eastAsia="Times New Roman" w:hAnsi="Times New Roman" w:cs="Times New Roman"/>
          <w:spacing w:val="-3"/>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spacing w:val="-2"/>
        </w:rPr>
        <w:t>u</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26"/>
        </w:rPr>
        <w:t xml:space="preserve"> </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kaza</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ej</w:t>
      </w:r>
      <w:r w:rsidRPr="007A2E81">
        <w:rPr>
          <w:rFonts w:ascii="Times New Roman" w:eastAsia="Times New Roman" w:hAnsi="Times New Roman" w:cs="Times New Roman"/>
          <w:spacing w:val="28"/>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25"/>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t</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spacing w:val="-2"/>
        </w:rPr>
        <w:t>4</w:t>
      </w:r>
      <w:r w:rsidRPr="007A2E81">
        <w:rPr>
          <w:rFonts w:ascii="Times New Roman" w:eastAsia="Times New Roman" w:hAnsi="Times New Roman" w:cs="Times New Roman"/>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ype</w:t>
      </w:r>
      <w:r w:rsidRPr="007A2E81">
        <w:rPr>
          <w:rFonts w:ascii="Times New Roman" w:eastAsia="Times New Roman" w:hAnsi="Times New Roman" w:cs="Times New Roman"/>
          <w:spacing w:val="1"/>
        </w:rPr>
        <w:t>ł</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 obo</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ąz</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u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awnego c</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ą</w:t>
      </w:r>
      <w:r w:rsidRPr="007A2E81">
        <w:rPr>
          <w:rFonts w:ascii="Times New Roman" w:eastAsia="Times New Roman" w:hAnsi="Times New Roman" w:cs="Times New Roman"/>
        </w:rPr>
        <w:t>ż</w:t>
      </w:r>
      <w:r w:rsidRPr="007A2E81">
        <w:rPr>
          <w:rFonts w:ascii="Times New Roman" w:eastAsia="Times New Roman" w:hAnsi="Times New Roman" w:cs="Times New Roman"/>
          <w:spacing w:val="3"/>
        </w:rPr>
        <w:t>ą</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 xml:space="preserve">ego na </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d</w:t>
      </w:r>
      <w:r w:rsidRPr="007A2E81">
        <w:rPr>
          <w:rFonts w:ascii="Times New Roman" w:eastAsia="Times New Roman" w:hAnsi="Times New Roman" w:cs="Times New Roman"/>
          <w:spacing w:val="1"/>
        </w:rPr>
        <w:t>m</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 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 xml:space="preserve">z </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t zwi</w:t>
      </w:r>
      <w:r w:rsidRPr="007A2E81">
        <w:rPr>
          <w:rFonts w:ascii="Times New Roman" w:eastAsia="Times New Roman" w:hAnsi="Times New Roman" w:cs="Times New Roman"/>
          <w:spacing w:val="-2"/>
        </w:rPr>
        <w:t>ą</w:t>
      </w:r>
      <w:r w:rsidRPr="007A2E81">
        <w:rPr>
          <w:rFonts w:ascii="Times New Roman" w:eastAsia="Times New Roman" w:hAnsi="Times New Roman" w:cs="Times New Roman"/>
        </w:rPr>
        <w:t>zane z</w:t>
      </w:r>
      <w:r w:rsidRPr="007A2E81">
        <w:rPr>
          <w:rFonts w:ascii="Times New Roman" w:eastAsia="Times New Roman" w:hAnsi="Times New Roman" w:cs="Times New Roman"/>
          <w:spacing w:val="5"/>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ykony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m</w:t>
      </w:r>
      <w:r w:rsidRPr="007A2E81">
        <w:rPr>
          <w:rFonts w:ascii="Times New Roman" w:eastAsia="Times New Roman" w:hAnsi="Times New Roman" w:cs="Times New Roman"/>
          <w:spacing w:val="6"/>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z</w:t>
      </w:r>
      <w:r w:rsidRPr="007A2E81">
        <w:rPr>
          <w:rFonts w:ascii="Times New Roman" w:eastAsia="Times New Roman" w:hAnsi="Times New Roman" w:cs="Times New Roman"/>
          <w:spacing w:val="5"/>
        </w:rPr>
        <w:t xml:space="preserve"> </w:t>
      </w:r>
      <w:r w:rsidRPr="007A2E81">
        <w:rPr>
          <w:rFonts w:ascii="Times New Roman" w:eastAsia="Times New Roman" w:hAnsi="Times New Roman" w:cs="Times New Roman"/>
          <w:spacing w:val="-1"/>
        </w:rPr>
        <w:t>A</w:t>
      </w:r>
      <w:r w:rsidRPr="007A2E81">
        <w:rPr>
          <w:rFonts w:ascii="Times New Roman" w:eastAsia="Times New Roman" w:hAnsi="Times New Roman" w:cs="Times New Roman"/>
          <w:spacing w:val="-2"/>
        </w:rPr>
        <w:t>d</w:t>
      </w:r>
      <w:r w:rsidRPr="007A2E81">
        <w:rPr>
          <w:rFonts w:ascii="Times New Roman" w:eastAsia="Times New Roman" w:hAnsi="Times New Roman" w:cs="Times New Roman"/>
          <w:spacing w:val="1"/>
        </w:rPr>
        <w:t>mi</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5"/>
        </w:rPr>
        <w:t xml:space="preserve"> </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ada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anego</w:t>
      </w:r>
      <w:r w:rsidRPr="007A2E81">
        <w:rPr>
          <w:rFonts w:ascii="Times New Roman" w:eastAsia="Times New Roman" w:hAnsi="Times New Roman" w:cs="Times New Roman"/>
          <w:spacing w:val="5"/>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1"/>
        </w:rPr>
        <w:t xml:space="preserve"> i</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pu</w:t>
      </w:r>
      <w:r w:rsidRPr="007A2E81">
        <w:rPr>
          <w:rFonts w:ascii="Times New Roman" w:eastAsia="Times New Roman" w:hAnsi="Times New Roman" w:cs="Times New Roman"/>
          <w:spacing w:val="-2"/>
        </w:rPr>
        <w:t>b</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nym</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w:t>
      </w:r>
      <w:r w:rsidRPr="007A2E81">
        <w:rPr>
          <w:rFonts w:ascii="Times New Roman" w:eastAsia="Times New Roman" w:hAnsi="Times New Roman" w:cs="Times New Roman"/>
          <w:spacing w:val="5"/>
        </w:rPr>
        <w:t xml:space="preserve"> </w:t>
      </w:r>
      <w:r w:rsidRPr="007A2E81">
        <w:rPr>
          <w:rFonts w:ascii="Times New Roman" w:eastAsia="Times New Roman" w:hAnsi="Times New Roman" w:cs="Times New Roman"/>
        </w:rPr>
        <w:t>6</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u</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 xml:space="preserve">. 1 </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 b,</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c i</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e R</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DO</w:t>
      </w:r>
      <w:r w:rsidRPr="007A2E81">
        <w:rPr>
          <w:rFonts w:ascii="Times New Roman" w:eastAsia="Times New Roman" w:hAnsi="Times New Roman" w:cs="Times New Roman"/>
          <w:spacing w:val="1"/>
        </w:rPr>
        <w:t>)</w:t>
      </w:r>
      <w:r w:rsidRPr="007A2E81">
        <w:rPr>
          <w:rFonts w:ascii="Times New Roman" w:eastAsia="Times New Roman" w:hAnsi="Times New Roman" w:cs="Times New Roman"/>
        </w:rPr>
        <w:t>.</w:t>
      </w:r>
    </w:p>
    <w:p w14:paraId="2EBF7D34" w14:textId="77777777" w:rsidR="00F15EDC" w:rsidRPr="007A2E81" w:rsidRDefault="00F15EDC" w:rsidP="00F15EDC">
      <w:pPr>
        <w:tabs>
          <w:tab w:val="left" w:pos="540"/>
        </w:tabs>
        <w:spacing w:before="3" w:after="0" w:line="252" w:lineRule="exact"/>
        <w:ind w:right="61"/>
        <w:jc w:val="both"/>
        <w:rPr>
          <w:rFonts w:ascii="Times New Roman" w:eastAsia="Times New Roman" w:hAnsi="Times New Roman" w:cs="Times New Roman"/>
        </w:rPr>
      </w:pPr>
      <w:r w:rsidRPr="007A2E81">
        <w:rPr>
          <w:rFonts w:ascii="Times New Roman" w:eastAsia="Times New Roman" w:hAnsi="Times New Roman" w:cs="Times New Roman"/>
        </w:rPr>
        <w:t>6. Pr</w:t>
      </w:r>
      <w:r w:rsidRPr="007A2E81">
        <w:rPr>
          <w:rFonts w:ascii="Times New Roman" w:eastAsia="Times New Roman" w:hAnsi="Times New Roman" w:cs="Times New Roman"/>
          <w:spacing w:val="1"/>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dany</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 osobow</w:t>
      </w:r>
      <w:r w:rsidRPr="007A2E81">
        <w:rPr>
          <w:rFonts w:ascii="Times New Roman" w:eastAsia="Times New Roman" w:hAnsi="Times New Roman" w:cs="Times New Roman"/>
          <w:spacing w:val="-3"/>
        </w:rPr>
        <w:t>y</w:t>
      </w:r>
      <w:r w:rsidRPr="007A2E81">
        <w:rPr>
          <w:rFonts w:ascii="Times New Roman" w:eastAsia="Times New Roman" w:hAnsi="Times New Roman" w:cs="Times New Roman"/>
        </w:rPr>
        <w:t xml:space="preserve">ch </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 xml:space="preserve">a z </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bo</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ą</w:t>
      </w:r>
      <w:r w:rsidRPr="007A2E81">
        <w:rPr>
          <w:rFonts w:ascii="Times New Roman" w:eastAsia="Times New Roman" w:hAnsi="Times New Roman" w:cs="Times New Roman"/>
        </w:rPr>
        <w:t>zu</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ąc</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sów 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awa, w</w:t>
      </w:r>
      <w:r w:rsidRPr="007A2E81">
        <w:rPr>
          <w:rFonts w:ascii="Times New Roman" w:eastAsia="Times New Roman" w:hAnsi="Times New Roman" w:cs="Times New Roman"/>
          <w:spacing w:val="35"/>
        </w:rPr>
        <w:t xml:space="preserve"> </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z</w:t>
      </w:r>
      <w:r w:rsidRPr="007A2E81">
        <w:rPr>
          <w:rFonts w:ascii="Times New Roman" w:eastAsia="Times New Roman" w:hAnsi="Times New Roman" w:cs="Times New Roman"/>
        </w:rPr>
        <w:t>c</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egó</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noś</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i</w:t>
      </w:r>
      <w:r w:rsidRPr="007A2E81">
        <w:rPr>
          <w:rFonts w:ascii="Times New Roman" w:eastAsia="Times New Roman" w:hAnsi="Times New Roman" w:cs="Times New Roman"/>
          <w:spacing w:val="34"/>
        </w:rPr>
        <w:t xml:space="preserve">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eg</w:t>
      </w:r>
      <w:r w:rsidRPr="007A2E81">
        <w:rPr>
          <w:rFonts w:ascii="Times New Roman" w:eastAsia="Times New Roman" w:hAnsi="Times New Roman" w:cs="Times New Roman"/>
          <w:spacing w:val="-2"/>
        </w:rPr>
        <w:t>u</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u</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ych</w:t>
      </w:r>
      <w:r w:rsidRPr="007A2E81">
        <w:rPr>
          <w:rFonts w:ascii="Times New Roman" w:eastAsia="Times New Roman" w:hAnsi="Times New Roman" w:cs="Times New Roman"/>
          <w:spacing w:val="36"/>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ykony</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36"/>
        </w:rPr>
        <w:t xml:space="preserve"> </w:t>
      </w:r>
      <w:r w:rsidRPr="007A2E81">
        <w:rPr>
          <w:rFonts w:ascii="Times New Roman" w:eastAsia="Times New Roman" w:hAnsi="Times New Roman" w:cs="Times New Roman"/>
          <w:spacing w:val="-2"/>
        </w:rPr>
        <w:t>u</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34"/>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sk</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nej</w:t>
      </w:r>
      <w:r w:rsidRPr="007A2E81">
        <w:rPr>
          <w:rFonts w:ascii="Times New Roman" w:eastAsia="Times New Roman" w:hAnsi="Times New Roman" w:cs="Times New Roman"/>
          <w:spacing w:val="35"/>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35"/>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t</w:t>
      </w:r>
      <w:r w:rsidRPr="007A2E81">
        <w:rPr>
          <w:rFonts w:ascii="Times New Roman" w:eastAsia="Times New Roman" w:hAnsi="Times New Roman" w:cs="Times New Roman"/>
          <w:spacing w:val="37"/>
        </w:rPr>
        <w:t xml:space="preserve"> </w:t>
      </w:r>
      <w:r w:rsidRPr="007A2E81">
        <w:rPr>
          <w:rFonts w:ascii="Times New Roman" w:eastAsia="Times New Roman" w:hAnsi="Times New Roman" w:cs="Times New Roman"/>
        </w:rPr>
        <w:t>4,</w:t>
      </w:r>
      <w:r w:rsidRPr="007A2E81">
        <w:rPr>
          <w:rFonts w:ascii="Times New Roman" w:eastAsia="Times New Roman" w:hAnsi="Times New Roman" w:cs="Times New Roman"/>
          <w:spacing w:val="34"/>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adze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34"/>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u, do</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hod</w:t>
      </w:r>
      <w:r w:rsidRPr="007A2E81">
        <w:rPr>
          <w:rFonts w:ascii="Times New Roman" w:eastAsia="Times New Roman" w:hAnsi="Times New Roman" w:cs="Times New Roman"/>
          <w:spacing w:val="-2"/>
        </w:rPr>
        <w:t>ze</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i o</w:t>
      </w:r>
      <w:r w:rsidRPr="007A2E81">
        <w:rPr>
          <w:rFonts w:ascii="Times New Roman" w:eastAsia="Times New Roman" w:hAnsi="Times New Roman" w:cs="Times New Roman"/>
          <w:spacing w:val="-2"/>
        </w:rPr>
        <w:t>b</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xml:space="preserve">onę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 xml:space="preserve">ed </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z</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zen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m</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 </w:t>
      </w:r>
      <w:r w:rsidRPr="007A2E81">
        <w:rPr>
          <w:rFonts w:ascii="Times New Roman" w:eastAsia="Times New Roman" w:hAnsi="Times New Roman" w:cs="Times New Roman"/>
          <w:spacing w:val="-2"/>
        </w:rPr>
        <w:t>g</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ad</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e i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do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odów</w:t>
      </w:r>
      <w:r w:rsidRPr="007A2E81">
        <w:rPr>
          <w:rFonts w:ascii="Times New Roman" w:eastAsia="Times New Roman" w:hAnsi="Times New Roman" w:cs="Times New Roman"/>
          <w:spacing w:val="28"/>
        </w:rPr>
        <w:t xml:space="preserve"> </w:t>
      </w:r>
      <w:r w:rsidRPr="007A2E81">
        <w:rPr>
          <w:rFonts w:ascii="Times New Roman" w:eastAsia="Times New Roman" w:hAnsi="Times New Roman" w:cs="Times New Roman"/>
        </w:rPr>
        <w:t>ks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ęgowych,</w:t>
      </w:r>
      <w:r w:rsidRPr="007A2E81">
        <w:rPr>
          <w:rFonts w:ascii="Times New Roman" w:eastAsia="Times New Roman" w:hAnsi="Times New Roman" w:cs="Times New Roman"/>
          <w:spacing w:val="26"/>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adze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k</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ąg</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ac</w:t>
      </w:r>
      <w:r w:rsidRPr="007A2E81">
        <w:rPr>
          <w:rFonts w:ascii="Times New Roman" w:eastAsia="Times New Roman" w:hAnsi="Times New Roman" w:cs="Times New Roman"/>
          <w:spacing w:val="-2"/>
        </w:rPr>
        <w:t>h</w:t>
      </w:r>
      <w:r w:rsidRPr="007A2E81">
        <w:rPr>
          <w:rFonts w:ascii="Times New Roman" w:eastAsia="Times New Roman" w:hAnsi="Times New Roman" w:cs="Times New Roman"/>
        </w:rPr>
        <w:t>unko</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ych</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z</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dok</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ny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i</w:t>
      </w:r>
      <w:r w:rsidRPr="007A2E81">
        <w:rPr>
          <w:rFonts w:ascii="Times New Roman" w:eastAsia="Times New Roman" w:hAnsi="Times New Roman" w:cs="Times New Roman"/>
          <w:spacing w:val="30"/>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an</w:t>
      </w:r>
      <w:r w:rsidRPr="007A2E81">
        <w:rPr>
          <w:rFonts w:ascii="Times New Roman" w:eastAsia="Times New Roman" w:hAnsi="Times New Roman" w:cs="Times New Roman"/>
          <w:spacing w:val="-3"/>
        </w:rPr>
        <w:t>i</w:t>
      </w:r>
      <w:r w:rsidRPr="007A2E81">
        <w:rPr>
          <w:rFonts w:ascii="Times New Roman" w:eastAsia="Times New Roman" w:hAnsi="Times New Roman" w:cs="Times New Roman"/>
        </w:rPr>
        <w:t xml:space="preserve">e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oz</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 xml:space="preserve">zeń </w:t>
      </w:r>
      <w:r w:rsidRPr="007A2E81">
        <w:rPr>
          <w:rFonts w:ascii="Times New Roman" w:eastAsia="Times New Roman" w:hAnsi="Times New Roman" w:cs="Times New Roman"/>
          <w:spacing w:val="-2"/>
        </w:rPr>
        <w:t>p</w:t>
      </w:r>
      <w:r w:rsidRPr="007A2E81">
        <w:rPr>
          <w:rFonts w:ascii="Times New Roman" w:eastAsia="Times New Roman" w:hAnsi="Times New Roman" w:cs="Times New Roman"/>
        </w:rPr>
        <w:t>od</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ko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yc</w:t>
      </w:r>
      <w:r w:rsidRPr="007A2E81">
        <w:rPr>
          <w:rFonts w:ascii="Times New Roman" w:eastAsia="Times New Roman" w:hAnsi="Times New Roman" w:cs="Times New Roman"/>
          <w:spacing w:val="1"/>
        </w:rPr>
        <w:t>h</w:t>
      </w:r>
      <w:r w:rsidRPr="007A2E81">
        <w:rPr>
          <w:rFonts w:ascii="Times New Roman" w:eastAsia="Times New Roman" w:hAnsi="Times New Roman" w:cs="Times New Roman"/>
        </w:rPr>
        <w:t>,</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a </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akże kw</w:t>
      </w:r>
      <w:r w:rsidRPr="007A2E81">
        <w:rPr>
          <w:rFonts w:ascii="Times New Roman" w:eastAsia="Times New Roman" w:hAnsi="Times New Roman" w:cs="Times New Roman"/>
          <w:spacing w:val="-3"/>
        </w:rPr>
        <w:t>e</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zwią</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ane</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 xml:space="preserve">z </w:t>
      </w:r>
      <w:r w:rsidRPr="007A2E81">
        <w:rPr>
          <w:rFonts w:ascii="Times New Roman" w:eastAsia="Times New Roman" w:hAnsi="Times New Roman" w:cs="Times New Roman"/>
          <w:spacing w:val="-2"/>
        </w:rPr>
        <w:t>ar</w:t>
      </w:r>
      <w:r w:rsidRPr="007A2E81">
        <w:rPr>
          <w:rFonts w:ascii="Times New Roman" w:eastAsia="Times New Roman" w:hAnsi="Times New Roman" w:cs="Times New Roman"/>
        </w:rPr>
        <w:t>ch</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wi</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c</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p>
    <w:p w14:paraId="033312FB" w14:textId="490C8D20" w:rsidR="00F15EDC" w:rsidRPr="007A2E81" w:rsidRDefault="00F15EDC" w:rsidP="00F15EDC">
      <w:pPr>
        <w:pStyle w:val="Akapitzlist"/>
        <w:tabs>
          <w:tab w:val="left" w:pos="284"/>
        </w:tabs>
        <w:spacing w:after="0" w:line="240" w:lineRule="auto"/>
        <w:ind w:left="0"/>
        <w:jc w:val="both"/>
        <w:rPr>
          <w:rFonts w:ascii="Times New Roman" w:hAnsi="Times New Roman" w:cs="Times New Roman"/>
          <w:sz w:val="24"/>
          <w:szCs w:val="24"/>
        </w:rPr>
      </w:pPr>
      <w:r w:rsidRPr="007A2E81">
        <w:rPr>
          <w:rFonts w:ascii="Times New Roman" w:eastAsia="Times New Roman" w:hAnsi="Times New Roman" w:cs="Times New Roman"/>
        </w:rPr>
        <w:t xml:space="preserve">7. </w:t>
      </w:r>
      <w:r w:rsidRPr="007A2E81">
        <w:rPr>
          <w:rFonts w:ascii="Times New Roman" w:hAnsi="Times New Roman" w:cs="Times New Roman"/>
          <w:sz w:val="24"/>
          <w:szCs w:val="24"/>
        </w:rPr>
        <w:t>Dane osobowe będą przechowywane, przez cały okres trwania umowy;</w:t>
      </w:r>
    </w:p>
    <w:p w14:paraId="596BC78D" w14:textId="77777777" w:rsidR="00F15EDC" w:rsidRPr="007A2E81" w:rsidRDefault="00F15EDC" w:rsidP="00F15EDC">
      <w:pPr>
        <w:spacing w:after="0" w:line="252" w:lineRule="exact"/>
        <w:ind w:right="62"/>
        <w:jc w:val="both"/>
        <w:rPr>
          <w:rFonts w:ascii="Times New Roman" w:eastAsia="Times New Roman" w:hAnsi="Times New Roman" w:cs="Times New Roman"/>
        </w:rPr>
      </w:pPr>
      <w:r w:rsidRPr="007A2E81">
        <w:rPr>
          <w:rFonts w:ascii="Times New Roman" w:eastAsia="Times New Roman" w:hAnsi="Times New Roman" w:cs="Times New Roman"/>
        </w:rPr>
        <w:t xml:space="preserve">8. </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d</w:t>
      </w:r>
      <w:r w:rsidRPr="007A2E81">
        <w:rPr>
          <w:rFonts w:ascii="Times New Roman" w:eastAsia="Times New Roman" w:hAnsi="Times New Roman" w:cs="Times New Roman"/>
          <w:spacing w:val="1"/>
        </w:rPr>
        <w:t>mi</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r</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2"/>
        </w:rPr>
        <w:t>d</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oż</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ł</w:t>
      </w:r>
      <w:r w:rsidRPr="007A2E81">
        <w:rPr>
          <w:rFonts w:ascii="Times New Roman" w:eastAsia="Times New Roman" w:hAnsi="Times New Roman" w:cs="Times New Roman"/>
          <w:spacing w:val="8"/>
        </w:rPr>
        <w:t xml:space="preserve"> </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os</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ne</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spacing w:val="-2"/>
        </w:rPr>
        <w:t>ś</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od</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i</w:t>
      </w:r>
      <w:r w:rsidRPr="007A2E81">
        <w:rPr>
          <w:rFonts w:ascii="Times New Roman" w:eastAsia="Times New Roman" w:hAnsi="Times New Roman" w:cs="Times New Roman"/>
          <w:spacing w:val="8"/>
        </w:rPr>
        <w:t xml:space="preserve"> </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hn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czne</w:t>
      </w:r>
      <w:r w:rsidRPr="007A2E81">
        <w:rPr>
          <w:rFonts w:ascii="Times New Roman" w:eastAsia="Times New Roman" w:hAnsi="Times New Roman" w:cs="Times New Roman"/>
          <w:spacing w:val="7"/>
        </w:rPr>
        <w:t xml:space="preserve"> </w:t>
      </w:r>
      <w:r w:rsidRPr="007A2E81">
        <w:rPr>
          <w:rFonts w:ascii="Times New Roman" w:eastAsia="Times New Roman" w:hAnsi="Times New Roman" w:cs="Times New Roman"/>
        </w:rPr>
        <w:t>i</w:t>
      </w:r>
      <w:r w:rsidRPr="007A2E81">
        <w:rPr>
          <w:rFonts w:ascii="Times New Roman" w:eastAsia="Times New Roman" w:hAnsi="Times New Roman" w:cs="Times New Roman"/>
          <w:spacing w:val="8"/>
        </w:rPr>
        <w:t xml:space="preserve"> </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ga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cy</w:t>
      </w:r>
      <w:r w:rsidRPr="007A2E81">
        <w:rPr>
          <w:rFonts w:ascii="Times New Roman" w:eastAsia="Times New Roman" w:hAnsi="Times New Roman" w:cs="Times New Roman"/>
          <w:spacing w:val="1"/>
        </w:rPr>
        <w:t>j</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e</w:t>
      </w:r>
      <w:r w:rsidRPr="007A2E81">
        <w:rPr>
          <w:rFonts w:ascii="Times New Roman" w:eastAsia="Times New Roman" w:hAnsi="Times New Roman" w:cs="Times New Roman"/>
          <w:spacing w:val="7"/>
        </w:rPr>
        <w:t xml:space="preserve"> </w:t>
      </w:r>
      <w:r w:rsidRPr="007A2E81">
        <w:rPr>
          <w:rFonts w:ascii="Times New Roman" w:eastAsia="Times New Roman" w:hAnsi="Times New Roman" w:cs="Times New Roman"/>
        </w:rPr>
        <w:t>zapew</w:t>
      </w:r>
      <w:r w:rsidRPr="007A2E81">
        <w:rPr>
          <w:rFonts w:ascii="Times New Roman" w:eastAsia="Times New Roman" w:hAnsi="Times New Roman" w:cs="Times New Roman"/>
          <w:spacing w:val="-3"/>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r w:rsidRPr="007A2E81">
        <w:rPr>
          <w:rFonts w:ascii="Times New Roman" w:eastAsia="Times New Roman" w:hAnsi="Times New Roman" w:cs="Times New Roman"/>
          <w:spacing w:val="-2"/>
        </w:rPr>
        <w:t>c</w:t>
      </w:r>
      <w:r w:rsidRPr="007A2E81">
        <w:rPr>
          <w:rFonts w:ascii="Times New Roman" w:eastAsia="Times New Roman" w:hAnsi="Times New Roman" w:cs="Times New Roman"/>
        </w:rPr>
        <w:t>e</w:t>
      </w:r>
      <w:r w:rsidRPr="007A2E81">
        <w:rPr>
          <w:rFonts w:ascii="Times New Roman" w:eastAsia="Times New Roman" w:hAnsi="Times New Roman" w:cs="Times New Roman"/>
          <w:spacing w:val="7"/>
        </w:rPr>
        <w:t xml:space="preserve"> </w:t>
      </w:r>
      <w:r w:rsidRPr="007A2E81">
        <w:rPr>
          <w:rFonts w:ascii="Times New Roman" w:eastAsia="Times New Roman" w:hAnsi="Times New Roman" w:cs="Times New Roman"/>
        </w:rPr>
        <w:t>bezp</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ec</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eń</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o d</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 xml:space="preserve">a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 d</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nych</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osobowyc</w:t>
      </w:r>
      <w:r w:rsidRPr="007A2E81">
        <w:rPr>
          <w:rFonts w:ascii="Times New Roman" w:eastAsia="Times New Roman" w:hAnsi="Times New Roman" w:cs="Times New Roman"/>
          <w:spacing w:val="-3"/>
        </w:rPr>
        <w:t>h</w:t>
      </w:r>
      <w:r w:rsidRPr="007A2E81">
        <w:rPr>
          <w:rFonts w:ascii="Times New Roman" w:eastAsia="Times New Roman" w:hAnsi="Times New Roman" w:cs="Times New Roman"/>
        </w:rPr>
        <w:t>.</w:t>
      </w:r>
    </w:p>
    <w:p w14:paraId="16D3580D" w14:textId="77777777" w:rsidR="00F15EDC" w:rsidRPr="007A2E81" w:rsidRDefault="00F15EDC" w:rsidP="00F15EDC">
      <w:pPr>
        <w:spacing w:after="0" w:line="252" w:lineRule="exact"/>
        <w:ind w:right="58"/>
        <w:jc w:val="both"/>
        <w:rPr>
          <w:rFonts w:ascii="Times New Roman" w:eastAsia="Times New Roman" w:hAnsi="Times New Roman" w:cs="Times New Roman"/>
        </w:rPr>
      </w:pPr>
      <w:r w:rsidRPr="007A2E81">
        <w:rPr>
          <w:rFonts w:ascii="Times New Roman" w:eastAsia="Times New Roman" w:hAnsi="Times New Roman" w:cs="Times New Roman"/>
        </w:rPr>
        <w:t xml:space="preserve">9.  </w:t>
      </w:r>
      <w:r w:rsidRPr="007A2E81">
        <w:rPr>
          <w:rFonts w:ascii="Times New Roman" w:eastAsia="Times New Roman" w:hAnsi="Times New Roman" w:cs="Times New Roman"/>
          <w:spacing w:val="-1"/>
        </w:rPr>
        <w:t>D</w:t>
      </w:r>
      <w:r w:rsidRPr="007A2E81">
        <w:rPr>
          <w:rFonts w:ascii="Times New Roman" w:eastAsia="Times New Roman" w:hAnsi="Times New Roman" w:cs="Times New Roman"/>
        </w:rPr>
        <w:t>ane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obo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e 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są</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2"/>
        </w:rPr>
        <w:t>k</w:t>
      </w:r>
      <w:r w:rsidRPr="007A2E81">
        <w:rPr>
          <w:rFonts w:ascii="Times New Roman" w:eastAsia="Times New Roman" w:hAnsi="Times New Roman" w:cs="Times New Roman"/>
        </w:rPr>
        <w:t>azy</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ane</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do pań</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 xml:space="preserve">a </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2"/>
        </w:rPr>
        <w:t>c</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ego i</w:t>
      </w:r>
      <w:r w:rsidRPr="007A2E81">
        <w:rPr>
          <w:rFonts w:ascii="Times New Roman" w:eastAsia="Times New Roman" w:hAnsi="Times New Roman" w:cs="Times New Roman"/>
          <w:spacing w:val="4"/>
        </w:rPr>
        <w:t xml:space="preserve"> </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ga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c</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i</w:t>
      </w:r>
      <w:r w:rsidRPr="007A2E81">
        <w:rPr>
          <w:rFonts w:ascii="Times New Roman" w:eastAsia="Times New Roman" w:hAnsi="Times New Roman" w:cs="Times New Roman"/>
          <w:spacing w:val="1"/>
        </w:rPr>
        <w:t xml:space="preserve"> m</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ędz</w:t>
      </w:r>
      <w:r w:rsidRPr="007A2E81">
        <w:rPr>
          <w:rFonts w:ascii="Times New Roman" w:eastAsia="Times New Roman" w:hAnsi="Times New Roman" w:cs="Times New Roman"/>
          <w:spacing w:val="5"/>
        </w:rPr>
        <w:t>y</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odo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ej</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pod</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g</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 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u</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m</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yzow</w:t>
      </w:r>
      <w:r w:rsidRPr="007A2E81">
        <w:rPr>
          <w:rFonts w:ascii="Times New Roman" w:eastAsia="Times New Roman" w:hAnsi="Times New Roman" w:cs="Times New Roman"/>
          <w:spacing w:val="-3"/>
        </w:rPr>
        <w:t>a</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 xml:space="preserve">u </w:t>
      </w:r>
      <w:r w:rsidRPr="007A2E81">
        <w:rPr>
          <w:rFonts w:ascii="Times New Roman" w:eastAsia="Times New Roman" w:hAnsi="Times New Roman" w:cs="Times New Roman"/>
          <w:spacing w:val="-2"/>
        </w:rPr>
        <w:t>p</w:t>
      </w:r>
      <w:r w:rsidRPr="007A2E81">
        <w:rPr>
          <w:rFonts w:ascii="Times New Roman" w:eastAsia="Times New Roman" w:hAnsi="Times New Roman" w:cs="Times New Roman"/>
        </w:rPr>
        <w:t>od</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jm</w:t>
      </w:r>
      <w:r w:rsidRPr="007A2E81">
        <w:rPr>
          <w:rFonts w:ascii="Times New Roman" w:eastAsia="Times New Roman" w:hAnsi="Times New Roman" w:cs="Times New Roman"/>
        </w:rPr>
        <w:t>o</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u</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dec</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z</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i</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i</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f</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u.</w:t>
      </w:r>
    </w:p>
    <w:p w14:paraId="44E59D73" w14:textId="77777777" w:rsidR="00F15EDC" w:rsidRPr="007A2E81" w:rsidRDefault="00F15EDC" w:rsidP="00F15EDC">
      <w:pPr>
        <w:spacing w:before="1" w:after="0" w:line="240" w:lineRule="auto"/>
        <w:ind w:right="56"/>
        <w:jc w:val="both"/>
        <w:rPr>
          <w:rFonts w:ascii="Times New Roman" w:eastAsia="Times New Roman" w:hAnsi="Times New Roman" w:cs="Times New Roman"/>
        </w:rPr>
      </w:pPr>
      <w:r w:rsidRPr="007A2E81">
        <w:rPr>
          <w:rFonts w:ascii="Times New Roman" w:eastAsia="Times New Roman" w:hAnsi="Times New Roman" w:cs="Times New Roman"/>
        </w:rPr>
        <w:t xml:space="preserve">10. </w:t>
      </w:r>
      <w:r w:rsidRPr="007A2E81">
        <w:rPr>
          <w:rFonts w:ascii="Times New Roman" w:eastAsia="Times New Roman" w:hAnsi="Times New Roman" w:cs="Times New Roman"/>
          <w:spacing w:val="-1"/>
        </w:rPr>
        <w:t>O</w:t>
      </w:r>
      <w:r w:rsidRPr="007A2E81">
        <w:rPr>
          <w:rFonts w:ascii="Times New Roman" w:eastAsia="Times New Roman" w:hAnsi="Times New Roman" w:cs="Times New Roman"/>
        </w:rPr>
        <w:t>sob</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 xml:space="preserve">, </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ó</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 xml:space="preserve">ej </w:t>
      </w:r>
      <w:r w:rsidRPr="007A2E81">
        <w:rPr>
          <w:rFonts w:ascii="Times New Roman" w:eastAsia="Times New Roman" w:hAnsi="Times New Roman" w:cs="Times New Roman"/>
          <w:spacing w:val="-2"/>
        </w:rPr>
        <w:t>d</w:t>
      </w:r>
      <w:r w:rsidRPr="007A2E81">
        <w:rPr>
          <w:rFonts w:ascii="Times New Roman" w:eastAsia="Times New Roman" w:hAnsi="Times New Roman" w:cs="Times New Roman"/>
        </w:rPr>
        <w:t>ane osob</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 xml:space="preserve">e są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zane 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 xml:space="preserve">z </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d</w:t>
      </w:r>
      <w:r w:rsidRPr="007A2E81">
        <w:rPr>
          <w:rFonts w:ascii="Times New Roman" w:eastAsia="Times New Roman" w:hAnsi="Times New Roman" w:cs="Times New Roman"/>
          <w:spacing w:val="-1"/>
        </w:rPr>
        <w:t>m</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 w każ</w:t>
      </w:r>
      <w:r w:rsidRPr="007A2E81">
        <w:rPr>
          <w:rFonts w:ascii="Times New Roman" w:eastAsia="Times New Roman" w:hAnsi="Times New Roman" w:cs="Times New Roman"/>
          <w:spacing w:val="-2"/>
        </w:rPr>
        <w:t>d</w:t>
      </w:r>
      <w:r w:rsidRPr="007A2E81">
        <w:rPr>
          <w:rFonts w:ascii="Times New Roman" w:eastAsia="Times New Roman" w:hAnsi="Times New Roman" w:cs="Times New Roman"/>
        </w:rPr>
        <w:t>ej ch</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l</w:t>
      </w:r>
      <w:r w:rsidRPr="007A2E81">
        <w:rPr>
          <w:rFonts w:ascii="Times New Roman" w:eastAsia="Times New Roman" w:hAnsi="Times New Roman" w:cs="Times New Roman"/>
        </w:rPr>
        <w:t xml:space="preserve">i </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ż</w:t>
      </w:r>
      <w:r w:rsidRPr="007A2E81">
        <w:rPr>
          <w:rFonts w:ascii="Times New Roman" w:eastAsia="Times New Roman" w:hAnsi="Times New Roman" w:cs="Times New Roman"/>
        </w:rPr>
        <w:t>e sko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ys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ać</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zy</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ł</w:t>
      </w:r>
      <w:r w:rsidRPr="007A2E81">
        <w:rPr>
          <w:rFonts w:ascii="Times New Roman" w:eastAsia="Times New Roman" w:hAnsi="Times New Roman" w:cs="Times New Roman"/>
        </w:rPr>
        <w:t>ug</w:t>
      </w:r>
      <w:r w:rsidRPr="007A2E81">
        <w:rPr>
          <w:rFonts w:ascii="Times New Roman" w:eastAsia="Times New Roman" w:hAnsi="Times New Roman" w:cs="Times New Roman"/>
          <w:spacing w:val="-2"/>
        </w:rPr>
        <w:t>u</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r w:rsidRPr="007A2E81">
        <w:rPr>
          <w:rFonts w:ascii="Times New Roman" w:eastAsia="Times New Roman" w:hAnsi="Times New Roman" w:cs="Times New Roman"/>
          <w:spacing w:val="-2"/>
        </w:rPr>
        <w:t>ce</w:t>
      </w:r>
      <w:r w:rsidRPr="007A2E81">
        <w:rPr>
          <w:rFonts w:ascii="Times New Roman" w:eastAsia="Times New Roman" w:hAnsi="Times New Roman" w:cs="Times New Roman"/>
        </w:rPr>
        <w:t>go</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d</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w:t>
      </w:r>
      <w:r w:rsidRPr="007A2E81">
        <w:rPr>
          <w:rFonts w:ascii="Times New Roman" w:eastAsia="Times New Roman" w:hAnsi="Times New Roman" w:cs="Times New Roman"/>
          <w:spacing w:val="4"/>
        </w:rPr>
        <w:t xml:space="preserve"> </w:t>
      </w:r>
      <w:r w:rsidRPr="007A2E81">
        <w:rPr>
          <w:rFonts w:ascii="Times New Roman" w:eastAsia="Times New Roman" w:hAnsi="Times New Roman" w:cs="Times New Roman"/>
        </w:rPr>
        <w:t>do</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ę</w:t>
      </w:r>
      <w:r w:rsidRPr="007A2E81">
        <w:rPr>
          <w:rFonts w:ascii="Times New Roman" w:eastAsia="Times New Roman" w:hAnsi="Times New Roman" w:cs="Times New Roman"/>
          <w:spacing w:val="-2"/>
        </w:rPr>
        <w:t>p</w:t>
      </w:r>
      <w:r w:rsidRPr="007A2E81">
        <w:rPr>
          <w:rFonts w:ascii="Times New Roman" w:eastAsia="Times New Roman" w:hAnsi="Times New Roman" w:cs="Times New Roman"/>
        </w:rPr>
        <w:t>u</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 xml:space="preserve">do </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ch</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d</w:t>
      </w:r>
      <w:r w:rsidRPr="007A2E81">
        <w:rPr>
          <w:rFonts w:ascii="Times New Roman" w:eastAsia="Times New Roman" w:hAnsi="Times New Roman" w:cs="Times New Roman"/>
        </w:rPr>
        <w:t>anych oso</w:t>
      </w:r>
      <w:r w:rsidRPr="007A2E81">
        <w:rPr>
          <w:rFonts w:ascii="Times New Roman" w:eastAsia="Times New Roman" w:hAnsi="Times New Roman" w:cs="Times New Roman"/>
          <w:spacing w:val="-2"/>
        </w:rPr>
        <w:t>b</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ych,</w:t>
      </w:r>
      <w:r w:rsidRPr="007A2E81">
        <w:rPr>
          <w:rFonts w:ascii="Times New Roman" w:eastAsia="Times New Roman" w:hAnsi="Times New Roman" w:cs="Times New Roman"/>
          <w:spacing w:val="1"/>
        </w:rPr>
        <w:t xml:space="preserve"> i</w:t>
      </w:r>
      <w:r w:rsidRPr="007A2E81">
        <w:rPr>
          <w:rFonts w:ascii="Times New Roman" w:eastAsia="Times New Roman" w:hAnsi="Times New Roman" w:cs="Times New Roman"/>
        </w:rPr>
        <w:t>ch</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sp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o</w:t>
      </w:r>
      <w:r w:rsidRPr="007A2E81">
        <w:rPr>
          <w:rFonts w:ascii="Times New Roman" w:eastAsia="Times New Roman" w:hAnsi="Times New Roman" w:cs="Times New Roman"/>
          <w:spacing w:val="6"/>
        </w:rPr>
        <w:t>w</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 og</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an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zen</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z</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a. </w:t>
      </w:r>
      <w:r w:rsidRPr="007A2E81">
        <w:rPr>
          <w:rFonts w:ascii="Times New Roman" w:eastAsia="Times New Roman" w:hAnsi="Times New Roman" w:cs="Times New Roman"/>
          <w:spacing w:val="-3"/>
        </w:rPr>
        <w:t>P</w:t>
      </w:r>
      <w:r w:rsidRPr="007A2E81">
        <w:rPr>
          <w:rFonts w:ascii="Times New Roman" w:eastAsia="Times New Roman" w:hAnsi="Times New Roman" w:cs="Times New Roman"/>
        </w:rPr>
        <w:t>onad</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o oso</w:t>
      </w:r>
      <w:r w:rsidRPr="007A2E81">
        <w:rPr>
          <w:rFonts w:ascii="Times New Roman" w:eastAsia="Times New Roman" w:hAnsi="Times New Roman" w:cs="Times New Roman"/>
          <w:spacing w:val="-2"/>
        </w:rPr>
        <w:t>b</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ó</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j</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d</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oso</w:t>
      </w:r>
      <w:r w:rsidRPr="007A2E81">
        <w:rPr>
          <w:rFonts w:ascii="Times New Roman" w:eastAsia="Times New Roman" w:hAnsi="Times New Roman" w:cs="Times New Roman"/>
          <w:spacing w:val="-2"/>
        </w:rPr>
        <w:t>b</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 xml:space="preserve">e </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ą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zane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d</w:t>
      </w:r>
      <w:r w:rsidRPr="007A2E81">
        <w:rPr>
          <w:rFonts w:ascii="Times New Roman" w:eastAsia="Times New Roman" w:hAnsi="Times New Roman" w:cs="Times New Roman"/>
          <w:spacing w:val="1"/>
        </w:rPr>
        <w:t>m</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ł</w:t>
      </w:r>
      <w:r w:rsidRPr="007A2E81">
        <w:rPr>
          <w:rFonts w:ascii="Times New Roman" w:eastAsia="Times New Roman" w:hAnsi="Times New Roman" w:cs="Times New Roman"/>
          <w:spacing w:val="-2"/>
        </w:rPr>
        <w:t>u</w:t>
      </w:r>
      <w:r w:rsidRPr="007A2E81">
        <w:rPr>
          <w:rFonts w:ascii="Times New Roman" w:eastAsia="Times New Roman" w:hAnsi="Times New Roman" w:cs="Times New Roman"/>
        </w:rPr>
        <w:t>gu</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e</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xml:space="preserve">awo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sk</w:t>
      </w:r>
      <w:r w:rsidRPr="007A2E81">
        <w:rPr>
          <w:rFonts w:ascii="Times New Roman" w:eastAsia="Times New Roman" w:hAnsi="Times New Roman" w:cs="Times New Roman"/>
          <w:spacing w:val="1"/>
        </w:rPr>
        <w:t>a</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gi</w:t>
      </w:r>
      <w:r w:rsidRPr="007A2E81">
        <w:rPr>
          <w:rFonts w:ascii="Times New Roman" w:eastAsia="Times New Roman" w:hAnsi="Times New Roman" w:cs="Times New Roman"/>
          <w:spacing w:val="4"/>
        </w:rPr>
        <w:t xml:space="preserve"> </w:t>
      </w:r>
      <w:r w:rsidRPr="007A2E81">
        <w:rPr>
          <w:rFonts w:ascii="Times New Roman" w:eastAsia="Times New Roman" w:hAnsi="Times New Roman" w:cs="Times New Roman"/>
        </w:rPr>
        <w:t>do</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ga</w:t>
      </w:r>
      <w:r w:rsidRPr="007A2E81">
        <w:rPr>
          <w:rFonts w:ascii="Times New Roman" w:eastAsia="Times New Roman" w:hAnsi="Times New Roman" w:cs="Times New Roman"/>
        </w:rPr>
        <w:t>nu</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nadz</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cz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go, k</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ó</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m</w:t>
      </w:r>
      <w:r w:rsidRPr="007A2E81">
        <w:rPr>
          <w:rFonts w:ascii="Times New Roman" w:eastAsia="Times New Roman" w:hAnsi="Times New Roman" w:cs="Times New Roman"/>
          <w:spacing w:val="-13"/>
        </w:rPr>
        <w:t xml:space="preserve"> </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t</w:t>
      </w:r>
      <w:r w:rsidRPr="007A2E81">
        <w:rPr>
          <w:rFonts w:ascii="Times New Roman" w:eastAsia="Times New Roman" w:hAnsi="Times New Roman" w:cs="Times New Roman"/>
          <w:spacing w:val="-13"/>
        </w:rPr>
        <w:t xml:space="preserve"> </w:t>
      </w:r>
      <w:r w:rsidRPr="007A2E81">
        <w:rPr>
          <w:rFonts w:ascii="Times New Roman" w:eastAsia="Times New Roman" w:hAnsi="Times New Roman" w:cs="Times New Roman"/>
        </w:rPr>
        <w:t>Pr</w:t>
      </w:r>
      <w:r w:rsidRPr="007A2E81">
        <w:rPr>
          <w:rFonts w:ascii="Times New Roman" w:eastAsia="Times New Roman" w:hAnsi="Times New Roman" w:cs="Times New Roman"/>
          <w:spacing w:val="1"/>
        </w:rPr>
        <w:t>e</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es</w:t>
      </w:r>
      <w:r w:rsidRPr="007A2E81">
        <w:rPr>
          <w:rFonts w:ascii="Times New Roman" w:eastAsia="Times New Roman" w:hAnsi="Times New Roman" w:cs="Times New Roman"/>
          <w:spacing w:val="-13"/>
        </w:rPr>
        <w:t xml:space="preserve"> </w:t>
      </w:r>
      <w:r w:rsidRPr="007A2E81">
        <w:rPr>
          <w:rFonts w:ascii="Times New Roman" w:eastAsia="Times New Roman" w:hAnsi="Times New Roman" w:cs="Times New Roman"/>
          <w:spacing w:val="-1"/>
        </w:rPr>
        <w:t>U</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ędu</w:t>
      </w:r>
      <w:r w:rsidRPr="007A2E81">
        <w:rPr>
          <w:rFonts w:ascii="Times New Roman" w:eastAsia="Times New Roman" w:hAnsi="Times New Roman" w:cs="Times New Roman"/>
          <w:spacing w:val="-16"/>
        </w:rPr>
        <w:t xml:space="preserve"> </w:t>
      </w:r>
      <w:r w:rsidRPr="007A2E81">
        <w:rPr>
          <w:rFonts w:ascii="Times New Roman" w:eastAsia="Times New Roman" w:hAnsi="Times New Roman" w:cs="Times New Roman"/>
          <w:spacing w:val="-1"/>
        </w:rPr>
        <w:t>O</w:t>
      </w:r>
      <w:r w:rsidRPr="007A2E81">
        <w:rPr>
          <w:rFonts w:ascii="Times New Roman" w:eastAsia="Times New Roman" w:hAnsi="Times New Roman" w:cs="Times New Roman"/>
        </w:rPr>
        <w:t>ch</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ony</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spacing w:val="-1"/>
        </w:rPr>
        <w:t>D</w:t>
      </w:r>
      <w:r w:rsidRPr="007A2E81">
        <w:rPr>
          <w:rFonts w:ascii="Times New Roman" w:eastAsia="Times New Roman" w:hAnsi="Times New Roman" w:cs="Times New Roman"/>
        </w:rPr>
        <w:t>an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spacing w:val="-1"/>
        </w:rPr>
        <w:t>O</w:t>
      </w:r>
      <w:r w:rsidRPr="007A2E81">
        <w:rPr>
          <w:rFonts w:ascii="Times New Roman" w:eastAsia="Times New Roman" w:hAnsi="Times New Roman" w:cs="Times New Roman"/>
        </w:rPr>
        <w:t>sobow</w:t>
      </w:r>
      <w:r w:rsidRPr="007A2E81">
        <w:rPr>
          <w:rFonts w:ascii="Times New Roman" w:eastAsia="Times New Roman" w:hAnsi="Times New Roman" w:cs="Times New Roman"/>
          <w:spacing w:val="-3"/>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rPr>
        <w:t>gdy</w:t>
      </w:r>
      <w:r w:rsidRPr="007A2E81">
        <w:rPr>
          <w:rFonts w:ascii="Times New Roman" w:eastAsia="Times New Roman" w:hAnsi="Times New Roman" w:cs="Times New Roman"/>
          <w:spacing w:val="-14"/>
        </w:rPr>
        <w:t xml:space="preserve"> u</w:t>
      </w:r>
      <w:r w:rsidRPr="007A2E81">
        <w:rPr>
          <w:rFonts w:ascii="Times New Roman" w:eastAsia="Times New Roman" w:hAnsi="Times New Roman" w:cs="Times New Roman"/>
        </w:rPr>
        <w:t>zna,</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spacing w:val="-2"/>
        </w:rPr>
        <w:t>ż</w:t>
      </w:r>
      <w:r w:rsidRPr="007A2E81">
        <w:rPr>
          <w:rFonts w:ascii="Times New Roman" w:eastAsia="Times New Roman" w:hAnsi="Times New Roman" w:cs="Times New Roman"/>
        </w:rPr>
        <w:t>e</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rPr>
        <w:t>dane</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3"/>
        </w:rPr>
        <w:t>o</w:t>
      </w:r>
      <w:r w:rsidRPr="007A2E81">
        <w:rPr>
          <w:rFonts w:ascii="Times New Roman" w:eastAsia="Times New Roman" w:hAnsi="Times New Roman" w:cs="Times New Roman"/>
        </w:rPr>
        <w:t>bo</w:t>
      </w:r>
      <w:r w:rsidRPr="007A2E81">
        <w:rPr>
          <w:rFonts w:ascii="Times New Roman" w:eastAsia="Times New Roman" w:hAnsi="Times New Roman" w:cs="Times New Roman"/>
          <w:spacing w:val="-3"/>
        </w:rPr>
        <w:t>w</w:t>
      </w:r>
      <w:r w:rsidRPr="007A2E81">
        <w:rPr>
          <w:rFonts w:ascii="Times New Roman" w:eastAsia="Times New Roman" w:hAnsi="Times New Roman" w:cs="Times New Roman"/>
        </w:rPr>
        <w:t>e</w:t>
      </w:r>
      <w:r w:rsidRPr="007A2E81">
        <w:rPr>
          <w:rFonts w:ascii="Times New Roman" w:eastAsia="Times New Roman" w:hAnsi="Times New Roman" w:cs="Times New Roman"/>
          <w:spacing w:val="-14"/>
        </w:rPr>
        <w:t xml:space="preserve"> </w:t>
      </w:r>
      <w:r w:rsidRPr="007A2E81">
        <w:rPr>
          <w:rFonts w:ascii="Times New Roman" w:eastAsia="Times New Roman" w:hAnsi="Times New Roman" w:cs="Times New Roman"/>
        </w:rPr>
        <w:t>są</w:t>
      </w:r>
      <w:r w:rsidRPr="007A2E81">
        <w:rPr>
          <w:rFonts w:ascii="Times New Roman" w:eastAsia="Times New Roman" w:hAnsi="Times New Roman" w:cs="Times New Roman"/>
          <w:spacing w:val="-13"/>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e 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ez</w:t>
      </w:r>
      <w:r w:rsidRPr="007A2E81">
        <w:rPr>
          <w:rFonts w:ascii="Times New Roman" w:eastAsia="Times New Roman" w:hAnsi="Times New Roman" w:cs="Times New Roman"/>
          <w:spacing w:val="-2"/>
        </w:rPr>
        <w:t>g</w:t>
      </w:r>
      <w:r w:rsidRPr="007A2E81">
        <w:rPr>
          <w:rFonts w:ascii="Times New Roman" w:eastAsia="Times New Roman" w:hAnsi="Times New Roman" w:cs="Times New Roman"/>
        </w:rPr>
        <w:t>odn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k</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2"/>
        </w:rPr>
        <w:t>y</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i</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i eu</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o</w:t>
      </w:r>
      <w:r w:rsidRPr="007A2E81">
        <w:rPr>
          <w:rFonts w:ascii="Times New Roman" w:eastAsia="Times New Roman" w:hAnsi="Times New Roman" w:cs="Times New Roman"/>
          <w:spacing w:val="-2"/>
        </w:rPr>
        <w:t>p</w:t>
      </w:r>
      <w:r w:rsidRPr="007A2E81">
        <w:rPr>
          <w:rFonts w:ascii="Times New Roman" w:eastAsia="Times New Roman" w:hAnsi="Times New Roman" w:cs="Times New Roman"/>
        </w:rPr>
        <w:t>e</w:t>
      </w:r>
      <w:r w:rsidRPr="007A2E81">
        <w:rPr>
          <w:rFonts w:ascii="Times New Roman" w:eastAsia="Times New Roman" w:hAnsi="Times New Roman" w:cs="Times New Roman"/>
          <w:spacing w:val="1"/>
        </w:rPr>
        <w:t>j</w:t>
      </w:r>
      <w:r w:rsidRPr="007A2E81">
        <w:rPr>
          <w:rFonts w:ascii="Times New Roman" w:eastAsia="Times New Roman" w:hAnsi="Times New Roman" w:cs="Times New Roman"/>
          <w:spacing w:val="-2"/>
        </w:rPr>
        <w:t>s</w:t>
      </w:r>
      <w:r w:rsidRPr="007A2E81">
        <w:rPr>
          <w:rFonts w:ascii="Times New Roman" w:eastAsia="Times New Roman" w:hAnsi="Times New Roman" w:cs="Times New Roman"/>
        </w:rPr>
        <w:t>k</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i</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ep</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s</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m</w:t>
      </w:r>
      <w:r w:rsidRPr="007A2E81">
        <w:rPr>
          <w:rFonts w:ascii="Times New Roman" w:eastAsia="Times New Roman" w:hAnsi="Times New Roman" w:cs="Times New Roman"/>
        </w:rPr>
        <w:t>i</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o</w:t>
      </w:r>
      <w:r w:rsidRPr="007A2E81">
        <w:rPr>
          <w:rFonts w:ascii="Times New Roman" w:eastAsia="Times New Roman" w:hAnsi="Times New Roman" w:cs="Times New Roman"/>
          <w:spacing w:val="26"/>
        </w:rPr>
        <w:t xml:space="preserve"> </w:t>
      </w:r>
      <w:r w:rsidRPr="007A2E81">
        <w:rPr>
          <w:rFonts w:ascii="Times New Roman" w:eastAsia="Times New Roman" w:hAnsi="Times New Roman" w:cs="Times New Roman"/>
        </w:rPr>
        <w:t>och</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7"/>
        </w:rPr>
        <w:t xml:space="preserve"> </w:t>
      </w:r>
      <w:r w:rsidRPr="007A2E81">
        <w:rPr>
          <w:rFonts w:ascii="Times New Roman" w:eastAsia="Times New Roman" w:hAnsi="Times New Roman" w:cs="Times New Roman"/>
        </w:rPr>
        <w:t>dan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sobow</w:t>
      </w:r>
      <w:r w:rsidRPr="007A2E81">
        <w:rPr>
          <w:rFonts w:ascii="Times New Roman" w:eastAsia="Times New Roman" w:hAnsi="Times New Roman" w:cs="Times New Roman"/>
          <w:spacing w:val="-3"/>
        </w:rPr>
        <w:t>y</w:t>
      </w:r>
      <w:r w:rsidRPr="007A2E81">
        <w:rPr>
          <w:rFonts w:ascii="Times New Roman" w:eastAsia="Times New Roman" w:hAnsi="Times New Roman" w:cs="Times New Roman"/>
        </w:rPr>
        <w:t>ch.</w:t>
      </w:r>
      <w:r w:rsidRPr="007A2E81">
        <w:rPr>
          <w:rFonts w:ascii="Times New Roman" w:eastAsia="Times New Roman" w:hAnsi="Times New Roman" w:cs="Times New Roman"/>
          <w:spacing w:val="29"/>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28"/>
        </w:rPr>
        <w:t xml:space="preserve"> </w:t>
      </w:r>
      <w:r w:rsidRPr="007A2E81">
        <w:rPr>
          <w:rFonts w:ascii="Times New Roman" w:eastAsia="Times New Roman" w:hAnsi="Times New Roman" w:cs="Times New Roman"/>
        </w:rPr>
        <w:t>u</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a</w:t>
      </w:r>
      <w:r w:rsidRPr="007A2E81">
        <w:rPr>
          <w:rFonts w:ascii="Times New Roman" w:eastAsia="Times New Roman" w:hAnsi="Times New Roman" w:cs="Times New Roman"/>
          <w:spacing w:val="-2"/>
        </w:rPr>
        <w:t>g</w:t>
      </w:r>
      <w:r w:rsidRPr="007A2E81">
        <w:rPr>
          <w:rFonts w:ascii="Times New Roman" w:eastAsia="Times New Roman" w:hAnsi="Times New Roman" w:cs="Times New Roman"/>
        </w:rPr>
        <w:t>i</w:t>
      </w:r>
      <w:r w:rsidRPr="007A2E81">
        <w:rPr>
          <w:rFonts w:ascii="Times New Roman" w:eastAsia="Times New Roman" w:hAnsi="Times New Roman" w:cs="Times New Roman"/>
          <w:spacing w:val="30"/>
        </w:rPr>
        <w:t xml:space="preserve"> </w:t>
      </w:r>
      <w:r w:rsidRPr="007A2E81">
        <w:rPr>
          <w:rFonts w:ascii="Times New Roman" w:eastAsia="Times New Roman" w:hAnsi="Times New Roman" w:cs="Times New Roman"/>
        </w:rPr>
        <w:t>na pub</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czny</w:t>
      </w:r>
      <w:r w:rsidRPr="007A2E81">
        <w:rPr>
          <w:rFonts w:ascii="Times New Roman" w:eastAsia="Times New Roman" w:hAnsi="Times New Roman" w:cs="Times New Roman"/>
          <w:spacing w:val="9"/>
        </w:rPr>
        <w:t xml:space="preserve"> </w:t>
      </w:r>
      <w:r w:rsidRPr="007A2E81">
        <w:rPr>
          <w:rFonts w:ascii="Times New Roman" w:eastAsia="Times New Roman" w:hAnsi="Times New Roman" w:cs="Times New Roman"/>
        </w:rPr>
        <w:t>c</w:t>
      </w:r>
      <w:r w:rsidRPr="007A2E81">
        <w:rPr>
          <w:rFonts w:ascii="Times New Roman" w:eastAsia="Times New Roman" w:hAnsi="Times New Roman" w:cs="Times New Roman"/>
          <w:spacing w:val="-2"/>
        </w:rPr>
        <w:t>h</w:t>
      </w:r>
      <w:r w:rsidRPr="007A2E81">
        <w:rPr>
          <w:rFonts w:ascii="Times New Roman" w:eastAsia="Times New Roman" w:hAnsi="Times New Roman" w:cs="Times New Roman"/>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k</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 xml:space="preserve">r </w:t>
      </w:r>
      <w:r w:rsidRPr="007A2E81">
        <w:rPr>
          <w:rFonts w:ascii="Times New Roman" w:eastAsia="Times New Roman" w:hAnsi="Times New Roman" w:cs="Times New Roman"/>
          <w:spacing w:val="13"/>
        </w:rPr>
        <w:t xml:space="preserve"> </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ada</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w:t>
      </w:r>
      <w:r w:rsidRPr="007A2E81">
        <w:rPr>
          <w:rFonts w:ascii="Times New Roman" w:eastAsia="Times New Roman" w:hAnsi="Times New Roman" w:cs="Times New Roman"/>
          <w:spacing w:val="12"/>
        </w:rPr>
        <w:t xml:space="preserve"> </w:t>
      </w:r>
      <w:r w:rsidRPr="007A2E81">
        <w:rPr>
          <w:rFonts w:ascii="Times New Roman" w:eastAsia="Times New Roman" w:hAnsi="Times New Roman" w:cs="Times New Roman"/>
        </w:rPr>
        <w:t>w</w:t>
      </w:r>
      <w:r w:rsidRPr="007A2E81">
        <w:rPr>
          <w:rFonts w:ascii="Times New Roman" w:eastAsia="Times New Roman" w:hAnsi="Times New Roman" w:cs="Times New Roman"/>
          <w:spacing w:val="11"/>
        </w:rPr>
        <w:t xml:space="preserve"> </w:t>
      </w:r>
      <w:r w:rsidRPr="007A2E81">
        <w:rPr>
          <w:rFonts w:ascii="Times New Roman" w:eastAsia="Times New Roman" w:hAnsi="Times New Roman" w:cs="Times New Roman"/>
        </w:rPr>
        <w:t>zw</w:t>
      </w:r>
      <w:r w:rsidRPr="007A2E81">
        <w:rPr>
          <w:rFonts w:ascii="Times New Roman" w:eastAsia="Times New Roman" w:hAnsi="Times New Roman" w:cs="Times New Roman"/>
          <w:spacing w:val="-2"/>
        </w:rPr>
        <w:t>i</w:t>
      </w:r>
      <w:r w:rsidRPr="007A2E81">
        <w:rPr>
          <w:rFonts w:ascii="Times New Roman" w:eastAsia="Times New Roman" w:hAnsi="Times New Roman" w:cs="Times New Roman"/>
        </w:rPr>
        <w:t>ązku</w:t>
      </w:r>
      <w:r w:rsidRPr="007A2E81">
        <w:rPr>
          <w:rFonts w:ascii="Times New Roman" w:eastAsia="Times New Roman" w:hAnsi="Times New Roman" w:cs="Times New Roman"/>
          <w:spacing w:val="9"/>
        </w:rPr>
        <w:t xml:space="preserve"> </w:t>
      </w:r>
      <w:r w:rsidRPr="007A2E81">
        <w:rPr>
          <w:rFonts w:ascii="Times New Roman" w:eastAsia="Times New Roman" w:hAnsi="Times New Roman" w:cs="Times New Roman"/>
        </w:rPr>
        <w:t>z</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l</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za</w:t>
      </w:r>
      <w:r w:rsidRPr="007A2E81">
        <w:rPr>
          <w:rFonts w:ascii="Times New Roman" w:eastAsia="Times New Roman" w:hAnsi="Times New Roman" w:cs="Times New Roman"/>
          <w:spacing w:val="-2"/>
        </w:rPr>
        <w:t>c</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spacing w:val="-2"/>
        </w:rPr>
        <w:t>k</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ó</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go</w:t>
      </w:r>
      <w:r w:rsidRPr="007A2E81">
        <w:rPr>
          <w:rFonts w:ascii="Times New Roman" w:eastAsia="Times New Roman" w:hAnsi="Times New Roman" w:cs="Times New Roman"/>
          <w:spacing w:val="12"/>
        </w:rPr>
        <w:t xml:space="preserve"> </w:t>
      </w:r>
      <w:r w:rsidRPr="007A2E81">
        <w:rPr>
          <w:rFonts w:ascii="Times New Roman" w:eastAsia="Times New Roman" w:hAnsi="Times New Roman" w:cs="Times New Roman"/>
          <w:spacing w:val="-2"/>
        </w:rPr>
        <w:t>d</w:t>
      </w:r>
      <w:r w:rsidRPr="007A2E81">
        <w:rPr>
          <w:rFonts w:ascii="Times New Roman" w:eastAsia="Times New Roman" w:hAnsi="Times New Roman" w:cs="Times New Roman"/>
        </w:rPr>
        <w:t>ane</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rPr>
        <w:t>osobowe</w:t>
      </w:r>
      <w:r w:rsidRPr="007A2E81">
        <w:rPr>
          <w:rFonts w:ascii="Times New Roman" w:eastAsia="Times New Roman" w:hAnsi="Times New Roman" w:cs="Times New Roman"/>
          <w:spacing w:val="9"/>
        </w:rPr>
        <w:t xml:space="preserve"> </w:t>
      </w:r>
      <w:r w:rsidRPr="007A2E81">
        <w:rPr>
          <w:rFonts w:ascii="Times New Roman" w:eastAsia="Times New Roman" w:hAnsi="Times New Roman" w:cs="Times New Roman"/>
        </w:rPr>
        <w:t>są</w:t>
      </w:r>
      <w:r w:rsidRPr="007A2E81">
        <w:rPr>
          <w:rFonts w:ascii="Times New Roman" w:eastAsia="Times New Roman" w:hAnsi="Times New Roman" w:cs="Times New Roman"/>
          <w:spacing w:val="10"/>
        </w:rPr>
        <w:t xml:space="preserve"> </w:t>
      </w:r>
      <w:r w:rsidRPr="007A2E81">
        <w:rPr>
          <w:rFonts w:ascii="Times New Roman" w:eastAsia="Times New Roman" w:hAnsi="Times New Roman" w:cs="Times New Roman"/>
        </w:rPr>
        <w:t>p</w:t>
      </w:r>
      <w:r w:rsidRPr="007A2E81">
        <w:rPr>
          <w:rFonts w:ascii="Times New Roman" w:eastAsia="Times New Roman" w:hAnsi="Times New Roman" w:cs="Times New Roman"/>
          <w:spacing w:val="-2"/>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ne</w:t>
      </w:r>
      <w:r w:rsidRPr="007A2E81">
        <w:rPr>
          <w:rFonts w:ascii="Times New Roman" w:eastAsia="Times New Roman" w:hAnsi="Times New Roman" w:cs="Times New Roman"/>
          <w:spacing w:val="12"/>
        </w:rPr>
        <w:t xml:space="preserve"> </w:t>
      </w:r>
      <w:r w:rsidRPr="007A2E81">
        <w:rPr>
          <w:rFonts w:ascii="Times New Roman" w:eastAsia="Times New Roman" w:hAnsi="Times New Roman" w:cs="Times New Roman"/>
          <w:spacing w:val="-2"/>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rPr>
        <w:t>z w</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zwi</w:t>
      </w:r>
      <w:r w:rsidRPr="007A2E81">
        <w:rPr>
          <w:rFonts w:ascii="Times New Roman" w:eastAsia="Times New Roman" w:hAnsi="Times New Roman" w:cs="Times New Roman"/>
          <w:spacing w:val="-2"/>
        </w:rPr>
        <w:t>ą</w:t>
      </w:r>
      <w:r w:rsidRPr="007A2E81">
        <w:rPr>
          <w:rFonts w:ascii="Times New Roman" w:eastAsia="Times New Roman" w:hAnsi="Times New Roman" w:cs="Times New Roman"/>
        </w:rPr>
        <w:t>zku z</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rPr>
        <w:t>k</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czn</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ś</w:t>
      </w:r>
      <w:r w:rsidRPr="007A2E81">
        <w:rPr>
          <w:rFonts w:ascii="Times New Roman" w:eastAsia="Times New Roman" w:hAnsi="Times New Roman" w:cs="Times New Roman"/>
          <w:spacing w:val="-2"/>
        </w:rPr>
        <w:t>c</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y</w:t>
      </w:r>
      <w:r w:rsidRPr="007A2E81">
        <w:rPr>
          <w:rFonts w:ascii="Times New Roman" w:eastAsia="Times New Roman" w:hAnsi="Times New Roman" w:cs="Times New Roman"/>
          <w:spacing w:val="-1"/>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ą</w:t>
      </w:r>
      <w:r w:rsidRPr="007A2E81">
        <w:rPr>
          <w:rFonts w:ascii="Times New Roman" w:eastAsia="Times New Roman" w:hAnsi="Times New Roman" w:cs="Times New Roman"/>
        </w:rPr>
        <w:t>zywa</w:t>
      </w:r>
      <w:r w:rsidRPr="007A2E81">
        <w:rPr>
          <w:rFonts w:ascii="Times New Roman" w:eastAsia="Times New Roman" w:hAnsi="Times New Roman" w:cs="Times New Roman"/>
          <w:spacing w:val="-3"/>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 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ę</w:t>
      </w:r>
      <w:r w:rsidRPr="007A2E81">
        <w:rPr>
          <w:rFonts w:ascii="Times New Roman" w:eastAsia="Times New Roman" w:hAnsi="Times New Roman" w:cs="Times New Roman"/>
          <w:spacing w:val="3"/>
        </w:rPr>
        <w:t xml:space="preserve"> </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 xml:space="preserve">z </w:t>
      </w:r>
      <w:r w:rsidRPr="007A2E81">
        <w:rPr>
          <w:rFonts w:ascii="Times New Roman" w:eastAsia="Times New Roman" w:hAnsi="Times New Roman" w:cs="Times New Roman"/>
          <w:spacing w:val="-1"/>
        </w:rPr>
        <w:t>A</w:t>
      </w:r>
      <w:r w:rsidRPr="007A2E81">
        <w:rPr>
          <w:rFonts w:ascii="Times New Roman" w:eastAsia="Times New Roman" w:hAnsi="Times New Roman" w:cs="Times New Roman"/>
        </w:rPr>
        <w:t>d</w:t>
      </w:r>
      <w:r w:rsidRPr="007A2E81">
        <w:rPr>
          <w:rFonts w:ascii="Times New Roman" w:eastAsia="Times New Roman" w:hAnsi="Times New Roman" w:cs="Times New Roman"/>
          <w:spacing w:val="2"/>
        </w:rPr>
        <w:t>m</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a</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o</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a z obo</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ą</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ków</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rPr>
        <w:t>u</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t</w:t>
      </w:r>
      <w:r w:rsidRPr="007A2E81">
        <w:rPr>
          <w:rFonts w:ascii="Times New Roman" w:eastAsia="Times New Roman" w:hAnsi="Times New Roman" w:cs="Times New Roman"/>
        </w:rPr>
        <w:t>awo</w:t>
      </w:r>
      <w:r w:rsidRPr="007A2E81">
        <w:rPr>
          <w:rFonts w:ascii="Times New Roman" w:eastAsia="Times New Roman" w:hAnsi="Times New Roman" w:cs="Times New Roman"/>
          <w:spacing w:val="-2"/>
        </w:rPr>
        <w:t>w</w:t>
      </w:r>
      <w:r w:rsidRPr="007A2E81">
        <w:rPr>
          <w:rFonts w:ascii="Times New Roman" w:eastAsia="Times New Roman" w:hAnsi="Times New Roman" w:cs="Times New Roman"/>
        </w:rPr>
        <w:t>o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ze</w:t>
      </w:r>
      <w:r w:rsidRPr="007A2E81">
        <w:rPr>
          <w:rFonts w:ascii="Times New Roman" w:eastAsia="Times New Roman" w:hAnsi="Times New Roman" w:cs="Times New Roman"/>
          <w:spacing w:val="-3"/>
        </w:rPr>
        <w:t>w</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d</w:t>
      </w:r>
      <w:r w:rsidRPr="007A2E81">
        <w:rPr>
          <w:rFonts w:ascii="Times New Roman" w:eastAsia="Times New Roman" w:hAnsi="Times New Roman" w:cs="Times New Roman"/>
          <w:spacing w:val="-2"/>
        </w:rPr>
        <w:t>z</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an</w:t>
      </w:r>
      <w:r w:rsidRPr="007A2E81">
        <w:rPr>
          <w:rFonts w:ascii="Times New Roman" w:eastAsia="Times New Roman" w:hAnsi="Times New Roman" w:cs="Times New Roman"/>
          <w:spacing w:val="-2"/>
        </w:rPr>
        <w:t>y</w:t>
      </w:r>
      <w:r w:rsidRPr="007A2E81">
        <w:rPr>
          <w:rFonts w:ascii="Times New Roman" w:eastAsia="Times New Roman" w:hAnsi="Times New Roman" w:cs="Times New Roman"/>
        </w:rPr>
        <w:t>ch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 xml:space="preserve">awo do </w:t>
      </w:r>
      <w:r w:rsidRPr="007A2E81">
        <w:rPr>
          <w:rFonts w:ascii="Times New Roman" w:eastAsia="Times New Roman" w:hAnsi="Times New Roman" w:cs="Times New Roman"/>
          <w:spacing w:val="-3"/>
        </w:rPr>
        <w:t>u</w:t>
      </w:r>
      <w:r w:rsidRPr="007A2E81">
        <w:rPr>
          <w:rFonts w:ascii="Times New Roman" w:eastAsia="Times New Roman" w:hAnsi="Times New Roman" w:cs="Times New Roman"/>
        </w:rPr>
        <w:t>sun</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2"/>
        </w:rPr>
        <w:t>ę</w:t>
      </w:r>
      <w:r w:rsidRPr="007A2E81">
        <w:rPr>
          <w:rFonts w:ascii="Times New Roman" w:eastAsia="Times New Roman" w:hAnsi="Times New Roman" w:cs="Times New Roman"/>
        </w:rPr>
        <w:t>c</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a da</w:t>
      </w:r>
      <w:r w:rsidRPr="007A2E81">
        <w:rPr>
          <w:rFonts w:ascii="Times New Roman" w:eastAsia="Times New Roman" w:hAnsi="Times New Roman" w:cs="Times New Roman"/>
          <w:spacing w:val="-2"/>
        </w:rPr>
        <w:t>n</w:t>
      </w:r>
      <w:r w:rsidRPr="007A2E81">
        <w:rPr>
          <w:rFonts w:ascii="Times New Roman" w:eastAsia="Times New Roman" w:hAnsi="Times New Roman" w:cs="Times New Roman"/>
        </w:rPr>
        <w:t xml:space="preserve">ych </w:t>
      </w:r>
      <w:r w:rsidRPr="007A2E81">
        <w:rPr>
          <w:rFonts w:ascii="Times New Roman" w:eastAsia="Times New Roman" w:hAnsi="Times New Roman" w:cs="Times New Roman"/>
          <w:spacing w:val="-2"/>
        </w:rPr>
        <w:t>o</w:t>
      </w:r>
      <w:r w:rsidRPr="007A2E81">
        <w:rPr>
          <w:rFonts w:ascii="Times New Roman" w:eastAsia="Times New Roman" w:hAnsi="Times New Roman" w:cs="Times New Roman"/>
        </w:rPr>
        <w:t>sobowy</w:t>
      </w:r>
      <w:r w:rsidRPr="007A2E81">
        <w:rPr>
          <w:rFonts w:ascii="Times New Roman" w:eastAsia="Times New Roman" w:hAnsi="Times New Roman" w:cs="Times New Roman"/>
          <w:spacing w:val="-3"/>
        </w:rPr>
        <w:t>c</w:t>
      </w:r>
      <w:r w:rsidRPr="007A2E81">
        <w:rPr>
          <w:rFonts w:ascii="Times New Roman" w:eastAsia="Times New Roman" w:hAnsi="Times New Roman" w:cs="Times New Roman"/>
        </w:rPr>
        <w:t>h i</w:t>
      </w:r>
      <w:r w:rsidRPr="007A2E81">
        <w:rPr>
          <w:rFonts w:ascii="Times New Roman" w:eastAsia="Times New Roman" w:hAnsi="Times New Roman" w:cs="Times New Roman"/>
          <w:spacing w:val="1"/>
        </w:rPr>
        <w:t xml:space="preserve"> </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s</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w:t>
      </w:r>
      <w:r w:rsidRPr="007A2E81">
        <w:rPr>
          <w:rFonts w:ascii="Times New Roman" w:eastAsia="Times New Roman" w:hAnsi="Times New Roman" w:cs="Times New Roman"/>
          <w:spacing w:val="-2"/>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 xml:space="preserve">a </w:t>
      </w:r>
      <w:r w:rsidRPr="007A2E81">
        <w:rPr>
          <w:rFonts w:ascii="Times New Roman" w:eastAsia="Times New Roman" w:hAnsi="Times New Roman" w:cs="Times New Roman"/>
          <w:spacing w:val="1"/>
        </w:rPr>
        <w:t>s</w:t>
      </w:r>
      <w:r w:rsidRPr="007A2E81">
        <w:rPr>
          <w:rFonts w:ascii="Times New Roman" w:eastAsia="Times New Roman" w:hAnsi="Times New Roman" w:cs="Times New Roman"/>
          <w:spacing w:val="-2"/>
        </w:rPr>
        <w:t>p</w:t>
      </w:r>
      <w:r w:rsidRPr="007A2E81">
        <w:rPr>
          <w:rFonts w:ascii="Times New Roman" w:eastAsia="Times New Roman" w:hAnsi="Times New Roman" w:cs="Times New Roman"/>
          <w:spacing w:val="1"/>
        </w:rPr>
        <w:t>r</w:t>
      </w:r>
      <w:r w:rsidRPr="007A2E81">
        <w:rPr>
          <w:rFonts w:ascii="Times New Roman" w:eastAsia="Times New Roman" w:hAnsi="Times New Roman" w:cs="Times New Roman"/>
        </w:rPr>
        <w:t>z</w:t>
      </w:r>
      <w:r w:rsidRPr="007A2E81">
        <w:rPr>
          <w:rFonts w:ascii="Times New Roman" w:eastAsia="Times New Roman" w:hAnsi="Times New Roman" w:cs="Times New Roman"/>
          <w:spacing w:val="-2"/>
        </w:rPr>
        <w:t>e</w:t>
      </w:r>
      <w:r w:rsidRPr="007A2E81">
        <w:rPr>
          <w:rFonts w:ascii="Times New Roman" w:eastAsia="Times New Roman" w:hAnsi="Times New Roman" w:cs="Times New Roman"/>
        </w:rPr>
        <w:t>c</w:t>
      </w:r>
      <w:r w:rsidRPr="007A2E81">
        <w:rPr>
          <w:rFonts w:ascii="Times New Roman" w:eastAsia="Times New Roman" w:hAnsi="Times New Roman" w:cs="Times New Roman"/>
          <w:spacing w:val="1"/>
        </w:rPr>
        <w:t>i</w:t>
      </w:r>
      <w:r w:rsidRPr="007A2E81">
        <w:rPr>
          <w:rFonts w:ascii="Times New Roman" w:eastAsia="Times New Roman" w:hAnsi="Times New Roman" w:cs="Times New Roman"/>
          <w:spacing w:val="-1"/>
        </w:rPr>
        <w:t>w</w:t>
      </w:r>
      <w:r w:rsidRPr="007A2E81">
        <w:rPr>
          <w:rFonts w:ascii="Times New Roman" w:eastAsia="Times New Roman" w:hAnsi="Times New Roman" w:cs="Times New Roman"/>
        </w:rPr>
        <w:t>u</w:t>
      </w:r>
      <w:r w:rsidRPr="007A2E81">
        <w:rPr>
          <w:rFonts w:ascii="Times New Roman" w:eastAsia="Times New Roman" w:hAnsi="Times New Roman" w:cs="Times New Roman"/>
          <w:spacing w:val="-2"/>
        </w:rPr>
        <w:t xml:space="preserve"> </w:t>
      </w:r>
      <w:r w:rsidRPr="007A2E81">
        <w:rPr>
          <w:rFonts w:ascii="Times New Roman" w:eastAsia="Times New Roman" w:hAnsi="Times New Roman" w:cs="Times New Roman"/>
        </w:rPr>
        <w:t>n</w:t>
      </w:r>
      <w:r w:rsidRPr="007A2E81">
        <w:rPr>
          <w:rFonts w:ascii="Times New Roman" w:eastAsia="Times New Roman" w:hAnsi="Times New Roman" w:cs="Times New Roman"/>
          <w:spacing w:val="-1"/>
        </w:rPr>
        <w:t>i</w:t>
      </w:r>
      <w:r w:rsidRPr="007A2E81">
        <w:rPr>
          <w:rFonts w:ascii="Times New Roman" w:eastAsia="Times New Roman" w:hAnsi="Times New Roman" w:cs="Times New Roman"/>
        </w:rPr>
        <w:t>e p</w:t>
      </w:r>
      <w:r w:rsidRPr="007A2E81">
        <w:rPr>
          <w:rFonts w:ascii="Times New Roman" w:eastAsia="Times New Roman" w:hAnsi="Times New Roman" w:cs="Times New Roman"/>
          <w:spacing w:val="1"/>
        </w:rPr>
        <w:t>r</w:t>
      </w:r>
      <w:r w:rsidRPr="007A2E81">
        <w:rPr>
          <w:rFonts w:ascii="Times New Roman" w:eastAsia="Times New Roman" w:hAnsi="Times New Roman" w:cs="Times New Roman"/>
          <w:spacing w:val="-2"/>
        </w:rPr>
        <w:t>z</w:t>
      </w:r>
      <w:r w:rsidRPr="007A2E81">
        <w:rPr>
          <w:rFonts w:ascii="Times New Roman" w:eastAsia="Times New Roman" w:hAnsi="Times New Roman" w:cs="Times New Roman"/>
        </w:rPr>
        <w:t>ys</w:t>
      </w:r>
      <w:r w:rsidRPr="007A2E81">
        <w:rPr>
          <w:rFonts w:ascii="Times New Roman" w:eastAsia="Times New Roman" w:hAnsi="Times New Roman" w:cs="Times New Roman"/>
          <w:spacing w:val="-1"/>
        </w:rPr>
        <w:t>ł</w:t>
      </w:r>
      <w:r w:rsidRPr="007A2E81">
        <w:rPr>
          <w:rFonts w:ascii="Times New Roman" w:eastAsia="Times New Roman" w:hAnsi="Times New Roman" w:cs="Times New Roman"/>
        </w:rPr>
        <w:t>ugu</w:t>
      </w:r>
      <w:r w:rsidRPr="007A2E81">
        <w:rPr>
          <w:rFonts w:ascii="Times New Roman" w:eastAsia="Times New Roman" w:hAnsi="Times New Roman" w:cs="Times New Roman"/>
          <w:spacing w:val="-1"/>
        </w:rPr>
        <w:t>j</w:t>
      </w:r>
      <w:r w:rsidRPr="007A2E81">
        <w:rPr>
          <w:rFonts w:ascii="Times New Roman" w:eastAsia="Times New Roman" w:hAnsi="Times New Roman" w:cs="Times New Roman"/>
        </w:rPr>
        <w:t>ą.</w:t>
      </w:r>
    </w:p>
    <w:p w14:paraId="37D61D7E" w14:textId="77777777" w:rsidR="00F15EDC" w:rsidRPr="007A2E81" w:rsidRDefault="00F15EDC" w:rsidP="00F15EDC">
      <w:pPr>
        <w:spacing w:after="0" w:line="200" w:lineRule="exact"/>
        <w:rPr>
          <w:sz w:val="20"/>
          <w:szCs w:val="20"/>
        </w:rPr>
      </w:pPr>
    </w:p>
    <w:p w14:paraId="2C364703" w14:textId="77777777" w:rsidR="00F15EDC" w:rsidRPr="007A2E81" w:rsidRDefault="00F15EDC" w:rsidP="00F15EDC">
      <w:pPr>
        <w:spacing w:after="0" w:line="200" w:lineRule="exact"/>
        <w:rPr>
          <w:sz w:val="20"/>
          <w:szCs w:val="20"/>
        </w:rPr>
      </w:pPr>
    </w:p>
    <w:p w14:paraId="394F0892" w14:textId="77777777" w:rsidR="00F15EDC" w:rsidRPr="007A2E81" w:rsidRDefault="00F15EDC" w:rsidP="00F15EDC">
      <w:pPr>
        <w:spacing w:after="0" w:line="200" w:lineRule="exact"/>
        <w:rPr>
          <w:sz w:val="20"/>
          <w:szCs w:val="20"/>
        </w:rPr>
      </w:pPr>
    </w:p>
    <w:p w14:paraId="280891A5" w14:textId="77777777" w:rsidR="00F15EDC" w:rsidRPr="007A2E81" w:rsidRDefault="00F15EDC" w:rsidP="00F15EDC">
      <w:pPr>
        <w:spacing w:after="0" w:line="240" w:lineRule="auto"/>
        <w:ind w:left="3692" w:right="-20" w:firstLine="284"/>
        <w:rPr>
          <w:rFonts w:ascii="Times New Roman" w:eastAsia="Times New Roman" w:hAnsi="Times New Roman" w:cs="Times New Roman"/>
          <w:sz w:val="24"/>
          <w:szCs w:val="24"/>
        </w:rPr>
      </w:pPr>
      <w:r w:rsidRPr="007A2E81">
        <w:rPr>
          <w:rFonts w:ascii="Times New Roman" w:eastAsia="Times New Roman" w:hAnsi="Times New Roman" w:cs="Times New Roman"/>
          <w:sz w:val="24"/>
          <w:szCs w:val="24"/>
        </w:rPr>
        <w:t>………………………………………………</w:t>
      </w:r>
    </w:p>
    <w:p w14:paraId="6BC84127" w14:textId="77777777" w:rsidR="00F15EDC" w:rsidRPr="007A2E81" w:rsidRDefault="00F15EDC" w:rsidP="00F15EDC">
      <w:pPr>
        <w:spacing w:before="1" w:after="0" w:line="130" w:lineRule="exact"/>
        <w:rPr>
          <w:sz w:val="13"/>
          <w:szCs w:val="13"/>
        </w:rPr>
      </w:pPr>
    </w:p>
    <w:p w14:paraId="7C7869AE" w14:textId="77777777" w:rsidR="00F15EDC" w:rsidRPr="007A2E81" w:rsidRDefault="00F15EDC" w:rsidP="00F15EDC">
      <w:pPr>
        <w:spacing w:after="0" w:line="375" w:lineRule="auto"/>
        <w:ind w:left="2840" w:right="60" w:firstLine="284"/>
        <w:rPr>
          <w:rFonts w:ascii="Times New Roman" w:eastAsia="Times New Roman" w:hAnsi="Times New Roman" w:cs="Times New Roman"/>
          <w:sz w:val="20"/>
          <w:szCs w:val="20"/>
        </w:rPr>
      </w:pPr>
      <w:r w:rsidRPr="007A2E81">
        <w:rPr>
          <w:rFonts w:ascii="Times New Roman" w:eastAsia="Times New Roman" w:hAnsi="Times New Roman" w:cs="Times New Roman"/>
          <w:spacing w:val="1"/>
          <w:sz w:val="20"/>
          <w:szCs w:val="20"/>
        </w:rPr>
        <w:t>(d</w:t>
      </w:r>
      <w:r w:rsidRPr="007A2E81">
        <w:rPr>
          <w:rFonts w:ascii="Times New Roman" w:eastAsia="Times New Roman" w:hAnsi="Times New Roman" w:cs="Times New Roman"/>
          <w:sz w:val="20"/>
          <w:szCs w:val="20"/>
        </w:rPr>
        <w:t>ata</w:t>
      </w:r>
      <w:r w:rsidRPr="007A2E81">
        <w:rPr>
          <w:rFonts w:ascii="Times New Roman" w:eastAsia="Times New Roman" w:hAnsi="Times New Roman" w:cs="Times New Roman"/>
          <w:spacing w:val="50"/>
          <w:sz w:val="20"/>
          <w:szCs w:val="20"/>
        </w:rPr>
        <w:t xml:space="preserve"> </w:t>
      </w:r>
      <w:r w:rsidRPr="007A2E81">
        <w:rPr>
          <w:rFonts w:ascii="Times New Roman" w:eastAsia="Times New Roman" w:hAnsi="Times New Roman" w:cs="Times New Roman"/>
          <w:sz w:val="20"/>
          <w:szCs w:val="20"/>
        </w:rPr>
        <w:t xml:space="preserve">i </w:t>
      </w:r>
      <w:r w:rsidRPr="007A2E81">
        <w:rPr>
          <w:rFonts w:ascii="Times New Roman" w:eastAsia="Times New Roman" w:hAnsi="Times New Roman" w:cs="Times New Roman"/>
          <w:spacing w:val="2"/>
          <w:sz w:val="20"/>
          <w:szCs w:val="20"/>
        </w:rPr>
        <w:t xml:space="preserve"> </w:t>
      </w:r>
      <w:r w:rsidRPr="007A2E81">
        <w:rPr>
          <w:rFonts w:ascii="Times New Roman" w:eastAsia="Times New Roman" w:hAnsi="Times New Roman" w:cs="Times New Roman"/>
          <w:spacing w:val="1"/>
          <w:sz w:val="20"/>
          <w:szCs w:val="20"/>
        </w:rPr>
        <w:t>p</w:t>
      </w:r>
      <w:r w:rsidRPr="007A2E81">
        <w:rPr>
          <w:rFonts w:ascii="Times New Roman" w:eastAsia="Times New Roman" w:hAnsi="Times New Roman" w:cs="Times New Roman"/>
          <w:spacing w:val="-1"/>
          <w:sz w:val="20"/>
          <w:szCs w:val="20"/>
        </w:rPr>
        <w:t>o</w:t>
      </w:r>
      <w:r w:rsidRPr="007A2E81">
        <w:rPr>
          <w:rFonts w:ascii="Times New Roman" w:eastAsia="Times New Roman" w:hAnsi="Times New Roman" w:cs="Times New Roman"/>
          <w:spacing w:val="1"/>
          <w:sz w:val="20"/>
          <w:szCs w:val="20"/>
        </w:rPr>
        <w:t>dp</w:t>
      </w:r>
      <w:r w:rsidRPr="007A2E81">
        <w:rPr>
          <w:rFonts w:ascii="Times New Roman" w:eastAsia="Times New Roman" w:hAnsi="Times New Roman" w:cs="Times New Roman"/>
          <w:sz w:val="20"/>
          <w:szCs w:val="20"/>
        </w:rPr>
        <w:t>is</w:t>
      </w:r>
      <w:r w:rsidRPr="007A2E81">
        <w:rPr>
          <w:rFonts w:ascii="Times New Roman" w:eastAsia="Times New Roman" w:hAnsi="Times New Roman" w:cs="Times New Roman"/>
          <w:spacing w:val="49"/>
          <w:sz w:val="20"/>
          <w:szCs w:val="20"/>
        </w:rPr>
        <w:t xml:space="preserve"> </w:t>
      </w:r>
      <w:r w:rsidRPr="007A2E81">
        <w:rPr>
          <w:rFonts w:ascii="Times New Roman" w:eastAsia="Times New Roman" w:hAnsi="Times New Roman" w:cs="Times New Roman"/>
          <w:spacing w:val="1"/>
          <w:sz w:val="20"/>
          <w:szCs w:val="20"/>
        </w:rPr>
        <w:t>o</w:t>
      </w:r>
      <w:r w:rsidRPr="007A2E81">
        <w:rPr>
          <w:rFonts w:ascii="Times New Roman" w:eastAsia="Times New Roman" w:hAnsi="Times New Roman" w:cs="Times New Roman"/>
          <w:spacing w:val="-1"/>
          <w:sz w:val="20"/>
          <w:szCs w:val="20"/>
        </w:rPr>
        <w:t>s</w:t>
      </w:r>
      <w:r w:rsidRPr="007A2E81">
        <w:rPr>
          <w:rFonts w:ascii="Times New Roman" w:eastAsia="Times New Roman" w:hAnsi="Times New Roman" w:cs="Times New Roman"/>
          <w:spacing w:val="1"/>
          <w:sz w:val="20"/>
          <w:szCs w:val="20"/>
        </w:rPr>
        <w:t>o</w:t>
      </w:r>
      <w:r w:rsidRPr="007A2E81">
        <w:rPr>
          <w:rFonts w:ascii="Times New Roman" w:eastAsia="Times New Roman" w:hAnsi="Times New Roman" w:cs="Times New Roman"/>
          <w:spacing w:val="-1"/>
          <w:sz w:val="20"/>
          <w:szCs w:val="20"/>
        </w:rPr>
        <w:t>b</w:t>
      </w:r>
      <w:r w:rsidRPr="007A2E81">
        <w:rPr>
          <w:rFonts w:ascii="Times New Roman" w:eastAsia="Times New Roman" w:hAnsi="Times New Roman" w:cs="Times New Roman"/>
          <w:spacing w:val="1"/>
          <w:sz w:val="20"/>
          <w:szCs w:val="20"/>
        </w:rPr>
        <w:t>y</w:t>
      </w:r>
      <w:r w:rsidRPr="007A2E81">
        <w:rPr>
          <w:rFonts w:ascii="Times New Roman" w:eastAsia="Times New Roman" w:hAnsi="Times New Roman" w:cs="Times New Roman"/>
          <w:sz w:val="20"/>
          <w:szCs w:val="20"/>
        </w:rPr>
        <w:t>,</w:t>
      </w:r>
      <w:r w:rsidRPr="007A2E81">
        <w:rPr>
          <w:rFonts w:ascii="Times New Roman" w:eastAsia="Times New Roman" w:hAnsi="Times New Roman" w:cs="Times New Roman"/>
          <w:spacing w:val="48"/>
          <w:sz w:val="20"/>
          <w:szCs w:val="20"/>
        </w:rPr>
        <w:t xml:space="preserve"> </w:t>
      </w:r>
      <w:r w:rsidRPr="007A2E81">
        <w:rPr>
          <w:rFonts w:ascii="Times New Roman" w:eastAsia="Times New Roman" w:hAnsi="Times New Roman" w:cs="Times New Roman"/>
          <w:spacing w:val="1"/>
          <w:sz w:val="20"/>
          <w:szCs w:val="20"/>
        </w:rPr>
        <w:t>k</w:t>
      </w:r>
      <w:r w:rsidRPr="007A2E81">
        <w:rPr>
          <w:rFonts w:ascii="Times New Roman" w:eastAsia="Times New Roman" w:hAnsi="Times New Roman" w:cs="Times New Roman"/>
          <w:spacing w:val="-3"/>
          <w:sz w:val="20"/>
          <w:szCs w:val="20"/>
        </w:rPr>
        <w:t>t</w:t>
      </w:r>
      <w:r w:rsidRPr="007A2E81">
        <w:rPr>
          <w:rFonts w:ascii="Times New Roman" w:eastAsia="Times New Roman" w:hAnsi="Times New Roman" w:cs="Times New Roman"/>
          <w:spacing w:val="1"/>
          <w:sz w:val="20"/>
          <w:szCs w:val="20"/>
        </w:rPr>
        <w:t>ór</w:t>
      </w:r>
      <w:r w:rsidRPr="007A2E81">
        <w:rPr>
          <w:rFonts w:ascii="Times New Roman" w:eastAsia="Times New Roman" w:hAnsi="Times New Roman" w:cs="Times New Roman"/>
          <w:sz w:val="20"/>
          <w:szCs w:val="20"/>
        </w:rPr>
        <w:t>a</w:t>
      </w:r>
      <w:r w:rsidRPr="007A2E81">
        <w:rPr>
          <w:rFonts w:ascii="Times New Roman" w:eastAsia="Times New Roman" w:hAnsi="Times New Roman" w:cs="Times New Roman"/>
          <w:spacing w:val="49"/>
          <w:sz w:val="20"/>
          <w:szCs w:val="20"/>
        </w:rPr>
        <w:t xml:space="preserve"> </w:t>
      </w:r>
      <w:r w:rsidRPr="007A2E81">
        <w:rPr>
          <w:rFonts w:ascii="Times New Roman" w:eastAsia="Times New Roman" w:hAnsi="Times New Roman" w:cs="Times New Roman"/>
          <w:sz w:val="20"/>
          <w:szCs w:val="20"/>
        </w:rPr>
        <w:t>z</w:t>
      </w:r>
      <w:r w:rsidRPr="007A2E81">
        <w:rPr>
          <w:rFonts w:ascii="Times New Roman" w:eastAsia="Times New Roman" w:hAnsi="Times New Roman" w:cs="Times New Roman"/>
          <w:spacing w:val="1"/>
          <w:sz w:val="20"/>
          <w:szCs w:val="20"/>
        </w:rPr>
        <w:t>apo</w:t>
      </w:r>
      <w:r w:rsidRPr="007A2E81">
        <w:rPr>
          <w:rFonts w:ascii="Times New Roman" w:eastAsia="Times New Roman" w:hAnsi="Times New Roman" w:cs="Times New Roman"/>
          <w:sz w:val="20"/>
          <w:szCs w:val="20"/>
        </w:rPr>
        <w:t>z</w:t>
      </w:r>
      <w:r w:rsidRPr="007A2E81">
        <w:rPr>
          <w:rFonts w:ascii="Times New Roman" w:eastAsia="Times New Roman" w:hAnsi="Times New Roman" w:cs="Times New Roman"/>
          <w:spacing w:val="1"/>
          <w:sz w:val="20"/>
          <w:szCs w:val="20"/>
        </w:rPr>
        <w:t>n</w:t>
      </w:r>
      <w:r w:rsidRPr="007A2E81">
        <w:rPr>
          <w:rFonts w:ascii="Times New Roman" w:eastAsia="Times New Roman" w:hAnsi="Times New Roman" w:cs="Times New Roman"/>
          <w:sz w:val="20"/>
          <w:szCs w:val="20"/>
        </w:rPr>
        <w:t>a</w:t>
      </w:r>
      <w:r w:rsidRPr="007A2E81">
        <w:rPr>
          <w:rFonts w:ascii="Times New Roman" w:eastAsia="Times New Roman" w:hAnsi="Times New Roman" w:cs="Times New Roman"/>
          <w:spacing w:val="1"/>
          <w:sz w:val="20"/>
          <w:szCs w:val="20"/>
        </w:rPr>
        <w:t>ł</w:t>
      </w:r>
      <w:r w:rsidRPr="007A2E81">
        <w:rPr>
          <w:rFonts w:ascii="Times New Roman" w:eastAsia="Times New Roman" w:hAnsi="Times New Roman" w:cs="Times New Roman"/>
          <w:sz w:val="20"/>
          <w:szCs w:val="20"/>
        </w:rPr>
        <w:t>a</w:t>
      </w:r>
      <w:r w:rsidRPr="007A2E81">
        <w:rPr>
          <w:rFonts w:ascii="Times New Roman" w:eastAsia="Times New Roman" w:hAnsi="Times New Roman" w:cs="Times New Roman"/>
          <w:spacing w:val="46"/>
          <w:sz w:val="20"/>
          <w:szCs w:val="20"/>
        </w:rPr>
        <w:t xml:space="preserve"> </w:t>
      </w:r>
      <w:r w:rsidRPr="007A2E81">
        <w:rPr>
          <w:rFonts w:ascii="Times New Roman" w:eastAsia="Times New Roman" w:hAnsi="Times New Roman" w:cs="Times New Roman"/>
          <w:spacing w:val="-1"/>
          <w:sz w:val="20"/>
          <w:szCs w:val="20"/>
        </w:rPr>
        <w:t>s</w:t>
      </w:r>
      <w:r w:rsidRPr="007A2E81">
        <w:rPr>
          <w:rFonts w:ascii="Times New Roman" w:eastAsia="Times New Roman" w:hAnsi="Times New Roman" w:cs="Times New Roman"/>
          <w:sz w:val="20"/>
          <w:szCs w:val="20"/>
        </w:rPr>
        <w:t xml:space="preserve">ię </w:t>
      </w:r>
      <w:r w:rsidRPr="007A2E81">
        <w:rPr>
          <w:rFonts w:ascii="Times New Roman" w:eastAsia="Times New Roman" w:hAnsi="Times New Roman" w:cs="Times New Roman"/>
          <w:spacing w:val="1"/>
          <w:sz w:val="20"/>
          <w:szCs w:val="20"/>
        </w:rPr>
        <w:t xml:space="preserve"> </w:t>
      </w:r>
      <w:r w:rsidRPr="007A2E81">
        <w:rPr>
          <w:rFonts w:ascii="Times New Roman" w:eastAsia="Times New Roman" w:hAnsi="Times New Roman" w:cs="Times New Roman"/>
          <w:sz w:val="20"/>
          <w:szCs w:val="20"/>
        </w:rPr>
        <w:t xml:space="preserve">z </w:t>
      </w:r>
      <w:r w:rsidRPr="007A2E81">
        <w:rPr>
          <w:rFonts w:ascii="Times New Roman" w:eastAsia="Times New Roman" w:hAnsi="Times New Roman" w:cs="Times New Roman"/>
          <w:spacing w:val="2"/>
          <w:sz w:val="20"/>
          <w:szCs w:val="20"/>
        </w:rPr>
        <w:t xml:space="preserve"> </w:t>
      </w:r>
      <w:r w:rsidRPr="007A2E81">
        <w:rPr>
          <w:rFonts w:ascii="Times New Roman" w:eastAsia="Times New Roman" w:hAnsi="Times New Roman" w:cs="Times New Roman"/>
          <w:spacing w:val="1"/>
          <w:sz w:val="20"/>
          <w:szCs w:val="20"/>
        </w:rPr>
        <w:t>k</w:t>
      </w:r>
      <w:r w:rsidRPr="007A2E81">
        <w:rPr>
          <w:rFonts w:ascii="Times New Roman" w:eastAsia="Times New Roman" w:hAnsi="Times New Roman" w:cs="Times New Roman"/>
          <w:sz w:val="20"/>
          <w:szCs w:val="20"/>
        </w:rPr>
        <w:t>l</w:t>
      </w:r>
      <w:r w:rsidRPr="007A2E81">
        <w:rPr>
          <w:rFonts w:ascii="Times New Roman" w:eastAsia="Times New Roman" w:hAnsi="Times New Roman" w:cs="Times New Roman"/>
          <w:spacing w:val="-2"/>
          <w:sz w:val="20"/>
          <w:szCs w:val="20"/>
        </w:rPr>
        <w:t>a</w:t>
      </w:r>
      <w:r w:rsidRPr="007A2E81">
        <w:rPr>
          <w:rFonts w:ascii="Times New Roman" w:eastAsia="Times New Roman" w:hAnsi="Times New Roman" w:cs="Times New Roman"/>
          <w:spacing w:val="1"/>
          <w:sz w:val="20"/>
          <w:szCs w:val="20"/>
        </w:rPr>
        <w:t>u</w:t>
      </w:r>
      <w:r w:rsidRPr="007A2E81">
        <w:rPr>
          <w:rFonts w:ascii="Times New Roman" w:eastAsia="Times New Roman" w:hAnsi="Times New Roman" w:cs="Times New Roman"/>
          <w:sz w:val="20"/>
          <w:szCs w:val="20"/>
        </w:rPr>
        <w:t>z</w:t>
      </w:r>
      <w:r w:rsidRPr="007A2E81">
        <w:rPr>
          <w:rFonts w:ascii="Times New Roman" w:eastAsia="Times New Roman" w:hAnsi="Times New Roman" w:cs="Times New Roman"/>
          <w:spacing w:val="1"/>
          <w:sz w:val="20"/>
          <w:szCs w:val="20"/>
        </w:rPr>
        <w:t>u</w:t>
      </w:r>
      <w:r w:rsidRPr="007A2E81">
        <w:rPr>
          <w:rFonts w:ascii="Times New Roman" w:eastAsia="Times New Roman" w:hAnsi="Times New Roman" w:cs="Times New Roman"/>
          <w:sz w:val="20"/>
          <w:szCs w:val="20"/>
        </w:rPr>
        <w:t>lą i</w:t>
      </w:r>
      <w:r w:rsidRPr="007A2E81">
        <w:rPr>
          <w:rFonts w:ascii="Times New Roman" w:eastAsia="Times New Roman" w:hAnsi="Times New Roman" w:cs="Times New Roman"/>
          <w:spacing w:val="1"/>
          <w:sz w:val="20"/>
          <w:szCs w:val="20"/>
        </w:rPr>
        <w:t>nform</w:t>
      </w:r>
      <w:r w:rsidRPr="007A2E81">
        <w:rPr>
          <w:rFonts w:ascii="Times New Roman" w:eastAsia="Times New Roman" w:hAnsi="Times New Roman" w:cs="Times New Roman"/>
          <w:sz w:val="20"/>
          <w:szCs w:val="20"/>
        </w:rPr>
        <w:t>a</w:t>
      </w:r>
      <w:r w:rsidRPr="007A2E81">
        <w:rPr>
          <w:rFonts w:ascii="Times New Roman" w:eastAsia="Times New Roman" w:hAnsi="Times New Roman" w:cs="Times New Roman"/>
          <w:spacing w:val="-2"/>
          <w:sz w:val="20"/>
          <w:szCs w:val="20"/>
        </w:rPr>
        <w:t>c</w:t>
      </w:r>
      <w:r w:rsidRPr="007A2E81">
        <w:rPr>
          <w:rFonts w:ascii="Times New Roman" w:eastAsia="Times New Roman" w:hAnsi="Times New Roman" w:cs="Times New Roman"/>
          <w:spacing w:val="1"/>
          <w:sz w:val="20"/>
          <w:szCs w:val="20"/>
        </w:rPr>
        <w:t>y</w:t>
      </w:r>
      <w:r w:rsidRPr="007A2E81">
        <w:rPr>
          <w:rFonts w:ascii="Times New Roman" w:eastAsia="Times New Roman" w:hAnsi="Times New Roman" w:cs="Times New Roman"/>
          <w:sz w:val="20"/>
          <w:szCs w:val="20"/>
        </w:rPr>
        <w:t>j</w:t>
      </w:r>
      <w:r w:rsidRPr="007A2E81">
        <w:rPr>
          <w:rFonts w:ascii="Times New Roman" w:eastAsia="Times New Roman" w:hAnsi="Times New Roman" w:cs="Times New Roman"/>
          <w:spacing w:val="1"/>
          <w:sz w:val="20"/>
          <w:szCs w:val="20"/>
        </w:rPr>
        <w:t>n</w:t>
      </w:r>
      <w:r w:rsidRPr="007A2E81">
        <w:rPr>
          <w:rFonts w:ascii="Times New Roman" w:eastAsia="Times New Roman" w:hAnsi="Times New Roman" w:cs="Times New Roman"/>
          <w:sz w:val="20"/>
          <w:szCs w:val="20"/>
        </w:rPr>
        <w:t>ą)</w:t>
      </w:r>
    </w:p>
    <w:p w14:paraId="327B236F" w14:textId="77777777" w:rsidR="00F15EDC" w:rsidRPr="007A2E81" w:rsidRDefault="00F15EDC" w:rsidP="00F15EDC">
      <w:pPr>
        <w:rPr>
          <w:rFonts w:ascii="Times New Roman" w:eastAsia="Calibri" w:hAnsi="Times New Roman" w:cs="Times New Roman"/>
          <w:b/>
          <w:bCs/>
          <w:i/>
          <w:iCs/>
          <w:sz w:val="24"/>
          <w:szCs w:val="24"/>
          <w:lang w:eastAsia="pl-PL"/>
        </w:rPr>
      </w:pPr>
      <w:r w:rsidRPr="007A2E81">
        <w:rPr>
          <w:b/>
          <w:bCs/>
          <w:i/>
          <w:iCs/>
        </w:rPr>
        <w:br w:type="page"/>
      </w:r>
    </w:p>
    <w:p w14:paraId="390B3077" w14:textId="77777777" w:rsidR="00F15EDC" w:rsidRPr="007A2E81" w:rsidRDefault="00F15EDC" w:rsidP="00F15EDC">
      <w:pPr>
        <w:pStyle w:val="Standard"/>
        <w:tabs>
          <w:tab w:val="left" w:pos="5954"/>
          <w:tab w:val="left" w:pos="6663"/>
        </w:tabs>
        <w:spacing w:before="100" w:after="100"/>
        <w:ind w:right="-283"/>
        <w:jc w:val="both"/>
        <w:rPr>
          <w:i/>
          <w:iCs/>
        </w:rPr>
      </w:pPr>
      <w:r w:rsidRPr="007A2E81">
        <w:rPr>
          <w:b/>
          <w:bCs/>
          <w:i/>
          <w:iCs/>
        </w:rPr>
        <w:lastRenderedPageBreak/>
        <w:tab/>
      </w:r>
      <w:r w:rsidRPr="007A2E81">
        <w:rPr>
          <w:b/>
          <w:bCs/>
          <w:i/>
          <w:iCs/>
        </w:rPr>
        <w:tab/>
        <w:t>Załącznik Nr 4 do SWZ</w:t>
      </w:r>
    </w:p>
    <w:p w14:paraId="7D4F2895" w14:textId="77777777" w:rsidR="00F15EDC" w:rsidRPr="007A2E81" w:rsidRDefault="00F15EDC" w:rsidP="00F15EDC">
      <w:pPr>
        <w:pStyle w:val="NormalnyWeb"/>
        <w:spacing w:before="0" w:beforeAutospacing="0" w:after="0" w:afterAutospacing="0"/>
        <w:jc w:val="both"/>
        <w:rPr>
          <w:b/>
        </w:rPr>
      </w:pPr>
    </w:p>
    <w:p w14:paraId="60D4D6C9" w14:textId="77777777" w:rsidR="00F15EDC" w:rsidRPr="007A2E81" w:rsidRDefault="00F15EDC" w:rsidP="001D2C91">
      <w:pPr>
        <w:pStyle w:val="Nagwek1"/>
        <w:numPr>
          <w:ilvl w:val="0"/>
          <w:numId w:val="16"/>
        </w:numPr>
        <w:tabs>
          <w:tab w:val="clear" w:pos="0"/>
          <w:tab w:val="num" w:pos="360"/>
        </w:tabs>
        <w:spacing w:before="0" w:after="0"/>
        <w:ind w:left="0" w:firstLine="0"/>
        <w:jc w:val="center"/>
        <w:rPr>
          <w:rFonts w:ascii="Times New Roman" w:hAnsi="Times New Roman"/>
          <w:bCs w:val="0"/>
          <w:sz w:val="24"/>
          <w:szCs w:val="24"/>
        </w:rPr>
      </w:pPr>
      <w:r w:rsidRPr="007A2E81">
        <w:rPr>
          <w:rFonts w:ascii="Times New Roman" w:hAnsi="Times New Roman"/>
          <w:sz w:val="24"/>
          <w:szCs w:val="24"/>
        </w:rPr>
        <w:t xml:space="preserve">Projektowane postanowienia </w:t>
      </w:r>
    </w:p>
    <w:p w14:paraId="6040C432" w14:textId="77777777" w:rsidR="00F15EDC" w:rsidRPr="007A2E81" w:rsidRDefault="00F15EDC" w:rsidP="001D2C91">
      <w:pPr>
        <w:pStyle w:val="Nagwek1"/>
        <w:numPr>
          <w:ilvl w:val="0"/>
          <w:numId w:val="16"/>
        </w:numPr>
        <w:tabs>
          <w:tab w:val="clear" w:pos="0"/>
          <w:tab w:val="num" w:pos="360"/>
        </w:tabs>
        <w:spacing w:before="0" w:after="0"/>
        <w:ind w:left="0" w:firstLine="0"/>
        <w:jc w:val="center"/>
        <w:rPr>
          <w:rFonts w:ascii="Times New Roman" w:hAnsi="Times New Roman"/>
          <w:bCs w:val="0"/>
          <w:sz w:val="24"/>
          <w:szCs w:val="24"/>
        </w:rPr>
      </w:pPr>
      <w:r w:rsidRPr="007A2E81">
        <w:rPr>
          <w:rFonts w:ascii="Times New Roman" w:hAnsi="Times New Roman"/>
          <w:bCs w:val="0"/>
          <w:sz w:val="24"/>
          <w:szCs w:val="24"/>
        </w:rPr>
        <w:t>UMOWY</w:t>
      </w:r>
    </w:p>
    <w:p w14:paraId="2FB39093" w14:textId="77777777" w:rsidR="00F15EDC" w:rsidRPr="007A2E81" w:rsidRDefault="00F15EDC" w:rsidP="001D2C91">
      <w:pPr>
        <w:pStyle w:val="Nagwek1"/>
        <w:numPr>
          <w:ilvl w:val="0"/>
          <w:numId w:val="16"/>
        </w:numPr>
        <w:tabs>
          <w:tab w:val="clear" w:pos="0"/>
          <w:tab w:val="num" w:pos="360"/>
        </w:tabs>
        <w:spacing w:before="0" w:after="0"/>
        <w:ind w:left="0" w:firstLine="0"/>
        <w:jc w:val="center"/>
        <w:rPr>
          <w:rFonts w:ascii="Times New Roman" w:hAnsi="Times New Roman"/>
          <w:bCs w:val="0"/>
          <w:sz w:val="24"/>
          <w:szCs w:val="24"/>
        </w:rPr>
      </w:pPr>
      <w:r w:rsidRPr="007A2E81">
        <w:rPr>
          <w:rFonts w:ascii="Times New Roman" w:hAnsi="Times New Roman"/>
          <w:bCs w:val="0"/>
          <w:sz w:val="24"/>
          <w:szCs w:val="24"/>
        </w:rPr>
        <w:t>POWIERZENIA DANYCH OSOBOWYCH DO PRZETWARZANIA</w:t>
      </w:r>
    </w:p>
    <w:p w14:paraId="1E02AF8D" w14:textId="77777777" w:rsidR="00385BD4" w:rsidRPr="007A2E81" w:rsidRDefault="00385BD4" w:rsidP="00385BD4">
      <w:pPr>
        <w:pStyle w:val="Default"/>
        <w:numPr>
          <w:ilvl w:val="0"/>
          <w:numId w:val="16"/>
        </w:numPr>
        <w:jc w:val="both"/>
        <w:rPr>
          <w:rFonts w:ascii="Times New Roman" w:hAnsi="Times New Roman" w:cs="Times New Roman"/>
          <w:bCs/>
          <w:color w:val="auto"/>
          <w:lang w:eastAsia="en-US"/>
        </w:rPr>
      </w:pPr>
    </w:p>
    <w:p w14:paraId="27DFAA6C" w14:textId="348CF0E7" w:rsidR="00385BD4" w:rsidRPr="007A2E81" w:rsidRDefault="00385BD4" w:rsidP="00385BD4">
      <w:pPr>
        <w:pStyle w:val="Default"/>
        <w:numPr>
          <w:ilvl w:val="0"/>
          <w:numId w:val="16"/>
        </w:numPr>
        <w:jc w:val="both"/>
        <w:rPr>
          <w:rFonts w:ascii="Times New Roman" w:hAnsi="Times New Roman" w:cs="Times New Roman"/>
          <w:bCs/>
          <w:color w:val="auto"/>
          <w:lang w:eastAsia="en-US"/>
        </w:rPr>
      </w:pPr>
      <w:r w:rsidRPr="007A2E81">
        <w:rPr>
          <w:rFonts w:ascii="Times New Roman" w:hAnsi="Times New Roman" w:cs="Times New Roman"/>
          <w:color w:val="auto"/>
        </w:rPr>
        <w:t>W dacie złożenia oświadczenia woli o jej zawarciu przez ostatnią ze Stron pomiędzy:</w:t>
      </w:r>
    </w:p>
    <w:p w14:paraId="7C315405" w14:textId="77777777" w:rsidR="00F15EDC" w:rsidRPr="007A2E81" w:rsidRDefault="00F15EDC" w:rsidP="00F15EDC">
      <w:pPr>
        <w:widowControl w:val="0"/>
        <w:adjustRightInd w:val="0"/>
        <w:spacing w:after="0" w:line="240" w:lineRule="auto"/>
        <w:jc w:val="both"/>
        <w:textAlignment w:val="baseline"/>
        <w:rPr>
          <w:rFonts w:ascii="Times New Roman" w:hAnsi="Times New Roman" w:cs="Times New Roman"/>
          <w:sz w:val="24"/>
          <w:szCs w:val="24"/>
        </w:rPr>
      </w:pPr>
      <w:r w:rsidRPr="007A2E81">
        <w:rPr>
          <w:rFonts w:ascii="Times New Roman" w:hAnsi="Times New Roman" w:cs="Times New Roman"/>
          <w:sz w:val="24"/>
          <w:szCs w:val="24"/>
        </w:rPr>
        <w:t>Miastem Mława z siedzibą w Mławie, przy ul. Stary Rynek 19, NIP 569-17-60-034, reprezentowanym przez:</w:t>
      </w:r>
    </w:p>
    <w:p w14:paraId="0B713F3A" w14:textId="40D66CBA" w:rsidR="00F15EDC" w:rsidRPr="007A2E81" w:rsidRDefault="00F15EDC" w:rsidP="00F15EDC">
      <w:pPr>
        <w:widowControl w:val="0"/>
        <w:adjustRightInd w:val="0"/>
        <w:spacing w:after="0" w:line="240" w:lineRule="auto"/>
        <w:jc w:val="both"/>
        <w:textAlignment w:val="baseline"/>
        <w:rPr>
          <w:rFonts w:ascii="Times New Roman" w:hAnsi="Times New Roman" w:cs="Times New Roman"/>
          <w:sz w:val="24"/>
          <w:szCs w:val="24"/>
        </w:rPr>
      </w:pPr>
      <w:r w:rsidRPr="007A2E81">
        <w:rPr>
          <w:rFonts w:ascii="Times New Roman" w:hAnsi="Times New Roman" w:cs="Times New Roman"/>
          <w:sz w:val="24"/>
          <w:szCs w:val="24"/>
        </w:rPr>
        <w:t>Burmistrza –</w:t>
      </w:r>
      <w:r w:rsidR="00FF4138" w:rsidRPr="007A2E81">
        <w:rPr>
          <w:rFonts w:ascii="Times New Roman" w:hAnsi="Times New Roman" w:cs="Times New Roman"/>
          <w:sz w:val="24"/>
          <w:szCs w:val="24"/>
        </w:rPr>
        <w:t xml:space="preserve"> </w:t>
      </w:r>
      <w:r w:rsidR="000E3E77" w:rsidRPr="007A2E81">
        <w:rPr>
          <w:rFonts w:ascii="Times New Roman" w:hAnsi="Times New Roman" w:cs="Times New Roman"/>
          <w:sz w:val="24"/>
          <w:szCs w:val="24"/>
        </w:rPr>
        <w:t>Piotra Jankowskiego</w:t>
      </w:r>
    </w:p>
    <w:p w14:paraId="12934DD8"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zwanym w treści Umowy „</w:t>
      </w:r>
      <w:r w:rsidRPr="007A2E81">
        <w:rPr>
          <w:rFonts w:ascii="Times New Roman" w:hAnsi="Times New Roman" w:cs="Times New Roman"/>
          <w:b/>
          <w:sz w:val="24"/>
          <w:szCs w:val="24"/>
        </w:rPr>
        <w:t>Administratorem danych</w:t>
      </w:r>
      <w:r w:rsidRPr="007A2E81">
        <w:rPr>
          <w:rFonts w:ascii="Times New Roman" w:hAnsi="Times New Roman" w:cs="Times New Roman"/>
          <w:sz w:val="24"/>
          <w:szCs w:val="24"/>
        </w:rPr>
        <w:t>” lub „</w:t>
      </w:r>
      <w:r w:rsidRPr="007A2E81">
        <w:rPr>
          <w:rFonts w:ascii="Times New Roman" w:hAnsi="Times New Roman" w:cs="Times New Roman"/>
          <w:b/>
          <w:sz w:val="24"/>
          <w:szCs w:val="24"/>
        </w:rPr>
        <w:t>Administratorem</w:t>
      </w:r>
      <w:r w:rsidRPr="007A2E81">
        <w:rPr>
          <w:rFonts w:ascii="Times New Roman" w:hAnsi="Times New Roman" w:cs="Times New Roman"/>
          <w:sz w:val="24"/>
          <w:szCs w:val="24"/>
        </w:rPr>
        <w:t xml:space="preserve">”, </w:t>
      </w:r>
    </w:p>
    <w:p w14:paraId="381E0CAB"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a</w:t>
      </w:r>
    </w:p>
    <w:p w14:paraId="73D8D49C" w14:textId="77777777" w:rsidR="00F15EDC" w:rsidRPr="007A2E81" w:rsidRDefault="00F15EDC" w:rsidP="00F15EDC">
      <w:pPr>
        <w:widowControl w:val="0"/>
        <w:adjustRightInd w:val="0"/>
        <w:spacing w:after="0" w:line="240" w:lineRule="auto"/>
        <w:jc w:val="both"/>
        <w:textAlignment w:val="baseline"/>
        <w:rPr>
          <w:rFonts w:ascii="Times New Roman" w:hAnsi="Times New Roman" w:cs="Times New Roman"/>
          <w:sz w:val="24"/>
          <w:szCs w:val="24"/>
        </w:rPr>
      </w:pPr>
      <w:r w:rsidRPr="007A2E81">
        <w:rPr>
          <w:rFonts w:ascii="Times New Roman" w:hAnsi="Times New Roman" w:cs="Times New Roman"/>
          <w:sz w:val="24"/>
          <w:szCs w:val="24"/>
        </w:rPr>
        <w:t xml:space="preserve">………………………………………………………, zwaną w treści Umowy </w:t>
      </w:r>
      <w:r w:rsidRPr="007A2E81">
        <w:rPr>
          <w:rFonts w:ascii="Times New Roman" w:hAnsi="Times New Roman" w:cs="Times New Roman"/>
          <w:b/>
          <w:sz w:val="24"/>
          <w:szCs w:val="24"/>
        </w:rPr>
        <w:t>„Procesorem”,</w:t>
      </w:r>
    </w:p>
    <w:p w14:paraId="6061525E"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w dalszej części Umowy Administrator i Procesor są nazywani łącznie „Stronami” lub każde oddzielnie „Stroną”.</w:t>
      </w:r>
    </w:p>
    <w:p w14:paraId="10A1B6FE" w14:textId="77777777" w:rsidR="00F15EDC" w:rsidRPr="007A2E81" w:rsidRDefault="00F15EDC" w:rsidP="00F15EDC">
      <w:pPr>
        <w:spacing w:after="0" w:line="240" w:lineRule="auto"/>
        <w:jc w:val="both"/>
        <w:rPr>
          <w:rFonts w:ascii="Times New Roman" w:hAnsi="Times New Roman" w:cs="Times New Roman"/>
          <w:b/>
          <w:sz w:val="24"/>
          <w:szCs w:val="24"/>
        </w:rPr>
      </w:pPr>
    </w:p>
    <w:p w14:paraId="26F5F5C2" w14:textId="77777777" w:rsidR="00F15EDC"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Procesor przetwarza dane osobowe ze Zbioru Danych w związku z realizacją Umowy o świadczenie usług oraz później zawartych umów. Poniższe postanowienia dotyczą również przetwarzania danych osobowych ze Zbioru Danych powierzanych Procesorowi w przyszłości na mocy osobno zawieranych Umów o świadczenie usług.</w:t>
      </w:r>
    </w:p>
    <w:p w14:paraId="44E1D1E4" w14:textId="77777777" w:rsidR="00F15EDC" w:rsidRPr="007A2E81" w:rsidRDefault="00F15EDC" w:rsidP="00F15EDC">
      <w:pPr>
        <w:spacing w:before="120"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1</w:t>
      </w:r>
    </w:p>
    <w:p w14:paraId="263DFD6F" w14:textId="77777777" w:rsidR="00F15EDC" w:rsidRPr="007A2E81" w:rsidRDefault="00F15EDC" w:rsidP="00F15EDC">
      <w:pPr>
        <w:spacing w:after="0" w:line="240" w:lineRule="auto"/>
        <w:jc w:val="center"/>
        <w:rPr>
          <w:rFonts w:ascii="Times New Roman" w:hAnsi="Times New Roman" w:cs="Times New Roman"/>
          <w:bCs/>
          <w:i/>
          <w:iCs/>
          <w:sz w:val="24"/>
          <w:szCs w:val="24"/>
        </w:rPr>
      </w:pPr>
      <w:r w:rsidRPr="007A2E81">
        <w:rPr>
          <w:rFonts w:ascii="Times New Roman" w:hAnsi="Times New Roman" w:cs="Times New Roman"/>
          <w:bCs/>
          <w:i/>
          <w:iCs/>
          <w:sz w:val="24"/>
          <w:szCs w:val="24"/>
        </w:rPr>
        <w:t>Definicje</w:t>
      </w:r>
    </w:p>
    <w:p w14:paraId="33304A7D" w14:textId="77777777" w:rsidR="00F15EDC" w:rsidRPr="007A2E81" w:rsidRDefault="00F15EDC" w:rsidP="00F15EDC">
      <w:pPr>
        <w:pStyle w:val="Tekstpodstawowy"/>
        <w:tabs>
          <w:tab w:val="left" w:pos="284"/>
        </w:tabs>
        <w:spacing w:line="240" w:lineRule="auto"/>
        <w:rPr>
          <w:b/>
        </w:rPr>
      </w:pPr>
      <w:r w:rsidRPr="007A2E81">
        <w:t>Na potrzeby niniejszej umowy Strony przyjmują następujące znaczenie dla poniżej wymienionych sformułowań:</w:t>
      </w:r>
    </w:p>
    <w:p w14:paraId="5EA67BF8" w14:textId="77777777"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„Umowa” – niniejsza umowa.</w:t>
      </w:r>
    </w:p>
    <w:p w14:paraId="33EEBBC6" w14:textId="721CF818" w:rsidR="00F15EDC" w:rsidRPr="007A2E81" w:rsidRDefault="00F15EDC" w:rsidP="001D2C91">
      <w:pPr>
        <w:pStyle w:val="Tekstpodstawowy"/>
        <w:numPr>
          <w:ilvl w:val="0"/>
          <w:numId w:val="21"/>
        </w:numPr>
        <w:tabs>
          <w:tab w:val="left" w:pos="284"/>
        </w:tabs>
        <w:autoSpaceDE/>
        <w:spacing w:line="240" w:lineRule="auto"/>
        <w:ind w:left="0" w:firstLine="0"/>
      </w:pPr>
      <w:r w:rsidRPr="007A2E81">
        <w:t>„Umowa o świadczenie usług” – odrębne zamówienie/umowa, którą Procesor oraz Administrator zawarli pod numerem GKM.272.</w:t>
      </w:r>
      <w:r w:rsidR="00FF4138" w:rsidRPr="007A2E81">
        <w:t>36</w:t>
      </w:r>
      <w:r w:rsidRPr="007A2E81">
        <w:t>.202</w:t>
      </w:r>
      <w:r w:rsidR="00FF4138" w:rsidRPr="007A2E81">
        <w:t>6</w:t>
      </w:r>
      <w:r w:rsidRPr="007A2E81">
        <w:t xml:space="preserve"> w Mławie  w dniu ……….. r., której  przedmiotem jest świadczenie usługi pod nazwą: </w:t>
      </w:r>
      <w:bookmarkStart w:id="102" w:name="_Hlk109128861"/>
      <w:r w:rsidRPr="007A2E81">
        <w:t>„Utworzenie i prowadzenie stacjonarnego Punktu Selektywnego Zbierania Odpadów Komunalnych dostępnego dla mieszkańców na terenie Miasta Mława”</w:t>
      </w:r>
      <w:bookmarkEnd w:id="102"/>
      <w:r w:rsidR="00FF4138" w:rsidRPr="007A2E81">
        <w:t xml:space="preserve"> w latach 2027 – 2028.</w:t>
      </w:r>
    </w:p>
    <w:p w14:paraId="68A67D3C" w14:textId="40F5EB1C"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 xml:space="preserve">„Ustawa” – </w:t>
      </w:r>
      <w:bookmarkStart w:id="103" w:name="_Hlk60213721"/>
      <w:r w:rsidRPr="007A2E81">
        <w:t xml:space="preserve">ustawa z dnia 10 maja 2018 roku o ochronie danych osobowych </w:t>
      </w:r>
      <w:bookmarkEnd w:id="103"/>
      <w:r w:rsidRPr="007A2E81">
        <w:t>(Dz.U. z 2019 r. poz. 1781</w:t>
      </w:r>
      <w:r w:rsidR="00AC2474" w:rsidRPr="007A2E81">
        <w:t xml:space="preserve"> z </w:t>
      </w:r>
      <w:proofErr w:type="spellStart"/>
      <w:r w:rsidR="00AC2474" w:rsidRPr="007A2E81">
        <w:t>późn</w:t>
      </w:r>
      <w:proofErr w:type="spellEnd"/>
      <w:r w:rsidR="00AC2474" w:rsidRPr="007A2E81">
        <w:t>. zm.</w:t>
      </w:r>
      <w:r w:rsidRPr="007A2E81">
        <w:t>).</w:t>
      </w:r>
    </w:p>
    <w:p w14:paraId="561F4CA0" w14:textId="77777777"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„Rozporządzenie o ochronie danych osobowych” – Rozporządzenie Parlamentu Europejskiego i Rady (UE) 2016/679 z dnia 27 kwietnia 2016 r. w sprawie ochrony osób fizycznych w związku z przetwarzaniem danych osobowych i w sprawie swobodnego przepływu takich danych oraz uchylenia dyrektywy 95/46/WE.</w:t>
      </w:r>
    </w:p>
    <w:p w14:paraId="09CB6A33" w14:textId="77777777"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„Administrator danych” – rozumie się przez to osobę fizyczną lub prawną, organ publiczny, jednostkę lub inny podmiot, który samodzielnie lub wspólnie z innymi ustala cele i sposoby przetwarzania danych osobowych.</w:t>
      </w:r>
    </w:p>
    <w:p w14:paraId="5BB5D25C" w14:textId="77777777"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„Dane osobowe” – rozumie się przez to wszelkie informacje o zidentyfikowanej lub możliwej do zidentyfikowania osobie fizycznej („osobie, której dane dotyczą”).</w:t>
      </w:r>
    </w:p>
    <w:p w14:paraId="6953F739" w14:textId="77777777" w:rsidR="00F15EDC" w:rsidRPr="007A2E81" w:rsidRDefault="00F15EDC" w:rsidP="001D2C91">
      <w:pPr>
        <w:pStyle w:val="Tekstpodstawowy"/>
        <w:numPr>
          <w:ilvl w:val="0"/>
          <w:numId w:val="21"/>
        </w:numPr>
        <w:tabs>
          <w:tab w:val="left" w:pos="0"/>
          <w:tab w:val="left" w:pos="284"/>
        </w:tabs>
        <w:suppressAutoHyphens w:val="0"/>
        <w:autoSpaceDE/>
        <w:spacing w:line="240" w:lineRule="auto"/>
        <w:ind w:left="0" w:firstLine="0"/>
      </w:pPr>
      <w:r w:rsidRPr="007A2E81">
        <w:t>„Zbiór Danych” – zbiór danych osobowych przetwarzanych na podstawie Umowy.</w:t>
      </w:r>
    </w:p>
    <w:p w14:paraId="554043CF" w14:textId="77777777" w:rsidR="00F15EDC" w:rsidRPr="007A2E81" w:rsidRDefault="00F15EDC" w:rsidP="001D2C91">
      <w:pPr>
        <w:pStyle w:val="Tekstpodstawowy"/>
        <w:numPr>
          <w:ilvl w:val="0"/>
          <w:numId w:val="21"/>
        </w:numPr>
        <w:tabs>
          <w:tab w:val="left" w:pos="0"/>
          <w:tab w:val="left" w:pos="284"/>
        </w:tabs>
        <w:suppressAutoHyphens w:val="0"/>
        <w:autoSpaceDE/>
        <w:spacing w:line="240" w:lineRule="auto"/>
        <w:ind w:left="0" w:firstLine="0"/>
      </w:pPr>
      <w:r w:rsidRPr="007A2E81">
        <w:t>„System informatyczny” – rozumie się przez to zespół współpracujących ze sobą urządzeń, programów, procedur przetwarzania informacji i narzędzi programowych zastosowanych w celu przetwarzania danych.</w:t>
      </w:r>
    </w:p>
    <w:p w14:paraId="1D7650F1" w14:textId="77777777" w:rsidR="00F15EDC" w:rsidRPr="007A2E81" w:rsidRDefault="00F15EDC" w:rsidP="001D2C91">
      <w:pPr>
        <w:pStyle w:val="Tekstpodstawowy"/>
        <w:numPr>
          <w:ilvl w:val="0"/>
          <w:numId w:val="21"/>
        </w:numPr>
        <w:tabs>
          <w:tab w:val="left" w:pos="284"/>
        </w:tabs>
        <w:suppressAutoHyphens w:val="0"/>
        <w:autoSpaceDE/>
        <w:spacing w:line="240" w:lineRule="auto"/>
        <w:ind w:left="0" w:firstLine="0"/>
      </w:pPr>
      <w:r w:rsidRPr="007A2E81">
        <w:t xml:space="preserve">„Przetwarzanie danych” –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t>
      </w:r>
      <w:r w:rsidRPr="007A2E81">
        <w:lastRenderedPageBreak/>
        <w:t>wykorzystywanie, ujawnianie poprzez przesłanie, rozpowszechnianie lub innego rodzaju udostępnianie, dopasowywanie lub łączenie, ograniczanie, usuwanie lub niszczenie.</w:t>
      </w:r>
    </w:p>
    <w:p w14:paraId="5F0BE0E0" w14:textId="77777777" w:rsidR="00F15EDC" w:rsidRPr="007A2E81" w:rsidRDefault="00F15EDC" w:rsidP="00F15EDC">
      <w:pPr>
        <w:spacing w:before="120"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2</w:t>
      </w:r>
    </w:p>
    <w:p w14:paraId="65BEDB79" w14:textId="77777777" w:rsidR="00F15EDC" w:rsidRPr="007A2E81" w:rsidRDefault="00F15EDC" w:rsidP="001D2C91">
      <w:pPr>
        <w:pStyle w:val="Nagwek6"/>
        <w:numPr>
          <w:ilvl w:val="0"/>
          <w:numId w:val="16"/>
        </w:numPr>
        <w:tabs>
          <w:tab w:val="clear" w:pos="0"/>
        </w:tabs>
        <w:spacing w:before="0" w:after="0"/>
        <w:ind w:left="0" w:firstLine="0"/>
        <w:jc w:val="center"/>
        <w:rPr>
          <w:b w:val="0"/>
          <w:i/>
          <w:iCs/>
          <w:sz w:val="24"/>
          <w:szCs w:val="24"/>
        </w:rPr>
      </w:pPr>
      <w:r w:rsidRPr="007A2E81">
        <w:rPr>
          <w:b w:val="0"/>
          <w:i/>
          <w:iCs/>
          <w:sz w:val="24"/>
          <w:szCs w:val="24"/>
        </w:rPr>
        <w:t>Czas trwania i wypowiedzenie Umowy</w:t>
      </w:r>
    </w:p>
    <w:p w14:paraId="65F69296" w14:textId="4C6DE6C9" w:rsidR="00F15EDC" w:rsidRPr="007A2E81" w:rsidRDefault="00F15EDC" w:rsidP="001D2C91">
      <w:pPr>
        <w:pStyle w:val="Tekstpodstawowy"/>
        <w:numPr>
          <w:ilvl w:val="0"/>
          <w:numId w:val="22"/>
        </w:numPr>
        <w:tabs>
          <w:tab w:val="left" w:pos="284"/>
        </w:tabs>
        <w:suppressAutoHyphens w:val="0"/>
        <w:autoSpaceDE/>
        <w:spacing w:line="240" w:lineRule="auto"/>
        <w:ind w:left="0" w:firstLine="0"/>
        <w:rPr>
          <w:bCs/>
        </w:rPr>
      </w:pPr>
      <w:r w:rsidRPr="007A2E81">
        <w:rPr>
          <w:bCs/>
        </w:rPr>
        <w:t>Umowa zostaje zawarta na czas obowiązywania umowy o świadczeniu usługi pn. „Utworzenie i prowadzenie stacjonarnego Punktu Selektywnego Zbierania Odpadów Komunalnych dostępnego dla mieszkańców na terenie Miasta Mława”</w:t>
      </w:r>
      <w:r w:rsidRPr="007A2E81">
        <w:rPr>
          <w:bCs/>
          <w:i/>
          <w:iCs/>
        </w:rPr>
        <w:t xml:space="preserve"> </w:t>
      </w:r>
      <w:r w:rsidRPr="007A2E81">
        <w:rPr>
          <w:bCs/>
        </w:rPr>
        <w:t>Nr GKM.272.</w:t>
      </w:r>
      <w:r w:rsidR="00AC2474" w:rsidRPr="007A2E81">
        <w:rPr>
          <w:bCs/>
        </w:rPr>
        <w:t>36</w:t>
      </w:r>
      <w:r w:rsidRPr="007A2E81">
        <w:rPr>
          <w:bCs/>
        </w:rPr>
        <w:t>.202</w:t>
      </w:r>
      <w:r w:rsidR="00AC2474" w:rsidRPr="007A2E81">
        <w:rPr>
          <w:bCs/>
        </w:rPr>
        <w:t>6</w:t>
      </w:r>
      <w:r w:rsidRPr="007A2E81">
        <w:rPr>
          <w:bCs/>
        </w:rPr>
        <w:t xml:space="preserve"> z dnia …….. r.</w:t>
      </w:r>
    </w:p>
    <w:p w14:paraId="3F627855" w14:textId="77777777" w:rsidR="00F15EDC" w:rsidRPr="007A2E81" w:rsidRDefault="00F15EDC" w:rsidP="001D2C91">
      <w:pPr>
        <w:numPr>
          <w:ilvl w:val="0"/>
          <w:numId w:val="22"/>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Terminem rozpoczęcia przetwarzania przez </w:t>
      </w:r>
      <w:r w:rsidRPr="007A2E81">
        <w:rPr>
          <w:rFonts w:ascii="Times New Roman" w:hAnsi="Times New Roman" w:cs="Times New Roman"/>
          <w:sz w:val="24"/>
          <w:szCs w:val="24"/>
        </w:rPr>
        <w:t xml:space="preserve">Procesora </w:t>
      </w:r>
      <w:r w:rsidRPr="007A2E81">
        <w:rPr>
          <w:rFonts w:ascii="Times New Roman" w:hAnsi="Times New Roman" w:cs="Times New Roman"/>
          <w:bCs/>
          <w:sz w:val="24"/>
          <w:szCs w:val="24"/>
        </w:rPr>
        <w:t>powierzonych danych osobowych jest data zawarcia Umowy.</w:t>
      </w:r>
    </w:p>
    <w:p w14:paraId="3FAF27AD" w14:textId="77777777" w:rsidR="00F15EDC" w:rsidRPr="007A2E81" w:rsidRDefault="00F15EDC" w:rsidP="001D2C91">
      <w:pPr>
        <w:numPr>
          <w:ilvl w:val="0"/>
          <w:numId w:val="22"/>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 xml:space="preserve">Administrator ma prawo wypowiedzieć Umowę w trybie natychmiastowym, w przypadku rażącego naruszenia postanowień Umowy, gdy Procesor: </w:t>
      </w:r>
    </w:p>
    <w:p w14:paraId="3D91E6AC" w14:textId="77777777" w:rsidR="00F15EDC" w:rsidRPr="007A2E81" w:rsidRDefault="00F15EDC" w:rsidP="001D2C91">
      <w:pPr>
        <w:pStyle w:val="Akapitzlist"/>
        <w:numPr>
          <w:ilvl w:val="0"/>
          <w:numId w:val="23"/>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wykorzystał dane osobowe w sposób niezgodny z</w:t>
      </w:r>
      <w:r w:rsidRPr="007A2E81">
        <w:rPr>
          <w:rFonts w:ascii="Times New Roman" w:hAnsi="Times New Roman" w:cs="Times New Roman"/>
          <w:sz w:val="24"/>
          <w:szCs w:val="24"/>
        </w:rPr>
        <w:t xml:space="preserve"> </w:t>
      </w:r>
      <w:r w:rsidRPr="007A2E81">
        <w:rPr>
          <w:rFonts w:ascii="Times New Roman" w:hAnsi="Times New Roman" w:cs="Times New Roman"/>
          <w:bCs/>
          <w:sz w:val="24"/>
          <w:szCs w:val="24"/>
        </w:rPr>
        <w:t>ustawą z dnia 10 maja 2018 roku o ochronie danych osobowych i niezgodny z Umową, w szczególności przetwarzał je dla własnych celów lub celów innych podmiotów,</w:t>
      </w:r>
    </w:p>
    <w:p w14:paraId="214B319F" w14:textId="77777777" w:rsidR="00F15EDC" w:rsidRPr="007A2E81" w:rsidRDefault="00F15EDC" w:rsidP="001D2C91">
      <w:pPr>
        <w:numPr>
          <w:ilvl w:val="0"/>
          <w:numId w:val="23"/>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wykonuje Umowę niezgodnie z obowiązującymi w tym zakresie przepisami prawa lub ze zgodnymi z prawem instrukcjami Administratora,</w:t>
      </w:r>
    </w:p>
    <w:p w14:paraId="5CBB7222" w14:textId="77777777" w:rsidR="00F15EDC" w:rsidRPr="007A2E81" w:rsidRDefault="00F15EDC" w:rsidP="001D2C91">
      <w:pPr>
        <w:numPr>
          <w:ilvl w:val="0"/>
          <w:numId w:val="23"/>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nie zaprzestał niewłaściwego przetwarzania danych osobowych mimo uprzedniego wezwania Administratora do usunięcia naruszeń i bezskutecznego upływu wyznaczonego terminu 14 dni na zaniechanie naruszeń.</w:t>
      </w:r>
    </w:p>
    <w:p w14:paraId="1E16663C" w14:textId="77777777" w:rsidR="00F15EDC" w:rsidRPr="007A2E81" w:rsidRDefault="00F15EDC" w:rsidP="001D2C91">
      <w:pPr>
        <w:numPr>
          <w:ilvl w:val="0"/>
          <w:numId w:val="22"/>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Procesor jest zobowiązany do trwałego usunięcia lub zwrotu wszelkich powierzonych mu danych osobowych oraz usunięcia wszelkich ich istniejących kopii, chyba że obowiązujące przepisy prawa nakazują przechowywanie tych danych osobowych lub ich części.</w:t>
      </w:r>
    </w:p>
    <w:p w14:paraId="5C5CC424" w14:textId="77777777" w:rsidR="00F15EDC" w:rsidRPr="007A2E81" w:rsidRDefault="00F15EDC" w:rsidP="001D2C91">
      <w:pPr>
        <w:numPr>
          <w:ilvl w:val="0"/>
          <w:numId w:val="22"/>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sz w:val="24"/>
          <w:szCs w:val="24"/>
        </w:rPr>
        <w:t>Procesor nie ma prawa do wykorzystania zgromadzonych danych osobowych w jakimkolwiek celu po rozwiązaniu niniejszej Umowy.</w:t>
      </w:r>
    </w:p>
    <w:p w14:paraId="6DDD89B1" w14:textId="77777777" w:rsidR="00F15EDC" w:rsidRPr="007A2E81" w:rsidRDefault="00F15EDC" w:rsidP="00F15EDC">
      <w:pPr>
        <w:spacing w:before="120"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3</w:t>
      </w:r>
    </w:p>
    <w:p w14:paraId="66F84BBA" w14:textId="77777777" w:rsidR="00F15EDC" w:rsidRPr="007A2E81" w:rsidRDefault="00F15EDC" w:rsidP="001D2C91">
      <w:pPr>
        <w:pStyle w:val="Nagwek6"/>
        <w:numPr>
          <w:ilvl w:val="0"/>
          <w:numId w:val="16"/>
        </w:numPr>
        <w:tabs>
          <w:tab w:val="clear" w:pos="0"/>
          <w:tab w:val="left" w:pos="284"/>
        </w:tabs>
        <w:spacing w:before="0" w:after="0"/>
        <w:ind w:left="0" w:firstLine="0"/>
        <w:jc w:val="center"/>
        <w:rPr>
          <w:b w:val="0"/>
          <w:i/>
          <w:iCs/>
          <w:sz w:val="24"/>
          <w:szCs w:val="24"/>
        </w:rPr>
      </w:pPr>
      <w:r w:rsidRPr="007A2E81">
        <w:rPr>
          <w:b w:val="0"/>
          <w:i/>
          <w:iCs/>
          <w:sz w:val="24"/>
          <w:szCs w:val="24"/>
        </w:rPr>
        <w:t>Charakter i cel powierzenia</w:t>
      </w:r>
    </w:p>
    <w:p w14:paraId="5E7E054C" w14:textId="4784C353" w:rsidR="00F15EDC" w:rsidRPr="007A2E81" w:rsidRDefault="00F15EDC" w:rsidP="001D2C91">
      <w:pPr>
        <w:pStyle w:val="Akapitzlist"/>
        <w:widowControl w:val="0"/>
        <w:numPr>
          <w:ilvl w:val="0"/>
          <w:numId w:val="24"/>
        </w:numPr>
        <w:tabs>
          <w:tab w:val="left" w:pos="284"/>
        </w:tabs>
        <w:suppressAutoHyphen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sz w:val="24"/>
          <w:szCs w:val="24"/>
        </w:rPr>
        <w:t>Administrator powierza Procesorowi przetwarzanie danych osobowych w celu właściwej realizacji przedmiotu Umowy o świadczenie usług pod nazwą „</w:t>
      </w:r>
      <w:r w:rsidRPr="007A2E81">
        <w:rPr>
          <w:rFonts w:ascii="Times New Roman" w:hAnsi="Times New Roman" w:cs="Times New Roman"/>
          <w:bCs/>
          <w:sz w:val="24"/>
          <w:szCs w:val="24"/>
        </w:rPr>
        <w:t>Utworzenie i prowadzenie stacjonarnego Punktu Selektywnego Zbierania Odpadów Komunalnych dostępnego dla mieszkańców na terenie Miasta Mława”</w:t>
      </w:r>
      <w:r w:rsidRPr="007A2E81">
        <w:rPr>
          <w:rFonts w:ascii="Times New Roman" w:hAnsi="Times New Roman" w:cs="Times New Roman"/>
          <w:bCs/>
          <w:i/>
          <w:iCs/>
          <w:sz w:val="24"/>
          <w:szCs w:val="24"/>
        </w:rPr>
        <w:t xml:space="preserve"> </w:t>
      </w:r>
      <w:r w:rsidRPr="007A2E81">
        <w:rPr>
          <w:rFonts w:ascii="Times New Roman" w:hAnsi="Times New Roman" w:cs="Times New Roman"/>
          <w:bCs/>
          <w:sz w:val="24"/>
          <w:szCs w:val="24"/>
        </w:rPr>
        <w:t>Nr GKM.272.</w:t>
      </w:r>
      <w:r w:rsidR="00144172" w:rsidRPr="007A2E81">
        <w:rPr>
          <w:rFonts w:ascii="Times New Roman" w:hAnsi="Times New Roman" w:cs="Times New Roman"/>
          <w:bCs/>
          <w:sz w:val="24"/>
          <w:szCs w:val="24"/>
        </w:rPr>
        <w:t>36</w:t>
      </w:r>
      <w:r w:rsidRPr="007A2E81">
        <w:rPr>
          <w:rFonts w:ascii="Times New Roman" w:hAnsi="Times New Roman" w:cs="Times New Roman"/>
          <w:bCs/>
          <w:sz w:val="24"/>
          <w:szCs w:val="24"/>
        </w:rPr>
        <w:t>.202</w:t>
      </w:r>
      <w:r w:rsidR="00144172" w:rsidRPr="007A2E81">
        <w:rPr>
          <w:rFonts w:ascii="Times New Roman" w:hAnsi="Times New Roman" w:cs="Times New Roman"/>
          <w:bCs/>
          <w:sz w:val="24"/>
          <w:szCs w:val="24"/>
        </w:rPr>
        <w:t>6</w:t>
      </w:r>
      <w:r w:rsidRPr="007A2E81">
        <w:rPr>
          <w:rFonts w:ascii="Times New Roman" w:hAnsi="Times New Roman" w:cs="Times New Roman"/>
          <w:bCs/>
          <w:sz w:val="24"/>
          <w:szCs w:val="24"/>
        </w:rPr>
        <w:t xml:space="preserve"> z dnia …….. r.</w:t>
      </w:r>
    </w:p>
    <w:p w14:paraId="239E0F93" w14:textId="77777777" w:rsidR="00F15EDC" w:rsidRPr="007A2E81" w:rsidRDefault="00F15EDC" w:rsidP="001D2C91">
      <w:pPr>
        <w:pStyle w:val="Akapitzlist"/>
        <w:numPr>
          <w:ilvl w:val="0"/>
          <w:numId w:val="24"/>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Zakres powierzonych Procesorowi do przetwarzania danych osobowych obejmuje wszelkie niezbędne dane zawarte w drukach, formularzach lub na innych nośnikach, a zwłaszcza w Systemach informatycznych, wykorzystywanych w ramach realizacji Umowy o świadczenie usług.</w:t>
      </w:r>
    </w:p>
    <w:p w14:paraId="01C84183" w14:textId="77777777" w:rsidR="00F15EDC" w:rsidRPr="007A2E81" w:rsidRDefault="00F15EDC" w:rsidP="001D2C91">
      <w:pPr>
        <w:pStyle w:val="Akapitzlist"/>
        <w:numPr>
          <w:ilvl w:val="0"/>
          <w:numId w:val="24"/>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Procesor uprawniony jest do przetwarzania danych osobowych wyłącznie w celu i na potrzeby realizacji czynności, o których mowa w § 3 ust. 1 niniejszej Umowy. </w:t>
      </w:r>
    </w:p>
    <w:p w14:paraId="7A860086" w14:textId="77777777" w:rsidR="00F15EDC" w:rsidRPr="007A2E81" w:rsidRDefault="00F15EDC" w:rsidP="00F15EDC">
      <w:pPr>
        <w:spacing w:before="120"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4</w:t>
      </w:r>
    </w:p>
    <w:p w14:paraId="01CF0EE5" w14:textId="77777777" w:rsidR="00F15EDC" w:rsidRPr="007A2E81" w:rsidRDefault="00F15EDC" w:rsidP="001D2C91">
      <w:pPr>
        <w:pStyle w:val="Nagwek6"/>
        <w:numPr>
          <w:ilvl w:val="0"/>
          <w:numId w:val="16"/>
        </w:numPr>
        <w:tabs>
          <w:tab w:val="clear" w:pos="0"/>
        </w:tabs>
        <w:spacing w:before="0" w:after="0"/>
        <w:ind w:left="0" w:firstLine="0"/>
        <w:jc w:val="center"/>
        <w:rPr>
          <w:b w:val="0"/>
          <w:i/>
          <w:iCs/>
          <w:sz w:val="24"/>
          <w:szCs w:val="24"/>
        </w:rPr>
      </w:pPr>
      <w:r w:rsidRPr="007A2E81">
        <w:rPr>
          <w:b w:val="0"/>
          <w:i/>
          <w:iCs/>
          <w:sz w:val="24"/>
          <w:szCs w:val="24"/>
        </w:rPr>
        <w:t>Rodzaj danych osobowych oraz kategorie osób, których dane dotyczą</w:t>
      </w:r>
    </w:p>
    <w:p w14:paraId="7F7B151E" w14:textId="77777777" w:rsidR="00F15EDC" w:rsidRPr="007A2E81" w:rsidRDefault="00F15EDC" w:rsidP="001D2C91">
      <w:pPr>
        <w:pStyle w:val="Akapitzlist"/>
        <w:numPr>
          <w:ilvl w:val="0"/>
          <w:numId w:val="25"/>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Administrator powierza Procesorowi przetwarzanie w następującym zakresie danych osobowych zgromadzonych w ramach Zbiorów Danych:</w:t>
      </w:r>
    </w:p>
    <w:p w14:paraId="2FE62D5E" w14:textId="77777777" w:rsidR="00F15EDC" w:rsidRPr="007A2E81" w:rsidRDefault="00F15EDC" w:rsidP="00F15EDC">
      <w:pPr>
        <w:pStyle w:val="Akapitzlist"/>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1) adres wytwarzania odpadów (adres nieruchomości)</w:t>
      </w:r>
    </w:p>
    <w:p w14:paraId="2C67374E" w14:textId="77777777" w:rsidR="00F15EDC" w:rsidRPr="007A2E81" w:rsidRDefault="00F15EDC" w:rsidP="00F15EDC">
      <w:pPr>
        <w:pStyle w:val="Akapitzlist"/>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 xml:space="preserve">2) dane właściciela nieruchomości wymienionej w pkt 1, </w:t>
      </w:r>
    </w:p>
    <w:p w14:paraId="0EC1821B" w14:textId="77777777" w:rsidR="00F15EDC" w:rsidRPr="007A2E81" w:rsidRDefault="00F15EDC" w:rsidP="00F15EDC">
      <w:pPr>
        <w:pStyle w:val="Akapitzlist"/>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3) dane osoby  dysponującej nieruchomością wymienioną w pkt 1,</w:t>
      </w:r>
    </w:p>
    <w:p w14:paraId="30A90653" w14:textId="549C3100" w:rsidR="00F15EDC" w:rsidRPr="007A2E81" w:rsidRDefault="00F15EDC" w:rsidP="00F15EDC">
      <w:pPr>
        <w:pStyle w:val="Akapitzlist"/>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7A2E81">
        <w:rPr>
          <w:rFonts w:ascii="Times New Roman" w:hAnsi="Times New Roman" w:cs="Times New Roman"/>
          <w:sz w:val="24"/>
          <w:szCs w:val="24"/>
        </w:rPr>
        <w:t>4) dane kontaktowe i do korespondencji: adres,  e-mail, numer telefonu osób wymienionych w</w:t>
      </w:r>
      <w:r w:rsidR="000267B3" w:rsidRPr="007A2E81">
        <w:rPr>
          <w:rFonts w:ascii="Times New Roman" w:hAnsi="Times New Roman" w:cs="Times New Roman"/>
          <w:sz w:val="24"/>
          <w:szCs w:val="24"/>
        </w:rPr>
        <w:t> </w:t>
      </w:r>
      <w:r w:rsidRPr="007A2E81">
        <w:rPr>
          <w:rFonts w:ascii="Times New Roman" w:hAnsi="Times New Roman" w:cs="Times New Roman"/>
          <w:sz w:val="24"/>
          <w:szCs w:val="24"/>
        </w:rPr>
        <w:t>pkt 2-3.</w:t>
      </w:r>
    </w:p>
    <w:p w14:paraId="5F6460B0" w14:textId="77777777" w:rsidR="00F15EDC" w:rsidRPr="007A2E81" w:rsidRDefault="00F15EDC" w:rsidP="001D2C91">
      <w:pPr>
        <w:pStyle w:val="Akapitzlist"/>
        <w:numPr>
          <w:ilvl w:val="0"/>
          <w:numId w:val="25"/>
        </w:numPr>
        <w:tabs>
          <w:tab w:val="left" w:pos="284"/>
        </w:tabs>
        <w:autoSpaceDE w:val="0"/>
        <w:autoSpaceDN w:val="0"/>
        <w:spacing w:after="0" w:line="240" w:lineRule="auto"/>
        <w:ind w:left="0" w:firstLine="0"/>
        <w:jc w:val="both"/>
        <w:rPr>
          <w:rFonts w:ascii="Times New Roman" w:hAnsi="Times New Roman" w:cs="Times New Roman"/>
          <w:b/>
          <w:sz w:val="24"/>
          <w:szCs w:val="24"/>
        </w:rPr>
      </w:pPr>
      <w:r w:rsidRPr="007A2E81">
        <w:rPr>
          <w:rFonts w:ascii="Times New Roman" w:hAnsi="Times New Roman" w:cs="Times New Roman"/>
          <w:sz w:val="24"/>
          <w:szCs w:val="24"/>
        </w:rPr>
        <w:t xml:space="preserve">Dane osobowe wskazane w ust. 1 niniejszego paragrafu dotyczą właścicieli nieruchomości zadeklarowanych do systemu odbioru odpadów komunalnych zorganizowanego przez gminę, </w:t>
      </w:r>
      <w:r w:rsidRPr="007A2E81">
        <w:rPr>
          <w:rFonts w:ascii="Times New Roman" w:hAnsi="Times New Roman" w:cs="Times New Roman"/>
          <w:sz w:val="24"/>
          <w:szCs w:val="24"/>
        </w:rPr>
        <w:lastRenderedPageBreak/>
        <w:t>w szczególności osób, od których przyjmowane będą odpady w Punkcie Selektywnego Zbierania Odpadów Komunalnych.</w:t>
      </w:r>
    </w:p>
    <w:p w14:paraId="28DE252B"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5</w:t>
      </w:r>
    </w:p>
    <w:p w14:paraId="6D44A54E" w14:textId="77777777" w:rsidR="00F15EDC" w:rsidRPr="007A2E81" w:rsidRDefault="00F15EDC" w:rsidP="001D2C91">
      <w:pPr>
        <w:pStyle w:val="Nagwek6"/>
        <w:numPr>
          <w:ilvl w:val="0"/>
          <w:numId w:val="16"/>
        </w:numPr>
        <w:tabs>
          <w:tab w:val="clear" w:pos="0"/>
          <w:tab w:val="left" w:pos="284"/>
        </w:tabs>
        <w:spacing w:before="0" w:after="0"/>
        <w:ind w:left="0" w:firstLine="0"/>
        <w:jc w:val="center"/>
        <w:rPr>
          <w:b w:val="0"/>
          <w:bCs w:val="0"/>
          <w:i/>
          <w:iCs/>
          <w:sz w:val="24"/>
          <w:szCs w:val="24"/>
        </w:rPr>
      </w:pPr>
      <w:r w:rsidRPr="007A2E81">
        <w:rPr>
          <w:b w:val="0"/>
          <w:bCs w:val="0"/>
          <w:i/>
          <w:iCs/>
          <w:sz w:val="24"/>
          <w:szCs w:val="24"/>
        </w:rPr>
        <w:t>Warunki powierzenia danych osobowych do przetwarzania</w:t>
      </w:r>
    </w:p>
    <w:p w14:paraId="7D86947F" w14:textId="77777777" w:rsidR="00F15EDC" w:rsidRPr="007A2E81" w:rsidRDefault="00F15EDC" w:rsidP="001D2C91">
      <w:pPr>
        <w:pStyle w:val="Akapitzlist"/>
        <w:numPr>
          <w:ilvl w:val="0"/>
          <w:numId w:val="26"/>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Administrator oświadcza, że jest uprawniony do powierzenia przetwarzania danych osobowych Procesorowi w ramach Umowy i że powierzenie powyższe nie narusza przepisów prawa ani praw osób trzecich. Administrator i Procesor zobowiązują się do przestrzegania Umowy, Ustawy i Rozporządzenia o ochronie danych osobowych oraz do stosowania zaleceń publikowanych przez Prezesa Urzędu Ochrony Danych jeżeli będzie to dotyczyło ważnego interesu publicznego lub innych obowiązków nałożonych na administratora.</w:t>
      </w:r>
    </w:p>
    <w:p w14:paraId="2EFBD362" w14:textId="77777777" w:rsidR="00F15EDC" w:rsidRPr="007A2E81" w:rsidRDefault="00F15EDC" w:rsidP="001D2C91">
      <w:pPr>
        <w:pStyle w:val="Akapitzlist"/>
        <w:numPr>
          <w:ilvl w:val="0"/>
          <w:numId w:val="26"/>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Strony niniejszym uzgadniają, że dane osobowe ze Zbiorów Danych, zostaną przekazane Procesorowi do przetwarzania na zasadach uzgodnionych między Stronami z uwzględnieniem adekwatnego poziomu bezpieczeństwa, określonych w § 12 ust. 4 niniejszej Umowy. </w:t>
      </w:r>
    </w:p>
    <w:p w14:paraId="0DE92B33" w14:textId="77777777" w:rsidR="00F15EDC" w:rsidRPr="007A2E81" w:rsidRDefault="00F15EDC" w:rsidP="001D2C91">
      <w:pPr>
        <w:pStyle w:val="Akapitzlist"/>
        <w:numPr>
          <w:ilvl w:val="0"/>
          <w:numId w:val="26"/>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Strony ustalają jednocześnie, że § 12 ust. 4 nie stanowi zamkniętego katalogu środków bezpieczeństwa i jeżeli administrator stwierdzi, że środki są nieadekwatne do zagrożeń może wprowadzić dodatkowe środki kierując się prawami osób, których dane dotyczą.</w:t>
      </w:r>
    </w:p>
    <w:p w14:paraId="452AF9C7"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6</w:t>
      </w:r>
    </w:p>
    <w:p w14:paraId="1CBD0E41" w14:textId="77777777" w:rsidR="00F15EDC" w:rsidRPr="007A2E81" w:rsidRDefault="00F15EDC" w:rsidP="001D2C91">
      <w:pPr>
        <w:pStyle w:val="Nagwek6"/>
        <w:numPr>
          <w:ilvl w:val="0"/>
          <w:numId w:val="16"/>
        </w:numPr>
        <w:tabs>
          <w:tab w:val="clear" w:pos="0"/>
        </w:tabs>
        <w:spacing w:before="0" w:after="0"/>
        <w:ind w:left="0" w:firstLine="0"/>
        <w:jc w:val="center"/>
        <w:rPr>
          <w:b w:val="0"/>
          <w:bCs w:val="0"/>
          <w:i/>
          <w:iCs/>
          <w:sz w:val="24"/>
          <w:szCs w:val="24"/>
        </w:rPr>
      </w:pPr>
      <w:r w:rsidRPr="007A2E81">
        <w:rPr>
          <w:b w:val="0"/>
          <w:bCs w:val="0"/>
          <w:i/>
          <w:iCs/>
          <w:sz w:val="24"/>
          <w:szCs w:val="24"/>
        </w:rPr>
        <w:t>Prawa i obowiązki Administratora danych</w:t>
      </w:r>
    </w:p>
    <w:p w14:paraId="1BD8879E" w14:textId="77777777" w:rsidR="00F15EDC" w:rsidRPr="007A2E81" w:rsidRDefault="00F15EDC" w:rsidP="001D2C91">
      <w:pPr>
        <w:pStyle w:val="Akapitzlist"/>
        <w:numPr>
          <w:ilvl w:val="0"/>
          <w:numId w:val="27"/>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Administrator oświadcza, że jest Administratorem danych osobowych objętych Umową oraz, że przetwarza dane osobowe na podstawie art. 6 „Rozporządzenia o ochronie danych osobowych”.</w:t>
      </w:r>
    </w:p>
    <w:p w14:paraId="5CD76E1F" w14:textId="77777777" w:rsidR="00F15EDC" w:rsidRPr="007A2E81" w:rsidRDefault="00F15EDC" w:rsidP="001D2C91">
      <w:pPr>
        <w:pStyle w:val="Akapitzlist"/>
        <w:numPr>
          <w:ilvl w:val="0"/>
          <w:numId w:val="27"/>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Administrator ma prawo przez cały okres obowiązywania Umowy kontrolować poprawność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 w sposób nie utrudniający jego bieżącej działalności. Na pisemne wezwanie Administratora, Procesor zobowiązany jest do przedstawienia odpowiednich dokumentów do kontroli.</w:t>
      </w:r>
    </w:p>
    <w:p w14:paraId="4FA87E2B" w14:textId="77777777" w:rsidR="00F15EDC" w:rsidRPr="007A2E81" w:rsidRDefault="00F15EDC" w:rsidP="001D2C91">
      <w:pPr>
        <w:pStyle w:val="Akapitzlist"/>
        <w:numPr>
          <w:ilvl w:val="0"/>
          <w:numId w:val="27"/>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W przypadku, gdy kontrola wykaże niezgodności Administrator ma prawo żądać od Procesora niezwłocznego wdrożenia zaleceń Administratora wynikających z ustaleń pokontrolnych. </w:t>
      </w:r>
    </w:p>
    <w:p w14:paraId="0DFD0879"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7</w:t>
      </w:r>
    </w:p>
    <w:p w14:paraId="3F3ABD0F" w14:textId="77777777" w:rsidR="00F15EDC" w:rsidRPr="007A2E81" w:rsidRDefault="00F15EDC" w:rsidP="001D2C91">
      <w:pPr>
        <w:pStyle w:val="Nagwek6"/>
        <w:numPr>
          <w:ilvl w:val="0"/>
          <w:numId w:val="16"/>
        </w:numPr>
        <w:tabs>
          <w:tab w:val="clear" w:pos="0"/>
          <w:tab w:val="left" w:pos="284"/>
        </w:tabs>
        <w:spacing w:before="0" w:after="0"/>
        <w:ind w:left="0" w:firstLine="0"/>
        <w:jc w:val="center"/>
        <w:rPr>
          <w:b w:val="0"/>
          <w:bCs w:val="0"/>
          <w:i/>
          <w:iCs/>
          <w:sz w:val="24"/>
          <w:szCs w:val="24"/>
        </w:rPr>
      </w:pPr>
      <w:r w:rsidRPr="007A2E81">
        <w:rPr>
          <w:b w:val="0"/>
          <w:bCs w:val="0"/>
          <w:i/>
          <w:iCs/>
          <w:sz w:val="24"/>
          <w:szCs w:val="24"/>
        </w:rPr>
        <w:t>Prawa i obowiązki Procesora</w:t>
      </w:r>
    </w:p>
    <w:p w14:paraId="4B73BDA4" w14:textId="77777777" w:rsidR="00F15EDC" w:rsidRPr="007A2E81" w:rsidRDefault="00F15EDC" w:rsidP="001D2C91">
      <w:pPr>
        <w:numPr>
          <w:ilvl w:val="0"/>
          <w:numId w:val="28"/>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Procesor przed rozpoczęciem przetwarzania danych osobowych zobowiązuje się spełnić wszystkie wymogi zabezpieczania danych osobowych zgodnie z dobrymi praktykami zapewniając im wysoki poziom integralności oraz poufności, a także zapewnić atrybut rozliczalności dostępu do danych przez swoich pracowników.</w:t>
      </w:r>
    </w:p>
    <w:p w14:paraId="323F2A93" w14:textId="77777777" w:rsidR="00F15EDC" w:rsidRPr="007A2E81" w:rsidRDefault="00F15EDC" w:rsidP="001D2C91">
      <w:pPr>
        <w:numPr>
          <w:ilvl w:val="0"/>
          <w:numId w:val="28"/>
        </w:numPr>
        <w:tabs>
          <w:tab w:val="left" w:pos="284"/>
        </w:tabs>
        <w:autoSpaceDE w:val="0"/>
        <w:autoSpaceDN w:val="0"/>
        <w:adjustRightInd w:val="0"/>
        <w:spacing w:after="0" w:line="240" w:lineRule="auto"/>
        <w:ind w:left="0" w:firstLine="0"/>
        <w:jc w:val="both"/>
        <w:rPr>
          <w:rFonts w:ascii="Times New Roman" w:hAnsi="Times New Roman" w:cs="Times New Roman"/>
          <w:strike/>
          <w:sz w:val="24"/>
          <w:szCs w:val="24"/>
        </w:rPr>
      </w:pPr>
      <w:r w:rsidRPr="007A2E81">
        <w:rPr>
          <w:rFonts w:ascii="Times New Roman" w:hAnsi="Times New Roman" w:cs="Times New Roman"/>
          <w:sz w:val="24"/>
          <w:szCs w:val="24"/>
        </w:rPr>
        <w:t>Jeżeli powierzone dane osobowe są przetwarzane w formie elektronicznej na serwerach i nośnikach danych Procesora, serwery i nośniki te nie mogą znajdować się poza obszarem Unii Europejskiej i Europejskiego Obszaru Gospodarczego.</w:t>
      </w:r>
    </w:p>
    <w:p w14:paraId="3C5115C1" w14:textId="77777777" w:rsidR="00F15EDC" w:rsidRPr="007A2E81" w:rsidRDefault="00F15EDC" w:rsidP="001D2C91">
      <w:pPr>
        <w:pStyle w:val="Tekstpodstawowy"/>
        <w:numPr>
          <w:ilvl w:val="0"/>
          <w:numId w:val="28"/>
        </w:numPr>
        <w:tabs>
          <w:tab w:val="left" w:pos="284"/>
        </w:tabs>
        <w:suppressAutoHyphens w:val="0"/>
        <w:autoSpaceDE/>
        <w:spacing w:line="240" w:lineRule="auto"/>
        <w:ind w:left="0" w:firstLine="0"/>
        <w:rPr>
          <w:iCs/>
          <w:lang w:eastAsia="pl-PL"/>
        </w:rPr>
      </w:pPr>
      <w:r w:rsidRPr="007A2E81">
        <w:t>Procesor zobowiązuje się do przetwarzania danych osobowych bez naruszenia ich Integralności oraz poufności w rozumieniu dostępu osób nieupoważnionych.</w:t>
      </w:r>
    </w:p>
    <w:p w14:paraId="0DBC6A7A" w14:textId="77777777" w:rsidR="00F15EDC" w:rsidRPr="007A2E81" w:rsidRDefault="00F15EDC" w:rsidP="001D2C91">
      <w:pPr>
        <w:pStyle w:val="Tekstpodstawowy"/>
        <w:numPr>
          <w:ilvl w:val="0"/>
          <w:numId w:val="28"/>
        </w:numPr>
        <w:tabs>
          <w:tab w:val="left" w:pos="284"/>
        </w:tabs>
        <w:suppressAutoHyphens w:val="0"/>
        <w:autoSpaceDE/>
        <w:spacing w:line="240" w:lineRule="auto"/>
        <w:ind w:left="0" w:firstLine="0"/>
      </w:pPr>
      <w:r w:rsidRPr="007A2E81">
        <w:t>Procesor zobowiązuje się do każdorazowego, niezwłocznego informowania Administratora o przypadkach naruszenia przepisów prawa dotyczących ochrony powierzonych danych osobowych zaistniałych w okresie obowiązywania Umowy nie później jednak niż w ciągu 48 godzin od wystąpienia zdarzenia dokumentując zaistniałą sytuację oraz podając jaki potencjalny skutek dla praw osób, których dane dotyczą może on mieć.</w:t>
      </w:r>
    </w:p>
    <w:p w14:paraId="104D8A3D" w14:textId="77777777" w:rsidR="00F15EDC" w:rsidRPr="007A2E81" w:rsidRDefault="00F15EDC" w:rsidP="001D2C91">
      <w:pPr>
        <w:numPr>
          <w:ilvl w:val="0"/>
          <w:numId w:val="28"/>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Procesor jest zobowiązany powiadomić Administratora o każdej kontroli organu nadzorczego, jeżeli ma ona związek z przetwarzaniem powierzonych danych osobowych oraz </w:t>
      </w:r>
      <w:r w:rsidRPr="007A2E81">
        <w:rPr>
          <w:rFonts w:ascii="Times New Roman" w:hAnsi="Times New Roman" w:cs="Times New Roman"/>
          <w:sz w:val="24"/>
          <w:szCs w:val="24"/>
        </w:rPr>
        <w:lastRenderedPageBreak/>
        <w:t>o każdym piśmie organu nadzorczego dotyczącym składania wyjaśnień w zakresie powierzonych danych osobowych objętych Umową, chyba że zawiadomienie takie będzie niedozwolone.</w:t>
      </w:r>
    </w:p>
    <w:p w14:paraId="09BCF751" w14:textId="77777777" w:rsidR="00F15EDC" w:rsidRPr="007A2E81" w:rsidRDefault="00F15EDC" w:rsidP="001D2C91">
      <w:pPr>
        <w:numPr>
          <w:ilvl w:val="0"/>
          <w:numId w:val="28"/>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Procesor oświadcza, że w przypadku kontroli organu nadzorczego prowadzonej u Procesora, dotyczącej przetwarzania powierzonych danych osobowych, będzie przekazywał Administratorowi wszelkie informacje i wyjaśnienia.</w:t>
      </w:r>
    </w:p>
    <w:p w14:paraId="316897E6" w14:textId="77777777" w:rsidR="00F15EDC" w:rsidRPr="007A2E81" w:rsidRDefault="00F15EDC" w:rsidP="001D2C91">
      <w:pPr>
        <w:pStyle w:val="Tekstpodstawowy"/>
        <w:numPr>
          <w:ilvl w:val="0"/>
          <w:numId w:val="28"/>
        </w:numPr>
        <w:tabs>
          <w:tab w:val="left" w:pos="284"/>
        </w:tabs>
        <w:suppressAutoHyphens w:val="0"/>
        <w:autoSpaceDE/>
        <w:spacing w:line="240" w:lineRule="auto"/>
        <w:ind w:left="0" w:firstLine="0"/>
      </w:pPr>
      <w:r w:rsidRPr="007A2E81">
        <w:t xml:space="preserve">Jeżeli w wyniku zawinionego niewłaściwego przetwarzania danych osobowych przez Procesora, Administrator danych zostanie prawomocnym orzeczeniem zobowiązany do wypłaty odszkodowania, zadośćuczynienia lub zostanie ukarany grzywną, Procesor zobowiązuje się zrekompensować Administratorowi udokumentowane straty z tego tytułu do wysokości poniesionego prawomocnie zasądzonego odszkodowania, zadośćuczynienia lub grzywny. Zobowiązanie Procesora, o którym mowa powyżej, powstanie pod warunkiem pisemnego powiadomienia go o każdym przypadku wystąpienia z roszczeniem wobec Administratora i jego podstawach prawnych i faktycznych, w terminie nie później niż 3 dni od dnia otrzymania takiego roszczenia, w celu umożliwienia Procesorowi zajęcia stanowiska, odniesienia się do podstaw takiej odpowiedzialności i ewentualnego wstąpienia do sprawy na etapie sądowym. </w:t>
      </w:r>
    </w:p>
    <w:p w14:paraId="1498123F" w14:textId="77777777" w:rsidR="00F15EDC" w:rsidRPr="007A2E81" w:rsidRDefault="00F15EDC" w:rsidP="001D2C91">
      <w:pPr>
        <w:numPr>
          <w:ilvl w:val="0"/>
          <w:numId w:val="28"/>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Procesor jest zwolniony z odpowiedzialności za szkody spowodowane przetwarzaniem naruszającym przepisy prawa jeżeli nie ponosi winy za zdarzenie, które doprowadziło do powstania szkody.</w:t>
      </w:r>
    </w:p>
    <w:p w14:paraId="2900BD80" w14:textId="77777777" w:rsidR="00F15EDC" w:rsidRPr="007A2E81" w:rsidRDefault="00F15EDC" w:rsidP="001D2C91">
      <w:pPr>
        <w:pStyle w:val="Tekstpodstawowy"/>
        <w:numPr>
          <w:ilvl w:val="0"/>
          <w:numId w:val="28"/>
        </w:numPr>
        <w:tabs>
          <w:tab w:val="left" w:pos="284"/>
        </w:tabs>
        <w:suppressAutoHyphens w:val="0"/>
        <w:autoSpaceDE/>
        <w:spacing w:line="240" w:lineRule="auto"/>
        <w:ind w:left="0" w:firstLine="0"/>
      </w:pPr>
      <w:r w:rsidRPr="007A2E81">
        <w:t>Procesor zapewnia, że dane osobowe nie będą udostępniane jego pracownikom przed podpisaniem przez nich oświadczeń lub umów o zachowaniu poufności. Zachowanie poufności nie ustaje po zakończeniu stosunku pracy.</w:t>
      </w:r>
    </w:p>
    <w:p w14:paraId="1C729D56" w14:textId="77777777" w:rsidR="00F15EDC" w:rsidRPr="007A2E81" w:rsidRDefault="00F15EDC" w:rsidP="001D2C91">
      <w:pPr>
        <w:pStyle w:val="Tekstpodstawowy"/>
        <w:numPr>
          <w:ilvl w:val="0"/>
          <w:numId w:val="28"/>
        </w:numPr>
        <w:tabs>
          <w:tab w:val="left" w:pos="284"/>
        </w:tabs>
        <w:suppressAutoHyphens w:val="0"/>
        <w:autoSpaceDE/>
        <w:spacing w:line="240" w:lineRule="auto"/>
        <w:ind w:left="0" w:firstLine="0"/>
      </w:pPr>
      <w:r w:rsidRPr="007A2E81">
        <w:t>Administrator upoważnia Procesora do wydawania pracownikom Procesora imiennych upoważnień do przetwarzania danych osobowych w przypadkach konieczności powierzenia danych osobowych do przetwarzania w ramach niniejszej Umowy. Procesor zobowiązuje się do prowadzenia listy osób upoważnionych do przetwarzania danych osobowych, do informowania Administratora każdorazowo o wydaniu i cofnięciu upoważnienia oraz do przekazywania listy w formie elektronicznej na każde żądanie Administratora.</w:t>
      </w:r>
    </w:p>
    <w:p w14:paraId="740AAACE" w14:textId="77777777" w:rsidR="00F15EDC" w:rsidRPr="007A2E81" w:rsidRDefault="00F15EDC" w:rsidP="001D2C91">
      <w:pPr>
        <w:numPr>
          <w:ilvl w:val="0"/>
          <w:numId w:val="28"/>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Strony będą aktywnie współpracować przez cały okres realizacji Umowy, która to współpraca w szczególności polegać będzie na tym, iż Procesor biorąc pod uwagę charakter przetwarzania, poprzez odpowiednie środki techniczne i organizacyjne, w miarę możliwości będzie pomagał Administratorowi wywiązywać się z obowiązków względem osób, których dane dotyczą oraz, uwzględniając charakter przetwarzania oraz dostępne mu informacje, będzie pomagał Administratorowi wywiązywać się z obowiązków w zakresie zagwarantowania bezpieczeństwa danych osobowych.</w:t>
      </w:r>
    </w:p>
    <w:p w14:paraId="58479460" w14:textId="77777777" w:rsidR="00F15EDC" w:rsidRPr="007A2E81" w:rsidRDefault="00F15EDC" w:rsidP="001D2C91">
      <w:pPr>
        <w:numPr>
          <w:ilvl w:val="0"/>
          <w:numId w:val="28"/>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Procesor zobowiązuje się do monitorowania i stosowania przepisów prawa oraz powszechnie dostępnych wskazówek i zaleceń organu nadzorczego oraz unijnych organów doradczych zajmujących się ochroną danych osobowych w zakresie przetwarzania powierzonych danych, po uprzednim uzgodnieniu ich wpływu na przetwarzanie z Administratorem. </w:t>
      </w:r>
    </w:p>
    <w:p w14:paraId="4D14044F"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8</w:t>
      </w:r>
    </w:p>
    <w:p w14:paraId="13F637F3" w14:textId="77777777" w:rsidR="00F15EDC" w:rsidRPr="007A2E81" w:rsidRDefault="00F15EDC" w:rsidP="001D2C91">
      <w:pPr>
        <w:pStyle w:val="Nagwek6"/>
        <w:numPr>
          <w:ilvl w:val="0"/>
          <w:numId w:val="16"/>
        </w:numPr>
        <w:tabs>
          <w:tab w:val="clear" w:pos="0"/>
          <w:tab w:val="left" w:pos="284"/>
        </w:tabs>
        <w:spacing w:before="0" w:after="0"/>
        <w:ind w:left="0" w:firstLine="0"/>
        <w:jc w:val="center"/>
        <w:rPr>
          <w:b w:val="0"/>
          <w:bCs w:val="0"/>
          <w:i/>
          <w:iCs/>
          <w:sz w:val="24"/>
          <w:szCs w:val="24"/>
        </w:rPr>
      </w:pPr>
      <w:proofErr w:type="spellStart"/>
      <w:r w:rsidRPr="007A2E81">
        <w:rPr>
          <w:b w:val="0"/>
          <w:bCs w:val="0"/>
          <w:i/>
          <w:iCs/>
          <w:sz w:val="24"/>
          <w:szCs w:val="24"/>
        </w:rPr>
        <w:t>Podpowierzenie</w:t>
      </w:r>
      <w:proofErr w:type="spellEnd"/>
      <w:r w:rsidRPr="007A2E81">
        <w:rPr>
          <w:b w:val="0"/>
          <w:bCs w:val="0"/>
          <w:i/>
          <w:iCs/>
          <w:sz w:val="24"/>
          <w:szCs w:val="24"/>
        </w:rPr>
        <w:t xml:space="preserve"> danych</w:t>
      </w:r>
    </w:p>
    <w:p w14:paraId="67CD124F" w14:textId="77777777" w:rsidR="00F15EDC" w:rsidRPr="007A2E81" w:rsidRDefault="00F15EDC" w:rsidP="001D2C91">
      <w:pPr>
        <w:numPr>
          <w:ilvl w:val="0"/>
          <w:numId w:val="29"/>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 xml:space="preserve">Procesor może </w:t>
      </w:r>
      <w:proofErr w:type="spellStart"/>
      <w:r w:rsidRPr="007A2E81">
        <w:rPr>
          <w:rFonts w:ascii="Times New Roman" w:hAnsi="Times New Roman" w:cs="Times New Roman"/>
          <w:sz w:val="24"/>
          <w:szCs w:val="24"/>
        </w:rPr>
        <w:t>podpowierzać</w:t>
      </w:r>
      <w:proofErr w:type="spellEnd"/>
      <w:r w:rsidRPr="007A2E81">
        <w:rPr>
          <w:rFonts w:ascii="Times New Roman" w:hAnsi="Times New Roman" w:cs="Times New Roman"/>
          <w:sz w:val="24"/>
          <w:szCs w:val="24"/>
        </w:rPr>
        <w:t xml:space="preserve"> przetwarzanie powierzonych mu danych osobowych objętych Umową innym podmiotom na stałe współpracującym z Procesorem wyłącznie na podstawie pisemnej zgody Administratora.</w:t>
      </w:r>
    </w:p>
    <w:p w14:paraId="414440E8" w14:textId="77777777" w:rsidR="00F15EDC" w:rsidRPr="007A2E81" w:rsidRDefault="00F15EDC" w:rsidP="001D2C91">
      <w:pPr>
        <w:numPr>
          <w:ilvl w:val="0"/>
          <w:numId w:val="29"/>
        </w:numPr>
        <w:tabs>
          <w:tab w:val="left" w:pos="284"/>
        </w:tabs>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Powierzając przetwarzanie danych osobowych innym podmiotom, Procesor jest obowiązany zapewnić w dalszej umowie powierzenia spełnianie przez inny podmiot wymogów w zakresie ochrony danych osobowych na poziomie, co najmniej takim samym, jak przewidziany w Umowie.</w:t>
      </w:r>
    </w:p>
    <w:p w14:paraId="727AE6CF"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lastRenderedPageBreak/>
        <w:t>§ 9</w:t>
      </w:r>
    </w:p>
    <w:p w14:paraId="6FF58DEE" w14:textId="77777777" w:rsidR="00F15EDC" w:rsidRPr="007A2E81" w:rsidRDefault="00F15EDC" w:rsidP="00F15EDC">
      <w:pPr>
        <w:spacing w:after="0" w:line="240" w:lineRule="auto"/>
        <w:jc w:val="center"/>
        <w:rPr>
          <w:rFonts w:ascii="Times New Roman" w:hAnsi="Times New Roman" w:cs="Times New Roman"/>
          <w:sz w:val="24"/>
          <w:szCs w:val="24"/>
        </w:rPr>
      </w:pPr>
      <w:r w:rsidRPr="007A2E81">
        <w:rPr>
          <w:rFonts w:ascii="Times New Roman" w:hAnsi="Times New Roman" w:cs="Times New Roman"/>
          <w:sz w:val="24"/>
          <w:szCs w:val="24"/>
        </w:rPr>
        <w:t>Rozporządzenie o ochronie danych osobowych</w:t>
      </w:r>
    </w:p>
    <w:p w14:paraId="3A52D1AE" w14:textId="77777777" w:rsidR="00F15EDC" w:rsidRPr="007A2E81" w:rsidRDefault="00F15EDC" w:rsidP="001D2C91">
      <w:pPr>
        <w:numPr>
          <w:ilvl w:val="0"/>
          <w:numId w:val="30"/>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Procesor oświadcza, że przetwarzanie powierzonych mu danych osobowych będzie odbywało się z poszanowaniem przepisów Rozporządzenia o ochronie danych osobowych oraz wydanych na jego podstawie krajowych przepisów z zakresu ochrony danych osobowych.</w:t>
      </w:r>
    </w:p>
    <w:p w14:paraId="1642E18C" w14:textId="77777777" w:rsidR="00F15EDC" w:rsidRPr="007A2E81" w:rsidRDefault="00F15EDC" w:rsidP="001D2C91">
      <w:pPr>
        <w:numPr>
          <w:ilvl w:val="0"/>
          <w:numId w:val="30"/>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Strony postanawiają, że zawarcie niniejszej Umowy stanowi udokumentowane polecenie Administratora, o którym mowa w Rozporządzeniu o ochronie danych osobowych.</w:t>
      </w:r>
    </w:p>
    <w:p w14:paraId="1ED36977" w14:textId="77777777" w:rsidR="00F15EDC" w:rsidRPr="007A2E81" w:rsidRDefault="00F15EDC" w:rsidP="001D2C91">
      <w:pPr>
        <w:numPr>
          <w:ilvl w:val="0"/>
          <w:numId w:val="30"/>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sz w:val="24"/>
          <w:szCs w:val="24"/>
        </w:rPr>
        <w:t>Procesor</w:t>
      </w:r>
      <w:r w:rsidRPr="007A2E81">
        <w:rPr>
          <w:rFonts w:ascii="Times New Roman" w:hAnsi="Times New Roman" w:cs="Times New Roman"/>
          <w:bCs/>
          <w:sz w:val="24"/>
          <w:szCs w:val="24"/>
        </w:rPr>
        <w:t xml:space="preserve"> zobowiązuje się:</w:t>
      </w:r>
    </w:p>
    <w:p w14:paraId="2F81B726" w14:textId="77777777" w:rsidR="00F15EDC" w:rsidRPr="007A2E81" w:rsidRDefault="00F15EDC" w:rsidP="001D2C91">
      <w:pPr>
        <w:pStyle w:val="Akapitzlist"/>
        <w:numPr>
          <w:ilvl w:val="1"/>
          <w:numId w:val="31"/>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wdrożyć odpowiednie środki techniczne i organizacyjne, by przetwarzanie przez niego powierzonych mu danych osobowych spełniało wymogi Rozporządzenia o ochronie danych osobowych i chroniło prawa osób, których dane dotyczą, w tym środki techniczne i organizacyjne zapewniające bezpieczeństwo przetwarzania, o którym mowa w art. 32 Rozporządzenia o ochronie danych osobowych,</w:t>
      </w:r>
    </w:p>
    <w:p w14:paraId="1E5BFA22" w14:textId="77777777" w:rsidR="00F15EDC" w:rsidRPr="007A2E81" w:rsidRDefault="00F15EDC" w:rsidP="001D2C91">
      <w:pPr>
        <w:numPr>
          <w:ilvl w:val="1"/>
          <w:numId w:val="31"/>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umożliwiać Administratorowi, dokonania przeglądu stosowanych przez Procesora środków technicznych i organizacyjnych, aby przetwarzanie toczyło się zgodnie z prawem, a także uaktualniać te środki, aby zapewnić zgodne z prawem przetwarzanie powierzonych danych zgodnie z zasadami opisanymi w niniejszej Umowie,</w:t>
      </w:r>
    </w:p>
    <w:p w14:paraId="4997AF36" w14:textId="77777777" w:rsidR="00F15EDC" w:rsidRPr="007A2E81" w:rsidRDefault="00F15EDC" w:rsidP="001D2C91">
      <w:pPr>
        <w:numPr>
          <w:ilvl w:val="1"/>
          <w:numId w:val="31"/>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współpracować i wspierać Administratora w wywiązywaniu się z obowiązków określonych w art. 32-36 Rozporządzenia o ochronie danych osobowych,</w:t>
      </w:r>
    </w:p>
    <w:p w14:paraId="5B2981AF" w14:textId="77777777" w:rsidR="00F15EDC" w:rsidRPr="007A2E81" w:rsidRDefault="00F15EDC" w:rsidP="001D2C91">
      <w:pPr>
        <w:numPr>
          <w:ilvl w:val="1"/>
          <w:numId w:val="31"/>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współpracować i wspierać Administratora, poprzez zastosowanie odpowiednich środków technicznych i organizacyjnych, w wywiązywaniu się z obowiązku odpowiadania na żądania osób, których dane dotyczą, w zakresie wykonywania ich praw określonych w art. 15-22 Rozporządzenia o ochronie danych osobowych. W przypadku, w którym podmiot danych osobowych zwróci się bezpośrednio do Procesora, Procesor przekaże niezwłocznie taki wniosek Administratorowi, wraz z żądanymi we wniosku informacjami, jeżeli są one w posiadaniu Procesora. W celu uniknięcia wątpliwości Strony przyjmują, że informacji, o które zwracają się podmioty danych osobowych, nie przekazuje tym podmiotom Procesor.</w:t>
      </w:r>
    </w:p>
    <w:p w14:paraId="6260F2F6" w14:textId="77777777" w:rsidR="00F15EDC" w:rsidRPr="007A2E81" w:rsidRDefault="00F15EDC" w:rsidP="001D2C91">
      <w:pPr>
        <w:numPr>
          <w:ilvl w:val="0"/>
          <w:numId w:val="30"/>
        </w:numPr>
        <w:tabs>
          <w:tab w:val="left" w:pos="284"/>
        </w:tabs>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bCs/>
          <w:sz w:val="24"/>
          <w:szCs w:val="24"/>
        </w:rPr>
        <w:t>Procesor w ramach posiadanych możliwości i technicznych umiejętności wspiera Administratora, na jego życzenie, w pracach związanych z przygotowaniem oceny skutków dla ochrony danych osobowych.</w:t>
      </w:r>
    </w:p>
    <w:p w14:paraId="3C559FC8"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10</w:t>
      </w:r>
    </w:p>
    <w:p w14:paraId="3BDFA262" w14:textId="77777777" w:rsidR="00F15EDC" w:rsidRPr="007A2E81" w:rsidRDefault="00F15EDC" w:rsidP="00F15EDC">
      <w:pPr>
        <w:spacing w:after="0" w:line="240" w:lineRule="auto"/>
        <w:jc w:val="center"/>
        <w:rPr>
          <w:rFonts w:ascii="Times New Roman" w:hAnsi="Times New Roman" w:cs="Times New Roman"/>
          <w:i/>
          <w:iCs/>
          <w:sz w:val="24"/>
          <w:szCs w:val="24"/>
        </w:rPr>
      </w:pPr>
      <w:r w:rsidRPr="007A2E81">
        <w:rPr>
          <w:rFonts w:ascii="Times New Roman" w:hAnsi="Times New Roman" w:cs="Times New Roman"/>
          <w:i/>
          <w:iCs/>
          <w:sz w:val="24"/>
          <w:szCs w:val="24"/>
        </w:rPr>
        <w:t>Poufność</w:t>
      </w:r>
    </w:p>
    <w:p w14:paraId="0D656491" w14:textId="77777777" w:rsidR="00F15EDC" w:rsidRPr="007A2E81" w:rsidRDefault="00F15EDC" w:rsidP="001D2C91">
      <w:pPr>
        <w:numPr>
          <w:ilvl w:val="0"/>
          <w:numId w:val="32"/>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sz w:val="24"/>
          <w:szCs w:val="24"/>
        </w:rPr>
        <w:t>Procesor</w:t>
      </w:r>
      <w:r w:rsidRPr="007A2E81">
        <w:rPr>
          <w:rFonts w:ascii="Times New Roman" w:hAnsi="Times New Roman" w:cs="Times New Roman"/>
          <w:bCs/>
          <w:sz w:val="24"/>
          <w:szCs w:val="24"/>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zgody </w:t>
      </w:r>
      <w:r w:rsidRPr="007A2E81">
        <w:rPr>
          <w:rFonts w:ascii="Times New Roman" w:hAnsi="Times New Roman" w:cs="Times New Roman"/>
          <w:sz w:val="24"/>
          <w:szCs w:val="24"/>
        </w:rPr>
        <w:t>Administratora</w:t>
      </w:r>
      <w:r w:rsidRPr="007A2E81">
        <w:rPr>
          <w:rFonts w:ascii="Times New Roman" w:hAnsi="Times New Roman" w:cs="Times New Roman"/>
          <w:bCs/>
          <w:sz w:val="24"/>
          <w:szCs w:val="24"/>
        </w:rPr>
        <w:t xml:space="preserve"> udostępniane jakiejkolwiek osobie trzeciej, ani też ujawnione w inny sposób, chyba że w dniu ich ujawnienia były powszechnie znane albo muszą być ujawnione zgodnie z powszechnie obowiązującymi przepisami prawa, orzeczeniem sądów lub upoważnionych organów państwowych.</w:t>
      </w:r>
    </w:p>
    <w:p w14:paraId="05CFD5C9" w14:textId="77777777" w:rsidR="00F15EDC" w:rsidRPr="007A2E81" w:rsidRDefault="00F15EDC" w:rsidP="001D2C91">
      <w:pPr>
        <w:numPr>
          <w:ilvl w:val="0"/>
          <w:numId w:val="32"/>
        </w:numPr>
        <w:tabs>
          <w:tab w:val="left" w:pos="284"/>
        </w:tabs>
        <w:autoSpaceDE w:val="0"/>
        <w:autoSpaceDN w:val="0"/>
        <w:adjustRightInd w:val="0"/>
        <w:spacing w:after="0" w:line="240" w:lineRule="auto"/>
        <w:ind w:left="0" w:firstLine="0"/>
        <w:jc w:val="both"/>
        <w:rPr>
          <w:rFonts w:ascii="Times New Roman" w:hAnsi="Times New Roman" w:cs="Times New Roman"/>
          <w:bCs/>
          <w:sz w:val="24"/>
          <w:szCs w:val="24"/>
        </w:rPr>
      </w:pPr>
      <w:r w:rsidRPr="007A2E81">
        <w:rPr>
          <w:rFonts w:ascii="Times New Roman" w:hAnsi="Times New Roman" w:cs="Times New Roman"/>
          <w:sz w:val="24"/>
          <w:szCs w:val="24"/>
        </w:rPr>
        <w:t>Procesor</w:t>
      </w:r>
      <w:r w:rsidRPr="007A2E81">
        <w:rPr>
          <w:rFonts w:ascii="Times New Roman" w:hAnsi="Times New Roman" w:cs="Times New Roman"/>
          <w:bCs/>
          <w:sz w:val="24"/>
          <w:szCs w:val="24"/>
        </w:rPr>
        <w:t xml:space="preserve"> zapewnia, że osoby upoważnione do przetwarzania danych osobowych będą obowiązane zachować w tajemnicy te dane osobowe oraz sposoby ich zabezpieczenia. Obowiązek zachowania tajemnicy nie ustaje po zaprzestaniu przetwarzania danych.</w:t>
      </w:r>
    </w:p>
    <w:p w14:paraId="114941F6"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11</w:t>
      </w:r>
    </w:p>
    <w:p w14:paraId="427427D9" w14:textId="77777777" w:rsidR="00F15EDC" w:rsidRPr="007A2E81" w:rsidRDefault="00F15EDC" w:rsidP="00F15EDC">
      <w:pPr>
        <w:spacing w:after="0" w:line="240" w:lineRule="auto"/>
        <w:jc w:val="center"/>
        <w:rPr>
          <w:rFonts w:ascii="Times New Roman" w:hAnsi="Times New Roman" w:cs="Times New Roman"/>
          <w:bCs/>
          <w:i/>
          <w:iCs/>
          <w:sz w:val="24"/>
          <w:szCs w:val="24"/>
        </w:rPr>
      </w:pPr>
      <w:r w:rsidRPr="007A2E81">
        <w:rPr>
          <w:rFonts w:ascii="Times New Roman" w:hAnsi="Times New Roman" w:cs="Times New Roman"/>
          <w:bCs/>
          <w:i/>
          <w:iCs/>
          <w:sz w:val="24"/>
          <w:szCs w:val="24"/>
        </w:rPr>
        <w:t>Współpraca Stron</w:t>
      </w:r>
    </w:p>
    <w:p w14:paraId="7D29937C" w14:textId="77777777" w:rsidR="00F15EDC" w:rsidRPr="007A2E81" w:rsidRDefault="00F15EDC" w:rsidP="001D2C91">
      <w:pPr>
        <w:pStyle w:val="Akapitzlist"/>
        <w:numPr>
          <w:ilvl w:val="0"/>
          <w:numId w:val="3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Strony są zobowiązane do współpracy w zakresie nadzoru nad wykonaniem Umowy.</w:t>
      </w:r>
    </w:p>
    <w:p w14:paraId="3F0BEC37" w14:textId="77777777" w:rsidR="00F15EDC" w:rsidRPr="007A2E81" w:rsidRDefault="00F15EDC" w:rsidP="001D2C91">
      <w:pPr>
        <w:pStyle w:val="Akapitzlist"/>
        <w:numPr>
          <w:ilvl w:val="0"/>
          <w:numId w:val="3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Strony ustalają, że podczas realizacji Umowy powierzenia będą ze sobą ściśle współpracować, informując się wzajemnie o wszystkich okolicznościach mających lub mogących mieć wpływ na wykonanie powierzenia danych osobowych.</w:t>
      </w:r>
    </w:p>
    <w:p w14:paraId="4771D0AC" w14:textId="77777777" w:rsidR="00F15EDC" w:rsidRPr="007A2E81" w:rsidRDefault="00F15EDC" w:rsidP="001D2C91">
      <w:pPr>
        <w:pStyle w:val="Akapitzlist"/>
        <w:numPr>
          <w:ilvl w:val="0"/>
          <w:numId w:val="3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lastRenderedPageBreak/>
        <w:t>Strony w formie pisemnej bądź w formie ustnej, bądź za pośrednictwem poczty elektronicznej, będą dokonywały uzgodnień i podejmowały decyzje operacyjne poprzez swoich przedstawicieli odpowiedzialnych za realizację Umowy.</w:t>
      </w:r>
    </w:p>
    <w:p w14:paraId="745F3664" w14:textId="77777777" w:rsidR="00F15EDC" w:rsidRPr="007A2E81" w:rsidRDefault="00F15EDC" w:rsidP="001D2C91">
      <w:pPr>
        <w:pStyle w:val="Akapitzlist"/>
        <w:numPr>
          <w:ilvl w:val="0"/>
          <w:numId w:val="33"/>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Strony zobowiązują się, że wszelkie decyzje dotyczące polubownego zakończenia sporu z osobą, której dane dotyczą, w szczególności fakt i wysokość wypłaty ewentualnego odszkodowania, podejmą wspólnie chyba, że wina leży wyłącznie po stronie Procesora i wynika z zaniedbań jego pracowników lub z nienależytego wykonania niniejszej umowy.</w:t>
      </w:r>
    </w:p>
    <w:p w14:paraId="03B6875A" w14:textId="77777777" w:rsidR="00F15EDC" w:rsidRPr="007A2E81" w:rsidRDefault="00F15EDC" w:rsidP="00F15EDC">
      <w:pPr>
        <w:spacing w:before="120" w:after="0" w:line="240" w:lineRule="auto"/>
        <w:jc w:val="center"/>
        <w:rPr>
          <w:rFonts w:ascii="Times New Roman" w:hAnsi="Times New Roman" w:cs="Times New Roman"/>
          <w:b/>
          <w:bCs/>
          <w:sz w:val="24"/>
          <w:szCs w:val="24"/>
        </w:rPr>
      </w:pPr>
      <w:r w:rsidRPr="007A2E81">
        <w:rPr>
          <w:rFonts w:ascii="Times New Roman" w:hAnsi="Times New Roman" w:cs="Times New Roman"/>
          <w:b/>
          <w:bCs/>
          <w:sz w:val="24"/>
          <w:szCs w:val="24"/>
        </w:rPr>
        <w:t>§ 12</w:t>
      </w:r>
    </w:p>
    <w:p w14:paraId="0C734644" w14:textId="77777777" w:rsidR="00F15EDC" w:rsidRPr="007A2E81" w:rsidRDefault="00F15EDC" w:rsidP="00F15EDC">
      <w:pPr>
        <w:pStyle w:val="Tekstpodstawowy"/>
        <w:spacing w:line="240" w:lineRule="auto"/>
        <w:jc w:val="center"/>
        <w:rPr>
          <w:bCs/>
          <w:i/>
          <w:iCs/>
        </w:rPr>
      </w:pPr>
      <w:r w:rsidRPr="007A2E81">
        <w:rPr>
          <w:bCs/>
          <w:i/>
          <w:iCs/>
        </w:rPr>
        <w:t>Postanowienia końcowe</w:t>
      </w:r>
    </w:p>
    <w:p w14:paraId="3D5B4584" w14:textId="77777777" w:rsidR="00F15EDC" w:rsidRPr="007A2E81" w:rsidRDefault="00F15EDC" w:rsidP="001D2C91">
      <w:pPr>
        <w:pStyle w:val="Akapitzlist"/>
        <w:numPr>
          <w:ilvl w:val="0"/>
          <w:numId w:val="3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Z tytułu wykonywania niniejszej Umowy Procesorowi nie przysługuje dodatkowe wynagrodzenie.</w:t>
      </w:r>
    </w:p>
    <w:p w14:paraId="7186B63C" w14:textId="77777777" w:rsidR="00F15EDC" w:rsidRPr="007A2E81" w:rsidRDefault="00F15EDC" w:rsidP="001D2C91">
      <w:pPr>
        <w:pStyle w:val="Akapitzlist"/>
        <w:numPr>
          <w:ilvl w:val="0"/>
          <w:numId w:val="3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Wszelkie zmiany dotyczące niniejszej Umowy powinny być dokonywane w formie pisemnej pod rygorem nieważności.</w:t>
      </w:r>
    </w:p>
    <w:p w14:paraId="580A2178" w14:textId="77777777" w:rsidR="00F15EDC" w:rsidRPr="007A2E81" w:rsidRDefault="00F15EDC" w:rsidP="001D2C91">
      <w:pPr>
        <w:pStyle w:val="Akapitzlist"/>
        <w:numPr>
          <w:ilvl w:val="0"/>
          <w:numId w:val="3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sz w:val="24"/>
          <w:szCs w:val="24"/>
        </w:rPr>
        <w:t>W sprawach nieuregulowanych niniejszą Umową zastosowanie będą miały przepisy Ustawy, przepisy wykonawcze do Ustawy, w tym Rozporządzenia, Rozporządzenia o ochronie danych osobowych oraz Kodeks cywilny.</w:t>
      </w:r>
    </w:p>
    <w:p w14:paraId="17B2D43C" w14:textId="4CB18276" w:rsidR="00F15EDC" w:rsidRPr="007A2E81" w:rsidRDefault="00F15EDC" w:rsidP="00385BD4">
      <w:pPr>
        <w:pStyle w:val="Akapitzlist"/>
        <w:numPr>
          <w:ilvl w:val="0"/>
          <w:numId w:val="34"/>
        </w:numPr>
        <w:autoSpaceDE w:val="0"/>
        <w:autoSpaceDN w:val="0"/>
        <w:adjustRightInd w:val="0"/>
        <w:spacing w:after="0" w:line="240" w:lineRule="auto"/>
        <w:ind w:left="0" w:firstLine="0"/>
        <w:jc w:val="both"/>
        <w:rPr>
          <w:rFonts w:ascii="Times New Roman" w:hAnsi="Times New Roman" w:cs="Times New Roman"/>
          <w:sz w:val="24"/>
          <w:szCs w:val="24"/>
        </w:rPr>
      </w:pPr>
      <w:r w:rsidRPr="007A2E81">
        <w:rPr>
          <w:rFonts w:ascii="Times New Roman" w:hAnsi="Times New Roman" w:cs="Times New Roman"/>
          <w:b/>
          <w:sz w:val="24"/>
          <w:szCs w:val="24"/>
        </w:rPr>
        <w:t>Tryb i zasady przekazywania danych</w:t>
      </w:r>
      <w:r w:rsidRPr="007A2E81">
        <w:rPr>
          <w:b/>
        </w:rPr>
        <w:t xml:space="preserve">. </w:t>
      </w:r>
      <w:r w:rsidRPr="007A2E81">
        <w:rPr>
          <w:rFonts w:ascii="Times New Roman" w:hAnsi="Times New Roman" w:cs="Times New Roman"/>
          <w:sz w:val="24"/>
          <w:szCs w:val="24"/>
        </w:rPr>
        <w:t>Dane przekazywane do Procesora w ramach realizacji umowy na usługę pod nazwą „Utworzenie i prowadzenie stacjonarnego Punktu Selektywnego Zbierania Odpadów Komunalnych dostępnego dla mieszkańców na terenie Miasta Mława” Nr GKM.272.</w:t>
      </w:r>
      <w:r w:rsidR="00701765" w:rsidRPr="007A2E81">
        <w:rPr>
          <w:rFonts w:ascii="Times New Roman" w:hAnsi="Times New Roman" w:cs="Times New Roman"/>
          <w:sz w:val="24"/>
          <w:szCs w:val="24"/>
        </w:rPr>
        <w:t>36</w:t>
      </w:r>
      <w:r w:rsidRPr="007A2E81">
        <w:rPr>
          <w:rFonts w:ascii="Times New Roman" w:hAnsi="Times New Roman" w:cs="Times New Roman"/>
          <w:sz w:val="24"/>
          <w:szCs w:val="24"/>
        </w:rPr>
        <w:t>.202</w:t>
      </w:r>
      <w:r w:rsidR="00701765" w:rsidRPr="007A2E81">
        <w:rPr>
          <w:rFonts w:ascii="Times New Roman" w:hAnsi="Times New Roman" w:cs="Times New Roman"/>
          <w:sz w:val="24"/>
          <w:szCs w:val="24"/>
        </w:rPr>
        <w:t>6</w:t>
      </w:r>
      <w:r w:rsidRPr="007A2E81">
        <w:rPr>
          <w:rFonts w:ascii="Times New Roman" w:hAnsi="Times New Roman" w:cs="Times New Roman"/>
          <w:sz w:val="24"/>
          <w:szCs w:val="24"/>
        </w:rPr>
        <w:t xml:space="preserve"> z dnia …….. r. , będą przesyłane korespondencją elektroniczną w pliku zabezpieczonym hasłem. Hasło będzie przekazywane odrębnie.</w:t>
      </w:r>
    </w:p>
    <w:p w14:paraId="6A4BC1D8" w14:textId="383B824F" w:rsidR="00385BD4" w:rsidRPr="007A2E81" w:rsidRDefault="00385BD4" w:rsidP="00385BD4">
      <w:pPr>
        <w:widowControl w:val="0"/>
        <w:numPr>
          <w:ilvl w:val="0"/>
          <w:numId w:val="34"/>
        </w:numPr>
        <w:shd w:val="clear" w:color="auto" w:fill="FFFFFF"/>
        <w:tabs>
          <w:tab w:val="left" w:pos="284"/>
        </w:tabs>
        <w:autoSpaceDE w:val="0"/>
        <w:spacing w:after="0" w:line="240" w:lineRule="auto"/>
        <w:ind w:left="0" w:firstLine="0"/>
        <w:jc w:val="both"/>
        <w:rPr>
          <w:rFonts w:ascii="Times New Roman" w:hAnsi="Times New Roman"/>
          <w:spacing w:val="3"/>
          <w:sz w:val="24"/>
          <w:szCs w:val="24"/>
        </w:rPr>
      </w:pPr>
      <w:r w:rsidRPr="007A2E81">
        <w:rPr>
          <w:rFonts w:ascii="Times New Roman" w:hAnsi="Times New Roman"/>
          <w:sz w:val="24"/>
          <w:szCs w:val="24"/>
        </w:rPr>
        <w:t xml:space="preserve">Umowa została sporządzona w formie elektronicznej i zawarta z chwilą złożenia ostatniego z podpisów elektronicznych – </w:t>
      </w:r>
      <w:r w:rsidRPr="007A2E81">
        <w:rPr>
          <w:rFonts w:ascii="Times New Roman" w:hAnsi="Times New Roman"/>
          <w:b/>
          <w:bCs/>
          <w:sz w:val="24"/>
          <w:szCs w:val="24"/>
        </w:rPr>
        <w:t xml:space="preserve">kwalifikowanych </w:t>
      </w:r>
      <w:r w:rsidRPr="007A2E81">
        <w:rPr>
          <w:rFonts w:ascii="Times New Roman" w:hAnsi="Times New Roman"/>
          <w:sz w:val="24"/>
          <w:szCs w:val="24"/>
        </w:rPr>
        <w:t>(ze wskazaniem znacznika czasu), osób reprezentujących Zamawiającego i Wykonawcę.</w:t>
      </w:r>
    </w:p>
    <w:p w14:paraId="7902A666" w14:textId="77777777" w:rsidR="00F15EDC" w:rsidRPr="007A2E81" w:rsidRDefault="00F15EDC" w:rsidP="00F15EDC">
      <w:pPr>
        <w:spacing w:after="0" w:line="240" w:lineRule="auto"/>
        <w:jc w:val="both"/>
        <w:rPr>
          <w:rFonts w:ascii="Times New Roman" w:hAnsi="Times New Roman" w:cs="Times New Roman"/>
          <w:b/>
          <w:sz w:val="24"/>
          <w:szCs w:val="24"/>
        </w:rPr>
      </w:pPr>
    </w:p>
    <w:p w14:paraId="75B694A2" w14:textId="77777777" w:rsidR="00F15EDC" w:rsidRPr="007A2E81" w:rsidRDefault="00F15EDC" w:rsidP="00F15EDC">
      <w:pPr>
        <w:spacing w:after="0" w:line="240" w:lineRule="auto"/>
        <w:jc w:val="both"/>
        <w:rPr>
          <w:rFonts w:ascii="Times New Roman" w:hAnsi="Times New Roman" w:cs="Times New Roman"/>
          <w:b/>
          <w:sz w:val="24"/>
          <w:szCs w:val="24"/>
        </w:rPr>
      </w:pPr>
    </w:p>
    <w:p w14:paraId="7870F52C" w14:textId="77777777" w:rsidR="00F15EDC" w:rsidRPr="007A2E81" w:rsidRDefault="00F15EDC" w:rsidP="00F15EDC">
      <w:pPr>
        <w:spacing w:after="0" w:line="240" w:lineRule="auto"/>
        <w:jc w:val="both"/>
        <w:rPr>
          <w:rFonts w:ascii="Times New Roman" w:hAnsi="Times New Roman" w:cs="Times New Roman"/>
          <w:b/>
          <w:sz w:val="24"/>
          <w:szCs w:val="24"/>
        </w:rPr>
      </w:pPr>
    </w:p>
    <w:p w14:paraId="207A8F99" w14:textId="77777777" w:rsidR="00F15EDC" w:rsidRPr="007A2E81" w:rsidRDefault="00F15EDC" w:rsidP="00F15EDC">
      <w:pPr>
        <w:spacing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ADMINISTRATOR DANYCH:</w:t>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r>
      <w:r w:rsidRPr="007A2E81">
        <w:rPr>
          <w:rFonts w:ascii="Times New Roman" w:hAnsi="Times New Roman" w:cs="Times New Roman"/>
          <w:b/>
          <w:sz w:val="24"/>
          <w:szCs w:val="24"/>
        </w:rPr>
        <w:tab/>
        <w:t>PROCESOR:</w:t>
      </w:r>
    </w:p>
    <w:p w14:paraId="73EC2607" w14:textId="77777777" w:rsidR="00F15EDC" w:rsidRPr="007A2E81" w:rsidRDefault="00F15EDC">
      <w:pPr>
        <w:rPr>
          <w:rFonts w:ascii="Times New Roman" w:eastAsia="Times New Roman" w:hAnsi="Times New Roman" w:cs="Times New Roman"/>
          <w:sz w:val="24"/>
          <w:szCs w:val="24"/>
          <w:lang w:eastAsia="ar-SA"/>
        </w:rPr>
      </w:pPr>
    </w:p>
    <w:p w14:paraId="5353D117" w14:textId="718BCB23" w:rsidR="00997A8A" w:rsidRPr="007A2E81" w:rsidRDefault="00997A8A">
      <w:pPr>
        <w:rPr>
          <w:rFonts w:ascii="Times New Roman" w:hAnsi="Times New Roman" w:cs="Times New Roman"/>
          <w:sz w:val="24"/>
          <w:szCs w:val="24"/>
        </w:rPr>
      </w:pPr>
      <w:r w:rsidRPr="007A2E81">
        <w:rPr>
          <w:rFonts w:ascii="Times New Roman" w:hAnsi="Times New Roman" w:cs="Times New Roman"/>
          <w:sz w:val="24"/>
          <w:szCs w:val="24"/>
        </w:rPr>
        <w:br w:type="page"/>
      </w:r>
    </w:p>
    <w:p w14:paraId="51893932" w14:textId="77777777" w:rsidR="00F15EDC" w:rsidRPr="007A2E81" w:rsidRDefault="00F15EDC" w:rsidP="00F15EDC">
      <w:pPr>
        <w:pStyle w:val="Standard"/>
        <w:tabs>
          <w:tab w:val="left" w:pos="5954"/>
          <w:tab w:val="left" w:pos="6663"/>
        </w:tabs>
        <w:spacing w:before="100" w:after="100"/>
        <w:ind w:right="-283"/>
        <w:jc w:val="both"/>
        <w:rPr>
          <w:b/>
          <w:bCs/>
          <w:i/>
          <w:iCs/>
        </w:rPr>
      </w:pPr>
      <w:r w:rsidRPr="007A2E81">
        <w:rPr>
          <w:b/>
          <w:bCs/>
          <w:i/>
          <w:iCs/>
        </w:rPr>
        <w:lastRenderedPageBreak/>
        <w:tab/>
        <w:t>Załącznik Nr 5 do SWZ</w:t>
      </w:r>
    </w:p>
    <w:p w14:paraId="186404D7" w14:textId="77777777" w:rsidR="00F15EDC" w:rsidRPr="007A2E81" w:rsidRDefault="00F15EDC" w:rsidP="00F15EDC">
      <w:pPr>
        <w:spacing w:after="0" w:line="240" w:lineRule="auto"/>
        <w:rPr>
          <w:rFonts w:ascii="Times New Roman" w:eastAsia="Calibri" w:hAnsi="Times New Roman" w:cs="Times New Roman"/>
          <w:b/>
          <w:sz w:val="20"/>
          <w:szCs w:val="20"/>
        </w:rPr>
      </w:pPr>
      <w:bookmarkStart w:id="104" w:name="_Hlk61956310"/>
      <w:r w:rsidRPr="007A2E81">
        <w:rPr>
          <w:rFonts w:ascii="Times New Roman" w:eastAsia="Calibri" w:hAnsi="Times New Roman" w:cs="Times New Roman"/>
          <w:b/>
          <w:sz w:val="20"/>
          <w:szCs w:val="20"/>
        </w:rPr>
        <w:t>Wykonawca:</w:t>
      </w:r>
      <w:r w:rsidRPr="007A2E81">
        <w:rPr>
          <w:rFonts w:ascii="Times New Roman" w:eastAsia="Calibri" w:hAnsi="Times New Roman" w:cs="Times New Roman"/>
          <w:i/>
          <w:sz w:val="16"/>
          <w:szCs w:val="16"/>
        </w:rPr>
        <w:tab/>
      </w:r>
      <w:r w:rsidRPr="007A2E81">
        <w:rPr>
          <w:rFonts w:ascii="Times New Roman" w:eastAsia="Calibri" w:hAnsi="Times New Roman" w:cs="Times New Roman"/>
          <w:i/>
          <w:sz w:val="16"/>
          <w:szCs w:val="16"/>
        </w:rPr>
        <w:tab/>
      </w:r>
    </w:p>
    <w:p w14:paraId="1EC06994" w14:textId="77777777" w:rsidR="00F15EDC" w:rsidRPr="007A2E81" w:rsidRDefault="00F15EDC" w:rsidP="00F15EDC">
      <w:pPr>
        <w:spacing w:after="0" w:line="240" w:lineRule="auto"/>
        <w:rPr>
          <w:rFonts w:ascii="Times New Roman" w:eastAsia="Calibri" w:hAnsi="Times New Roman" w:cs="Times New Roman"/>
          <w:b/>
          <w:sz w:val="20"/>
          <w:szCs w:val="20"/>
        </w:rPr>
      </w:pPr>
      <w:r w:rsidRPr="007A2E81">
        <w:rPr>
          <w:rFonts w:ascii="Times New Roman" w:eastAsia="Calibri" w:hAnsi="Times New Roman" w:cs="Times New Roman"/>
          <w:sz w:val="20"/>
          <w:szCs w:val="20"/>
        </w:rPr>
        <w:t>………………………………….…………………………………..</w:t>
      </w:r>
    </w:p>
    <w:p w14:paraId="569F1E84" w14:textId="77777777" w:rsidR="00F15EDC" w:rsidRPr="007A2E81" w:rsidRDefault="00F15EDC" w:rsidP="00F15EDC">
      <w:pPr>
        <w:spacing w:after="0" w:line="240" w:lineRule="auto"/>
        <w:rPr>
          <w:rFonts w:ascii="Times New Roman" w:eastAsia="Calibri" w:hAnsi="Times New Roman" w:cs="Times New Roman"/>
          <w:sz w:val="20"/>
          <w:szCs w:val="20"/>
        </w:rPr>
      </w:pPr>
      <w:r w:rsidRPr="007A2E81">
        <w:rPr>
          <w:rFonts w:ascii="Times New Roman" w:eastAsia="Calibri" w:hAnsi="Times New Roman" w:cs="Times New Roman"/>
          <w:i/>
          <w:sz w:val="16"/>
          <w:szCs w:val="16"/>
        </w:rPr>
        <w:t>pełna nazwa/firma</w:t>
      </w:r>
    </w:p>
    <w:p w14:paraId="3162A04B" w14:textId="77777777" w:rsidR="00F15EDC" w:rsidRPr="007A2E81" w:rsidRDefault="00F15EDC" w:rsidP="00F15EDC">
      <w:pPr>
        <w:spacing w:after="0" w:line="240" w:lineRule="auto"/>
        <w:rPr>
          <w:rFonts w:ascii="Times New Roman" w:eastAsia="Calibri" w:hAnsi="Times New Roman" w:cs="Times New Roman"/>
          <w:sz w:val="20"/>
          <w:szCs w:val="20"/>
        </w:rPr>
      </w:pPr>
      <w:r w:rsidRPr="007A2E81">
        <w:rPr>
          <w:rFonts w:ascii="Times New Roman" w:eastAsia="Calibri" w:hAnsi="Times New Roman" w:cs="Times New Roman"/>
          <w:sz w:val="20"/>
          <w:szCs w:val="20"/>
        </w:rPr>
        <w:t>………………………………….…………………………………..</w:t>
      </w:r>
    </w:p>
    <w:p w14:paraId="2FAC3E21" w14:textId="77777777" w:rsidR="00F15EDC" w:rsidRPr="007A2E81" w:rsidRDefault="00F15EDC" w:rsidP="00F15EDC">
      <w:pPr>
        <w:spacing w:after="0" w:line="240" w:lineRule="auto"/>
        <w:rPr>
          <w:rFonts w:ascii="Times New Roman" w:eastAsia="Calibri" w:hAnsi="Times New Roman" w:cs="Times New Roman"/>
          <w:i/>
          <w:sz w:val="16"/>
          <w:szCs w:val="16"/>
        </w:rPr>
      </w:pPr>
      <w:r w:rsidRPr="007A2E81">
        <w:rPr>
          <w:rFonts w:ascii="Times New Roman" w:eastAsia="Calibri" w:hAnsi="Times New Roman" w:cs="Times New Roman"/>
          <w:i/>
          <w:sz w:val="16"/>
          <w:szCs w:val="16"/>
        </w:rPr>
        <w:t>adres</w:t>
      </w:r>
    </w:p>
    <w:p w14:paraId="7DD84C81" w14:textId="77777777" w:rsidR="00F15EDC" w:rsidRPr="007A2E81" w:rsidRDefault="00F15EDC" w:rsidP="00F15EDC">
      <w:pPr>
        <w:spacing w:after="0" w:line="240" w:lineRule="auto"/>
        <w:rPr>
          <w:rFonts w:ascii="Times New Roman" w:eastAsia="Calibri" w:hAnsi="Times New Roman" w:cs="Times New Roman"/>
          <w:sz w:val="20"/>
          <w:szCs w:val="20"/>
        </w:rPr>
      </w:pPr>
      <w:r w:rsidRPr="007A2E81">
        <w:rPr>
          <w:rFonts w:ascii="Times New Roman" w:eastAsia="Calibri" w:hAnsi="Times New Roman" w:cs="Times New Roman"/>
          <w:sz w:val="20"/>
          <w:szCs w:val="20"/>
        </w:rPr>
        <w:t>………………………………….…………………………………..</w:t>
      </w:r>
    </w:p>
    <w:p w14:paraId="74BAF229" w14:textId="77777777" w:rsidR="00F15EDC" w:rsidRPr="007A2E81" w:rsidRDefault="00F15EDC" w:rsidP="00F15EDC">
      <w:pPr>
        <w:spacing w:after="0" w:line="240" w:lineRule="auto"/>
        <w:rPr>
          <w:rFonts w:ascii="Times New Roman" w:eastAsia="Calibri" w:hAnsi="Times New Roman" w:cs="Times New Roman"/>
          <w:sz w:val="20"/>
          <w:szCs w:val="20"/>
          <w:u w:val="single"/>
        </w:rPr>
      </w:pPr>
      <w:r w:rsidRPr="007A2E81">
        <w:rPr>
          <w:rFonts w:ascii="Times New Roman" w:eastAsia="Calibri" w:hAnsi="Times New Roman" w:cs="Times New Roman"/>
          <w:b/>
          <w:sz w:val="20"/>
          <w:szCs w:val="20"/>
        </w:rPr>
        <w:t>reprezentowany przez</w:t>
      </w:r>
      <w:r w:rsidRPr="007A2E81">
        <w:rPr>
          <w:rFonts w:ascii="Times New Roman" w:eastAsia="Calibri" w:hAnsi="Times New Roman" w:cs="Times New Roman"/>
          <w:sz w:val="20"/>
          <w:szCs w:val="20"/>
        </w:rPr>
        <w:t>: ………………………………………………………………………………</w:t>
      </w:r>
    </w:p>
    <w:p w14:paraId="42E9164A" w14:textId="77777777" w:rsidR="00F15EDC" w:rsidRPr="007A2E81" w:rsidRDefault="00F15EDC" w:rsidP="00F15EDC">
      <w:pPr>
        <w:spacing w:after="0" w:line="240" w:lineRule="auto"/>
        <w:rPr>
          <w:rFonts w:ascii="Times New Roman" w:eastAsia="Calibri" w:hAnsi="Times New Roman" w:cs="Times New Roman"/>
          <w:sz w:val="16"/>
          <w:szCs w:val="16"/>
        </w:rPr>
      </w:pPr>
      <w:r w:rsidRPr="007A2E81">
        <w:rPr>
          <w:rFonts w:ascii="Times New Roman" w:eastAsia="Calibri" w:hAnsi="Times New Roman" w:cs="Times New Roman"/>
          <w:i/>
          <w:sz w:val="16"/>
          <w:szCs w:val="16"/>
        </w:rPr>
        <w:t>imię, nazwisko, stanowisko/podstawa do reprezentacji</w:t>
      </w:r>
    </w:p>
    <w:bookmarkEnd w:id="104"/>
    <w:p w14:paraId="0308F76B" w14:textId="77777777" w:rsidR="00F15EDC" w:rsidRPr="007A2E81" w:rsidRDefault="00F15EDC" w:rsidP="00F15EDC">
      <w:pPr>
        <w:shd w:val="clear" w:color="auto" w:fill="BDD6EE"/>
        <w:jc w:val="center"/>
        <w:rPr>
          <w:rFonts w:ascii="Times New Roman" w:eastAsia="Calibri" w:hAnsi="Times New Roman" w:cs="Times New Roman"/>
          <w:b/>
          <w:sz w:val="24"/>
          <w:szCs w:val="24"/>
          <w:u w:val="single"/>
        </w:rPr>
      </w:pPr>
      <w:r w:rsidRPr="007A2E81">
        <w:rPr>
          <w:rFonts w:ascii="Times New Roman" w:eastAsia="Calibri" w:hAnsi="Times New Roman" w:cs="Times New Roman"/>
          <w:b/>
          <w:sz w:val="24"/>
          <w:szCs w:val="24"/>
          <w:u w:val="single"/>
        </w:rPr>
        <w:t>OŚWIADCZENIE WYKONAWCY</w:t>
      </w:r>
    </w:p>
    <w:p w14:paraId="0A0871E1" w14:textId="77777777" w:rsidR="00F15EDC" w:rsidRPr="007A2E81" w:rsidRDefault="00F15EDC" w:rsidP="00F15EDC">
      <w:pPr>
        <w:suppressAutoHyphens/>
        <w:spacing w:after="120"/>
        <w:jc w:val="both"/>
        <w:rPr>
          <w:rFonts w:ascii="Times New Roman" w:eastAsia="Times New Roman" w:hAnsi="Times New Roman" w:cs="Times New Roman"/>
          <w:b/>
          <w:bCs/>
          <w:lang w:eastAsia="ar-SA"/>
        </w:rPr>
      </w:pPr>
      <w:r w:rsidRPr="007A2E81">
        <w:rPr>
          <w:rFonts w:ascii="Times New Roman" w:eastAsia="Calibri" w:hAnsi="Times New Roman" w:cs="Times New Roman"/>
        </w:rPr>
        <w:t xml:space="preserve">składane na podstawie </w:t>
      </w:r>
      <w:r w:rsidRPr="007A2E81">
        <w:rPr>
          <w:rFonts w:ascii="Times New Roman" w:eastAsia="Calibri" w:hAnsi="Times New Roman" w:cs="Times New Roman"/>
          <w:b/>
          <w:bCs/>
        </w:rPr>
        <w:t>art. 125 ust. 1</w:t>
      </w:r>
      <w:r w:rsidRPr="007A2E81">
        <w:rPr>
          <w:rFonts w:ascii="Times New Roman" w:eastAsia="Calibri" w:hAnsi="Times New Roman" w:cs="Times New Roman"/>
        </w:rPr>
        <w:t xml:space="preserve"> ustawy z dnia 11 września 2019 r. Prawo zamówień publicznych (dalej zwana ustawą </w:t>
      </w:r>
      <w:proofErr w:type="spellStart"/>
      <w:r w:rsidRPr="007A2E81">
        <w:rPr>
          <w:rFonts w:ascii="Times New Roman" w:eastAsia="Calibri" w:hAnsi="Times New Roman" w:cs="Times New Roman"/>
        </w:rPr>
        <w:t>Pzp</w:t>
      </w:r>
      <w:proofErr w:type="spellEnd"/>
      <w:r w:rsidRPr="007A2E81">
        <w:rPr>
          <w:rFonts w:ascii="Times New Roman" w:eastAsia="Calibri" w:hAnsi="Times New Roman" w:cs="Times New Roman"/>
        </w:rPr>
        <w:t xml:space="preserve">) w postępowaniu o udzielenie zamówienia pn.: </w:t>
      </w:r>
      <w:r w:rsidRPr="007A2E81">
        <w:rPr>
          <w:rFonts w:ascii="Times New Roman" w:hAnsi="Times New Roman" w:cs="Times New Roman"/>
          <w:b/>
          <w:bCs/>
        </w:rPr>
        <w:t>„Utworzenie i prowadzenie</w:t>
      </w:r>
      <w:r w:rsidRPr="007A2E81">
        <w:rPr>
          <w:b/>
          <w:bCs/>
        </w:rPr>
        <w:t xml:space="preserve"> </w:t>
      </w:r>
      <w:r w:rsidRPr="007A2E81">
        <w:rPr>
          <w:rFonts w:ascii="Times New Roman" w:hAnsi="Times New Roman" w:cs="Times New Roman"/>
          <w:b/>
          <w:bCs/>
        </w:rPr>
        <w:t>stacjonarnego Punktu Selektywnego Zbierania Odpadów Komunalnych dostępnego dla mieszkańców na</w:t>
      </w:r>
      <w:r w:rsidRPr="007A2E81">
        <w:rPr>
          <w:b/>
          <w:bCs/>
        </w:rPr>
        <w:t> </w:t>
      </w:r>
      <w:r w:rsidRPr="007A2E81">
        <w:rPr>
          <w:rFonts w:ascii="Times New Roman" w:hAnsi="Times New Roman" w:cs="Times New Roman"/>
          <w:b/>
          <w:bCs/>
        </w:rPr>
        <w:t>terenie Miasta Mława”</w:t>
      </w:r>
    </w:p>
    <w:p w14:paraId="01058C73" w14:textId="77777777" w:rsidR="00F15EDC" w:rsidRPr="007A2E81" w:rsidRDefault="00F15EDC" w:rsidP="0013711A">
      <w:pPr>
        <w:pStyle w:val="Tekstpodstawowy"/>
        <w:widowControl w:val="0"/>
        <w:suppressAutoHyphens w:val="0"/>
        <w:kinsoku w:val="0"/>
        <w:overflowPunct w:val="0"/>
        <w:autoSpaceDN w:val="0"/>
        <w:adjustRightInd w:val="0"/>
        <w:spacing w:line="240" w:lineRule="auto"/>
        <w:rPr>
          <w:rFonts w:eastAsia="Calibri"/>
          <w:b/>
          <w:bCs/>
          <w:sz w:val="22"/>
          <w:szCs w:val="22"/>
          <w:u w:val="single"/>
          <w:lang w:eastAsia="en-US"/>
        </w:rPr>
      </w:pPr>
      <w:r w:rsidRPr="007A2E81">
        <w:rPr>
          <w:rFonts w:eastAsia="Calibri"/>
          <w:b/>
          <w:bCs/>
          <w:sz w:val="22"/>
          <w:szCs w:val="22"/>
          <w:u w:val="single"/>
          <w:lang w:eastAsia="en-US"/>
        </w:rPr>
        <w:t>OŚWIADCZENIE O NIEPODLEGANIU WYKLUCZENIU</w:t>
      </w:r>
    </w:p>
    <w:p w14:paraId="4CE9DBBA" w14:textId="77777777" w:rsidR="00F15EDC" w:rsidRPr="007A2E81" w:rsidRDefault="00F15EDC" w:rsidP="00F15EDC">
      <w:pPr>
        <w:pStyle w:val="Tekstpodstawowy"/>
        <w:kinsoku w:val="0"/>
        <w:overflowPunct w:val="0"/>
        <w:spacing w:line="240" w:lineRule="auto"/>
        <w:rPr>
          <w:i/>
          <w:iCs/>
          <w:sz w:val="22"/>
          <w:szCs w:val="22"/>
          <w:lang w:eastAsia="pl-PL"/>
        </w:rPr>
      </w:pPr>
      <w:r w:rsidRPr="007A2E81">
        <w:rPr>
          <w:rFonts w:eastAsia="Calibri"/>
          <w:sz w:val="22"/>
          <w:szCs w:val="22"/>
          <w:lang w:eastAsia="en-US"/>
        </w:rPr>
        <w:t xml:space="preserve">Oświadczam, że nie później niż na dzień składania ofert, </w:t>
      </w:r>
      <w:r w:rsidRPr="007A2E81">
        <w:rPr>
          <w:sz w:val="22"/>
          <w:szCs w:val="22"/>
        </w:rPr>
        <w:t>nie podlegam wykluczeniu z postępowania na podstawie</w:t>
      </w:r>
      <w:r w:rsidRPr="007A2E81">
        <w:rPr>
          <w:b/>
          <w:bCs/>
          <w:sz w:val="22"/>
          <w:szCs w:val="22"/>
        </w:rPr>
        <w:t xml:space="preserve"> art. 108 ust. 1 pkt. 1-6 ustawy </w:t>
      </w:r>
      <w:proofErr w:type="spellStart"/>
      <w:r w:rsidRPr="007A2E81">
        <w:rPr>
          <w:b/>
          <w:bCs/>
          <w:sz w:val="22"/>
          <w:szCs w:val="22"/>
        </w:rPr>
        <w:t>Pzp</w:t>
      </w:r>
      <w:proofErr w:type="spellEnd"/>
      <w:r w:rsidRPr="007A2E81">
        <w:rPr>
          <w:b/>
          <w:bCs/>
          <w:sz w:val="22"/>
          <w:szCs w:val="22"/>
        </w:rPr>
        <w:t>, art. 109 ust. 1 pkt 4</w:t>
      </w:r>
      <w:r w:rsidRPr="007A2E81">
        <w:rPr>
          <w:sz w:val="22"/>
          <w:szCs w:val="22"/>
        </w:rPr>
        <w:t xml:space="preserve"> </w:t>
      </w:r>
      <w:r w:rsidRPr="007A2E81">
        <w:rPr>
          <w:b/>
          <w:bCs/>
          <w:sz w:val="22"/>
          <w:szCs w:val="22"/>
        </w:rPr>
        <w:t xml:space="preserve">ustawy </w:t>
      </w:r>
      <w:proofErr w:type="spellStart"/>
      <w:r w:rsidRPr="007A2E81">
        <w:rPr>
          <w:b/>
          <w:bCs/>
          <w:sz w:val="22"/>
          <w:szCs w:val="22"/>
        </w:rPr>
        <w:t>Pzp</w:t>
      </w:r>
      <w:proofErr w:type="spellEnd"/>
      <w:r w:rsidRPr="007A2E81">
        <w:rPr>
          <w:b/>
          <w:bCs/>
          <w:sz w:val="22"/>
          <w:szCs w:val="22"/>
        </w:rPr>
        <w:t xml:space="preserve"> oraz </w:t>
      </w:r>
      <w:r w:rsidRPr="007A2E81">
        <w:rPr>
          <w:b/>
          <w:sz w:val="22"/>
          <w:szCs w:val="22"/>
        </w:rPr>
        <w:t xml:space="preserve">art. 7 ust. 1 pkt 1-3 ustawy z dnia 13 kwietnia 2022 r. </w:t>
      </w:r>
      <w:r w:rsidRPr="007A2E81">
        <w:rPr>
          <w:rStyle w:val="Uwydatnienie"/>
          <w:b/>
          <w:i w:val="0"/>
          <w:iCs w:val="0"/>
          <w:sz w:val="22"/>
          <w:szCs w:val="22"/>
        </w:rPr>
        <w:t>o szczególnych rozwiązaniach w zakresie przeciwdziałania wspieraniu agresji na Ukrainę oraz służących ochronie bezpieczeństwa narodowego</w:t>
      </w:r>
      <w:r w:rsidRPr="007A2E81">
        <w:rPr>
          <w:i/>
          <w:iCs/>
          <w:sz w:val="22"/>
          <w:szCs w:val="22"/>
        </w:rPr>
        <w:t>.</w:t>
      </w:r>
    </w:p>
    <w:p w14:paraId="429F55DA" w14:textId="77777777" w:rsidR="00F15EDC" w:rsidRPr="007A2E81" w:rsidRDefault="00F15EDC" w:rsidP="00F15EDC">
      <w:pPr>
        <w:shd w:val="clear" w:color="auto" w:fill="FFFFFF"/>
        <w:spacing w:after="0" w:line="240" w:lineRule="auto"/>
        <w:jc w:val="both"/>
        <w:rPr>
          <w:rFonts w:ascii="Times New Roman" w:hAnsi="Times New Roman" w:cs="Times New Roman"/>
        </w:rPr>
      </w:pPr>
      <w:r w:rsidRPr="007A2E81">
        <w:rPr>
          <w:rFonts w:ascii="Times New Roman" w:hAnsi="Times New Roman" w:cs="Times New Roman"/>
        </w:rPr>
        <w:t xml:space="preserve">Wskazuję, że dokumenty na potwierdzenie, że nie podlegam wykluczeniu na podstawie </w:t>
      </w:r>
      <w:r w:rsidRPr="007A2E81">
        <w:rPr>
          <w:rFonts w:ascii="Times New Roman" w:hAnsi="Times New Roman" w:cs="Times New Roman"/>
          <w:b/>
          <w:bCs/>
        </w:rPr>
        <w:t>art. 109 ust. 1 pkt 4</w:t>
      </w:r>
      <w:r w:rsidRPr="007A2E81">
        <w:rPr>
          <w:rFonts w:ascii="Times New Roman" w:hAnsi="Times New Roman" w:cs="Times New Roman"/>
        </w:rPr>
        <w:t xml:space="preserve"> </w:t>
      </w:r>
      <w:r w:rsidRPr="007A2E81">
        <w:rPr>
          <w:rFonts w:ascii="Times New Roman" w:hAnsi="Times New Roman" w:cs="Times New Roman"/>
          <w:b/>
          <w:bCs/>
        </w:rPr>
        <w:t xml:space="preserve">ustawy </w:t>
      </w:r>
      <w:proofErr w:type="spellStart"/>
      <w:r w:rsidRPr="007A2E81">
        <w:rPr>
          <w:rFonts w:ascii="Times New Roman" w:hAnsi="Times New Roman" w:cs="Times New Roman"/>
          <w:b/>
          <w:bCs/>
        </w:rPr>
        <w:t>Pzp</w:t>
      </w:r>
      <w:proofErr w:type="spellEnd"/>
      <w:r w:rsidRPr="007A2E81">
        <w:rPr>
          <w:rFonts w:ascii="Times New Roman" w:hAnsi="Times New Roman" w:cs="Times New Roman"/>
          <w:b/>
          <w:bCs/>
        </w:rPr>
        <w:t>,</w:t>
      </w:r>
      <w:r w:rsidRPr="007A2E81">
        <w:rPr>
          <w:rFonts w:ascii="Times New Roman" w:hAnsi="Times New Roman" w:cs="Times New Roman"/>
        </w:rPr>
        <w:t xml:space="preserve"> Zamawiający może uzyskać z bezpłatnych i ogólnodostępnych baz danych za pomocą następujących danych umożliwiających dostęp do tych dokumentów</w:t>
      </w:r>
      <w:r w:rsidRPr="007A2E81">
        <w:rPr>
          <w:rFonts w:ascii="Times New Roman" w:hAnsi="Times New Roman" w:cs="Times New Roman"/>
          <w:vertAlign w:val="superscript"/>
        </w:rPr>
        <w:t>*)</w:t>
      </w:r>
      <w:r w:rsidRPr="007A2E81">
        <w:rPr>
          <w:rFonts w:ascii="Times New Roman" w:hAnsi="Times New Roman" w:cs="Times New Roman"/>
        </w:rPr>
        <w:t>:</w:t>
      </w:r>
    </w:p>
    <w:p w14:paraId="75AD5E17" w14:textId="77777777" w:rsidR="00F15EDC" w:rsidRPr="007A2E81" w:rsidRDefault="00F15EDC" w:rsidP="00F15EDC">
      <w:pPr>
        <w:shd w:val="clear" w:color="auto" w:fill="FFFFFF"/>
        <w:spacing w:after="0" w:line="240" w:lineRule="auto"/>
        <w:jc w:val="both"/>
        <w:rPr>
          <w:rFonts w:ascii="Times New Roman" w:hAnsi="Times New Roman" w:cs="Times New Roman"/>
        </w:rPr>
      </w:pPr>
      <w:r w:rsidRPr="007A2E81">
        <w:rPr>
          <w:rFonts w:ascii="Times New Roman" w:hAnsi="Times New Roman" w:cs="Times New Roman"/>
        </w:rPr>
        <w:t>…………………………………………………………………………………………………………………………………………………………………….…</w:t>
      </w:r>
    </w:p>
    <w:p w14:paraId="16FF86A7" w14:textId="77777777" w:rsidR="00F15EDC" w:rsidRPr="007A2E81" w:rsidRDefault="00F15EDC" w:rsidP="00F15EDC">
      <w:pPr>
        <w:spacing w:after="0" w:line="240" w:lineRule="auto"/>
        <w:jc w:val="both"/>
        <w:rPr>
          <w:rFonts w:ascii="Times New Roman" w:hAnsi="Times New Roman" w:cs="Times New Roman"/>
          <w:b/>
          <w:bCs/>
        </w:rPr>
      </w:pPr>
      <w:r w:rsidRPr="007A2E81">
        <w:rPr>
          <w:rFonts w:ascii="Times New Roman" w:hAnsi="Times New Roman" w:cs="Times New Roman"/>
          <w:vertAlign w:val="superscript"/>
        </w:rPr>
        <w:t xml:space="preserve">*) </w:t>
      </w:r>
      <w:r w:rsidRPr="007A2E81">
        <w:rPr>
          <w:rFonts w:ascii="Times New Roman" w:hAnsi="Times New Roman" w:cs="Times New Roman"/>
          <w:b/>
          <w:bCs/>
          <w:i/>
        </w:rPr>
        <w:t xml:space="preserve">należy wskazać właściwe dane (np. nr KRS, NIP, REGON lub inne dane) </w:t>
      </w:r>
    </w:p>
    <w:p w14:paraId="63DD7687" w14:textId="77777777" w:rsidR="00F15EDC" w:rsidRPr="007A2E81" w:rsidRDefault="00F15EDC" w:rsidP="00F15EDC">
      <w:pPr>
        <w:suppressAutoHyphens/>
        <w:spacing w:after="0" w:line="240" w:lineRule="auto"/>
        <w:jc w:val="both"/>
        <w:rPr>
          <w:rFonts w:ascii="Times New Roman" w:eastAsia="Calibri" w:hAnsi="Times New Roman" w:cs="Times New Roman"/>
          <w:i/>
          <w:lang w:eastAsia="ar-SA"/>
        </w:rPr>
      </w:pPr>
      <w:r w:rsidRPr="007A2E81">
        <w:rPr>
          <w:rFonts w:ascii="Times New Roman" w:eastAsia="Calibri" w:hAnsi="Times New Roman" w:cs="Times New Roman"/>
          <w:i/>
          <w:lang w:eastAsia="ar-SA"/>
        </w:rPr>
        <w:t xml:space="preserve">W przypadku gdy w stosunku do Wykonawcy zachodzi którakolwiek z okoliczności określonych w art. 108 ust. 1 pkt 1, 2 i 5 lub art. 109 ust. 1 pkt 4 ustawy </w:t>
      </w:r>
      <w:proofErr w:type="spellStart"/>
      <w:r w:rsidRPr="007A2E81">
        <w:rPr>
          <w:rFonts w:ascii="Times New Roman" w:eastAsia="Calibri" w:hAnsi="Times New Roman" w:cs="Times New Roman"/>
          <w:i/>
          <w:lang w:eastAsia="ar-SA"/>
        </w:rPr>
        <w:t>Pzp</w:t>
      </w:r>
      <w:proofErr w:type="spellEnd"/>
      <w:r w:rsidRPr="007A2E81">
        <w:rPr>
          <w:rFonts w:ascii="Times New Roman" w:eastAsia="Calibri" w:hAnsi="Times New Roman" w:cs="Times New Roman"/>
          <w:iCs/>
          <w:lang w:eastAsia="ar-SA"/>
        </w:rPr>
        <w:t xml:space="preserve">, </w:t>
      </w:r>
      <w:r w:rsidRPr="007A2E81">
        <w:rPr>
          <w:rFonts w:ascii="Times New Roman" w:hAnsi="Times New Roman" w:cs="Times New Roman"/>
          <w:iCs/>
        </w:rPr>
        <w:t xml:space="preserve">art. 7 ust. 1 pkt 1-3 ustawy z dnia 13 kwietnia 2022 r. </w:t>
      </w:r>
      <w:r w:rsidRPr="007A2E81">
        <w:rPr>
          <w:rStyle w:val="Uwydatnienie"/>
          <w:rFonts w:ascii="Times New Roman" w:hAnsi="Times New Roman" w:cs="Times New Roman"/>
          <w:iCs w:val="0"/>
        </w:rPr>
        <w:t>o szczególnych rozwiązaniach w zakresie przeciwdziałania wspieraniu agresji na Ukrainę oraz służących ochronie bezpieczeństwa narodowego,</w:t>
      </w:r>
      <w:r w:rsidRPr="007A2E81">
        <w:rPr>
          <w:rFonts w:ascii="Times New Roman" w:eastAsia="Calibri" w:hAnsi="Times New Roman" w:cs="Times New Roman"/>
          <w:i/>
          <w:lang w:eastAsia="ar-SA"/>
        </w:rPr>
        <w:t xml:space="preserve"> skutkująca wykluczeniem z postępowania to Wykonawca zobowiązany jest wskazać w niniejszym oświadczeniu (poniżej) tę okoliczność i udowodnić Zamawiającemu, że spełnił łącznie przesłanki określone w art.110 ust. 2 ustawy </w:t>
      </w:r>
      <w:proofErr w:type="spellStart"/>
      <w:r w:rsidRPr="007A2E81">
        <w:rPr>
          <w:rFonts w:ascii="Times New Roman" w:eastAsia="Calibri" w:hAnsi="Times New Roman" w:cs="Times New Roman"/>
          <w:i/>
          <w:lang w:eastAsia="ar-SA"/>
        </w:rPr>
        <w:t>Pzp</w:t>
      </w:r>
      <w:proofErr w:type="spellEnd"/>
      <w:r w:rsidRPr="007A2E81">
        <w:rPr>
          <w:rFonts w:ascii="Times New Roman" w:eastAsia="Calibri" w:hAnsi="Times New Roman" w:cs="Times New Roman"/>
          <w:i/>
          <w:lang w:eastAsia="ar-SA"/>
        </w:rPr>
        <w:t xml:space="preserve">. </w:t>
      </w:r>
    </w:p>
    <w:p w14:paraId="42190C48" w14:textId="77777777" w:rsidR="00F15EDC" w:rsidRPr="007A2E81" w:rsidRDefault="00F15EDC" w:rsidP="00F15EDC">
      <w:pPr>
        <w:pStyle w:val="Tekstpodstawowy"/>
        <w:kinsoku w:val="0"/>
        <w:overflowPunct w:val="0"/>
        <w:spacing w:line="240" w:lineRule="auto"/>
        <w:rPr>
          <w:sz w:val="22"/>
          <w:szCs w:val="22"/>
          <w:lang w:eastAsia="pl-PL"/>
        </w:rPr>
      </w:pPr>
      <w:r w:rsidRPr="007A2E81">
        <w:rPr>
          <w:sz w:val="22"/>
          <w:szCs w:val="22"/>
        </w:rPr>
        <w:t>…………………………………………………………………………………………………</w:t>
      </w:r>
    </w:p>
    <w:p w14:paraId="55F90DEE" w14:textId="77777777" w:rsidR="00F15EDC" w:rsidRPr="007A2E81" w:rsidRDefault="00F15EDC" w:rsidP="00F15EDC">
      <w:pPr>
        <w:pStyle w:val="Tekstpodstawowy"/>
        <w:kinsoku w:val="0"/>
        <w:overflowPunct w:val="0"/>
        <w:spacing w:line="240" w:lineRule="auto"/>
        <w:rPr>
          <w:b/>
          <w:bCs/>
          <w:sz w:val="22"/>
          <w:szCs w:val="22"/>
          <w:u w:val="single"/>
        </w:rPr>
      </w:pPr>
      <w:r w:rsidRPr="007A2E81">
        <w:rPr>
          <w:b/>
          <w:bCs/>
          <w:sz w:val="22"/>
          <w:szCs w:val="22"/>
          <w:u w:val="single"/>
        </w:rPr>
        <w:t>OŚWIADCZENIE O SPEŁNIANIU WARUNKÓW UDZIAŁU W POSTĘPOWANIU</w:t>
      </w:r>
    </w:p>
    <w:p w14:paraId="4E985341" w14:textId="77777777" w:rsidR="00F15EDC" w:rsidRPr="007A2E81" w:rsidRDefault="00F15EDC" w:rsidP="00F15EDC">
      <w:pPr>
        <w:spacing w:after="0" w:line="240" w:lineRule="auto"/>
        <w:jc w:val="both"/>
        <w:rPr>
          <w:rFonts w:ascii="Times New Roman" w:hAnsi="Times New Roman" w:cs="Times New Roman"/>
        </w:rPr>
      </w:pPr>
      <w:r w:rsidRPr="007A2E81">
        <w:rPr>
          <w:rFonts w:ascii="Times New Roman" w:hAnsi="Times New Roman" w:cs="Times New Roman"/>
        </w:rPr>
        <w:t>Oświadczam, że nie później niż na dzień składania ofert, spełniam warunki udziału w postępowaniu określone przez Zamawiającego w Specyfikacji Warunków Zamówienia (SWZ).</w:t>
      </w:r>
    </w:p>
    <w:p w14:paraId="44BEBEC1" w14:textId="77777777" w:rsidR="00F15EDC" w:rsidRPr="007A2E81" w:rsidRDefault="00F15EDC" w:rsidP="0013711A">
      <w:pPr>
        <w:pStyle w:val="Tekstpodstawowy"/>
        <w:widowControl w:val="0"/>
        <w:suppressAutoHyphens w:val="0"/>
        <w:kinsoku w:val="0"/>
        <w:overflowPunct w:val="0"/>
        <w:autoSpaceDN w:val="0"/>
        <w:adjustRightInd w:val="0"/>
        <w:spacing w:line="240" w:lineRule="auto"/>
        <w:rPr>
          <w:b/>
          <w:bCs/>
          <w:sz w:val="22"/>
          <w:szCs w:val="22"/>
          <w:u w:val="single"/>
        </w:rPr>
      </w:pPr>
      <w:r w:rsidRPr="007A2E81">
        <w:rPr>
          <w:b/>
          <w:bCs/>
          <w:sz w:val="22"/>
          <w:szCs w:val="22"/>
          <w:u w:val="single"/>
        </w:rPr>
        <w:t>OŚWIADCZENIE O PODMIOTACH UDOSTĘPNIAJĄCYCH ZASOBY</w:t>
      </w:r>
    </w:p>
    <w:p w14:paraId="64A8B94B" w14:textId="77777777" w:rsidR="00F15EDC" w:rsidRPr="007A2E81" w:rsidRDefault="00F15EDC" w:rsidP="00F15EDC">
      <w:pPr>
        <w:pStyle w:val="Tekstpodstawowy"/>
        <w:kinsoku w:val="0"/>
        <w:overflowPunct w:val="0"/>
        <w:spacing w:line="240" w:lineRule="auto"/>
        <w:rPr>
          <w:sz w:val="22"/>
          <w:szCs w:val="22"/>
        </w:rPr>
      </w:pPr>
      <w:r w:rsidRPr="007A2E81">
        <w:rPr>
          <w:sz w:val="22"/>
          <w:szCs w:val="22"/>
        </w:rPr>
        <w:t xml:space="preserve">Oświadczam, że w celu wykazania spełniania warunków udziału w postępowaniu określonych przez Zamawiającego w SWZ polegam na zasobach następujących podmiotów, tj.: </w:t>
      </w:r>
    </w:p>
    <w:p w14:paraId="37D96184" w14:textId="77777777" w:rsidR="00F15EDC" w:rsidRPr="007A2E81" w:rsidRDefault="00F15EDC" w:rsidP="00F15EDC">
      <w:pPr>
        <w:pStyle w:val="Tekstpodstawowy"/>
        <w:kinsoku w:val="0"/>
        <w:overflowPunct w:val="0"/>
        <w:spacing w:line="240" w:lineRule="auto"/>
        <w:rPr>
          <w:sz w:val="22"/>
          <w:szCs w:val="22"/>
        </w:rPr>
      </w:pPr>
      <w:r w:rsidRPr="007A2E81">
        <w:rPr>
          <w:sz w:val="22"/>
          <w:szCs w:val="22"/>
        </w:rPr>
        <w:t>…………………………………………………………………….……………………………</w:t>
      </w:r>
    </w:p>
    <w:p w14:paraId="297ED4AE" w14:textId="77777777" w:rsidR="00F15EDC" w:rsidRPr="007A2E81" w:rsidRDefault="00F15EDC" w:rsidP="00F15EDC">
      <w:pPr>
        <w:pStyle w:val="Tekstpodstawowy"/>
        <w:tabs>
          <w:tab w:val="left" w:pos="9635"/>
        </w:tabs>
        <w:kinsoku w:val="0"/>
        <w:overflowPunct w:val="0"/>
        <w:spacing w:line="240" w:lineRule="auto"/>
        <w:rPr>
          <w:b/>
          <w:bCs/>
          <w:i/>
          <w:iCs/>
          <w:sz w:val="22"/>
          <w:szCs w:val="22"/>
        </w:rPr>
      </w:pPr>
      <w:r w:rsidRPr="007A2E81">
        <w:rPr>
          <w:b/>
          <w:bCs/>
          <w:i/>
          <w:iCs/>
          <w:sz w:val="22"/>
          <w:szCs w:val="22"/>
        </w:rPr>
        <w:t>(podać pełną nazwę/firmę oraz adres)</w:t>
      </w:r>
    </w:p>
    <w:p w14:paraId="3A83A966" w14:textId="77777777" w:rsidR="0013711A" w:rsidRPr="007A2E81" w:rsidRDefault="0013711A" w:rsidP="0013711A">
      <w:pPr>
        <w:pStyle w:val="Tekstpodstawowy"/>
        <w:widowControl w:val="0"/>
        <w:suppressAutoHyphens w:val="0"/>
        <w:kinsoku w:val="0"/>
        <w:overflowPunct w:val="0"/>
        <w:autoSpaceDN w:val="0"/>
        <w:adjustRightInd w:val="0"/>
        <w:spacing w:line="240" w:lineRule="auto"/>
        <w:rPr>
          <w:b/>
          <w:bCs/>
          <w:sz w:val="20"/>
          <w:szCs w:val="20"/>
          <w:u w:val="single"/>
        </w:rPr>
      </w:pPr>
      <w:r w:rsidRPr="007A2E81">
        <w:rPr>
          <w:b/>
          <w:bCs/>
          <w:sz w:val="20"/>
          <w:szCs w:val="20"/>
          <w:u w:val="single"/>
        </w:rPr>
        <w:t>OŚWIADCZENIE DOTYCZĄCE CERTYFIKACJI:</w:t>
      </w:r>
    </w:p>
    <w:p w14:paraId="68067EAD"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 xml:space="preserve">Oświadczam, że w niniejszym postępowaniu, </w:t>
      </w:r>
      <w:r w:rsidRPr="007A2E81">
        <w:rPr>
          <w:b/>
          <w:bCs/>
          <w:sz w:val="20"/>
          <w:szCs w:val="20"/>
        </w:rPr>
        <w:t>będę / nie będę</w:t>
      </w:r>
      <w:r w:rsidRPr="007A2E81">
        <w:rPr>
          <w:sz w:val="20"/>
          <w:szCs w:val="20"/>
          <w:vertAlign w:val="superscript"/>
        </w:rPr>
        <w:t>*</w:t>
      </w:r>
      <w:r w:rsidRPr="007A2E81">
        <w:rPr>
          <w:sz w:val="20"/>
          <w:szCs w:val="20"/>
        </w:rPr>
        <w:t xml:space="preserve"> posługiwał się certyfikatem, potwierdzającym udzielenie certyfikacji w zakresie podstaw wykluczenia i spełniania warunków udziału w postępowaniu. </w:t>
      </w:r>
    </w:p>
    <w:p w14:paraId="5C369DC5"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Informacje dotyczące certyfikatu:</w:t>
      </w:r>
    </w:p>
    <w:p w14:paraId="364F7020"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numer i oznaczenie tego certyfikatu: …………………………………………</w:t>
      </w:r>
    </w:p>
    <w:p w14:paraId="208D4223"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nazwę podmiotu certyfikującego, który wydał ten certyfikat: ……………………………….</w:t>
      </w:r>
    </w:p>
    <w:p w14:paraId="662EE944"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okres ważności certyfikacji: …………………………………………….</w:t>
      </w:r>
    </w:p>
    <w:p w14:paraId="30B7CA85"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zakres w jakim certyfikat ma potwierdzać brak podstaw wykluczenia albo spełnianie warunków udziału w postępowaniu ……………………………………………………………………………………………</w:t>
      </w:r>
    </w:p>
    <w:p w14:paraId="01B1D4E2" w14:textId="77777777" w:rsidR="00F15EDC" w:rsidRPr="007A2E81" w:rsidRDefault="00F15EDC" w:rsidP="0013711A">
      <w:pPr>
        <w:pStyle w:val="Tekstpodstawowy"/>
        <w:widowControl w:val="0"/>
        <w:suppressAutoHyphens w:val="0"/>
        <w:kinsoku w:val="0"/>
        <w:overflowPunct w:val="0"/>
        <w:autoSpaceDN w:val="0"/>
        <w:adjustRightInd w:val="0"/>
        <w:spacing w:line="240" w:lineRule="auto"/>
        <w:rPr>
          <w:b/>
          <w:bCs/>
          <w:sz w:val="22"/>
          <w:szCs w:val="22"/>
          <w:u w:val="single"/>
        </w:rPr>
      </w:pPr>
      <w:r w:rsidRPr="007A2E81">
        <w:rPr>
          <w:b/>
          <w:bCs/>
          <w:sz w:val="22"/>
          <w:szCs w:val="22"/>
          <w:u w:val="single"/>
        </w:rPr>
        <w:t>OŚWIADCZENIE DOTYCZĄCE PODANYCH INFORMACJI:</w:t>
      </w:r>
    </w:p>
    <w:p w14:paraId="1E408206" w14:textId="77777777" w:rsidR="00F15EDC" w:rsidRPr="007A2E81" w:rsidRDefault="00F15EDC" w:rsidP="00F15EDC">
      <w:pPr>
        <w:pStyle w:val="Tekstpodstawowy"/>
        <w:kinsoku w:val="0"/>
        <w:overflowPunct w:val="0"/>
        <w:spacing w:line="240" w:lineRule="auto"/>
        <w:rPr>
          <w:sz w:val="22"/>
          <w:szCs w:val="22"/>
        </w:rPr>
      </w:pPr>
      <w:r w:rsidRPr="007A2E81">
        <w:rPr>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w:t>
      </w:r>
      <w:r w:rsidRPr="007A2E81">
        <w:rPr>
          <w:spacing w:val="-3"/>
          <w:sz w:val="22"/>
          <w:szCs w:val="22"/>
        </w:rPr>
        <w:t xml:space="preserve"> </w:t>
      </w:r>
      <w:r w:rsidRPr="007A2E81">
        <w:rPr>
          <w:sz w:val="22"/>
          <w:szCs w:val="22"/>
        </w:rPr>
        <w:t>informacji.</w:t>
      </w:r>
    </w:p>
    <w:p w14:paraId="2BC8E232" w14:textId="7FC107BE" w:rsidR="00F15EDC" w:rsidRPr="007A2E81" w:rsidRDefault="00F15EDC" w:rsidP="00F15EDC">
      <w:pPr>
        <w:jc w:val="both"/>
        <w:rPr>
          <w:rFonts w:ascii="Times New Roman" w:hAnsi="Times New Roman" w:cs="Times New Roman"/>
          <w:sz w:val="16"/>
          <w:szCs w:val="16"/>
        </w:rPr>
      </w:pPr>
      <w:r w:rsidRPr="007A2E81">
        <w:rPr>
          <w:rFonts w:ascii="Times New Roman" w:hAnsi="Times New Roman" w:cs="Times New Roman"/>
          <w:sz w:val="16"/>
          <w:szCs w:val="16"/>
        </w:rPr>
        <w:t xml:space="preserve">Podpis </w:t>
      </w:r>
      <w:r w:rsidRPr="007A2E81">
        <w:rPr>
          <w:rFonts w:ascii="Times New Roman" w:hAnsi="Times New Roman" w:cs="Times New Roman"/>
          <w:i/>
          <w:iCs/>
          <w:sz w:val="16"/>
          <w:szCs w:val="16"/>
        </w:rPr>
        <w:t xml:space="preserve">kwalifikowany/elektroniczny/zaufany </w:t>
      </w:r>
      <w:r w:rsidRPr="007A2E81">
        <w:rPr>
          <w:rFonts w:ascii="Times New Roman" w:hAnsi="Times New Roman" w:cs="Times New Roman"/>
          <w:sz w:val="16"/>
          <w:szCs w:val="16"/>
        </w:rPr>
        <w:t>osoby/osób upoważnionej/</w:t>
      </w:r>
      <w:proofErr w:type="spellStart"/>
      <w:r w:rsidRPr="007A2E81">
        <w:rPr>
          <w:rFonts w:ascii="Times New Roman" w:hAnsi="Times New Roman" w:cs="Times New Roman"/>
          <w:sz w:val="16"/>
          <w:szCs w:val="16"/>
        </w:rPr>
        <w:t>ych</w:t>
      </w:r>
      <w:proofErr w:type="spellEnd"/>
      <w:r w:rsidRPr="007A2E81">
        <w:rPr>
          <w:rFonts w:ascii="Times New Roman" w:hAnsi="Times New Roman" w:cs="Times New Roman"/>
          <w:sz w:val="16"/>
          <w:szCs w:val="16"/>
        </w:rPr>
        <w:t xml:space="preserve"> do występowania w imieniu Wykonawcy.</w:t>
      </w:r>
    </w:p>
    <w:p w14:paraId="41EC7ADE" w14:textId="77777777" w:rsidR="00F15EDC" w:rsidRPr="007A2E81" w:rsidRDefault="00F15EDC" w:rsidP="00F15EDC">
      <w:pPr>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lastRenderedPageBreak/>
        <w:t>Załącznik Nr 6 do SWZ</w:t>
      </w:r>
    </w:p>
    <w:p w14:paraId="2FD916B1" w14:textId="77777777" w:rsidR="00F15EDC" w:rsidRPr="007A2E81" w:rsidRDefault="00F15EDC" w:rsidP="00F15EDC">
      <w:pPr>
        <w:spacing w:line="240" w:lineRule="auto"/>
        <w:rPr>
          <w:rFonts w:ascii="Times New Roman" w:eastAsia="Calibri" w:hAnsi="Times New Roman" w:cs="Times New Roman"/>
          <w:b/>
          <w:sz w:val="20"/>
          <w:szCs w:val="20"/>
        </w:rPr>
      </w:pPr>
      <w:r w:rsidRPr="007A2E81">
        <w:rPr>
          <w:rFonts w:ascii="Times New Roman" w:eastAsia="Calibri" w:hAnsi="Times New Roman" w:cs="Times New Roman"/>
          <w:b/>
          <w:sz w:val="20"/>
          <w:szCs w:val="20"/>
        </w:rPr>
        <w:t>Podmiot udostępniający zasoby:</w:t>
      </w:r>
      <w:r w:rsidRPr="007A2E81">
        <w:rPr>
          <w:rFonts w:ascii="Times New Roman" w:eastAsia="Calibri" w:hAnsi="Times New Roman" w:cs="Times New Roman"/>
          <w:i/>
          <w:sz w:val="20"/>
          <w:szCs w:val="20"/>
        </w:rPr>
        <w:tab/>
      </w:r>
      <w:r w:rsidRPr="007A2E81">
        <w:rPr>
          <w:rFonts w:ascii="Times New Roman" w:eastAsia="Calibri" w:hAnsi="Times New Roman" w:cs="Times New Roman"/>
          <w:i/>
          <w:sz w:val="20"/>
          <w:szCs w:val="20"/>
        </w:rPr>
        <w:tab/>
      </w:r>
    </w:p>
    <w:p w14:paraId="364841AB" w14:textId="77777777" w:rsidR="00F15EDC" w:rsidRPr="007A2E81" w:rsidRDefault="00F15EDC" w:rsidP="00F15EDC">
      <w:pPr>
        <w:spacing w:line="240" w:lineRule="auto"/>
        <w:rPr>
          <w:rFonts w:ascii="Times New Roman" w:eastAsia="Calibri" w:hAnsi="Times New Roman" w:cs="Times New Roman"/>
          <w:b/>
          <w:sz w:val="20"/>
          <w:szCs w:val="20"/>
        </w:rPr>
      </w:pPr>
      <w:r w:rsidRPr="007A2E81">
        <w:rPr>
          <w:rFonts w:ascii="Times New Roman" w:eastAsia="Calibri" w:hAnsi="Times New Roman" w:cs="Times New Roman"/>
          <w:sz w:val="20"/>
          <w:szCs w:val="20"/>
        </w:rPr>
        <w:t>………………………………….…………………………………..</w:t>
      </w:r>
    </w:p>
    <w:p w14:paraId="0D0C0DE6" w14:textId="77777777" w:rsidR="00F15EDC" w:rsidRPr="007A2E81" w:rsidRDefault="00F15EDC" w:rsidP="00F15EDC">
      <w:pPr>
        <w:spacing w:line="240" w:lineRule="auto"/>
        <w:rPr>
          <w:rFonts w:ascii="Times New Roman" w:eastAsia="Calibri" w:hAnsi="Times New Roman" w:cs="Times New Roman"/>
          <w:iCs/>
          <w:sz w:val="20"/>
          <w:szCs w:val="20"/>
        </w:rPr>
      </w:pPr>
      <w:r w:rsidRPr="007A2E81">
        <w:rPr>
          <w:rFonts w:ascii="Times New Roman" w:eastAsia="Calibri" w:hAnsi="Times New Roman" w:cs="Times New Roman"/>
          <w:i/>
          <w:sz w:val="20"/>
          <w:szCs w:val="20"/>
        </w:rPr>
        <w:t>pełna nazwa/firma</w:t>
      </w:r>
    </w:p>
    <w:p w14:paraId="227DDCB1" w14:textId="77777777" w:rsidR="00F15EDC" w:rsidRPr="007A2E81" w:rsidRDefault="00F15EDC" w:rsidP="00F15EDC">
      <w:pPr>
        <w:spacing w:line="240" w:lineRule="auto"/>
        <w:rPr>
          <w:rFonts w:ascii="Times New Roman" w:eastAsia="Calibri" w:hAnsi="Times New Roman" w:cs="Times New Roman"/>
          <w:sz w:val="20"/>
          <w:szCs w:val="20"/>
        </w:rPr>
      </w:pPr>
      <w:r w:rsidRPr="007A2E81">
        <w:rPr>
          <w:rFonts w:ascii="Times New Roman" w:eastAsia="Calibri" w:hAnsi="Times New Roman" w:cs="Times New Roman"/>
          <w:sz w:val="20"/>
          <w:szCs w:val="20"/>
        </w:rPr>
        <w:t>………………………………….…………………………………..</w:t>
      </w:r>
    </w:p>
    <w:p w14:paraId="6F09F5DE" w14:textId="59DD90E2" w:rsidR="00F15EDC" w:rsidRPr="007A2E81" w:rsidRDefault="0013711A" w:rsidP="00F15EDC">
      <w:pPr>
        <w:spacing w:line="240" w:lineRule="auto"/>
        <w:rPr>
          <w:rFonts w:ascii="Times New Roman" w:eastAsia="Calibri" w:hAnsi="Times New Roman" w:cs="Times New Roman"/>
          <w:sz w:val="20"/>
          <w:szCs w:val="20"/>
        </w:rPr>
      </w:pPr>
      <w:r w:rsidRPr="007A2E81">
        <w:rPr>
          <w:rFonts w:ascii="Times New Roman" w:eastAsia="Calibri" w:hAnsi="Times New Roman" w:cs="Times New Roman"/>
          <w:i/>
          <w:sz w:val="20"/>
          <w:szCs w:val="20"/>
        </w:rPr>
        <w:t>A</w:t>
      </w:r>
      <w:r w:rsidR="00F15EDC" w:rsidRPr="007A2E81">
        <w:rPr>
          <w:rFonts w:ascii="Times New Roman" w:eastAsia="Calibri" w:hAnsi="Times New Roman" w:cs="Times New Roman"/>
          <w:i/>
          <w:sz w:val="20"/>
          <w:szCs w:val="20"/>
        </w:rPr>
        <w:t>dres</w:t>
      </w:r>
      <w:r w:rsidRPr="007A2E81">
        <w:rPr>
          <w:rFonts w:ascii="Times New Roman" w:eastAsia="Calibri" w:hAnsi="Times New Roman" w:cs="Times New Roman"/>
          <w:i/>
          <w:sz w:val="20"/>
          <w:szCs w:val="20"/>
        </w:rPr>
        <w:t xml:space="preserve"> </w:t>
      </w:r>
      <w:r w:rsidR="00F15EDC" w:rsidRPr="007A2E81">
        <w:rPr>
          <w:rFonts w:ascii="Times New Roman" w:eastAsia="Calibri" w:hAnsi="Times New Roman" w:cs="Times New Roman"/>
          <w:sz w:val="20"/>
          <w:szCs w:val="20"/>
        </w:rPr>
        <w:t>………………………………….…………………………………..</w:t>
      </w:r>
    </w:p>
    <w:p w14:paraId="2B483F38" w14:textId="1E8636DC" w:rsidR="00F15EDC" w:rsidRPr="007A2E81" w:rsidRDefault="00F15EDC" w:rsidP="00F15EDC">
      <w:pPr>
        <w:spacing w:line="240" w:lineRule="auto"/>
        <w:rPr>
          <w:rFonts w:ascii="Times New Roman" w:eastAsia="Calibri" w:hAnsi="Times New Roman" w:cs="Times New Roman"/>
          <w:sz w:val="20"/>
          <w:szCs w:val="20"/>
        </w:rPr>
      </w:pPr>
      <w:r w:rsidRPr="007A2E81">
        <w:rPr>
          <w:rFonts w:ascii="Times New Roman" w:eastAsia="Calibri" w:hAnsi="Times New Roman" w:cs="Times New Roman"/>
          <w:b/>
          <w:sz w:val="20"/>
          <w:szCs w:val="20"/>
        </w:rPr>
        <w:t>reprezentowany przez</w:t>
      </w:r>
      <w:r w:rsidRPr="007A2E81">
        <w:rPr>
          <w:rFonts w:ascii="Times New Roman" w:eastAsia="Calibri" w:hAnsi="Times New Roman" w:cs="Times New Roman"/>
          <w:sz w:val="20"/>
          <w:szCs w:val="20"/>
        </w:rPr>
        <w:t>: ………………………………</w:t>
      </w:r>
      <w:r w:rsidR="0013711A" w:rsidRPr="007A2E81">
        <w:rPr>
          <w:rFonts w:ascii="Times New Roman" w:eastAsia="Calibri" w:hAnsi="Times New Roman" w:cs="Times New Roman"/>
          <w:sz w:val="20"/>
          <w:szCs w:val="20"/>
        </w:rPr>
        <w:t>(</w:t>
      </w:r>
      <w:r w:rsidRPr="007A2E81">
        <w:rPr>
          <w:rFonts w:ascii="Times New Roman" w:eastAsia="Calibri" w:hAnsi="Times New Roman" w:cs="Times New Roman"/>
          <w:i/>
          <w:sz w:val="20"/>
          <w:szCs w:val="20"/>
        </w:rPr>
        <w:t>imię, nazwisko, stanowisko/podstawa do reprezentacji</w:t>
      </w:r>
      <w:r w:rsidR="0013711A" w:rsidRPr="007A2E81">
        <w:rPr>
          <w:rFonts w:ascii="Times New Roman" w:eastAsia="Calibri" w:hAnsi="Times New Roman" w:cs="Times New Roman"/>
          <w:i/>
          <w:sz w:val="20"/>
          <w:szCs w:val="20"/>
        </w:rPr>
        <w:t>)</w:t>
      </w:r>
    </w:p>
    <w:p w14:paraId="0DAE1366" w14:textId="77777777" w:rsidR="00F15EDC" w:rsidRPr="007A2E81" w:rsidRDefault="00F15EDC" w:rsidP="00F15EDC">
      <w:pPr>
        <w:shd w:val="clear" w:color="auto" w:fill="BDD6EE"/>
        <w:jc w:val="center"/>
        <w:rPr>
          <w:rFonts w:ascii="Times New Roman" w:eastAsia="Calibri" w:hAnsi="Times New Roman" w:cs="Times New Roman"/>
          <w:b/>
          <w:sz w:val="24"/>
          <w:szCs w:val="24"/>
          <w:u w:val="single"/>
        </w:rPr>
      </w:pPr>
      <w:r w:rsidRPr="007A2E81">
        <w:rPr>
          <w:rFonts w:ascii="Times New Roman" w:eastAsia="Calibri" w:hAnsi="Times New Roman" w:cs="Times New Roman"/>
          <w:b/>
          <w:sz w:val="24"/>
          <w:szCs w:val="24"/>
          <w:u w:val="single"/>
        </w:rPr>
        <w:t>OŚWIADCZENIE PODMIOTU UDOSTĘPNIAJĄCEGO ZASOBY</w:t>
      </w:r>
      <w:r w:rsidRPr="007A2E81">
        <w:rPr>
          <w:rFonts w:ascii="Times New Roman" w:eastAsia="Calibri" w:hAnsi="Times New Roman" w:cs="Times New Roman"/>
          <w:b/>
          <w:sz w:val="24"/>
          <w:szCs w:val="24"/>
          <w:u w:val="single"/>
        </w:rPr>
        <w:br/>
        <w:t>WYKONAWCY ZAMÓWIENIA PUBLICZNEGO</w:t>
      </w:r>
    </w:p>
    <w:p w14:paraId="6A2AF18A" w14:textId="77777777" w:rsidR="00F15EDC" w:rsidRPr="007A2E81" w:rsidRDefault="00F15EDC" w:rsidP="00F15EDC">
      <w:pPr>
        <w:suppressAutoHyphens/>
        <w:spacing w:after="120"/>
        <w:jc w:val="both"/>
        <w:rPr>
          <w:rFonts w:ascii="Times New Roman" w:eastAsia="Times New Roman" w:hAnsi="Times New Roman" w:cs="Times New Roman"/>
          <w:b/>
          <w:bCs/>
          <w:sz w:val="24"/>
          <w:szCs w:val="24"/>
          <w:lang w:eastAsia="ar-SA"/>
        </w:rPr>
      </w:pPr>
      <w:r w:rsidRPr="007A2E81">
        <w:rPr>
          <w:rFonts w:ascii="Times New Roman" w:eastAsia="Calibri" w:hAnsi="Times New Roman" w:cs="Times New Roman"/>
          <w:sz w:val="24"/>
          <w:szCs w:val="24"/>
        </w:rPr>
        <w:t xml:space="preserve">składane na podstawie </w:t>
      </w:r>
      <w:r w:rsidRPr="007A2E81">
        <w:rPr>
          <w:rFonts w:ascii="Times New Roman" w:eastAsia="Calibri" w:hAnsi="Times New Roman" w:cs="Times New Roman"/>
          <w:b/>
          <w:bCs/>
          <w:sz w:val="24"/>
          <w:szCs w:val="24"/>
        </w:rPr>
        <w:t>art. 125 ust. 5</w:t>
      </w:r>
      <w:r w:rsidRPr="007A2E81">
        <w:rPr>
          <w:rFonts w:ascii="Times New Roman" w:eastAsia="Calibri" w:hAnsi="Times New Roman" w:cs="Times New Roman"/>
          <w:sz w:val="24"/>
          <w:szCs w:val="24"/>
        </w:rPr>
        <w:t xml:space="preserve"> ustawy z dnia 11 września 2019 r. Prawo zamówień publicznych (dalej zwana ustawą </w:t>
      </w:r>
      <w:proofErr w:type="spellStart"/>
      <w:r w:rsidRPr="007A2E81">
        <w:rPr>
          <w:rFonts w:ascii="Times New Roman" w:eastAsia="Calibri" w:hAnsi="Times New Roman" w:cs="Times New Roman"/>
          <w:sz w:val="24"/>
          <w:szCs w:val="24"/>
        </w:rPr>
        <w:t>Pzp</w:t>
      </w:r>
      <w:proofErr w:type="spellEnd"/>
      <w:r w:rsidRPr="007A2E81">
        <w:rPr>
          <w:rFonts w:ascii="Times New Roman" w:eastAsia="Calibri" w:hAnsi="Times New Roman" w:cs="Times New Roman"/>
          <w:sz w:val="24"/>
          <w:szCs w:val="24"/>
        </w:rPr>
        <w:t xml:space="preserve">) w postępowaniu o udzielenie zamówienia publicznego pn.: </w:t>
      </w:r>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p>
    <w:p w14:paraId="0C8131E6" w14:textId="77777777" w:rsidR="00F15EDC" w:rsidRPr="007A2E81" w:rsidRDefault="00F15EDC" w:rsidP="001D2C91">
      <w:pPr>
        <w:pStyle w:val="Tekstpodstawowy"/>
        <w:widowControl w:val="0"/>
        <w:numPr>
          <w:ilvl w:val="0"/>
          <w:numId w:val="8"/>
        </w:numPr>
        <w:suppressAutoHyphens w:val="0"/>
        <w:kinsoku w:val="0"/>
        <w:overflowPunct w:val="0"/>
        <w:autoSpaceDN w:val="0"/>
        <w:adjustRightInd w:val="0"/>
        <w:spacing w:line="240" w:lineRule="auto"/>
        <w:ind w:left="0" w:firstLine="0"/>
        <w:rPr>
          <w:rFonts w:eastAsia="Calibri"/>
          <w:b/>
          <w:bCs/>
          <w:u w:val="single"/>
          <w:lang w:eastAsia="en-US"/>
        </w:rPr>
      </w:pPr>
      <w:r w:rsidRPr="007A2E81">
        <w:rPr>
          <w:rFonts w:eastAsia="Calibri"/>
          <w:b/>
          <w:bCs/>
          <w:u w:val="single"/>
          <w:lang w:eastAsia="en-US"/>
        </w:rPr>
        <w:t>OŚWIADCZENIE O NIEPODLEGANIU WYKLUCZENIU</w:t>
      </w:r>
    </w:p>
    <w:p w14:paraId="5363F435" w14:textId="77777777" w:rsidR="00F15EDC" w:rsidRPr="007A2E81" w:rsidRDefault="00F15EDC" w:rsidP="00F15EDC">
      <w:pPr>
        <w:pStyle w:val="Tekstpodstawowy"/>
        <w:kinsoku w:val="0"/>
        <w:overflowPunct w:val="0"/>
        <w:spacing w:line="240" w:lineRule="auto"/>
        <w:rPr>
          <w:i/>
          <w:iCs/>
          <w:lang w:eastAsia="pl-PL"/>
        </w:rPr>
      </w:pPr>
      <w:r w:rsidRPr="007A2E81">
        <w:rPr>
          <w:rFonts w:eastAsia="Calibri"/>
          <w:lang w:eastAsia="en-US"/>
        </w:rPr>
        <w:t xml:space="preserve">Oświadczam, że nie później niż na dzień składania ofert, </w:t>
      </w:r>
      <w:r w:rsidRPr="007A2E81">
        <w:t xml:space="preserve">nie podlegam wykluczeniu z postępowania na podstawie </w:t>
      </w:r>
      <w:r w:rsidRPr="007A2E81">
        <w:rPr>
          <w:b/>
          <w:bCs/>
        </w:rPr>
        <w:t xml:space="preserve">art. 108 ust. 1 pkt 1-6 ustawy </w:t>
      </w:r>
      <w:proofErr w:type="spellStart"/>
      <w:r w:rsidRPr="007A2E81">
        <w:rPr>
          <w:b/>
          <w:bCs/>
        </w:rPr>
        <w:t>Pzp</w:t>
      </w:r>
      <w:proofErr w:type="spellEnd"/>
      <w:r w:rsidRPr="007A2E81">
        <w:rPr>
          <w:b/>
          <w:bCs/>
        </w:rPr>
        <w:t>, art. 109 ust. 1 pkt 4</w:t>
      </w:r>
      <w:r w:rsidRPr="007A2E81">
        <w:t xml:space="preserve"> </w:t>
      </w:r>
      <w:r w:rsidRPr="007A2E81">
        <w:rPr>
          <w:b/>
          <w:bCs/>
        </w:rPr>
        <w:t xml:space="preserve">ustawy </w:t>
      </w:r>
      <w:proofErr w:type="spellStart"/>
      <w:r w:rsidRPr="007A2E81">
        <w:rPr>
          <w:b/>
          <w:bCs/>
        </w:rPr>
        <w:t>Pzp</w:t>
      </w:r>
      <w:proofErr w:type="spellEnd"/>
      <w:r w:rsidRPr="007A2E81">
        <w:rPr>
          <w:b/>
          <w:bCs/>
        </w:rPr>
        <w:t xml:space="preserve"> oraz </w:t>
      </w:r>
      <w:r w:rsidRPr="007A2E81">
        <w:rPr>
          <w:b/>
        </w:rPr>
        <w:t xml:space="preserve">art. 7 ust. 1 pkt 1-3 ustawy z dnia 13 kwietnia 2022 r. </w:t>
      </w:r>
      <w:r w:rsidRPr="007A2E81">
        <w:rPr>
          <w:rStyle w:val="Uwydatnienie"/>
          <w:b/>
        </w:rPr>
        <w:t>o szczególnych rozwiązaniach w zakresie przeciwdziałania wspieraniu agresji na Ukrainę oraz służących ochronie bezpieczeństwa narodowego</w:t>
      </w:r>
      <w:r w:rsidRPr="007A2E81">
        <w:t>.</w:t>
      </w:r>
    </w:p>
    <w:p w14:paraId="3C9C832D" w14:textId="77777777" w:rsidR="00F15EDC" w:rsidRPr="007A2E81" w:rsidRDefault="00F15EDC" w:rsidP="00F15EDC">
      <w:pPr>
        <w:shd w:val="clear" w:color="auto" w:fill="FFFFFF"/>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Wskazuję, że dokumenty na potwierdzenie, że nie podlegam wykluczeniu na podstawie </w:t>
      </w:r>
      <w:r w:rsidRPr="007A2E81">
        <w:rPr>
          <w:rFonts w:ascii="Times New Roman" w:hAnsi="Times New Roman" w:cs="Times New Roman"/>
          <w:b/>
          <w:bCs/>
          <w:sz w:val="24"/>
          <w:szCs w:val="24"/>
        </w:rPr>
        <w:t>art. 109 ust. 1 pkt 4</w:t>
      </w:r>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rPr>
        <w:t xml:space="preserve">ustawy </w:t>
      </w:r>
      <w:proofErr w:type="spellStart"/>
      <w:r w:rsidRPr="007A2E81">
        <w:rPr>
          <w:rFonts w:ascii="Times New Roman" w:hAnsi="Times New Roman" w:cs="Times New Roman"/>
          <w:b/>
          <w:bCs/>
          <w:sz w:val="24"/>
          <w:szCs w:val="24"/>
        </w:rPr>
        <w:t>Pzp</w:t>
      </w:r>
      <w:proofErr w:type="spellEnd"/>
      <w:r w:rsidRPr="007A2E81">
        <w:rPr>
          <w:rFonts w:ascii="Times New Roman" w:hAnsi="Times New Roman" w:cs="Times New Roman"/>
          <w:b/>
          <w:bCs/>
          <w:sz w:val="24"/>
          <w:szCs w:val="24"/>
        </w:rPr>
        <w:t>,</w:t>
      </w:r>
      <w:r w:rsidRPr="007A2E81">
        <w:rPr>
          <w:rFonts w:ascii="Times New Roman" w:hAnsi="Times New Roman" w:cs="Times New Roman"/>
          <w:sz w:val="24"/>
          <w:szCs w:val="24"/>
        </w:rPr>
        <w:t xml:space="preserve"> Zamawiający może uzyskać z bezpłatnych i ogólnodostępnych baz danych za pomocą następujących danych umożliwiających dostęp do tych dokumentów</w:t>
      </w:r>
      <w:r w:rsidRPr="007A2E81">
        <w:rPr>
          <w:rFonts w:ascii="Times New Roman" w:hAnsi="Times New Roman" w:cs="Times New Roman"/>
          <w:sz w:val="24"/>
          <w:szCs w:val="24"/>
          <w:vertAlign w:val="superscript"/>
        </w:rPr>
        <w:t>*)</w:t>
      </w:r>
      <w:r w:rsidRPr="007A2E81">
        <w:rPr>
          <w:rFonts w:ascii="Times New Roman" w:hAnsi="Times New Roman" w:cs="Times New Roman"/>
          <w:sz w:val="24"/>
          <w:szCs w:val="24"/>
        </w:rPr>
        <w:t>:</w:t>
      </w:r>
    </w:p>
    <w:p w14:paraId="374B596B" w14:textId="77777777" w:rsidR="00F15EDC" w:rsidRPr="007A2E81" w:rsidRDefault="00F15EDC" w:rsidP="00F15EDC">
      <w:pPr>
        <w:spacing w:after="0" w:line="240" w:lineRule="auto"/>
        <w:jc w:val="both"/>
        <w:rPr>
          <w:rFonts w:ascii="Times New Roman" w:hAnsi="Times New Roman" w:cs="Times New Roman"/>
          <w:iCs/>
          <w:sz w:val="24"/>
          <w:szCs w:val="24"/>
        </w:rPr>
      </w:pPr>
      <w:r w:rsidRPr="007A2E81">
        <w:rPr>
          <w:rFonts w:ascii="Times New Roman" w:hAnsi="Times New Roman" w:cs="Times New Roman"/>
          <w:iCs/>
          <w:sz w:val="24"/>
          <w:szCs w:val="24"/>
        </w:rPr>
        <w:t>…………………………………………………………………………………………………</w:t>
      </w:r>
    </w:p>
    <w:p w14:paraId="60B21D69" w14:textId="77777777" w:rsidR="00F15EDC" w:rsidRPr="007A2E81" w:rsidRDefault="00F15EDC" w:rsidP="00F15EDC">
      <w:pPr>
        <w:spacing w:after="0" w:line="240" w:lineRule="auto"/>
        <w:jc w:val="both"/>
        <w:rPr>
          <w:rFonts w:ascii="Times New Roman" w:hAnsi="Times New Roman" w:cs="Times New Roman"/>
          <w:b/>
          <w:bCs/>
          <w:sz w:val="24"/>
          <w:szCs w:val="24"/>
        </w:rPr>
      </w:pPr>
      <w:r w:rsidRPr="007A2E81">
        <w:rPr>
          <w:rFonts w:ascii="Times New Roman" w:hAnsi="Times New Roman" w:cs="Times New Roman"/>
          <w:b/>
          <w:bCs/>
          <w:sz w:val="24"/>
          <w:szCs w:val="24"/>
          <w:vertAlign w:val="superscript"/>
        </w:rPr>
        <w:t xml:space="preserve">*) </w:t>
      </w:r>
      <w:r w:rsidRPr="007A2E81">
        <w:rPr>
          <w:rFonts w:ascii="Times New Roman" w:hAnsi="Times New Roman" w:cs="Times New Roman"/>
          <w:b/>
          <w:bCs/>
          <w:i/>
          <w:sz w:val="24"/>
          <w:szCs w:val="24"/>
        </w:rPr>
        <w:t xml:space="preserve">należy wskazać właściwe dane (np. nr KRS, NIP, REGON lub inne dane) </w:t>
      </w:r>
    </w:p>
    <w:p w14:paraId="2C1F202F" w14:textId="77777777" w:rsidR="00F15EDC" w:rsidRPr="007A2E81" w:rsidRDefault="00F15EDC" w:rsidP="00F15EDC">
      <w:pPr>
        <w:pStyle w:val="Tekstpodstawowy"/>
        <w:tabs>
          <w:tab w:val="left" w:pos="9635"/>
        </w:tabs>
        <w:kinsoku w:val="0"/>
        <w:overflowPunct w:val="0"/>
        <w:spacing w:line="240" w:lineRule="auto"/>
        <w:rPr>
          <w:b/>
          <w:bCs/>
          <w:u w:val="single"/>
        </w:rPr>
      </w:pPr>
    </w:p>
    <w:p w14:paraId="41227926" w14:textId="77777777" w:rsidR="00F15EDC" w:rsidRPr="007A2E81" w:rsidRDefault="00F15EDC" w:rsidP="001D2C91">
      <w:pPr>
        <w:pStyle w:val="Tekstpodstawowy"/>
        <w:widowControl w:val="0"/>
        <w:numPr>
          <w:ilvl w:val="0"/>
          <w:numId w:val="8"/>
        </w:numPr>
        <w:suppressAutoHyphens w:val="0"/>
        <w:kinsoku w:val="0"/>
        <w:overflowPunct w:val="0"/>
        <w:autoSpaceDN w:val="0"/>
        <w:adjustRightInd w:val="0"/>
        <w:spacing w:line="240" w:lineRule="auto"/>
        <w:ind w:left="0" w:firstLine="0"/>
        <w:rPr>
          <w:b/>
          <w:bCs/>
          <w:u w:val="single"/>
        </w:rPr>
      </w:pPr>
      <w:r w:rsidRPr="007A2E81">
        <w:rPr>
          <w:b/>
          <w:bCs/>
          <w:u w:val="single"/>
        </w:rPr>
        <w:t>OŚWIADCZENIE O SPEŁNIANIU WARUNKÓW UDZIAŁU W POSTĘPOWANIU</w:t>
      </w:r>
    </w:p>
    <w:p w14:paraId="290CEB4F" w14:textId="77777777" w:rsidR="0013711A" w:rsidRPr="007A2E81" w:rsidRDefault="00F15EDC" w:rsidP="00F15EDC">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Oświadczam, że nie później niż na dzień składania ofert, spełniam warunki udziału w przedmiotowym postępowaniu określone przez Zamawiającego w Specyfikacji Warunków Zamówienia (SWZ), w zakresie w jakim Wykonawca powołuje się na moje zasoby.</w:t>
      </w:r>
    </w:p>
    <w:p w14:paraId="58370F9A" w14:textId="77777777" w:rsidR="0013711A" w:rsidRPr="007A2E81" w:rsidRDefault="0013711A" w:rsidP="0013711A">
      <w:pPr>
        <w:spacing w:after="0" w:line="240" w:lineRule="auto"/>
        <w:jc w:val="both"/>
        <w:rPr>
          <w:rFonts w:ascii="Times New Roman" w:hAnsi="Times New Roman" w:cs="Times New Roman"/>
          <w:b/>
          <w:bCs/>
          <w:sz w:val="24"/>
          <w:szCs w:val="24"/>
          <w:u w:val="single"/>
        </w:rPr>
      </w:pPr>
      <w:r w:rsidRPr="007A2E81">
        <w:rPr>
          <w:rFonts w:ascii="Times New Roman" w:hAnsi="Times New Roman" w:cs="Times New Roman"/>
          <w:b/>
          <w:bCs/>
          <w:sz w:val="24"/>
          <w:szCs w:val="24"/>
          <w:u w:val="single"/>
        </w:rPr>
        <w:t>OŚWIADCZENIE DOTYCZĄCE CERTYFIKACJI:</w:t>
      </w:r>
    </w:p>
    <w:p w14:paraId="535E7B3C"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 xml:space="preserve">Oświadczam, że w niniejszym postępowaniu, </w:t>
      </w:r>
      <w:r w:rsidRPr="007A2E81">
        <w:rPr>
          <w:rFonts w:ascii="Times New Roman" w:hAnsi="Times New Roman" w:cs="Times New Roman"/>
          <w:b/>
          <w:bCs/>
          <w:sz w:val="24"/>
          <w:szCs w:val="24"/>
        </w:rPr>
        <w:t>będę / nie będę</w:t>
      </w:r>
      <w:r w:rsidRPr="007A2E81">
        <w:rPr>
          <w:rFonts w:ascii="Times New Roman" w:hAnsi="Times New Roman" w:cs="Times New Roman"/>
          <w:sz w:val="24"/>
          <w:szCs w:val="24"/>
          <w:vertAlign w:val="superscript"/>
        </w:rPr>
        <w:t>*</w:t>
      </w:r>
      <w:r w:rsidRPr="007A2E81">
        <w:rPr>
          <w:rFonts w:ascii="Times New Roman" w:hAnsi="Times New Roman" w:cs="Times New Roman"/>
          <w:sz w:val="24"/>
          <w:szCs w:val="24"/>
        </w:rPr>
        <w:t xml:space="preserve"> posługiwał się certyfikatem, potwierdzającym udzielenie certyfikacji w zakresie podstaw wykluczenia i spełniania warunków udziału w postępowaniu. </w:t>
      </w:r>
    </w:p>
    <w:p w14:paraId="6AAA8309"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Informacje dotyczące certyfikatu:</w:t>
      </w:r>
    </w:p>
    <w:p w14:paraId="2A71F319"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numer i oznaczenie tego certyfikatu: …………………………………………</w:t>
      </w:r>
    </w:p>
    <w:p w14:paraId="7087BF1A"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nazwę podmiotu certyfikującego, który wydał ten certyfikat: ……………………………….</w:t>
      </w:r>
    </w:p>
    <w:p w14:paraId="22BB2B0E"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okres ważności certyfikacji: …………………………………………….</w:t>
      </w:r>
    </w:p>
    <w:p w14:paraId="016F6D10" w14:textId="77777777" w:rsidR="0013711A" w:rsidRPr="007A2E81" w:rsidRDefault="0013711A" w:rsidP="0013711A">
      <w:pPr>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zakres w jakim certyfikat ma potwierdzać brak podstaw wykluczenia albo spełnianie warunków udziału w postępowaniu ……………………………………………………………………………………………</w:t>
      </w:r>
    </w:p>
    <w:p w14:paraId="628E8AFB" w14:textId="1DF3595C" w:rsidR="00F15EDC" w:rsidRPr="007A2E81" w:rsidRDefault="00F15EDC" w:rsidP="00F15EDC">
      <w:pPr>
        <w:spacing w:after="0" w:line="240" w:lineRule="auto"/>
        <w:jc w:val="both"/>
        <w:rPr>
          <w:rFonts w:ascii="Times New Roman" w:hAnsi="Times New Roman" w:cs="Times New Roman"/>
          <w:b/>
          <w:bCs/>
          <w:sz w:val="24"/>
          <w:szCs w:val="24"/>
          <w:u w:val="single"/>
        </w:rPr>
      </w:pPr>
      <w:r w:rsidRPr="007A2E81">
        <w:rPr>
          <w:rFonts w:ascii="Times New Roman" w:hAnsi="Times New Roman" w:cs="Times New Roman"/>
          <w:b/>
          <w:bCs/>
          <w:sz w:val="24"/>
          <w:szCs w:val="24"/>
          <w:u w:val="single"/>
        </w:rPr>
        <w:t>OŚWIADCZENIE DOTYCZĄCE PODANYCH INFORMACJI:</w:t>
      </w:r>
    </w:p>
    <w:p w14:paraId="1176B9C5" w14:textId="77777777" w:rsidR="00F15EDC" w:rsidRPr="007A2E81" w:rsidRDefault="00F15EDC" w:rsidP="00F15EDC">
      <w:pPr>
        <w:pStyle w:val="Tekstpodstawowy"/>
        <w:kinsoku w:val="0"/>
        <w:overflowPunct w:val="0"/>
        <w:spacing w:line="240" w:lineRule="auto"/>
      </w:pPr>
      <w:r w:rsidRPr="007A2E81">
        <w:t>Oświadczam, że wszystkie informacje podane w powyższych oświadczeniach są aktualne na dzień składania ofert i zgodne z prawdą oraz zostały przedstawione z pełną świadomością konsekwencji wprowadzenia Zamawiającego w błąd przy przedstawianiu</w:t>
      </w:r>
      <w:r w:rsidRPr="007A2E81">
        <w:rPr>
          <w:spacing w:val="-3"/>
        </w:rPr>
        <w:t xml:space="preserve"> </w:t>
      </w:r>
      <w:r w:rsidRPr="007A2E81">
        <w:t>informacji.</w:t>
      </w:r>
    </w:p>
    <w:p w14:paraId="1E084ADA" w14:textId="55BD040F" w:rsidR="00F15EDC" w:rsidRPr="007A2E81" w:rsidRDefault="00F15EDC" w:rsidP="0013711A">
      <w:pPr>
        <w:jc w:val="both"/>
      </w:pPr>
      <w:r w:rsidRPr="007A2E81">
        <w:rPr>
          <w:rFonts w:ascii="Times New Roman" w:hAnsi="Times New Roman" w:cs="Times New Roman"/>
          <w:sz w:val="16"/>
          <w:szCs w:val="16"/>
        </w:rPr>
        <w:t xml:space="preserve">Podpis </w:t>
      </w:r>
      <w:r w:rsidRPr="007A2E81">
        <w:rPr>
          <w:rFonts w:ascii="Times New Roman" w:hAnsi="Times New Roman" w:cs="Times New Roman"/>
          <w:i/>
          <w:iCs/>
          <w:sz w:val="16"/>
          <w:szCs w:val="16"/>
        </w:rPr>
        <w:t xml:space="preserve">kwalifikowany/elektroniczny/zaufany </w:t>
      </w:r>
      <w:r w:rsidRPr="007A2E81">
        <w:rPr>
          <w:rFonts w:ascii="Times New Roman" w:hAnsi="Times New Roman" w:cs="Times New Roman"/>
          <w:sz w:val="16"/>
          <w:szCs w:val="16"/>
        </w:rPr>
        <w:t>osoby/osób upoważnionej/</w:t>
      </w:r>
      <w:proofErr w:type="spellStart"/>
      <w:r w:rsidRPr="007A2E81">
        <w:rPr>
          <w:rFonts w:ascii="Times New Roman" w:hAnsi="Times New Roman" w:cs="Times New Roman"/>
          <w:sz w:val="16"/>
          <w:szCs w:val="16"/>
        </w:rPr>
        <w:t>ych</w:t>
      </w:r>
      <w:proofErr w:type="spellEnd"/>
      <w:r w:rsidRPr="007A2E81">
        <w:rPr>
          <w:rFonts w:ascii="Times New Roman" w:hAnsi="Times New Roman" w:cs="Times New Roman"/>
          <w:sz w:val="16"/>
          <w:szCs w:val="16"/>
        </w:rPr>
        <w:t xml:space="preserve"> do występowania w imieniu podmiotu udostępniającego zasoby.</w:t>
      </w:r>
      <w:r w:rsidRPr="007A2E81">
        <w:br w:type="page"/>
      </w:r>
    </w:p>
    <w:p w14:paraId="3F2C3DAD" w14:textId="77777777" w:rsidR="00F15EDC" w:rsidRPr="007A2E81" w:rsidRDefault="00F15EDC" w:rsidP="00F15EDC">
      <w:pPr>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lastRenderedPageBreak/>
        <w:t>Załącznik Nr 7 do SWZ</w:t>
      </w:r>
    </w:p>
    <w:p w14:paraId="1F46DD55" w14:textId="77777777" w:rsidR="00F15EDC" w:rsidRPr="007A2E81" w:rsidRDefault="00F15EDC" w:rsidP="00F15EDC">
      <w:pPr>
        <w:tabs>
          <w:tab w:val="left" w:pos="3255"/>
        </w:tabs>
        <w:suppressAutoHyphens/>
        <w:spacing w:after="0" w:line="240" w:lineRule="auto"/>
        <w:jc w:val="both"/>
        <w:textAlignment w:val="baseline"/>
        <w:rPr>
          <w:rFonts w:ascii="Times New Roman" w:eastAsia="Arial" w:hAnsi="Times New Roman" w:cs="Times New Roman"/>
          <w:i/>
          <w:kern w:val="3"/>
          <w:sz w:val="20"/>
          <w:szCs w:val="20"/>
          <w:lang w:eastAsia="zh-CN"/>
        </w:rPr>
      </w:pPr>
      <w:r w:rsidRPr="007A2E81">
        <w:rPr>
          <w:rFonts w:ascii="Times New Roman" w:hAnsi="Times New Roman" w:cs="Times New Roman"/>
          <w:i/>
          <w:sz w:val="20"/>
          <w:szCs w:val="20"/>
          <w:u w:val="single"/>
        </w:rPr>
        <w:t>Informacja:</w:t>
      </w:r>
      <w:r w:rsidRPr="007A2E81">
        <w:rPr>
          <w:rFonts w:ascii="Times New Roman" w:hAnsi="Times New Roman" w:cs="Times New Roman"/>
          <w:i/>
          <w:sz w:val="20"/>
          <w:szCs w:val="20"/>
        </w:rPr>
        <w:t xml:space="preserve"> </w:t>
      </w:r>
      <w:r w:rsidRPr="007A2E81">
        <w:rPr>
          <w:rFonts w:ascii="Times New Roman" w:eastAsia="Arial" w:hAnsi="Times New Roman" w:cs="Times New Roman"/>
          <w:i/>
          <w:kern w:val="3"/>
          <w:sz w:val="20"/>
          <w:szCs w:val="20"/>
          <w:lang w:eastAsia="zh-CN"/>
        </w:rPr>
        <w:t>Zobowiązanie składa tylko ten Wykonawca, który w celu potwierdzenia spełniania warunków udziału w postępowaniu polega na zdolnościach technicznych lub zawodowych innych podmiotów na zasadach określonych w art. 118 ust. 1 ustawy Prawo zamówień publicznych.</w:t>
      </w:r>
    </w:p>
    <w:p w14:paraId="7CA5C44A" w14:textId="77777777" w:rsidR="00F15EDC" w:rsidRPr="007A2E81" w:rsidRDefault="00F15EDC" w:rsidP="00F15EDC">
      <w:pPr>
        <w:tabs>
          <w:tab w:val="left" w:pos="3255"/>
        </w:tabs>
        <w:suppressAutoHyphens/>
        <w:spacing w:after="0" w:line="240" w:lineRule="auto"/>
        <w:textAlignment w:val="baseline"/>
        <w:rPr>
          <w:rFonts w:ascii="Times New Roman" w:eastAsia="Arial" w:hAnsi="Times New Roman" w:cs="Times New Roman"/>
          <w:kern w:val="3"/>
          <w:sz w:val="24"/>
          <w:szCs w:val="24"/>
          <w:lang w:eastAsia="zh-CN"/>
        </w:rPr>
      </w:pPr>
    </w:p>
    <w:p w14:paraId="7E6856D8" w14:textId="77777777" w:rsidR="00F15EDC" w:rsidRPr="007A2E81" w:rsidRDefault="00F15EDC" w:rsidP="00F15EDC">
      <w:pPr>
        <w:tabs>
          <w:tab w:val="left" w:pos="3255"/>
        </w:tabs>
        <w:suppressAutoHyphens/>
        <w:spacing w:after="0" w:line="240" w:lineRule="auto"/>
        <w:jc w:val="center"/>
        <w:textAlignment w:val="baseline"/>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ZOBOWIĄZANIE PODMIOTU UDOSTĘPNIAJĄCEGO ZASOBY</w:t>
      </w:r>
    </w:p>
    <w:p w14:paraId="03D8A85D" w14:textId="77777777" w:rsidR="00F15EDC" w:rsidRPr="007A2E81" w:rsidRDefault="00F15EDC" w:rsidP="00F15EDC">
      <w:pPr>
        <w:jc w:val="center"/>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do oddania Wykonawcy do dyspozycji niezbędnych zasobów na potrzeby realizacji zamówienia</w:t>
      </w:r>
    </w:p>
    <w:p w14:paraId="29BFB00F" w14:textId="77777777" w:rsidR="00F15EDC" w:rsidRPr="007A2E81" w:rsidRDefault="00F15EDC" w:rsidP="00F15EDC">
      <w:pPr>
        <w:tabs>
          <w:tab w:val="left" w:leader="dot" w:pos="9360"/>
        </w:tabs>
        <w:spacing w:after="0" w:line="240" w:lineRule="auto"/>
        <w:jc w:val="both"/>
        <w:rPr>
          <w:rFonts w:ascii="Times New Roman" w:eastAsia="Times New Roman" w:hAnsi="Times New Roman" w:cs="Times New Roman"/>
          <w:b/>
          <w:bCs/>
          <w:sz w:val="24"/>
          <w:szCs w:val="24"/>
          <w:lang w:eastAsia="pl-PL"/>
        </w:rPr>
      </w:pPr>
    </w:p>
    <w:p w14:paraId="39D1F2BC" w14:textId="77777777" w:rsidR="00F15EDC" w:rsidRPr="007A2E81" w:rsidRDefault="00F15EDC" w:rsidP="00F15EDC">
      <w:pPr>
        <w:tabs>
          <w:tab w:val="left" w:leader="dot" w:pos="9360"/>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rPr>
        <w:t>Ja</w:t>
      </w:r>
    </w:p>
    <w:p w14:paraId="4659F47B" w14:textId="77777777" w:rsidR="00F15EDC" w:rsidRPr="007A2E81" w:rsidRDefault="00F15EDC" w:rsidP="00F15EDC">
      <w:pPr>
        <w:tabs>
          <w:tab w:val="left" w:leader="underscore" w:pos="9635"/>
        </w:tabs>
        <w:spacing w:after="0" w:line="240" w:lineRule="auto"/>
        <w:jc w:val="both"/>
        <w:rPr>
          <w:rFonts w:ascii="Times New Roman" w:hAnsi="Times New Roman" w:cs="Times New Roman"/>
          <w:sz w:val="24"/>
          <w:szCs w:val="24"/>
          <w:lang w:val="x-none"/>
        </w:rPr>
      </w:pPr>
      <w:r w:rsidRPr="007A2E81">
        <w:rPr>
          <w:rFonts w:ascii="Times New Roman" w:hAnsi="Times New Roman" w:cs="Times New Roman"/>
          <w:sz w:val="24"/>
          <w:szCs w:val="24"/>
          <w:lang w:val="x-none"/>
        </w:rPr>
        <w:tab/>
      </w:r>
    </w:p>
    <w:p w14:paraId="0404F8E4" w14:textId="77777777" w:rsidR="00F15EDC" w:rsidRPr="007A2E81" w:rsidRDefault="00F15EDC" w:rsidP="00F15EDC">
      <w:pPr>
        <w:tabs>
          <w:tab w:val="left" w:leader="dot" w:pos="9072"/>
        </w:tabs>
        <w:spacing w:after="0" w:line="240" w:lineRule="auto"/>
        <w:jc w:val="center"/>
        <w:rPr>
          <w:rFonts w:ascii="Times New Roman" w:hAnsi="Times New Roman" w:cs="Times New Roman"/>
          <w:i/>
          <w:iCs/>
          <w:sz w:val="24"/>
          <w:szCs w:val="24"/>
          <w:lang w:val="x-none"/>
        </w:rPr>
      </w:pPr>
      <w:r w:rsidRPr="007A2E81">
        <w:rPr>
          <w:rFonts w:ascii="Times New Roman" w:hAnsi="Times New Roman" w:cs="Times New Roman"/>
          <w:i/>
          <w:iCs/>
          <w:sz w:val="24"/>
          <w:szCs w:val="24"/>
          <w:lang w:val="x-none"/>
        </w:rPr>
        <w:t xml:space="preserve"> (imię i nazwisko osoby upoważnionej do reprezentowania podmiotu)</w:t>
      </w:r>
    </w:p>
    <w:p w14:paraId="4DCCED03" w14:textId="77777777" w:rsidR="00F15EDC" w:rsidRPr="007A2E81" w:rsidRDefault="00F15EDC" w:rsidP="00F15EDC">
      <w:pPr>
        <w:tabs>
          <w:tab w:val="left" w:leader="dot" w:pos="9360"/>
        </w:tabs>
        <w:spacing w:after="0" w:line="240" w:lineRule="auto"/>
        <w:jc w:val="both"/>
        <w:rPr>
          <w:rFonts w:ascii="Times New Roman" w:hAnsi="Times New Roman" w:cs="Times New Roman"/>
          <w:sz w:val="24"/>
          <w:szCs w:val="24"/>
          <w:lang w:val="x-none"/>
        </w:rPr>
      </w:pPr>
    </w:p>
    <w:p w14:paraId="49AD700B" w14:textId="77777777" w:rsidR="00F15EDC" w:rsidRPr="007A2E81" w:rsidRDefault="00F15EDC" w:rsidP="00F15EDC">
      <w:pPr>
        <w:tabs>
          <w:tab w:val="left" w:leader="dot" w:pos="9360"/>
        </w:tabs>
        <w:spacing w:after="0" w:line="240" w:lineRule="auto"/>
        <w:jc w:val="both"/>
        <w:rPr>
          <w:rFonts w:ascii="Times New Roman" w:hAnsi="Times New Roman" w:cs="Times New Roman"/>
          <w:sz w:val="24"/>
          <w:szCs w:val="24"/>
        </w:rPr>
      </w:pPr>
      <w:r w:rsidRPr="007A2E81">
        <w:rPr>
          <w:rFonts w:ascii="Times New Roman" w:hAnsi="Times New Roman" w:cs="Times New Roman"/>
          <w:sz w:val="24"/>
          <w:szCs w:val="24"/>
          <w:lang w:val="x-none"/>
        </w:rPr>
        <w:t>działając w imieniu i na rzec</w:t>
      </w:r>
      <w:r w:rsidRPr="007A2E81">
        <w:rPr>
          <w:rFonts w:ascii="Times New Roman" w:hAnsi="Times New Roman" w:cs="Times New Roman"/>
          <w:sz w:val="24"/>
          <w:szCs w:val="24"/>
        </w:rPr>
        <w:t>z</w:t>
      </w:r>
    </w:p>
    <w:p w14:paraId="1DB03BAD" w14:textId="77777777" w:rsidR="00F15EDC" w:rsidRPr="007A2E81" w:rsidRDefault="00F15EDC" w:rsidP="00F15EDC">
      <w:pPr>
        <w:tabs>
          <w:tab w:val="left" w:leader="underscore" w:pos="9635"/>
        </w:tabs>
        <w:spacing w:after="0" w:line="240" w:lineRule="auto"/>
        <w:jc w:val="both"/>
        <w:rPr>
          <w:rFonts w:ascii="Times New Roman" w:hAnsi="Times New Roman" w:cs="Times New Roman"/>
          <w:sz w:val="24"/>
          <w:szCs w:val="24"/>
          <w:lang w:val="x-none"/>
        </w:rPr>
      </w:pPr>
      <w:r w:rsidRPr="007A2E81">
        <w:rPr>
          <w:rFonts w:ascii="Times New Roman" w:hAnsi="Times New Roman" w:cs="Times New Roman"/>
          <w:sz w:val="24"/>
          <w:szCs w:val="24"/>
          <w:lang w:val="x-none"/>
        </w:rPr>
        <w:tab/>
        <w:t xml:space="preserve"> </w:t>
      </w:r>
    </w:p>
    <w:p w14:paraId="0CEE21FC" w14:textId="77777777" w:rsidR="00F15EDC" w:rsidRPr="007A2E81" w:rsidRDefault="00F15EDC" w:rsidP="00F15EDC">
      <w:pPr>
        <w:tabs>
          <w:tab w:val="left" w:leader="dot" w:pos="9072"/>
        </w:tabs>
        <w:spacing w:after="0" w:line="240" w:lineRule="auto"/>
        <w:jc w:val="center"/>
        <w:rPr>
          <w:rFonts w:ascii="Times New Roman" w:hAnsi="Times New Roman" w:cs="Times New Roman"/>
          <w:i/>
          <w:iCs/>
          <w:sz w:val="24"/>
          <w:szCs w:val="24"/>
          <w:lang w:val="x-none"/>
        </w:rPr>
      </w:pPr>
      <w:r w:rsidRPr="007A2E81">
        <w:rPr>
          <w:rFonts w:ascii="Times New Roman" w:hAnsi="Times New Roman" w:cs="Times New Roman"/>
          <w:i/>
          <w:iCs/>
          <w:sz w:val="24"/>
          <w:szCs w:val="24"/>
          <w:lang w:val="x-none"/>
        </w:rPr>
        <w:t>(nazwa (firma) dokładny adres Podmiotu)</w:t>
      </w:r>
    </w:p>
    <w:p w14:paraId="269A74A0" w14:textId="77777777" w:rsidR="00F15EDC" w:rsidRPr="007A2E81" w:rsidRDefault="00F15EDC" w:rsidP="00F15EDC">
      <w:pPr>
        <w:tabs>
          <w:tab w:val="left" w:pos="9214"/>
        </w:tabs>
        <w:suppressAutoHyphens/>
        <w:spacing w:after="0" w:line="240" w:lineRule="auto"/>
        <w:jc w:val="both"/>
        <w:rPr>
          <w:rFonts w:ascii="Times New Roman" w:hAnsi="Times New Roman" w:cs="Times New Roman"/>
          <w:sz w:val="24"/>
          <w:szCs w:val="24"/>
          <w:lang w:eastAsia="ar-SA"/>
        </w:rPr>
      </w:pPr>
    </w:p>
    <w:p w14:paraId="0E78DAD2" w14:textId="77777777" w:rsidR="00F15EDC" w:rsidRPr="007A2E81" w:rsidRDefault="00F15EDC" w:rsidP="00F15EDC">
      <w:pPr>
        <w:pBdr>
          <w:bottom w:val="single" w:sz="12" w:space="1" w:color="auto"/>
        </w:pBdr>
        <w:tabs>
          <w:tab w:val="left" w:pos="9214"/>
        </w:tabs>
        <w:suppressAutoHyphens/>
        <w:spacing w:after="0" w:line="240" w:lineRule="auto"/>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 xml:space="preserve">Zobowiązuję się do oddania nw. zasobów na potrzeby realizacji zamówienia </w:t>
      </w:r>
    </w:p>
    <w:p w14:paraId="4D6F62B6" w14:textId="77777777" w:rsidR="00F15EDC" w:rsidRPr="007A2E81" w:rsidRDefault="00F15EDC" w:rsidP="00F15EDC">
      <w:pPr>
        <w:spacing w:after="0" w:line="240" w:lineRule="auto"/>
        <w:jc w:val="center"/>
        <w:rPr>
          <w:rFonts w:ascii="Times New Roman" w:hAnsi="Times New Roman" w:cs="Times New Roman"/>
          <w:i/>
          <w:sz w:val="24"/>
          <w:szCs w:val="24"/>
          <w:lang w:eastAsia="pl-PL"/>
        </w:rPr>
      </w:pPr>
      <w:r w:rsidRPr="007A2E81">
        <w:rPr>
          <w:rFonts w:ascii="Times New Roman" w:hAnsi="Times New Roman" w:cs="Times New Roman"/>
          <w:i/>
          <w:sz w:val="24"/>
          <w:szCs w:val="24"/>
        </w:rPr>
        <w:t>(określenie zasobu – zdolności techniczne lub zawodowe)</w:t>
      </w:r>
    </w:p>
    <w:p w14:paraId="452AB157" w14:textId="77777777" w:rsidR="00F15EDC" w:rsidRPr="007A2E81" w:rsidRDefault="00F15EDC" w:rsidP="00F15EDC">
      <w:pPr>
        <w:tabs>
          <w:tab w:val="left" w:pos="9214"/>
        </w:tabs>
        <w:suppressAutoHyphens/>
        <w:spacing w:after="0" w:line="240" w:lineRule="auto"/>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do dyspozycji Wykonawcy:</w:t>
      </w:r>
    </w:p>
    <w:p w14:paraId="11E22C8D" w14:textId="77777777" w:rsidR="00F15EDC" w:rsidRPr="007A2E81" w:rsidRDefault="00F15EDC" w:rsidP="00F15EDC">
      <w:pPr>
        <w:suppressAutoHyphens/>
        <w:spacing w:after="0" w:line="240" w:lineRule="auto"/>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 xml:space="preserve">_____________________________________________________________________________________________________________________________________________________ </w:t>
      </w:r>
    </w:p>
    <w:p w14:paraId="2CD3DDD0" w14:textId="77777777" w:rsidR="00F15EDC" w:rsidRPr="007A2E81" w:rsidRDefault="00F15EDC" w:rsidP="00F15EDC">
      <w:pPr>
        <w:spacing w:after="0" w:line="240" w:lineRule="auto"/>
        <w:jc w:val="center"/>
        <w:rPr>
          <w:rFonts w:ascii="Times New Roman" w:hAnsi="Times New Roman" w:cs="Times New Roman"/>
          <w:i/>
          <w:sz w:val="24"/>
          <w:szCs w:val="24"/>
          <w:lang w:eastAsia="pl-PL"/>
        </w:rPr>
      </w:pPr>
      <w:r w:rsidRPr="007A2E81">
        <w:rPr>
          <w:rFonts w:ascii="Times New Roman" w:hAnsi="Times New Roman" w:cs="Times New Roman"/>
          <w:i/>
          <w:sz w:val="24"/>
          <w:szCs w:val="24"/>
        </w:rPr>
        <w:t>(nazwa Wykonawcy)</w:t>
      </w:r>
    </w:p>
    <w:p w14:paraId="56F13E11" w14:textId="77777777" w:rsidR="00F15EDC" w:rsidRPr="007A2E81" w:rsidRDefault="00F15EDC" w:rsidP="00F15EDC">
      <w:pPr>
        <w:spacing w:after="0" w:line="240" w:lineRule="auto"/>
        <w:rPr>
          <w:rFonts w:ascii="Times New Roman" w:hAnsi="Times New Roman" w:cs="Times New Roman"/>
          <w:sz w:val="24"/>
          <w:szCs w:val="24"/>
        </w:rPr>
      </w:pPr>
    </w:p>
    <w:p w14:paraId="7FE6F347" w14:textId="77777777" w:rsidR="00F15EDC" w:rsidRPr="007A2E81" w:rsidRDefault="00F15EDC" w:rsidP="00F15EDC">
      <w:pPr>
        <w:spacing w:after="0" w:line="240" w:lineRule="auto"/>
        <w:rPr>
          <w:rFonts w:ascii="Times New Roman" w:hAnsi="Times New Roman" w:cs="Times New Roman"/>
          <w:sz w:val="24"/>
          <w:szCs w:val="24"/>
        </w:rPr>
      </w:pPr>
      <w:r w:rsidRPr="007A2E81">
        <w:rPr>
          <w:rFonts w:ascii="Times New Roman" w:hAnsi="Times New Roman" w:cs="Times New Roman"/>
          <w:sz w:val="24"/>
          <w:szCs w:val="24"/>
        </w:rPr>
        <w:t>przy wykonywaniu zamówienia pod nazwą:</w:t>
      </w:r>
    </w:p>
    <w:p w14:paraId="5A0FFA94" w14:textId="77777777" w:rsidR="00F15EDC" w:rsidRPr="007A2E81" w:rsidRDefault="00F15EDC" w:rsidP="00F15EDC">
      <w:pPr>
        <w:suppressAutoHyphens/>
        <w:spacing w:after="120"/>
        <w:jc w:val="both"/>
        <w:rPr>
          <w:rFonts w:ascii="Times New Roman" w:eastAsia="Times New Roman" w:hAnsi="Times New Roman" w:cs="Times New Roman"/>
          <w:b/>
          <w:bCs/>
          <w:sz w:val="24"/>
          <w:szCs w:val="24"/>
          <w:lang w:eastAsia="ar-SA"/>
        </w:rPr>
      </w:pPr>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p>
    <w:p w14:paraId="320CEF7C" w14:textId="77777777" w:rsidR="00F15EDC" w:rsidRPr="007A2E81" w:rsidRDefault="00F15EDC" w:rsidP="00F15EDC">
      <w:pPr>
        <w:suppressAutoHyphens/>
        <w:spacing w:after="12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oświadczam, iż:</w:t>
      </w:r>
    </w:p>
    <w:p w14:paraId="354C3B38" w14:textId="77777777" w:rsidR="00F15EDC" w:rsidRPr="007A2E81" w:rsidRDefault="00F15EDC" w:rsidP="001D2C91">
      <w:pPr>
        <w:numPr>
          <w:ilvl w:val="0"/>
          <w:numId w:val="9"/>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udostępniam Wykonawcy ww. zasoby, w następującym zakresie:</w:t>
      </w:r>
    </w:p>
    <w:p w14:paraId="48889EA6" w14:textId="77777777" w:rsidR="00F15EDC" w:rsidRPr="007A2E81" w:rsidRDefault="00F15EDC" w:rsidP="001D2C91">
      <w:pPr>
        <w:numPr>
          <w:ilvl w:val="0"/>
          <w:numId w:val="9"/>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sposób udostępnienia Wykonawcy i sposób wykorzystania przez Wykonawcę moich zasobów będzie następujący:</w:t>
      </w:r>
    </w:p>
    <w:p w14:paraId="3C3B0ED6" w14:textId="77777777" w:rsidR="00F15EDC" w:rsidRPr="007A2E81" w:rsidRDefault="00F15EDC" w:rsidP="001D2C91">
      <w:pPr>
        <w:numPr>
          <w:ilvl w:val="0"/>
          <w:numId w:val="9"/>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okres udostępnienia Wykonawcy moich zasobów będzie następujący:</w:t>
      </w:r>
    </w:p>
    <w:p w14:paraId="40B4FAFD" w14:textId="77777777" w:rsidR="00F15EDC" w:rsidRPr="007A2E81" w:rsidRDefault="00F15EDC" w:rsidP="001D2C91">
      <w:pPr>
        <w:numPr>
          <w:ilvl w:val="0"/>
          <w:numId w:val="9"/>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7A2E81">
        <w:rPr>
          <w:rFonts w:ascii="Times New Roman" w:hAnsi="Times New Roman" w:cs="Times New Roman"/>
          <w:sz w:val="24"/>
          <w:szCs w:val="24"/>
          <w:lang w:eastAsia="ar-SA"/>
        </w:rPr>
        <w:t xml:space="preserve">zrealizuję </w:t>
      </w:r>
      <w:r w:rsidRPr="007A2E81">
        <w:rPr>
          <w:rFonts w:ascii="Times New Roman" w:hAnsi="Times New Roman" w:cs="Times New Roman"/>
          <w:b/>
          <w:bCs/>
          <w:sz w:val="24"/>
          <w:szCs w:val="24"/>
          <w:lang w:eastAsia="ar-SA"/>
        </w:rPr>
        <w:t xml:space="preserve">usługę </w:t>
      </w:r>
      <w:r w:rsidRPr="007A2E81">
        <w:rPr>
          <w:rFonts w:ascii="Times New Roman" w:hAnsi="Times New Roman" w:cs="Times New Roman"/>
          <w:sz w:val="24"/>
          <w:szCs w:val="24"/>
          <w:lang w:eastAsia="ar-SA"/>
        </w:rPr>
        <w:t>(w odniesieniu do warunków udziału w postępowaniu) w następującym zakresie:</w:t>
      </w:r>
    </w:p>
    <w:p w14:paraId="7A0D8E2E" w14:textId="77777777" w:rsidR="00F15EDC" w:rsidRPr="007A2E81" w:rsidRDefault="00F15EDC" w:rsidP="00F15EDC">
      <w:pPr>
        <w:suppressAutoHyphens/>
        <w:spacing w:after="0" w:line="240" w:lineRule="auto"/>
        <w:jc w:val="both"/>
        <w:rPr>
          <w:rFonts w:ascii="Times New Roman" w:hAnsi="Times New Roman" w:cs="Times New Roman"/>
          <w:sz w:val="24"/>
          <w:szCs w:val="24"/>
          <w:lang w:eastAsia="ar-SA"/>
        </w:rPr>
      </w:pPr>
    </w:p>
    <w:p w14:paraId="7514657B" w14:textId="77777777" w:rsidR="00F15EDC" w:rsidRPr="007A2E81" w:rsidRDefault="00F15EDC" w:rsidP="00F15EDC">
      <w:pPr>
        <w:pStyle w:val="Standard"/>
        <w:ind w:left="720" w:right="-283"/>
        <w:jc w:val="right"/>
      </w:pPr>
    </w:p>
    <w:p w14:paraId="2A8619BE" w14:textId="77777777" w:rsidR="00F15EDC" w:rsidRPr="007A2E81" w:rsidRDefault="00F15EDC" w:rsidP="00F15EDC">
      <w:pPr>
        <w:pStyle w:val="Standard"/>
        <w:ind w:left="720" w:right="-283"/>
        <w:jc w:val="right"/>
      </w:pPr>
    </w:p>
    <w:p w14:paraId="759663D0" w14:textId="77777777" w:rsidR="00F15EDC" w:rsidRPr="007A2E81" w:rsidRDefault="00F15EDC" w:rsidP="00F15EDC">
      <w:pPr>
        <w:jc w:val="both"/>
        <w:rPr>
          <w:rFonts w:ascii="Times New Roman" w:hAnsi="Times New Roman" w:cs="Times New Roman"/>
          <w:sz w:val="24"/>
          <w:szCs w:val="24"/>
        </w:rPr>
      </w:pPr>
      <w:r w:rsidRPr="007A2E81">
        <w:rPr>
          <w:rFonts w:ascii="Times New Roman" w:hAnsi="Times New Roman" w:cs="Times New Roman"/>
          <w:sz w:val="24"/>
          <w:szCs w:val="24"/>
        </w:rPr>
        <w:t xml:space="preserve">Podpis </w:t>
      </w:r>
      <w:r w:rsidRPr="007A2E81">
        <w:rPr>
          <w:rFonts w:ascii="Times New Roman" w:hAnsi="Times New Roman" w:cs="Times New Roman"/>
          <w:i/>
          <w:iCs/>
          <w:sz w:val="24"/>
          <w:szCs w:val="24"/>
        </w:rPr>
        <w:t xml:space="preserve">kwalifikowany/elektroniczny/zaufany </w:t>
      </w:r>
      <w:r w:rsidRPr="007A2E81">
        <w:rPr>
          <w:rFonts w:ascii="Times New Roman" w:hAnsi="Times New Roman" w:cs="Times New Roman"/>
          <w:sz w:val="24"/>
          <w:szCs w:val="24"/>
        </w:rPr>
        <w:t>osoby/osób upoważnionej/</w:t>
      </w:r>
      <w:proofErr w:type="spellStart"/>
      <w:r w:rsidRPr="007A2E81">
        <w:rPr>
          <w:rFonts w:ascii="Times New Roman" w:hAnsi="Times New Roman" w:cs="Times New Roman"/>
          <w:sz w:val="24"/>
          <w:szCs w:val="24"/>
        </w:rPr>
        <w:t>ych</w:t>
      </w:r>
      <w:proofErr w:type="spellEnd"/>
      <w:r w:rsidRPr="007A2E81">
        <w:rPr>
          <w:rFonts w:ascii="Times New Roman" w:hAnsi="Times New Roman" w:cs="Times New Roman"/>
          <w:sz w:val="24"/>
          <w:szCs w:val="24"/>
        </w:rPr>
        <w:t xml:space="preserve"> do występowania w imieniu Zobowiązanego.</w:t>
      </w:r>
    </w:p>
    <w:p w14:paraId="258021F1" w14:textId="77777777" w:rsidR="00F15EDC" w:rsidRPr="007A2E81" w:rsidRDefault="00F15EDC" w:rsidP="00F15EDC">
      <w:pPr>
        <w:jc w:val="right"/>
      </w:pPr>
    </w:p>
    <w:p w14:paraId="3FA2EC4C" w14:textId="77777777" w:rsidR="00F15EDC" w:rsidRPr="007A2E81" w:rsidRDefault="00F15EDC" w:rsidP="00F15EDC">
      <w:pPr>
        <w:jc w:val="right"/>
      </w:pPr>
    </w:p>
    <w:p w14:paraId="684FFFF7" w14:textId="77777777" w:rsidR="00F15EDC" w:rsidRPr="007A2E81" w:rsidRDefault="00F15EDC" w:rsidP="00F15EDC">
      <w:pPr>
        <w:jc w:val="right"/>
      </w:pPr>
    </w:p>
    <w:p w14:paraId="601B9732" w14:textId="77777777" w:rsidR="00F15EDC" w:rsidRPr="007A2E81" w:rsidRDefault="00F15EDC" w:rsidP="00F15EDC">
      <w:pPr>
        <w:jc w:val="right"/>
      </w:pPr>
    </w:p>
    <w:p w14:paraId="1D844BA8" w14:textId="77777777" w:rsidR="00F15EDC" w:rsidRPr="007A2E81" w:rsidRDefault="00F15EDC" w:rsidP="00F15EDC">
      <w:r w:rsidRPr="007A2E81">
        <w:br w:type="page"/>
      </w:r>
    </w:p>
    <w:p w14:paraId="7757347C" w14:textId="77777777" w:rsidR="00F15EDC" w:rsidRPr="007A2E81" w:rsidRDefault="00F15EDC" w:rsidP="00F15EDC">
      <w:pPr>
        <w:jc w:val="right"/>
        <w:rPr>
          <w:rFonts w:ascii="Times New Roman" w:hAnsi="Times New Roman" w:cs="Times New Roman"/>
          <w:b/>
          <w:bCs/>
          <w:i/>
          <w:iCs/>
          <w:sz w:val="24"/>
          <w:szCs w:val="24"/>
        </w:rPr>
      </w:pPr>
      <w:r w:rsidRPr="007A2E81">
        <w:rPr>
          <w:rFonts w:ascii="Times New Roman" w:hAnsi="Times New Roman" w:cs="Times New Roman"/>
          <w:b/>
          <w:bCs/>
          <w:i/>
          <w:iCs/>
          <w:sz w:val="24"/>
          <w:szCs w:val="24"/>
        </w:rPr>
        <w:lastRenderedPageBreak/>
        <w:t>Załącznik Nr 8 do SWZ</w:t>
      </w:r>
    </w:p>
    <w:p w14:paraId="67856BAF" w14:textId="77777777" w:rsidR="00F15EDC" w:rsidRPr="007A2E81" w:rsidRDefault="00F15EDC" w:rsidP="00F15EDC">
      <w:pPr>
        <w:pStyle w:val="Tekstpodstawowy"/>
        <w:tabs>
          <w:tab w:val="left" w:pos="9635"/>
        </w:tabs>
        <w:kinsoku w:val="0"/>
        <w:overflowPunct w:val="0"/>
        <w:spacing w:line="240" w:lineRule="auto"/>
        <w:rPr>
          <w:i/>
          <w:iCs/>
        </w:rPr>
      </w:pPr>
    </w:p>
    <w:p w14:paraId="0481157C" w14:textId="77777777" w:rsidR="00F15EDC" w:rsidRPr="007A2E81" w:rsidRDefault="00F15EDC" w:rsidP="00F15EDC">
      <w:pPr>
        <w:spacing w:after="0" w:line="240" w:lineRule="auto"/>
        <w:rPr>
          <w:rFonts w:ascii="Times New Roman" w:eastAsia="Calibri" w:hAnsi="Times New Roman" w:cs="Times New Roman"/>
          <w:b/>
          <w:sz w:val="24"/>
          <w:szCs w:val="24"/>
        </w:rPr>
      </w:pPr>
      <w:r w:rsidRPr="007A2E81">
        <w:rPr>
          <w:rFonts w:ascii="Times New Roman" w:eastAsia="Calibri" w:hAnsi="Times New Roman" w:cs="Times New Roman"/>
          <w:b/>
          <w:sz w:val="24"/>
          <w:szCs w:val="24"/>
        </w:rPr>
        <w:t>Wykonawca:</w:t>
      </w:r>
    </w:p>
    <w:p w14:paraId="6721E1A7" w14:textId="77777777" w:rsidR="00F15EDC" w:rsidRPr="007A2E81" w:rsidRDefault="00F15EDC" w:rsidP="00F15EDC">
      <w:pPr>
        <w:spacing w:after="0" w:line="240" w:lineRule="auto"/>
        <w:jc w:val="both"/>
        <w:rPr>
          <w:rFonts w:ascii="Times New Roman" w:eastAsia="Calibri" w:hAnsi="Times New Roman" w:cs="Times New Roman"/>
          <w:b/>
          <w:sz w:val="24"/>
          <w:szCs w:val="24"/>
        </w:rPr>
      </w:pPr>
      <w:r w:rsidRPr="007A2E81">
        <w:rPr>
          <w:rFonts w:ascii="Times New Roman" w:hAnsi="Times New Roman" w:cs="Times New Roman"/>
          <w:i/>
          <w:sz w:val="24"/>
          <w:szCs w:val="24"/>
        </w:rPr>
        <w:t>(</w:t>
      </w:r>
      <w:r w:rsidRPr="007A2E81">
        <w:rPr>
          <w:rFonts w:ascii="Times New Roman" w:hAnsi="Times New Roman" w:cs="Times New Roman"/>
          <w:b/>
          <w:i/>
          <w:sz w:val="24"/>
          <w:szCs w:val="24"/>
        </w:rPr>
        <w:t>należy podać dane dotyczące wszystkich Wykonawców wspólnie ubiegających się o zamówienie)</w:t>
      </w:r>
      <w:r w:rsidRPr="007A2E81">
        <w:rPr>
          <w:rFonts w:ascii="Times New Roman" w:eastAsia="Calibri" w:hAnsi="Times New Roman" w:cs="Times New Roman"/>
          <w:i/>
          <w:sz w:val="24"/>
          <w:szCs w:val="24"/>
        </w:rPr>
        <w:tab/>
      </w:r>
    </w:p>
    <w:p w14:paraId="19DAB8EF" w14:textId="77777777" w:rsidR="00F15EDC" w:rsidRPr="007A2E81" w:rsidRDefault="00F15EDC" w:rsidP="00F15EDC">
      <w:pPr>
        <w:spacing w:after="0" w:line="240" w:lineRule="auto"/>
        <w:rPr>
          <w:rFonts w:ascii="Times New Roman" w:eastAsia="Calibri" w:hAnsi="Times New Roman" w:cs="Times New Roman"/>
          <w:b/>
          <w:sz w:val="24"/>
          <w:szCs w:val="24"/>
        </w:rPr>
      </w:pPr>
      <w:r w:rsidRPr="007A2E81">
        <w:rPr>
          <w:rFonts w:ascii="Times New Roman" w:eastAsia="Calibri" w:hAnsi="Times New Roman" w:cs="Times New Roman"/>
          <w:i/>
          <w:sz w:val="24"/>
          <w:szCs w:val="24"/>
        </w:rPr>
        <w:tab/>
      </w:r>
    </w:p>
    <w:p w14:paraId="76F56690" w14:textId="77777777" w:rsidR="00F15EDC" w:rsidRPr="007A2E81" w:rsidRDefault="00F15EDC" w:rsidP="00F15EDC">
      <w:pPr>
        <w:spacing w:after="0" w:line="240" w:lineRule="auto"/>
        <w:rPr>
          <w:rFonts w:ascii="Times New Roman" w:eastAsia="Calibri" w:hAnsi="Times New Roman" w:cs="Times New Roman"/>
          <w:b/>
          <w:sz w:val="24"/>
          <w:szCs w:val="24"/>
        </w:rPr>
      </w:pPr>
    </w:p>
    <w:p w14:paraId="3F6C95ED" w14:textId="77777777" w:rsidR="00F15EDC" w:rsidRPr="007A2E81" w:rsidRDefault="00F15EDC" w:rsidP="00F15EDC">
      <w:pPr>
        <w:spacing w:after="0" w:line="240" w:lineRule="auto"/>
        <w:rPr>
          <w:rFonts w:ascii="Times New Roman" w:eastAsia="Calibri" w:hAnsi="Times New Roman" w:cs="Times New Roman"/>
          <w:b/>
          <w:sz w:val="24"/>
          <w:szCs w:val="24"/>
        </w:rPr>
      </w:pPr>
      <w:r w:rsidRPr="007A2E81">
        <w:rPr>
          <w:rFonts w:ascii="Times New Roman" w:eastAsia="Calibri" w:hAnsi="Times New Roman" w:cs="Times New Roman"/>
          <w:sz w:val="24"/>
          <w:szCs w:val="24"/>
        </w:rPr>
        <w:t>………………………………….…………………………………..</w:t>
      </w:r>
    </w:p>
    <w:p w14:paraId="43C0896D" w14:textId="77777777" w:rsidR="00F15EDC" w:rsidRPr="007A2E81" w:rsidRDefault="00F15EDC" w:rsidP="00F15EDC">
      <w:pPr>
        <w:spacing w:after="0" w:line="240" w:lineRule="auto"/>
        <w:rPr>
          <w:rFonts w:ascii="Times New Roman" w:eastAsia="Calibri" w:hAnsi="Times New Roman" w:cs="Times New Roman"/>
          <w:sz w:val="24"/>
          <w:szCs w:val="24"/>
        </w:rPr>
      </w:pPr>
      <w:r w:rsidRPr="007A2E81">
        <w:rPr>
          <w:rFonts w:ascii="Times New Roman" w:eastAsia="Calibri" w:hAnsi="Times New Roman" w:cs="Times New Roman"/>
          <w:i/>
          <w:sz w:val="24"/>
          <w:szCs w:val="24"/>
        </w:rPr>
        <w:t>pełna nazwa/firma</w:t>
      </w:r>
    </w:p>
    <w:p w14:paraId="4C64FCC1" w14:textId="77777777" w:rsidR="00F15EDC" w:rsidRPr="007A2E81" w:rsidRDefault="00F15EDC" w:rsidP="00F15EDC">
      <w:pPr>
        <w:spacing w:after="0" w:line="240" w:lineRule="auto"/>
        <w:rPr>
          <w:rFonts w:ascii="Times New Roman" w:eastAsia="Calibri" w:hAnsi="Times New Roman" w:cs="Times New Roman"/>
          <w:sz w:val="24"/>
          <w:szCs w:val="24"/>
        </w:rPr>
      </w:pPr>
      <w:r w:rsidRPr="007A2E81">
        <w:rPr>
          <w:rFonts w:ascii="Times New Roman" w:eastAsia="Calibri" w:hAnsi="Times New Roman" w:cs="Times New Roman"/>
          <w:sz w:val="24"/>
          <w:szCs w:val="24"/>
        </w:rPr>
        <w:t>………………………………….…………………………………..</w:t>
      </w:r>
    </w:p>
    <w:p w14:paraId="59415001" w14:textId="77777777" w:rsidR="00F15EDC" w:rsidRPr="007A2E81" w:rsidRDefault="00F15EDC" w:rsidP="00F15EDC">
      <w:pPr>
        <w:spacing w:after="0" w:line="240" w:lineRule="auto"/>
        <w:rPr>
          <w:rFonts w:ascii="Times New Roman" w:eastAsia="Calibri" w:hAnsi="Times New Roman" w:cs="Times New Roman"/>
          <w:i/>
          <w:sz w:val="24"/>
          <w:szCs w:val="24"/>
        </w:rPr>
      </w:pPr>
      <w:r w:rsidRPr="007A2E81">
        <w:rPr>
          <w:rFonts w:ascii="Times New Roman" w:eastAsia="Calibri" w:hAnsi="Times New Roman" w:cs="Times New Roman"/>
          <w:i/>
          <w:sz w:val="24"/>
          <w:szCs w:val="24"/>
        </w:rPr>
        <w:t>adres</w:t>
      </w:r>
    </w:p>
    <w:p w14:paraId="39A712AD" w14:textId="77777777" w:rsidR="00F15EDC" w:rsidRPr="007A2E81" w:rsidRDefault="00F15EDC" w:rsidP="00F15EDC">
      <w:pPr>
        <w:spacing w:after="0" w:line="240" w:lineRule="auto"/>
        <w:rPr>
          <w:rFonts w:ascii="Times New Roman" w:eastAsia="Calibri" w:hAnsi="Times New Roman" w:cs="Times New Roman"/>
          <w:sz w:val="24"/>
          <w:szCs w:val="24"/>
        </w:rPr>
      </w:pPr>
      <w:r w:rsidRPr="007A2E81">
        <w:rPr>
          <w:rFonts w:ascii="Times New Roman" w:eastAsia="Calibri" w:hAnsi="Times New Roman" w:cs="Times New Roman"/>
          <w:sz w:val="24"/>
          <w:szCs w:val="24"/>
        </w:rPr>
        <w:t>………………………………….…………………………………..</w:t>
      </w:r>
    </w:p>
    <w:p w14:paraId="5984484B" w14:textId="77777777" w:rsidR="00F15EDC" w:rsidRPr="007A2E81" w:rsidRDefault="00F15EDC" w:rsidP="00F15EDC">
      <w:pPr>
        <w:spacing w:after="0" w:line="240" w:lineRule="auto"/>
        <w:rPr>
          <w:rFonts w:ascii="Times New Roman" w:eastAsia="Calibri" w:hAnsi="Times New Roman" w:cs="Times New Roman"/>
          <w:i/>
          <w:sz w:val="24"/>
          <w:szCs w:val="24"/>
        </w:rPr>
      </w:pPr>
    </w:p>
    <w:p w14:paraId="42D65018" w14:textId="77777777" w:rsidR="00F15EDC" w:rsidRPr="007A2E81" w:rsidRDefault="00F15EDC" w:rsidP="00F15EDC">
      <w:pPr>
        <w:spacing w:after="0" w:line="240" w:lineRule="auto"/>
        <w:rPr>
          <w:rFonts w:ascii="Times New Roman" w:eastAsia="Calibri" w:hAnsi="Times New Roman" w:cs="Times New Roman"/>
          <w:sz w:val="24"/>
          <w:szCs w:val="24"/>
          <w:u w:val="single"/>
        </w:rPr>
      </w:pPr>
      <w:r w:rsidRPr="007A2E81">
        <w:rPr>
          <w:rFonts w:ascii="Times New Roman" w:eastAsia="Calibri" w:hAnsi="Times New Roman" w:cs="Times New Roman"/>
          <w:b/>
          <w:sz w:val="24"/>
          <w:szCs w:val="24"/>
        </w:rPr>
        <w:t>reprezentowany przez</w:t>
      </w:r>
      <w:r w:rsidRPr="007A2E81">
        <w:rPr>
          <w:rFonts w:ascii="Times New Roman" w:eastAsia="Calibri" w:hAnsi="Times New Roman" w:cs="Times New Roman"/>
          <w:sz w:val="24"/>
          <w:szCs w:val="24"/>
        </w:rPr>
        <w:t>: ………………………………………………………………………………</w:t>
      </w:r>
    </w:p>
    <w:p w14:paraId="32CB834F" w14:textId="77777777" w:rsidR="00F15EDC" w:rsidRPr="007A2E81" w:rsidRDefault="00F15EDC" w:rsidP="00F15EDC">
      <w:pPr>
        <w:spacing w:after="0" w:line="240" w:lineRule="auto"/>
        <w:rPr>
          <w:rFonts w:ascii="Times New Roman" w:eastAsia="Calibri" w:hAnsi="Times New Roman" w:cs="Times New Roman"/>
          <w:sz w:val="24"/>
          <w:szCs w:val="24"/>
        </w:rPr>
      </w:pPr>
      <w:r w:rsidRPr="007A2E81">
        <w:rPr>
          <w:rFonts w:ascii="Times New Roman" w:eastAsia="Calibri" w:hAnsi="Times New Roman" w:cs="Times New Roman"/>
          <w:i/>
          <w:sz w:val="24"/>
          <w:szCs w:val="24"/>
        </w:rPr>
        <w:t>imię, nazwisko, stanowisko/podstawa do reprezentacji</w:t>
      </w:r>
    </w:p>
    <w:p w14:paraId="44793854" w14:textId="77777777" w:rsidR="00F15EDC" w:rsidRPr="007A2E81" w:rsidRDefault="00F15EDC" w:rsidP="00F15EDC">
      <w:pPr>
        <w:pStyle w:val="Tekstpodstawowy"/>
        <w:tabs>
          <w:tab w:val="left" w:pos="9635"/>
        </w:tabs>
        <w:kinsoku w:val="0"/>
        <w:overflowPunct w:val="0"/>
        <w:spacing w:line="240" w:lineRule="auto"/>
        <w:rPr>
          <w:i/>
          <w:iCs/>
          <w:lang w:eastAsia="pl-PL"/>
        </w:rPr>
      </w:pPr>
    </w:p>
    <w:p w14:paraId="7972C50E" w14:textId="77777777" w:rsidR="00F15EDC" w:rsidRPr="007A2E81" w:rsidRDefault="00F15EDC" w:rsidP="00F15EDC">
      <w:pPr>
        <w:shd w:val="clear" w:color="auto" w:fill="BDD6EE"/>
        <w:spacing w:after="0" w:line="240" w:lineRule="auto"/>
        <w:jc w:val="center"/>
        <w:rPr>
          <w:rFonts w:ascii="Times New Roman" w:eastAsia="Calibri" w:hAnsi="Times New Roman" w:cs="Times New Roman"/>
          <w:b/>
          <w:sz w:val="24"/>
          <w:szCs w:val="24"/>
          <w:u w:val="single"/>
        </w:rPr>
      </w:pPr>
    </w:p>
    <w:p w14:paraId="42FEA26C" w14:textId="77777777" w:rsidR="00F15EDC" w:rsidRPr="007A2E81" w:rsidRDefault="00F15EDC" w:rsidP="00F15EDC">
      <w:pPr>
        <w:shd w:val="clear" w:color="auto" w:fill="BDD6EE"/>
        <w:spacing w:after="0" w:line="240" w:lineRule="auto"/>
        <w:jc w:val="center"/>
        <w:rPr>
          <w:rFonts w:ascii="Times New Roman" w:eastAsia="Calibri" w:hAnsi="Times New Roman" w:cs="Times New Roman"/>
          <w:b/>
          <w:sz w:val="24"/>
          <w:szCs w:val="24"/>
        </w:rPr>
      </w:pPr>
      <w:bookmarkStart w:id="105" w:name="_Hlk61859679"/>
      <w:r w:rsidRPr="007A2E81">
        <w:rPr>
          <w:rFonts w:ascii="Times New Roman" w:eastAsia="Calibri" w:hAnsi="Times New Roman" w:cs="Times New Roman"/>
          <w:b/>
          <w:sz w:val="24"/>
          <w:szCs w:val="24"/>
        </w:rPr>
        <w:t>OŚWIADCZENIE WYKONAWCÓW</w:t>
      </w:r>
    </w:p>
    <w:p w14:paraId="3DA9D849" w14:textId="77777777" w:rsidR="00F15EDC" w:rsidRPr="007A2E81" w:rsidRDefault="00F15EDC" w:rsidP="00F15EDC">
      <w:pPr>
        <w:shd w:val="clear" w:color="auto" w:fill="BDD6EE"/>
        <w:spacing w:after="0" w:line="240" w:lineRule="auto"/>
        <w:jc w:val="center"/>
        <w:rPr>
          <w:rFonts w:ascii="Times New Roman" w:eastAsia="Times New Roman" w:hAnsi="Times New Roman" w:cs="Times New Roman"/>
          <w:b/>
          <w:sz w:val="24"/>
          <w:szCs w:val="24"/>
          <w:lang w:eastAsia="pl-PL"/>
        </w:rPr>
      </w:pPr>
      <w:r w:rsidRPr="007A2E81">
        <w:rPr>
          <w:rFonts w:ascii="Times New Roman" w:hAnsi="Times New Roman" w:cs="Times New Roman"/>
          <w:b/>
          <w:sz w:val="24"/>
          <w:szCs w:val="24"/>
        </w:rPr>
        <w:t>WSPÓLNIE UBIEGAJĄCYCH SIĘ O UDZIELENIE ZAMÓWIENIA</w:t>
      </w:r>
    </w:p>
    <w:p w14:paraId="37DB3433" w14:textId="77777777" w:rsidR="00F15EDC" w:rsidRPr="007A2E81" w:rsidRDefault="00F15EDC" w:rsidP="00F15EDC">
      <w:pPr>
        <w:shd w:val="clear" w:color="auto" w:fill="BDD6EE"/>
        <w:spacing w:after="0" w:line="240" w:lineRule="auto"/>
        <w:jc w:val="center"/>
        <w:rPr>
          <w:rFonts w:ascii="Times New Roman" w:hAnsi="Times New Roman" w:cs="Times New Roman"/>
          <w:b/>
          <w:sz w:val="24"/>
          <w:szCs w:val="24"/>
        </w:rPr>
      </w:pPr>
      <w:r w:rsidRPr="007A2E81">
        <w:rPr>
          <w:rFonts w:ascii="Times New Roman" w:hAnsi="Times New Roman" w:cs="Times New Roman"/>
          <w:b/>
          <w:sz w:val="24"/>
          <w:szCs w:val="24"/>
        </w:rPr>
        <w:t xml:space="preserve">Z KTÓREGO WYNIKA KTÓRE USŁUGI </w:t>
      </w:r>
      <w:r w:rsidRPr="007A2E81">
        <w:rPr>
          <w:rFonts w:ascii="Times New Roman" w:hAnsi="Times New Roman" w:cs="Times New Roman"/>
          <w:b/>
          <w:sz w:val="24"/>
          <w:szCs w:val="24"/>
        </w:rPr>
        <w:br/>
        <w:t>WYKONAJĄ POSZCZEGÓLNI WYKONAWCY</w:t>
      </w:r>
    </w:p>
    <w:p w14:paraId="6F6E4D89" w14:textId="77777777" w:rsidR="00F15EDC" w:rsidRPr="007A2E81" w:rsidRDefault="00F15EDC" w:rsidP="00F15EDC">
      <w:pPr>
        <w:suppressAutoHyphens/>
        <w:spacing w:after="120"/>
        <w:jc w:val="both"/>
        <w:rPr>
          <w:rFonts w:ascii="Times New Roman" w:eastAsia="Times New Roman" w:hAnsi="Times New Roman" w:cs="Times New Roman"/>
          <w:b/>
          <w:bCs/>
          <w:sz w:val="24"/>
          <w:szCs w:val="24"/>
          <w:lang w:eastAsia="ar-SA"/>
        </w:rPr>
      </w:pPr>
      <w:r w:rsidRPr="007A2E81">
        <w:rPr>
          <w:rFonts w:ascii="Times New Roman" w:eastAsia="Calibri" w:hAnsi="Times New Roman" w:cs="Times New Roman"/>
          <w:sz w:val="24"/>
          <w:szCs w:val="24"/>
        </w:rPr>
        <w:t xml:space="preserve">składane na podstawie </w:t>
      </w:r>
      <w:r w:rsidRPr="007A2E81">
        <w:rPr>
          <w:rFonts w:ascii="Times New Roman" w:eastAsia="Calibri" w:hAnsi="Times New Roman" w:cs="Times New Roman"/>
          <w:b/>
          <w:bCs/>
          <w:sz w:val="24"/>
          <w:szCs w:val="24"/>
        </w:rPr>
        <w:t>art. 117 ust. 4</w:t>
      </w:r>
      <w:r w:rsidRPr="007A2E81">
        <w:rPr>
          <w:rFonts w:ascii="Times New Roman" w:eastAsia="Calibri" w:hAnsi="Times New Roman" w:cs="Times New Roman"/>
          <w:sz w:val="24"/>
          <w:szCs w:val="24"/>
        </w:rPr>
        <w:t xml:space="preserve"> ustawy z dnia 11 września 2019 r. Prawo zamówień publicznych </w:t>
      </w:r>
      <w:bookmarkEnd w:id="105"/>
      <w:r w:rsidRPr="007A2E81">
        <w:rPr>
          <w:rFonts w:ascii="Times New Roman" w:eastAsia="Calibri" w:hAnsi="Times New Roman" w:cs="Times New Roman"/>
          <w:sz w:val="24"/>
          <w:szCs w:val="24"/>
        </w:rPr>
        <w:t xml:space="preserve">w postępowaniu o udzielenie zamówienia publicznego pn.: </w:t>
      </w:r>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p>
    <w:p w14:paraId="75A165C5" w14:textId="77777777" w:rsidR="00F15EDC" w:rsidRPr="007A2E81" w:rsidRDefault="00F15EDC" w:rsidP="00F15EDC">
      <w:pPr>
        <w:suppressAutoHyphens/>
        <w:spacing w:after="120"/>
        <w:jc w:val="both"/>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b/>
          <w:bCs/>
          <w:sz w:val="24"/>
          <w:szCs w:val="24"/>
          <w:lang w:eastAsia="ar-SA"/>
        </w:rPr>
        <w:t>.</w:t>
      </w:r>
    </w:p>
    <w:p w14:paraId="4BCA3113" w14:textId="77777777" w:rsidR="00F15EDC" w:rsidRPr="007A2E81" w:rsidRDefault="00F15EDC" w:rsidP="00F15EDC">
      <w:pPr>
        <w:pStyle w:val="Zwykytekst1"/>
        <w:tabs>
          <w:tab w:val="left" w:pos="9214"/>
        </w:tabs>
        <w:ind w:firstLine="426"/>
        <w:jc w:val="both"/>
        <w:rPr>
          <w:rFonts w:ascii="Times New Roman" w:hAnsi="Times New Roman" w:cs="Times New Roman"/>
          <w:sz w:val="24"/>
          <w:szCs w:val="24"/>
        </w:rPr>
      </w:pPr>
      <w:r w:rsidRPr="007A2E81">
        <w:rPr>
          <w:rFonts w:ascii="Times New Roman" w:hAnsi="Times New Roman" w:cs="Times New Roman"/>
          <w:b/>
          <w:bCs/>
          <w:sz w:val="24"/>
          <w:szCs w:val="24"/>
        </w:rPr>
        <w:t>Oświadczam/y, że</w:t>
      </w:r>
      <w:r w:rsidRPr="007A2E81">
        <w:rPr>
          <w:rFonts w:ascii="Times New Roman" w:hAnsi="Times New Roman" w:cs="Times New Roman"/>
          <w:sz w:val="24"/>
          <w:szCs w:val="24"/>
        </w:rPr>
        <w:t xml:space="preserve">: </w:t>
      </w:r>
    </w:p>
    <w:p w14:paraId="26C97F25" w14:textId="77777777" w:rsidR="00F15EDC" w:rsidRPr="007A2E81" w:rsidRDefault="00F15EDC" w:rsidP="00F15EDC">
      <w:pPr>
        <w:pStyle w:val="Zwykytekst1"/>
        <w:tabs>
          <w:tab w:val="left" w:pos="9214"/>
        </w:tabs>
        <w:jc w:val="both"/>
        <w:rPr>
          <w:rFonts w:ascii="Times New Roman" w:hAnsi="Times New Roman" w:cs="Times New Roman"/>
          <w:sz w:val="24"/>
          <w:szCs w:val="24"/>
        </w:rPr>
      </w:pPr>
    </w:p>
    <w:p w14:paraId="1B1F6EBC" w14:textId="77777777" w:rsidR="00F15EDC" w:rsidRPr="007A2E81" w:rsidRDefault="00F15EDC" w:rsidP="00F15EDC">
      <w:pPr>
        <w:pStyle w:val="Zwykytekst1"/>
        <w:tabs>
          <w:tab w:val="left" w:pos="9214"/>
        </w:tabs>
        <w:jc w:val="both"/>
        <w:rPr>
          <w:rFonts w:ascii="Times New Roman" w:hAnsi="Times New Roman" w:cs="Times New Roman"/>
          <w:i/>
          <w:iCs/>
          <w:sz w:val="24"/>
          <w:szCs w:val="24"/>
        </w:rPr>
      </w:pPr>
      <w:bookmarkStart w:id="106" w:name="_Hlk64644741"/>
      <w:r w:rsidRPr="007A2E81">
        <w:rPr>
          <w:rFonts w:ascii="Times New Roman" w:hAnsi="Times New Roman" w:cs="Times New Roman"/>
          <w:sz w:val="24"/>
          <w:szCs w:val="24"/>
        </w:rPr>
        <w:t xml:space="preserve">1. Wykonawca ………………………….……………………………………………… wykona następujące </w:t>
      </w:r>
      <w:r w:rsidRPr="007A2E81">
        <w:rPr>
          <w:rFonts w:ascii="Times New Roman" w:hAnsi="Times New Roman" w:cs="Times New Roman"/>
          <w:i/>
          <w:iCs/>
          <w:sz w:val="24"/>
          <w:szCs w:val="24"/>
        </w:rPr>
        <w:t>usługi</w:t>
      </w:r>
    </w:p>
    <w:p w14:paraId="1FE7CFEE" w14:textId="77777777" w:rsidR="00F15EDC" w:rsidRPr="007A2E81" w:rsidRDefault="00F15EDC" w:rsidP="00F15EDC">
      <w:pPr>
        <w:pStyle w:val="Zwykytekst1"/>
        <w:tabs>
          <w:tab w:val="left" w:pos="9214"/>
        </w:tabs>
        <w:ind w:firstLine="3119"/>
        <w:rPr>
          <w:rFonts w:ascii="Times New Roman" w:hAnsi="Times New Roman" w:cs="Times New Roman"/>
          <w:i/>
          <w:iCs/>
          <w:sz w:val="24"/>
          <w:szCs w:val="24"/>
        </w:rPr>
      </w:pPr>
      <w:r w:rsidRPr="007A2E81">
        <w:rPr>
          <w:rFonts w:ascii="Times New Roman" w:hAnsi="Times New Roman" w:cs="Times New Roman"/>
          <w:i/>
          <w:iCs/>
          <w:sz w:val="24"/>
          <w:szCs w:val="24"/>
        </w:rPr>
        <w:t>(nazwa Wykonawcy)</w:t>
      </w:r>
    </w:p>
    <w:p w14:paraId="1B20A8B1" w14:textId="77777777" w:rsidR="00F15EDC" w:rsidRPr="007A2E81" w:rsidRDefault="00F15EDC" w:rsidP="00F15EDC">
      <w:pPr>
        <w:pStyle w:val="Zwykytekst1"/>
        <w:tabs>
          <w:tab w:val="left" w:pos="9214"/>
        </w:tabs>
        <w:ind w:firstLine="567"/>
        <w:jc w:val="both"/>
        <w:rPr>
          <w:rFonts w:ascii="Times New Roman" w:hAnsi="Times New Roman" w:cs="Times New Roman"/>
          <w:sz w:val="24"/>
          <w:szCs w:val="24"/>
        </w:rPr>
      </w:pPr>
      <w:r w:rsidRPr="007A2E81">
        <w:rPr>
          <w:rFonts w:ascii="Times New Roman" w:hAnsi="Times New Roman" w:cs="Times New Roman"/>
          <w:i/>
          <w:iCs/>
          <w:sz w:val="24"/>
          <w:szCs w:val="24"/>
        </w:rPr>
        <w:t xml:space="preserve"> </w:t>
      </w:r>
      <w:r w:rsidRPr="007A2E81">
        <w:rPr>
          <w:rFonts w:ascii="Times New Roman" w:hAnsi="Times New Roman" w:cs="Times New Roman"/>
          <w:sz w:val="24"/>
          <w:szCs w:val="24"/>
        </w:rPr>
        <w:t>……………………………………………………………………………………………………………………………………….............................</w:t>
      </w:r>
    </w:p>
    <w:bookmarkEnd w:id="106"/>
    <w:p w14:paraId="4EF44FDD" w14:textId="77777777" w:rsidR="00F15EDC" w:rsidRPr="007A2E81" w:rsidRDefault="00F15EDC" w:rsidP="00F15EDC">
      <w:pPr>
        <w:pStyle w:val="Zwykytekst1"/>
        <w:tabs>
          <w:tab w:val="left" w:pos="9214"/>
        </w:tabs>
        <w:jc w:val="both"/>
        <w:rPr>
          <w:rFonts w:ascii="Times New Roman" w:hAnsi="Times New Roman" w:cs="Times New Roman"/>
          <w:i/>
          <w:iCs/>
          <w:sz w:val="24"/>
          <w:szCs w:val="24"/>
        </w:rPr>
      </w:pPr>
      <w:r w:rsidRPr="007A2E81">
        <w:rPr>
          <w:rFonts w:ascii="Times New Roman" w:hAnsi="Times New Roman" w:cs="Times New Roman"/>
          <w:sz w:val="24"/>
          <w:szCs w:val="24"/>
        </w:rPr>
        <w:t xml:space="preserve">2. Wykonawca ………………………….……………………………………………… wykona następujące </w:t>
      </w:r>
      <w:r w:rsidRPr="007A2E81">
        <w:rPr>
          <w:rFonts w:ascii="Times New Roman" w:hAnsi="Times New Roman" w:cs="Times New Roman"/>
          <w:i/>
          <w:iCs/>
          <w:sz w:val="24"/>
          <w:szCs w:val="24"/>
        </w:rPr>
        <w:t>usługi</w:t>
      </w:r>
    </w:p>
    <w:p w14:paraId="0DA8A8A8" w14:textId="77777777" w:rsidR="00F15EDC" w:rsidRPr="007A2E81" w:rsidRDefault="00F15EDC" w:rsidP="00F15EDC">
      <w:pPr>
        <w:pStyle w:val="Zwykytekst1"/>
        <w:tabs>
          <w:tab w:val="left" w:pos="9214"/>
        </w:tabs>
        <w:ind w:firstLine="3119"/>
        <w:rPr>
          <w:rFonts w:ascii="Times New Roman" w:hAnsi="Times New Roman" w:cs="Times New Roman"/>
          <w:i/>
          <w:iCs/>
          <w:sz w:val="24"/>
          <w:szCs w:val="24"/>
        </w:rPr>
      </w:pPr>
      <w:r w:rsidRPr="007A2E81">
        <w:rPr>
          <w:rFonts w:ascii="Times New Roman" w:hAnsi="Times New Roman" w:cs="Times New Roman"/>
          <w:i/>
          <w:iCs/>
          <w:sz w:val="24"/>
          <w:szCs w:val="24"/>
        </w:rPr>
        <w:t>(nazwa Wykonawcy)</w:t>
      </w:r>
    </w:p>
    <w:p w14:paraId="1A5AE091" w14:textId="77777777" w:rsidR="00F15EDC" w:rsidRPr="007A2E81" w:rsidRDefault="00F15EDC" w:rsidP="00F15EDC">
      <w:pPr>
        <w:pStyle w:val="Zwykytekst1"/>
        <w:tabs>
          <w:tab w:val="left" w:pos="9214"/>
        </w:tabs>
        <w:jc w:val="both"/>
        <w:rPr>
          <w:rFonts w:ascii="Times New Roman" w:hAnsi="Times New Roman" w:cs="Times New Roman"/>
          <w:sz w:val="24"/>
          <w:szCs w:val="24"/>
        </w:rPr>
      </w:pPr>
      <w:r w:rsidRPr="007A2E81">
        <w:rPr>
          <w:rFonts w:ascii="Times New Roman" w:hAnsi="Times New Roman" w:cs="Times New Roman"/>
          <w:sz w:val="24"/>
          <w:szCs w:val="24"/>
        </w:rPr>
        <w:t>……………………………………………………………………………………………………………………………………………………………..</w:t>
      </w:r>
    </w:p>
    <w:p w14:paraId="2B65E29C" w14:textId="77777777" w:rsidR="00F15EDC" w:rsidRPr="007A2E81" w:rsidRDefault="00F15EDC" w:rsidP="00F15EDC">
      <w:pPr>
        <w:rPr>
          <w:rFonts w:ascii="Arial" w:eastAsia="Calibri" w:hAnsi="Arial" w:cs="Arial"/>
          <w:b/>
          <w:bCs/>
          <w:sz w:val="20"/>
          <w:szCs w:val="20"/>
        </w:rPr>
      </w:pPr>
    </w:p>
    <w:p w14:paraId="7EB33C88" w14:textId="77777777" w:rsidR="00F15EDC" w:rsidRPr="007A2E81" w:rsidRDefault="00F15EDC" w:rsidP="00F15EDC">
      <w:pPr>
        <w:pStyle w:val="Standard"/>
        <w:tabs>
          <w:tab w:val="left" w:pos="5954"/>
          <w:tab w:val="left" w:pos="6663"/>
        </w:tabs>
        <w:spacing w:before="100" w:after="100"/>
        <w:ind w:right="-283"/>
        <w:jc w:val="right"/>
        <w:rPr>
          <w:b/>
          <w:bCs/>
          <w:i/>
          <w:iCs/>
        </w:rPr>
      </w:pPr>
    </w:p>
    <w:p w14:paraId="3D2620A5" w14:textId="77777777" w:rsidR="00F15EDC" w:rsidRPr="007A2E81" w:rsidRDefault="00F15EDC" w:rsidP="00F15EDC">
      <w:pPr>
        <w:jc w:val="both"/>
        <w:rPr>
          <w:rFonts w:ascii="Times New Roman" w:hAnsi="Times New Roman" w:cs="Times New Roman"/>
          <w:sz w:val="24"/>
          <w:szCs w:val="24"/>
        </w:rPr>
      </w:pPr>
      <w:r w:rsidRPr="007A2E81">
        <w:rPr>
          <w:rFonts w:ascii="Times New Roman" w:hAnsi="Times New Roman" w:cs="Times New Roman"/>
          <w:sz w:val="24"/>
          <w:szCs w:val="24"/>
        </w:rPr>
        <w:t xml:space="preserve">Podpis </w:t>
      </w:r>
      <w:r w:rsidRPr="007A2E81">
        <w:rPr>
          <w:rFonts w:ascii="Times New Roman" w:hAnsi="Times New Roman" w:cs="Times New Roman"/>
          <w:i/>
          <w:iCs/>
          <w:sz w:val="24"/>
          <w:szCs w:val="24"/>
        </w:rPr>
        <w:t xml:space="preserve">kwalifikowany/elektroniczny/zaufany </w:t>
      </w:r>
      <w:r w:rsidRPr="007A2E81">
        <w:rPr>
          <w:rFonts w:ascii="Times New Roman" w:hAnsi="Times New Roman" w:cs="Times New Roman"/>
          <w:sz w:val="24"/>
          <w:szCs w:val="24"/>
        </w:rPr>
        <w:t>osoby/osób upoważnionej/</w:t>
      </w:r>
      <w:proofErr w:type="spellStart"/>
      <w:r w:rsidRPr="007A2E81">
        <w:rPr>
          <w:rFonts w:ascii="Times New Roman" w:hAnsi="Times New Roman" w:cs="Times New Roman"/>
          <w:sz w:val="24"/>
          <w:szCs w:val="24"/>
        </w:rPr>
        <w:t>ych</w:t>
      </w:r>
      <w:proofErr w:type="spellEnd"/>
      <w:r w:rsidRPr="007A2E81">
        <w:rPr>
          <w:rFonts w:ascii="Times New Roman" w:hAnsi="Times New Roman" w:cs="Times New Roman"/>
          <w:sz w:val="24"/>
          <w:szCs w:val="24"/>
        </w:rPr>
        <w:t xml:space="preserve"> do występowania w imieniu Wykonawców.</w:t>
      </w:r>
    </w:p>
    <w:p w14:paraId="7ABF41DD" w14:textId="77777777" w:rsidR="00F15EDC" w:rsidRPr="007A2E81" w:rsidRDefault="00F15EDC" w:rsidP="00F15EDC">
      <w:pPr>
        <w:rPr>
          <w:rFonts w:ascii="Times New Roman" w:eastAsia="Calibri" w:hAnsi="Times New Roman" w:cs="Times New Roman"/>
          <w:b/>
          <w:bCs/>
          <w:i/>
          <w:iCs/>
          <w:sz w:val="24"/>
          <w:szCs w:val="24"/>
          <w:lang w:eastAsia="pl-PL"/>
        </w:rPr>
      </w:pPr>
      <w:r w:rsidRPr="007A2E81">
        <w:rPr>
          <w:b/>
          <w:bCs/>
          <w:i/>
          <w:iCs/>
        </w:rPr>
        <w:br w:type="page"/>
      </w:r>
    </w:p>
    <w:p w14:paraId="164EB905" w14:textId="77777777" w:rsidR="00F15EDC" w:rsidRPr="007A2E81" w:rsidRDefault="00F15EDC" w:rsidP="00F15EDC">
      <w:pPr>
        <w:pStyle w:val="Standard"/>
        <w:tabs>
          <w:tab w:val="left" w:pos="5954"/>
          <w:tab w:val="left" w:pos="6663"/>
        </w:tabs>
        <w:spacing w:before="100" w:after="100"/>
        <w:ind w:right="-283"/>
        <w:jc w:val="right"/>
        <w:rPr>
          <w:b/>
          <w:bCs/>
          <w:i/>
          <w:iCs/>
        </w:rPr>
      </w:pPr>
      <w:r w:rsidRPr="007A2E81">
        <w:rPr>
          <w:b/>
          <w:bCs/>
          <w:i/>
          <w:iCs/>
        </w:rPr>
        <w:lastRenderedPageBreak/>
        <w:t>Załącznik Nr 9 do SWZ</w:t>
      </w:r>
    </w:p>
    <w:p w14:paraId="651CA07F" w14:textId="77777777" w:rsidR="00F15EDC" w:rsidRPr="007A2E81" w:rsidRDefault="00F15EDC" w:rsidP="00F15EDC">
      <w:pPr>
        <w:ind w:left="3540" w:firstLine="708"/>
        <w:jc w:val="right"/>
        <w:rPr>
          <w:rFonts w:ascii="Arial" w:eastAsia="Calibri" w:hAnsi="Arial" w:cs="Arial"/>
          <w:b/>
          <w:bCs/>
          <w:sz w:val="20"/>
          <w:szCs w:val="20"/>
        </w:rPr>
      </w:pPr>
    </w:p>
    <w:p w14:paraId="1646245F" w14:textId="77777777" w:rsidR="00F15EDC" w:rsidRPr="007A2E81" w:rsidRDefault="00F15EDC" w:rsidP="00F15EDC">
      <w:pPr>
        <w:suppressAutoHyphens/>
        <w:spacing w:after="120"/>
        <w:jc w:val="both"/>
        <w:rPr>
          <w:rFonts w:ascii="Times New Roman" w:eastAsia="Times New Roman" w:hAnsi="Times New Roman" w:cs="Times New Roman"/>
          <w:b/>
          <w:bCs/>
          <w:i/>
          <w:iCs/>
          <w:sz w:val="24"/>
          <w:szCs w:val="24"/>
          <w:lang w:eastAsia="ar-SA"/>
        </w:rPr>
      </w:pPr>
      <w:r w:rsidRPr="007A2E81">
        <w:rPr>
          <w:rFonts w:ascii="Times New Roman" w:hAnsi="Times New Roman" w:cs="Times New Roman"/>
          <w:b/>
          <w:bCs/>
          <w:sz w:val="24"/>
          <w:szCs w:val="24"/>
        </w:rPr>
        <w:t xml:space="preserve">Oświadczenie Wykonawcy o </w:t>
      </w:r>
      <w:r w:rsidRPr="007A2E81">
        <w:rPr>
          <w:rFonts w:ascii="Times New Roman" w:hAnsi="Times New Roman" w:cs="Times New Roman"/>
          <w:b/>
          <w:bCs/>
          <w:sz w:val="24"/>
          <w:szCs w:val="24"/>
          <w:u w:val="single"/>
        </w:rPr>
        <w:t>aktualności informacji</w:t>
      </w:r>
      <w:r w:rsidRPr="007A2E81">
        <w:rPr>
          <w:rFonts w:ascii="Times New Roman" w:hAnsi="Times New Roman" w:cs="Times New Roman"/>
          <w:b/>
          <w:bCs/>
          <w:sz w:val="24"/>
          <w:szCs w:val="24"/>
        </w:rPr>
        <w:t xml:space="preserve"> zawartych  w oświadczeniu, o którym mowa w art. 125 ust. 1 ustawy z dnia 11 września 2019 r. Prawo zamówień publicznych w postępowaniu o udzielenie zamówienia pn.: </w:t>
      </w:r>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r w:rsidRPr="007A2E81">
        <w:rPr>
          <w:rFonts w:ascii="Times New Roman" w:eastAsia="Times New Roman" w:hAnsi="Times New Roman" w:cs="Times New Roman"/>
          <w:b/>
          <w:bCs/>
          <w:i/>
          <w:iCs/>
          <w:sz w:val="24"/>
          <w:szCs w:val="24"/>
          <w:lang w:eastAsia="ar-SA"/>
        </w:rPr>
        <w:t>,</w:t>
      </w:r>
    </w:p>
    <w:p w14:paraId="1BEE0A22" w14:textId="77777777" w:rsidR="00F15EDC" w:rsidRPr="007A2E81" w:rsidRDefault="00F15EDC" w:rsidP="00F15EDC">
      <w:pPr>
        <w:pBdr>
          <w:bottom w:val="single" w:sz="4" w:space="1" w:color="000000"/>
        </w:pBdr>
        <w:spacing w:line="276" w:lineRule="auto"/>
        <w:jc w:val="both"/>
        <w:rPr>
          <w:rFonts w:ascii="Times New Roman" w:hAnsi="Times New Roman" w:cs="Times New Roman"/>
          <w:sz w:val="24"/>
          <w:szCs w:val="24"/>
        </w:rPr>
      </w:pPr>
      <w:r w:rsidRPr="007A2E81">
        <w:rPr>
          <w:rFonts w:ascii="Times New Roman" w:hAnsi="Times New Roman" w:cs="Times New Roman"/>
          <w:b/>
          <w:bCs/>
          <w:sz w:val="24"/>
          <w:szCs w:val="24"/>
        </w:rPr>
        <w:t xml:space="preserve">w zakresie podstaw wykluczenia wskazanych przez </w:t>
      </w:r>
      <w:r w:rsidRPr="007A2E81">
        <w:rPr>
          <w:rFonts w:ascii="Times New Roman" w:eastAsia="Calibri" w:hAnsi="Times New Roman" w:cs="Times New Roman"/>
          <w:b/>
          <w:bCs/>
          <w:sz w:val="24"/>
          <w:szCs w:val="24"/>
        </w:rPr>
        <w:t xml:space="preserve">Zamawiającego, w zakresie przesłanek, o których mowa w art. 108 ust. 1 pkt. 1-6, art. 109 ust. 1 pkt. 4 ustawy </w:t>
      </w:r>
      <w:proofErr w:type="spellStart"/>
      <w:r w:rsidRPr="007A2E81">
        <w:rPr>
          <w:rFonts w:ascii="Times New Roman" w:eastAsia="Calibri" w:hAnsi="Times New Roman" w:cs="Times New Roman"/>
          <w:b/>
          <w:bCs/>
          <w:sz w:val="24"/>
          <w:szCs w:val="24"/>
        </w:rPr>
        <w:t>Pzp</w:t>
      </w:r>
      <w:proofErr w:type="spellEnd"/>
      <w:r w:rsidRPr="007A2E81">
        <w:rPr>
          <w:rFonts w:ascii="Times New Roman" w:eastAsia="Calibri" w:hAnsi="Times New Roman" w:cs="Times New Roman"/>
          <w:b/>
          <w:bCs/>
          <w:sz w:val="24"/>
          <w:szCs w:val="24"/>
        </w:rPr>
        <w:t xml:space="preserve"> oraz w </w:t>
      </w:r>
      <w:r w:rsidRPr="007A2E81">
        <w:rPr>
          <w:rFonts w:ascii="Times New Roman" w:hAnsi="Times New Roman" w:cs="Times New Roman"/>
          <w:b/>
          <w:sz w:val="24"/>
          <w:szCs w:val="24"/>
        </w:rPr>
        <w:t xml:space="preserve">art. 7 ust. 1 pkt 1-3 ustawy z dnia 13 kwietnia 2022 r. </w:t>
      </w:r>
      <w:r w:rsidRPr="007A2E81">
        <w:rPr>
          <w:rStyle w:val="Uwydatnienie"/>
          <w:rFonts w:ascii="Times New Roman" w:hAnsi="Times New Roman" w:cs="Times New Roman"/>
          <w:b/>
          <w:sz w:val="24"/>
          <w:szCs w:val="24"/>
        </w:rPr>
        <w:t>o szczególnych rozwiązaniach w zakresie przeciwdziałania wspieraniu agresji na Ukrainę oraz służących ochronie bezpieczeństwa narodowego.</w:t>
      </w:r>
      <w:r w:rsidRPr="007A2E81">
        <w:rPr>
          <w:rFonts w:ascii="Times New Roman" w:hAnsi="Times New Roman" w:cs="Times New Roman"/>
          <w:i/>
          <w:sz w:val="24"/>
          <w:szCs w:val="24"/>
        </w:rPr>
        <w:t> </w:t>
      </w:r>
    </w:p>
    <w:p w14:paraId="160787FB" w14:textId="77777777" w:rsidR="00F15EDC" w:rsidRPr="007A2E81" w:rsidRDefault="00F15EDC" w:rsidP="00F15EDC">
      <w:pPr>
        <w:pStyle w:val="Tekstprzypisudolnego"/>
        <w:spacing w:before="227" w:line="276" w:lineRule="auto"/>
        <w:jc w:val="right"/>
        <w:rPr>
          <w:rFonts w:ascii="Times New Roman" w:hAnsi="Times New Roman"/>
          <w:spacing w:val="4"/>
          <w:sz w:val="24"/>
          <w:szCs w:val="24"/>
        </w:rPr>
      </w:pPr>
    </w:p>
    <w:p w14:paraId="39F8628E" w14:textId="77777777" w:rsidR="00F15EDC" w:rsidRPr="007A2E81" w:rsidRDefault="00F15EDC" w:rsidP="00F15EDC">
      <w:pPr>
        <w:pStyle w:val="Tekstprzypisudolnego"/>
        <w:spacing w:before="227" w:line="276" w:lineRule="auto"/>
        <w:jc w:val="right"/>
        <w:rPr>
          <w:rFonts w:ascii="Times New Roman" w:hAnsi="Times New Roman"/>
          <w:sz w:val="24"/>
          <w:szCs w:val="24"/>
        </w:rPr>
      </w:pPr>
      <w:r w:rsidRPr="007A2E81">
        <w:rPr>
          <w:rFonts w:ascii="Times New Roman" w:hAnsi="Times New Roman"/>
          <w:spacing w:val="4"/>
          <w:sz w:val="24"/>
          <w:szCs w:val="24"/>
        </w:rPr>
        <w:t>……………………….., dnia ………………….</w:t>
      </w:r>
    </w:p>
    <w:p w14:paraId="08E9A82C" w14:textId="77777777" w:rsidR="00F15EDC" w:rsidRPr="007A2E81" w:rsidRDefault="00F15EDC" w:rsidP="00F15EDC">
      <w:pPr>
        <w:widowControl w:val="0"/>
        <w:jc w:val="both"/>
        <w:rPr>
          <w:rFonts w:ascii="Times New Roman" w:hAnsi="Times New Roman" w:cs="Times New Roman"/>
          <w:b/>
          <w:sz w:val="24"/>
          <w:szCs w:val="24"/>
          <w:u w:val="single"/>
        </w:rPr>
      </w:pPr>
    </w:p>
    <w:p w14:paraId="06E55783" w14:textId="77777777" w:rsidR="00F15EDC" w:rsidRPr="007A2E81" w:rsidRDefault="00F15EDC" w:rsidP="00F15EDC">
      <w:pPr>
        <w:widowControl w:val="0"/>
        <w:jc w:val="both"/>
        <w:rPr>
          <w:rFonts w:ascii="Times New Roman" w:hAnsi="Times New Roman" w:cs="Times New Roman"/>
          <w:sz w:val="24"/>
          <w:szCs w:val="24"/>
        </w:rPr>
      </w:pPr>
      <w:r w:rsidRPr="007A2E81">
        <w:rPr>
          <w:rFonts w:ascii="Times New Roman" w:hAnsi="Times New Roman" w:cs="Times New Roman"/>
          <w:b/>
          <w:sz w:val="24"/>
          <w:szCs w:val="24"/>
          <w:u w:val="single"/>
        </w:rPr>
        <w:t xml:space="preserve">WYKONAWCA: </w:t>
      </w:r>
      <w:r w:rsidRPr="007A2E81">
        <w:rPr>
          <w:rFonts w:ascii="Times New Roman" w:hAnsi="Times New Roman" w:cs="Times New Roman"/>
          <w:sz w:val="24"/>
          <w:szCs w:val="24"/>
        </w:rPr>
        <w:t>………………………………………………………………………………</w:t>
      </w:r>
    </w:p>
    <w:p w14:paraId="275AE08F" w14:textId="77777777" w:rsidR="00F15EDC" w:rsidRPr="007A2E81" w:rsidRDefault="00F15EDC" w:rsidP="00F15EDC">
      <w:pPr>
        <w:spacing w:after="170"/>
        <w:jc w:val="center"/>
        <w:rPr>
          <w:rFonts w:ascii="Times New Roman" w:hAnsi="Times New Roman" w:cs="Times New Roman"/>
          <w:sz w:val="24"/>
          <w:szCs w:val="24"/>
        </w:rPr>
      </w:pPr>
      <w:r w:rsidRPr="007A2E81">
        <w:rPr>
          <w:rFonts w:ascii="Times New Roman" w:hAnsi="Times New Roman" w:cs="Times New Roman"/>
          <w:i/>
          <w:sz w:val="24"/>
          <w:szCs w:val="24"/>
        </w:rPr>
        <w:t>(pełna nazwa/firma, adres)</w:t>
      </w:r>
    </w:p>
    <w:p w14:paraId="6465889E" w14:textId="77777777" w:rsidR="00F15EDC" w:rsidRPr="007A2E81" w:rsidRDefault="00F15EDC" w:rsidP="00F15EDC">
      <w:pPr>
        <w:rPr>
          <w:rFonts w:ascii="Times New Roman" w:hAnsi="Times New Roman" w:cs="Times New Roman"/>
          <w:sz w:val="24"/>
          <w:szCs w:val="24"/>
        </w:rPr>
      </w:pPr>
      <w:r w:rsidRPr="007A2E81">
        <w:rPr>
          <w:rFonts w:ascii="Times New Roman" w:hAnsi="Times New Roman" w:cs="Times New Roman"/>
          <w:sz w:val="24"/>
          <w:szCs w:val="24"/>
          <w:u w:val="single"/>
        </w:rPr>
        <w:t xml:space="preserve">reprezentowany przez: </w:t>
      </w:r>
      <w:r w:rsidRPr="007A2E81">
        <w:rPr>
          <w:rFonts w:ascii="Times New Roman" w:hAnsi="Times New Roman" w:cs="Times New Roman"/>
          <w:sz w:val="24"/>
          <w:szCs w:val="24"/>
        </w:rPr>
        <w:t>……………………………………………………………….…………</w:t>
      </w:r>
    </w:p>
    <w:p w14:paraId="2636F7DB" w14:textId="77777777" w:rsidR="00F15EDC" w:rsidRPr="007A2E81" w:rsidRDefault="00F15EDC" w:rsidP="00F15EDC">
      <w:pPr>
        <w:spacing w:after="170"/>
        <w:jc w:val="both"/>
        <w:rPr>
          <w:rFonts w:ascii="Times New Roman" w:hAnsi="Times New Roman" w:cs="Times New Roman"/>
          <w:sz w:val="24"/>
          <w:szCs w:val="24"/>
        </w:rPr>
      </w:pPr>
      <w:r w:rsidRPr="007A2E81">
        <w:rPr>
          <w:rStyle w:val="czeinternetowe"/>
          <w:rFonts w:ascii="Times New Roman" w:eastAsia="Liberation Sans;Arial" w:hAnsi="Times New Roman" w:cs="Times New Roman"/>
          <w:b/>
          <w:bCs/>
          <w:i/>
          <w:iCs/>
          <w:sz w:val="24"/>
          <w:szCs w:val="24"/>
        </w:rPr>
        <w:t xml:space="preserve">                                   </w:t>
      </w:r>
      <w:r w:rsidRPr="007A2E81">
        <w:rPr>
          <w:rStyle w:val="czeinternetowe"/>
          <w:rFonts w:ascii="Times New Roman" w:eastAsia="Liberation Sans;Arial" w:hAnsi="Times New Roman" w:cs="Times New Roman"/>
          <w:i/>
          <w:iCs/>
          <w:sz w:val="24"/>
          <w:szCs w:val="24"/>
        </w:rPr>
        <w:t xml:space="preserve">     </w:t>
      </w:r>
      <w:r w:rsidRPr="007A2E81">
        <w:rPr>
          <w:rStyle w:val="czeinternetowe"/>
          <w:rFonts w:ascii="Times New Roman" w:eastAsia="Calibri" w:hAnsi="Times New Roman" w:cs="Times New Roman"/>
          <w:i/>
          <w:iCs/>
          <w:sz w:val="24"/>
          <w:szCs w:val="24"/>
        </w:rPr>
        <w:t>(imię, nazwisko, stanowisko/podstawa do reprezentacji)</w:t>
      </w:r>
    </w:p>
    <w:p w14:paraId="25CF59F6" w14:textId="77777777" w:rsidR="00F15EDC" w:rsidRPr="007A2E81" w:rsidRDefault="00F15EDC" w:rsidP="00F15EDC">
      <w:pPr>
        <w:spacing w:before="227" w:after="113" w:line="276" w:lineRule="auto"/>
        <w:jc w:val="both"/>
        <w:rPr>
          <w:rFonts w:ascii="Times New Roman" w:hAnsi="Times New Roman" w:cs="Times New Roman"/>
          <w:sz w:val="24"/>
          <w:szCs w:val="24"/>
        </w:rPr>
      </w:pPr>
      <w:r w:rsidRPr="007A2E81">
        <w:rPr>
          <w:rFonts w:ascii="Times New Roman" w:hAnsi="Times New Roman" w:cs="Times New Roman"/>
          <w:sz w:val="24"/>
          <w:szCs w:val="24"/>
        </w:rPr>
        <w:t>Świadomy(a) odpowiedzialności karnej za składanie fałszywego oświadczenia, oświadczam, że:</w:t>
      </w:r>
    </w:p>
    <w:p w14:paraId="1EBAFE32" w14:textId="77777777" w:rsidR="00F15EDC" w:rsidRPr="007A2E81" w:rsidRDefault="00F15EDC" w:rsidP="001D2C91">
      <w:pPr>
        <w:numPr>
          <w:ilvl w:val="0"/>
          <w:numId w:val="12"/>
        </w:numPr>
        <w:suppressAutoHyphens/>
        <w:spacing w:after="113" w:line="276" w:lineRule="auto"/>
        <w:jc w:val="both"/>
        <w:rPr>
          <w:rFonts w:ascii="Times New Roman" w:hAnsi="Times New Roman" w:cs="Times New Roman"/>
          <w:sz w:val="24"/>
          <w:szCs w:val="24"/>
        </w:rPr>
      </w:pPr>
      <w:r w:rsidRPr="007A2E81">
        <w:rPr>
          <w:rFonts w:ascii="Times New Roman" w:hAnsi="Times New Roman" w:cs="Times New Roman"/>
          <w:b/>
          <w:bCs/>
          <w:sz w:val="24"/>
          <w:szCs w:val="24"/>
        </w:rPr>
        <w:t xml:space="preserve">* </w:t>
      </w:r>
      <w:r w:rsidRPr="007A2E81">
        <w:rPr>
          <w:rFonts w:ascii="Times New Roman" w:hAnsi="Times New Roman" w:cs="Times New Roman"/>
          <w:b/>
          <w:bCs/>
          <w:sz w:val="24"/>
          <w:szCs w:val="24"/>
          <w:u w:val="single"/>
        </w:rPr>
        <w:t>aktualne są</w:t>
      </w:r>
      <w:r w:rsidRPr="007A2E81">
        <w:rPr>
          <w:rFonts w:ascii="Times New Roman" w:hAnsi="Times New Roman" w:cs="Times New Roman"/>
          <w:sz w:val="24"/>
          <w:szCs w:val="24"/>
        </w:rPr>
        <w:t xml:space="preserve"> informacje zawarte w oświadczeniu, o którym mowa w art. 125 ust 1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w zakresie podstaw wykluczenia z postępowania, o których mowa w art. 108 ust. 1 pkt. 1-6 oraz art. 109 ust. 1 pkt. 4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złożonym wraz z ofertą; </w:t>
      </w:r>
    </w:p>
    <w:p w14:paraId="06B6971D" w14:textId="77777777" w:rsidR="00F15EDC" w:rsidRPr="007A2E81" w:rsidRDefault="00F15EDC" w:rsidP="001D2C91">
      <w:pPr>
        <w:numPr>
          <w:ilvl w:val="0"/>
          <w:numId w:val="12"/>
        </w:numPr>
        <w:suppressAutoHyphens/>
        <w:spacing w:after="0" w:line="276" w:lineRule="auto"/>
        <w:jc w:val="both"/>
        <w:rPr>
          <w:rFonts w:ascii="Times New Roman" w:hAnsi="Times New Roman" w:cs="Times New Roman"/>
          <w:sz w:val="24"/>
          <w:szCs w:val="24"/>
        </w:rPr>
      </w:pPr>
      <w:r w:rsidRPr="007A2E81">
        <w:rPr>
          <w:rFonts w:ascii="Times New Roman" w:hAnsi="Times New Roman" w:cs="Times New Roman"/>
          <w:b/>
          <w:bCs/>
          <w:sz w:val="24"/>
          <w:szCs w:val="24"/>
        </w:rPr>
        <w:t xml:space="preserve">* </w:t>
      </w:r>
      <w:r w:rsidRPr="007A2E81">
        <w:rPr>
          <w:rFonts w:ascii="Times New Roman" w:hAnsi="Times New Roman" w:cs="Times New Roman"/>
          <w:sz w:val="24"/>
          <w:szCs w:val="24"/>
        </w:rPr>
        <w:t xml:space="preserve">następujące informacje zawarte przeze mnie w oświadczeniu, złożonym wraz z ofertą, o którym mowa art. 125 ust. 1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w zakresie podstaw wykluczenia z postępowania, o których mowa w art. 108 ust. 1 pkt. 1-6 oraz art. 109 ust. 1 pkt. 4 ustawy </w:t>
      </w:r>
      <w:proofErr w:type="spellStart"/>
      <w:r w:rsidRPr="007A2E81">
        <w:rPr>
          <w:rFonts w:ascii="Times New Roman" w:hAnsi="Times New Roman" w:cs="Times New Roman"/>
          <w:sz w:val="24"/>
          <w:szCs w:val="24"/>
        </w:rPr>
        <w:t>Pzp</w:t>
      </w:r>
      <w:proofErr w:type="spellEnd"/>
      <w:r w:rsidRPr="007A2E81">
        <w:rPr>
          <w:rFonts w:ascii="Times New Roman" w:hAnsi="Times New Roman" w:cs="Times New Roman"/>
          <w:sz w:val="24"/>
          <w:szCs w:val="24"/>
        </w:rPr>
        <w:t xml:space="preserve">, </w:t>
      </w:r>
      <w:r w:rsidRPr="007A2E81">
        <w:rPr>
          <w:rFonts w:ascii="Times New Roman" w:hAnsi="Times New Roman" w:cs="Times New Roman"/>
          <w:b/>
          <w:bCs/>
          <w:sz w:val="24"/>
          <w:szCs w:val="24"/>
          <w:u w:val="single"/>
        </w:rPr>
        <w:t>są nieaktualne</w:t>
      </w:r>
      <w:r w:rsidRPr="007A2E81">
        <w:rPr>
          <w:rFonts w:ascii="Times New Roman" w:hAnsi="Times New Roman" w:cs="Times New Roman"/>
          <w:sz w:val="24"/>
          <w:szCs w:val="24"/>
        </w:rPr>
        <w:t xml:space="preserve"> w następującym zakresie ………………………. </w:t>
      </w:r>
      <w:r w:rsidRPr="007A2E81">
        <w:rPr>
          <w:rFonts w:ascii="Times New Roman" w:hAnsi="Times New Roman" w:cs="Times New Roman"/>
          <w:i/>
          <w:iCs/>
          <w:sz w:val="24"/>
          <w:szCs w:val="24"/>
        </w:rPr>
        <w:t xml:space="preserve">(podać mającą zastosowanie podstawę prawną wykluczenia spośród wymienionych powyżej w art. 108 ust. 1 oraz 109 ust. 1 pkt 4 </w:t>
      </w:r>
      <w:r w:rsidRPr="007A2E81">
        <w:rPr>
          <w:rFonts w:ascii="Times New Roman" w:eastAsia="Calibri" w:hAnsi="Times New Roman" w:cs="Times New Roman"/>
          <w:b/>
          <w:bCs/>
          <w:sz w:val="24"/>
          <w:szCs w:val="24"/>
        </w:rPr>
        <w:t xml:space="preserve">oraz w </w:t>
      </w:r>
      <w:r w:rsidRPr="007A2E81">
        <w:rPr>
          <w:rFonts w:ascii="Times New Roman" w:hAnsi="Times New Roman" w:cs="Times New Roman"/>
          <w:b/>
          <w:sz w:val="24"/>
          <w:szCs w:val="24"/>
        </w:rPr>
        <w:t xml:space="preserve">art. 7 ust. 1 pkt 1-3 ustawy z dnia 13 kwietnia 2022 r. </w:t>
      </w:r>
      <w:r w:rsidRPr="007A2E81">
        <w:rPr>
          <w:rStyle w:val="Uwydatnienie"/>
          <w:rFonts w:ascii="Times New Roman" w:hAnsi="Times New Roman" w:cs="Times New Roman"/>
          <w:b/>
          <w:sz w:val="24"/>
          <w:szCs w:val="24"/>
        </w:rPr>
        <w:t>o szczególnych rozwiązaniach w zakresie przeciwdziałania wspieraniu agresji na Ukrainę oraz służących ochronie bezpieczeństwa narodowego</w:t>
      </w:r>
      <w:r w:rsidRPr="007A2E81">
        <w:rPr>
          <w:rFonts w:ascii="Times New Roman" w:hAnsi="Times New Roman" w:cs="Times New Roman"/>
          <w:i/>
          <w:iCs/>
          <w:sz w:val="24"/>
          <w:szCs w:val="24"/>
        </w:rPr>
        <w:t>).</w:t>
      </w:r>
    </w:p>
    <w:p w14:paraId="25CFE9EF" w14:textId="77777777" w:rsidR="00F15EDC" w:rsidRPr="007A2E81" w:rsidRDefault="00F15EDC" w:rsidP="00F15EDC">
      <w:pPr>
        <w:spacing w:before="120" w:line="276" w:lineRule="auto"/>
        <w:jc w:val="both"/>
        <w:rPr>
          <w:rFonts w:ascii="Times New Roman" w:hAnsi="Times New Roman" w:cs="Times New Roman"/>
          <w:sz w:val="24"/>
          <w:szCs w:val="24"/>
        </w:rPr>
      </w:pPr>
      <w:r w:rsidRPr="007A2E81">
        <w:rPr>
          <w:rFonts w:ascii="Times New Roman" w:hAnsi="Times New Roman" w:cs="Times New Roman"/>
          <w:b/>
          <w:bCs/>
          <w:sz w:val="24"/>
          <w:szCs w:val="24"/>
        </w:rPr>
        <w:t xml:space="preserve">* </w:t>
      </w:r>
      <w:r w:rsidRPr="007A2E81">
        <w:rPr>
          <w:rFonts w:ascii="Times New Roman" w:hAnsi="Times New Roman" w:cs="Times New Roman"/>
          <w:sz w:val="24"/>
          <w:szCs w:val="24"/>
        </w:rPr>
        <w:t>- niepotrzebne skreślić</w:t>
      </w:r>
    </w:p>
    <w:p w14:paraId="344E4AB8" w14:textId="77777777" w:rsidR="00F15EDC" w:rsidRPr="007A2E81" w:rsidRDefault="00F15EDC" w:rsidP="00F15EDC">
      <w:pPr>
        <w:jc w:val="both"/>
        <w:rPr>
          <w:rFonts w:ascii="Times New Roman" w:hAnsi="Times New Roman" w:cs="Times New Roman"/>
          <w:sz w:val="24"/>
          <w:szCs w:val="24"/>
        </w:rPr>
      </w:pPr>
      <w:r w:rsidRPr="007A2E81">
        <w:rPr>
          <w:rFonts w:ascii="Times New Roman" w:hAnsi="Times New Roman" w:cs="Times New Roman"/>
          <w:sz w:val="24"/>
          <w:szCs w:val="24"/>
        </w:rPr>
        <w:t xml:space="preserve">Podpis </w:t>
      </w:r>
      <w:r w:rsidRPr="007A2E81">
        <w:rPr>
          <w:rFonts w:ascii="Times New Roman" w:hAnsi="Times New Roman" w:cs="Times New Roman"/>
          <w:i/>
          <w:iCs/>
          <w:sz w:val="24"/>
          <w:szCs w:val="24"/>
        </w:rPr>
        <w:t xml:space="preserve">kwalifikowany/elektroniczny/zaufany </w:t>
      </w:r>
      <w:r w:rsidRPr="007A2E81">
        <w:rPr>
          <w:rFonts w:ascii="Times New Roman" w:hAnsi="Times New Roman" w:cs="Times New Roman"/>
          <w:sz w:val="24"/>
          <w:szCs w:val="24"/>
        </w:rPr>
        <w:t>osoby/osób upoważnionej/</w:t>
      </w:r>
      <w:proofErr w:type="spellStart"/>
      <w:r w:rsidRPr="007A2E81">
        <w:rPr>
          <w:rFonts w:ascii="Times New Roman" w:hAnsi="Times New Roman" w:cs="Times New Roman"/>
          <w:sz w:val="24"/>
          <w:szCs w:val="24"/>
        </w:rPr>
        <w:t>ych</w:t>
      </w:r>
      <w:proofErr w:type="spellEnd"/>
      <w:r w:rsidRPr="007A2E81">
        <w:rPr>
          <w:rFonts w:ascii="Times New Roman" w:hAnsi="Times New Roman" w:cs="Times New Roman"/>
          <w:sz w:val="24"/>
          <w:szCs w:val="24"/>
        </w:rPr>
        <w:t xml:space="preserve"> do występowania w imieniu Wykonawcy.</w:t>
      </w:r>
    </w:p>
    <w:p w14:paraId="3A9546F7" w14:textId="77777777" w:rsidR="00F15EDC" w:rsidRPr="007A2E81" w:rsidRDefault="00F15EDC" w:rsidP="00F15EDC">
      <w:pPr>
        <w:jc w:val="right"/>
        <w:rPr>
          <w:rFonts w:ascii="Times New Roman" w:hAnsi="Times New Roman" w:cs="Times New Roman"/>
          <w:b/>
          <w:bCs/>
          <w:i/>
          <w:iCs/>
          <w:color w:val="000000" w:themeColor="text1"/>
          <w:sz w:val="24"/>
          <w:szCs w:val="24"/>
        </w:rPr>
      </w:pPr>
      <w:r w:rsidRPr="007A2E81">
        <w:rPr>
          <w:b/>
          <w:bCs/>
          <w:i/>
          <w:iCs/>
        </w:rPr>
        <w:br w:type="page"/>
      </w:r>
      <w:r w:rsidRPr="007A2E81">
        <w:rPr>
          <w:rFonts w:ascii="Times New Roman" w:hAnsi="Times New Roman" w:cs="Times New Roman"/>
          <w:b/>
          <w:bCs/>
          <w:i/>
          <w:iCs/>
          <w:color w:val="000000" w:themeColor="text1"/>
          <w:sz w:val="24"/>
          <w:szCs w:val="24"/>
        </w:rPr>
        <w:lastRenderedPageBreak/>
        <w:t xml:space="preserve"> Załącznik Nr 10 do SWZ</w:t>
      </w:r>
    </w:p>
    <w:p w14:paraId="0BD04E92" w14:textId="77777777" w:rsidR="00F15EDC" w:rsidRPr="007A2E81" w:rsidRDefault="00F15EDC" w:rsidP="00F15EDC">
      <w:pPr>
        <w:spacing w:line="256" w:lineRule="auto"/>
        <w:rPr>
          <w:rFonts w:ascii="Times New Roman" w:eastAsia="Calibri" w:hAnsi="Times New Roman" w:cs="Times New Roman"/>
          <w:b/>
          <w:color w:val="000000" w:themeColor="text1"/>
          <w:sz w:val="24"/>
          <w:szCs w:val="24"/>
        </w:rPr>
      </w:pPr>
      <w:r w:rsidRPr="007A2E81">
        <w:rPr>
          <w:rFonts w:ascii="Times New Roman" w:eastAsia="Calibri" w:hAnsi="Times New Roman" w:cs="Times New Roman"/>
          <w:b/>
          <w:color w:val="000000" w:themeColor="text1"/>
          <w:sz w:val="24"/>
          <w:szCs w:val="24"/>
        </w:rPr>
        <w:t>Wykonawca:</w:t>
      </w:r>
      <w:r w:rsidRPr="007A2E81">
        <w:rPr>
          <w:rFonts w:ascii="Times New Roman" w:eastAsia="Calibri" w:hAnsi="Times New Roman" w:cs="Times New Roman"/>
          <w:i/>
          <w:color w:val="000000" w:themeColor="text1"/>
          <w:sz w:val="24"/>
          <w:szCs w:val="24"/>
        </w:rPr>
        <w:tab/>
      </w:r>
      <w:r w:rsidRPr="007A2E81">
        <w:rPr>
          <w:rFonts w:ascii="Times New Roman" w:eastAsia="Calibri" w:hAnsi="Times New Roman" w:cs="Times New Roman"/>
          <w:i/>
          <w:color w:val="000000" w:themeColor="text1"/>
          <w:sz w:val="24"/>
          <w:szCs w:val="24"/>
        </w:rPr>
        <w:tab/>
      </w:r>
      <w:r w:rsidRPr="007A2E81">
        <w:rPr>
          <w:rFonts w:ascii="Times New Roman" w:eastAsia="Calibri" w:hAnsi="Times New Roman" w:cs="Times New Roman"/>
          <w:color w:val="000000" w:themeColor="text1"/>
          <w:sz w:val="24"/>
          <w:szCs w:val="24"/>
        </w:rPr>
        <w:t>………………………………….…………………………………..</w:t>
      </w:r>
    </w:p>
    <w:p w14:paraId="5162EC8A" w14:textId="77777777" w:rsidR="00F15EDC" w:rsidRPr="007A2E81" w:rsidRDefault="00F15EDC" w:rsidP="00F15EDC">
      <w:pPr>
        <w:rPr>
          <w:rFonts w:ascii="Times New Roman" w:eastAsia="Calibri" w:hAnsi="Times New Roman" w:cs="Times New Roman"/>
          <w:color w:val="000000" w:themeColor="text1"/>
          <w:sz w:val="24"/>
          <w:szCs w:val="24"/>
        </w:rPr>
      </w:pPr>
      <w:r w:rsidRPr="007A2E81">
        <w:rPr>
          <w:rFonts w:ascii="Times New Roman" w:eastAsia="Calibri" w:hAnsi="Times New Roman" w:cs="Times New Roman"/>
          <w:i/>
          <w:color w:val="000000" w:themeColor="text1"/>
          <w:sz w:val="24"/>
          <w:szCs w:val="24"/>
        </w:rPr>
        <w:t xml:space="preserve">pełna nazwa/firma </w:t>
      </w:r>
      <w:r w:rsidRPr="007A2E81">
        <w:rPr>
          <w:rFonts w:ascii="Times New Roman" w:eastAsia="Calibri" w:hAnsi="Times New Roman" w:cs="Times New Roman"/>
          <w:color w:val="000000" w:themeColor="text1"/>
          <w:sz w:val="24"/>
          <w:szCs w:val="24"/>
        </w:rPr>
        <w:t>………………………………….…………………………………..</w:t>
      </w:r>
    </w:p>
    <w:p w14:paraId="5B193822" w14:textId="77777777" w:rsidR="00F15EDC" w:rsidRPr="007A2E81" w:rsidRDefault="00F15EDC" w:rsidP="00F15EDC">
      <w:pPr>
        <w:rPr>
          <w:rFonts w:ascii="Times New Roman" w:eastAsia="Calibri" w:hAnsi="Times New Roman" w:cs="Times New Roman"/>
          <w:color w:val="000000" w:themeColor="text1"/>
          <w:sz w:val="24"/>
          <w:szCs w:val="24"/>
        </w:rPr>
      </w:pPr>
      <w:r w:rsidRPr="007A2E81">
        <w:rPr>
          <w:rFonts w:ascii="Times New Roman" w:eastAsia="Calibri" w:hAnsi="Times New Roman" w:cs="Times New Roman"/>
          <w:i/>
          <w:color w:val="000000" w:themeColor="text1"/>
          <w:sz w:val="24"/>
          <w:szCs w:val="24"/>
        </w:rPr>
        <w:t xml:space="preserve">Adres </w:t>
      </w:r>
      <w:r w:rsidRPr="007A2E81">
        <w:rPr>
          <w:rFonts w:ascii="Times New Roman" w:eastAsia="Calibri" w:hAnsi="Times New Roman" w:cs="Times New Roman"/>
          <w:color w:val="000000" w:themeColor="text1"/>
          <w:sz w:val="24"/>
          <w:szCs w:val="24"/>
        </w:rPr>
        <w:t>………………………………….…………………………………..</w:t>
      </w:r>
    </w:p>
    <w:p w14:paraId="718B4D8F" w14:textId="77777777" w:rsidR="00F15EDC" w:rsidRPr="007A2E81" w:rsidRDefault="00F15EDC" w:rsidP="00F15EDC">
      <w:pPr>
        <w:spacing w:line="256" w:lineRule="auto"/>
        <w:rPr>
          <w:rFonts w:ascii="Times New Roman" w:eastAsia="Calibri" w:hAnsi="Times New Roman" w:cs="Times New Roman"/>
          <w:color w:val="000000" w:themeColor="text1"/>
          <w:sz w:val="24"/>
          <w:szCs w:val="24"/>
        </w:rPr>
      </w:pPr>
      <w:r w:rsidRPr="007A2E81">
        <w:rPr>
          <w:rFonts w:ascii="Times New Roman" w:eastAsia="Calibri" w:hAnsi="Times New Roman" w:cs="Times New Roman"/>
          <w:b/>
          <w:color w:val="000000" w:themeColor="text1"/>
          <w:sz w:val="24"/>
          <w:szCs w:val="24"/>
        </w:rPr>
        <w:t>reprezentowany przez</w:t>
      </w:r>
      <w:r w:rsidRPr="007A2E81">
        <w:rPr>
          <w:rFonts w:ascii="Times New Roman" w:eastAsia="Calibri" w:hAnsi="Times New Roman" w:cs="Times New Roman"/>
          <w:color w:val="000000" w:themeColor="text1"/>
          <w:sz w:val="24"/>
          <w:szCs w:val="24"/>
        </w:rPr>
        <w:t>: …………………………………………………………………</w:t>
      </w:r>
    </w:p>
    <w:p w14:paraId="082B65A8" w14:textId="77777777" w:rsidR="00F15EDC" w:rsidRPr="007A2E81" w:rsidRDefault="00F15EDC" w:rsidP="00F15EDC">
      <w:pPr>
        <w:spacing w:line="256" w:lineRule="auto"/>
        <w:rPr>
          <w:color w:val="000000" w:themeColor="text1"/>
          <w:spacing w:val="8"/>
          <w:sz w:val="16"/>
          <w:szCs w:val="16"/>
        </w:rPr>
      </w:pPr>
      <w:r w:rsidRPr="007A2E81">
        <w:rPr>
          <w:rFonts w:ascii="Times New Roman" w:eastAsia="Calibri" w:hAnsi="Times New Roman" w:cs="Times New Roman"/>
          <w:i/>
          <w:color w:val="000000" w:themeColor="text1"/>
          <w:sz w:val="24"/>
          <w:szCs w:val="24"/>
        </w:rPr>
        <w:t xml:space="preserve">imię, nazwisko, stanowisko/podstawa do reprezentacji </w:t>
      </w:r>
      <w:r w:rsidRPr="007A2E81">
        <w:rPr>
          <w:color w:val="000000" w:themeColor="text1"/>
          <w:spacing w:val="8"/>
          <w:sz w:val="16"/>
          <w:szCs w:val="16"/>
        </w:rPr>
        <w:t xml:space="preserve">                                                                                                                  </w:t>
      </w:r>
    </w:p>
    <w:p w14:paraId="03E79781" w14:textId="77777777" w:rsidR="00F15EDC" w:rsidRPr="007A2E81" w:rsidRDefault="00F15EDC" w:rsidP="00F15EDC">
      <w:pPr>
        <w:ind w:left="5954"/>
        <w:jc w:val="center"/>
        <w:rPr>
          <w:i/>
          <w:color w:val="000000" w:themeColor="text1"/>
          <w:sz w:val="16"/>
          <w:szCs w:val="16"/>
        </w:rPr>
      </w:pPr>
    </w:p>
    <w:p w14:paraId="66ABEF8D" w14:textId="77777777" w:rsidR="00F15EDC" w:rsidRPr="007A2E81" w:rsidRDefault="00F15EDC" w:rsidP="00F15EDC">
      <w:pPr>
        <w:suppressAutoHyphens/>
        <w:spacing w:after="120"/>
        <w:jc w:val="both"/>
        <w:rPr>
          <w:b/>
          <w:color w:val="000000" w:themeColor="text1"/>
          <w:spacing w:val="8"/>
          <w:sz w:val="16"/>
          <w:szCs w:val="16"/>
        </w:rPr>
      </w:pPr>
      <w:r w:rsidRPr="007A2E81">
        <w:rPr>
          <w:rFonts w:ascii="Times New Roman" w:hAnsi="Times New Roman" w:cs="Times New Roman"/>
          <w:b/>
          <w:color w:val="000000" w:themeColor="text1"/>
          <w:sz w:val="24"/>
          <w:szCs w:val="24"/>
        </w:rPr>
        <w:t>„Utworzenie i prowadzenie stacjonarnego Punktu Selektywnego Zbierania Odpadów Komunalnych dostępnego dla mieszkańców na terenie Miasta Mława”</w:t>
      </w:r>
    </w:p>
    <w:p w14:paraId="6D11DD32" w14:textId="77777777" w:rsidR="00F15EDC" w:rsidRPr="007A2E81" w:rsidRDefault="00F15EDC" w:rsidP="00F15EDC">
      <w:pPr>
        <w:jc w:val="center"/>
        <w:rPr>
          <w:rFonts w:ascii="Times New Roman" w:hAnsi="Times New Roman" w:cs="Times New Roman"/>
          <w:b/>
          <w:color w:val="000000" w:themeColor="text1"/>
          <w:spacing w:val="8"/>
          <w:sz w:val="24"/>
          <w:szCs w:val="24"/>
        </w:rPr>
      </w:pPr>
      <w:r w:rsidRPr="007A2E81">
        <w:rPr>
          <w:rFonts w:ascii="Times New Roman" w:hAnsi="Times New Roman" w:cs="Times New Roman"/>
          <w:b/>
          <w:color w:val="000000" w:themeColor="text1"/>
          <w:spacing w:val="8"/>
          <w:sz w:val="24"/>
          <w:szCs w:val="24"/>
        </w:rPr>
        <w:t>WYKAZ USŁUG</w:t>
      </w:r>
    </w:p>
    <w:p w14:paraId="615FB35C" w14:textId="77777777" w:rsidR="00F15EDC" w:rsidRPr="007A2E81" w:rsidRDefault="00F15EDC" w:rsidP="00F15EDC">
      <w:pPr>
        <w:widowControl w:val="0"/>
        <w:autoSpaceDE w:val="0"/>
        <w:jc w:val="both"/>
        <w:rPr>
          <w:rFonts w:ascii="Times New Roman" w:eastAsia="Calibri" w:hAnsi="Times New Roman" w:cs="Times New Roman"/>
          <w:color w:val="000000" w:themeColor="text1"/>
          <w:sz w:val="24"/>
          <w:szCs w:val="24"/>
          <w:lang w:eastAsia="pl-PL"/>
        </w:rPr>
      </w:pPr>
      <w:r w:rsidRPr="007A2E81">
        <w:rPr>
          <w:rFonts w:ascii="Times New Roman" w:eastAsia="Calibri" w:hAnsi="Times New Roman" w:cs="Times New Roman"/>
          <w:color w:val="000000" w:themeColor="text1"/>
          <w:sz w:val="24"/>
          <w:szCs w:val="24"/>
          <w:lang w:eastAsia="pl-PL"/>
        </w:rPr>
        <w:t xml:space="preserve">Wykaz usług,  wykonanych w okresie ostatnich </w:t>
      </w:r>
      <w:r w:rsidRPr="007A2E81">
        <w:rPr>
          <w:rFonts w:ascii="Times New Roman" w:eastAsia="Calibri" w:hAnsi="Times New Roman" w:cs="Times New Roman"/>
          <w:b/>
          <w:bCs/>
          <w:color w:val="000000" w:themeColor="text1"/>
          <w:sz w:val="24"/>
          <w:szCs w:val="24"/>
          <w:lang w:eastAsia="pl-PL"/>
        </w:rPr>
        <w:t>3 lat</w:t>
      </w:r>
      <w:r w:rsidRPr="007A2E81">
        <w:rPr>
          <w:rFonts w:ascii="Times New Roman" w:eastAsia="Calibri" w:hAnsi="Times New Roman" w:cs="Times New Roman"/>
          <w:color w:val="000000" w:themeColor="text1"/>
          <w:sz w:val="24"/>
          <w:szCs w:val="24"/>
          <w:lang w:eastAsia="pl-PL"/>
        </w:rPr>
        <w:t xml:space="preserve"> przed upływem terminu składania ofert, a jeżeli okres prowadzenia działalności jest krótszy – w tym okresie,  w przedmiocie utworzenia i prowadzenia PSZOK na rzecz gminy.</w:t>
      </w:r>
    </w:p>
    <w:p w14:paraId="2F70B55A" w14:textId="77777777" w:rsidR="00F15EDC" w:rsidRPr="007A2E81" w:rsidRDefault="00F15EDC" w:rsidP="00F15EDC">
      <w:pPr>
        <w:widowControl w:val="0"/>
        <w:autoSpaceDE w:val="0"/>
        <w:jc w:val="both"/>
        <w:rPr>
          <w:rFonts w:ascii="Times New Roman" w:eastAsia="Calibri" w:hAnsi="Times New Roman" w:cs="Times New Roman"/>
          <w:color w:val="000000" w:themeColor="text1"/>
          <w:sz w:val="24"/>
          <w:szCs w:val="24"/>
          <w:lang w:eastAsia="pl-PL"/>
        </w:rPr>
      </w:pPr>
      <w:r w:rsidRPr="007A2E81">
        <w:rPr>
          <w:rFonts w:ascii="Times New Roman" w:eastAsia="Calibri" w:hAnsi="Times New Roman" w:cs="Times New Roman"/>
          <w:color w:val="000000" w:themeColor="text1"/>
          <w:sz w:val="24"/>
          <w:szCs w:val="24"/>
          <w:lang w:eastAsia="pl-PL"/>
        </w:rPr>
        <w:t>Wykaz musi zawierać usługi odpowiadające przedmiotowi zamówienia określone przez Zamawiającego SWZ</w:t>
      </w:r>
    </w:p>
    <w:p w14:paraId="11EA0AE0" w14:textId="77777777" w:rsidR="00F15EDC" w:rsidRPr="007A2E81" w:rsidRDefault="00F15EDC" w:rsidP="00F15EDC">
      <w:pPr>
        <w:widowControl w:val="0"/>
        <w:autoSpaceDE w:val="0"/>
        <w:jc w:val="both"/>
        <w:rPr>
          <w:rFonts w:eastAsia="Calibri"/>
          <w:color w:val="000000" w:themeColor="text1"/>
          <w:lang w:eastAsia="pl-PL"/>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7"/>
        <w:gridCol w:w="1700"/>
        <w:gridCol w:w="1700"/>
        <w:gridCol w:w="1700"/>
        <w:gridCol w:w="1700"/>
      </w:tblGrid>
      <w:tr w:rsidR="005A2274" w:rsidRPr="007A2E81" w14:paraId="378E3AA4" w14:textId="77777777" w:rsidTr="0020616A">
        <w:tc>
          <w:tcPr>
            <w:tcW w:w="567" w:type="dxa"/>
            <w:tcBorders>
              <w:top w:val="single" w:sz="4" w:space="0" w:color="auto"/>
              <w:left w:val="single" w:sz="4" w:space="0" w:color="auto"/>
              <w:bottom w:val="single" w:sz="4" w:space="0" w:color="auto"/>
              <w:right w:val="single" w:sz="4" w:space="0" w:color="auto"/>
            </w:tcBorders>
            <w:vAlign w:val="center"/>
            <w:hideMark/>
          </w:tcPr>
          <w:p w14:paraId="5AAFEA4C" w14:textId="77777777" w:rsidR="00F15EDC" w:rsidRPr="007A2E81" w:rsidRDefault="00F15EDC" w:rsidP="0020616A">
            <w:pPr>
              <w:jc w:val="center"/>
              <w:rPr>
                <w:rFonts w:ascii="Times New Roman" w:eastAsia="Times New Roman" w:hAnsi="Times New Roman" w:cs="Times New Roman"/>
                <w:b/>
                <w:color w:val="000000" w:themeColor="text1"/>
                <w:spacing w:val="8"/>
                <w:sz w:val="18"/>
                <w:szCs w:val="18"/>
                <w:lang w:eastAsia="ar-SA"/>
              </w:rPr>
            </w:pPr>
            <w:r w:rsidRPr="007A2E81">
              <w:rPr>
                <w:rFonts w:ascii="Times New Roman" w:hAnsi="Times New Roman" w:cs="Times New Roman"/>
                <w:b/>
                <w:color w:val="000000" w:themeColor="text1"/>
                <w:spacing w:val="8"/>
                <w:sz w:val="18"/>
                <w:szCs w:val="18"/>
              </w:rPr>
              <w:t>Lp.</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BC44EB" w14:textId="77777777" w:rsidR="00F15EDC" w:rsidRPr="007A2E81" w:rsidRDefault="00F15EDC" w:rsidP="0020616A">
            <w:pPr>
              <w:jc w:val="center"/>
              <w:rPr>
                <w:rFonts w:ascii="Times New Roman" w:hAnsi="Times New Roman" w:cs="Times New Roman"/>
                <w:b/>
                <w:color w:val="000000" w:themeColor="text1"/>
                <w:spacing w:val="8"/>
                <w:sz w:val="18"/>
                <w:szCs w:val="18"/>
              </w:rPr>
            </w:pPr>
            <w:r w:rsidRPr="007A2E81">
              <w:rPr>
                <w:rFonts w:ascii="Times New Roman" w:hAnsi="Times New Roman" w:cs="Times New Roman"/>
                <w:b/>
                <w:color w:val="000000" w:themeColor="text1"/>
                <w:sz w:val="18"/>
                <w:szCs w:val="18"/>
              </w:rPr>
              <w:t xml:space="preserve">Rodzaj/nazwa usługi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ACC702" w14:textId="77777777" w:rsidR="00F15EDC" w:rsidRPr="007A2E81" w:rsidRDefault="00F15EDC" w:rsidP="0020616A">
            <w:pPr>
              <w:jc w:val="center"/>
              <w:rPr>
                <w:rFonts w:ascii="Times New Roman" w:hAnsi="Times New Roman" w:cs="Times New Roman"/>
                <w:b/>
                <w:color w:val="000000" w:themeColor="text1"/>
                <w:sz w:val="18"/>
                <w:szCs w:val="18"/>
              </w:rPr>
            </w:pPr>
            <w:r w:rsidRPr="007A2E81">
              <w:rPr>
                <w:rFonts w:ascii="Times New Roman" w:hAnsi="Times New Roman" w:cs="Times New Roman"/>
                <w:b/>
                <w:color w:val="000000" w:themeColor="text1"/>
                <w:sz w:val="18"/>
                <w:szCs w:val="18"/>
              </w:rPr>
              <w:t>Okres wykonywania usługi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5B7730" w14:textId="77777777" w:rsidR="00F15EDC" w:rsidRPr="007A2E81" w:rsidRDefault="00F15EDC" w:rsidP="0020616A">
            <w:pPr>
              <w:jc w:val="center"/>
              <w:rPr>
                <w:rFonts w:ascii="Times New Roman" w:hAnsi="Times New Roman" w:cs="Times New Roman"/>
                <w:b/>
                <w:color w:val="000000" w:themeColor="text1"/>
                <w:spacing w:val="8"/>
                <w:sz w:val="18"/>
                <w:szCs w:val="18"/>
              </w:rPr>
            </w:pPr>
            <w:r w:rsidRPr="007A2E81">
              <w:rPr>
                <w:rFonts w:ascii="Times New Roman" w:hAnsi="Times New Roman" w:cs="Times New Roman"/>
                <w:b/>
                <w:color w:val="000000" w:themeColor="text1"/>
                <w:sz w:val="18"/>
                <w:szCs w:val="18"/>
              </w:rPr>
              <w:t>Masa odpadów objętych przedmiotem zamówienia (faktyczne wykonanie w Mg)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82FA6" w14:textId="77777777" w:rsidR="00F15EDC" w:rsidRPr="007A2E81" w:rsidRDefault="00F15EDC" w:rsidP="0020616A">
            <w:pPr>
              <w:jc w:val="center"/>
              <w:rPr>
                <w:rFonts w:ascii="Times New Roman" w:hAnsi="Times New Roman" w:cs="Times New Roman"/>
                <w:b/>
                <w:color w:val="000000" w:themeColor="text1"/>
                <w:spacing w:val="8"/>
                <w:sz w:val="18"/>
                <w:szCs w:val="18"/>
              </w:rPr>
            </w:pPr>
            <w:r w:rsidRPr="007A2E81">
              <w:rPr>
                <w:rFonts w:ascii="Times New Roman" w:hAnsi="Times New Roman" w:cs="Times New Roman"/>
                <w:b/>
                <w:color w:val="000000" w:themeColor="text1"/>
                <w:sz w:val="18"/>
                <w:szCs w:val="18"/>
              </w:rPr>
              <w:t>Miejsce wykonania usługi (adres PSZOK, nazwa gminy na rzecz której wykonano usługę)</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48CA85" w14:textId="77777777" w:rsidR="00F15EDC" w:rsidRPr="007A2E81" w:rsidRDefault="00F15EDC" w:rsidP="0020616A">
            <w:pPr>
              <w:jc w:val="center"/>
              <w:rPr>
                <w:rFonts w:ascii="Times New Roman" w:hAnsi="Times New Roman" w:cs="Times New Roman"/>
                <w:b/>
                <w:color w:val="000000" w:themeColor="text1"/>
                <w:spacing w:val="8"/>
                <w:sz w:val="18"/>
                <w:szCs w:val="18"/>
              </w:rPr>
            </w:pPr>
            <w:r w:rsidRPr="007A2E81">
              <w:rPr>
                <w:rFonts w:ascii="Times New Roman" w:hAnsi="Times New Roman" w:cs="Times New Roman"/>
                <w:b/>
                <w:color w:val="000000" w:themeColor="text1"/>
                <w:sz w:val="18"/>
                <w:szCs w:val="18"/>
              </w:rPr>
              <w:t>Nazwa dowodu potwierdzającego, że usługi zostały wykonane w sposób należyty</w:t>
            </w:r>
          </w:p>
        </w:tc>
      </w:tr>
      <w:tr w:rsidR="005A2274" w:rsidRPr="007A2E81" w14:paraId="33553D33" w14:textId="77777777" w:rsidTr="0020616A">
        <w:trPr>
          <w:trHeight w:val="480"/>
        </w:trPr>
        <w:tc>
          <w:tcPr>
            <w:tcW w:w="567" w:type="dxa"/>
            <w:tcBorders>
              <w:top w:val="single" w:sz="4" w:space="0" w:color="auto"/>
              <w:left w:val="single" w:sz="4" w:space="0" w:color="auto"/>
              <w:bottom w:val="single" w:sz="4" w:space="0" w:color="auto"/>
              <w:right w:val="single" w:sz="4" w:space="0" w:color="auto"/>
            </w:tcBorders>
          </w:tcPr>
          <w:p w14:paraId="666C75C0" w14:textId="77777777" w:rsidR="00F15EDC" w:rsidRPr="007A2E81" w:rsidRDefault="00F15EDC" w:rsidP="0020616A">
            <w:pPr>
              <w:jc w:val="both"/>
              <w:rPr>
                <w:color w:val="000000" w:themeColor="text1"/>
                <w:spacing w:val="8"/>
                <w:sz w:val="24"/>
                <w:szCs w:val="24"/>
              </w:rPr>
            </w:pPr>
          </w:p>
          <w:p w14:paraId="69EE2E39" w14:textId="77777777" w:rsidR="00F15EDC" w:rsidRPr="007A2E81" w:rsidRDefault="00F15EDC" w:rsidP="0020616A">
            <w:pPr>
              <w:jc w:val="both"/>
              <w:rPr>
                <w:color w:val="000000" w:themeColor="text1"/>
                <w:spacing w:val="8"/>
              </w:rPr>
            </w:pPr>
          </w:p>
        </w:tc>
        <w:tc>
          <w:tcPr>
            <w:tcW w:w="2127" w:type="dxa"/>
            <w:tcBorders>
              <w:top w:val="single" w:sz="4" w:space="0" w:color="auto"/>
              <w:left w:val="single" w:sz="4" w:space="0" w:color="auto"/>
              <w:bottom w:val="single" w:sz="4" w:space="0" w:color="auto"/>
              <w:right w:val="single" w:sz="4" w:space="0" w:color="auto"/>
            </w:tcBorders>
          </w:tcPr>
          <w:p w14:paraId="71703AFD"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7993E688"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39FFDB87"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2795A814"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335DDF88" w14:textId="77777777" w:rsidR="00F15EDC" w:rsidRPr="007A2E81" w:rsidRDefault="00F15EDC" w:rsidP="0020616A">
            <w:pPr>
              <w:jc w:val="both"/>
              <w:rPr>
                <w:color w:val="000000" w:themeColor="text1"/>
                <w:spacing w:val="8"/>
              </w:rPr>
            </w:pPr>
          </w:p>
        </w:tc>
      </w:tr>
      <w:tr w:rsidR="00F15EDC" w:rsidRPr="007A2E81" w14:paraId="516F7D4F" w14:textId="77777777" w:rsidTr="0020616A">
        <w:trPr>
          <w:trHeight w:val="435"/>
        </w:trPr>
        <w:tc>
          <w:tcPr>
            <w:tcW w:w="567" w:type="dxa"/>
            <w:tcBorders>
              <w:top w:val="single" w:sz="4" w:space="0" w:color="auto"/>
              <w:left w:val="single" w:sz="4" w:space="0" w:color="auto"/>
              <w:bottom w:val="single" w:sz="4" w:space="0" w:color="auto"/>
              <w:right w:val="single" w:sz="4" w:space="0" w:color="auto"/>
            </w:tcBorders>
          </w:tcPr>
          <w:p w14:paraId="68198A5E" w14:textId="77777777" w:rsidR="00F15EDC" w:rsidRPr="007A2E81" w:rsidRDefault="00F15EDC" w:rsidP="0020616A">
            <w:pPr>
              <w:jc w:val="both"/>
              <w:rPr>
                <w:color w:val="000000" w:themeColor="text1"/>
                <w:spacing w:val="8"/>
              </w:rPr>
            </w:pPr>
          </w:p>
          <w:p w14:paraId="36DE24DF" w14:textId="77777777" w:rsidR="00F15EDC" w:rsidRPr="007A2E81" w:rsidRDefault="00F15EDC" w:rsidP="0020616A">
            <w:pPr>
              <w:jc w:val="both"/>
              <w:rPr>
                <w:color w:val="000000" w:themeColor="text1"/>
                <w:spacing w:val="8"/>
              </w:rPr>
            </w:pPr>
          </w:p>
        </w:tc>
        <w:tc>
          <w:tcPr>
            <w:tcW w:w="2127" w:type="dxa"/>
            <w:tcBorders>
              <w:top w:val="single" w:sz="4" w:space="0" w:color="auto"/>
              <w:left w:val="single" w:sz="4" w:space="0" w:color="auto"/>
              <w:bottom w:val="single" w:sz="4" w:space="0" w:color="auto"/>
              <w:right w:val="single" w:sz="4" w:space="0" w:color="auto"/>
            </w:tcBorders>
          </w:tcPr>
          <w:p w14:paraId="033947FF"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478BB1F7"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553730A4"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4151E13D" w14:textId="77777777" w:rsidR="00F15EDC" w:rsidRPr="007A2E81" w:rsidRDefault="00F15EDC" w:rsidP="0020616A">
            <w:pPr>
              <w:jc w:val="both"/>
              <w:rPr>
                <w:color w:val="000000" w:themeColor="text1"/>
                <w:spacing w:val="8"/>
              </w:rPr>
            </w:pPr>
          </w:p>
        </w:tc>
        <w:tc>
          <w:tcPr>
            <w:tcW w:w="1701" w:type="dxa"/>
            <w:tcBorders>
              <w:top w:val="single" w:sz="4" w:space="0" w:color="auto"/>
              <w:left w:val="single" w:sz="4" w:space="0" w:color="auto"/>
              <w:bottom w:val="single" w:sz="4" w:space="0" w:color="auto"/>
              <w:right w:val="single" w:sz="4" w:space="0" w:color="auto"/>
            </w:tcBorders>
          </w:tcPr>
          <w:p w14:paraId="7D3ABCF2" w14:textId="77777777" w:rsidR="00F15EDC" w:rsidRPr="007A2E81" w:rsidRDefault="00F15EDC" w:rsidP="0020616A">
            <w:pPr>
              <w:jc w:val="both"/>
              <w:rPr>
                <w:color w:val="000000" w:themeColor="text1"/>
                <w:spacing w:val="8"/>
              </w:rPr>
            </w:pPr>
          </w:p>
        </w:tc>
      </w:tr>
    </w:tbl>
    <w:p w14:paraId="3D272108" w14:textId="77777777" w:rsidR="00F15EDC" w:rsidRPr="007A2E81" w:rsidRDefault="00F15EDC" w:rsidP="00F15EDC">
      <w:pPr>
        <w:jc w:val="both"/>
        <w:rPr>
          <w:color w:val="000000" w:themeColor="text1"/>
          <w:spacing w:val="8"/>
          <w:lang w:eastAsia="ar-SA"/>
        </w:rPr>
      </w:pPr>
    </w:p>
    <w:p w14:paraId="212B07E0" w14:textId="77777777" w:rsidR="00F15EDC" w:rsidRPr="007A2E81" w:rsidRDefault="00F15EDC" w:rsidP="00F15EDC">
      <w:pPr>
        <w:autoSpaceDE w:val="0"/>
        <w:spacing w:after="0" w:line="240" w:lineRule="auto"/>
        <w:jc w:val="both"/>
        <w:rPr>
          <w:rFonts w:ascii="Times New Roman" w:hAnsi="Times New Roman" w:cs="Times New Roman"/>
          <w:b/>
          <w:color w:val="000000" w:themeColor="text1"/>
          <w:sz w:val="24"/>
          <w:szCs w:val="24"/>
          <w:lang w:val="x-none"/>
        </w:rPr>
      </w:pPr>
      <w:r w:rsidRPr="007A2E81">
        <w:rPr>
          <w:rFonts w:ascii="Times New Roman" w:hAnsi="Times New Roman" w:cs="Times New Roman"/>
          <w:color w:val="000000" w:themeColor="text1"/>
          <w:sz w:val="24"/>
          <w:szCs w:val="24"/>
          <w:lang w:val="x-none"/>
        </w:rPr>
        <w:t xml:space="preserve">Do wykazu należy załączyć dowody określające, że </w:t>
      </w:r>
      <w:r w:rsidRPr="007A2E81">
        <w:rPr>
          <w:rFonts w:ascii="Times New Roman" w:hAnsi="Times New Roman" w:cs="Times New Roman"/>
          <w:color w:val="000000" w:themeColor="text1"/>
          <w:sz w:val="24"/>
          <w:szCs w:val="24"/>
        </w:rPr>
        <w:t>usługi</w:t>
      </w:r>
      <w:r w:rsidRPr="007A2E81">
        <w:rPr>
          <w:rFonts w:ascii="Times New Roman" w:hAnsi="Times New Roman" w:cs="Times New Roman"/>
          <w:color w:val="000000" w:themeColor="text1"/>
          <w:sz w:val="24"/>
          <w:szCs w:val="24"/>
          <w:lang w:val="x-none"/>
        </w:rPr>
        <w:t xml:space="preserve"> wskazane w wykazie zostały wykonane należycie, przy czym dowodami o których mowa są referencje lub inne dokumenty wystawione przez podmiot na rzecz którego </w:t>
      </w:r>
      <w:r w:rsidRPr="007A2E81">
        <w:rPr>
          <w:rFonts w:ascii="Times New Roman" w:hAnsi="Times New Roman" w:cs="Times New Roman"/>
          <w:color w:val="000000" w:themeColor="text1"/>
          <w:sz w:val="24"/>
          <w:szCs w:val="24"/>
        </w:rPr>
        <w:t>usługi</w:t>
      </w:r>
      <w:r w:rsidRPr="007A2E81">
        <w:rPr>
          <w:rFonts w:ascii="Times New Roman" w:hAnsi="Times New Roman" w:cs="Times New Roman"/>
          <w:color w:val="000000" w:themeColor="text1"/>
          <w:sz w:val="24"/>
          <w:szCs w:val="24"/>
          <w:lang w:val="x-none"/>
        </w:rPr>
        <w:t xml:space="preserve"> były wykonane a jeżeli z uzasadnionej przyczyny o obiektywnym charakterze wykonawca nie jest w stanie uzyskać tych dokumentów – </w:t>
      </w:r>
      <w:r w:rsidRPr="007A2E81">
        <w:rPr>
          <w:rFonts w:ascii="Times New Roman" w:hAnsi="Times New Roman" w:cs="Times New Roman"/>
          <w:color w:val="000000" w:themeColor="text1"/>
          <w:sz w:val="24"/>
          <w:szCs w:val="24"/>
        </w:rPr>
        <w:t>oświadczenia wykonawcy</w:t>
      </w:r>
      <w:r w:rsidRPr="007A2E81">
        <w:rPr>
          <w:rFonts w:ascii="Times New Roman" w:hAnsi="Times New Roman" w:cs="Times New Roman"/>
          <w:color w:val="000000" w:themeColor="text1"/>
          <w:sz w:val="24"/>
          <w:szCs w:val="24"/>
          <w:lang w:val="x-none"/>
        </w:rPr>
        <w:t xml:space="preserve">.   </w:t>
      </w:r>
    </w:p>
    <w:p w14:paraId="0AD9D94C" w14:textId="77777777" w:rsidR="00F15EDC" w:rsidRPr="007A2E81" w:rsidRDefault="00F15EDC" w:rsidP="00F15EDC">
      <w:pPr>
        <w:jc w:val="both"/>
        <w:rPr>
          <w:rFonts w:ascii="Times New Roman" w:hAnsi="Times New Roman" w:cs="Times New Roman"/>
          <w:color w:val="000000" w:themeColor="text1"/>
          <w:sz w:val="24"/>
          <w:szCs w:val="24"/>
        </w:rPr>
      </w:pPr>
    </w:p>
    <w:p w14:paraId="6271DF92" w14:textId="77777777" w:rsidR="00F15EDC" w:rsidRPr="007A2E81" w:rsidRDefault="00F15EDC" w:rsidP="00F15EDC">
      <w:pPr>
        <w:jc w:val="both"/>
        <w:rPr>
          <w:rFonts w:ascii="Times New Roman" w:hAnsi="Times New Roman" w:cs="Times New Roman"/>
          <w:color w:val="000000" w:themeColor="text1"/>
          <w:sz w:val="24"/>
          <w:szCs w:val="24"/>
        </w:rPr>
      </w:pPr>
      <w:r w:rsidRPr="007A2E81">
        <w:rPr>
          <w:rFonts w:ascii="Times New Roman" w:hAnsi="Times New Roman" w:cs="Times New Roman"/>
          <w:color w:val="000000" w:themeColor="text1"/>
          <w:sz w:val="24"/>
          <w:szCs w:val="24"/>
        </w:rPr>
        <w:t xml:space="preserve">Podpis </w:t>
      </w:r>
      <w:r w:rsidRPr="007A2E81">
        <w:rPr>
          <w:rFonts w:ascii="Times New Roman" w:hAnsi="Times New Roman" w:cs="Times New Roman"/>
          <w:i/>
          <w:iCs/>
          <w:color w:val="000000" w:themeColor="text1"/>
          <w:sz w:val="24"/>
          <w:szCs w:val="24"/>
        </w:rPr>
        <w:t xml:space="preserve">kwalifikowany/elektroniczny/zaufany </w:t>
      </w:r>
      <w:r w:rsidRPr="007A2E81">
        <w:rPr>
          <w:rFonts w:ascii="Times New Roman" w:hAnsi="Times New Roman" w:cs="Times New Roman"/>
          <w:color w:val="000000" w:themeColor="text1"/>
          <w:sz w:val="24"/>
          <w:szCs w:val="24"/>
        </w:rPr>
        <w:t>osoby/osób upoważnionej/</w:t>
      </w:r>
      <w:proofErr w:type="spellStart"/>
      <w:r w:rsidRPr="007A2E81">
        <w:rPr>
          <w:rFonts w:ascii="Times New Roman" w:hAnsi="Times New Roman" w:cs="Times New Roman"/>
          <w:color w:val="000000" w:themeColor="text1"/>
          <w:sz w:val="24"/>
          <w:szCs w:val="24"/>
        </w:rPr>
        <w:t>ych</w:t>
      </w:r>
      <w:proofErr w:type="spellEnd"/>
      <w:r w:rsidRPr="007A2E81">
        <w:rPr>
          <w:rFonts w:ascii="Times New Roman" w:hAnsi="Times New Roman" w:cs="Times New Roman"/>
          <w:color w:val="000000" w:themeColor="text1"/>
          <w:sz w:val="24"/>
          <w:szCs w:val="24"/>
        </w:rPr>
        <w:t xml:space="preserve"> do występowania w imieniu Wykonawcy.</w:t>
      </w:r>
    </w:p>
    <w:p w14:paraId="391C7ECF" w14:textId="77777777" w:rsidR="00F15EDC" w:rsidRPr="007A2E81" w:rsidRDefault="00F15EDC">
      <w:pPr>
        <w:rPr>
          <w:rFonts w:ascii="Times New Roman" w:eastAsia="Times New Roman" w:hAnsi="Times New Roman" w:cs="Times New Roman"/>
          <w:color w:val="000000" w:themeColor="text1"/>
          <w:sz w:val="24"/>
          <w:szCs w:val="24"/>
          <w:lang w:eastAsia="ar-SA"/>
        </w:rPr>
      </w:pPr>
    </w:p>
    <w:p w14:paraId="308F1269" w14:textId="77777777" w:rsidR="000264A5" w:rsidRPr="007A2E81" w:rsidRDefault="000264A5">
      <w:pPr>
        <w:rPr>
          <w:rFonts w:ascii="Times New Roman" w:eastAsia="Times New Roman" w:hAnsi="Times New Roman" w:cs="Times New Roman"/>
          <w:sz w:val="24"/>
          <w:szCs w:val="24"/>
          <w:lang w:eastAsia="ar-SA"/>
        </w:rPr>
      </w:pPr>
    </w:p>
    <w:p w14:paraId="2190ACFC" w14:textId="7F08E4FF" w:rsidR="000264A5" w:rsidRPr="007A2E81" w:rsidRDefault="000264A5" w:rsidP="000264A5">
      <w:pPr>
        <w:spacing w:after="0" w:line="240" w:lineRule="auto"/>
        <w:jc w:val="right"/>
        <w:rPr>
          <w:rFonts w:ascii="Times New Roman" w:eastAsia="Times New Roman" w:hAnsi="Times New Roman" w:cs="Times New Roman"/>
          <w:b/>
          <w:bCs/>
          <w:i/>
          <w:iCs/>
          <w:sz w:val="24"/>
          <w:szCs w:val="24"/>
          <w:lang w:eastAsia="ar-SA"/>
        </w:rPr>
      </w:pPr>
      <w:r w:rsidRPr="007A2E81">
        <w:rPr>
          <w:rFonts w:ascii="Times New Roman" w:eastAsia="Times New Roman" w:hAnsi="Times New Roman" w:cs="Times New Roman"/>
          <w:b/>
          <w:bCs/>
          <w:i/>
          <w:iCs/>
          <w:sz w:val="24"/>
          <w:szCs w:val="24"/>
          <w:lang w:eastAsia="ar-SA"/>
        </w:rPr>
        <w:lastRenderedPageBreak/>
        <w:t>Załącznik nr 11 do SWZ</w:t>
      </w:r>
    </w:p>
    <w:p w14:paraId="46491664" w14:textId="77777777" w:rsidR="000264A5" w:rsidRPr="007A2E81" w:rsidRDefault="000264A5" w:rsidP="000264A5">
      <w:pPr>
        <w:spacing w:after="0" w:line="240" w:lineRule="auto"/>
        <w:rPr>
          <w:rFonts w:ascii="Times New Roman" w:eastAsia="Times New Roman" w:hAnsi="Times New Roman" w:cs="Times New Roman"/>
          <w:b/>
          <w:sz w:val="24"/>
          <w:szCs w:val="24"/>
          <w:lang w:eastAsia="ar-SA"/>
        </w:rPr>
      </w:pPr>
      <w:r w:rsidRPr="007A2E81">
        <w:rPr>
          <w:rFonts w:ascii="Times New Roman" w:eastAsia="Times New Roman" w:hAnsi="Times New Roman" w:cs="Times New Roman"/>
          <w:b/>
          <w:sz w:val="24"/>
          <w:szCs w:val="24"/>
          <w:lang w:eastAsia="ar-SA"/>
        </w:rPr>
        <w:t>Podwykonawca:</w:t>
      </w:r>
      <w:r w:rsidRPr="007A2E81">
        <w:rPr>
          <w:rFonts w:ascii="Times New Roman" w:eastAsia="Times New Roman" w:hAnsi="Times New Roman" w:cs="Times New Roman"/>
          <w:i/>
          <w:sz w:val="24"/>
          <w:szCs w:val="24"/>
          <w:lang w:eastAsia="ar-SA"/>
        </w:rPr>
        <w:tab/>
      </w:r>
      <w:r w:rsidRPr="007A2E81">
        <w:rPr>
          <w:rFonts w:ascii="Times New Roman" w:eastAsia="Times New Roman" w:hAnsi="Times New Roman" w:cs="Times New Roman"/>
          <w:i/>
          <w:sz w:val="24"/>
          <w:szCs w:val="24"/>
          <w:lang w:eastAsia="ar-SA"/>
        </w:rPr>
        <w:tab/>
      </w:r>
    </w:p>
    <w:p w14:paraId="21D406FB" w14:textId="77777777" w:rsidR="000264A5" w:rsidRPr="007A2E81" w:rsidRDefault="000264A5" w:rsidP="000264A5">
      <w:pPr>
        <w:spacing w:after="0" w:line="240" w:lineRule="auto"/>
        <w:rPr>
          <w:rFonts w:ascii="Times New Roman" w:eastAsia="Times New Roman" w:hAnsi="Times New Roman" w:cs="Times New Roman"/>
          <w:b/>
          <w:sz w:val="24"/>
          <w:szCs w:val="24"/>
          <w:lang w:eastAsia="ar-SA"/>
        </w:rPr>
      </w:pPr>
      <w:r w:rsidRPr="007A2E81">
        <w:rPr>
          <w:rFonts w:ascii="Times New Roman" w:eastAsia="Times New Roman" w:hAnsi="Times New Roman" w:cs="Times New Roman"/>
          <w:sz w:val="24"/>
          <w:szCs w:val="24"/>
          <w:lang w:eastAsia="ar-SA"/>
        </w:rPr>
        <w:t>………………………………….…………………………………..</w:t>
      </w:r>
    </w:p>
    <w:p w14:paraId="5E1C8A7F" w14:textId="77777777" w:rsidR="000264A5" w:rsidRPr="007A2E81" w:rsidRDefault="000264A5" w:rsidP="000264A5">
      <w:pPr>
        <w:spacing w:after="0" w:line="240" w:lineRule="auto"/>
        <w:rPr>
          <w:rFonts w:ascii="Times New Roman" w:eastAsia="Times New Roman" w:hAnsi="Times New Roman" w:cs="Times New Roman"/>
          <w:sz w:val="24"/>
          <w:szCs w:val="24"/>
          <w:lang w:eastAsia="ar-SA"/>
        </w:rPr>
      </w:pPr>
      <w:r w:rsidRPr="007A2E81">
        <w:rPr>
          <w:rFonts w:ascii="Times New Roman" w:eastAsia="Times New Roman" w:hAnsi="Times New Roman" w:cs="Times New Roman"/>
          <w:i/>
          <w:sz w:val="24"/>
          <w:szCs w:val="24"/>
          <w:lang w:eastAsia="ar-SA"/>
        </w:rPr>
        <w:t>pełna nazwa/firma</w:t>
      </w:r>
    </w:p>
    <w:p w14:paraId="07FA16A3" w14:textId="77777777" w:rsidR="000264A5" w:rsidRPr="007A2E81" w:rsidRDefault="000264A5" w:rsidP="000264A5">
      <w:pPr>
        <w:spacing w:after="0" w:line="240" w:lineRule="auto"/>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w:t>
      </w:r>
    </w:p>
    <w:p w14:paraId="20431F4B" w14:textId="77777777" w:rsidR="000264A5" w:rsidRPr="007A2E81" w:rsidRDefault="000264A5" w:rsidP="000264A5">
      <w:pPr>
        <w:spacing w:after="0" w:line="240" w:lineRule="auto"/>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i/>
          <w:sz w:val="24"/>
          <w:szCs w:val="24"/>
          <w:lang w:eastAsia="ar-SA"/>
        </w:rPr>
        <w:t>adres</w:t>
      </w:r>
    </w:p>
    <w:p w14:paraId="4A143CF0" w14:textId="77777777" w:rsidR="000264A5" w:rsidRPr="007A2E81" w:rsidRDefault="000264A5" w:rsidP="000264A5">
      <w:pPr>
        <w:spacing w:after="0" w:line="240" w:lineRule="auto"/>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w:t>
      </w:r>
    </w:p>
    <w:p w14:paraId="0572A1FA" w14:textId="77777777" w:rsidR="000264A5" w:rsidRPr="007A2E81" w:rsidRDefault="000264A5" w:rsidP="000264A5">
      <w:pPr>
        <w:spacing w:after="0" w:line="240" w:lineRule="auto"/>
        <w:rPr>
          <w:rFonts w:ascii="Times New Roman" w:eastAsia="Times New Roman" w:hAnsi="Times New Roman" w:cs="Times New Roman"/>
          <w:i/>
          <w:sz w:val="24"/>
          <w:szCs w:val="24"/>
          <w:lang w:eastAsia="ar-SA"/>
        </w:rPr>
      </w:pPr>
    </w:p>
    <w:p w14:paraId="19BC9EAF" w14:textId="77777777" w:rsidR="000264A5" w:rsidRPr="007A2E81" w:rsidRDefault="000264A5" w:rsidP="000264A5">
      <w:pPr>
        <w:spacing w:after="0" w:line="240" w:lineRule="auto"/>
        <w:rPr>
          <w:rFonts w:ascii="Times New Roman" w:eastAsia="Times New Roman" w:hAnsi="Times New Roman" w:cs="Times New Roman"/>
          <w:sz w:val="24"/>
          <w:szCs w:val="24"/>
          <w:u w:val="single"/>
          <w:lang w:eastAsia="ar-SA"/>
        </w:rPr>
      </w:pPr>
      <w:r w:rsidRPr="007A2E81">
        <w:rPr>
          <w:rFonts w:ascii="Times New Roman" w:eastAsia="Times New Roman" w:hAnsi="Times New Roman" w:cs="Times New Roman"/>
          <w:b/>
          <w:sz w:val="24"/>
          <w:szCs w:val="24"/>
          <w:lang w:eastAsia="ar-SA"/>
        </w:rPr>
        <w:t>reprezentowany przez</w:t>
      </w:r>
      <w:r w:rsidRPr="007A2E81">
        <w:rPr>
          <w:rFonts w:ascii="Times New Roman" w:eastAsia="Times New Roman" w:hAnsi="Times New Roman" w:cs="Times New Roman"/>
          <w:sz w:val="24"/>
          <w:szCs w:val="24"/>
          <w:lang w:eastAsia="ar-SA"/>
        </w:rPr>
        <w:t>: ………………………………………………………………………………</w:t>
      </w:r>
    </w:p>
    <w:p w14:paraId="74204F27" w14:textId="77777777" w:rsidR="000264A5" w:rsidRPr="007A2E81" w:rsidRDefault="000264A5" w:rsidP="000264A5">
      <w:pPr>
        <w:spacing w:after="0" w:line="240" w:lineRule="auto"/>
        <w:rPr>
          <w:rFonts w:ascii="Times New Roman" w:eastAsia="Times New Roman" w:hAnsi="Times New Roman" w:cs="Times New Roman"/>
          <w:sz w:val="24"/>
          <w:szCs w:val="24"/>
          <w:lang w:eastAsia="ar-SA"/>
        </w:rPr>
      </w:pPr>
      <w:r w:rsidRPr="007A2E81">
        <w:rPr>
          <w:rFonts w:ascii="Times New Roman" w:eastAsia="Times New Roman" w:hAnsi="Times New Roman" w:cs="Times New Roman"/>
          <w:i/>
          <w:sz w:val="24"/>
          <w:szCs w:val="24"/>
          <w:lang w:eastAsia="ar-SA"/>
        </w:rPr>
        <w:t>imię, nazwisko, stanowisko/podstawa do reprezentacji</w:t>
      </w:r>
    </w:p>
    <w:p w14:paraId="1689721F" w14:textId="77777777" w:rsidR="000264A5" w:rsidRPr="007A2E81" w:rsidRDefault="000264A5" w:rsidP="000264A5">
      <w:pPr>
        <w:spacing w:after="0" w:line="240" w:lineRule="auto"/>
        <w:rPr>
          <w:rFonts w:ascii="Times New Roman" w:eastAsia="Times New Roman" w:hAnsi="Times New Roman" w:cs="Times New Roman"/>
          <w:b/>
          <w:sz w:val="24"/>
          <w:szCs w:val="24"/>
          <w:u w:val="single"/>
          <w:lang w:eastAsia="ar-SA"/>
        </w:rPr>
      </w:pPr>
    </w:p>
    <w:p w14:paraId="31EBD8EB" w14:textId="77777777" w:rsidR="000264A5" w:rsidRPr="007A2E81" w:rsidRDefault="000264A5" w:rsidP="000264A5">
      <w:pPr>
        <w:spacing w:after="0" w:line="240" w:lineRule="auto"/>
        <w:jc w:val="center"/>
        <w:rPr>
          <w:rFonts w:ascii="Times New Roman" w:eastAsia="Times New Roman" w:hAnsi="Times New Roman" w:cs="Times New Roman"/>
          <w:b/>
          <w:sz w:val="24"/>
          <w:szCs w:val="24"/>
          <w:u w:val="single"/>
          <w:lang w:eastAsia="ar-SA"/>
        </w:rPr>
      </w:pPr>
      <w:r w:rsidRPr="007A2E81">
        <w:rPr>
          <w:rFonts w:ascii="Times New Roman" w:eastAsia="Times New Roman" w:hAnsi="Times New Roman" w:cs="Times New Roman"/>
          <w:b/>
          <w:sz w:val="24"/>
          <w:szCs w:val="24"/>
          <w:u w:val="single"/>
          <w:lang w:eastAsia="ar-SA"/>
        </w:rPr>
        <w:t>OŚWIADCZENIE PODWYKONAWCY</w:t>
      </w:r>
    </w:p>
    <w:p w14:paraId="7EDB3ACE" w14:textId="77777777" w:rsidR="000264A5" w:rsidRPr="007A2E81" w:rsidRDefault="000264A5" w:rsidP="000264A5">
      <w:pPr>
        <w:suppressAutoHyphens/>
        <w:spacing w:after="0" w:line="240" w:lineRule="auto"/>
        <w:jc w:val="both"/>
        <w:rPr>
          <w:b/>
          <w:spacing w:val="8"/>
          <w:sz w:val="16"/>
          <w:szCs w:val="16"/>
        </w:rPr>
      </w:pPr>
      <w:r w:rsidRPr="007A2E81">
        <w:rPr>
          <w:rFonts w:ascii="Times New Roman" w:eastAsia="Times New Roman" w:hAnsi="Times New Roman" w:cs="Times New Roman"/>
          <w:sz w:val="24"/>
          <w:szCs w:val="24"/>
          <w:lang w:eastAsia="ar-SA"/>
        </w:rPr>
        <w:t xml:space="preserve">składane na podstawie </w:t>
      </w:r>
      <w:r w:rsidRPr="007A2E81">
        <w:rPr>
          <w:rFonts w:ascii="Times New Roman" w:eastAsia="Times New Roman" w:hAnsi="Times New Roman" w:cs="Times New Roman"/>
          <w:b/>
          <w:bCs/>
          <w:sz w:val="24"/>
          <w:szCs w:val="24"/>
          <w:lang w:eastAsia="ar-SA"/>
        </w:rPr>
        <w:t>art. 125 ust. 1</w:t>
      </w:r>
      <w:r w:rsidRPr="007A2E81">
        <w:rPr>
          <w:rFonts w:ascii="Times New Roman" w:eastAsia="Times New Roman" w:hAnsi="Times New Roman" w:cs="Times New Roman"/>
          <w:sz w:val="24"/>
          <w:szCs w:val="24"/>
          <w:lang w:eastAsia="ar-SA"/>
        </w:rPr>
        <w:t xml:space="preserve"> ustawy z dnia 11 września 2019 r. Prawo zamówień publicznych (dalej zwana ustawą </w:t>
      </w:r>
      <w:proofErr w:type="spellStart"/>
      <w:r w:rsidRPr="007A2E81">
        <w:rPr>
          <w:rFonts w:ascii="Times New Roman" w:eastAsia="Times New Roman" w:hAnsi="Times New Roman" w:cs="Times New Roman"/>
          <w:sz w:val="24"/>
          <w:szCs w:val="24"/>
          <w:lang w:eastAsia="ar-SA"/>
        </w:rPr>
        <w:t>Pzp</w:t>
      </w:r>
      <w:proofErr w:type="spellEnd"/>
      <w:r w:rsidRPr="007A2E81">
        <w:rPr>
          <w:rFonts w:ascii="Times New Roman" w:eastAsia="Times New Roman" w:hAnsi="Times New Roman" w:cs="Times New Roman"/>
          <w:sz w:val="24"/>
          <w:szCs w:val="24"/>
          <w:lang w:eastAsia="ar-SA"/>
        </w:rPr>
        <w:t xml:space="preserve">) w postępowaniu o udzielenie zamówienia pn.: </w:t>
      </w:r>
      <w:r w:rsidRPr="007A2E81">
        <w:rPr>
          <w:rFonts w:ascii="Times New Roman" w:hAnsi="Times New Roman" w:cs="Times New Roman"/>
          <w:b/>
          <w:sz w:val="24"/>
          <w:szCs w:val="24"/>
        </w:rPr>
        <w:t>„Utworzenie i prowadzenie stacjonarnego Punktu Selektywnego Zbierania Odpadów Komunalnych dostępnego dla mieszkańców na terenie Miasta Mława”</w:t>
      </w:r>
    </w:p>
    <w:p w14:paraId="5BB282CA" w14:textId="77777777" w:rsidR="00997A8A" w:rsidRPr="007A2E81" w:rsidRDefault="00997A8A" w:rsidP="000264A5">
      <w:pPr>
        <w:spacing w:after="0" w:line="240" w:lineRule="auto"/>
        <w:jc w:val="center"/>
        <w:rPr>
          <w:rFonts w:ascii="Times New Roman" w:eastAsia="Times New Roman" w:hAnsi="Times New Roman" w:cs="Times New Roman"/>
          <w:b/>
          <w:bCs/>
          <w:sz w:val="24"/>
          <w:szCs w:val="24"/>
          <w:u w:val="single"/>
          <w:lang w:eastAsia="ar-SA"/>
        </w:rPr>
      </w:pPr>
    </w:p>
    <w:p w14:paraId="14236BE8" w14:textId="73CEB2E9" w:rsidR="000264A5" w:rsidRPr="007A2E81" w:rsidRDefault="000264A5" w:rsidP="000264A5">
      <w:pPr>
        <w:spacing w:after="0" w:line="240" w:lineRule="auto"/>
        <w:jc w:val="center"/>
        <w:rPr>
          <w:rFonts w:ascii="Times New Roman" w:eastAsia="Times New Roman" w:hAnsi="Times New Roman" w:cs="Times New Roman"/>
          <w:b/>
          <w:bCs/>
          <w:sz w:val="24"/>
          <w:szCs w:val="24"/>
          <w:u w:val="single"/>
          <w:lang w:eastAsia="ar-SA"/>
        </w:rPr>
      </w:pPr>
      <w:r w:rsidRPr="007A2E81">
        <w:rPr>
          <w:rFonts w:ascii="Times New Roman" w:eastAsia="Times New Roman" w:hAnsi="Times New Roman" w:cs="Times New Roman"/>
          <w:b/>
          <w:bCs/>
          <w:sz w:val="24"/>
          <w:szCs w:val="24"/>
          <w:u w:val="single"/>
          <w:lang w:eastAsia="ar-SA"/>
        </w:rPr>
        <w:t>OŚWIADCZENIE O NIEPODLEGANIU WYKLUCZENIU</w:t>
      </w:r>
    </w:p>
    <w:p w14:paraId="55415B38" w14:textId="77777777" w:rsidR="000264A5" w:rsidRPr="007A2E81" w:rsidRDefault="000264A5" w:rsidP="000264A5">
      <w:pPr>
        <w:spacing w:after="0" w:line="240" w:lineRule="auto"/>
        <w:jc w:val="both"/>
        <w:rPr>
          <w:rFonts w:ascii="Times New Roman" w:eastAsia="Times New Roman" w:hAnsi="Times New Roman" w:cs="Times New Roman"/>
          <w:i/>
          <w:iCs/>
          <w:sz w:val="24"/>
          <w:szCs w:val="24"/>
          <w:lang w:eastAsia="ar-SA"/>
        </w:rPr>
      </w:pPr>
      <w:r w:rsidRPr="007A2E81">
        <w:rPr>
          <w:rFonts w:ascii="Times New Roman" w:eastAsia="Times New Roman" w:hAnsi="Times New Roman" w:cs="Times New Roman"/>
          <w:sz w:val="24"/>
          <w:szCs w:val="24"/>
          <w:lang w:eastAsia="ar-SA"/>
        </w:rPr>
        <w:t>Oświadczam, że nie później niż na dzień składania ofert, nie podlegam wykluczeniu z postępowania na podstawie</w:t>
      </w:r>
      <w:r w:rsidRPr="007A2E81">
        <w:rPr>
          <w:rFonts w:ascii="Times New Roman" w:eastAsia="Times New Roman" w:hAnsi="Times New Roman" w:cs="Times New Roman"/>
          <w:b/>
          <w:bCs/>
          <w:sz w:val="24"/>
          <w:szCs w:val="24"/>
          <w:lang w:eastAsia="ar-SA"/>
        </w:rPr>
        <w:t xml:space="preserve"> art. 108 ust. 1 pkt 1-6 ustawy </w:t>
      </w:r>
      <w:proofErr w:type="spellStart"/>
      <w:r w:rsidRPr="007A2E81">
        <w:rPr>
          <w:rFonts w:ascii="Times New Roman" w:eastAsia="Times New Roman" w:hAnsi="Times New Roman" w:cs="Times New Roman"/>
          <w:b/>
          <w:bCs/>
          <w:sz w:val="24"/>
          <w:szCs w:val="24"/>
          <w:lang w:eastAsia="ar-SA"/>
        </w:rPr>
        <w:t>Pzp</w:t>
      </w:r>
      <w:proofErr w:type="spellEnd"/>
      <w:r w:rsidRPr="007A2E81">
        <w:rPr>
          <w:rFonts w:ascii="Times New Roman" w:eastAsia="Times New Roman" w:hAnsi="Times New Roman" w:cs="Times New Roman"/>
          <w:b/>
          <w:bCs/>
          <w:sz w:val="24"/>
          <w:szCs w:val="24"/>
          <w:lang w:eastAsia="ar-SA"/>
        </w:rPr>
        <w:t xml:space="preserve"> oraz art. 109 ust. 1 pkt 4</w:t>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 xml:space="preserve">ustawy </w:t>
      </w:r>
      <w:proofErr w:type="spellStart"/>
      <w:r w:rsidRPr="007A2E81">
        <w:rPr>
          <w:rFonts w:ascii="Times New Roman" w:eastAsia="Times New Roman" w:hAnsi="Times New Roman" w:cs="Times New Roman"/>
          <w:b/>
          <w:bCs/>
          <w:sz w:val="24"/>
          <w:szCs w:val="24"/>
          <w:lang w:eastAsia="ar-SA"/>
        </w:rPr>
        <w:t>Pzp</w:t>
      </w:r>
      <w:proofErr w:type="spellEnd"/>
      <w:r w:rsidRPr="007A2E81">
        <w:rPr>
          <w:rFonts w:ascii="Times New Roman" w:eastAsia="Times New Roman" w:hAnsi="Times New Roman" w:cs="Times New Roman"/>
          <w:sz w:val="24"/>
          <w:szCs w:val="24"/>
          <w:lang w:eastAsia="ar-SA"/>
        </w:rPr>
        <w:t>.</w:t>
      </w:r>
    </w:p>
    <w:p w14:paraId="47556649" w14:textId="77777777" w:rsidR="000264A5" w:rsidRPr="007A2E81" w:rsidRDefault="000264A5" w:rsidP="000264A5">
      <w:pPr>
        <w:spacing w:after="0" w:line="24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 xml:space="preserve">Wskazuję, że dokumenty na potwierdzenie, że nie podlegam wykluczeniu na podstawie </w:t>
      </w:r>
      <w:r w:rsidRPr="007A2E81">
        <w:rPr>
          <w:rFonts w:ascii="Times New Roman" w:eastAsia="Times New Roman" w:hAnsi="Times New Roman" w:cs="Times New Roman"/>
          <w:b/>
          <w:bCs/>
          <w:sz w:val="24"/>
          <w:szCs w:val="24"/>
          <w:lang w:eastAsia="ar-SA"/>
        </w:rPr>
        <w:t>art. 109 ust. 1 pkt 4</w:t>
      </w:r>
      <w:r w:rsidRPr="007A2E81">
        <w:rPr>
          <w:rFonts w:ascii="Times New Roman" w:eastAsia="Times New Roman" w:hAnsi="Times New Roman" w:cs="Times New Roman"/>
          <w:sz w:val="24"/>
          <w:szCs w:val="24"/>
          <w:lang w:eastAsia="ar-SA"/>
        </w:rPr>
        <w:t xml:space="preserve"> </w:t>
      </w:r>
      <w:r w:rsidRPr="007A2E81">
        <w:rPr>
          <w:rFonts w:ascii="Times New Roman" w:eastAsia="Times New Roman" w:hAnsi="Times New Roman" w:cs="Times New Roman"/>
          <w:b/>
          <w:bCs/>
          <w:sz w:val="24"/>
          <w:szCs w:val="24"/>
          <w:lang w:eastAsia="ar-SA"/>
        </w:rPr>
        <w:t xml:space="preserve">ustawy </w:t>
      </w:r>
      <w:proofErr w:type="spellStart"/>
      <w:r w:rsidRPr="007A2E81">
        <w:rPr>
          <w:rFonts w:ascii="Times New Roman" w:eastAsia="Times New Roman" w:hAnsi="Times New Roman" w:cs="Times New Roman"/>
          <w:b/>
          <w:bCs/>
          <w:sz w:val="24"/>
          <w:szCs w:val="24"/>
          <w:lang w:eastAsia="ar-SA"/>
        </w:rPr>
        <w:t>Pzp</w:t>
      </w:r>
      <w:proofErr w:type="spellEnd"/>
      <w:r w:rsidRPr="007A2E81">
        <w:rPr>
          <w:rFonts w:ascii="Times New Roman" w:eastAsia="Times New Roman" w:hAnsi="Times New Roman" w:cs="Times New Roman"/>
          <w:b/>
          <w:bCs/>
          <w:sz w:val="24"/>
          <w:szCs w:val="24"/>
          <w:lang w:eastAsia="ar-SA"/>
        </w:rPr>
        <w:t>,</w:t>
      </w:r>
      <w:r w:rsidRPr="007A2E81">
        <w:rPr>
          <w:rFonts w:ascii="Times New Roman" w:eastAsia="Times New Roman" w:hAnsi="Times New Roman" w:cs="Times New Roman"/>
          <w:sz w:val="24"/>
          <w:szCs w:val="24"/>
          <w:lang w:eastAsia="ar-SA"/>
        </w:rPr>
        <w:t xml:space="preserve"> Zamawiający może uzyskać z bezpłatnych i ogólnodostępnych baz danych za pomocą następujących danych umożliwiających dostęp do tych dokumentów</w:t>
      </w:r>
      <w:r w:rsidRPr="007A2E81">
        <w:rPr>
          <w:rFonts w:ascii="Times New Roman" w:eastAsia="Times New Roman" w:hAnsi="Times New Roman" w:cs="Times New Roman"/>
          <w:sz w:val="24"/>
          <w:szCs w:val="24"/>
          <w:vertAlign w:val="superscript"/>
          <w:lang w:eastAsia="ar-SA"/>
        </w:rPr>
        <w:t>*)</w:t>
      </w:r>
      <w:r w:rsidRPr="007A2E81">
        <w:rPr>
          <w:rFonts w:ascii="Times New Roman" w:eastAsia="Times New Roman" w:hAnsi="Times New Roman" w:cs="Times New Roman"/>
          <w:sz w:val="24"/>
          <w:szCs w:val="24"/>
          <w:lang w:eastAsia="ar-SA"/>
        </w:rPr>
        <w:t>:</w:t>
      </w:r>
    </w:p>
    <w:p w14:paraId="3241CA6C" w14:textId="47997BD4" w:rsidR="000264A5" w:rsidRPr="007A2E81" w:rsidRDefault="0013711A" w:rsidP="000264A5">
      <w:pPr>
        <w:spacing w:after="0" w:line="24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w:t>
      </w:r>
      <w:r w:rsidR="000264A5" w:rsidRPr="007A2E81">
        <w:rPr>
          <w:rFonts w:ascii="Times New Roman" w:eastAsia="Times New Roman" w:hAnsi="Times New Roman" w:cs="Times New Roman"/>
          <w:sz w:val="24"/>
          <w:szCs w:val="24"/>
          <w:lang w:eastAsia="ar-SA"/>
        </w:rPr>
        <w:t>………………………………………………………………….…</w:t>
      </w:r>
    </w:p>
    <w:p w14:paraId="20FF6B27" w14:textId="77777777" w:rsidR="000264A5" w:rsidRPr="007A2E81" w:rsidRDefault="000264A5" w:rsidP="000264A5">
      <w:pPr>
        <w:spacing w:after="0" w:line="240" w:lineRule="auto"/>
        <w:jc w:val="both"/>
        <w:rPr>
          <w:rFonts w:ascii="Times New Roman" w:eastAsia="Times New Roman" w:hAnsi="Times New Roman" w:cs="Times New Roman"/>
          <w:b/>
          <w:bCs/>
          <w:sz w:val="24"/>
          <w:szCs w:val="24"/>
          <w:lang w:eastAsia="ar-SA"/>
        </w:rPr>
      </w:pPr>
      <w:r w:rsidRPr="007A2E81">
        <w:rPr>
          <w:rFonts w:ascii="Times New Roman" w:eastAsia="Times New Roman" w:hAnsi="Times New Roman" w:cs="Times New Roman"/>
          <w:sz w:val="24"/>
          <w:szCs w:val="24"/>
          <w:vertAlign w:val="superscript"/>
          <w:lang w:eastAsia="ar-SA"/>
        </w:rPr>
        <w:t xml:space="preserve">*) </w:t>
      </w:r>
      <w:r w:rsidRPr="007A2E81">
        <w:rPr>
          <w:rFonts w:ascii="Times New Roman" w:eastAsia="Times New Roman" w:hAnsi="Times New Roman" w:cs="Times New Roman"/>
          <w:b/>
          <w:bCs/>
          <w:i/>
          <w:sz w:val="24"/>
          <w:szCs w:val="24"/>
          <w:lang w:eastAsia="ar-SA"/>
        </w:rPr>
        <w:t xml:space="preserve">należy wskazać właściwe dane (np. nr KRS, NIP, REGON lub inne dane) </w:t>
      </w:r>
    </w:p>
    <w:p w14:paraId="01BE6973" w14:textId="77777777" w:rsidR="000264A5" w:rsidRPr="007A2E81" w:rsidRDefault="000264A5" w:rsidP="000264A5">
      <w:pPr>
        <w:spacing w:after="0" w:line="240" w:lineRule="auto"/>
        <w:jc w:val="both"/>
        <w:rPr>
          <w:rFonts w:ascii="Times New Roman" w:eastAsia="Times New Roman" w:hAnsi="Times New Roman" w:cs="Times New Roman"/>
          <w:i/>
          <w:sz w:val="24"/>
          <w:szCs w:val="24"/>
          <w:lang w:eastAsia="ar-SA"/>
        </w:rPr>
      </w:pPr>
      <w:r w:rsidRPr="007A2E81">
        <w:rPr>
          <w:rFonts w:ascii="Times New Roman" w:eastAsia="Times New Roman" w:hAnsi="Times New Roman" w:cs="Times New Roman"/>
          <w:i/>
          <w:sz w:val="24"/>
          <w:szCs w:val="24"/>
          <w:lang w:eastAsia="ar-SA"/>
        </w:rPr>
        <w:t xml:space="preserve">W przypadku gdy w stosunku do Wykonawcy zachodzi którakolwiek z okoliczności określonych w art. 108 ust. 1 pkt 1, 2 i 5  lub art. 109 ust. 1 pkt 4 ustawy </w:t>
      </w:r>
      <w:proofErr w:type="spellStart"/>
      <w:r w:rsidRPr="007A2E81">
        <w:rPr>
          <w:rFonts w:ascii="Times New Roman" w:eastAsia="Times New Roman" w:hAnsi="Times New Roman" w:cs="Times New Roman"/>
          <w:i/>
          <w:sz w:val="24"/>
          <w:szCs w:val="24"/>
          <w:lang w:eastAsia="ar-SA"/>
        </w:rPr>
        <w:t>Pzp</w:t>
      </w:r>
      <w:proofErr w:type="spellEnd"/>
      <w:r w:rsidRPr="007A2E81">
        <w:rPr>
          <w:rFonts w:ascii="Times New Roman" w:eastAsia="Times New Roman" w:hAnsi="Times New Roman" w:cs="Times New Roman"/>
          <w:i/>
          <w:sz w:val="24"/>
          <w:szCs w:val="24"/>
          <w:lang w:eastAsia="ar-SA"/>
        </w:rPr>
        <w:t xml:space="preserve">, skutkująca wykluczeniem z postępowania to Podwykonawca zobowiązany jest wskazać w niniejszym oświadczeniu (poniżej) tę okoliczność i udowodnić Zamawiającemu, że spełnił łącznie przesłanki określone w art.110 ust. 2 ustawy </w:t>
      </w:r>
      <w:proofErr w:type="spellStart"/>
      <w:r w:rsidRPr="007A2E81">
        <w:rPr>
          <w:rFonts w:ascii="Times New Roman" w:eastAsia="Times New Roman" w:hAnsi="Times New Roman" w:cs="Times New Roman"/>
          <w:i/>
          <w:sz w:val="24"/>
          <w:szCs w:val="24"/>
          <w:lang w:eastAsia="ar-SA"/>
        </w:rPr>
        <w:t>Pzp</w:t>
      </w:r>
      <w:proofErr w:type="spellEnd"/>
      <w:r w:rsidRPr="007A2E81">
        <w:rPr>
          <w:rFonts w:ascii="Times New Roman" w:eastAsia="Times New Roman" w:hAnsi="Times New Roman" w:cs="Times New Roman"/>
          <w:i/>
          <w:sz w:val="24"/>
          <w:szCs w:val="24"/>
          <w:lang w:eastAsia="ar-SA"/>
        </w:rPr>
        <w:t xml:space="preserve">. </w:t>
      </w:r>
    </w:p>
    <w:p w14:paraId="2EC67B2D" w14:textId="77777777" w:rsidR="000264A5" w:rsidRPr="007A2E81" w:rsidRDefault="000264A5" w:rsidP="000264A5">
      <w:pPr>
        <w:spacing w:after="0" w:line="24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w:t>
      </w:r>
    </w:p>
    <w:p w14:paraId="0F704C94" w14:textId="77777777" w:rsidR="000264A5" w:rsidRPr="007A2E81" w:rsidRDefault="000264A5" w:rsidP="000264A5">
      <w:pPr>
        <w:spacing w:after="0" w:line="240" w:lineRule="auto"/>
        <w:rPr>
          <w:rFonts w:ascii="Times New Roman" w:eastAsia="Times New Roman" w:hAnsi="Times New Roman" w:cs="Times New Roman"/>
          <w:b/>
          <w:bCs/>
          <w:sz w:val="24"/>
          <w:szCs w:val="24"/>
          <w:u w:val="single"/>
          <w:lang w:eastAsia="ar-SA"/>
        </w:rPr>
      </w:pPr>
      <w:r w:rsidRPr="007A2E81">
        <w:rPr>
          <w:rFonts w:ascii="Times New Roman" w:eastAsia="Times New Roman" w:hAnsi="Times New Roman" w:cs="Times New Roman"/>
          <w:b/>
          <w:bCs/>
          <w:sz w:val="24"/>
          <w:szCs w:val="24"/>
          <w:u w:val="single"/>
          <w:lang w:eastAsia="ar-SA"/>
        </w:rPr>
        <w:t>OŚWIADCZENIE O SPEŁNIANIU WARUNKÓW UDZIAŁU W POSTĘPOWANIU</w:t>
      </w:r>
    </w:p>
    <w:p w14:paraId="3677AB14" w14:textId="77777777" w:rsidR="0013711A" w:rsidRPr="007A2E81" w:rsidRDefault="000264A5" w:rsidP="0013711A">
      <w:pPr>
        <w:pStyle w:val="Tekstpodstawowy"/>
        <w:widowControl w:val="0"/>
        <w:suppressAutoHyphens w:val="0"/>
        <w:kinsoku w:val="0"/>
        <w:overflowPunct w:val="0"/>
        <w:autoSpaceDN w:val="0"/>
        <w:adjustRightInd w:val="0"/>
        <w:spacing w:line="240" w:lineRule="auto"/>
        <w:rPr>
          <w:b/>
          <w:bCs/>
          <w:sz w:val="20"/>
          <w:szCs w:val="20"/>
          <w:u w:val="single"/>
        </w:rPr>
      </w:pPr>
      <w:r w:rsidRPr="007A2E81">
        <w:t>Oświadczam, że nie później niż na dzień składania ofert, spełniam warunki udziału w postępowaniu określone przez Zamawiającego w Specyfikacji Warunków Zamówienia (SWZ).</w:t>
      </w:r>
      <w:r w:rsidRPr="007A2E81">
        <w:br/>
      </w:r>
      <w:r w:rsidR="0013711A" w:rsidRPr="007A2E81">
        <w:rPr>
          <w:b/>
          <w:bCs/>
          <w:sz w:val="20"/>
          <w:szCs w:val="20"/>
          <w:u w:val="single"/>
        </w:rPr>
        <w:t>OŚWIADCZENIE DOTYCZĄCE CERTYFIKACJI:</w:t>
      </w:r>
    </w:p>
    <w:p w14:paraId="27EAE573"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 xml:space="preserve">Oświadczam, że w niniejszym postępowaniu, </w:t>
      </w:r>
      <w:r w:rsidRPr="007A2E81">
        <w:rPr>
          <w:b/>
          <w:bCs/>
          <w:sz w:val="20"/>
          <w:szCs w:val="20"/>
        </w:rPr>
        <w:t>będę / nie będę</w:t>
      </w:r>
      <w:r w:rsidRPr="007A2E81">
        <w:rPr>
          <w:sz w:val="20"/>
          <w:szCs w:val="20"/>
          <w:vertAlign w:val="superscript"/>
        </w:rPr>
        <w:t>*</w:t>
      </w:r>
      <w:r w:rsidRPr="007A2E81">
        <w:rPr>
          <w:sz w:val="20"/>
          <w:szCs w:val="20"/>
        </w:rPr>
        <w:t xml:space="preserve"> posługiwał się certyfikatem, potwierdzającym udzielenie certyfikacji w zakresie podstaw wykluczenia i spełniania warunków udziału w postępowaniu. </w:t>
      </w:r>
    </w:p>
    <w:p w14:paraId="797135AE"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Informacje dotyczące certyfikatu:</w:t>
      </w:r>
    </w:p>
    <w:p w14:paraId="07254A4D"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numer i oznaczenie tego certyfikatu: …………………………………………</w:t>
      </w:r>
    </w:p>
    <w:p w14:paraId="3CA029A4"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nazwę podmiotu certyfikującego, który wydał ten certyfikat: ……………………………….</w:t>
      </w:r>
    </w:p>
    <w:p w14:paraId="676A3EDC"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okres ważności certyfikacji: …………………………………………….</w:t>
      </w:r>
    </w:p>
    <w:p w14:paraId="71FA664B" w14:textId="77777777" w:rsidR="0013711A" w:rsidRPr="007A2E81" w:rsidRDefault="0013711A" w:rsidP="0013711A">
      <w:pPr>
        <w:pStyle w:val="Tekstpodstawowy"/>
        <w:widowControl w:val="0"/>
        <w:kinsoku w:val="0"/>
        <w:overflowPunct w:val="0"/>
        <w:autoSpaceDN w:val="0"/>
        <w:adjustRightInd w:val="0"/>
        <w:spacing w:line="240" w:lineRule="auto"/>
        <w:rPr>
          <w:sz w:val="20"/>
          <w:szCs w:val="20"/>
        </w:rPr>
      </w:pPr>
      <w:r w:rsidRPr="007A2E81">
        <w:rPr>
          <w:sz w:val="20"/>
          <w:szCs w:val="20"/>
        </w:rPr>
        <w:t>zakres w jakim certyfikat ma potwierdzać brak podstaw wykluczenia albo spełnianie warunków udziału w postępowaniu ……………………………………………………………………………………………</w:t>
      </w:r>
    </w:p>
    <w:p w14:paraId="618A7CF2" w14:textId="4F5190E2" w:rsidR="000264A5" w:rsidRPr="007A2E81" w:rsidRDefault="000264A5" w:rsidP="000264A5">
      <w:pPr>
        <w:spacing w:after="0" w:line="240" w:lineRule="auto"/>
        <w:jc w:val="both"/>
        <w:rPr>
          <w:rFonts w:ascii="Times New Roman" w:eastAsia="Times New Roman" w:hAnsi="Times New Roman" w:cs="Times New Roman"/>
          <w:b/>
          <w:bCs/>
          <w:sz w:val="24"/>
          <w:szCs w:val="24"/>
          <w:u w:val="single"/>
          <w:lang w:eastAsia="ar-SA"/>
        </w:rPr>
      </w:pPr>
      <w:r w:rsidRPr="007A2E81">
        <w:rPr>
          <w:rFonts w:ascii="Times New Roman" w:eastAsia="Times New Roman" w:hAnsi="Times New Roman" w:cs="Times New Roman"/>
          <w:b/>
          <w:bCs/>
          <w:sz w:val="24"/>
          <w:szCs w:val="24"/>
          <w:u w:val="single"/>
          <w:lang w:eastAsia="ar-SA"/>
        </w:rPr>
        <w:t>OŚWIADCZENIE DOTYCZĄCE PODANYCH INFORMACJI:</w:t>
      </w:r>
    </w:p>
    <w:p w14:paraId="18E83705" w14:textId="77777777" w:rsidR="000264A5" w:rsidRPr="007A2E81" w:rsidRDefault="000264A5" w:rsidP="000264A5">
      <w:pPr>
        <w:spacing w:after="0" w:line="240" w:lineRule="auto"/>
        <w:jc w:val="both"/>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24"/>
          <w:szCs w:val="24"/>
          <w:lang w:eastAsia="ar-SA"/>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p w14:paraId="759F090E" w14:textId="77777777" w:rsidR="000264A5" w:rsidRPr="007A2E81" w:rsidRDefault="000264A5" w:rsidP="000264A5">
      <w:pPr>
        <w:spacing w:after="0" w:line="240" w:lineRule="auto"/>
        <w:rPr>
          <w:rFonts w:ascii="Times New Roman" w:eastAsia="Times New Roman" w:hAnsi="Times New Roman" w:cs="Times New Roman"/>
          <w:sz w:val="16"/>
          <w:szCs w:val="16"/>
          <w:lang w:eastAsia="ar-SA"/>
        </w:rPr>
      </w:pPr>
    </w:p>
    <w:p w14:paraId="60B69F33" w14:textId="66305DBD" w:rsidR="000264A5" w:rsidRPr="00A75E49" w:rsidRDefault="000264A5" w:rsidP="000264A5">
      <w:pPr>
        <w:spacing w:after="0" w:line="240" w:lineRule="auto"/>
        <w:rPr>
          <w:rFonts w:ascii="Times New Roman" w:eastAsia="Times New Roman" w:hAnsi="Times New Roman" w:cs="Times New Roman"/>
          <w:sz w:val="24"/>
          <w:szCs w:val="24"/>
          <w:lang w:eastAsia="ar-SA"/>
        </w:rPr>
      </w:pPr>
      <w:r w:rsidRPr="007A2E81">
        <w:rPr>
          <w:rFonts w:ascii="Times New Roman" w:eastAsia="Times New Roman" w:hAnsi="Times New Roman" w:cs="Times New Roman"/>
          <w:sz w:val="16"/>
          <w:szCs w:val="16"/>
          <w:lang w:eastAsia="ar-SA"/>
        </w:rPr>
        <w:t xml:space="preserve">Podpis </w:t>
      </w:r>
      <w:r w:rsidRPr="007A2E81">
        <w:rPr>
          <w:rFonts w:ascii="Times New Roman" w:eastAsia="Times New Roman" w:hAnsi="Times New Roman" w:cs="Times New Roman"/>
          <w:i/>
          <w:iCs/>
          <w:sz w:val="16"/>
          <w:szCs w:val="16"/>
          <w:lang w:eastAsia="ar-SA"/>
        </w:rPr>
        <w:t xml:space="preserve">kwalifikowany/osobisty/zaufany </w:t>
      </w:r>
      <w:r w:rsidRPr="007A2E81">
        <w:rPr>
          <w:rFonts w:ascii="Times New Roman" w:eastAsia="Times New Roman" w:hAnsi="Times New Roman" w:cs="Times New Roman"/>
          <w:sz w:val="16"/>
          <w:szCs w:val="16"/>
          <w:lang w:eastAsia="ar-SA"/>
        </w:rPr>
        <w:t>osoby/osób upoważnionej/</w:t>
      </w:r>
      <w:proofErr w:type="spellStart"/>
      <w:r w:rsidRPr="007A2E81">
        <w:rPr>
          <w:rFonts w:ascii="Times New Roman" w:eastAsia="Times New Roman" w:hAnsi="Times New Roman" w:cs="Times New Roman"/>
          <w:sz w:val="16"/>
          <w:szCs w:val="16"/>
          <w:lang w:eastAsia="ar-SA"/>
        </w:rPr>
        <w:t>ych</w:t>
      </w:r>
      <w:proofErr w:type="spellEnd"/>
      <w:r w:rsidRPr="007A2E81">
        <w:rPr>
          <w:rFonts w:ascii="Times New Roman" w:eastAsia="Times New Roman" w:hAnsi="Times New Roman" w:cs="Times New Roman"/>
          <w:sz w:val="16"/>
          <w:szCs w:val="16"/>
          <w:lang w:eastAsia="ar-SA"/>
        </w:rPr>
        <w:t xml:space="preserve"> do występowania w imieniu składającego oświadczenie.</w:t>
      </w:r>
    </w:p>
    <w:sectPr w:rsidR="000264A5" w:rsidRPr="00A75E49" w:rsidSect="003D694F">
      <w:footerReference w:type="default" r:id="rId16"/>
      <w:pgSz w:w="11906" w:h="16838"/>
      <w:pgMar w:top="1417" w:right="1417" w:bottom="1417" w:left="141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6F2B" w14:textId="77777777" w:rsidR="003B7D1A" w:rsidRDefault="003B7D1A" w:rsidP="00F6331E">
      <w:pPr>
        <w:spacing w:after="0" w:line="240" w:lineRule="auto"/>
      </w:pPr>
      <w:r>
        <w:separator/>
      </w:r>
    </w:p>
  </w:endnote>
  <w:endnote w:type="continuationSeparator" w:id="0">
    <w:p w14:paraId="060261E3" w14:textId="77777777" w:rsidR="003B7D1A" w:rsidRDefault="003B7D1A" w:rsidP="00F6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19271"/>
      <w:docPartObj>
        <w:docPartGallery w:val="Page Numbers (Bottom of Page)"/>
        <w:docPartUnique/>
      </w:docPartObj>
    </w:sdtPr>
    <w:sdtEndPr/>
    <w:sdtContent>
      <w:p w14:paraId="4196C0A8" w14:textId="77777777" w:rsidR="0064231E" w:rsidRDefault="0064231E">
        <w:pPr>
          <w:pStyle w:val="Stopka"/>
          <w:jc w:val="center"/>
        </w:pPr>
        <w:r>
          <w:rPr>
            <w:noProof/>
          </w:rPr>
          <w:fldChar w:fldCharType="begin"/>
        </w:r>
        <w:r>
          <w:rPr>
            <w:noProof/>
          </w:rPr>
          <w:instrText>PAGE   \* MERGEFORMAT</w:instrText>
        </w:r>
        <w:r>
          <w:rPr>
            <w:noProof/>
          </w:rPr>
          <w:fldChar w:fldCharType="separate"/>
        </w:r>
        <w:r w:rsidR="00210060">
          <w:rPr>
            <w:noProof/>
          </w:rPr>
          <w:t>47</w:t>
        </w:r>
        <w:r>
          <w:rPr>
            <w:noProof/>
          </w:rPr>
          <w:fldChar w:fldCharType="end"/>
        </w:r>
      </w:p>
    </w:sdtContent>
  </w:sdt>
  <w:p w14:paraId="4F69CFA3" w14:textId="77777777" w:rsidR="0064231E" w:rsidRDefault="006423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1D84" w14:textId="77777777" w:rsidR="003B7D1A" w:rsidRDefault="003B7D1A" w:rsidP="00F6331E">
      <w:pPr>
        <w:spacing w:after="0" w:line="240" w:lineRule="auto"/>
      </w:pPr>
      <w:r>
        <w:separator/>
      </w:r>
    </w:p>
  </w:footnote>
  <w:footnote w:type="continuationSeparator" w:id="0">
    <w:p w14:paraId="22EDA4AA" w14:textId="77777777" w:rsidR="003B7D1A" w:rsidRDefault="003B7D1A" w:rsidP="00F63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3CA88C50"/>
    <w:name w:val="WW8Num2"/>
    <w:lvl w:ilvl="0">
      <w:start w:val="1"/>
      <w:numFmt w:val="decimal"/>
      <w:lvlText w:val="%1)"/>
      <w:lvlJc w:val="left"/>
      <w:pPr>
        <w:tabs>
          <w:tab w:val="num" w:pos="66"/>
        </w:tabs>
        <w:ind w:left="786" w:hanging="360"/>
      </w:pPr>
      <w:rPr>
        <w:rFonts w:ascii="Times New Roman" w:hAnsi="Times New Roman" w:cs="Times New Roman" w:hint="default"/>
        <w:b w:val="0"/>
        <w:i w:val="0"/>
        <w:sz w:val="24"/>
        <w:szCs w:val="24"/>
      </w:rPr>
    </w:lvl>
  </w:abstractNum>
  <w:abstractNum w:abstractNumId="2" w15:restartNumberingAfterBreak="0">
    <w:nsid w:val="0000000B"/>
    <w:multiLevelType w:val="singleLevel"/>
    <w:tmpl w:val="0000000B"/>
    <w:name w:val="WW8Num13"/>
    <w:lvl w:ilvl="0">
      <w:start w:val="1"/>
      <w:numFmt w:val="decimal"/>
      <w:lvlText w:val="%1."/>
      <w:lvlJc w:val="left"/>
      <w:pPr>
        <w:tabs>
          <w:tab w:val="num" w:pos="567"/>
        </w:tabs>
        <w:ind w:left="567" w:hanging="567"/>
      </w:pPr>
      <w:rPr>
        <w:rFonts w:cs="Times New Roman"/>
        <w:b/>
      </w:rPr>
    </w:lvl>
  </w:abstractNum>
  <w:abstractNum w:abstractNumId="3" w15:restartNumberingAfterBreak="0">
    <w:nsid w:val="00000011"/>
    <w:multiLevelType w:val="multilevel"/>
    <w:tmpl w:val="4BB60DDE"/>
    <w:name w:val="WW8Num17"/>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Calibri" w:eastAsia="Times New Roman" w:hAnsi="Calibri" w:hint="default"/>
        <w:b w:val="0"/>
        <w:bCs w:val="0"/>
        <w:strike w:val="0"/>
        <w:dstrike w:val="0"/>
        <w:color w:val="0000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18"/>
    <w:multiLevelType w:val="singleLevel"/>
    <w:tmpl w:val="00000018"/>
    <w:name w:val="WW8Num24"/>
    <w:lvl w:ilvl="0">
      <w:start w:val="1"/>
      <w:numFmt w:val="decimal"/>
      <w:lvlText w:val="%1."/>
      <w:lvlJc w:val="left"/>
      <w:pPr>
        <w:tabs>
          <w:tab w:val="num" w:pos="360"/>
        </w:tabs>
        <w:ind w:left="360" w:hanging="360"/>
      </w:pPr>
    </w:lvl>
  </w:abstractNum>
  <w:abstractNum w:abstractNumId="5" w15:restartNumberingAfterBreak="0">
    <w:nsid w:val="0000001F"/>
    <w:multiLevelType w:val="singleLevel"/>
    <w:tmpl w:val="0000001F"/>
    <w:name w:val="WW8Num30"/>
    <w:lvl w:ilvl="0">
      <w:start w:val="2"/>
      <w:numFmt w:val="decimal"/>
      <w:lvlText w:val="%1."/>
      <w:lvlJc w:val="left"/>
      <w:pPr>
        <w:tabs>
          <w:tab w:val="num" w:pos="360"/>
        </w:tabs>
        <w:ind w:left="360" w:hanging="360"/>
      </w:pPr>
    </w:lvl>
  </w:abstractNum>
  <w:abstractNum w:abstractNumId="6" w15:restartNumberingAfterBreak="0">
    <w:nsid w:val="00000023"/>
    <w:multiLevelType w:val="multilevel"/>
    <w:tmpl w:val="C2DACCD4"/>
    <w:name w:val="WW8Num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00000032"/>
    <w:multiLevelType w:val="singleLevel"/>
    <w:tmpl w:val="00000032"/>
    <w:name w:val="WW8Num49"/>
    <w:lvl w:ilvl="0">
      <w:start w:val="1"/>
      <w:numFmt w:val="decimal"/>
      <w:lvlText w:val="%1."/>
      <w:lvlJc w:val="left"/>
      <w:pPr>
        <w:tabs>
          <w:tab w:val="num" w:pos="624"/>
        </w:tabs>
        <w:ind w:left="624" w:hanging="624"/>
      </w:pPr>
    </w:lvl>
  </w:abstractNum>
  <w:abstractNum w:abstractNumId="8" w15:restartNumberingAfterBreak="0">
    <w:nsid w:val="0000003B"/>
    <w:multiLevelType w:val="singleLevel"/>
    <w:tmpl w:val="0000003B"/>
    <w:name w:val="WW8Num58"/>
    <w:lvl w:ilvl="0">
      <w:start w:val="1"/>
      <w:numFmt w:val="decimal"/>
      <w:lvlText w:val="%1."/>
      <w:lvlJc w:val="left"/>
      <w:pPr>
        <w:tabs>
          <w:tab w:val="num" w:pos="1440"/>
        </w:tabs>
        <w:ind w:left="1440" w:hanging="360"/>
      </w:pPr>
    </w:lvl>
  </w:abstractNum>
  <w:abstractNum w:abstractNumId="9" w15:restartNumberingAfterBreak="0">
    <w:nsid w:val="00043CE6"/>
    <w:multiLevelType w:val="hybridMultilevel"/>
    <w:tmpl w:val="5CC8E146"/>
    <w:lvl w:ilvl="0" w:tplc="DAC69832">
      <w:start w:val="1"/>
      <w:numFmt w:val="decimal"/>
      <w:lvlText w:val="%1."/>
      <w:lvlJc w:val="left"/>
      <w:pPr>
        <w:ind w:left="720" w:hanging="360"/>
      </w:pPr>
      <w:rPr>
        <w:rFonts w:eastAsiaTheme="majorEastAs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725687"/>
    <w:multiLevelType w:val="hybridMultilevel"/>
    <w:tmpl w:val="F906E7E2"/>
    <w:lvl w:ilvl="0" w:tplc="B700ED2E">
      <w:start w:val="1"/>
      <w:numFmt w:val="decimal"/>
      <w:lvlText w:val="%1."/>
      <w:lvlJc w:val="left"/>
      <w:pPr>
        <w:tabs>
          <w:tab w:val="num" w:pos="284"/>
        </w:tabs>
        <w:ind w:left="284" w:hanging="284"/>
      </w:p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0B0D2226"/>
    <w:multiLevelType w:val="hybridMultilevel"/>
    <w:tmpl w:val="AA20FF6A"/>
    <w:lvl w:ilvl="0" w:tplc="4F66675E">
      <w:start w:val="1"/>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B435D7"/>
    <w:multiLevelType w:val="hybridMultilevel"/>
    <w:tmpl w:val="6BB68DCA"/>
    <w:lvl w:ilvl="0" w:tplc="BFFA7546">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5723F2"/>
    <w:multiLevelType w:val="hybridMultilevel"/>
    <w:tmpl w:val="49DAA8F0"/>
    <w:lvl w:ilvl="0" w:tplc="6C905D0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CE60D95"/>
    <w:multiLevelType w:val="multilevel"/>
    <w:tmpl w:val="13B0CF9A"/>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E61061"/>
    <w:multiLevelType w:val="hybridMultilevel"/>
    <w:tmpl w:val="0CC067CE"/>
    <w:lvl w:ilvl="0" w:tplc="630AE356">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15714B"/>
    <w:multiLevelType w:val="hybridMultilevel"/>
    <w:tmpl w:val="3BE051F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0EB42F94"/>
    <w:multiLevelType w:val="hybridMultilevel"/>
    <w:tmpl w:val="3DFAF22C"/>
    <w:lvl w:ilvl="0" w:tplc="01C8B292">
      <w:start w:val="1"/>
      <w:numFmt w:val="decimal"/>
      <w:lvlText w:val="%1."/>
      <w:lvlJc w:val="left"/>
      <w:pPr>
        <w:ind w:left="3" w:hanging="360"/>
      </w:pPr>
      <w:rPr>
        <w:rFonts w:hint="default"/>
        <w:b w:val="0"/>
        <w:bCs/>
        <w:color w:val="auto"/>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18" w15:restartNumberingAfterBreak="0">
    <w:nsid w:val="0F0C7E79"/>
    <w:multiLevelType w:val="hybridMultilevel"/>
    <w:tmpl w:val="553A0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47396B"/>
    <w:multiLevelType w:val="hybridMultilevel"/>
    <w:tmpl w:val="5242021C"/>
    <w:lvl w:ilvl="0" w:tplc="3B883222">
      <w:start w:val="1"/>
      <w:numFmt w:val="decimal"/>
      <w:lvlText w:val="%1)"/>
      <w:lvlJc w:val="left"/>
      <w:pPr>
        <w:ind w:left="1429" w:hanging="360"/>
      </w:pPr>
      <w:rPr>
        <w:rFonts w:ascii="Times New Roman" w:eastAsiaTheme="minorHAnsi" w:hAnsi="Times New Roman"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12336E5D"/>
    <w:multiLevelType w:val="hybridMultilevel"/>
    <w:tmpl w:val="EA0EA048"/>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2D52B83"/>
    <w:multiLevelType w:val="hybridMultilevel"/>
    <w:tmpl w:val="AC8CF828"/>
    <w:lvl w:ilvl="0" w:tplc="B276E1D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36117C9"/>
    <w:multiLevelType w:val="hybridMultilevel"/>
    <w:tmpl w:val="8D68421C"/>
    <w:lvl w:ilvl="0" w:tplc="B81CAE18">
      <w:start w:val="1"/>
      <w:numFmt w:val="decimal"/>
      <w:lvlText w:val="%1)"/>
      <w:lvlJc w:val="left"/>
      <w:pPr>
        <w:ind w:left="1004" w:hanging="360"/>
      </w:pPr>
      <w:rPr>
        <w:rFonts w:ascii="Times New Roman" w:eastAsia="Times New Roman" w:hAnsi="Times New Roman" w:cs="Times New Roman"/>
        <w:b w:val="0"/>
        <w:bCs w:val="0"/>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3" w15:restartNumberingAfterBreak="0">
    <w:nsid w:val="147C14C6"/>
    <w:multiLevelType w:val="hybridMultilevel"/>
    <w:tmpl w:val="4F024EF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8A2A42"/>
    <w:multiLevelType w:val="hybridMultilevel"/>
    <w:tmpl w:val="C1D821BC"/>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1AB72255"/>
    <w:multiLevelType w:val="hybridMultilevel"/>
    <w:tmpl w:val="6228F566"/>
    <w:lvl w:ilvl="0" w:tplc="42CAB2BC">
      <w:start w:val="1"/>
      <w:numFmt w:val="decimal"/>
      <w:lvlText w:val="%1."/>
      <w:lvlJc w:val="left"/>
      <w:pPr>
        <w:ind w:left="720" w:hanging="360"/>
      </w:pPr>
      <w:rPr>
        <w:rFonts w:eastAsia="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9B3581"/>
    <w:multiLevelType w:val="hybridMultilevel"/>
    <w:tmpl w:val="879047D2"/>
    <w:lvl w:ilvl="0" w:tplc="D30E5F50">
      <w:start w:val="1"/>
      <w:numFmt w:val="decimal"/>
      <w:lvlText w:val="%1)"/>
      <w:lvlJc w:val="left"/>
      <w:pPr>
        <w:ind w:left="1004" w:hanging="360"/>
      </w:pPr>
      <w:rPr>
        <w:rFonts w:ascii="Times New Roman" w:eastAsiaTheme="minorHAnsi" w:hAnsi="Times New Roman" w:cs="Times New Roman"/>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7"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E8750F4"/>
    <w:multiLevelType w:val="hybridMultilevel"/>
    <w:tmpl w:val="A9D4CC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F996B2F"/>
    <w:multiLevelType w:val="hybridMultilevel"/>
    <w:tmpl w:val="ACE42F7A"/>
    <w:lvl w:ilvl="0" w:tplc="AA54D66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E44180"/>
    <w:multiLevelType w:val="multilevel"/>
    <w:tmpl w:val="DFC88CEC"/>
    <w:name w:val="NumPar"/>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Text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896341F"/>
    <w:multiLevelType w:val="hybridMultilevel"/>
    <w:tmpl w:val="10E682CA"/>
    <w:lvl w:ilvl="0" w:tplc="DDF810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9567D9E"/>
    <w:multiLevelType w:val="hybridMultilevel"/>
    <w:tmpl w:val="BED449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2F771B96"/>
    <w:multiLevelType w:val="hybridMultilevel"/>
    <w:tmpl w:val="0204BE6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4" w15:restartNumberingAfterBreak="0">
    <w:nsid w:val="313A2F14"/>
    <w:multiLevelType w:val="hybridMultilevel"/>
    <w:tmpl w:val="79CCF518"/>
    <w:lvl w:ilvl="0" w:tplc="A810137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32314FDE"/>
    <w:multiLevelType w:val="hybridMultilevel"/>
    <w:tmpl w:val="755CB3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4EB4DD4"/>
    <w:multiLevelType w:val="hybridMultilevel"/>
    <w:tmpl w:val="325A26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35FD6AC3"/>
    <w:multiLevelType w:val="hybridMultilevel"/>
    <w:tmpl w:val="FA9234FA"/>
    <w:lvl w:ilvl="0" w:tplc="EC18DF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575D9A"/>
    <w:multiLevelType w:val="hybridMultilevel"/>
    <w:tmpl w:val="DBA6F774"/>
    <w:lvl w:ilvl="0" w:tplc="B5E22E4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8A33B8"/>
    <w:multiLevelType w:val="hybridMultilevel"/>
    <w:tmpl w:val="3802F3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054516"/>
    <w:multiLevelType w:val="hybridMultilevel"/>
    <w:tmpl w:val="32D46972"/>
    <w:lvl w:ilvl="0" w:tplc="877E7AA0">
      <w:start w:val="1"/>
      <w:numFmt w:val="decimal"/>
      <w:lvlText w:val="%1."/>
      <w:lvlJc w:val="left"/>
      <w:pPr>
        <w:tabs>
          <w:tab w:val="num" w:pos="360"/>
        </w:tabs>
        <w:ind w:left="360" w:hanging="360"/>
      </w:pPr>
      <w:rPr>
        <w:rFonts w:cs="Times New Roman"/>
        <w:b w:val="0"/>
        <w:strike w:val="0"/>
        <w:dstrike w:val="0"/>
        <w:u w:val="none"/>
        <w:effect w:val="none"/>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3E107892">
      <w:start w:val="1"/>
      <w:numFmt w:val="bullet"/>
      <w:lvlText w:val=""/>
      <w:lvlJc w:val="left"/>
      <w:pPr>
        <w:tabs>
          <w:tab w:val="num" w:pos="3240"/>
        </w:tabs>
        <w:ind w:left="3240" w:hanging="360"/>
      </w:pPr>
      <w:rPr>
        <w:rFonts w:ascii="Symbol" w:hAnsi="Symbol" w:hint="default"/>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1" w15:restartNumberingAfterBreak="0">
    <w:nsid w:val="40FC5290"/>
    <w:multiLevelType w:val="hybridMultilevel"/>
    <w:tmpl w:val="2EEA1770"/>
    <w:lvl w:ilvl="0" w:tplc="8D7093B4">
      <w:start w:val="1"/>
      <w:numFmt w:val="decimal"/>
      <w:lvlText w:val="%1."/>
      <w:lvlJc w:val="left"/>
      <w:pPr>
        <w:tabs>
          <w:tab w:val="num" w:pos="360"/>
        </w:tabs>
        <w:ind w:left="357" w:hanging="357"/>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48885492"/>
    <w:multiLevelType w:val="hybridMultilevel"/>
    <w:tmpl w:val="B150C5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3F6CD2"/>
    <w:multiLevelType w:val="hybridMultilevel"/>
    <w:tmpl w:val="E4FAD772"/>
    <w:lvl w:ilvl="0" w:tplc="04150017">
      <w:start w:val="1"/>
      <w:numFmt w:val="lowerLetter"/>
      <w:lvlText w:val="%1)"/>
      <w:lvlJc w:val="left"/>
      <w:pPr>
        <w:ind w:left="720" w:hanging="360"/>
      </w:pPr>
    </w:lvl>
    <w:lvl w:ilvl="1" w:tplc="B3EA8F34">
      <w:start w:val="1"/>
      <w:numFmt w:val="decimal"/>
      <w:lvlText w:val="%2)"/>
      <w:lvlJc w:val="left"/>
      <w:pPr>
        <w:ind w:left="1440" w:hanging="360"/>
      </w:pPr>
      <w:rPr>
        <w:rFonts w:ascii="Times New Roman" w:eastAsiaTheme="minorHAnsi"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BA1150C"/>
    <w:multiLevelType w:val="hybridMultilevel"/>
    <w:tmpl w:val="98464250"/>
    <w:lvl w:ilvl="0" w:tplc="6E227E6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F8742E"/>
    <w:multiLevelType w:val="hybridMultilevel"/>
    <w:tmpl w:val="13B0C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4FC91857"/>
    <w:multiLevelType w:val="hybridMultilevel"/>
    <w:tmpl w:val="6C602790"/>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D71"/>
    <w:multiLevelType w:val="hybridMultilevel"/>
    <w:tmpl w:val="39B4F616"/>
    <w:lvl w:ilvl="0" w:tplc="66D8E6DA">
      <w:start w:val="1"/>
      <w:numFmt w:val="decimal"/>
      <w:lvlText w:val="%1."/>
      <w:lvlJc w:val="left"/>
      <w:pPr>
        <w:ind w:left="720" w:hanging="360"/>
      </w:pPr>
      <w:rPr>
        <w:rFonts w:eastAsia="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B30A62"/>
    <w:multiLevelType w:val="hybridMultilevel"/>
    <w:tmpl w:val="E1D89674"/>
    <w:lvl w:ilvl="0" w:tplc="8E6EB61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2D4A9E"/>
    <w:multiLevelType w:val="hybridMultilevel"/>
    <w:tmpl w:val="C2582E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56B06B2D"/>
    <w:multiLevelType w:val="hybridMultilevel"/>
    <w:tmpl w:val="AE103B54"/>
    <w:lvl w:ilvl="0" w:tplc="94D64F0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5D752B1F"/>
    <w:multiLevelType w:val="hybridMultilevel"/>
    <w:tmpl w:val="EB42D6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5DA830CC"/>
    <w:multiLevelType w:val="hybridMultilevel"/>
    <w:tmpl w:val="CB806F8A"/>
    <w:lvl w:ilvl="0" w:tplc="74B8477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D44023"/>
    <w:multiLevelType w:val="hybridMultilevel"/>
    <w:tmpl w:val="25D6D0DC"/>
    <w:lvl w:ilvl="0" w:tplc="1FA07DA8">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9817C4"/>
    <w:multiLevelType w:val="hybridMultilevel"/>
    <w:tmpl w:val="4D76136A"/>
    <w:lvl w:ilvl="0" w:tplc="B276E1D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B3F06FE8">
      <w:start w:val="1"/>
      <w:numFmt w:val="decimal"/>
      <w:lvlText w:val="%4."/>
      <w:lvlJc w:val="left"/>
      <w:pPr>
        <w:ind w:left="2880" w:hanging="360"/>
      </w:pPr>
      <w:rPr>
        <w:b/>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666F7ED6"/>
    <w:multiLevelType w:val="hybridMultilevel"/>
    <w:tmpl w:val="691A8E90"/>
    <w:lvl w:ilvl="0" w:tplc="B3F06FE8">
      <w:start w:val="1"/>
      <w:numFmt w:val="decimal"/>
      <w:lvlText w:val="%1."/>
      <w:lvlJc w:val="left"/>
      <w:pPr>
        <w:ind w:left="288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7626195"/>
    <w:multiLevelType w:val="hybridMultilevel"/>
    <w:tmpl w:val="A9D0034C"/>
    <w:lvl w:ilvl="0" w:tplc="4558CEA6">
      <w:start w:val="1"/>
      <w:numFmt w:val="decimal"/>
      <w:lvlText w:val="%1)"/>
      <w:lvlJc w:val="left"/>
      <w:pPr>
        <w:ind w:left="720" w:hanging="360"/>
      </w:pPr>
      <w:rPr>
        <w:rFonts w:eastAsiaTheme="maj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3513BC"/>
    <w:multiLevelType w:val="multilevel"/>
    <w:tmpl w:val="9356B212"/>
    <w:lvl w:ilvl="0">
      <w:start w:val="1"/>
      <w:numFmt w:val="decimal"/>
      <w:lvlText w:val="%1)"/>
      <w:lvlJc w:val="left"/>
      <w:pPr>
        <w:tabs>
          <w:tab w:val="num" w:pos="2204"/>
        </w:tabs>
        <w:ind w:left="2204" w:hanging="360"/>
      </w:pPr>
      <w:rPr>
        <w:rFonts w:ascii="Times New Roman" w:eastAsia="Times New Roman" w:hAnsi="Times New Roman" w:cs="Times New Roman"/>
        <w:i w:val="0"/>
      </w:rPr>
    </w:lvl>
    <w:lvl w:ilvl="1">
      <w:start w:val="1"/>
      <w:numFmt w:val="decimal"/>
      <w:lvlText w:val="%2."/>
      <w:lvlJc w:val="left"/>
      <w:pPr>
        <w:tabs>
          <w:tab w:val="num" w:pos="360"/>
        </w:tabs>
        <w:ind w:left="360" w:hanging="360"/>
      </w:pPr>
      <w:rPr>
        <w:b w:val="0"/>
        <w:bCs/>
      </w:rPr>
    </w:lvl>
    <w:lvl w:ilvl="2">
      <w:start w:val="1"/>
      <w:numFmt w:val="decimal"/>
      <w:lvlText w:val="%3."/>
      <w:lvlJc w:val="left"/>
      <w:pPr>
        <w:tabs>
          <w:tab w:val="num" w:pos="3644"/>
        </w:tabs>
        <w:ind w:left="3644" w:hanging="360"/>
      </w:pPr>
    </w:lvl>
    <w:lvl w:ilvl="3">
      <w:start w:val="1"/>
      <w:numFmt w:val="decimal"/>
      <w:lvlText w:val="%4."/>
      <w:lvlJc w:val="left"/>
      <w:pPr>
        <w:tabs>
          <w:tab w:val="num" w:pos="4364"/>
        </w:tabs>
        <w:ind w:left="4364" w:hanging="360"/>
      </w:pPr>
    </w:lvl>
    <w:lvl w:ilvl="4">
      <w:start w:val="1"/>
      <w:numFmt w:val="decimal"/>
      <w:lvlText w:val="%5."/>
      <w:lvlJc w:val="left"/>
      <w:pPr>
        <w:tabs>
          <w:tab w:val="num" w:pos="5084"/>
        </w:tabs>
        <w:ind w:left="5084" w:hanging="360"/>
      </w:pPr>
    </w:lvl>
    <w:lvl w:ilvl="5">
      <w:start w:val="1"/>
      <w:numFmt w:val="decimal"/>
      <w:lvlText w:val="%6."/>
      <w:lvlJc w:val="left"/>
      <w:pPr>
        <w:tabs>
          <w:tab w:val="num" w:pos="5804"/>
        </w:tabs>
        <w:ind w:left="5804" w:hanging="360"/>
      </w:pPr>
    </w:lvl>
    <w:lvl w:ilvl="6">
      <w:start w:val="1"/>
      <w:numFmt w:val="decimal"/>
      <w:lvlText w:val="%7."/>
      <w:lvlJc w:val="left"/>
      <w:pPr>
        <w:tabs>
          <w:tab w:val="num" w:pos="6524"/>
        </w:tabs>
        <w:ind w:left="6524" w:hanging="360"/>
      </w:pPr>
    </w:lvl>
    <w:lvl w:ilvl="7">
      <w:start w:val="1"/>
      <w:numFmt w:val="decimal"/>
      <w:lvlText w:val="%8."/>
      <w:lvlJc w:val="left"/>
      <w:pPr>
        <w:tabs>
          <w:tab w:val="num" w:pos="7244"/>
        </w:tabs>
        <w:ind w:left="7244" w:hanging="360"/>
      </w:pPr>
    </w:lvl>
    <w:lvl w:ilvl="8">
      <w:start w:val="1"/>
      <w:numFmt w:val="decimal"/>
      <w:lvlText w:val="%9."/>
      <w:lvlJc w:val="left"/>
      <w:pPr>
        <w:tabs>
          <w:tab w:val="num" w:pos="7964"/>
        </w:tabs>
        <w:ind w:left="7964" w:hanging="360"/>
      </w:pPr>
    </w:lvl>
  </w:abstractNum>
  <w:abstractNum w:abstractNumId="59" w15:restartNumberingAfterBreak="0">
    <w:nsid w:val="68750CBB"/>
    <w:multiLevelType w:val="hybridMultilevel"/>
    <w:tmpl w:val="E2823CAC"/>
    <w:lvl w:ilvl="0" w:tplc="06B6E370">
      <w:start w:val="1"/>
      <w:numFmt w:val="decimal"/>
      <w:lvlText w:val="%1)"/>
      <w:lvlJc w:val="left"/>
      <w:pPr>
        <w:ind w:left="363" w:hanging="360"/>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60" w15:restartNumberingAfterBreak="0">
    <w:nsid w:val="68BA799D"/>
    <w:multiLevelType w:val="hybridMultilevel"/>
    <w:tmpl w:val="11F661A6"/>
    <w:lvl w:ilvl="0" w:tplc="CF6CEFB6">
      <w:start w:val="1"/>
      <w:numFmt w:val="decimal"/>
      <w:lvlText w:val="%1."/>
      <w:lvlJc w:val="left"/>
      <w:pPr>
        <w:ind w:left="720" w:hanging="360"/>
      </w:pPr>
      <w:rPr>
        <w:rFonts w:eastAsia="Times New Roman"/>
        <w:b/>
        <w:bCs/>
        <w:i w:val="0"/>
        <w:iCs w:val="0"/>
        <w:sz w:val="24"/>
        <w:szCs w:val="24"/>
      </w:rPr>
    </w:lvl>
    <w:lvl w:ilvl="1" w:tplc="4E2A1478">
      <w:start w:val="1"/>
      <w:numFmt w:val="decimal"/>
      <w:lvlText w:val="%2)"/>
      <w:lvlJc w:val="left"/>
      <w:pPr>
        <w:ind w:left="1440" w:hanging="360"/>
      </w:pPr>
      <w:rPr>
        <w:rFonts w:ascii="Times New Roman" w:eastAsiaTheme="minorHAnsi"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5464"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94C5B76"/>
    <w:multiLevelType w:val="hybridMultilevel"/>
    <w:tmpl w:val="34FE7C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6C583D42"/>
    <w:multiLevelType w:val="hybridMultilevel"/>
    <w:tmpl w:val="EDD4606E"/>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AE460F"/>
    <w:multiLevelType w:val="hybridMultilevel"/>
    <w:tmpl w:val="BAFE3D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6FCD4A0F"/>
    <w:multiLevelType w:val="hybridMultilevel"/>
    <w:tmpl w:val="ABD20DDE"/>
    <w:lvl w:ilvl="0" w:tplc="EC18DF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4D27902"/>
    <w:multiLevelType w:val="hybridMultilevel"/>
    <w:tmpl w:val="5C7C6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53D0840"/>
    <w:multiLevelType w:val="singleLevel"/>
    <w:tmpl w:val="35DC821E"/>
    <w:lvl w:ilvl="0">
      <w:start w:val="1"/>
      <w:numFmt w:val="decimal"/>
      <w:lvlText w:val="%1."/>
      <w:lvlJc w:val="left"/>
      <w:pPr>
        <w:tabs>
          <w:tab w:val="num" w:pos="284"/>
        </w:tabs>
        <w:ind w:left="284" w:hanging="284"/>
      </w:pPr>
    </w:lvl>
  </w:abstractNum>
  <w:abstractNum w:abstractNumId="67" w15:restartNumberingAfterBreak="0">
    <w:nsid w:val="77D275AF"/>
    <w:multiLevelType w:val="multilevel"/>
    <w:tmpl w:val="AB5A33E0"/>
    <w:styleLink w:val="Biecalista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B05547F"/>
    <w:multiLevelType w:val="hybridMultilevel"/>
    <w:tmpl w:val="66F4FF7E"/>
    <w:lvl w:ilvl="0" w:tplc="3A6A6B9E">
      <w:start w:val="1"/>
      <w:numFmt w:val="decimal"/>
      <w:pStyle w:val="NumPar1"/>
      <w:lvlText w:val="%1)"/>
      <w:lvlJc w:val="left"/>
      <w:pPr>
        <w:ind w:left="1413" w:hanging="705"/>
      </w:pPr>
      <w:rPr>
        <w:rFonts w:hint="default"/>
        <w:sz w:val="19"/>
        <w:szCs w:val="19"/>
      </w:rPr>
    </w:lvl>
    <w:lvl w:ilvl="1" w:tplc="04150019" w:tentative="1">
      <w:start w:val="1"/>
      <w:numFmt w:val="lowerLetter"/>
      <w:pStyle w:val="NumPar2"/>
      <w:lvlText w:val="%2."/>
      <w:lvlJc w:val="left"/>
      <w:pPr>
        <w:ind w:left="1440" w:hanging="360"/>
      </w:pPr>
    </w:lvl>
    <w:lvl w:ilvl="2" w:tplc="0415001B" w:tentative="1">
      <w:start w:val="1"/>
      <w:numFmt w:val="lowerRoman"/>
      <w:pStyle w:val="NumPar3"/>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C952596"/>
    <w:multiLevelType w:val="hybridMultilevel"/>
    <w:tmpl w:val="1C9034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DA57641"/>
    <w:multiLevelType w:val="hybridMultilevel"/>
    <w:tmpl w:val="4FDE632A"/>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7FF940AB"/>
    <w:multiLevelType w:val="hybridMultilevel"/>
    <w:tmpl w:val="33E8B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41720752">
    <w:abstractNumId w:val="68"/>
  </w:num>
  <w:num w:numId="2" w16cid:durableId="19771767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7896200">
    <w:abstractNumId w:val="18"/>
  </w:num>
  <w:num w:numId="4" w16cid:durableId="1627587765">
    <w:abstractNumId w:val="12"/>
  </w:num>
  <w:num w:numId="5" w16cid:durableId="1820262945">
    <w:abstractNumId w:val="15"/>
  </w:num>
  <w:num w:numId="6" w16cid:durableId="882182184">
    <w:abstractNumId w:val="45"/>
  </w:num>
  <w:num w:numId="7" w16cid:durableId="2332020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0013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6937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111569">
    <w:abstractNumId w:val="38"/>
  </w:num>
  <w:num w:numId="11" w16cid:durableId="647172934">
    <w:abstractNumId w:val="42"/>
  </w:num>
  <w:num w:numId="12" w16cid:durableId="16040238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1772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1267996">
    <w:abstractNumId w:val="29"/>
  </w:num>
  <w:num w:numId="15" w16cid:durableId="1182545935">
    <w:abstractNumId w:val="22"/>
    <w:lvlOverride w:ilvl="0">
      <w:startOverride w:val="1"/>
    </w:lvlOverride>
    <w:lvlOverride w:ilvl="1"/>
    <w:lvlOverride w:ilvl="2"/>
    <w:lvlOverride w:ilvl="3"/>
    <w:lvlOverride w:ilvl="4"/>
    <w:lvlOverride w:ilvl="5"/>
    <w:lvlOverride w:ilvl="6"/>
    <w:lvlOverride w:ilvl="7"/>
    <w:lvlOverride w:ilvl="8"/>
  </w:num>
  <w:num w:numId="16" w16cid:durableId="668023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893102">
    <w:abstractNumId w:val="0"/>
  </w:num>
  <w:num w:numId="18" w16cid:durableId="1172601820">
    <w:abstractNumId w:val="54"/>
  </w:num>
  <w:num w:numId="19" w16cid:durableId="2051882304">
    <w:abstractNumId w:val="37"/>
  </w:num>
  <w:num w:numId="20" w16cid:durableId="12268441">
    <w:abstractNumId w:val="64"/>
  </w:num>
  <w:num w:numId="21" w16cid:durableId="6886048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9178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69210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98078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194829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8618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71990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9852375">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16cid:durableId="18587633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91600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83400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5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89359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6990269">
    <w:abstractNumId w:val="66"/>
    <w:lvlOverride w:ilvl="0">
      <w:startOverride w:val="1"/>
    </w:lvlOverride>
  </w:num>
  <w:num w:numId="35" w16cid:durableId="1713529976">
    <w:abstractNumId w:val="31"/>
  </w:num>
  <w:num w:numId="36" w16cid:durableId="2064399193">
    <w:abstractNumId w:val="53"/>
  </w:num>
  <w:num w:numId="37" w16cid:durableId="163713948">
    <w:abstractNumId w:val="49"/>
  </w:num>
  <w:num w:numId="38" w16cid:durableId="187060043">
    <w:abstractNumId w:val="44"/>
  </w:num>
  <w:num w:numId="39" w16cid:durableId="1159729162">
    <w:abstractNumId w:val="17"/>
  </w:num>
  <w:num w:numId="40" w16cid:durableId="90051107">
    <w:abstractNumId w:val="48"/>
  </w:num>
  <w:num w:numId="41" w16cid:durableId="708333912">
    <w:abstractNumId w:val="9"/>
  </w:num>
  <w:num w:numId="42" w16cid:durableId="874194353">
    <w:abstractNumId w:val="57"/>
  </w:num>
  <w:num w:numId="43" w16cid:durableId="520779483">
    <w:abstractNumId w:val="59"/>
  </w:num>
  <w:num w:numId="44" w16cid:durableId="19694300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515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45236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58138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24404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040445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360997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417345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98349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4688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50470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50588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9660897">
    <w:abstractNumId w:val="60"/>
  </w:num>
  <w:num w:numId="57" w16cid:durableId="8598565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67750962">
    <w:abstractNumId w:val="47"/>
  </w:num>
  <w:num w:numId="59" w16cid:durableId="433287975">
    <w:abstractNumId w:val="62"/>
  </w:num>
  <w:num w:numId="60" w16cid:durableId="162627817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28205869">
    <w:abstractNumId w:val="14"/>
  </w:num>
  <w:num w:numId="62" w16cid:durableId="134877409">
    <w:abstractNumId w:val="67"/>
  </w:num>
  <w:num w:numId="63" w16cid:durableId="1610501108">
    <w:abstractNumId w:val="23"/>
  </w:num>
  <w:num w:numId="64" w16cid:durableId="1824540299">
    <w:abstractNumId w:val="69"/>
  </w:num>
  <w:num w:numId="65" w16cid:durableId="1630747640">
    <w:abstractNumId w:val="16"/>
  </w:num>
  <w:num w:numId="66" w16cid:durableId="1446927661">
    <w:abstractNumId w:val="22"/>
  </w:num>
  <w:num w:numId="67" w16cid:durableId="1097141564">
    <w:abstractNumId w:val="10"/>
  </w:num>
  <w:num w:numId="68" w16cid:durableId="51971659">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4D2"/>
    <w:rsid w:val="00000A36"/>
    <w:rsid w:val="00000C6C"/>
    <w:rsid w:val="00000EA9"/>
    <w:rsid w:val="00001761"/>
    <w:rsid w:val="000034D2"/>
    <w:rsid w:val="000040C8"/>
    <w:rsid w:val="0000461F"/>
    <w:rsid w:val="00005053"/>
    <w:rsid w:val="0000593B"/>
    <w:rsid w:val="00005CC7"/>
    <w:rsid w:val="00006021"/>
    <w:rsid w:val="00006308"/>
    <w:rsid w:val="00006471"/>
    <w:rsid w:val="00006E27"/>
    <w:rsid w:val="00007BAA"/>
    <w:rsid w:val="000101EE"/>
    <w:rsid w:val="000110A6"/>
    <w:rsid w:val="0001212F"/>
    <w:rsid w:val="000121BA"/>
    <w:rsid w:val="00012C0C"/>
    <w:rsid w:val="00015535"/>
    <w:rsid w:val="00016105"/>
    <w:rsid w:val="00016C65"/>
    <w:rsid w:val="00017536"/>
    <w:rsid w:val="00017D27"/>
    <w:rsid w:val="00020183"/>
    <w:rsid w:val="00020C9D"/>
    <w:rsid w:val="00021E1F"/>
    <w:rsid w:val="000235A8"/>
    <w:rsid w:val="00023E83"/>
    <w:rsid w:val="00024DEF"/>
    <w:rsid w:val="00026413"/>
    <w:rsid w:val="000264A5"/>
    <w:rsid w:val="000267B3"/>
    <w:rsid w:val="00026C74"/>
    <w:rsid w:val="00027160"/>
    <w:rsid w:val="00027BCF"/>
    <w:rsid w:val="00030271"/>
    <w:rsid w:val="00030DB0"/>
    <w:rsid w:val="00031A49"/>
    <w:rsid w:val="000322CB"/>
    <w:rsid w:val="00034598"/>
    <w:rsid w:val="00034D75"/>
    <w:rsid w:val="00034F59"/>
    <w:rsid w:val="00034FB3"/>
    <w:rsid w:val="0003525C"/>
    <w:rsid w:val="000377AA"/>
    <w:rsid w:val="000378C8"/>
    <w:rsid w:val="000378EA"/>
    <w:rsid w:val="00037A21"/>
    <w:rsid w:val="00037E6B"/>
    <w:rsid w:val="00040F5B"/>
    <w:rsid w:val="00041509"/>
    <w:rsid w:val="00041690"/>
    <w:rsid w:val="00041C34"/>
    <w:rsid w:val="00042A1D"/>
    <w:rsid w:val="00042EF8"/>
    <w:rsid w:val="0004660A"/>
    <w:rsid w:val="0005137C"/>
    <w:rsid w:val="00051573"/>
    <w:rsid w:val="0005158C"/>
    <w:rsid w:val="000521C6"/>
    <w:rsid w:val="00052976"/>
    <w:rsid w:val="00053B93"/>
    <w:rsid w:val="00054EB3"/>
    <w:rsid w:val="000554E7"/>
    <w:rsid w:val="00055E75"/>
    <w:rsid w:val="00056536"/>
    <w:rsid w:val="00056AAD"/>
    <w:rsid w:val="00056B6B"/>
    <w:rsid w:val="00056E63"/>
    <w:rsid w:val="00056F2C"/>
    <w:rsid w:val="00060258"/>
    <w:rsid w:val="000608D7"/>
    <w:rsid w:val="00060E38"/>
    <w:rsid w:val="00061165"/>
    <w:rsid w:val="00061A38"/>
    <w:rsid w:val="00063130"/>
    <w:rsid w:val="00063AD0"/>
    <w:rsid w:val="000641E8"/>
    <w:rsid w:val="00065162"/>
    <w:rsid w:val="00070277"/>
    <w:rsid w:val="0007029D"/>
    <w:rsid w:val="00073094"/>
    <w:rsid w:val="0007326C"/>
    <w:rsid w:val="00073547"/>
    <w:rsid w:val="00074390"/>
    <w:rsid w:val="00074D4B"/>
    <w:rsid w:val="000756CC"/>
    <w:rsid w:val="000762E0"/>
    <w:rsid w:val="000775E7"/>
    <w:rsid w:val="00077BEB"/>
    <w:rsid w:val="000819C1"/>
    <w:rsid w:val="00081B7E"/>
    <w:rsid w:val="000821C2"/>
    <w:rsid w:val="00082804"/>
    <w:rsid w:val="00083875"/>
    <w:rsid w:val="00083B99"/>
    <w:rsid w:val="00084C76"/>
    <w:rsid w:val="00085541"/>
    <w:rsid w:val="000879AE"/>
    <w:rsid w:val="000911B1"/>
    <w:rsid w:val="00091206"/>
    <w:rsid w:val="00091ACA"/>
    <w:rsid w:val="000920BC"/>
    <w:rsid w:val="00092144"/>
    <w:rsid w:val="00092858"/>
    <w:rsid w:val="000935B2"/>
    <w:rsid w:val="0009465D"/>
    <w:rsid w:val="00095C64"/>
    <w:rsid w:val="00095CBF"/>
    <w:rsid w:val="0009611A"/>
    <w:rsid w:val="0009671C"/>
    <w:rsid w:val="00096866"/>
    <w:rsid w:val="000978F1"/>
    <w:rsid w:val="00097A2D"/>
    <w:rsid w:val="000A0050"/>
    <w:rsid w:val="000A08E1"/>
    <w:rsid w:val="000A1E86"/>
    <w:rsid w:val="000A1F29"/>
    <w:rsid w:val="000A21BB"/>
    <w:rsid w:val="000A5D7E"/>
    <w:rsid w:val="000A6E5B"/>
    <w:rsid w:val="000A77F2"/>
    <w:rsid w:val="000B067B"/>
    <w:rsid w:val="000B09AF"/>
    <w:rsid w:val="000B09E6"/>
    <w:rsid w:val="000B1F22"/>
    <w:rsid w:val="000B3087"/>
    <w:rsid w:val="000B4091"/>
    <w:rsid w:val="000B5217"/>
    <w:rsid w:val="000B5935"/>
    <w:rsid w:val="000B68AA"/>
    <w:rsid w:val="000B6FDD"/>
    <w:rsid w:val="000C70B1"/>
    <w:rsid w:val="000D0A5A"/>
    <w:rsid w:val="000D1412"/>
    <w:rsid w:val="000D1665"/>
    <w:rsid w:val="000D2227"/>
    <w:rsid w:val="000D2CEE"/>
    <w:rsid w:val="000D33E6"/>
    <w:rsid w:val="000D3889"/>
    <w:rsid w:val="000D3AD1"/>
    <w:rsid w:val="000D48FD"/>
    <w:rsid w:val="000D5732"/>
    <w:rsid w:val="000D5B1B"/>
    <w:rsid w:val="000D64CB"/>
    <w:rsid w:val="000E0198"/>
    <w:rsid w:val="000E0301"/>
    <w:rsid w:val="000E04BB"/>
    <w:rsid w:val="000E09E5"/>
    <w:rsid w:val="000E0BF9"/>
    <w:rsid w:val="000E128F"/>
    <w:rsid w:val="000E14D5"/>
    <w:rsid w:val="000E3199"/>
    <w:rsid w:val="000E3E18"/>
    <w:rsid w:val="000E3E77"/>
    <w:rsid w:val="000E4C47"/>
    <w:rsid w:val="000E5472"/>
    <w:rsid w:val="000E6926"/>
    <w:rsid w:val="000F02E1"/>
    <w:rsid w:val="000F0735"/>
    <w:rsid w:val="000F1BA7"/>
    <w:rsid w:val="000F3711"/>
    <w:rsid w:val="000F4B7F"/>
    <w:rsid w:val="000F4E32"/>
    <w:rsid w:val="000F4F82"/>
    <w:rsid w:val="000F5D66"/>
    <w:rsid w:val="000F64D9"/>
    <w:rsid w:val="000F65E2"/>
    <w:rsid w:val="000F6AFA"/>
    <w:rsid w:val="000F714D"/>
    <w:rsid w:val="000F7F92"/>
    <w:rsid w:val="001004B9"/>
    <w:rsid w:val="00103532"/>
    <w:rsid w:val="00106038"/>
    <w:rsid w:val="0010754A"/>
    <w:rsid w:val="00107D8E"/>
    <w:rsid w:val="00113870"/>
    <w:rsid w:val="001144B3"/>
    <w:rsid w:val="00114578"/>
    <w:rsid w:val="00114EC4"/>
    <w:rsid w:val="00117143"/>
    <w:rsid w:val="00117162"/>
    <w:rsid w:val="00117C24"/>
    <w:rsid w:val="00120517"/>
    <w:rsid w:val="0012100E"/>
    <w:rsid w:val="00121FC8"/>
    <w:rsid w:val="00122EDA"/>
    <w:rsid w:val="00124D58"/>
    <w:rsid w:val="0012666E"/>
    <w:rsid w:val="001274E0"/>
    <w:rsid w:val="00131395"/>
    <w:rsid w:val="001317DC"/>
    <w:rsid w:val="0013232F"/>
    <w:rsid w:val="001346C9"/>
    <w:rsid w:val="00134C70"/>
    <w:rsid w:val="00135020"/>
    <w:rsid w:val="001350DA"/>
    <w:rsid w:val="001369B7"/>
    <w:rsid w:val="00136D6D"/>
    <w:rsid w:val="0013711A"/>
    <w:rsid w:val="001378A4"/>
    <w:rsid w:val="001401FF"/>
    <w:rsid w:val="00140AD7"/>
    <w:rsid w:val="0014118C"/>
    <w:rsid w:val="001417CA"/>
    <w:rsid w:val="00141889"/>
    <w:rsid w:val="00142125"/>
    <w:rsid w:val="00142D0C"/>
    <w:rsid w:val="00144172"/>
    <w:rsid w:val="0014571E"/>
    <w:rsid w:val="001461AD"/>
    <w:rsid w:val="00147199"/>
    <w:rsid w:val="001504A6"/>
    <w:rsid w:val="00150613"/>
    <w:rsid w:val="0015149D"/>
    <w:rsid w:val="001525C6"/>
    <w:rsid w:val="001526E7"/>
    <w:rsid w:val="00152823"/>
    <w:rsid w:val="00152FC3"/>
    <w:rsid w:val="001541A8"/>
    <w:rsid w:val="0015438C"/>
    <w:rsid w:val="00154EB3"/>
    <w:rsid w:val="00154FBF"/>
    <w:rsid w:val="00155354"/>
    <w:rsid w:val="00156208"/>
    <w:rsid w:val="00156332"/>
    <w:rsid w:val="001566FB"/>
    <w:rsid w:val="001576BE"/>
    <w:rsid w:val="00157E29"/>
    <w:rsid w:val="0016177D"/>
    <w:rsid w:val="00161B86"/>
    <w:rsid w:val="00162C13"/>
    <w:rsid w:val="001633F6"/>
    <w:rsid w:val="00164379"/>
    <w:rsid w:val="00164385"/>
    <w:rsid w:val="001649CC"/>
    <w:rsid w:val="0016535A"/>
    <w:rsid w:val="00166C2D"/>
    <w:rsid w:val="001679B9"/>
    <w:rsid w:val="00170D64"/>
    <w:rsid w:val="00171472"/>
    <w:rsid w:val="00171A0F"/>
    <w:rsid w:val="001721E7"/>
    <w:rsid w:val="00172AD0"/>
    <w:rsid w:val="00172BF5"/>
    <w:rsid w:val="00172FE1"/>
    <w:rsid w:val="0017302B"/>
    <w:rsid w:val="001736D1"/>
    <w:rsid w:val="00173D44"/>
    <w:rsid w:val="00174605"/>
    <w:rsid w:val="001747E2"/>
    <w:rsid w:val="0017673C"/>
    <w:rsid w:val="00176937"/>
    <w:rsid w:val="00176A6A"/>
    <w:rsid w:val="00176B15"/>
    <w:rsid w:val="001802EF"/>
    <w:rsid w:val="001809F3"/>
    <w:rsid w:val="00180C57"/>
    <w:rsid w:val="00181170"/>
    <w:rsid w:val="00181436"/>
    <w:rsid w:val="00182A0F"/>
    <w:rsid w:val="001830B8"/>
    <w:rsid w:val="0018460C"/>
    <w:rsid w:val="00185BA3"/>
    <w:rsid w:val="00185C93"/>
    <w:rsid w:val="00187B36"/>
    <w:rsid w:val="00191492"/>
    <w:rsid w:val="00191DF8"/>
    <w:rsid w:val="00192D96"/>
    <w:rsid w:val="001934E5"/>
    <w:rsid w:val="00193ED5"/>
    <w:rsid w:val="00194DBD"/>
    <w:rsid w:val="001956F4"/>
    <w:rsid w:val="00196489"/>
    <w:rsid w:val="001A109E"/>
    <w:rsid w:val="001A1DDD"/>
    <w:rsid w:val="001A2F2E"/>
    <w:rsid w:val="001A2FD5"/>
    <w:rsid w:val="001A51AF"/>
    <w:rsid w:val="001A5EC7"/>
    <w:rsid w:val="001A68F6"/>
    <w:rsid w:val="001A6E33"/>
    <w:rsid w:val="001A6F2E"/>
    <w:rsid w:val="001A74E9"/>
    <w:rsid w:val="001A7A2B"/>
    <w:rsid w:val="001A7B1B"/>
    <w:rsid w:val="001A7F20"/>
    <w:rsid w:val="001B127A"/>
    <w:rsid w:val="001B1C7C"/>
    <w:rsid w:val="001B384B"/>
    <w:rsid w:val="001B3B9C"/>
    <w:rsid w:val="001B3D0D"/>
    <w:rsid w:val="001B4D9B"/>
    <w:rsid w:val="001B5C3E"/>
    <w:rsid w:val="001B6D4C"/>
    <w:rsid w:val="001B6F89"/>
    <w:rsid w:val="001B7748"/>
    <w:rsid w:val="001C052F"/>
    <w:rsid w:val="001C1546"/>
    <w:rsid w:val="001C1E6A"/>
    <w:rsid w:val="001C2F2C"/>
    <w:rsid w:val="001C550A"/>
    <w:rsid w:val="001C5D08"/>
    <w:rsid w:val="001C6BA5"/>
    <w:rsid w:val="001C7964"/>
    <w:rsid w:val="001C7A60"/>
    <w:rsid w:val="001D2C91"/>
    <w:rsid w:val="001D3395"/>
    <w:rsid w:val="001D489D"/>
    <w:rsid w:val="001D4B0D"/>
    <w:rsid w:val="001D5FED"/>
    <w:rsid w:val="001D612C"/>
    <w:rsid w:val="001D7332"/>
    <w:rsid w:val="001D7C0F"/>
    <w:rsid w:val="001E05C1"/>
    <w:rsid w:val="001E17D1"/>
    <w:rsid w:val="001E2682"/>
    <w:rsid w:val="001E2FA8"/>
    <w:rsid w:val="001E3F1C"/>
    <w:rsid w:val="001E419C"/>
    <w:rsid w:val="001E463A"/>
    <w:rsid w:val="001E55BB"/>
    <w:rsid w:val="001E734A"/>
    <w:rsid w:val="001F0682"/>
    <w:rsid w:val="001F0D5C"/>
    <w:rsid w:val="001F1B8D"/>
    <w:rsid w:val="001F2597"/>
    <w:rsid w:val="001F2ECF"/>
    <w:rsid w:val="001F3B75"/>
    <w:rsid w:val="001F3DBD"/>
    <w:rsid w:val="001F4795"/>
    <w:rsid w:val="001F541B"/>
    <w:rsid w:val="001F6B04"/>
    <w:rsid w:val="001F705B"/>
    <w:rsid w:val="001F71CE"/>
    <w:rsid w:val="001F7C37"/>
    <w:rsid w:val="00200998"/>
    <w:rsid w:val="00200C1D"/>
    <w:rsid w:val="00200F5D"/>
    <w:rsid w:val="0020185D"/>
    <w:rsid w:val="002018E2"/>
    <w:rsid w:val="00203508"/>
    <w:rsid w:val="002038D8"/>
    <w:rsid w:val="0020471B"/>
    <w:rsid w:val="00204C87"/>
    <w:rsid w:val="002060A5"/>
    <w:rsid w:val="0020616A"/>
    <w:rsid w:val="00207CFE"/>
    <w:rsid w:val="00210060"/>
    <w:rsid w:val="002118DE"/>
    <w:rsid w:val="00213035"/>
    <w:rsid w:val="00213355"/>
    <w:rsid w:val="00213932"/>
    <w:rsid w:val="00213E7A"/>
    <w:rsid w:val="00213E90"/>
    <w:rsid w:val="002142F0"/>
    <w:rsid w:val="00215014"/>
    <w:rsid w:val="00215D73"/>
    <w:rsid w:val="00216C87"/>
    <w:rsid w:val="002175D4"/>
    <w:rsid w:val="00220F4F"/>
    <w:rsid w:val="00221601"/>
    <w:rsid w:val="00222BB6"/>
    <w:rsid w:val="00224CB2"/>
    <w:rsid w:val="00224CE9"/>
    <w:rsid w:val="002264CD"/>
    <w:rsid w:val="0022731B"/>
    <w:rsid w:val="00227E3D"/>
    <w:rsid w:val="00230E5B"/>
    <w:rsid w:val="002320F6"/>
    <w:rsid w:val="00232787"/>
    <w:rsid w:val="00232AEC"/>
    <w:rsid w:val="002344B4"/>
    <w:rsid w:val="002345E3"/>
    <w:rsid w:val="0023463F"/>
    <w:rsid w:val="00234FBD"/>
    <w:rsid w:val="002357BB"/>
    <w:rsid w:val="002357CA"/>
    <w:rsid w:val="002362FE"/>
    <w:rsid w:val="00236AFD"/>
    <w:rsid w:val="00236B8A"/>
    <w:rsid w:val="0024127E"/>
    <w:rsid w:val="00242BF4"/>
    <w:rsid w:val="00250282"/>
    <w:rsid w:val="002505D5"/>
    <w:rsid w:val="00251BDA"/>
    <w:rsid w:val="002522FB"/>
    <w:rsid w:val="0025356A"/>
    <w:rsid w:val="002545F4"/>
    <w:rsid w:val="002561A1"/>
    <w:rsid w:val="002564E9"/>
    <w:rsid w:val="00257854"/>
    <w:rsid w:val="0026060C"/>
    <w:rsid w:val="00262AD4"/>
    <w:rsid w:val="00262D70"/>
    <w:rsid w:val="002634E6"/>
    <w:rsid w:val="00263C7F"/>
    <w:rsid w:val="00265492"/>
    <w:rsid w:val="00265FA2"/>
    <w:rsid w:val="00266D1D"/>
    <w:rsid w:val="002674EC"/>
    <w:rsid w:val="00270107"/>
    <w:rsid w:val="00270517"/>
    <w:rsid w:val="00273255"/>
    <w:rsid w:val="002759D4"/>
    <w:rsid w:val="002763D3"/>
    <w:rsid w:val="002764C4"/>
    <w:rsid w:val="00277F5E"/>
    <w:rsid w:val="00281D99"/>
    <w:rsid w:val="002835AF"/>
    <w:rsid w:val="002836FC"/>
    <w:rsid w:val="0028371A"/>
    <w:rsid w:val="00285CF1"/>
    <w:rsid w:val="00286CBE"/>
    <w:rsid w:val="00290163"/>
    <w:rsid w:val="002947C9"/>
    <w:rsid w:val="00294C12"/>
    <w:rsid w:val="00295465"/>
    <w:rsid w:val="002957AA"/>
    <w:rsid w:val="00295CB6"/>
    <w:rsid w:val="00296526"/>
    <w:rsid w:val="002972D5"/>
    <w:rsid w:val="002A10AA"/>
    <w:rsid w:val="002A1C19"/>
    <w:rsid w:val="002A44CE"/>
    <w:rsid w:val="002A4A09"/>
    <w:rsid w:val="002A545A"/>
    <w:rsid w:val="002A7B6D"/>
    <w:rsid w:val="002A7DA1"/>
    <w:rsid w:val="002B0924"/>
    <w:rsid w:val="002B2203"/>
    <w:rsid w:val="002B2447"/>
    <w:rsid w:val="002B27CC"/>
    <w:rsid w:val="002B2B38"/>
    <w:rsid w:val="002B3398"/>
    <w:rsid w:val="002B3703"/>
    <w:rsid w:val="002B3FC2"/>
    <w:rsid w:val="002B4721"/>
    <w:rsid w:val="002B488E"/>
    <w:rsid w:val="002B5A7B"/>
    <w:rsid w:val="002B72C6"/>
    <w:rsid w:val="002B73BB"/>
    <w:rsid w:val="002C1098"/>
    <w:rsid w:val="002C2C15"/>
    <w:rsid w:val="002C2E6B"/>
    <w:rsid w:val="002C37A0"/>
    <w:rsid w:val="002C3D2C"/>
    <w:rsid w:val="002C3ED6"/>
    <w:rsid w:val="002C62E2"/>
    <w:rsid w:val="002C6383"/>
    <w:rsid w:val="002C6F7B"/>
    <w:rsid w:val="002D170A"/>
    <w:rsid w:val="002D1C84"/>
    <w:rsid w:val="002D1D20"/>
    <w:rsid w:val="002D1F2A"/>
    <w:rsid w:val="002D2CAD"/>
    <w:rsid w:val="002D4616"/>
    <w:rsid w:val="002D4F5F"/>
    <w:rsid w:val="002D5319"/>
    <w:rsid w:val="002D5483"/>
    <w:rsid w:val="002D555E"/>
    <w:rsid w:val="002D6CBB"/>
    <w:rsid w:val="002D76DC"/>
    <w:rsid w:val="002E0A3F"/>
    <w:rsid w:val="002E0D0A"/>
    <w:rsid w:val="002E1187"/>
    <w:rsid w:val="002E13A6"/>
    <w:rsid w:val="002E319D"/>
    <w:rsid w:val="002E57E4"/>
    <w:rsid w:val="002E7008"/>
    <w:rsid w:val="002E73B3"/>
    <w:rsid w:val="002F10C0"/>
    <w:rsid w:val="002F111D"/>
    <w:rsid w:val="002F1814"/>
    <w:rsid w:val="002F19F6"/>
    <w:rsid w:val="002F2491"/>
    <w:rsid w:val="002F27E5"/>
    <w:rsid w:val="002F4AD8"/>
    <w:rsid w:val="002F6357"/>
    <w:rsid w:val="002F711A"/>
    <w:rsid w:val="002F7283"/>
    <w:rsid w:val="002F7870"/>
    <w:rsid w:val="002F7B5C"/>
    <w:rsid w:val="002F7F0D"/>
    <w:rsid w:val="00300816"/>
    <w:rsid w:val="00300BD0"/>
    <w:rsid w:val="00302B55"/>
    <w:rsid w:val="0030644C"/>
    <w:rsid w:val="00307539"/>
    <w:rsid w:val="00311A56"/>
    <w:rsid w:val="00311E64"/>
    <w:rsid w:val="00312B0C"/>
    <w:rsid w:val="00313E47"/>
    <w:rsid w:val="003159A5"/>
    <w:rsid w:val="00317335"/>
    <w:rsid w:val="003201ED"/>
    <w:rsid w:val="0032142D"/>
    <w:rsid w:val="0032234E"/>
    <w:rsid w:val="003223DA"/>
    <w:rsid w:val="00322BA4"/>
    <w:rsid w:val="00323BDD"/>
    <w:rsid w:val="00324100"/>
    <w:rsid w:val="00324438"/>
    <w:rsid w:val="00325142"/>
    <w:rsid w:val="00325D3A"/>
    <w:rsid w:val="0032608D"/>
    <w:rsid w:val="0032639C"/>
    <w:rsid w:val="00326814"/>
    <w:rsid w:val="00330BB3"/>
    <w:rsid w:val="00331935"/>
    <w:rsid w:val="00334DDD"/>
    <w:rsid w:val="00336661"/>
    <w:rsid w:val="0034074C"/>
    <w:rsid w:val="00340888"/>
    <w:rsid w:val="003417E5"/>
    <w:rsid w:val="00342C93"/>
    <w:rsid w:val="00343B3C"/>
    <w:rsid w:val="00344BCD"/>
    <w:rsid w:val="00345C63"/>
    <w:rsid w:val="00346123"/>
    <w:rsid w:val="003466D5"/>
    <w:rsid w:val="003471D5"/>
    <w:rsid w:val="00347540"/>
    <w:rsid w:val="00350248"/>
    <w:rsid w:val="00350E9B"/>
    <w:rsid w:val="003515BF"/>
    <w:rsid w:val="00353C02"/>
    <w:rsid w:val="00354672"/>
    <w:rsid w:val="00355272"/>
    <w:rsid w:val="00355F81"/>
    <w:rsid w:val="00355FEB"/>
    <w:rsid w:val="00357939"/>
    <w:rsid w:val="0036006A"/>
    <w:rsid w:val="00360E73"/>
    <w:rsid w:val="00361435"/>
    <w:rsid w:val="00361B22"/>
    <w:rsid w:val="00362FF1"/>
    <w:rsid w:val="003637FB"/>
    <w:rsid w:val="003663BB"/>
    <w:rsid w:val="00366595"/>
    <w:rsid w:val="003673FF"/>
    <w:rsid w:val="003678D3"/>
    <w:rsid w:val="003703A7"/>
    <w:rsid w:val="00370CEE"/>
    <w:rsid w:val="003711B2"/>
    <w:rsid w:val="003715E0"/>
    <w:rsid w:val="00372192"/>
    <w:rsid w:val="00374380"/>
    <w:rsid w:val="00375D77"/>
    <w:rsid w:val="00377897"/>
    <w:rsid w:val="0038136C"/>
    <w:rsid w:val="00381425"/>
    <w:rsid w:val="00381C1B"/>
    <w:rsid w:val="00381C74"/>
    <w:rsid w:val="00381F98"/>
    <w:rsid w:val="00383D21"/>
    <w:rsid w:val="0038417D"/>
    <w:rsid w:val="0038457A"/>
    <w:rsid w:val="00385565"/>
    <w:rsid w:val="00385BD4"/>
    <w:rsid w:val="00386EC0"/>
    <w:rsid w:val="0038722D"/>
    <w:rsid w:val="0039062C"/>
    <w:rsid w:val="00391953"/>
    <w:rsid w:val="00391BB4"/>
    <w:rsid w:val="0039205F"/>
    <w:rsid w:val="00395395"/>
    <w:rsid w:val="00396B94"/>
    <w:rsid w:val="00397336"/>
    <w:rsid w:val="00397813"/>
    <w:rsid w:val="00397F50"/>
    <w:rsid w:val="003A06D5"/>
    <w:rsid w:val="003A25E2"/>
    <w:rsid w:val="003A3AC5"/>
    <w:rsid w:val="003A4DA5"/>
    <w:rsid w:val="003A4EC5"/>
    <w:rsid w:val="003A5999"/>
    <w:rsid w:val="003A6DD9"/>
    <w:rsid w:val="003B177C"/>
    <w:rsid w:val="003B187D"/>
    <w:rsid w:val="003B1B3B"/>
    <w:rsid w:val="003B1DBE"/>
    <w:rsid w:val="003B29DC"/>
    <w:rsid w:val="003B32DA"/>
    <w:rsid w:val="003B3629"/>
    <w:rsid w:val="003B3EB7"/>
    <w:rsid w:val="003B49FA"/>
    <w:rsid w:val="003B4C5A"/>
    <w:rsid w:val="003B5153"/>
    <w:rsid w:val="003B607B"/>
    <w:rsid w:val="003B60BF"/>
    <w:rsid w:val="003B6BA3"/>
    <w:rsid w:val="003B6C41"/>
    <w:rsid w:val="003B706B"/>
    <w:rsid w:val="003B7C5B"/>
    <w:rsid w:val="003B7D1A"/>
    <w:rsid w:val="003C0011"/>
    <w:rsid w:val="003C0EB4"/>
    <w:rsid w:val="003C4CD3"/>
    <w:rsid w:val="003C52CA"/>
    <w:rsid w:val="003C70A2"/>
    <w:rsid w:val="003C735D"/>
    <w:rsid w:val="003D013A"/>
    <w:rsid w:val="003D0D86"/>
    <w:rsid w:val="003D17A5"/>
    <w:rsid w:val="003D1973"/>
    <w:rsid w:val="003D2C72"/>
    <w:rsid w:val="003D2DA0"/>
    <w:rsid w:val="003D2EDD"/>
    <w:rsid w:val="003D3311"/>
    <w:rsid w:val="003D51C6"/>
    <w:rsid w:val="003D52FB"/>
    <w:rsid w:val="003D5B58"/>
    <w:rsid w:val="003D6586"/>
    <w:rsid w:val="003D694F"/>
    <w:rsid w:val="003D6AFB"/>
    <w:rsid w:val="003E0263"/>
    <w:rsid w:val="003E080A"/>
    <w:rsid w:val="003E2065"/>
    <w:rsid w:val="003E2D37"/>
    <w:rsid w:val="003E3620"/>
    <w:rsid w:val="003E4D14"/>
    <w:rsid w:val="003E549B"/>
    <w:rsid w:val="003E6ED1"/>
    <w:rsid w:val="003F05FD"/>
    <w:rsid w:val="003F0B42"/>
    <w:rsid w:val="003F18E0"/>
    <w:rsid w:val="003F2508"/>
    <w:rsid w:val="003F352A"/>
    <w:rsid w:val="003F4128"/>
    <w:rsid w:val="003F500F"/>
    <w:rsid w:val="003F5FF2"/>
    <w:rsid w:val="003F61C7"/>
    <w:rsid w:val="00400ACF"/>
    <w:rsid w:val="0040247C"/>
    <w:rsid w:val="00403711"/>
    <w:rsid w:val="00404B67"/>
    <w:rsid w:val="00404B8B"/>
    <w:rsid w:val="00406197"/>
    <w:rsid w:val="00406CAD"/>
    <w:rsid w:val="00407734"/>
    <w:rsid w:val="004105C9"/>
    <w:rsid w:val="00410F5E"/>
    <w:rsid w:val="0041115F"/>
    <w:rsid w:val="00411AFB"/>
    <w:rsid w:val="00411F20"/>
    <w:rsid w:val="00412063"/>
    <w:rsid w:val="004121B7"/>
    <w:rsid w:val="0041364C"/>
    <w:rsid w:val="00413C94"/>
    <w:rsid w:val="00414CC4"/>
    <w:rsid w:val="00417940"/>
    <w:rsid w:val="00420E9C"/>
    <w:rsid w:val="00420FAF"/>
    <w:rsid w:val="00421AF6"/>
    <w:rsid w:val="0042245A"/>
    <w:rsid w:val="0042263F"/>
    <w:rsid w:val="00422710"/>
    <w:rsid w:val="004232C5"/>
    <w:rsid w:val="00424561"/>
    <w:rsid w:val="00424944"/>
    <w:rsid w:val="00424CF4"/>
    <w:rsid w:val="004264F2"/>
    <w:rsid w:val="0042737F"/>
    <w:rsid w:val="00427C13"/>
    <w:rsid w:val="004301B0"/>
    <w:rsid w:val="0043039C"/>
    <w:rsid w:val="00430979"/>
    <w:rsid w:val="00430DB0"/>
    <w:rsid w:val="00430EAF"/>
    <w:rsid w:val="00431AC2"/>
    <w:rsid w:val="004320D6"/>
    <w:rsid w:val="004323BA"/>
    <w:rsid w:val="00433E22"/>
    <w:rsid w:val="00435063"/>
    <w:rsid w:val="00436D0F"/>
    <w:rsid w:val="00437699"/>
    <w:rsid w:val="00437BDD"/>
    <w:rsid w:val="00440882"/>
    <w:rsid w:val="0044138F"/>
    <w:rsid w:val="004415B2"/>
    <w:rsid w:val="00441F3B"/>
    <w:rsid w:val="00442AFC"/>
    <w:rsid w:val="004442E2"/>
    <w:rsid w:val="0044464A"/>
    <w:rsid w:val="004452AF"/>
    <w:rsid w:val="004504C8"/>
    <w:rsid w:val="00452451"/>
    <w:rsid w:val="00452E5A"/>
    <w:rsid w:val="00452EB3"/>
    <w:rsid w:val="0045642B"/>
    <w:rsid w:val="0045735A"/>
    <w:rsid w:val="00457A37"/>
    <w:rsid w:val="00460B6C"/>
    <w:rsid w:val="004625B1"/>
    <w:rsid w:val="0046284C"/>
    <w:rsid w:val="004644C7"/>
    <w:rsid w:val="00464B01"/>
    <w:rsid w:val="00465150"/>
    <w:rsid w:val="00466102"/>
    <w:rsid w:val="0046645A"/>
    <w:rsid w:val="004670EE"/>
    <w:rsid w:val="004677D8"/>
    <w:rsid w:val="004679D7"/>
    <w:rsid w:val="00471A90"/>
    <w:rsid w:val="00471CB3"/>
    <w:rsid w:val="00471F71"/>
    <w:rsid w:val="004722D3"/>
    <w:rsid w:val="00473425"/>
    <w:rsid w:val="00475A93"/>
    <w:rsid w:val="00475A9C"/>
    <w:rsid w:val="004769B4"/>
    <w:rsid w:val="00477A11"/>
    <w:rsid w:val="0048030E"/>
    <w:rsid w:val="0048088B"/>
    <w:rsid w:val="004826E3"/>
    <w:rsid w:val="004827EF"/>
    <w:rsid w:val="00485CDD"/>
    <w:rsid w:val="00485F22"/>
    <w:rsid w:val="00485F71"/>
    <w:rsid w:val="00486568"/>
    <w:rsid w:val="004918D1"/>
    <w:rsid w:val="004920B8"/>
    <w:rsid w:val="004926CD"/>
    <w:rsid w:val="00492EB6"/>
    <w:rsid w:val="0049377C"/>
    <w:rsid w:val="00496526"/>
    <w:rsid w:val="004972B5"/>
    <w:rsid w:val="00497AFE"/>
    <w:rsid w:val="004A0008"/>
    <w:rsid w:val="004A04A0"/>
    <w:rsid w:val="004A10CF"/>
    <w:rsid w:val="004A19E2"/>
    <w:rsid w:val="004A1C01"/>
    <w:rsid w:val="004A260F"/>
    <w:rsid w:val="004A3365"/>
    <w:rsid w:val="004A3762"/>
    <w:rsid w:val="004A4C86"/>
    <w:rsid w:val="004A4DAB"/>
    <w:rsid w:val="004A5084"/>
    <w:rsid w:val="004A5470"/>
    <w:rsid w:val="004A69D5"/>
    <w:rsid w:val="004A6C99"/>
    <w:rsid w:val="004A7C02"/>
    <w:rsid w:val="004A7CE3"/>
    <w:rsid w:val="004B00BF"/>
    <w:rsid w:val="004B0C3C"/>
    <w:rsid w:val="004B1122"/>
    <w:rsid w:val="004B1B11"/>
    <w:rsid w:val="004B1EA1"/>
    <w:rsid w:val="004B2ACE"/>
    <w:rsid w:val="004B3496"/>
    <w:rsid w:val="004B4A05"/>
    <w:rsid w:val="004B4CDA"/>
    <w:rsid w:val="004B4FDA"/>
    <w:rsid w:val="004B5685"/>
    <w:rsid w:val="004B5BD8"/>
    <w:rsid w:val="004B7F1C"/>
    <w:rsid w:val="004C168A"/>
    <w:rsid w:val="004C1CF3"/>
    <w:rsid w:val="004C1D73"/>
    <w:rsid w:val="004C229D"/>
    <w:rsid w:val="004C2D7F"/>
    <w:rsid w:val="004C3C7E"/>
    <w:rsid w:val="004C4009"/>
    <w:rsid w:val="004C4BEE"/>
    <w:rsid w:val="004C639B"/>
    <w:rsid w:val="004C6A3F"/>
    <w:rsid w:val="004C7C02"/>
    <w:rsid w:val="004D0FF1"/>
    <w:rsid w:val="004D12C6"/>
    <w:rsid w:val="004D1674"/>
    <w:rsid w:val="004D198E"/>
    <w:rsid w:val="004D2C9A"/>
    <w:rsid w:val="004D2F27"/>
    <w:rsid w:val="004D3B87"/>
    <w:rsid w:val="004D3E80"/>
    <w:rsid w:val="004D3FD5"/>
    <w:rsid w:val="004D44C2"/>
    <w:rsid w:val="004D56C4"/>
    <w:rsid w:val="004D56CC"/>
    <w:rsid w:val="004E18C7"/>
    <w:rsid w:val="004E1A0C"/>
    <w:rsid w:val="004E262B"/>
    <w:rsid w:val="004E2A2E"/>
    <w:rsid w:val="004E3A30"/>
    <w:rsid w:val="004E3F3B"/>
    <w:rsid w:val="004E57FF"/>
    <w:rsid w:val="004E5FDB"/>
    <w:rsid w:val="004E63EC"/>
    <w:rsid w:val="004F0EED"/>
    <w:rsid w:val="004F1039"/>
    <w:rsid w:val="004F2843"/>
    <w:rsid w:val="004F2F25"/>
    <w:rsid w:val="004F3ADA"/>
    <w:rsid w:val="004F476A"/>
    <w:rsid w:val="004F6269"/>
    <w:rsid w:val="004F6FE1"/>
    <w:rsid w:val="004F7332"/>
    <w:rsid w:val="004F7B41"/>
    <w:rsid w:val="004F7DC7"/>
    <w:rsid w:val="00501A33"/>
    <w:rsid w:val="00502569"/>
    <w:rsid w:val="005031FD"/>
    <w:rsid w:val="00503258"/>
    <w:rsid w:val="00503386"/>
    <w:rsid w:val="00503C91"/>
    <w:rsid w:val="00504125"/>
    <w:rsid w:val="005043CD"/>
    <w:rsid w:val="00504830"/>
    <w:rsid w:val="0050722F"/>
    <w:rsid w:val="00507876"/>
    <w:rsid w:val="005100E0"/>
    <w:rsid w:val="005106DD"/>
    <w:rsid w:val="00512644"/>
    <w:rsid w:val="00512972"/>
    <w:rsid w:val="0051300B"/>
    <w:rsid w:val="005143D7"/>
    <w:rsid w:val="0051496C"/>
    <w:rsid w:val="00514AFC"/>
    <w:rsid w:val="00514C4A"/>
    <w:rsid w:val="00520E2A"/>
    <w:rsid w:val="00521106"/>
    <w:rsid w:val="00521168"/>
    <w:rsid w:val="0052121F"/>
    <w:rsid w:val="00522E29"/>
    <w:rsid w:val="0052347E"/>
    <w:rsid w:val="00524FDB"/>
    <w:rsid w:val="0052574F"/>
    <w:rsid w:val="00526AFB"/>
    <w:rsid w:val="00530B72"/>
    <w:rsid w:val="00531153"/>
    <w:rsid w:val="00531F99"/>
    <w:rsid w:val="00532915"/>
    <w:rsid w:val="00532CCB"/>
    <w:rsid w:val="005331DF"/>
    <w:rsid w:val="005343C9"/>
    <w:rsid w:val="00535AA1"/>
    <w:rsid w:val="00536173"/>
    <w:rsid w:val="00540866"/>
    <w:rsid w:val="0054186E"/>
    <w:rsid w:val="0054217A"/>
    <w:rsid w:val="005435CD"/>
    <w:rsid w:val="00543D1F"/>
    <w:rsid w:val="00544B99"/>
    <w:rsid w:val="0054554A"/>
    <w:rsid w:val="00546009"/>
    <w:rsid w:val="0054761C"/>
    <w:rsid w:val="005504D0"/>
    <w:rsid w:val="00550CC7"/>
    <w:rsid w:val="00554C75"/>
    <w:rsid w:val="0055544D"/>
    <w:rsid w:val="0055559B"/>
    <w:rsid w:val="00556869"/>
    <w:rsid w:val="00556A49"/>
    <w:rsid w:val="00556FC4"/>
    <w:rsid w:val="00557064"/>
    <w:rsid w:val="005575B6"/>
    <w:rsid w:val="00557D50"/>
    <w:rsid w:val="00561541"/>
    <w:rsid w:val="00561802"/>
    <w:rsid w:val="0056334C"/>
    <w:rsid w:val="0056426B"/>
    <w:rsid w:val="00566BA8"/>
    <w:rsid w:val="00567353"/>
    <w:rsid w:val="005704BD"/>
    <w:rsid w:val="00571575"/>
    <w:rsid w:val="00571DB4"/>
    <w:rsid w:val="005729B5"/>
    <w:rsid w:val="005731D6"/>
    <w:rsid w:val="00573FB7"/>
    <w:rsid w:val="005802BD"/>
    <w:rsid w:val="005804D4"/>
    <w:rsid w:val="005806C9"/>
    <w:rsid w:val="005807A3"/>
    <w:rsid w:val="0058089E"/>
    <w:rsid w:val="005809AB"/>
    <w:rsid w:val="00582823"/>
    <w:rsid w:val="00583EAF"/>
    <w:rsid w:val="00585635"/>
    <w:rsid w:val="00585925"/>
    <w:rsid w:val="00585DA9"/>
    <w:rsid w:val="00586D46"/>
    <w:rsid w:val="00586F35"/>
    <w:rsid w:val="00590EE1"/>
    <w:rsid w:val="0059197F"/>
    <w:rsid w:val="00592C0A"/>
    <w:rsid w:val="0059354A"/>
    <w:rsid w:val="005936EC"/>
    <w:rsid w:val="00593D3A"/>
    <w:rsid w:val="00594ABD"/>
    <w:rsid w:val="00595A62"/>
    <w:rsid w:val="00595C5B"/>
    <w:rsid w:val="00595EB6"/>
    <w:rsid w:val="005962EF"/>
    <w:rsid w:val="0059778D"/>
    <w:rsid w:val="005A1B18"/>
    <w:rsid w:val="005A1C6E"/>
    <w:rsid w:val="005A2274"/>
    <w:rsid w:val="005A2B68"/>
    <w:rsid w:val="005A2E9A"/>
    <w:rsid w:val="005A301E"/>
    <w:rsid w:val="005A364A"/>
    <w:rsid w:val="005A3C98"/>
    <w:rsid w:val="005A4838"/>
    <w:rsid w:val="005A5223"/>
    <w:rsid w:val="005A6817"/>
    <w:rsid w:val="005A746E"/>
    <w:rsid w:val="005A7D82"/>
    <w:rsid w:val="005A7E52"/>
    <w:rsid w:val="005B01E0"/>
    <w:rsid w:val="005B0294"/>
    <w:rsid w:val="005B11EC"/>
    <w:rsid w:val="005B4745"/>
    <w:rsid w:val="005B5393"/>
    <w:rsid w:val="005B690B"/>
    <w:rsid w:val="005B6D55"/>
    <w:rsid w:val="005B748B"/>
    <w:rsid w:val="005C134E"/>
    <w:rsid w:val="005C21B0"/>
    <w:rsid w:val="005C279C"/>
    <w:rsid w:val="005C28C3"/>
    <w:rsid w:val="005C2EB4"/>
    <w:rsid w:val="005C303A"/>
    <w:rsid w:val="005C3723"/>
    <w:rsid w:val="005C55D5"/>
    <w:rsid w:val="005C7106"/>
    <w:rsid w:val="005D1F2A"/>
    <w:rsid w:val="005D2A88"/>
    <w:rsid w:val="005D4435"/>
    <w:rsid w:val="005D52A8"/>
    <w:rsid w:val="005D6134"/>
    <w:rsid w:val="005D6B1A"/>
    <w:rsid w:val="005D6F29"/>
    <w:rsid w:val="005D7489"/>
    <w:rsid w:val="005D756A"/>
    <w:rsid w:val="005E06B2"/>
    <w:rsid w:val="005E117A"/>
    <w:rsid w:val="005E1F9F"/>
    <w:rsid w:val="005E21AA"/>
    <w:rsid w:val="005E3229"/>
    <w:rsid w:val="005E35A8"/>
    <w:rsid w:val="005E3915"/>
    <w:rsid w:val="005E542F"/>
    <w:rsid w:val="005E5661"/>
    <w:rsid w:val="005E5ABF"/>
    <w:rsid w:val="005E62CA"/>
    <w:rsid w:val="005E6811"/>
    <w:rsid w:val="005E73D2"/>
    <w:rsid w:val="005E7C69"/>
    <w:rsid w:val="005F07C5"/>
    <w:rsid w:val="005F0A53"/>
    <w:rsid w:val="005F1735"/>
    <w:rsid w:val="005F1876"/>
    <w:rsid w:val="005F419D"/>
    <w:rsid w:val="005F543C"/>
    <w:rsid w:val="005F5BED"/>
    <w:rsid w:val="005F6F71"/>
    <w:rsid w:val="005F768B"/>
    <w:rsid w:val="005F7B95"/>
    <w:rsid w:val="006001B9"/>
    <w:rsid w:val="0060038B"/>
    <w:rsid w:val="00601ACA"/>
    <w:rsid w:val="00601BB7"/>
    <w:rsid w:val="00603EB1"/>
    <w:rsid w:val="0060667C"/>
    <w:rsid w:val="00606EE7"/>
    <w:rsid w:val="00607997"/>
    <w:rsid w:val="00607CD4"/>
    <w:rsid w:val="0061016D"/>
    <w:rsid w:val="00610570"/>
    <w:rsid w:val="0061060C"/>
    <w:rsid w:val="00610EA8"/>
    <w:rsid w:val="00610FED"/>
    <w:rsid w:val="00611060"/>
    <w:rsid w:val="00611909"/>
    <w:rsid w:val="0061254B"/>
    <w:rsid w:val="00613DFC"/>
    <w:rsid w:val="0061514F"/>
    <w:rsid w:val="00615483"/>
    <w:rsid w:val="006155A8"/>
    <w:rsid w:val="00615C51"/>
    <w:rsid w:val="006161E9"/>
    <w:rsid w:val="00616531"/>
    <w:rsid w:val="006165C3"/>
    <w:rsid w:val="00617164"/>
    <w:rsid w:val="0061749B"/>
    <w:rsid w:val="00620C4F"/>
    <w:rsid w:val="00621D2E"/>
    <w:rsid w:val="00623ED5"/>
    <w:rsid w:val="006243F4"/>
    <w:rsid w:val="00624DB7"/>
    <w:rsid w:val="00624F08"/>
    <w:rsid w:val="00625779"/>
    <w:rsid w:val="0062694C"/>
    <w:rsid w:val="00627806"/>
    <w:rsid w:val="00627A9C"/>
    <w:rsid w:val="00627F1E"/>
    <w:rsid w:val="00630BC6"/>
    <w:rsid w:val="0063179F"/>
    <w:rsid w:val="00634115"/>
    <w:rsid w:val="00635530"/>
    <w:rsid w:val="006373AA"/>
    <w:rsid w:val="00637C68"/>
    <w:rsid w:val="006408FA"/>
    <w:rsid w:val="00640923"/>
    <w:rsid w:val="00640C4D"/>
    <w:rsid w:val="00640E66"/>
    <w:rsid w:val="006412DE"/>
    <w:rsid w:val="00641EFB"/>
    <w:rsid w:val="00641F24"/>
    <w:rsid w:val="006421A0"/>
    <w:rsid w:val="0064231E"/>
    <w:rsid w:val="006435E8"/>
    <w:rsid w:val="00644611"/>
    <w:rsid w:val="0064516B"/>
    <w:rsid w:val="00645A48"/>
    <w:rsid w:val="00646113"/>
    <w:rsid w:val="0064629A"/>
    <w:rsid w:val="006466EB"/>
    <w:rsid w:val="0064715F"/>
    <w:rsid w:val="006473ED"/>
    <w:rsid w:val="006474E3"/>
    <w:rsid w:val="00647817"/>
    <w:rsid w:val="00647DA4"/>
    <w:rsid w:val="006513E5"/>
    <w:rsid w:val="006514FF"/>
    <w:rsid w:val="006521EF"/>
    <w:rsid w:val="006523D6"/>
    <w:rsid w:val="0065494E"/>
    <w:rsid w:val="006554AE"/>
    <w:rsid w:val="00655D37"/>
    <w:rsid w:val="00656379"/>
    <w:rsid w:val="00656C75"/>
    <w:rsid w:val="00656D58"/>
    <w:rsid w:val="006579A3"/>
    <w:rsid w:val="006615BD"/>
    <w:rsid w:val="00661E0E"/>
    <w:rsid w:val="006623F3"/>
    <w:rsid w:val="00662FB6"/>
    <w:rsid w:val="00663112"/>
    <w:rsid w:val="00663692"/>
    <w:rsid w:val="00663C17"/>
    <w:rsid w:val="00665099"/>
    <w:rsid w:val="00665115"/>
    <w:rsid w:val="00665B03"/>
    <w:rsid w:val="00667ECF"/>
    <w:rsid w:val="0067092D"/>
    <w:rsid w:val="00670AE2"/>
    <w:rsid w:val="0067103A"/>
    <w:rsid w:val="006722D7"/>
    <w:rsid w:val="00673719"/>
    <w:rsid w:val="00673739"/>
    <w:rsid w:val="00676115"/>
    <w:rsid w:val="006776EE"/>
    <w:rsid w:val="00680E26"/>
    <w:rsid w:val="006824A6"/>
    <w:rsid w:val="00683860"/>
    <w:rsid w:val="00683C67"/>
    <w:rsid w:val="00684763"/>
    <w:rsid w:val="00685FCC"/>
    <w:rsid w:val="0068655F"/>
    <w:rsid w:val="00686749"/>
    <w:rsid w:val="00687EB5"/>
    <w:rsid w:val="00691763"/>
    <w:rsid w:val="00693E47"/>
    <w:rsid w:val="00694DF5"/>
    <w:rsid w:val="00695993"/>
    <w:rsid w:val="00696BA6"/>
    <w:rsid w:val="00697E35"/>
    <w:rsid w:val="00697E8F"/>
    <w:rsid w:val="006A0465"/>
    <w:rsid w:val="006A1864"/>
    <w:rsid w:val="006A269B"/>
    <w:rsid w:val="006A2F5A"/>
    <w:rsid w:val="006A3B34"/>
    <w:rsid w:val="006A3B96"/>
    <w:rsid w:val="006A5BF2"/>
    <w:rsid w:val="006A6FC4"/>
    <w:rsid w:val="006A75AF"/>
    <w:rsid w:val="006A78D2"/>
    <w:rsid w:val="006B002E"/>
    <w:rsid w:val="006B08B7"/>
    <w:rsid w:val="006B1329"/>
    <w:rsid w:val="006B14AA"/>
    <w:rsid w:val="006B200B"/>
    <w:rsid w:val="006B2145"/>
    <w:rsid w:val="006B2561"/>
    <w:rsid w:val="006B437E"/>
    <w:rsid w:val="006B6F1D"/>
    <w:rsid w:val="006B750C"/>
    <w:rsid w:val="006B7BDD"/>
    <w:rsid w:val="006C0941"/>
    <w:rsid w:val="006C0BF0"/>
    <w:rsid w:val="006C12B5"/>
    <w:rsid w:val="006C23A1"/>
    <w:rsid w:val="006C2862"/>
    <w:rsid w:val="006C2FC0"/>
    <w:rsid w:val="006C49B9"/>
    <w:rsid w:val="006C4BEF"/>
    <w:rsid w:val="006C597E"/>
    <w:rsid w:val="006C59E1"/>
    <w:rsid w:val="006C64B0"/>
    <w:rsid w:val="006C69C8"/>
    <w:rsid w:val="006D1383"/>
    <w:rsid w:val="006D264C"/>
    <w:rsid w:val="006D2F9F"/>
    <w:rsid w:val="006D347D"/>
    <w:rsid w:val="006D3BBA"/>
    <w:rsid w:val="006D3F26"/>
    <w:rsid w:val="006D4F03"/>
    <w:rsid w:val="006D5245"/>
    <w:rsid w:val="006D5B01"/>
    <w:rsid w:val="006D6814"/>
    <w:rsid w:val="006D72B4"/>
    <w:rsid w:val="006D7BD7"/>
    <w:rsid w:val="006E1B5F"/>
    <w:rsid w:val="006E1EA0"/>
    <w:rsid w:val="006E4108"/>
    <w:rsid w:val="006E415F"/>
    <w:rsid w:val="006E4A82"/>
    <w:rsid w:val="006E638C"/>
    <w:rsid w:val="006E7C65"/>
    <w:rsid w:val="006E7F6E"/>
    <w:rsid w:val="006F055E"/>
    <w:rsid w:val="006F07D7"/>
    <w:rsid w:val="006F0CF4"/>
    <w:rsid w:val="006F0D4E"/>
    <w:rsid w:val="006F134C"/>
    <w:rsid w:val="006F32A8"/>
    <w:rsid w:val="006F3524"/>
    <w:rsid w:val="006F41A3"/>
    <w:rsid w:val="006F4ED5"/>
    <w:rsid w:val="006F5424"/>
    <w:rsid w:val="006F6AC6"/>
    <w:rsid w:val="006F6B05"/>
    <w:rsid w:val="006F6C59"/>
    <w:rsid w:val="006F6D61"/>
    <w:rsid w:val="006F6F4D"/>
    <w:rsid w:val="006F7399"/>
    <w:rsid w:val="007011C3"/>
    <w:rsid w:val="00701265"/>
    <w:rsid w:val="00701765"/>
    <w:rsid w:val="00701844"/>
    <w:rsid w:val="00703097"/>
    <w:rsid w:val="00703A52"/>
    <w:rsid w:val="007047FA"/>
    <w:rsid w:val="00704E86"/>
    <w:rsid w:val="00704F82"/>
    <w:rsid w:val="007062B5"/>
    <w:rsid w:val="007100A0"/>
    <w:rsid w:val="0071013A"/>
    <w:rsid w:val="0071125B"/>
    <w:rsid w:val="00711E3E"/>
    <w:rsid w:val="00712296"/>
    <w:rsid w:val="00712334"/>
    <w:rsid w:val="00713C8A"/>
    <w:rsid w:val="00714013"/>
    <w:rsid w:val="00714185"/>
    <w:rsid w:val="00715DBF"/>
    <w:rsid w:val="007162D1"/>
    <w:rsid w:val="0071771F"/>
    <w:rsid w:val="00717C81"/>
    <w:rsid w:val="00721186"/>
    <w:rsid w:val="00722B5A"/>
    <w:rsid w:val="007235C3"/>
    <w:rsid w:val="00723FE4"/>
    <w:rsid w:val="0072721D"/>
    <w:rsid w:val="0072774E"/>
    <w:rsid w:val="00730089"/>
    <w:rsid w:val="0073094A"/>
    <w:rsid w:val="0073143A"/>
    <w:rsid w:val="00732D9D"/>
    <w:rsid w:val="00734A15"/>
    <w:rsid w:val="00735610"/>
    <w:rsid w:val="00735E4A"/>
    <w:rsid w:val="007365F6"/>
    <w:rsid w:val="00737CEA"/>
    <w:rsid w:val="00737CFF"/>
    <w:rsid w:val="00743C31"/>
    <w:rsid w:val="00744150"/>
    <w:rsid w:val="007445A8"/>
    <w:rsid w:val="007447BF"/>
    <w:rsid w:val="00744E62"/>
    <w:rsid w:val="00747BF8"/>
    <w:rsid w:val="00747D3D"/>
    <w:rsid w:val="007511A7"/>
    <w:rsid w:val="00751B95"/>
    <w:rsid w:val="00752016"/>
    <w:rsid w:val="007522EC"/>
    <w:rsid w:val="0075300B"/>
    <w:rsid w:val="00753220"/>
    <w:rsid w:val="00753C0C"/>
    <w:rsid w:val="00754722"/>
    <w:rsid w:val="00754A84"/>
    <w:rsid w:val="00754B30"/>
    <w:rsid w:val="0075571F"/>
    <w:rsid w:val="00757223"/>
    <w:rsid w:val="00757C23"/>
    <w:rsid w:val="00760214"/>
    <w:rsid w:val="00761683"/>
    <w:rsid w:val="00762D6C"/>
    <w:rsid w:val="00762D8E"/>
    <w:rsid w:val="0076303C"/>
    <w:rsid w:val="00765F0C"/>
    <w:rsid w:val="007661D3"/>
    <w:rsid w:val="0076622E"/>
    <w:rsid w:val="007662E9"/>
    <w:rsid w:val="00766613"/>
    <w:rsid w:val="00770324"/>
    <w:rsid w:val="00770AD2"/>
    <w:rsid w:val="00771A75"/>
    <w:rsid w:val="007725F6"/>
    <w:rsid w:val="00776378"/>
    <w:rsid w:val="00776837"/>
    <w:rsid w:val="00781388"/>
    <w:rsid w:val="00781B0B"/>
    <w:rsid w:val="00783616"/>
    <w:rsid w:val="00784849"/>
    <w:rsid w:val="00784A00"/>
    <w:rsid w:val="0078502F"/>
    <w:rsid w:val="0078530D"/>
    <w:rsid w:val="007853E3"/>
    <w:rsid w:val="00785CDB"/>
    <w:rsid w:val="00786601"/>
    <w:rsid w:val="0078666E"/>
    <w:rsid w:val="00786C9B"/>
    <w:rsid w:val="00786F69"/>
    <w:rsid w:val="00790590"/>
    <w:rsid w:val="00790B40"/>
    <w:rsid w:val="007910BF"/>
    <w:rsid w:val="00791400"/>
    <w:rsid w:val="00794523"/>
    <w:rsid w:val="007951DB"/>
    <w:rsid w:val="007975AC"/>
    <w:rsid w:val="007A0037"/>
    <w:rsid w:val="007A00FD"/>
    <w:rsid w:val="007A0D65"/>
    <w:rsid w:val="007A1118"/>
    <w:rsid w:val="007A1EF6"/>
    <w:rsid w:val="007A26B7"/>
    <w:rsid w:val="007A2E81"/>
    <w:rsid w:val="007A341B"/>
    <w:rsid w:val="007A36C9"/>
    <w:rsid w:val="007A6C3A"/>
    <w:rsid w:val="007A72F6"/>
    <w:rsid w:val="007A74C5"/>
    <w:rsid w:val="007B1D44"/>
    <w:rsid w:val="007B48D2"/>
    <w:rsid w:val="007B59C6"/>
    <w:rsid w:val="007B6EB9"/>
    <w:rsid w:val="007B7A15"/>
    <w:rsid w:val="007C124D"/>
    <w:rsid w:val="007C1557"/>
    <w:rsid w:val="007C21AB"/>
    <w:rsid w:val="007C2501"/>
    <w:rsid w:val="007C3AE9"/>
    <w:rsid w:val="007C5FD1"/>
    <w:rsid w:val="007C7280"/>
    <w:rsid w:val="007C7B98"/>
    <w:rsid w:val="007D099A"/>
    <w:rsid w:val="007D0D10"/>
    <w:rsid w:val="007D1DFA"/>
    <w:rsid w:val="007D2B5D"/>
    <w:rsid w:val="007D3B6C"/>
    <w:rsid w:val="007D3C9E"/>
    <w:rsid w:val="007D4F97"/>
    <w:rsid w:val="007D5A3A"/>
    <w:rsid w:val="007D642A"/>
    <w:rsid w:val="007D6789"/>
    <w:rsid w:val="007E0154"/>
    <w:rsid w:val="007E0FD8"/>
    <w:rsid w:val="007E1FF9"/>
    <w:rsid w:val="007E24CB"/>
    <w:rsid w:val="007E2643"/>
    <w:rsid w:val="007E2A9A"/>
    <w:rsid w:val="007E383B"/>
    <w:rsid w:val="007E4AA2"/>
    <w:rsid w:val="007E5D5F"/>
    <w:rsid w:val="007E5DF4"/>
    <w:rsid w:val="007E6B49"/>
    <w:rsid w:val="007E6CA0"/>
    <w:rsid w:val="007E7F6B"/>
    <w:rsid w:val="007F053D"/>
    <w:rsid w:val="007F1AA6"/>
    <w:rsid w:val="007F21BD"/>
    <w:rsid w:val="007F32A1"/>
    <w:rsid w:val="007F39A5"/>
    <w:rsid w:val="007F58AD"/>
    <w:rsid w:val="007F5E53"/>
    <w:rsid w:val="007F77FA"/>
    <w:rsid w:val="00800653"/>
    <w:rsid w:val="00800D32"/>
    <w:rsid w:val="0080298F"/>
    <w:rsid w:val="008041E5"/>
    <w:rsid w:val="0080559A"/>
    <w:rsid w:val="00805670"/>
    <w:rsid w:val="00805A4F"/>
    <w:rsid w:val="0080702F"/>
    <w:rsid w:val="00807D68"/>
    <w:rsid w:val="0081013C"/>
    <w:rsid w:val="00810903"/>
    <w:rsid w:val="008129B8"/>
    <w:rsid w:val="008143B2"/>
    <w:rsid w:val="008151C0"/>
    <w:rsid w:val="00816922"/>
    <w:rsid w:val="0081741E"/>
    <w:rsid w:val="00817854"/>
    <w:rsid w:val="00821083"/>
    <w:rsid w:val="00822225"/>
    <w:rsid w:val="00822CDB"/>
    <w:rsid w:val="00823044"/>
    <w:rsid w:val="00823669"/>
    <w:rsid w:val="00824474"/>
    <w:rsid w:val="00824C00"/>
    <w:rsid w:val="00825911"/>
    <w:rsid w:val="0082630B"/>
    <w:rsid w:val="008267AE"/>
    <w:rsid w:val="00827D0C"/>
    <w:rsid w:val="00830519"/>
    <w:rsid w:val="00831318"/>
    <w:rsid w:val="00832106"/>
    <w:rsid w:val="0083270B"/>
    <w:rsid w:val="00832D84"/>
    <w:rsid w:val="0083315B"/>
    <w:rsid w:val="0083583C"/>
    <w:rsid w:val="008358DC"/>
    <w:rsid w:val="00835CF2"/>
    <w:rsid w:val="008364F0"/>
    <w:rsid w:val="00836A11"/>
    <w:rsid w:val="008371BB"/>
    <w:rsid w:val="00837BB7"/>
    <w:rsid w:val="008424B4"/>
    <w:rsid w:val="00846214"/>
    <w:rsid w:val="008473AC"/>
    <w:rsid w:val="0084748B"/>
    <w:rsid w:val="008474FE"/>
    <w:rsid w:val="0084788D"/>
    <w:rsid w:val="0085142F"/>
    <w:rsid w:val="00851867"/>
    <w:rsid w:val="00852556"/>
    <w:rsid w:val="00852D6A"/>
    <w:rsid w:val="008532CD"/>
    <w:rsid w:val="00853EA8"/>
    <w:rsid w:val="00854403"/>
    <w:rsid w:val="0085488F"/>
    <w:rsid w:val="00854DF0"/>
    <w:rsid w:val="008559F2"/>
    <w:rsid w:val="00857BE0"/>
    <w:rsid w:val="0086006E"/>
    <w:rsid w:val="00860EFD"/>
    <w:rsid w:val="00861665"/>
    <w:rsid w:val="0086196F"/>
    <w:rsid w:val="00863543"/>
    <w:rsid w:val="0086590A"/>
    <w:rsid w:val="00866B4A"/>
    <w:rsid w:val="00871D2E"/>
    <w:rsid w:val="00874784"/>
    <w:rsid w:val="008747F5"/>
    <w:rsid w:val="008759CA"/>
    <w:rsid w:val="0087629F"/>
    <w:rsid w:val="00880049"/>
    <w:rsid w:val="008818BB"/>
    <w:rsid w:val="00882317"/>
    <w:rsid w:val="0088244C"/>
    <w:rsid w:val="008830EB"/>
    <w:rsid w:val="00883834"/>
    <w:rsid w:val="00883ABF"/>
    <w:rsid w:val="00883B76"/>
    <w:rsid w:val="008841B1"/>
    <w:rsid w:val="008849DC"/>
    <w:rsid w:val="00884C24"/>
    <w:rsid w:val="0088639B"/>
    <w:rsid w:val="00886CD6"/>
    <w:rsid w:val="00886E2E"/>
    <w:rsid w:val="00890818"/>
    <w:rsid w:val="00892036"/>
    <w:rsid w:val="00896451"/>
    <w:rsid w:val="00896D10"/>
    <w:rsid w:val="00896EB1"/>
    <w:rsid w:val="008976C3"/>
    <w:rsid w:val="008978A6"/>
    <w:rsid w:val="008A1899"/>
    <w:rsid w:val="008A23F5"/>
    <w:rsid w:val="008A3559"/>
    <w:rsid w:val="008A3759"/>
    <w:rsid w:val="008A422D"/>
    <w:rsid w:val="008A5127"/>
    <w:rsid w:val="008A6C97"/>
    <w:rsid w:val="008A7B39"/>
    <w:rsid w:val="008B0711"/>
    <w:rsid w:val="008B0719"/>
    <w:rsid w:val="008B0C22"/>
    <w:rsid w:val="008B14D0"/>
    <w:rsid w:val="008B1AB3"/>
    <w:rsid w:val="008B4091"/>
    <w:rsid w:val="008B59B6"/>
    <w:rsid w:val="008B59F2"/>
    <w:rsid w:val="008B682E"/>
    <w:rsid w:val="008B7438"/>
    <w:rsid w:val="008B7494"/>
    <w:rsid w:val="008B76BA"/>
    <w:rsid w:val="008C00E2"/>
    <w:rsid w:val="008C0BA4"/>
    <w:rsid w:val="008C0F5E"/>
    <w:rsid w:val="008C11DE"/>
    <w:rsid w:val="008C169F"/>
    <w:rsid w:val="008C21DF"/>
    <w:rsid w:val="008C26E8"/>
    <w:rsid w:val="008C3229"/>
    <w:rsid w:val="008C35CB"/>
    <w:rsid w:val="008C3D65"/>
    <w:rsid w:val="008C4376"/>
    <w:rsid w:val="008C50BB"/>
    <w:rsid w:val="008C516C"/>
    <w:rsid w:val="008C55FD"/>
    <w:rsid w:val="008C5644"/>
    <w:rsid w:val="008C616B"/>
    <w:rsid w:val="008C6B4E"/>
    <w:rsid w:val="008C6CDA"/>
    <w:rsid w:val="008C76C8"/>
    <w:rsid w:val="008C7718"/>
    <w:rsid w:val="008C7A55"/>
    <w:rsid w:val="008D3DBF"/>
    <w:rsid w:val="008D4239"/>
    <w:rsid w:val="008D4C8C"/>
    <w:rsid w:val="008D59D6"/>
    <w:rsid w:val="008D690B"/>
    <w:rsid w:val="008D6A0B"/>
    <w:rsid w:val="008E029C"/>
    <w:rsid w:val="008E0733"/>
    <w:rsid w:val="008E19E4"/>
    <w:rsid w:val="008E1A74"/>
    <w:rsid w:val="008E26DD"/>
    <w:rsid w:val="008E327A"/>
    <w:rsid w:val="008E3858"/>
    <w:rsid w:val="008E3A86"/>
    <w:rsid w:val="008E3EDD"/>
    <w:rsid w:val="008E555C"/>
    <w:rsid w:val="008E5B6E"/>
    <w:rsid w:val="008E60CF"/>
    <w:rsid w:val="008E682A"/>
    <w:rsid w:val="008E7157"/>
    <w:rsid w:val="008F06E9"/>
    <w:rsid w:val="008F25A0"/>
    <w:rsid w:val="008F27CA"/>
    <w:rsid w:val="008F28D6"/>
    <w:rsid w:val="008F2907"/>
    <w:rsid w:val="008F2D6C"/>
    <w:rsid w:val="008F3989"/>
    <w:rsid w:val="008F6479"/>
    <w:rsid w:val="008F7A21"/>
    <w:rsid w:val="008F7C21"/>
    <w:rsid w:val="008F7DFD"/>
    <w:rsid w:val="009005BF"/>
    <w:rsid w:val="009006BD"/>
    <w:rsid w:val="00900900"/>
    <w:rsid w:val="00900BD8"/>
    <w:rsid w:val="00901AD8"/>
    <w:rsid w:val="00901EF3"/>
    <w:rsid w:val="009023F6"/>
    <w:rsid w:val="00903F3C"/>
    <w:rsid w:val="0090465A"/>
    <w:rsid w:val="00904A44"/>
    <w:rsid w:val="00905143"/>
    <w:rsid w:val="00907CA4"/>
    <w:rsid w:val="0091061C"/>
    <w:rsid w:val="00910E50"/>
    <w:rsid w:val="00911EEA"/>
    <w:rsid w:val="0091244F"/>
    <w:rsid w:val="00912B44"/>
    <w:rsid w:val="00912D6A"/>
    <w:rsid w:val="00913C86"/>
    <w:rsid w:val="009146F5"/>
    <w:rsid w:val="009150E1"/>
    <w:rsid w:val="0091562A"/>
    <w:rsid w:val="0091606F"/>
    <w:rsid w:val="009160FF"/>
    <w:rsid w:val="00916BA7"/>
    <w:rsid w:val="00917605"/>
    <w:rsid w:val="009201C4"/>
    <w:rsid w:val="00921A85"/>
    <w:rsid w:val="00921C0B"/>
    <w:rsid w:val="009226B2"/>
    <w:rsid w:val="00924A62"/>
    <w:rsid w:val="009250A9"/>
    <w:rsid w:val="0092573C"/>
    <w:rsid w:val="00926504"/>
    <w:rsid w:val="00927AD6"/>
    <w:rsid w:val="00927B10"/>
    <w:rsid w:val="009301A0"/>
    <w:rsid w:val="009302AA"/>
    <w:rsid w:val="009317A6"/>
    <w:rsid w:val="00931F8D"/>
    <w:rsid w:val="009335BB"/>
    <w:rsid w:val="00934581"/>
    <w:rsid w:val="00934F70"/>
    <w:rsid w:val="009355B6"/>
    <w:rsid w:val="00936853"/>
    <w:rsid w:val="00936EAC"/>
    <w:rsid w:val="0093709A"/>
    <w:rsid w:val="0094051A"/>
    <w:rsid w:val="00940AD5"/>
    <w:rsid w:val="00941149"/>
    <w:rsid w:val="0094188F"/>
    <w:rsid w:val="00941AE0"/>
    <w:rsid w:val="00941BAB"/>
    <w:rsid w:val="00941D5E"/>
    <w:rsid w:val="00941F35"/>
    <w:rsid w:val="009424B9"/>
    <w:rsid w:val="00942802"/>
    <w:rsid w:val="00943039"/>
    <w:rsid w:val="009452D9"/>
    <w:rsid w:val="009462A9"/>
    <w:rsid w:val="00947ACB"/>
    <w:rsid w:val="009500B8"/>
    <w:rsid w:val="00950D60"/>
    <w:rsid w:val="009515B8"/>
    <w:rsid w:val="009519E7"/>
    <w:rsid w:val="0095263F"/>
    <w:rsid w:val="00952E04"/>
    <w:rsid w:val="00953371"/>
    <w:rsid w:val="00954EE2"/>
    <w:rsid w:val="00955A9B"/>
    <w:rsid w:val="0095602B"/>
    <w:rsid w:val="00956629"/>
    <w:rsid w:val="00956E82"/>
    <w:rsid w:val="00962F94"/>
    <w:rsid w:val="00964216"/>
    <w:rsid w:val="009653A8"/>
    <w:rsid w:val="0096670A"/>
    <w:rsid w:val="00966873"/>
    <w:rsid w:val="00966FED"/>
    <w:rsid w:val="00971327"/>
    <w:rsid w:val="00971D6E"/>
    <w:rsid w:val="00972840"/>
    <w:rsid w:val="0097304B"/>
    <w:rsid w:val="009736C1"/>
    <w:rsid w:val="0097724D"/>
    <w:rsid w:val="0098044F"/>
    <w:rsid w:val="00982401"/>
    <w:rsid w:val="0098259F"/>
    <w:rsid w:val="00982A26"/>
    <w:rsid w:val="009836DC"/>
    <w:rsid w:val="00984475"/>
    <w:rsid w:val="00984BE3"/>
    <w:rsid w:val="00985306"/>
    <w:rsid w:val="0098560A"/>
    <w:rsid w:val="00986299"/>
    <w:rsid w:val="00986F04"/>
    <w:rsid w:val="00991A27"/>
    <w:rsid w:val="00991A49"/>
    <w:rsid w:val="00991BEE"/>
    <w:rsid w:val="0099440B"/>
    <w:rsid w:val="00994983"/>
    <w:rsid w:val="00997A8A"/>
    <w:rsid w:val="009A03ED"/>
    <w:rsid w:val="009A0960"/>
    <w:rsid w:val="009A18DA"/>
    <w:rsid w:val="009A2303"/>
    <w:rsid w:val="009A3683"/>
    <w:rsid w:val="009A3EBA"/>
    <w:rsid w:val="009A3F82"/>
    <w:rsid w:val="009A4A7D"/>
    <w:rsid w:val="009A52C2"/>
    <w:rsid w:val="009A6E12"/>
    <w:rsid w:val="009A700D"/>
    <w:rsid w:val="009A72DB"/>
    <w:rsid w:val="009A748A"/>
    <w:rsid w:val="009B01E1"/>
    <w:rsid w:val="009B1653"/>
    <w:rsid w:val="009B1C8F"/>
    <w:rsid w:val="009B204D"/>
    <w:rsid w:val="009B2AAF"/>
    <w:rsid w:val="009B2C70"/>
    <w:rsid w:val="009B31A9"/>
    <w:rsid w:val="009B3E0B"/>
    <w:rsid w:val="009B7473"/>
    <w:rsid w:val="009C12D4"/>
    <w:rsid w:val="009C1710"/>
    <w:rsid w:val="009C2B1F"/>
    <w:rsid w:val="009C2BD6"/>
    <w:rsid w:val="009C37AF"/>
    <w:rsid w:val="009C3C45"/>
    <w:rsid w:val="009C463E"/>
    <w:rsid w:val="009C6148"/>
    <w:rsid w:val="009D0576"/>
    <w:rsid w:val="009D10C7"/>
    <w:rsid w:val="009D130C"/>
    <w:rsid w:val="009D2488"/>
    <w:rsid w:val="009D2D63"/>
    <w:rsid w:val="009D58AC"/>
    <w:rsid w:val="009D63A0"/>
    <w:rsid w:val="009D6D07"/>
    <w:rsid w:val="009D782F"/>
    <w:rsid w:val="009D7BB6"/>
    <w:rsid w:val="009E0643"/>
    <w:rsid w:val="009E13AC"/>
    <w:rsid w:val="009E1FAD"/>
    <w:rsid w:val="009E3E05"/>
    <w:rsid w:val="009E3E3F"/>
    <w:rsid w:val="009E44C4"/>
    <w:rsid w:val="009E45A8"/>
    <w:rsid w:val="009E51F9"/>
    <w:rsid w:val="009E6C25"/>
    <w:rsid w:val="009E72AF"/>
    <w:rsid w:val="009F0B01"/>
    <w:rsid w:val="009F0C83"/>
    <w:rsid w:val="009F15AF"/>
    <w:rsid w:val="009F15D7"/>
    <w:rsid w:val="009F3332"/>
    <w:rsid w:val="009F3B42"/>
    <w:rsid w:val="009F3C6C"/>
    <w:rsid w:val="009F5099"/>
    <w:rsid w:val="009F5199"/>
    <w:rsid w:val="009F5314"/>
    <w:rsid w:val="009F6E0E"/>
    <w:rsid w:val="00A00E4C"/>
    <w:rsid w:val="00A02ECF"/>
    <w:rsid w:val="00A047E5"/>
    <w:rsid w:val="00A05664"/>
    <w:rsid w:val="00A0767B"/>
    <w:rsid w:val="00A07D99"/>
    <w:rsid w:val="00A1053F"/>
    <w:rsid w:val="00A11573"/>
    <w:rsid w:val="00A11D48"/>
    <w:rsid w:val="00A124EB"/>
    <w:rsid w:val="00A12529"/>
    <w:rsid w:val="00A125F9"/>
    <w:rsid w:val="00A14570"/>
    <w:rsid w:val="00A14E25"/>
    <w:rsid w:val="00A16151"/>
    <w:rsid w:val="00A16CA8"/>
    <w:rsid w:val="00A16D84"/>
    <w:rsid w:val="00A17F1A"/>
    <w:rsid w:val="00A205DD"/>
    <w:rsid w:val="00A2070D"/>
    <w:rsid w:val="00A20BB2"/>
    <w:rsid w:val="00A21EDE"/>
    <w:rsid w:val="00A21F14"/>
    <w:rsid w:val="00A22246"/>
    <w:rsid w:val="00A23068"/>
    <w:rsid w:val="00A26F7F"/>
    <w:rsid w:val="00A312F5"/>
    <w:rsid w:val="00A3201C"/>
    <w:rsid w:val="00A32D47"/>
    <w:rsid w:val="00A3354B"/>
    <w:rsid w:val="00A336FF"/>
    <w:rsid w:val="00A342A2"/>
    <w:rsid w:val="00A35031"/>
    <w:rsid w:val="00A35DC7"/>
    <w:rsid w:val="00A3680E"/>
    <w:rsid w:val="00A36B47"/>
    <w:rsid w:val="00A40839"/>
    <w:rsid w:val="00A411D1"/>
    <w:rsid w:val="00A41247"/>
    <w:rsid w:val="00A423AF"/>
    <w:rsid w:val="00A4281E"/>
    <w:rsid w:val="00A42AEC"/>
    <w:rsid w:val="00A432C3"/>
    <w:rsid w:val="00A45126"/>
    <w:rsid w:val="00A46DC3"/>
    <w:rsid w:val="00A50AA7"/>
    <w:rsid w:val="00A51137"/>
    <w:rsid w:val="00A51E8E"/>
    <w:rsid w:val="00A55AD5"/>
    <w:rsid w:val="00A57345"/>
    <w:rsid w:val="00A6020B"/>
    <w:rsid w:val="00A60968"/>
    <w:rsid w:val="00A6220B"/>
    <w:rsid w:val="00A629EC"/>
    <w:rsid w:val="00A62A4D"/>
    <w:rsid w:val="00A62D24"/>
    <w:rsid w:val="00A62E61"/>
    <w:rsid w:val="00A63221"/>
    <w:rsid w:val="00A64081"/>
    <w:rsid w:val="00A6410E"/>
    <w:rsid w:val="00A653BC"/>
    <w:rsid w:val="00A66326"/>
    <w:rsid w:val="00A6792C"/>
    <w:rsid w:val="00A70A1D"/>
    <w:rsid w:val="00A70ACE"/>
    <w:rsid w:val="00A70FAA"/>
    <w:rsid w:val="00A73B89"/>
    <w:rsid w:val="00A74DAA"/>
    <w:rsid w:val="00A75E49"/>
    <w:rsid w:val="00A80CB5"/>
    <w:rsid w:val="00A830FD"/>
    <w:rsid w:val="00A83258"/>
    <w:rsid w:val="00A866B1"/>
    <w:rsid w:val="00A86CE7"/>
    <w:rsid w:val="00A86DFA"/>
    <w:rsid w:val="00A90352"/>
    <w:rsid w:val="00A90BC3"/>
    <w:rsid w:val="00A9302A"/>
    <w:rsid w:val="00A93E89"/>
    <w:rsid w:val="00A93EE5"/>
    <w:rsid w:val="00A9502A"/>
    <w:rsid w:val="00A95E50"/>
    <w:rsid w:val="00A9636A"/>
    <w:rsid w:val="00A96902"/>
    <w:rsid w:val="00A96C0E"/>
    <w:rsid w:val="00A970DB"/>
    <w:rsid w:val="00A97AF8"/>
    <w:rsid w:val="00AA10BF"/>
    <w:rsid w:val="00AA20F2"/>
    <w:rsid w:val="00AA2792"/>
    <w:rsid w:val="00AA4BC2"/>
    <w:rsid w:val="00AA59D6"/>
    <w:rsid w:val="00AA59DE"/>
    <w:rsid w:val="00AA5C67"/>
    <w:rsid w:val="00AA5E95"/>
    <w:rsid w:val="00AA6336"/>
    <w:rsid w:val="00AA6C5B"/>
    <w:rsid w:val="00AA7A47"/>
    <w:rsid w:val="00AB0F41"/>
    <w:rsid w:val="00AB1FAA"/>
    <w:rsid w:val="00AB4018"/>
    <w:rsid w:val="00AB44AD"/>
    <w:rsid w:val="00AB47DA"/>
    <w:rsid w:val="00AB54A2"/>
    <w:rsid w:val="00AB5B17"/>
    <w:rsid w:val="00AB63F3"/>
    <w:rsid w:val="00AB6446"/>
    <w:rsid w:val="00AB76F6"/>
    <w:rsid w:val="00AB78B2"/>
    <w:rsid w:val="00AC1662"/>
    <w:rsid w:val="00AC2474"/>
    <w:rsid w:val="00AC2E29"/>
    <w:rsid w:val="00AC34EA"/>
    <w:rsid w:val="00AC4220"/>
    <w:rsid w:val="00AC49C6"/>
    <w:rsid w:val="00AC5423"/>
    <w:rsid w:val="00AC5984"/>
    <w:rsid w:val="00AC5B6C"/>
    <w:rsid w:val="00AC5B92"/>
    <w:rsid w:val="00AC6371"/>
    <w:rsid w:val="00AD1CC6"/>
    <w:rsid w:val="00AD232D"/>
    <w:rsid w:val="00AD2BD6"/>
    <w:rsid w:val="00AD312C"/>
    <w:rsid w:val="00AD3A57"/>
    <w:rsid w:val="00AD420F"/>
    <w:rsid w:val="00AD469D"/>
    <w:rsid w:val="00AD57E3"/>
    <w:rsid w:val="00AD6B4A"/>
    <w:rsid w:val="00AD6C5A"/>
    <w:rsid w:val="00AD6E71"/>
    <w:rsid w:val="00AD7710"/>
    <w:rsid w:val="00AE241D"/>
    <w:rsid w:val="00AE2B76"/>
    <w:rsid w:val="00AE5048"/>
    <w:rsid w:val="00AE7126"/>
    <w:rsid w:val="00AF038D"/>
    <w:rsid w:val="00AF1BBA"/>
    <w:rsid w:val="00AF2F9A"/>
    <w:rsid w:val="00AF31D8"/>
    <w:rsid w:val="00AF3728"/>
    <w:rsid w:val="00AF407A"/>
    <w:rsid w:val="00AF4D7F"/>
    <w:rsid w:val="00AF54D9"/>
    <w:rsid w:val="00AF63B8"/>
    <w:rsid w:val="00AF7000"/>
    <w:rsid w:val="00AF75DD"/>
    <w:rsid w:val="00AF7772"/>
    <w:rsid w:val="00B00A39"/>
    <w:rsid w:val="00B0137E"/>
    <w:rsid w:val="00B039FC"/>
    <w:rsid w:val="00B03BFB"/>
    <w:rsid w:val="00B03EB8"/>
    <w:rsid w:val="00B04349"/>
    <w:rsid w:val="00B04D2E"/>
    <w:rsid w:val="00B051C9"/>
    <w:rsid w:val="00B0536E"/>
    <w:rsid w:val="00B055D9"/>
    <w:rsid w:val="00B05832"/>
    <w:rsid w:val="00B05DDB"/>
    <w:rsid w:val="00B06E75"/>
    <w:rsid w:val="00B071D8"/>
    <w:rsid w:val="00B075D8"/>
    <w:rsid w:val="00B11CA0"/>
    <w:rsid w:val="00B12433"/>
    <w:rsid w:val="00B13B74"/>
    <w:rsid w:val="00B145D3"/>
    <w:rsid w:val="00B148A8"/>
    <w:rsid w:val="00B155FF"/>
    <w:rsid w:val="00B15A22"/>
    <w:rsid w:val="00B1607C"/>
    <w:rsid w:val="00B160B8"/>
    <w:rsid w:val="00B20A67"/>
    <w:rsid w:val="00B21106"/>
    <w:rsid w:val="00B216AD"/>
    <w:rsid w:val="00B22239"/>
    <w:rsid w:val="00B22B67"/>
    <w:rsid w:val="00B233CA"/>
    <w:rsid w:val="00B236E3"/>
    <w:rsid w:val="00B24F48"/>
    <w:rsid w:val="00B2616B"/>
    <w:rsid w:val="00B265AB"/>
    <w:rsid w:val="00B270D1"/>
    <w:rsid w:val="00B30C25"/>
    <w:rsid w:val="00B3107D"/>
    <w:rsid w:val="00B312E2"/>
    <w:rsid w:val="00B31E21"/>
    <w:rsid w:val="00B331D5"/>
    <w:rsid w:val="00B33F64"/>
    <w:rsid w:val="00B3435C"/>
    <w:rsid w:val="00B343FD"/>
    <w:rsid w:val="00B345C8"/>
    <w:rsid w:val="00B34898"/>
    <w:rsid w:val="00B36F52"/>
    <w:rsid w:val="00B37126"/>
    <w:rsid w:val="00B37381"/>
    <w:rsid w:val="00B37A19"/>
    <w:rsid w:val="00B37CF3"/>
    <w:rsid w:val="00B409BF"/>
    <w:rsid w:val="00B43297"/>
    <w:rsid w:val="00B43347"/>
    <w:rsid w:val="00B436C2"/>
    <w:rsid w:val="00B45401"/>
    <w:rsid w:val="00B455FA"/>
    <w:rsid w:val="00B46A00"/>
    <w:rsid w:val="00B47676"/>
    <w:rsid w:val="00B47939"/>
    <w:rsid w:val="00B4797A"/>
    <w:rsid w:val="00B479F0"/>
    <w:rsid w:val="00B47ABA"/>
    <w:rsid w:val="00B5000B"/>
    <w:rsid w:val="00B5006D"/>
    <w:rsid w:val="00B5053C"/>
    <w:rsid w:val="00B51BFF"/>
    <w:rsid w:val="00B5283E"/>
    <w:rsid w:val="00B53379"/>
    <w:rsid w:val="00B54AFE"/>
    <w:rsid w:val="00B556AB"/>
    <w:rsid w:val="00B561F3"/>
    <w:rsid w:val="00B564B2"/>
    <w:rsid w:val="00B57954"/>
    <w:rsid w:val="00B60B99"/>
    <w:rsid w:val="00B61774"/>
    <w:rsid w:val="00B625F2"/>
    <w:rsid w:val="00B626BC"/>
    <w:rsid w:val="00B626DF"/>
    <w:rsid w:val="00B635FE"/>
    <w:rsid w:val="00B639A6"/>
    <w:rsid w:val="00B65A4D"/>
    <w:rsid w:val="00B65AD1"/>
    <w:rsid w:val="00B66192"/>
    <w:rsid w:val="00B667F6"/>
    <w:rsid w:val="00B66C80"/>
    <w:rsid w:val="00B66FFE"/>
    <w:rsid w:val="00B67E0A"/>
    <w:rsid w:val="00B7088C"/>
    <w:rsid w:val="00B7266C"/>
    <w:rsid w:val="00B741F3"/>
    <w:rsid w:val="00B748B9"/>
    <w:rsid w:val="00B7602D"/>
    <w:rsid w:val="00B762BA"/>
    <w:rsid w:val="00B8057C"/>
    <w:rsid w:val="00B80FF5"/>
    <w:rsid w:val="00B8371C"/>
    <w:rsid w:val="00B8622B"/>
    <w:rsid w:val="00B867CC"/>
    <w:rsid w:val="00B86985"/>
    <w:rsid w:val="00B86C4F"/>
    <w:rsid w:val="00B87848"/>
    <w:rsid w:val="00B935F4"/>
    <w:rsid w:val="00B93988"/>
    <w:rsid w:val="00B96E02"/>
    <w:rsid w:val="00B97B3A"/>
    <w:rsid w:val="00BA127D"/>
    <w:rsid w:val="00BA1CC7"/>
    <w:rsid w:val="00BA292E"/>
    <w:rsid w:val="00BA5D24"/>
    <w:rsid w:val="00BA660B"/>
    <w:rsid w:val="00BB0083"/>
    <w:rsid w:val="00BB0377"/>
    <w:rsid w:val="00BB1F8A"/>
    <w:rsid w:val="00BB211D"/>
    <w:rsid w:val="00BB29DB"/>
    <w:rsid w:val="00BB2AC4"/>
    <w:rsid w:val="00BB2CEC"/>
    <w:rsid w:val="00BB51D5"/>
    <w:rsid w:val="00BB5952"/>
    <w:rsid w:val="00BB5965"/>
    <w:rsid w:val="00BB76B6"/>
    <w:rsid w:val="00BB76FC"/>
    <w:rsid w:val="00BC0182"/>
    <w:rsid w:val="00BC0350"/>
    <w:rsid w:val="00BC04D4"/>
    <w:rsid w:val="00BC2760"/>
    <w:rsid w:val="00BC2947"/>
    <w:rsid w:val="00BC31C8"/>
    <w:rsid w:val="00BC3BC4"/>
    <w:rsid w:val="00BC3F3F"/>
    <w:rsid w:val="00BC4806"/>
    <w:rsid w:val="00BC4A6F"/>
    <w:rsid w:val="00BC518C"/>
    <w:rsid w:val="00BC52A0"/>
    <w:rsid w:val="00BC5304"/>
    <w:rsid w:val="00BC5BA8"/>
    <w:rsid w:val="00BC639F"/>
    <w:rsid w:val="00BC7D0A"/>
    <w:rsid w:val="00BC7E46"/>
    <w:rsid w:val="00BC7F80"/>
    <w:rsid w:val="00BD0D45"/>
    <w:rsid w:val="00BD192B"/>
    <w:rsid w:val="00BD2147"/>
    <w:rsid w:val="00BD2A2C"/>
    <w:rsid w:val="00BD3838"/>
    <w:rsid w:val="00BD43D4"/>
    <w:rsid w:val="00BD459E"/>
    <w:rsid w:val="00BD4E51"/>
    <w:rsid w:val="00BD7E31"/>
    <w:rsid w:val="00BE01F8"/>
    <w:rsid w:val="00BE0716"/>
    <w:rsid w:val="00BE0F2D"/>
    <w:rsid w:val="00BE3630"/>
    <w:rsid w:val="00BE3BE9"/>
    <w:rsid w:val="00BE3C0E"/>
    <w:rsid w:val="00BE3CD0"/>
    <w:rsid w:val="00BE45C9"/>
    <w:rsid w:val="00BE4B42"/>
    <w:rsid w:val="00BE5924"/>
    <w:rsid w:val="00BE64E8"/>
    <w:rsid w:val="00BE7900"/>
    <w:rsid w:val="00BE7E87"/>
    <w:rsid w:val="00BE7FC1"/>
    <w:rsid w:val="00BF059C"/>
    <w:rsid w:val="00BF13BA"/>
    <w:rsid w:val="00BF1C1B"/>
    <w:rsid w:val="00BF2DCE"/>
    <w:rsid w:val="00BF3804"/>
    <w:rsid w:val="00BF3881"/>
    <w:rsid w:val="00BF3B22"/>
    <w:rsid w:val="00BF3F98"/>
    <w:rsid w:val="00BF4197"/>
    <w:rsid w:val="00BF535D"/>
    <w:rsid w:val="00BF5957"/>
    <w:rsid w:val="00C000D5"/>
    <w:rsid w:val="00C0141A"/>
    <w:rsid w:val="00C02BC0"/>
    <w:rsid w:val="00C02F6C"/>
    <w:rsid w:val="00C03F0A"/>
    <w:rsid w:val="00C04667"/>
    <w:rsid w:val="00C0627A"/>
    <w:rsid w:val="00C06456"/>
    <w:rsid w:val="00C075A5"/>
    <w:rsid w:val="00C07B61"/>
    <w:rsid w:val="00C108A7"/>
    <w:rsid w:val="00C10BE4"/>
    <w:rsid w:val="00C1129F"/>
    <w:rsid w:val="00C12171"/>
    <w:rsid w:val="00C128BD"/>
    <w:rsid w:val="00C129D2"/>
    <w:rsid w:val="00C13511"/>
    <w:rsid w:val="00C138D2"/>
    <w:rsid w:val="00C13DEE"/>
    <w:rsid w:val="00C143AD"/>
    <w:rsid w:val="00C15036"/>
    <w:rsid w:val="00C160DE"/>
    <w:rsid w:val="00C160F3"/>
    <w:rsid w:val="00C1672E"/>
    <w:rsid w:val="00C16912"/>
    <w:rsid w:val="00C205F9"/>
    <w:rsid w:val="00C2149D"/>
    <w:rsid w:val="00C2184C"/>
    <w:rsid w:val="00C224AF"/>
    <w:rsid w:val="00C22741"/>
    <w:rsid w:val="00C23EB4"/>
    <w:rsid w:val="00C24478"/>
    <w:rsid w:val="00C250A0"/>
    <w:rsid w:val="00C257B0"/>
    <w:rsid w:val="00C25EF4"/>
    <w:rsid w:val="00C264CC"/>
    <w:rsid w:val="00C3118B"/>
    <w:rsid w:val="00C313F1"/>
    <w:rsid w:val="00C31505"/>
    <w:rsid w:val="00C333C6"/>
    <w:rsid w:val="00C34425"/>
    <w:rsid w:val="00C3468F"/>
    <w:rsid w:val="00C35417"/>
    <w:rsid w:val="00C357FC"/>
    <w:rsid w:val="00C37638"/>
    <w:rsid w:val="00C37F30"/>
    <w:rsid w:val="00C40368"/>
    <w:rsid w:val="00C41272"/>
    <w:rsid w:val="00C412B9"/>
    <w:rsid w:val="00C416A9"/>
    <w:rsid w:val="00C43C4D"/>
    <w:rsid w:val="00C4433A"/>
    <w:rsid w:val="00C45DB4"/>
    <w:rsid w:val="00C46544"/>
    <w:rsid w:val="00C506EE"/>
    <w:rsid w:val="00C5228E"/>
    <w:rsid w:val="00C53540"/>
    <w:rsid w:val="00C5449A"/>
    <w:rsid w:val="00C54C73"/>
    <w:rsid w:val="00C55FAC"/>
    <w:rsid w:val="00C57EF2"/>
    <w:rsid w:val="00C60C5C"/>
    <w:rsid w:val="00C626B8"/>
    <w:rsid w:val="00C645CE"/>
    <w:rsid w:val="00C64A72"/>
    <w:rsid w:val="00C67011"/>
    <w:rsid w:val="00C67BF8"/>
    <w:rsid w:val="00C716A4"/>
    <w:rsid w:val="00C71938"/>
    <w:rsid w:val="00C71AD0"/>
    <w:rsid w:val="00C73234"/>
    <w:rsid w:val="00C737F7"/>
    <w:rsid w:val="00C74253"/>
    <w:rsid w:val="00C742D9"/>
    <w:rsid w:val="00C7749D"/>
    <w:rsid w:val="00C777DB"/>
    <w:rsid w:val="00C77802"/>
    <w:rsid w:val="00C778AC"/>
    <w:rsid w:val="00C77A35"/>
    <w:rsid w:val="00C80EF7"/>
    <w:rsid w:val="00C821B0"/>
    <w:rsid w:val="00C8241B"/>
    <w:rsid w:val="00C835C4"/>
    <w:rsid w:val="00C84891"/>
    <w:rsid w:val="00C848BC"/>
    <w:rsid w:val="00C86A42"/>
    <w:rsid w:val="00C87635"/>
    <w:rsid w:val="00C90062"/>
    <w:rsid w:val="00C90D4B"/>
    <w:rsid w:val="00C90E74"/>
    <w:rsid w:val="00C91FB5"/>
    <w:rsid w:val="00C936C8"/>
    <w:rsid w:val="00C93C93"/>
    <w:rsid w:val="00C9419E"/>
    <w:rsid w:val="00C94304"/>
    <w:rsid w:val="00C94376"/>
    <w:rsid w:val="00C944D2"/>
    <w:rsid w:val="00C95003"/>
    <w:rsid w:val="00C95852"/>
    <w:rsid w:val="00C95F8F"/>
    <w:rsid w:val="00C97A1D"/>
    <w:rsid w:val="00CA0F66"/>
    <w:rsid w:val="00CA1014"/>
    <w:rsid w:val="00CA21EA"/>
    <w:rsid w:val="00CA2733"/>
    <w:rsid w:val="00CA28EB"/>
    <w:rsid w:val="00CA2F7C"/>
    <w:rsid w:val="00CA306A"/>
    <w:rsid w:val="00CA325C"/>
    <w:rsid w:val="00CA3378"/>
    <w:rsid w:val="00CA73BB"/>
    <w:rsid w:val="00CA7431"/>
    <w:rsid w:val="00CB1687"/>
    <w:rsid w:val="00CB1713"/>
    <w:rsid w:val="00CB1EBF"/>
    <w:rsid w:val="00CB2F44"/>
    <w:rsid w:val="00CB3006"/>
    <w:rsid w:val="00CB6158"/>
    <w:rsid w:val="00CB63DB"/>
    <w:rsid w:val="00CB654D"/>
    <w:rsid w:val="00CB76F4"/>
    <w:rsid w:val="00CC00B6"/>
    <w:rsid w:val="00CC0A48"/>
    <w:rsid w:val="00CC0BFD"/>
    <w:rsid w:val="00CC1A01"/>
    <w:rsid w:val="00CC3960"/>
    <w:rsid w:val="00CC572B"/>
    <w:rsid w:val="00CC6DD4"/>
    <w:rsid w:val="00CC7437"/>
    <w:rsid w:val="00CD1F3B"/>
    <w:rsid w:val="00CD333B"/>
    <w:rsid w:val="00CD489D"/>
    <w:rsid w:val="00CD544E"/>
    <w:rsid w:val="00CD6EB1"/>
    <w:rsid w:val="00CE0370"/>
    <w:rsid w:val="00CE063F"/>
    <w:rsid w:val="00CE1BD6"/>
    <w:rsid w:val="00CE2F4C"/>
    <w:rsid w:val="00CE3A8E"/>
    <w:rsid w:val="00CE5581"/>
    <w:rsid w:val="00CE5A3D"/>
    <w:rsid w:val="00CF4ACD"/>
    <w:rsid w:val="00CF4B18"/>
    <w:rsid w:val="00CF54A4"/>
    <w:rsid w:val="00CF5968"/>
    <w:rsid w:val="00CF693B"/>
    <w:rsid w:val="00CF76C6"/>
    <w:rsid w:val="00CF7CD9"/>
    <w:rsid w:val="00D03456"/>
    <w:rsid w:val="00D04F63"/>
    <w:rsid w:val="00D04FAA"/>
    <w:rsid w:val="00D06169"/>
    <w:rsid w:val="00D0716A"/>
    <w:rsid w:val="00D077B1"/>
    <w:rsid w:val="00D07A5F"/>
    <w:rsid w:val="00D07E31"/>
    <w:rsid w:val="00D07F50"/>
    <w:rsid w:val="00D07FD6"/>
    <w:rsid w:val="00D100ED"/>
    <w:rsid w:val="00D127A3"/>
    <w:rsid w:val="00D12EDD"/>
    <w:rsid w:val="00D13DF2"/>
    <w:rsid w:val="00D14D67"/>
    <w:rsid w:val="00D15AC6"/>
    <w:rsid w:val="00D1713B"/>
    <w:rsid w:val="00D17957"/>
    <w:rsid w:val="00D207D4"/>
    <w:rsid w:val="00D20CC5"/>
    <w:rsid w:val="00D21C11"/>
    <w:rsid w:val="00D21D88"/>
    <w:rsid w:val="00D229C7"/>
    <w:rsid w:val="00D25007"/>
    <w:rsid w:val="00D25D20"/>
    <w:rsid w:val="00D25E32"/>
    <w:rsid w:val="00D26608"/>
    <w:rsid w:val="00D2662D"/>
    <w:rsid w:val="00D26803"/>
    <w:rsid w:val="00D26835"/>
    <w:rsid w:val="00D26C87"/>
    <w:rsid w:val="00D278B5"/>
    <w:rsid w:val="00D3125C"/>
    <w:rsid w:val="00D31BA4"/>
    <w:rsid w:val="00D31DCD"/>
    <w:rsid w:val="00D3282C"/>
    <w:rsid w:val="00D32BA1"/>
    <w:rsid w:val="00D32BEC"/>
    <w:rsid w:val="00D33C16"/>
    <w:rsid w:val="00D34140"/>
    <w:rsid w:val="00D34297"/>
    <w:rsid w:val="00D34ECE"/>
    <w:rsid w:val="00D35E3B"/>
    <w:rsid w:val="00D407D7"/>
    <w:rsid w:val="00D4103F"/>
    <w:rsid w:val="00D4132F"/>
    <w:rsid w:val="00D42249"/>
    <w:rsid w:val="00D426CA"/>
    <w:rsid w:val="00D426CC"/>
    <w:rsid w:val="00D428AE"/>
    <w:rsid w:val="00D429E9"/>
    <w:rsid w:val="00D42E0D"/>
    <w:rsid w:val="00D43895"/>
    <w:rsid w:val="00D4389B"/>
    <w:rsid w:val="00D43D16"/>
    <w:rsid w:val="00D4450A"/>
    <w:rsid w:val="00D44A7E"/>
    <w:rsid w:val="00D44EF3"/>
    <w:rsid w:val="00D45014"/>
    <w:rsid w:val="00D4559B"/>
    <w:rsid w:val="00D45D23"/>
    <w:rsid w:val="00D46110"/>
    <w:rsid w:val="00D46140"/>
    <w:rsid w:val="00D46963"/>
    <w:rsid w:val="00D46D9B"/>
    <w:rsid w:val="00D4766C"/>
    <w:rsid w:val="00D50638"/>
    <w:rsid w:val="00D506AF"/>
    <w:rsid w:val="00D5194E"/>
    <w:rsid w:val="00D52ECA"/>
    <w:rsid w:val="00D52FFD"/>
    <w:rsid w:val="00D543EA"/>
    <w:rsid w:val="00D54595"/>
    <w:rsid w:val="00D54AC4"/>
    <w:rsid w:val="00D54EE7"/>
    <w:rsid w:val="00D55739"/>
    <w:rsid w:val="00D560BD"/>
    <w:rsid w:val="00D60039"/>
    <w:rsid w:val="00D60566"/>
    <w:rsid w:val="00D61BE0"/>
    <w:rsid w:val="00D62AAC"/>
    <w:rsid w:val="00D62D30"/>
    <w:rsid w:val="00D64721"/>
    <w:rsid w:val="00D67EB7"/>
    <w:rsid w:val="00D71FDA"/>
    <w:rsid w:val="00D73989"/>
    <w:rsid w:val="00D74402"/>
    <w:rsid w:val="00D75738"/>
    <w:rsid w:val="00D75AC5"/>
    <w:rsid w:val="00D810D6"/>
    <w:rsid w:val="00D8166A"/>
    <w:rsid w:val="00D82206"/>
    <w:rsid w:val="00D82EF3"/>
    <w:rsid w:val="00D84B17"/>
    <w:rsid w:val="00D85896"/>
    <w:rsid w:val="00D87DF7"/>
    <w:rsid w:val="00D911EC"/>
    <w:rsid w:val="00D91F5C"/>
    <w:rsid w:val="00D92109"/>
    <w:rsid w:val="00D92A52"/>
    <w:rsid w:val="00D92ABF"/>
    <w:rsid w:val="00D935FA"/>
    <w:rsid w:val="00D939F0"/>
    <w:rsid w:val="00D93D89"/>
    <w:rsid w:val="00D96058"/>
    <w:rsid w:val="00D96345"/>
    <w:rsid w:val="00D97F98"/>
    <w:rsid w:val="00DA0A7F"/>
    <w:rsid w:val="00DA0E4A"/>
    <w:rsid w:val="00DA0FEF"/>
    <w:rsid w:val="00DA1537"/>
    <w:rsid w:val="00DA28F5"/>
    <w:rsid w:val="00DA29E6"/>
    <w:rsid w:val="00DA3C1A"/>
    <w:rsid w:val="00DA3F04"/>
    <w:rsid w:val="00DA57FD"/>
    <w:rsid w:val="00DA5B95"/>
    <w:rsid w:val="00DA639A"/>
    <w:rsid w:val="00DA7ADD"/>
    <w:rsid w:val="00DB0287"/>
    <w:rsid w:val="00DB1039"/>
    <w:rsid w:val="00DB113A"/>
    <w:rsid w:val="00DB17F5"/>
    <w:rsid w:val="00DB1C63"/>
    <w:rsid w:val="00DB2875"/>
    <w:rsid w:val="00DB4AD2"/>
    <w:rsid w:val="00DB5E47"/>
    <w:rsid w:val="00DB6441"/>
    <w:rsid w:val="00DB7822"/>
    <w:rsid w:val="00DB7C03"/>
    <w:rsid w:val="00DC060C"/>
    <w:rsid w:val="00DC0907"/>
    <w:rsid w:val="00DC1193"/>
    <w:rsid w:val="00DC251D"/>
    <w:rsid w:val="00DC2ADB"/>
    <w:rsid w:val="00DC479B"/>
    <w:rsid w:val="00DC5836"/>
    <w:rsid w:val="00DC596E"/>
    <w:rsid w:val="00DC6D9B"/>
    <w:rsid w:val="00DD03FA"/>
    <w:rsid w:val="00DD1130"/>
    <w:rsid w:val="00DD1C24"/>
    <w:rsid w:val="00DD1C49"/>
    <w:rsid w:val="00DD2624"/>
    <w:rsid w:val="00DD534B"/>
    <w:rsid w:val="00DD6098"/>
    <w:rsid w:val="00DD619A"/>
    <w:rsid w:val="00DD6ED3"/>
    <w:rsid w:val="00DD797B"/>
    <w:rsid w:val="00DE0FE2"/>
    <w:rsid w:val="00DE1155"/>
    <w:rsid w:val="00DE3032"/>
    <w:rsid w:val="00DE61A3"/>
    <w:rsid w:val="00DE74FF"/>
    <w:rsid w:val="00DE7A49"/>
    <w:rsid w:val="00DF0122"/>
    <w:rsid w:val="00DF05B2"/>
    <w:rsid w:val="00DF0ECC"/>
    <w:rsid w:val="00DF13BD"/>
    <w:rsid w:val="00DF17BC"/>
    <w:rsid w:val="00DF1EB6"/>
    <w:rsid w:val="00DF2E9F"/>
    <w:rsid w:val="00DF2FFC"/>
    <w:rsid w:val="00DF3905"/>
    <w:rsid w:val="00DF3B42"/>
    <w:rsid w:val="00DF3E12"/>
    <w:rsid w:val="00DF5A89"/>
    <w:rsid w:val="00DF62DD"/>
    <w:rsid w:val="00DF7100"/>
    <w:rsid w:val="00DF7A37"/>
    <w:rsid w:val="00DF7A39"/>
    <w:rsid w:val="00DF7E3E"/>
    <w:rsid w:val="00E00B40"/>
    <w:rsid w:val="00E00BB6"/>
    <w:rsid w:val="00E00F9A"/>
    <w:rsid w:val="00E01184"/>
    <w:rsid w:val="00E018CA"/>
    <w:rsid w:val="00E0292A"/>
    <w:rsid w:val="00E04774"/>
    <w:rsid w:val="00E05BF2"/>
    <w:rsid w:val="00E05F6F"/>
    <w:rsid w:val="00E07090"/>
    <w:rsid w:val="00E072D5"/>
    <w:rsid w:val="00E07BFD"/>
    <w:rsid w:val="00E07FBC"/>
    <w:rsid w:val="00E11EE4"/>
    <w:rsid w:val="00E13DC9"/>
    <w:rsid w:val="00E14090"/>
    <w:rsid w:val="00E14DD3"/>
    <w:rsid w:val="00E15B5F"/>
    <w:rsid w:val="00E1789B"/>
    <w:rsid w:val="00E20A3D"/>
    <w:rsid w:val="00E20B96"/>
    <w:rsid w:val="00E21288"/>
    <w:rsid w:val="00E212AB"/>
    <w:rsid w:val="00E2279C"/>
    <w:rsid w:val="00E25AC5"/>
    <w:rsid w:val="00E26F77"/>
    <w:rsid w:val="00E26F8A"/>
    <w:rsid w:val="00E30046"/>
    <w:rsid w:val="00E3156C"/>
    <w:rsid w:val="00E31CF9"/>
    <w:rsid w:val="00E3316C"/>
    <w:rsid w:val="00E33625"/>
    <w:rsid w:val="00E34499"/>
    <w:rsid w:val="00E34EDD"/>
    <w:rsid w:val="00E35D26"/>
    <w:rsid w:val="00E36F61"/>
    <w:rsid w:val="00E37B48"/>
    <w:rsid w:val="00E37B95"/>
    <w:rsid w:val="00E404B1"/>
    <w:rsid w:val="00E40860"/>
    <w:rsid w:val="00E41415"/>
    <w:rsid w:val="00E41994"/>
    <w:rsid w:val="00E437EC"/>
    <w:rsid w:val="00E4411C"/>
    <w:rsid w:val="00E446A5"/>
    <w:rsid w:val="00E447B8"/>
    <w:rsid w:val="00E455C9"/>
    <w:rsid w:val="00E46B94"/>
    <w:rsid w:val="00E47AFC"/>
    <w:rsid w:val="00E47D45"/>
    <w:rsid w:val="00E514DC"/>
    <w:rsid w:val="00E52628"/>
    <w:rsid w:val="00E564C9"/>
    <w:rsid w:val="00E56E35"/>
    <w:rsid w:val="00E60676"/>
    <w:rsid w:val="00E60D76"/>
    <w:rsid w:val="00E61098"/>
    <w:rsid w:val="00E61612"/>
    <w:rsid w:val="00E625FC"/>
    <w:rsid w:val="00E6296C"/>
    <w:rsid w:val="00E63BE5"/>
    <w:rsid w:val="00E644C9"/>
    <w:rsid w:val="00E65770"/>
    <w:rsid w:val="00E659C8"/>
    <w:rsid w:val="00E65D55"/>
    <w:rsid w:val="00E66539"/>
    <w:rsid w:val="00E67552"/>
    <w:rsid w:val="00E7052D"/>
    <w:rsid w:val="00E708ED"/>
    <w:rsid w:val="00E71639"/>
    <w:rsid w:val="00E71A19"/>
    <w:rsid w:val="00E71E86"/>
    <w:rsid w:val="00E72EF2"/>
    <w:rsid w:val="00E73744"/>
    <w:rsid w:val="00E73D78"/>
    <w:rsid w:val="00E73E2D"/>
    <w:rsid w:val="00E7481E"/>
    <w:rsid w:val="00E74C17"/>
    <w:rsid w:val="00E768AE"/>
    <w:rsid w:val="00E76949"/>
    <w:rsid w:val="00E77A74"/>
    <w:rsid w:val="00E77F14"/>
    <w:rsid w:val="00E8076C"/>
    <w:rsid w:val="00E80B81"/>
    <w:rsid w:val="00E81695"/>
    <w:rsid w:val="00E81B14"/>
    <w:rsid w:val="00E83E8F"/>
    <w:rsid w:val="00E84B6A"/>
    <w:rsid w:val="00E85515"/>
    <w:rsid w:val="00E85B63"/>
    <w:rsid w:val="00E873F1"/>
    <w:rsid w:val="00E904E1"/>
    <w:rsid w:val="00E90F00"/>
    <w:rsid w:val="00E92BAA"/>
    <w:rsid w:val="00E92E71"/>
    <w:rsid w:val="00E96540"/>
    <w:rsid w:val="00E96A01"/>
    <w:rsid w:val="00E96D41"/>
    <w:rsid w:val="00E97142"/>
    <w:rsid w:val="00E97241"/>
    <w:rsid w:val="00EA03A7"/>
    <w:rsid w:val="00EA0636"/>
    <w:rsid w:val="00EA0B51"/>
    <w:rsid w:val="00EA1290"/>
    <w:rsid w:val="00EA14C7"/>
    <w:rsid w:val="00EA182F"/>
    <w:rsid w:val="00EA19CC"/>
    <w:rsid w:val="00EA1AF4"/>
    <w:rsid w:val="00EA2B76"/>
    <w:rsid w:val="00EA3091"/>
    <w:rsid w:val="00EA3370"/>
    <w:rsid w:val="00EA35A2"/>
    <w:rsid w:val="00EA45E9"/>
    <w:rsid w:val="00EA485C"/>
    <w:rsid w:val="00EA63CA"/>
    <w:rsid w:val="00EA6882"/>
    <w:rsid w:val="00EA6A1C"/>
    <w:rsid w:val="00EA6FB4"/>
    <w:rsid w:val="00EA71FB"/>
    <w:rsid w:val="00EA7D6C"/>
    <w:rsid w:val="00EB0096"/>
    <w:rsid w:val="00EB0C2C"/>
    <w:rsid w:val="00EB0C7B"/>
    <w:rsid w:val="00EB0FA8"/>
    <w:rsid w:val="00EB3033"/>
    <w:rsid w:val="00EB52FE"/>
    <w:rsid w:val="00EB5B23"/>
    <w:rsid w:val="00EB681B"/>
    <w:rsid w:val="00EB710E"/>
    <w:rsid w:val="00EC23FE"/>
    <w:rsid w:val="00EC3825"/>
    <w:rsid w:val="00EC3DC0"/>
    <w:rsid w:val="00EC3FDD"/>
    <w:rsid w:val="00EC4271"/>
    <w:rsid w:val="00EC439C"/>
    <w:rsid w:val="00EC459C"/>
    <w:rsid w:val="00EC6D3E"/>
    <w:rsid w:val="00EC72A1"/>
    <w:rsid w:val="00EC7486"/>
    <w:rsid w:val="00EC761B"/>
    <w:rsid w:val="00ED1C9A"/>
    <w:rsid w:val="00ED23BE"/>
    <w:rsid w:val="00ED2AA8"/>
    <w:rsid w:val="00ED3FD8"/>
    <w:rsid w:val="00ED46A2"/>
    <w:rsid w:val="00ED47D5"/>
    <w:rsid w:val="00ED590D"/>
    <w:rsid w:val="00ED68EA"/>
    <w:rsid w:val="00ED779B"/>
    <w:rsid w:val="00EE04FB"/>
    <w:rsid w:val="00EE0853"/>
    <w:rsid w:val="00EE13BE"/>
    <w:rsid w:val="00EE1E69"/>
    <w:rsid w:val="00EE2BAA"/>
    <w:rsid w:val="00EE2CB7"/>
    <w:rsid w:val="00EE2CC2"/>
    <w:rsid w:val="00EE2E61"/>
    <w:rsid w:val="00EE3902"/>
    <w:rsid w:val="00EE3AB1"/>
    <w:rsid w:val="00EE3AB8"/>
    <w:rsid w:val="00EE3C46"/>
    <w:rsid w:val="00EE5D0D"/>
    <w:rsid w:val="00EE5DE4"/>
    <w:rsid w:val="00EE6988"/>
    <w:rsid w:val="00EF02C8"/>
    <w:rsid w:val="00EF27D3"/>
    <w:rsid w:val="00EF4475"/>
    <w:rsid w:val="00EF4783"/>
    <w:rsid w:val="00EF59B2"/>
    <w:rsid w:val="00F00D36"/>
    <w:rsid w:val="00F020CE"/>
    <w:rsid w:val="00F03A66"/>
    <w:rsid w:val="00F042DF"/>
    <w:rsid w:val="00F06033"/>
    <w:rsid w:val="00F06285"/>
    <w:rsid w:val="00F06DDD"/>
    <w:rsid w:val="00F06DE4"/>
    <w:rsid w:val="00F10358"/>
    <w:rsid w:val="00F10C0D"/>
    <w:rsid w:val="00F11312"/>
    <w:rsid w:val="00F117FF"/>
    <w:rsid w:val="00F11BA0"/>
    <w:rsid w:val="00F11E01"/>
    <w:rsid w:val="00F126D7"/>
    <w:rsid w:val="00F131C3"/>
    <w:rsid w:val="00F13A9B"/>
    <w:rsid w:val="00F13FB1"/>
    <w:rsid w:val="00F15495"/>
    <w:rsid w:val="00F154C9"/>
    <w:rsid w:val="00F154E4"/>
    <w:rsid w:val="00F15650"/>
    <w:rsid w:val="00F15EDC"/>
    <w:rsid w:val="00F218AE"/>
    <w:rsid w:val="00F23C75"/>
    <w:rsid w:val="00F24289"/>
    <w:rsid w:val="00F24653"/>
    <w:rsid w:val="00F24C79"/>
    <w:rsid w:val="00F2504B"/>
    <w:rsid w:val="00F256FE"/>
    <w:rsid w:val="00F25BCD"/>
    <w:rsid w:val="00F26134"/>
    <w:rsid w:val="00F26382"/>
    <w:rsid w:val="00F2776D"/>
    <w:rsid w:val="00F279BC"/>
    <w:rsid w:val="00F31D08"/>
    <w:rsid w:val="00F32D5D"/>
    <w:rsid w:val="00F347A1"/>
    <w:rsid w:val="00F35989"/>
    <w:rsid w:val="00F35B24"/>
    <w:rsid w:val="00F3649A"/>
    <w:rsid w:val="00F40C2D"/>
    <w:rsid w:val="00F41630"/>
    <w:rsid w:val="00F41978"/>
    <w:rsid w:val="00F42286"/>
    <w:rsid w:val="00F4233B"/>
    <w:rsid w:val="00F43080"/>
    <w:rsid w:val="00F45B49"/>
    <w:rsid w:val="00F5090F"/>
    <w:rsid w:val="00F51296"/>
    <w:rsid w:val="00F51D91"/>
    <w:rsid w:val="00F53CE5"/>
    <w:rsid w:val="00F55AEA"/>
    <w:rsid w:val="00F57701"/>
    <w:rsid w:val="00F6331E"/>
    <w:rsid w:val="00F63B03"/>
    <w:rsid w:val="00F63CE4"/>
    <w:rsid w:val="00F64A24"/>
    <w:rsid w:val="00F64E3F"/>
    <w:rsid w:val="00F65015"/>
    <w:rsid w:val="00F656F3"/>
    <w:rsid w:val="00F65979"/>
    <w:rsid w:val="00F66C72"/>
    <w:rsid w:val="00F672E8"/>
    <w:rsid w:val="00F72AF4"/>
    <w:rsid w:val="00F72E98"/>
    <w:rsid w:val="00F734D3"/>
    <w:rsid w:val="00F74115"/>
    <w:rsid w:val="00F74C0F"/>
    <w:rsid w:val="00F757B8"/>
    <w:rsid w:val="00F75B23"/>
    <w:rsid w:val="00F75FFD"/>
    <w:rsid w:val="00F76293"/>
    <w:rsid w:val="00F7662E"/>
    <w:rsid w:val="00F7666D"/>
    <w:rsid w:val="00F76A09"/>
    <w:rsid w:val="00F77F9E"/>
    <w:rsid w:val="00F813C9"/>
    <w:rsid w:val="00F847B1"/>
    <w:rsid w:val="00F849D1"/>
    <w:rsid w:val="00F8508B"/>
    <w:rsid w:val="00F86015"/>
    <w:rsid w:val="00F867A2"/>
    <w:rsid w:val="00F90C53"/>
    <w:rsid w:val="00F91316"/>
    <w:rsid w:val="00F91B0E"/>
    <w:rsid w:val="00F92993"/>
    <w:rsid w:val="00F9311B"/>
    <w:rsid w:val="00F93257"/>
    <w:rsid w:val="00F96180"/>
    <w:rsid w:val="00F96BEB"/>
    <w:rsid w:val="00F96E76"/>
    <w:rsid w:val="00FA025E"/>
    <w:rsid w:val="00FA0537"/>
    <w:rsid w:val="00FA228C"/>
    <w:rsid w:val="00FA249F"/>
    <w:rsid w:val="00FA3A7D"/>
    <w:rsid w:val="00FA4985"/>
    <w:rsid w:val="00FA4BE5"/>
    <w:rsid w:val="00FA5160"/>
    <w:rsid w:val="00FA5189"/>
    <w:rsid w:val="00FA5FEF"/>
    <w:rsid w:val="00FA6216"/>
    <w:rsid w:val="00FA709A"/>
    <w:rsid w:val="00FB1C43"/>
    <w:rsid w:val="00FB40F3"/>
    <w:rsid w:val="00FB506C"/>
    <w:rsid w:val="00FB5651"/>
    <w:rsid w:val="00FB5EEE"/>
    <w:rsid w:val="00FB6485"/>
    <w:rsid w:val="00FB6F4E"/>
    <w:rsid w:val="00FB7AD9"/>
    <w:rsid w:val="00FB7FDC"/>
    <w:rsid w:val="00FC0B97"/>
    <w:rsid w:val="00FC26C7"/>
    <w:rsid w:val="00FC2C14"/>
    <w:rsid w:val="00FC2CBF"/>
    <w:rsid w:val="00FC39A1"/>
    <w:rsid w:val="00FC39F9"/>
    <w:rsid w:val="00FC3BBA"/>
    <w:rsid w:val="00FC3E3B"/>
    <w:rsid w:val="00FC3FED"/>
    <w:rsid w:val="00FC43C6"/>
    <w:rsid w:val="00FC4B2C"/>
    <w:rsid w:val="00FC50BC"/>
    <w:rsid w:val="00FC5488"/>
    <w:rsid w:val="00FC5720"/>
    <w:rsid w:val="00FC5914"/>
    <w:rsid w:val="00FC594E"/>
    <w:rsid w:val="00FC6078"/>
    <w:rsid w:val="00FC6EF2"/>
    <w:rsid w:val="00FC7055"/>
    <w:rsid w:val="00FC78C4"/>
    <w:rsid w:val="00FD31DA"/>
    <w:rsid w:val="00FD59F6"/>
    <w:rsid w:val="00FD6028"/>
    <w:rsid w:val="00FD6701"/>
    <w:rsid w:val="00FE0C8F"/>
    <w:rsid w:val="00FE2841"/>
    <w:rsid w:val="00FE32B1"/>
    <w:rsid w:val="00FE3A73"/>
    <w:rsid w:val="00FE41F2"/>
    <w:rsid w:val="00FE4312"/>
    <w:rsid w:val="00FF0CC3"/>
    <w:rsid w:val="00FF0DDC"/>
    <w:rsid w:val="00FF0F54"/>
    <w:rsid w:val="00FF1547"/>
    <w:rsid w:val="00FF1D2C"/>
    <w:rsid w:val="00FF3F1D"/>
    <w:rsid w:val="00FF4138"/>
    <w:rsid w:val="00FF521F"/>
    <w:rsid w:val="00FF689B"/>
    <w:rsid w:val="00FF6DD5"/>
    <w:rsid w:val="00FF7B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1F1E"/>
  <w15:docId w15:val="{12DA48A8-125F-47FF-9418-0BB3185A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E1"/>
  </w:style>
  <w:style w:type="paragraph" w:styleId="Nagwek1">
    <w:name w:val="heading 1"/>
    <w:basedOn w:val="Normalny"/>
    <w:next w:val="Normalny"/>
    <w:link w:val="Nagwek1Znak"/>
    <w:uiPriority w:val="99"/>
    <w:qFormat/>
    <w:rsid w:val="00FC2CBF"/>
    <w:pPr>
      <w:keepNext/>
      <w:widowControl w:val="0"/>
      <w:tabs>
        <w:tab w:val="num" w:pos="360"/>
      </w:tabs>
      <w:spacing w:before="240" w:after="60" w:line="240" w:lineRule="auto"/>
      <w:ind w:left="360" w:hanging="360"/>
      <w:outlineLvl w:val="0"/>
    </w:pPr>
    <w:rPr>
      <w:rFonts w:ascii="Arial" w:eastAsia="Times New Roman" w:hAnsi="Arial" w:cs="Times New Roman"/>
      <w:b/>
      <w:bCs/>
      <w:kern w:val="1"/>
      <w:sz w:val="32"/>
      <w:szCs w:val="32"/>
      <w:lang w:eastAsia="pl-PL"/>
    </w:rPr>
  </w:style>
  <w:style w:type="paragraph" w:styleId="Nagwek2">
    <w:name w:val="heading 2"/>
    <w:basedOn w:val="Normalny"/>
    <w:next w:val="Normalny"/>
    <w:link w:val="Nagwek2Znak"/>
    <w:uiPriority w:val="99"/>
    <w:qFormat/>
    <w:rsid w:val="000554E7"/>
    <w:pPr>
      <w:keepNext/>
      <w:suppressAutoHyphens/>
      <w:spacing w:after="0" w:line="360" w:lineRule="auto"/>
      <w:ind w:left="1440" w:hanging="360"/>
      <w:jc w:val="both"/>
      <w:outlineLvl w:val="1"/>
    </w:pPr>
    <w:rPr>
      <w:rFonts w:ascii="Times New Roman" w:eastAsia="Times New Roman" w:hAnsi="Times New Roman" w:cs="Times New Roman"/>
      <w:b/>
      <w:bCs/>
      <w:sz w:val="24"/>
      <w:szCs w:val="24"/>
      <w:lang w:eastAsia="ar-SA"/>
    </w:rPr>
  </w:style>
  <w:style w:type="paragraph" w:styleId="Nagwek3">
    <w:name w:val="heading 3"/>
    <w:basedOn w:val="Normalny"/>
    <w:next w:val="Normalny"/>
    <w:link w:val="Nagwek3Znak"/>
    <w:uiPriority w:val="9"/>
    <w:unhideWhenUsed/>
    <w:qFormat/>
    <w:rsid w:val="00381C1B"/>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Nagwek4">
    <w:name w:val="heading 4"/>
    <w:basedOn w:val="Normalny"/>
    <w:next w:val="Normalny"/>
    <w:link w:val="Nagwek4Znak"/>
    <w:uiPriority w:val="99"/>
    <w:unhideWhenUsed/>
    <w:qFormat/>
    <w:rsid w:val="000554E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FC2CBF"/>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Nagwek6">
    <w:name w:val="heading 6"/>
    <w:basedOn w:val="Normalny"/>
    <w:next w:val="Normalny"/>
    <w:link w:val="Nagwek6Znak"/>
    <w:unhideWhenUsed/>
    <w:qFormat/>
    <w:rsid w:val="005D6F29"/>
    <w:pPr>
      <w:tabs>
        <w:tab w:val="num" w:pos="0"/>
      </w:tabs>
      <w:suppressAutoHyphens/>
      <w:spacing w:before="240" w:after="60" w:line="240" w:lineRule="auto"/>
      <w:ind w:left="1152" w:hanging="1152"/>
      <w:outlineLvl w:val="5"/>
    </w:pPr>
    <w:rPr>
      <w:rFonts w:ascii="Times New Roman" w:eastAsia="Times New Roman" w:hAnsi="Times New Roman" w:cs="Times New Roman"/>
      <w:b/>
      <w:bCs/>
      <w:lang w:val="x-none" w:eastAsia="ar-SA"/>
    </w:rPr>
  </w:style>
  <w:style w:type="paragraph" w:styleId="Nagwek7">
    <w:name w:val="heading 7"/>
    <w:basedOn w:val="Normalny"/>
    <w:next w:val="Normalny"/>
    <w:link w:val="Nagwek7Znak"/>
    <w:unhideWhenUsed/>
    <w:qFormat/>
    <w:rsid w:val="005D6F29"/>
    <w:pPr>
      <w:keepNext/>
      <w:tabs>
        <w:tab w:val="num" w:pos="0"/>
      </w:tabs>
      <w:suppressAutoHyphens/>
      <w:spacing w:after="0" w:line="240" w:lineRule="auto"/>
      <w:ind w:left="1296" w:hanging="1296"/>
      <w:jc w:val="center"/>
      <w:outlineLvl w:val="6"/>
    </w:pPr>
    <w:rPr>
      <w:rFonts w:ascii="Times New Roman" w:eastAsia="Times New Roman" w:hAnsi="Times New Roman" w:cs="Times New Roman"/>
      <w:b/>
      <w:bCs/>
      <w:sz w:val="24"/>
      <w:szCs w:val="24"/>
      <w:lang w:val="x-none" w:eastAsia="ar-SA"/>
    </w:rPr>
  </w:style>
  <w:style w:type="paragraph" w:styleId="Nagwek8">
    <w:name w:val="heading 8"/>
    <w:basedOn w:val="Normalny"/>
    <w:next w:val="Normalny"/>
    <w:link w:val="Nagwek8Znak"/>
    <w:qFormat/>
    <w:rsid w:val="000D3AD1"/>
    <w:pPr>
      <w:keepNext/>
      <w:spacing w:after="0" w:line="240" w:lineRule="auto"/>
      <w:ind w:left="2832"/>
      <w:jc w:val="both"/>
      <w:outlineLvl w:val="7"/>
    </w:pPr>
    <w:rPr>
      <w:rFonts w:ascii="Times New Roman" w:eastAsia="Times New Roman" w:hAnsi="Times New Roman" w:cs="Times New Roman"/>
      <w:b/>
      <w:sz w:val="28"/>
      <w:szCs w:val="20"/>
      <w:lang w:eastAsia="pl-PL"/>
    </w:rPr>
  </w:style>
  <w:style w:type="paragraph" w:styleId="Nagwek9">
    <w:name w:val="heading 9"/>
    <w:basedOn w:val="Normalny"/>
    <w:next w:val="Normalny"/>
    <w:link w:val="Nagwek9Znak"/>
    <w:qFormat/>
    <w:rsid w:val="000D3AD1"/>
    <w:pPr>
      <w:keepNext/>
      <w:spacing w:after="0" w:line="240" w:lineRule="auto"/>
      <w:ind w:left="4956"/>
      <w:jc w:val="both"/>
      <w:outlineLvl w:val="8"/>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D1973"/>
    <w:rPr>
      <w:color w:val="0563C1" w:themeColor="hyperlink"/>
      <w:u w:val="single"/>
    </w:rPr>
  </w:style>
  <w:style w:type="paragraph" w:styleId="Akapitzlist">
    <w:name w:val="List Paragraph"/>
    <w:aliases w:val="CW_Lista,maz_wyliczenie,opis dzialania,K-P_odwolanie,A_wyliczenie,Akapit z listą5,normalny tekst,Numerowanie,L1,Akapit normalny,List Paragraph,Akapit z listą3,Akapit z listą31,Odstavec,2 heading,Akapit z listą BS,Akapit z listą 1,Nagłowek"/>
    <w:basedOn w:val="Normalny"/>
    <w:link w:val="AkapitzlistZnak1"/>
    <w:uiPriority w:val="34"/>
    <w:qFormat/>
    <w:rsid w:val="00BE45C9"/>
    <w:pPr>
      <w:ind w:left="720"/>
      <w:contextualSpacing/>
    </w:pPr>
  </w:style>
  <w:style w:type="paragraph" w:styleId="Stopka">
    <w:name w:val="footer"/>
    <w:basedOn w:val="Normalny"/>
    <w:link w:val="StopkaZnak"/>
    <w:uiPriority w:val="99"/>
    <w:rsid w:val="00931F8D"/>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931F8D"/>
    <w:rPr>
      <w:rFonts w:ascii="Times New Roman" w:eastAsia="Times New Roman" w:hAnsi="Times New Roman" w:cs="Times New Roman"/>
      <w:sz w:val="24"/>
      <w:szCs w:val="24"/>
      <w:lang w:eastAsia="ar-SA"/>
    </w:rPr>
  </w:style>
  <w:style w:type="paragraph" w:styleId="Tekstpodstawowy">
    <w:name w:val="Body Text"/>
    <w:basedOn w:val="Normalny"/>
    <w:link w:val="TekstpodstawowyZnak"/>
    <w:uiPriority w:val="99"/>
    <w:qFormat/>
    <w:rsid w:val="00E60676"/>
    <w:pPr>
      <w:suppressAutoHyphens/>
      <w:autoSpaceDE w:val="0"/>
      <w:spacing w:after="0" w:line="36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E60676"/>
    <w:rPr>
      <w:rFonts w:ascii="Times New Roman" w:eastAsia="Times New Roman" w:hAnsi="Times New Roman" w:cs="Times New Roman"/>
      <w:sz w:val="24"/>
      <w:szCs w:val="24"/>
      <w:lang w:eastAsia="ar-SA"/>
    </w:rPr>
  </w:style>
  <w:style w:type="paragraph" w:styleId="Podtytu">
    <w:name w:val="Subtitle"/>
    <w:basedOn w:val="Normalny"/>
    <w:next w:val="Tekstpodstawowy"/>
    <w:link w:val="PodtytuZnak"/>
    <w:uiPriority w:val="99"/>
    <w:qFormat/>
    <w:rsid w:val="00E60676"/>
    <w:pPr>
      <w:suppressAutoHyphens/>
      <w:spacing w:after="0" w:line="360" w:lineRule="auto"/>
      <w:jc w:val="center"/>
    </w:pPr>
    <w:rPr>
      <w:rFonts w:ascii="Times New Roman" w:eastAsia="Times New Roman" w:hAnsi="Times New Roman" w:cs="Times New Roman"/>
      <w:b/>
      <w:bCs/>
      <w:sz w:val="24"/>
      <w:szCs w:val="24"/>
      <w:lang w:eastAsia="ar-SA"/>
    </w:rPr>
  </w:style>
  <w:style w:type="character" w:customStyle="1" w:styleId="PodtytuZnak">
    <w:name w:val="Podtytuł Znak"/>
    <w:basedOn w:val="Domylnaczcionkaakapitu"/>
    <w:link w:val="Podtytu"/>
    <w:uiPriority w:val="99"/>
    <w:rsid w:val="00E60676"/>
    <w:rPr>
      <w:rFonts w:ascii="Times New Roman" w:eastAsia="Times New Roman" w:hAnsi="Times New Roman" w:cs="Times New Roman"/>
      <w:b/>
      <w:bCs/>
      <w:sz w:val="24"/>
      <w:szCs w:val="24"/>
      <w:lang w:eastAsia="ar-SA"/>
    </w:rPr>
  </w:style>
  <w:style w:type="paragraph" w:styleId="Tytu">
    <w:name w:val="Title"/>
    <w:basedOn w:val="Normalny"/>
    <w:next w:val="Podtytu"/>
    <w:link w:val="TytuZnak"/>
    <w:uiPriority w:val="99"/>
    <w:qFormat/>
    <w:rsid w:val="00E60676"/>
    <w:pPr>
      <w:suppressAutoHyphens/>
      <w:spacing w:after="0" w:line="240" w:lineRule="auto"/>
      <w:jc w:val="center"/>
    </w:pPr>
    <w:rPr>
      <w:rFonts w:ascii="Times New Roman" w:eastAsia="Times New Roman" w:hAnsi="Times New Roman" w:cs="Times New Roman"/>
      <w:b/>
      <w:bCs/>
      <w:kern w:val="1"/>
      <w:sz w:val="32"/>
      <w:szCs w:val="32"/>
      <w:lang w:eastAsia="ar-SA"/>
    </w:rPr>
  </w:style>
  <w:style w:type="character" w:customStyle="1" w:styleId="TytuZnak">
    <w:name w:val="Tytuł Znak"/>
    <w:basedOn w:val="Domylnaczcionkaakapitu"/>
    <w:link w:val="Tytu"/>
    <w:uiPriority w:val="99"/>
    <w:rsid w:val="00E60676"/>
    <w:rPr>
      <w:rFonts w:ascii="Times New Roman" w:eastAsia="Times New Roman" w:hAnsi="Times New Roman" w:cs="Times New Roman"/>
      <w:b/>
      <w:bCs/>
      <w:kern w:val="1"/>
      <w:sz w:val="32"/>
      <w:szCs w:val="32"/>
      <w:lang w:eastAsia="ar-SA"/>
    </w:rPr>
  </w:style>
  <w:style w:type="character" w:customStyle="1" w:styleId="Nagwek2Znak">
    <w:name w:val="Nagłówek 2 Znak"/>
    <w:basedOn w:val="Domylnaczcionkaakapitu"/>
    <w:link w:val="Nagwek2"/>
    <w:uiPriority w:val="99"/>
    <w:rsid w:val="000554E7"/>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uiPriority w:val="99"/>
    <w:rsid w:val="000554E7"/>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091A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1ACA"/>
  </w:style>
  <w:style w:type="character" w:customStyle="1" w:styleId="Nagwek3Znak">
    <w:name w:val="Nagłówek 3 Znak"/>
    <w:basedOn w:val="Domylnaczcionkaakapitu"/>
    <w:link w:val="Nagwek3"/>
    <w:uiPriority w:val="9"/>
    <w:rsid w:val="00381C1B"/>
    <w:rPr>
      <w:rFonts w:ascii="Cambria" w:eastAsia="Times New Roman" w:hAnsi="Cambria" w:cs="Times New Roman"/>
      <w:b/>
      <w:bCs/>
      <w:sz w:val="26"/>
      <w:szCs w:val="26"/>
      <w:lang w:eastAsia="ar-SA"/>
    </w:rPr>
  </w:style>
  <w:style w:type="character" w:customStyle="1" w:styleId="TekstkomentarzaZnak">
    <w:name w:val="Tekst komentarza Znak"/>
    <w:link w:val="Tekstkomentarza"/>
    <w:uiPriority w:val="99"/>
    <w:rsid w:val="004A19E2"/>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uiPriority w:val="99"/>
    <w:rsid w:val="004A19E2"/>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1">
    <w:name w:val="Tekst komentarza Znak1"/>
    <w:basedOn w:val="Domylnaczcionkaakapitu"/>
    <w:uiPriority w:val="99"/>
    <w:semiHidden/>
    <w:rsid w:val="004A19E2"/>
    <w:rPr>
      <w:sz w:val="20"/>
      <w:szCs w:val="20"/>
    </w:rPr>
  </w:style>
  <w:style w:type="character" w:styleId="UyteHipercze">
    <w:name w:val="FollowedHyperlink"/>
    <w:basedOn w:val="Domylnaczcionkaakapitu"/>
    <w:uiPriority w:val="99"/>
    <w:semiHidden/>
    <w:unhideWhenUsed/>
    <w:rsid w:val="0054761C"/>
    <w:rPr>
      <w:color w:val="800080"/>
      <w:u w:val="single"/>
    </w:rPr>
  </w:style>
  <w:style w:type="paragraph" w:styleId="Bezodstpw">
    <w:name w:val="No Spacing"/>
    <w:uiPriority w:val="1"/>
    <w:qFormat/>
    <w:rsid w:val="00457A37"/>
    <w:pPr>
      <w:spacing w:after="0" w:line="240" w:lineRule="auto"/>
    </w:pPr>
  </w:style>
  <w:style w:type="character" w:customStyle="1" w:styleId="Nagwek1Znak">
    <w:name w:val="Nagłówek 1 Znak"/>
    <w:basedOn w:val="Domylnaczcionkaakapitu"/>
    <w:link w:val="Nagwek1"/>
    <w:uiPriority w:val="99"/>
    <w:rsid w:val="00FC2CBF"/>
    <w:rPr>
      <w:rFonts w:ascii="Arial" w:eastAsia="Times New Roman" w:hAnsi="Arial" w:cs="Times New Roman"/>
      <w:b/>
      <w:bCs/>
      <w:kern w:val="1"/>
      <w:sz w:val="32"/>
      <w:szCs w:val="32"/>
      <w:lang w:eastAsia="pl-PL"/>
    </w:rPr>
  </w:style>
  <w:style w:type="character" w:customStyle="1" w:styleId="Nagwek5Znak">
    <w:name w:val="Nagłówek 5 Znak"/>
    <w:basedOn w:val="Domylnaczcionkaakapitu"/>
    <w:link w:val="Nagwek5"/>
    <w:uiPriority w:val="9"/>
    <w:rsid w:val="00FC2CBF"/>
    <w:rPr>
      <w:rFonts w:ascii="Calibri" w:eastAsia="Times New Roman" w:hAnsi="Calibri" w:cs="Times New Roman"/>
      <w:b/>
      <w:bCs/>
      <w:i/>
      <w:iCs/>
      <w:sz w:val="26"/>
      <w:szCs w:val="26"/>
      <w:lang w:eastAsia="ar-SA"/>
    </w:rPr>
  </w:style>
  <w:style w:type="character" w:customStyle="1" w:styleId="TekstdymkaZnak">
    <w:name w:val="Tekst dymka Znak"/>
    <w:link w:val="Tekstdymka"/>
    <w:uiPriority w:val="99"/>
    <w:semiHidden/>
    <w:rsid w:val="00FC2CBF"/>
    <w:rPr>
      <w:rFonts w:ascii="Segoe UI" w:eastAsia="Times New Roman" w:hAnsi="Segoe UI" w:cs="Segoe UI"/>
      <w:sz w:val="18"/>
      <w:szCs w:val="18"/>
      <w:lang w:eastAsia="ar-SA"/>
    </w:rPr>
  </w:style>
  <w:style w:type="paragraph" w:styleId="Tekstdymka">
    <w:name w:val="Balloon Text"/>
    <w:basedOn w:val="Normalny"/>
    <w:link w:val="TekstdymkaZnak"/>
    <w:uiPriority w:val="99"/>
    <w:semiHidden/>
    <w:rsid w:val="00FC2CBF"/>
    <w:pPr>
      <w:suppressAutoHyphens/>
      <w:spacing w:after="0" w:line="240" w:lineRule="auto"/>
    </w:pPr>
    <w:rPr>
      <w:rFonts w:ascii="Segoe UI" w:eastAsia="Times New Roman" w:hAnsi="Segoe UI" w:cs="Segoe UI"/>
      <w:sz w:val="18"/>
      <w:szCs w:val="18"/>
      <w:lang w:eastAsia="ar-SA"/>
    </w:rPr>
  </w:style>
  <w:style w:type="character" w:customStyle="1" w:styleId="TekstdymkaZnak1">
    <w:name w:val="Tekst dymka Znak1"/>
    <w:basedOn w:val="Domylnaczcionkaakapitu"/>
    <w:uiPriority w:val="99"/>
    <w:semiHidden/>
    <w:rsid w:val="00FC2CBF"/>
    <w:rPr>
      <w:rFonts w:ascii="Segoe UI" w:hAnsi="Segoe UI" w:cs="Segoe UI"/>
      <w:sz w:val="18"/>
      <w:szCs w:val="18"/>
    </w:rPr>
  </w:style>
  <w:style w:type="paragraph" w:styleId="NormalnyWeb">
    <w:name w:val="Normal (Web)"/>
    <w:basedOn w:val="Normalny"/>
    <w:uiPriority w:val="99"/>
    <w:rsid w:val="00FC2CBF"/>
    <w:pPr>
      <w:suppressAutoHyphens/>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FC2CBF"/>
    <w:rPr>
      <w:b/>
      <w:bCs/>
    </w:rPr>
  </w:style>
  <w:style w:type="paragraph" w:customStyle="1" w:styleId="podpunkt">
    <w:name w:val="podpunkt"/>
    <w:uiPriority w:val="99"/>
    <w:rsid w:val="00FC2CBF"/>
    <w:pPr>
      <w:tabs>
        <w:tab w:val="left" w:pos="-720"/>
      </w:tabs>
      <w:suppressAutoHyphens/>
      <w:spacing w:after="0" w:line="240" w:lineRule="auto"/>
    </w:pPr>
    <w:rPr>
      <w:rFonts w:ascii="Times New Roman" w:eastAsia="Calibri" w:hAnsi="Times New Roman" w:cs="Times New Roman"/>
      <w:sz w:val="24"/>
      <w:szCs w:val="24"/>
      <w:lang w:eastAsia="ar-SA"/>
    </w:rPr>
  </w:style>
  <w:style w:type="paragraph" w:styleId="Tekstpodstawowywcity">
    <w:name w:val="Body Text Indent"/>
    <w:basedOn w:val="Normalny"/>
    <w:link w:val="TekstpodstawowywcityZnak"/>
    <w:uiPriority w:val="99"/>
    <w:rsid w:val="00FC2CBF"/>
    <w:pPr>
      <w:widowControl w:val="0"/>
      <w:tabs>
        <w:tab w:val="left" w:pos="360"/>
      </w:tabs>
      <w:suppressAutoHyphens/>
      <w:spacing w:after="0" w:line="360" w:lineRule="auto"/>
      <w:ind w:left="360"/>
      <w:jc w:val="both"/>
      <w:textAlignment w:val="baseline"/>
    </w:pPr>
    <w:rPr>
      <w:rFonts w:ascii="Times New Roman" w:eastAsia="Times New Roman" w:hAnsi="Times New Roman" w:cs="Times New Roman"/>
      <w:sz w:val="24"/>
      <w:szCs w:val="24"/>
      <w:lang w:eastAsia="ar-SA"/>
    </w:rPr>
  </w:style>
  <w:style w:type="character" w:customStyle="1" w:styleId="TekstpodstawowywcityZnak">
    <w:name w:val="Tekst podstawowy wcięty Znak"/>
    <w:basedOn w:val="Domylnaczcionkaakapitu"/>
    <w:link w:val="Tekstpodstawowywcity"/>
    <w:uiPriority w:val="99"/>
    <w:semiHidden/>
    <w:rsid w:val="00FC2CBF"/>
    <w:rPr>
      <w:rFonts w:ascii="Times New Roman" w:eastAsia="Times New Roman" w:hAnsi="Times New Roman" w:cs="Times New Roman"/>
      <w:sz w:val="24"/>
      <w:szCs w:val="24"/>
      <w:lang w:eastAsia="ar-SA"/>
    </w:rPr>
  </w:style>
  <w:style w:type="paragraph" w:customStyle="1" w:styleId="Tekstpodstawowywcity31">
    <w:name w:val="Tekst podstawowy wcięty 31"/>
    <w:basedOn w:val="Normalny"/>
    <w:uiPriority w:val="99"/>
    <w:rsid w:val="00FC2CBF"/>
    <w:pPr>
      <w:suppressAutoHyphens/>
      <w:spacing w:after="120" w:line="240" w:lineRule="auto"/>
      <w:ind w:left="283"/>
    </w:pPr>
    <w:rPr>
      <w:rFonts w:ascii="Times New Roman" w:eastAsia="Times New Roman" w:hAnsi="Times New Roman" w:cs="Times New Roman"/>
      <w:sz w:val="16"/>
      <w:szCs w:val="16"/>
      <w:lang w:eastAsia="ar-SA"/>
    </w:rPr>
  </w:style>
  <w:style w:type="paragraph" w:styleId="Tekstpodstawowy2">
    <w:name w:val="Body Text 2"/>
    <w:basedOn w:val="Normalny"/>
    <w:link w:val="Tekstpodstawowy2Znak"/>
    <w:uiPriority w:val="99"/>
    <w:rsid w:val="00FC2CBF"/>
    <w:pPr>
      <w:suppressAutoHyphens/>
      <w:overflowPunct w:val="0"/>
      <w:autoSpaceDE w:val="0"/>
      <w:spacing w:after="120" w:line="480" w:lineRule="auto"/>
      <w:textAlignment w:val="baseline"/>
    </w:pPr>
    <w:rPr>
      <w:rFonts w:ascii="Times New Roman" w:eastAsia="Times New Roman" w:hAnsi="Times New Roman" w:cs="Times New Roman"/>
      <w:sz w:val="24"/>
      <w:szCs w:val="24"/>
      <w:lang w:eastAsia="ar-SA"/>
    </w:rPr>
  </w:style>
  <w:style w:type="character" w:customStyle="1" w:styleId="Tekstpodstawowy2Znak">
    <w:name w:val="Tekst podstawowy 2 Znak"/>
    <w:basedOn w:val="Domylnaczcionkaakapitu"/>
    <w:link w:val="Tekstpodstawowy2"/>
    <w:uiPriority w:val="99"/>
    <w:rsid w:val="00FC2CBF"/>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rsid w:val="00FC2CBF"/>
    <w:pPr>
      <w:spacing w:after="120" w:line="480" w:lineRule="auto"/>
      <w:ind w:left="283"/>
    </w:pPr>
    <w:rPr>
      <w:rFonts w:ascii="Times New Roman" w:eastAsia="Times New Roman" w:hAnsi="Times New Roman" w:cs="Times New Roman"/>
      <w:sz w:val="24"/>
      <w:szCs w:val="24"/>
      <w:lang w:eastAsia="ar-SA"/>
    </w:rPr>
  </w:style>
  <w:style w:type="character" w:customStyle="1" w:styleId="Tekstpodstawowywcity2Znak">
    <w:name w:val="Tekst podstawowy wcięty 2 Znak"/>
    <w:basedOn w:val="Domylnaczcionkaakapitu"/>
    <w:link w:val="Tekstpodstawowywcity2"/>
    <w:uiPriority w:val="99"/>
    <w:rsid w:val="00FC2CBF"/>
    <w:rPr>
      <w:rFonts w:ascii="Times New Roman" w:eastAsia="Times New Roman" w:hAnsi="Times New Roman" w:cs="Times New Roman"/>
      <w:sz w:val="24"/>
      <w:szCs w:val="24"/>
      <w:lang w:eastAsia="ar-SA"/>
    </w:rPr>
  </w:style>
  <w:style w:type="paragraph" w:customStyle="1" w:styleId="Zwykytekst1">
    <w:name w:val="Zwykły tekst1"/>
    <w:basedOn w:val="Normalny"/>
    <w:uiPriority w:val="99"/>
    <w:rsid w:val="00FC2CBF"/>
    <w:pPr>
      <w:widowControl w:val="0"/>
      <w:autoSpaceDE w:val="0"/>
      <w:spacing w:after="0" w:line="240" w:lineRule="auto"/>
    </w:pPr>
    <w:rPr>
      <w:rFonts w:ascii="Courier New" w:eastAsia="Times New Roman" w:hAnsi="Courier New" w:cs="Courier New"/>
      <w:sz w:val="20"/>
      <w:szCs w:val="20"/>
      <w:lang w:eastAsia="ar-SA"/>
    </w:rPr>
  </w:style>
  <w:style w:type="paragraph" w:customStyle="1" w:styleId="ZnakZnakZnak1ZnakZnakZnakZnakZnakZnakZnak1ZnakZnakZnakZnakZnakZnakZnakZnakZnakZnak">
    <w:name w:val="Znak Znak Znak1 Znak Znak Znak Znak Znak Znak Znak1 Znak Znak Znak Znak Znak Znak Znak Znak Znak Znak"/>
    <w:basedOn w:val="Normalny"/>
    <w:uiPriority w:val="99"/>
    <w:rsid w:val="00FC2CBF"/>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FC2CBF"/>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FC2CBF"/>
    <w:rPr>
      <w:rFonts w:ascii="Calibri" w:eastAsia="Calibri" w:hAnsi="Calibri" w:cs="Times New Roman"/>
      <w:sz w:val="20"/>
      <w:szCs w:val="20"/>
    </w:rPr>
  </w:style>
  <w:style w:type="character" w:customStyle="1" w:styleId="TematkomentarzaZnak">
    <w:name w:val="Temat komentarza Znak"/>
    <w:link w:val="Tematkomentarza"/>
    <w:uiPriority w:val="99"/>
    <w:rsid w:val="00FC2CBF"/>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rsid w:val="00FC2CBF"/>
    <w:rPr>
      <w:b/>
      <w:bCs/>
    </w:rPr>
  </w:style>
  <w:style w:type="character" w:customStyle="1" w:styleId="TematkomentarzaZnak1">
    <w:name w:val="Temat komentarza Znak1"/>
    <w:basedOn w:val="TekstkomentarzaZnak"/>
    <w:uiPriority w:val="99"/>
    <w:semiHidden/>
    <w:rsid w:val="00FC2CBF"/>
    <w:rPr>
      <w:rFonts w:ascii="Times New Roman" w:eastAsia="Times New Roman" w:hAnsi="Times New Roman" w:cs="Times New Roman"/>
      <w:b/>
      <w:bCs/>
      <w:sz w:val="20"/>
      <w:szCs w:val="20"/>
      <w:lang w:eastAsia="ar-SA"/>
    </w:rPr>
  </w:style>
  <w:style w:type="paragraph" w:styleId="Poprawka">
    <w:name w:val="Revision"/>
    <w:hidden/>
    <w:uiPriority w:val="99"/>
    <w:semiHidden/>
    <w:rsid w:val="00FC2CBF"/>
    <w:pPr>
      <w:spacing w:after="0" w:line="240" w:lineRule="auto"/>
    </w:pPr>
    <w:rPr>
      <w:rFonts w:ascii="Times New Roman" w:eastAsia="Times New Roman" w:hAnsi="Times New Roman" w:cs="Times New Roman"/>
      <w:sz w:val="24"/>
      <w:szCs w:val="24"/>
      <w:lang w:eastAsia="ar-SA"/>
    </w:rPr>
  </w:style>
  <w:style w:type="paragraph" w:customStyle="1" w:styleId="Akapitzlist1">
    <w:name w:val="Akapit z listą1"/>
    <w:basedOn w:val="Normalny"/>
    <w:link w:val="AkapitzlistZnak"/>
    <w:qFormat/>
    <w:rsid w:val="00FC2CBF"/>
    <w:pPr>
      <w:spacing w:after="200" w:line="276" w:lineRule="auto"/>
      <w:ind w:left="720"/>
    </w:pPr>
    <w:rPr>
      <w:rFonts w:ascii="Calibri" w:eastAsia="Calibri" w:hAnsi="Calibri" w:cs="Times New Roman"/>
      <w:sz w:val="20"/>
      <w:szCs w:val="20"/>
    </w:rPr>
  </w:style>
  <w:style w:type="character" w:customStyle="1" w:styleId="AkapitzlistZnak">
    <w:name w:val="Akapit z listą Znak"/>
    <w:aliases w:val="normalny tekst Znak,Odstavec Znak,Akapit z listą 1 Znak,List bullet Znak,Lista punktowana1 Znak,Lista punktowana2 Znak,Lista punktowana3 Znak,2 heading Znak"/>
    <w:link w:val="Akapitzlist1"/>
    <w:uiPriority w:val="34"/>
    <w:rsid w:val="00FC2CBF"/>
    <w:rPr>
      <w:rFonts w:ascii="Calibri" w:eastAsia="Calibri" w:hAnsi="Calibri" w:cs="Times New Roman"/>
      <w:sz w:val="20"/>
      <w:szCs w:val="20"/>
    </w:rPr>
  </w:style>
  <w:style w:type="character" w:customStyle="1" w:styleId="BodyText3Char1">
    <w:name w:val="Body Text 3 Char1"/>
    <w:uiPriority w:val="99"/>
    <w:rsid w:val="00FC2CBF"/>
    <w:rPr>
      <w:rFonts w:eastAsia="Times New Roman"/>
      <w:kern w:val="1"/>
    </w:rPr>
  </w:style>
  <w:style w:type="character" w:customStyle="1" w:styleId="Odwoaniedokomentarza1">
    <w:name w:val="Odwołanie do komentarza1"/>
    <w:uiPriority w:val="99"/>
    <w:rsid w:val="00FC2CBF"/>
    <w:rPr>
      <w:sz w:val="16"/>
      <w:szCs w:val="16"/>
    </w:rPr>
  </w:style>
  <w:style w:type="paragraph" w:customStyle="1" w:styleId="Standard">
    <w:name w:val="Standard"/>
    <w:uiPriority w:val="99"/>
    <w:rsid w:val="00FC2CBF"/>
    <w:pPr>
      <w:widowControl w:val="0"/>
      <w:suppressAutoHyphens/>
      <w:autoSpaceDE w:val="0"/>
      <w:spacing w:after="0" w:line="240" w:lineRule="auto"/>
    </w:pPr>
    <w:rPr>
      <w:rFonts w:ascii="Times New Roman" w:eastAsia="Calibri" w:hAnsi="Times New Roman" w:cs="Times New Roman"/>
      <w:sz w:val="24"/>
      <w:szCs w:val="24"/>
      <w:lang w:eastAsia="pl-PL"/>
    </w:rPr>
  </w:style>
  <w:style w:type="paragraph" w:customStyle="1" w:styleId="Tekstkomentarza1">
    <w:name w:val="Tekst komentarza1"/>
    <w:basedOn w:val="Normalny"/>
    <w:uiPriority w:val="99"/>
    <w:rsid w:val="00FC2CBF"/>
    <w:pPr>
      <w:widowControl w:val="0"/>
      <w:spacing w:after="0" w:line="240" w:lineRule="auto"/>
    </w:pPr>
    <w:rPr>
      <w:rFonts w:ascii="Times New Roman" w:eastAsia="Calibri" w:hAnsi="Times New Roman" w:cs="Times New Roman"/>
      <w:sz w:val="20"/>
      <w:szCs w:val="20"/>
      <w:lang w:eastAsia="pl-PL"/>
    </w:rPr>
  </w:style>
  <w:style w:type="paragraph" w:customStyle="1" w:styleId="NumPar1">
    <w:name w:val="NumPar 1"/>
    <w:basedOn w:val="Normalny"/>
    <w:next w:val="Normalny"/>
    <w:uiPriority w:val="99"/>
    <w:rsid w:val="00FC2CBF"/>
    <w:pPr>
      <w:numPr>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2">
    <w:name w:val="NumPar 2"/>
    <w:basedOn w:val="Normalny"/>
    <w:next w:val="Normalny"/>
    <w:uiPriority w:val="99"/>
    <w:rsid w:val="00FC2CBF"/>
    <w:pPr>
      <w:numPr>
        <w:ilvl w:val="1"/>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3">
    <w:name w:val="NumPar 3"/>
    <w:basedOn w:val="Normalny"/>
    <w:next w:val="Normalny"/>
    <w:uiPriority w:val="99"/>
    <w:rsid w:val="00FC2CBF"/>
    <w:pPr>
      <w:numPr>
        <w:ilvl w:val="2"/>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4">
    <w:name w:val="NumPar 4"/>
    <w:basedOn w:val="Normalny"/>
    <w:next w:val="Normalny"/>
    <w:uiPriority w:val="99"/>
    <w:rsid w:val="00FC2CBF"/>
    <w:pPr>
      <w:numPr>
        <w:numId w:val="2"/>
      </w:numPr>
      <w:spacing w:before="120" w:after="120" w:line="240" w:lineRule="auto"/>
      <w:jc w:val="both"/>
    </w:pPr>
    <w:rPr>
      <w:rFonts w:ascii="Times New Roman" w:eastAsia="Times New Roman" w:hAnsi="Times New Roman" w:cs="Times New Roman"/>
      <w:sz w:val="24"/>
      <w:szCs w:val="24"/>
      <w:lang w:eastAsia="en-GB"/>
    </w:rPr>
  </w:style>
  <w:style w:type="character" w:customStyle="1" w:styleId="DeltaViewInsertion">
    <w:name w:val="DeltaView Insertion"/>
    <w:uiPriority w:val="99"/>
    <w:rsid w:val="00FC2CBF"/>
    <w:rPr>
      <w:b/>
      <w:bCs/>
      <w:i/>
      <w:iCs/>
      <w:spacing w:val="0"/>
    </w:rPr>
  </w:style>
  <w:style w:type="character" w:customStyle="1" w:styleId="ZnakZnak2">
    <w:name w:val="Znak Znak2"/>
    <w:uiPriority w:val="99"/>
    <w:rsid w:val="00FC2CBF"/>
    <w:rPr>
      <w:sz w:val="24"/>
      <w:szCs w:val="24"/>
    </w:rPr>
  </w:style>
  <w:style w:type="paragraph" w:customStyle="1" w:styleId="Text1">
    <w:name w:val="Text 1"/>
    <w:basedOn w:val="Normalny"/>
    <w:uiPriority w:val="99"/>
    <w:rsid w:val="00FC2CBF"/>
    <w:pPr>
      <w:numPr>
        <w:ilvl w:val="3"/>
        <w:numId w:val="2"/>
      </w:numPr>
      <w:tabs>
        <w:tab w:val="clear" w:pos="850"/>
      </w:tabs>
      <w:spacing w:before="120" w:after="120" w:line="240" w:lineRule="auto"/>
      <w:ind w:firstLine="0"/>
      <w:jc w:val="both"/>
    </w:pPr>
    <w:rPr>
      <w:rFonts w:ascii="Times New Roman" w:eastAsia="Times New Roman" w:hAnsi="Times New Roman" w:cs="Times New Roman"/>
      <w:sz w:val="24"/>
      <w:szCs w:val="24"/>
      <w:lang w:eastAsia="en-GB"/>
    </w:rPr>
  </w:style>
  <w:style w:type="paragraph" w:customStyle="1" w:styleId="SectionTitle">
    <w:name w:val="SectionTitle"/>
    <w:basedOn w:val="Normalny"/>
    <w:next w:val="Nagwek1"/>
    <w:uiPriority w:val="99"/>
    <w:rsid w:val="00FC2CBF"/>
    <w:pPr>
      <w:keepNext/>
      <w:spacing w:before="120" w:after="360" w:line="240" w:lineRule="auto"/>
      <w:jc w:val="center"/>
    </w:pPr>
    <w:rPr>
      <w:rFonts w:ascii="Times New Roman" w:eastAsia="Times New Roman" w:hAnsi="Times New Roman" w:cs="Times New Roman"/>
      <w:b/>
      <w:bCs/>
      <w:smallCaps/>
      <w:sz w:val="28"/>
      <w:szCs w:val="28"/>
      <w:lang w:eastAsia="en-GB"/>
    </w:rPr>
  </w:style>
  <w:style w:type="paragraph" w:styleId="Tekstpodstawowy3">
    <w:name w:val="Body Text 3"/>
    <w:basedOn w:val="Normalny"/>
    <w:link w:val="Tekstpodstawowy3Znak"/>
    <w:uiPriority w:val="99"/>
    <w:rsid w:val="00FC2CBF"/>
    <w:pPr>
      <w:widowControl w:val="0"/>
      <w:spacing w:after="120" w:line="240" w:lineRule="auto"/>
    </w:pPr>
    <w:rPr>
      <w:rFonts w:ascii="Calibri" w:eastAsia="Times New Roman" w:hAnsi="Calibri" w:cs="Times New Roman"/>
      <w:kern w:val="1"/>
      <w:sz w:val="20"/>
      <w:szCs w:val="20"/>
      <w:lang w:eastAsia="pl-PL"/>
    </w:rPr>
  </w:style>
  <w:style w:type="character" w:customStyle="1" w:styleId="Tekstpodstawowy3Znak">
    <w:name w:val="Tekst podstawowy 3 Znak"/>
    <w:basedOn w:val="Domylnaczcionkaakapitu"/>
    <w:link w:val="Tekstpodstawowy3"/>
    <w:uiPriority w:val="99"/>
    <w:semiHidden/>
    <w:rsid w:val="00FC2CBF"/>
    <w:rPr>
      <w:rFonts w:ascii="Calibri" w:eastAsia="Times New Roman" w:hAnsi="Calibri" w:cs="Times New Roman"/>
      <w:kern w:val="1"/>
      <w:sz w:val="20"/>
      <w:szCs w:val="20"/>
      <w:lang w:eastAsia="pl-PL"/>
    </w:rPr>
  </w:style>
  <w:style w:type="paragraph" w:customStyle="1" w:styleId="Default">
    <w:name w:val="Default"/>
    <w:rsid w:val="00FC2CBF"/>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Tekstpodstawowywcity21">
    <w:name w:val="Tekst podstawowy wcięty 21"/>
    <w:basedOn w:val="Normalny"/>
    <w:uiPriority w:val="99"/>
    <w:rsid w:val="00FC2CB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ekstpodstawowywcity0">
    <w:name w:val="Tekst podstawowy wci?ty"/>
    <w:basedOn w:val="Normalny"/>
    <w:uiPriority w:val="99"/>
    <w:rsid w:val="00FC2CBF"/>
    <w:pPr>
      <w:suppressAutoHyphens/>
      <w:overflowPunct w:val="0"/>
      <w:autoSpaceDE w:val="0"/>
      <w:spacing w:after="0" w:line="240" w:lineRule="auto"/>
      <w:ind w:firstLine="567"/>
      <w:textAlignment w:val="baseline"/>
    </w:pPr>
    <w:rPr>
      <w:rFonts w:ascii="Times New Roman" w:eastAsia="Times New Roman" w:hAnsi="Times New Roman" w:cs="Times New Roman"/>
      <w:b/>
      <w:sz w:val="24"/>
      <w:szCs w:val="20"/>
      <w:lang w:eastAsia="ar-SA"/>
    </w:rPr>
  </w:style>
  <w:style w:type="character" w:styleId="Odwoanieprzypisudolnego">
    <w:name w:val="footnote reference"/>
    <w:uiPriority w:val="99"/>
    <w:semiHidden/>
    <w:rsid w:val="00FC2CBF"/>
    <w:rPr>
      <w:vertAlign w:val="superscript"/>
    </w:rPr>
  </w:style>
  <w:style w:type="paragraph" w:styleId="Tekstprzypisukocowego">
    <w:name w:val="endnote text"/>
    <w:basedOn w:val="Normalny"/>
    <w:link w:val="TekstprzypisukocowegoZnak"/>
    <w:uiPriority w:val="99"/>
    <w:semiHidden/>
    <w:unhideWhenUsed/>
    <w:rsid w:val="00FC2CBF"/>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uiPriority w:val="99"/>
    <w:semiHidden/>
    <w:rsid w:val="00FC2CBF"/>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FC2CBF"/>
    <w:rPr>
      <w:vertAlign w:val="superscript"/>
    </w:rPr>
  </w:style>
  <w:style w:type="paragraph" w:customStyle="1" w:styleId="arimr">
    <w:name w:val="arimr"/>
    <w:basedOn w:val="Normalny"/>
    <w:uiPriority w:val="99"/>
    <w:rsid w:val="00FC2CBF"/>
    <w:pPr>
      <w:widowControl w:val="0"/>
      <w:suppressAutoHyphens/>
      <w:snapToGrid w:val="0"/>
      <w:spacing w:after="0" w:line="360" w:lineRule="auto"/>
    </w:pPr>
    <w:rPr>
      <w:rFonts w:ascii="Times New Roman" w:eastAsia="Times New Roman" w:hAnsi="Times New Roman" w:cs="Times New Roman"/>
      <w:sz w:val="24"/>
      <w:szCs w:val="20"/>
      <w:lang w:val="en-US" w:eastAsia="ar-SA"/>
    </w:rPr>
  </w:style>
  <w:style w:type="character" w:styleId="Odwoaniedokomentarza">
    <w:name w:val="annotation reference"/>
    <w:uiPriority w:val="99"/>
    <w:unhideWhenUsed/>
    <w:rsid w:val="00FC2CBF"/>
    <w:rPr>
      <w:sz w:val="16"/>
      <w:szCs w:val="16"/>
    </w:rPr>
  </w:style>
  <w:style w:type="paragraph" w:customStyle="1" w:styleId="px-2">
    <w:name w:val="px-2"/>
    <w:basedOn w:val="Normalny"/>
    <w:uiPriority w:val="99"/>
    <w:rsid w:val="00FC2CB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C2CBF"/>
    <w:pPr>
      <w:spacing w:after="0" w:line="240" w:lineRule="auto"/>
    </w:pPr>
    <w:rPr>
      <w:rFonts w:ascii="Calibri" w:eastAsia="Times New Roman" w:hAnsi="Calibri" w:cs="Times New Roman"/>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
    <w:name w:val="Tabela - Siatka1"/>
    <w:basedOn w:val="Standardowy"/>
    <w:next w:val="Tabela-Siatka"/>
    <w:uiPriority w:val="59"/>
    <w:rsid w:val="000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1">
    <w:name w:val="Akapit z listą Znak1"/>
    <w:aliases w:val="CW_Lista Znak,maz_wyliczenie Znak,opis dzialania Znak,K-P_odwolanie Znak,A_wyliczenie Znak,Akapit z listą5 Znak,normalny tekst Znak1,Numerowanie Znak,L1 Znak,Akapit normalny Znak,List Paragraph Znak,Akapit z listą3 Znak"/>
    <w:link w:val="Akapitzlist"/>
    <w:uiPriority w:val="34"/>
    <w:rsid w:val="00CF693B"/>
  </w:style>
  <w:style w:type="paragraph" w:styleId="Zwykytekst">
    <w:name w:val="Plain Text"/>
    <w:basedOn w:val="Normalny"/>
    <w:link w:val="ZwykytekstZnak"/>
    <w:uiPriority w:val="99"/>
    <w:rsid w:val="00485F71"/>
    <w:pPr>
      <w:autoSpaceDE w:val="0"/>
      <w:autoSpaceDN w:val="0"/>
      <w:spacing w:before="90" w:after="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uiPriority w:val="99"/>
    <w:rsid w:val="00485F71"/>
    <w:rPr>
      <w:rFonts w:ascii="Courier New" w:eastAsia="Times New Roman" w:hAnsi="Courier New" w:cs="Times New Roman"/>
      <w:w w:val="89"/>
      <w:sz w:val="25"/>
      <w:szCs w:val="20"/>
    </w:rPr>
  </w:style>
  <w:style w:type="paragraph" w:styleId="Lista">
    <w:name w:val="List"/>
    <w:basedOn w:val="Normalny"/>
    <w:uiPriority w:val="99"/>
    <w:rsid w:val="00485F71"/>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sr-only">
    <w:name w:val="sr-only"/>
    <w:basedOn w:val="Domylnaczcionkaakapitu"/>
    <w:rsid w:val="00F53CE5"/>
  </w:style>
  <w:style w:type="character" w:customStyle="1" w:styleId="Nierozpoznanawzmianka1">
    <w:name w:val="Nierozpoznana wzmianka1"/>
    <w:basedOn w:val="Domylnaczcionkaakapitu"/>
    <w:uiPriority w:val="99"/>
    <w:semiHidden/>
    <w:unhideWhenUsed/>
    <w:rsid w:val="00FC39A1"/>
    <w:rPr>
      <w:color w:val="605E5C"/>
      <w:shd w:val="clear" w:color="auto" w:fill="E1DFDD"/>
    </w:rPr>
  </w:style>
  <w:style w:type="paragraph" w:customStyle="1" w:styleId="msonormal0">
    <w:name w:val="msonormal"/>
    <w:basedOn w:val="Normalny"/>
    <w:uiPriority w:val="99"/>
    <w:rsid w:val="00790B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B6F4E"/>
    <w:rPr>
      <w:i/>
      <w:iCs/>
    </w:rPr>
  </w:style>
  <w:style w:type="paragraph" w:customStyle="1" w:styleId="Standarduser">
    <w:name w:val="Standard (user)"/>
    <w:uiPriority w:val="99"/>
    <w:rsid w:val="0061749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styleId="Nierozpoznanawzmianka">
    <w:name w:val="Unresolved Mention"/>
    <w:basedOn w:val="Domylnaczcionkaakapitu"/>
    <w:uiPriority w:val="99"/>
    <w:semiHidden/>
    <w:unhideWhenUsed/>
    <w:rsid w:val="00B233CA"/>
    <w:rPr>
      <w:color w:val="605E5C"/>
      <w:shd w:val="clear" w:color="auto" w:fill="E1DFDD"/>
    </w:rPr>
  </w:style>
  <w:style w:type="character" w:customStyle="1" w:styleId="czeinternetowe">
    <w:name w:val="Łącze internetowe"/>
    <w:rsid w:val="00185BA3"/>
    <w:rPr>
      <w:u w:val="single"/>
    </w:rPr>
  </w:style>
  <w:style w:type="paragraph" w:customStyle="1" w:styleId="NormalnyWeb1">
    <w:name w:val="Normalny (Web)1"/>
    <w:basedOn w:val="Normalny"/>
    <w:rsid w:val="00F8508B"/>
    <w:pPr>
      <w:spacing w:before="100" w:after="100" w:line="240" w:lineRule="auto"/>
    </w:pPr>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5E06B2"/>
  </w:style>
  <w:style w:type="character" w:customStyle="1" w:styleId="Nagwek6Znak">
    <w:name w:val="Nagłówek 6 Znak"/>
    <w:basedOn w:val="Domylnaczcionkaakapitu"/>
    <w:link w:val="Nagwek6"/>
    <w:rsid w:val="005D6F29"/>
    <w:rPr>
      <w:rFonts w:ascii="Times New Roman" w:eastAsia="Times New Roman" w:hAnsi="Times New Roman" w:cs="Times New Roman"/>
      <w:b/>
      <w:bCs/>
      <w:lang w:val="x-none" w:eastAsia="ar-SA"/>
    </w:rPr>
  </w:style>
  <w:style w:type="character" w:customStyle="1" w:styleId="Nagwek7Znak">
    <w:name w:val="Nagłówek 7 Znak"/>
    <w:basedOn w:val="Domylnaczcionkaakapitu"/>
    <w:link w:val="Nagwek7"/>
    <w:rsid w:val="005D6F29"/>
    <w:rPr>
      <w:rFonts w:ascii="Times New Roman" w:eastAsia="Times New Roman" w:hAnsi="Times New Roman" w:cs="Times New Roman"/>
      <w:b/>
      <w:bCs/>
      <w:sz w:val="24"/>
      <w:szCs w:val="24"/>
      <w:lang w:val="x-none" w:eastAsia="ar-SA"/>
    </w:rPr>
  </w:style>
  <w:style w:type="character" w:customStyle="1" w:styleId="Nagwek8Znak">
    <w:name w:val="Nagłówek 8 Znak"/>
    <w:basedOn w:val="Domylnaczcionkaakapitu"/>
    <w:link w:val="Nagwek8"/>
    <w:rsid w:val="000D3AD1"/>
    <w:rPr>
      <w:rFonts w:ascii="Times New Roman" w:eastAsia="Times New Roman" w:hAnsi="Times New Roman" w:cs="Times New Roman"/>
      <w:b/>
      <w:sz w:val="28"/>
      <w:szCs w:val="20"/>
      <w:lang w:eastAsia="pl-PL"/>
    </w:rPr>
  </w:style>
  <w:style w:type="character" w:customStyle="1" w:styleId="Nagwek9Znak">
    <w:name w:val="Nagłówek 9 Znak"/>
    <w:basedOn w:val="Domylnaczcionkaakapitu"/>
    <w:link w:val="Nagwek9"/>
    <w:rsid w:val="000D3AD1"/>
    <w:rPr>
      <w:rFonts w:ascii="Times New Roman" w:eastAsia="Times New Roman" w:hAnsi="Times New Roman" w:cs="Times New Roman"/>
      <w:b/>
      <w:sz w:val="28"/>
      <w:szCs w:val="20"/>
      <w:lang w:eastAsia="pl-PL"/>
    </w:rPr>
  </w:style>
  <w:style w:type="character" w:customStyle="1" w:styleId="PodpisZnak">
    <w:name w:val="Podpis Znak"/>
    <w:link w:val="Podpis"/>
    <w:uiPriority w:val="99"/>
    <w:semiHidden/>
    <w:rsid w:val="000D3AD1"/>
    <w:rPr>
      <w:rFonts w:ascii="Times New Roman" w:eastAsia="Times New Roman" w:hAnsi="Times New Roman" w:cs="Mangal"/>
      <w:i/>
      <w:iCs/>
      <w:sz w:val="24"/>
      <w:szCs w:val="24"/>
      <w:lang w:eastAsia="ar-SA"/>
    </w:rPr>
  </w:style>
  <w:style w:type="paragraph" w:styleId="Podpis">
    <w:name w:val="Signature"/>
    <w:basedOn w:val="Normalny"/>
    <w:link w:val="PodpisZnak"/>
    <w:uiPriority w:val="99"/>
    <w:semiHidden/>
    <w:unhideWhenUsed/>
    <w:rsid w:val="000D3AD1"/>
    <w:pPr>
      <w:suppressLineNumbers/>
      <w:suppressAutoHyphens/>
      <w:spacing w:before="120" w:after="120" w:line="240" w:lineRule="auto"/>
    </w:pPr>
    <w:rPr>
      <w:rFonts w:ascii="Times New Roman" w:eastAsia="Times New Roman" w:hAnsi="Times New Roman" w:cs="Mangal"/>
      <w:i/>
      <w:iCs/>
      <w:sz w:val="24"/>
      <w:szCs w:val="24"/>
      <w:lang w:eastAsia="ar-SA"/>
    </w:rPr>
  </w:style>
  <w:style w:type="character" w:customStyle="1" w:styleId="PodpisZnak1">
    <w:name w:val="Podpis Znak1"/>
    <w:basedOn w:val="Domylnaczcionkaakapitu"/>
    <w:uiPriority w:val="99"/>
    <w:semiHidden/>
    <w:rsid w:val="000D3AD1"/>
  </w:style>
  <w:style w:type="character" w:customStyle="1" w:styleId="Tekstpodstawowy2Znak1">
    <w:name w:val="Tekst podstawowy 2 Znak1"/>
    <w:uiPriority w:val="99"/>
    <w:semiHidden/>
    <w:locked/>
    <w:rsid w:val="000D3AD1"/>
    <w:rPr>
      <w:rFonts w:ascii="Times New Roman" w:eastAsia="Times New Roman" w:hAnsi="Times New Roman"/>
      <w:sz w:val="24"/>
      <w:szCs w:val="24"/>
      <w:lang w:eastAsia="ar-SA"/>
    </w:rPr>
  </w:style>
  <w:style w:type="paragraph" w:customStyle="1" w:styleId="siwz1">
    <w:name w:val="siwz_1"/>
    <w:basedOn w:val="Nagwek"/>
    <w:uiPriority w:val="99"/>
    <w:semiHidden/>
    <w:rsid w:val="000D3AD1"/>
    <w:pPr>
      <w:tabs>
        <w:tab w:val="clear" w:pos="4536"/>
        <w:tab w:val="clear" w:pos="9072"/>
        <w:tab w:val="num" w:pos="567"/>
      </w:tabs>
      <w:suppressAutoHyphens/>
      <w:ind w:left="567" w:hanging="567"/>
      <w:jc w:val="both"/>
    </w:pPr>
    <w:rPr>
      <w:rFonts w:ascii="Tahoma" w:eastAsia="Times New Roman" w:hAnsi="Tahoma" w:cs="Times New Roman"/>
      <w:szCs w:val="20"/>
      <w:lang w:val="x-none" w:eastAsia="ar-SA"/>
    </w:rPr>
  </w:style>
  <w:style w:type="character" w:customStyle="1" w:styleId="WW8Num5z0">
    <w:name w:val="WW8Num5z0"/>
    <w:uiPriority w:val="99"/>
    <w:rsid w:val="000D3AD1"/>
    <w:rPr>
      <w:rFonts w:ascii="Times New Roman" w:hAnsi="Times New Roman" w:cs="Times New Roman" w:hint="default"/>
    </w:rPr>
  </w:style>
  <w:style w:type="character" w:customStyle="1" w:styleId="WW8Num7z0">
    <w:name w:val="WW8Num7z0"/>
    <w:uiPriority w:val="99"/>
    <w:rsid w:val="000D3AD1"/>
    <w:rPr>
      <w:rFonts w:ascii="Wingdings" w:hAnsi="Wingdings" w:hint="default"/>
      <w:sz w:val="16"/>
    </w:rPr>
  </w:style>
  <w:style w:type="character" w:customStyle="1" w:styleId="WW8Num13z0">
    <w:name w:val="WW8Num13z0"/>
    <w:uiPriority w:val="99"/>
    <w:rsid w:val="000D3AD1"/>
    <w:rPr>
      <w:b/>
      <w:bCs w:val="0"/>
    </w:rPr>
  </w:style>
  <w:style w:type="character" w:customStyle="1" w:styleId="WW8Num14z0">
    <w:name w:val="WW8Num14z0"/>
    <w:uiPriority w:val="99"/>
    <w:rsid w:val="000D3AD1"/>
    <w:rPr>
      <w:color w:val="auto"/>
    </w:rPr>
  </w:style>
  <w:style w:type="character" w:customStyle="1" w:styleId="WW8Num15z0">
    <w:name w:val="WW8Num15z0"/>
    <w:uiPriority w:val="99"/>
    <w:rsid w:val="000D3AD1"/>
    <w:rPr>
      <w:rFonts w:ascii="Courier New" w:hAnsi="Courier New" w:cs="Courier New" w:hint="default"/>
    </w:rPr>
  </w:style>
  <w:style w:type="character" w:customStyle="1" w:styleId="WW8Num16z0">
    <w:name w:val="WW8Num16z0"/>
    <w:uiPriority w:val="99"/>
    <w:rsid w:val="000D3AD1"/>
    <w:rPr>
      <w:sz w:val="24"/>
    </w:rPr>
  </w:style>
  <w:style w:type="character" w:customStyle="1" w:styleId="WW8Num18z1">
    <w:name w:val="WW8Num18z1"/>
    <w:uiPriority w:val="99"/>
    <w:rsid w:val="000D3AD1"/>
    <w:rPr>
      <w:rFonts w:ascii="OpenSymbol" w:hAnsi="OpenSymbol" w:hint="default"/>
    </w:rPr>
  </w:style>
  <w:style w:type="character" w:customStyle="1" w:styleId="WW8Num21z0">
    <w:name w:val="WW8Num21z0"/>
    <w:uiPriority w:val="99"/>
    <w:rsid w:val="000D3AD1"/>
    <w:rPr>
      <w:sz w:val="24"/>
    </w:rPr>
  </w:style>
  <w:style w:type="character" w:customStyle="1" w:styleId="WW8Num25z0">
    <w:name w:val="WW8Num25z0"/>
    <w:uiPriority w:val="99"/>
    <w:rsid w:val="000D3AD1"/>
    <w:rPr>
      <w:b/>
      <w:bCs w:val="0"/>
    </w:rPr>
  </w:style>
  <w:style w:type="character" w:customStyle="1" w:styleId="WW8Num26z0">
    <w:name w:val="WW8Num26z0"/>
    <w:uiPriority w:val="99"/>
    <w:rsid w:val="000D3AD1"/>
  </w:style>
  <w:style w:type="character" w:customStyle="1" w:styleId="WW8Num28z0">
    <w:name w:val="WW8Num28z0"/>
    <w:uiPriority w:val="99"/>
    <w:rsid w:val="000D3AD1"/>
    <w:rPr>
      <w:sz w:val="24"/>
    </w:rPr>
  </w:style>
  <w:style w:type="character" w:customStyle="1" w:styleId="WW8Num31z0">
    <w:name w:val="WW8Num31z0"/>
    <w:uiPriority w:val="99"/>
    <w:rsid w:val="000D3AD1"/>
    <w:rPr>
      <w:rFonts w:ascii="Calibri" w:hAnsi="Calibri" w:cs="Calibri" w:hint="default"/>
    </w:rPr>
  </w:style>
  <w:style w:type="character" w:customStyle="1" w:styleId="WW8Num33z0">
    <w:name w:val="WW8Num33z0"/>
    <w:uiPriority w:val="99"/>
    <w:rsid w:val="000D3AD1"/>
    <w:rPr>
      <w:color w:val="auto"/>
    </w:rPr>
  </w:style>
  <w:style w:type="character" w:customStyle="1" w:styleId="WW8Num35z0">
    <w:name w:val="WW8Num35z0"/>
    <w:uiPriority w:val="99"/>
    <w:rsid w:val="000D3AD1"/>
    <w:rPr>
      <w:b/>
      <w:bCs w:val="0"/>
      <w:strike w:val="0"/>
      <w:dstrike w:val="0"/>
      <w:u w:val="none"/>
      <w:effect w:val="none"/>
    </w:rPr>
  </w:style>
  <w:style w:type="character" w:customStyle="1" w:styleId="WW8Num38z0">
    <w:name w:val="WW8Num38z0"/>
    <w:uiPriority w:val="99"/>
    <w:rsid w:val="000D3AD1"/>
    <w:rPr>
      <w:rFonts w:ascii="Times New Roman" w:hAnsi="Times New Roman" w:cs="Times New Roman" w:hint="default"/>
    </w:rPr>
  </w:style>
  <w:style w:type="character" w:customStyle="1" w:styleId="WW8Num44z0">
    <w:name w:val="WW8Num44z0"/>
    <w:uiPriority w:val="99"/>
    <w:rsid w:val="000D3AD1"/>
    <w:rPr>
      <w:b/>
      <w:bCs w:val="0"/>
    </w:rPr>
  </w:style>
  <w:style w:type="character" w:customStyle="1" w:styleId="WW8Num45z0">
    <w:name w:val="WW8Num45z0"/>
    <w:uiPriority w:val="99"/>
    <w:rsid w:val="000D3AD1"/>
  </w:style>
  <w:style w:type="character" w:customStyle="1" w:styleId="WW8Num17z0">
    <w:name w:val="WW8Num17z0"/>
    <w:uiPriority w:val="99"/>
    <w:rsid w:val="000D3AD1"/>
  </w:style>
  <w:style w:type="character" w:customStyle="1" w:styleId="WW8Num19z1">
    <w:name w:val="WW8Num19z1"/>
    <w:uiPriority w:val="99"/>
    <w:rsid w:val="000D3AD1"/>
    <w:rPr>
      <w:rFonts w:ascii="OpenSymbol" w:hAnsi="OpenSymbol" w:hint="default"/>
    </w:rPr>
  </w:style>
  <w:style w:type="character" w:customStyle="1" w:styleId="Domylnaczcionkaakapitu2">
    <w:name w:val="Domyślna czcionka akapitu2"/>
    <w:uiPriority w:val="99"/>
    <w:rsid w:val="000D3AD1"/>
  </w:style>
  <w:style w:type="character" w:customStyle="1" w:styleId="Absatz-Standardschriftart">
    <w:name w:val="Absatz-Standardschriftart"/>
    <w:uiPriority w:val="99"/>
    <w:rsid w:val="000D3AD1"/>
  </w:style>
  <w:style w:type="character" w:customStyle="1" w:styleId="WW8Num1z0">
    <w:name w:val="WW8Num1z0"/>
    <w:uiPriority w:val="99"/>
    <w:rsid w:val="000D3AD1"/>
    <w:rPr>
      <w:sz w:val="24"/>
    </w:rPr>
  </w:style>
  <w:style w:type="character" w:customStyle="1" w:styleId="WW8Num16z1">
    <w:name w:val="WW8Num16z1"/>
    <w:uiPriority w:val="99"/>
    <w:rsid w:val="000D3AD1"/>
    <w:rPr>
      <w:rFonts w:ascii="Times New Roman" w:hAnsi="Times New Roman" w:cs="Times New Roman" w:hint="default"/>
    </w:rPr>
  </w:style>
  <w:style w:type="character" w:customStyle="1" w:styleId="WW8Num23z0">
    <w:name w:val="WW8Num23z0"/>
    <w:uiPriority w:val="99"/>
    <w:rsid w:val="000D3AD1"/>
    <w:rPr>
      <w:rFonts w:ascii="Times New Roman" w:hAnsi="Times New Roman" w:cs="Times New Roman" w:hint="default"/>
    </w:rPr>
  </w:style>
  <w:style w:type="character" w:customStyle="1" w:styleId="WW8Num24z0">
    <w:name w:val="WW8Num24z0"/>
    <w:uiPriority w:val="99"/>
    <w:rsid w:val="000D3AD1"/>
    <w:rPr>
      <w:rFonts w:ascii="Symbol" w:hAnsi="Symbol" w:hint="default"/>
    </w:rPr>
  </w:style>
  <w:style w:type="character" w:customStyle="1" w:styleId="WW8Num24z2">
    <w:name w:val="WW8Num24z2"/>
    <w:uiPriority w:val="99"/>
    <w:rsid w:val="000D3AD1"/>
  </w:style>
  <w:style w:type="character" w:customStyle="1" w:styleId="WW8Num27z0">
    <w:name w:val="WW8Num27z0"/>
    <w:uiPriority w:val="99"/>
    <w:rsid w:val="000D3AD1"/>
    <w:rPr>
      <w:color w:val="auto"/>
    </w:rPr>
  </w:style>
  <w:style w:type="character" w:customStyle="1" w:styleId="WW8Num37z0">
    <w:name w:val="WW8Num37z0"/>
    <w:uiPriority w:val="99"/>
    <w:rsid w:val="000D3AD1"/>
    <w:rPr>
      <w:rFonts w:ascii="Times New Roman" w:eastAsia="Times New Roman" w:hAnsi="Times New Roman" w:cs="Times New Roman" w:hint="default"/>
      <w:color w:val="000000"/>
      <w:sz w:val="22"/>
    </w:rPr>
  </w:style>
  <w:style w:type="character" w:customStyle="1" w:styleId="WW8Num40z0">
    <w:name w:val="WW8Num40z0"/>
    <w:uiPriority w:val="99"/>
    <w:rsid w:val="000D3AD1"/>
    <w:rPr>
      <w:rFonts w:ascii="Tahoma" w:hAnsi="Tahoma" w:cs="Tahoma" w:hint="default"/>
      <w:sz w:val="22"/>
    </w:rPr>
  </w:style>
  <w:style w:type="character" w:customStyle="1" w:styleId="WW8Num42z0">
    <w:name w:val="WW8Num42z0"/>
    <w:uiPriority w:val="99"/>
    <w:rsid w:val="000D3AD1"/>
    <w:rPr>
      <w:rFonts w:ascii="Courier New" w:hAnsi="Courier New" w:cs="Courier New" w:hint="default"/>
    </w:rPr>
  </w:style>
  <w:style w:type="character" w:customStyle="1" w:styleId="WW8Num42z1">
    <w:name w:val="WW8Num42z1"/>
    <w:uiPriority w:val="99"/>
    <w:rsid w:val="000D3AD1"/>
    <w:rPr>
      <w:sz w:val="24"/>
    </w:rPr>
  </w:style>
  <w:style w:type="character" w:customStyle="1" w:styleId="WW8Num42z4">
    <w:name w:val="WW8Num42z4"/>
    <w:uiPriority w:val="99"/>
    <w:rsid w:val="000D3AD1"/>
    <w:rPr>
      <w:rFonts w:ascii="Courier New" w:hAnsi="Courier New" w:cs="Courier New" w:hint="default"/>
    </w:rPr>
  </w:style>
  <w:style w:type="character" w:customStyle="1" w:styleId="WW8Num42z5">
    <w:name w:val="WW8Num42z5"/>
    <w:uiPriority w:val="99"/>
    <w:rsid w:val="000D3AD1"/>
    <w:rPr>
      <w:rFonts w:ascii="Wingdings" w:hAnsi="Wingdings" w:hint="default"/>
    </w:rPr>
  </w:style>
  <w:style w:type="character" w:customStyle="1" w:styleId="WW8Num42z6">
    <w:name w:val="WW8Num42z6"/>
    <w:uiPriority w:val="99"/>
    <w:rsid w:val="000D3AD1"/>
    <w:rPr>
      <w:rFonts w:ascii="Symbol" w:hAnsi="Symbol" w:hint="default"/>
    </w:rPr>
  </w:style>
  <w:style w:type="character" w:customStyle="1" w:styleId="WW8Num46z0">
    <w:name w:val="WW8Num46z0"/>
    <w:uiPriority w:val="99"/>
    <w:rsid w:val="000D3AD1"/>
  </w:style>
  <w:style w:type="character" w:customStyle="1" w:styleId="Domylnaczcionkaakapitu1">
    <w:name w:val="Domyślna czcionka akapitu1"/>
    <w:uiPriority w:val="99"/>
    <w:rsid w:val="000D3AD1"/>
  </w:style>
  <w:style w:type="character" w:customStyle="1" w:styleId="Znakiprzypiswkocowych">
    <w:name w:val="Znaki przypisów końcowych"/>
    <w:uiPriority w:val="99"/>
    <w:rsid w:val="000D3AD1"/>
    <w:rPr>
      <w:vertAlign w:val="superscript"/>
    </w:rPr>
  </w:style>
  <w:style w:type="character" w:customStyle="1" w:styleId="text10">
    <w:name w:val="text1"/>
    <w:uiPriority w:val="99"/>
    <w:rsid w:val="000D3AD1"/>
    <w:rPr>
      <w:rFonts w:ascii="Verdana" w:hAnsi="Verdana" w:hint="default"/>
      <w:color w:val="000000"/>
      <w:sz w:val="20"/>
    </w:rPr>
  </w:style>
  <w:style w:type="character" w:customStyle="1" w:styleId="text">
    <w:name w:val="text"/>
    <w:uiPriority w:val="99"/>
    <w:rsid w:val="000D3AD1"/>
    <w:rPr>
      <w:rFonts w:ascii="Times New Roman" w:hAnsi="Times New Roman" w:cs="Times New Roman" w:hint="default"/>
    </w:rPr>
  </w:style>
  <w:style w:type="character" w:customStyle="1" w:styleId="Znak">
    <w:name w:val="Znak"/>
    <w:uiPriority w:val="99"/>
    <w:rsid w:val="000D3AD1"/>
    <w:rPr>
      <w:sz w:val="24"/>
      <w:lang w:val="pl-PL" w:eastAsia="ar-SA" w:bidi="ar-SA"/>
    </w:rPr>
  </w:style>
  <w:style w:type="character" w:customStyle="1" w:styleId="ListLabel1">
    <w:name w:val="ListLabel 1"/>
    <w:uiPriority w:val="99"/>
    <w:rsid w:val="000D3AD1"/>
    <w:rPr>
      <w:b/>
      <w:bCs w:val="0"/>
    </w:rPr>
  </w:style>
  <w:style w:type="character" w:customStyle="1" w:styleId="WW8Num2z0">
    <w:name w:val="WW8Num2z0"/>
    <w:uiPriority w:val="99"/>
    <w:rsid w:val="000D3AD1"/>
    <w:rPr>
      <w:rFonts w:ascii="Wingdings" w:hAnsi="Wingdings" w:hint="default"/>
      <w:sz w:val="16"/>
    </w:rPr>
  </w:style>
  <w:style w:type="paragraph" w:customStyle="1" w:styleId="Styl">
    <w:name w:val="Styl"/>
    <w:rsid w:val="000D3AD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Odwoanieintensywne">
    <w:name w:val="Intense Reference"/>
    <w:uiPriority w:val="32"/>
    <w:qFormat/>
    <w:rsid w:val="000D3AD1"/>
    <w:rPr>
      <w:b/>
      <w:bCs/>
      <w:smallCaps/>
      <w:color w:val="5B9BD5"/>
      <w:spacing w:val="5"/>
    </w:rPr>
  </w:style>
  <w:style w:type="paragraph" w:styleId="Tekstpodstawowywcity3">
    <w:name w:val="Body Text Indent 3"/>
    <w:basedOn w:val="Normalny"/>
    <w:link w:val="Tekstpodstawowywcity3Znak"/>
    <w:rsid w:val="000D3AD1"/>
    <w:pPr>
      <w:spacing w:after="0" w:line="240" w:lineRule="auto"/>
      <w:ind w:left="993" w:firstLine="1559"/>
    </w:pPr>
    <w:rPr>
      <w:rFonts w:ascii="Times New Roman" w:eastAsia="Times New Roman" w:hAnsi="Times New Roman" w:cs="Times New Roman"/>
      <w:sz w:val="28"/>
      <w:szCs w:val="20"/>
      <w:lang w:eastAsia="pl-PL"/>
    </w:rPr>
  </w:style>
  <w:style w:type="character" w:customStyle="1" w:styleId="Tekstpodstawowywcity3Znak">
    <w:name w:val="Tekst podstawowy wcięty 3 Znak"/>
    <w:basedOn w:val="Domylnaczcionkaakapitu"/>
    <w:link w:val="Tekstpodstawowywcity3"/>
    <w:rsid w:val="000D3AD1"/>
    <w:rPr>
      <w:rFonts w:ascii="Times New Roman" w:eastAsia="Times New Roman" w:hAnsi="Times New Roman" w:cs="Times New Roman"/>
      <w:sz w:val="28"/>
      <w:szCs w:val="20"/>
      <w:lang w:eastAsia="pl-PL"/>
    </w:rPr>
  </w:style>
  <w:style w:type="character" w:styleId="Numerwiersza">
    <w:name w:val="line number"/>
    <w:uiPriority w:val="99"/>
    <w:semiHidden/>
    <w:unhideWhenUsed/>
    <w:rsid w:val="000D3AD1"/>
  </w:style>
  <w:style w:type="character" w:customStyle="1" w:styleId="Nierozpoznanawzmianka2">
    <w:name w:val="Nierozpoznana wzmianka2"/>
    <w:uiPriority w:val="99"/>
    <w:semiHidden/>
    <w:rsid w:val="00F43080"/>
    <w:rPr>
      <w:color w:val="605E5C"/>
      <w:shd w:val="clear" w:color="auto" w:fill="E1DFDD"/>
    </w:rPr>
  </w:style>
  <w:style w:type="character" w:customStyle="1" w:styleId="required">
    <w:name w:val="required"/>
    <w:basedOn w:val="Domylnaczcionkaakapitu"/>
    <w:rsid w:val="00F43080"/>
  </w:style>
  <w:style w:type="numbering" w:customStyle="1" w:styleId="Biecalista1">
    <w:name w:val="Bieżąca lista1"/>
    <w:uiPriority w:val="99"/>
    <w:rsid w:val="00F43080"/>
    <w:pPr>
      <w:numPr>
        <w:numId w:val="61"/>
      </w:numPr>
    </w:pPr>
  </w:style>
  <w:style w:type="numbering" w:customStyle="1" w:styleId="Biecalista2">
    <w:name w:val="Bieżąca lista2"/>
    <w:uiPriority w:val="99"/>
    <w:rsid w:val="00F43080"/>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1577">
      <w:bodyDiv w:val="1"/>
      <w:marLeft w:val="0"/>
      <w:marRight w:val="0"/>
      <w:marTop w:val="0"/>
      <w:marBottom w:val="0"/>
      <w:divBdr>
        <w:top w:val="none" w:sz="0" w:space="0" w:color="auto"/>
        <w:left w:val="none" w:sz="0" w:space="0" w:color="auto"/>
        <w:bottom w:val="none" w:sz="0" w:space="0" w:color="auto"/>
        <w:right w:val="none" w:sz="0" w:space="0" w:color="auto"/>
      </w:divBdr>
    </w:div>
    <w:div w:id="22440963">
      <w:bodyDiv w:val="1"/>
      <w:marLeft w:val="0"/>
      <w:marRight w:val="0"/>
      <w:marTop w:val="0"/>
      <w:marBottom w:val="0"/>
      <w:divBdr>
        <w:top w:val="none" w:sz="0" w:space="0" w:color="auto"/>
        <w:left w:val="none" w:sz="0" w:space="0" w:color="auto"/>
        <w:bottom w:val="none" w:sz="0" w:space="0" w:color="auto"/>
        <w:right w:val="none" w:sz="0" w:space="0" w:color="auto"/>
      </w:divBdr>
    </w:div>
    <w:div w:id="57868968">
      <w:bodyDiv w:val="1"/>
      <w:marLeft w:val="0"/>
      <w:marRight w:val="0"/>
      <w:marTop w:val="0"/>
      <w:marBottom w:val="0"/>
      <w:divBdr>
        <w:top w:val="none" w:sz="0" w:space="0" w:color="auto"/>
        <w:left w:val="none" w:sz="0" w:space="0" w:color="auto"/>
        <w:bottom w:val="none" w:sz="0" w:space="0" w:color="auto"/>
        <w:right w:val="none" w:sz="0" w:space="0" w:color="auto"/>
      </w:divBdr>
    </w:div>
    <w:div w:id="94788688">
      <w:bodyDiv w:val="1"/>
      <w:marLeft w:val="0"/>
      <w:marRight w:val="0"/>
      <w:marTop w:val="0"/>
      <w:marBottom w:val="0"/>
      <w:divBdr>
        <w:top w:val="none" w:sz="0" w:space="0" w:color="auto"/>
        <w:left w:val="none" w:sz="0" w:space="0" w:color="auto"/>
        <w:bottom w:val="none" w:sz="0" w:space="0" w:color="auto"/>
        <w:right w:val="none" w:sz="0" w:space="0" w:color="auto"/>
      </w:divBdr>
      <w:divsChild>
        <w:div w:id="62024499">
          <w:marLeft w:val="0"/>
          <w:marRight w:val="0"/>
          <w:marTop w:val="0"/>
          <w:marBottom w:val="0"/>
          <w:divBdr>
            <w:top w:val="none" w:sz="0" w:space="0" w:color="auto"/>
            <w:left w:val="none" w:sz="0" w:space="0" w:color="auto"/>
            <w:bottom w:val="none" w:sz="0" w:space="0" w:color="auto"/>
            <w:right w:val="none" w:sz="0" w:space="0" w:color="auto"/>
          </w:divBdr>
        </w:div>
        <w:div w:id="70203062">
          <w:marLeft w:val="0"/>
          <w:marRight w:val="0"/>
          <w:marTop w:val="0"/>
          <w:marBottom w:val="0"/>
          <w:divBdr>
            <w:top w:val="none" w:sz="0" w:space="0" w:color="auto"/>
            <w:left w:val="none" w:sz="0" w:space="0" w:color="auto"/>
            <w:bottom w:val="none" w:sz="0" w:space="0" w:color="auto"/>
            <w:right w:val="none" w:sz="0" w:space="0" w:color="auto"/>
          </w:divBdr>
        </w:div>
        <w:div w:id="153188261">
          <w:marLeft w:val="0"/>
          <w:marRight w:val="0"/>
          <w:marTop w:val="0"/>
          <w:marBottom w:val="0"/>
          <w:divBdr>
            <w:top w:val="none" w:sz="0" w:space="0" w:color="auto"/>
            <w:left w:val="none" w:sz="0" w:space="0" w:color="auto"/>
            <w:bottom w:val="none" w:sz="0" w:space="0" w:color="auto"/>
            <w:right w:val="none" w:sz="0" w:space="0" w:color="auto"/>
          </w:divBdr>
        </w:div>
        <w:div w:id="187106783">
          <w:marLeft w:val="0"/>
          <w:marRight w:val="0"/>
          <w:marTop w:val="0"/>
          <w:marBottom w:val="0"/>
          <w:divBdr>
            <w:top w:val="none" w:sz="0" w:space="0" w:color="auto"/>
            <w:left w:val="none" w:sz="0" w:space="0" w:color="auto"/>
            <w:bottom w:val="none" w:sz="0" w:space="0" w:color="auto"/>
            <w:right w:val="none" w:sz="0" w:space="0" w:color="auto"/>
          </w:divBdr>
        </w:div>
        <w:div w:id="241598454">
          <w:marLeft w:val="0"/>
          <w:marRight w:val="0"/>
          <w:marTop w:val="0"/>
          <w:marBottom w:val="0"/>
          <w:divBdr>
            <w:top w:val="none" w:sz="0" w:space="0" w:color="auto"/>
            <w:left w:val="none" w:sz="0" w:space="0" w:color="auto"/>
            <w:bottom w:val="none" w:sz="0" w:space="0" w:color="auto"/>
            <w:right w:val="none" w:sz="0" w:space="0" w:color="auto"/>
          </w:divBdr>
        </w:div>
        <w:div w:id="259023242">
          <w:marLeft w:val="0"/>
          <w:marRight w:val="0"/>
          <w:marTop w:val="0"/>
          <w:marBottom w:val="0"/>
          <w:divBdr>
            <w:top w:val="none" w:sz="0" w:space="0" w:color="auto"/>
            <w:left w:val="none" w:sz="0" w:space="0" w:color="auto"/>
            <w:bottom w:val="none" w:sz="0" w:space="0" w:color="auto"/>
            <w:right w:val="none" w:sz="0" w:space="0" w:color="auto"/>
          </w:divBdr>
        </w:div>
        <w:div w:id="369843243">
          <w:marLeft w:val="0"/>
          <w:marRight w:val="0"/>
          <w:marTop w:val="0"/>
          <w:marBottom w:val="0"/>
          <w:divBdr>
            <w:top w:val="none" w:sz="0" w:space="0" w:color="auto"/>
            <w:left w:val="none" w:sz="0" w:space="0" w:color="auto"/>
            <w:bottom w:val="none" w:sz="0" w:space="0" w:color="auto"/>
            <w:right w:val="none" w:sz="0" w:space="0" w:color="auto"/>
          </w:divBdr>
        </w:div>
        <w:div w:id="511456811">
          <w:marLeft w:val="0"/>
          <w:marRight w:val="0"/>
          <w:marTop w:val="0"/>
          <w:marBottom w:val="0"/>
          <w:divBdr>
            <w:top w:val="none" w:sz="0" w:space="0" w:color="auto"/>
            <w:left w:val="none" w:sz="0" w:space="0" w:color="auto"/>
            <w:bottom w:val="none" w:sz="0" w:space="0" w:color="auto"/>
            <w:right w:val="none" w:sz="0" w:space="0" w:color="auto"/>
          </w:divBdr>
        </w:div>
        <w:div w:id="535388827">
          <w:marLeft w:val="0"/>
          <w:marRight w:val="0"/>
          <w:marTop w:val="0"/>
          <w:marBottom w:val="0"/>
          <w:divBdr>
            <w:top w:val="none" w:sz="0" w:space="0" w:color="auto"/>
            <w:left w:val="none" w:sz="0" w:space="0" w:color="auto"/>
            <w:bottom w:val="none" w:sz="0" w:space="0" w:color="auto"/>
            <w:right w:val="none" w:sz="0" w:space="0" w:color="auto"/>
          </w:divBdr>
        </w:div>
        <w:div w:id="536283910">
          <w:marLeft w:val="0"/>
          <w:marRight w:val="0"/>
          <w:marTop w:val="0"/>
          <w:marBottom w:val="0"/>
          <w:divBdr>
            <w:top w:val="none" w:sz="0" w:space="0" w:color="auto"/>
            <w:left w:val="none" w:sz="0" w:space="0" w:color="auto"/>
            <w:bottom w:val="none" w:sz="0" w:space="0" w:color="auto"/>
            <w:right w:val="none" w:sz="0" w:space="0" w:color="auto"/>
          </w:divBdr>
        </w:div>
        <w:div w:id="656767608">
          <w:marLeft w:val="0"/>
          <w:marRight w:val="0"/>
          <w:marTop w:val="0"/>
          <w:marBottom w:val="0"/>
          <w:divBdr>
            <w:top w:val="none" w:sz="0" w:space="0" w:color="auto"/>
            <w:left w:val="none" w:sz="0" w:space="0" w:color="auto"/>
            <w:bottom w:val="none" w:sz="0" w:space="0" w:color="auto"/>
            <w:right w:val="none" w:sz="0" w:space="0" w:color="auto"/>
          </w:divBdr>
        </w:div>
        <w:div w:id="682168309">
          <w:marLeft w:val="0"/>
          <w:marRight w:val="0"/>
          <w:marTop w:val="0"/>
          <w:marBottom w:val="0"/>
          <w:divBdr>
            <w:top w:val="none" w:sz="0" w:space="0" w:color="auto"/>
            <w:left w:val="none" w:sz="0" w:space="0" w:color="auto"/>
            <w:bottom w:val="none" w:sz="0" w:space="0" w:color="auto"/>
            <w:right w:val="none" w:sz="0" w:space="0" w:color="auto"/>
          </w:divBdr>
        </w:div>
        <w:div w:id="692072683">
          <w:marLeft w:val="0"/>
          <w:marRight w:val="0"/>
          <w:marTop w:val="0"/>
          <w:marBottom w:val="0"/>
          <w:divBdr>
            <w:top w:val="none" w:sz="0" w:space="0" w:color="auto"/>
            <w:left w:val="none" w:sz="0" w:space="0" w:color="auto"/>
            <w:bottom w:val="none" w:sz="0" w:space="0" w:color="auto"/>
            <w:right w:val="none" w:sz="0" w:space="0" w:color="auto"/>
          </w:divBdr>
        </w:div>
        <w:div w:id="787119146">
          <w:marLeft w:val="0"/>
          <w:marRight w:val="0"/>
          <w:marTop w:val="0"/>
          <w:marBottom w:val="0"/>
          <w:divBdr>
            <w:top w:val="none" w:sz="0" w:space="0" w:color="auto"/>
            <w:left w:val="none" w:sz="0" w:space="0" w:color="auto"/>
            <w:bottom w:val="none" w:sz="0" w:space="0" w:color="auto"/>
            <w:right w:val="none" w:sz="0" w:space="0" w:color="auto"/>
          </w:divBdr>
        </w:div>
        <w:div w:id="945189144">
          <w:marLeft w:val="0"/>
          <w:marRight w:val="0"/>
          <w:marTop w:val="0"/>
          <w:marBottom w:val="0"/>
          <w:divBdr>
            <w:top w:val="none" w:sz="0" w:space="0" w:color="auto"/>
            <w:left w:val="none" w:sz="0" w:space="0" w:color="auto"/>
            <w:bottom w:val="none" w:sz="0" w:space="0" w:color="auto"/>
            <w:right w:val="none" w:sz="0" w:space="0" w:color="auto"/>
          </w:divBdr>
        </w:div>
        <w:div w:id="969897282">
          <w:marLeft w:val="0"/>
          <w:marRight w:val="0"/>
          <w:marTop w:val="0"/>
          <w:marBottom w:val="0"/>
          <w:divBdr>
            <w:top w:val="none" w:sz="0" w:space="0" w:color="auto"/>
            <w:left w:val="none" w:sz="0" w:space="0" w:color="auto"/>
            <w:bottom w:val="none" w:sz="0" w:space="0" w:color="auto"/>
            <w:right w:val="none" w:sz="0" w:space="0" w:color="auto"/>
          </w:divBdr>
        </w:div>
        <w:div w:id="991639608">
          <w:marLeft w:val="0"/>
          <w:marRight w:val="0"/>
          <w:marTop w:val="0"/>
          <w:marBottom w:val="0"/>
          <w:divBdr>
            <w:top w:val="none" w:sz="0" w:space="0" w:color="auto"/>
            <w:left w:val="none" w:sz="0" w:space="0" w:color="auto"/>
            <w:bottom w:val="none" w:sz="0" w:space="0" w:color="auto"/>
            <w:right w:val="none" w:sz="0" w:space="0" w:color="auto"/>
          </w:divBdr>
        </w:div>
        <w:div w:id="1066538553">
          <w:marLeft w:val="0"/>
          <w:marRight w:val="0"/>
          <w:marTop w:val="0"/>
          <w:marBottom w:val="0"/>
          <w:divBdr>
            <w:top w:val="none" w:sz="0" w:space="0" w:color="auto"/>
            <w:left w:val="none" w:sz="0" w:space="0" w:color="auto"/>
            <w:bottom w:val="none" w:sz="0" w:space="0" w:color="auto"/>
            <w:right w:val="none" w:sz="0" w:space="0" w:color="auto"/>
          </w:divBdr>
        </w:div>
        <w:div w:id="1107196692">
          <w:marLeft w:val="0"/>
          <w:marRight w:val="0"/>
          <w:marTop w:val="0"/>
          <w:marBottom w:val="0"/>
          <w:divBdr>
            <w:top w:val="none" w:sz="0" w:space="0" w:color="auto"/>
            <w:left w:val="none" w:sz="0" w:space="0" w:color="auto"/>
            <w:bottom w:val="none" w:sz="0" w:space="0" w:color="auto"/>
            <w:right w:val="none" w:sz="0" w:space="0" w:color="auto"/>
          </w:divBdr>
        </w:div>
        <w:div w:id="1132753562">
          <w:marLeft w:val="0"/>
          <w:marRight w:val="0"/>
          <w:marTop w:val="0"/>
          <w:marBottom w:val="0"/>
          <w:divBdr>
            <w:top w:val="none" w:sz="0" w:space="0" w:color="auto"/>
            <w:left w:val="none" w:sz="0" w:space="0" w:color="auto"/>
            <w:bottom w:val="none" w:sz="0" w:space="0" w:color="auto"/>
            <w:right w:val="none" w:sz="0" w:space="0" w:color="auto"/>
          </w:divBdr>
        </w:div>
        <w:div w:id="1138108400">
          <w:marLeft w:val="0"/>
          <w:marRight w:val="0"/>
          <w:marTop w:val="0"/>
          <w:marBottom w:val="0"/>
          <w:divBdr>
            <w:top w:val="none" w:sz="0" w:space="0" w:color="auto"/>
            <w:left w:val="none" w:sz="0" w:space="0" w:color="auto"/>
            <w:bottom w:val="none" w:sz="0" w:space="0" w:color="auto"/>
            <w:right w:val="none" w:sz="0" w:space="0" w:color="auto"/>
          </w:divBdr>
        </w:div>
        <w:div w:id="1160652523">
          <w:marLeft w:val="0"/>
          <w:marRight w:val="0"/>
          <w:marTop w:val="0"/>
          <w:marBottom w:val="0"/>
          <w:divBdr>
            <w:top w:val="none" w:sz="0" w:space="0" w:color="auto"/>
            <w:left w:val="none" w:sz="0" w:space="0" w:color="auto"/>
            <w:bottom w:val="none" w:sz="0" w:space="0" w:color="auto"/>
            <w:right w:val="none" w:sz="0" w:space="0" w:color="auto"/>
          </w:divBdr>
        </w:div>
        <w:div w:id="1330518392">
          <w:marLeft w:val="0"/>
          <w:marRight w:val="0"/>
          <w:marTop w:val="0"/>
          <w:marBottom w:val="0"/>
          <w:divBdr>
            <w:top w:val="none" w:sz="0" w:space="0" w:color="auto"/>
            <w:left w:val="none" w:sz="0" w:space="0" w:color="auto"/>
            <w:bottom w:val="none" w:sz="0" w:space="0" w:color="auto"/>
            <w:right w:val="none" w:sz="0" w:space="0" w:color="auto"/>
          </w:divBdr>
        </w:div>
        <w:div w:id="1348482121">
          <w:marLeft w:val="0"/>
          <w:marRight w:val="0"/>
          <w:marTop w:val="0"/>
          <w:marBottom w:val="0"/>
          <w:divBdr>
            <w:top w:val="none" w:sz="0" w:space="0" w:color="auto"/>
            <w:left w:val="none" w:sz="0" w:space="0" w:color="auto"/>
            <w:bottom w:val="none" w:sz="0" w:space="0" w:color="auto"/>
            <w:right w:val="none" w:sz="0" w:space="0" w:color="auto"/>
          </w:divBdr>
        </w:div>
        <w:div w:id="1508835634">
          <w:marLeft w:val="0"/>
          <w:marRight w:val="0"/>
          <w:marTop w:val="0"/>
          <w:marBottom w:val="0"/>
          <w:divBdr>
            <w:top w:val="none" w:sz="0" w:space="0" w:color="auto"/>
            <w:left w:val="none" w:sz="0" w:space="0" w:color="auto"/>
            <w:bottom w:val="none" w:sz="0" w:space="0" w:color="auto"/>
            <w:right w:val="none" w:sz="0" w:space="0" w:color="auto"/>
          </w:divBdr>
        </w:div>
        <w:div w:id="1616868715">
          <w:marLeft w:val="0"/>
          <w:marRight w:val="0"/>
          <w:marTop w:val="0"/>
          <w:marBottom w:val="0"/>
          <w:divBdr>
            <w:top w:val="none" w:sz="0" w:space="0" w:color="auto"/>
            <w:left w:val="none" w:sz="0" w:space="0" w:color="auto"/>
            <w:bottom w:val="none" w:sz="0" w:space="0" w:color="auto"/>
            <w:right w:val="none" w:sz="0" w:space="0" w:color="auto"/>
          </w:divBdr>
        </w:div>
        <w:div w:id="1669554625">
          <w:marLeft w:val="0"/>
          <w:marRight w:val="0"/>
          <w:marTop w:val="0"/>
          <w:marBottom w:val="0"/>
          <w:divBdr>
            <w:top w:val="none" w:sz="0" w:space="0" w:color="auto"/>
            <w:left w:val="none" w:sz="0" w:space="0" w:color="auto"/>
            <w:bottom w:val="none" w:sz="0" w:space="0" w:color="auto"/>
            <w:right w:val="none" w:sz="0" w:space="0" w:color="auto"/>
          </w:divBdr>
        </w:div>
        <w:div w:id="1674795574">
          <w:marLeft w:val="0"/>
          <w:marRight w:val="0"/>
          <w:marTop w:val="0"/>
          <w:marBottom w:val="0"/>
          <w:divBdr>
            <w:top w:val="none" w:sz="0" w:space="0" w:color="auto"/>
            <w:left w:val="none" w:sz="0" w:space="0" w:color="auto"/>
            <w:bottom w:val="none" w:sz="0" w:space="0" w:color="auto"/>
            <w:right w:val="none" w:sz="0" w:space="0" w:color="auto"/>
          </w:divBdr>
        </w:div>
        <w:div w:id="1810905005">
          <w:marLeft w:val="0"/>
          <w:marRight w:val="0"/>
          <w:marTop w:val="0"/>
          <w:marBottom w:val="0"/>
          <w:divBdr>
            <w:top w:val="none" w:sz="0" w:space="0" w:color="auto"/>
            <w:left w:val="none" w:sz="0" w:space="0" w:color="auto"/>
            <w:bottom w:val="none" w:sz="0" w:space="0" w:color="auto"/>
            <w:right w:val="none" w:sz="0" w:space="0" w:color="auto"/>
          </w:divBdr>
        </w:div>
        <w:div w:id="1888374453">
          <w:marLeft w:val="0"/>
          <w:marRight w:val="0"/>
          <w:marTop w:val="0"/>
          <w:marBottom w:val="0"/>
          <w:divBdr>
            <w:top w:val="none" w:sz="0" w:space="0" w:color="auto"/>
            <w:left w:val="none" w:sz="0" w:space="0" w:color="auto"/>
            <w:bottom w:val="none" w:sz="0" w:space="0" w:color="auto"/>
            <w:right w:val="none" w:sz="0" w:space="0" w:color="auto"/>
          </w:divBdr>
        </w:div>
        <w:div w:id="1990015485">
          <w:marLeft w:val="0"/>
          <w:marRight w:val="0"/>
          <w:marTop w:val="0"/>
          <w:marBottom w:val="0"/>
          <w:divBdr>
            <w:top w:val="none" w:sz="0" w:space="0" w:color="auto"/>
            <w:left w:val="none" w:sz="0" w:space="0" w:color="auto"/>
            <w:bottom w:val="none" w:sz="0" w:space="0" w:color="auto"/>
            <w:right w:val="none" w:sz="0" w:space="0" w:color="auto"/>
          </w:divBdr>
        </w:div>
        <w:div w:id="2131849355">
          <w:marLeft w:val="0"/>
          <w:marRight w:val="0"/>
          <w:marTop w:val="0"/>
          <w:marBottom w:val="0"/>
          <w:divBdr>
            <w:top w:val="none" w:sz="0" w:space="0" w:color="auto"/>
            <w:left w:val="none" w:sz="0" w:space="0" w:color="auto"/>
            <w:bottom w:val="none" w:sz="0" w:space="0" w:color="auto"/>
            <w:right w:val="none" w:sz="0" w:space="0" w:color="auto"/>
          </w:divBdr>
        </w:div>
        <w:div w:id="2141454782">
          <w:marLeft w:val="0"/>
          <w:marRight w:val="0"/>
          <w:marTop w:val="0"/>
          <w:marBottom w:val="0"/>
          <w:divBdr>
            <w:top w:val="none" w:sz="0" w:space="0" w:color="auto"/>
            <w:left w:val="none" w:sz="0" w:space="0" w:color="auto"/>
            <w:bottom w:val="none" w:sz="0" w:space="0" w:color="auto"/>
            <w:right w:val="none" w:sz="0" w:space="0" w:color="auto"/>
          </w:divBdr>
        </w:div>
      </w:divsChild>
    </w:div>
    <w:div w:id="120734959">
      <w:bodyDiv w:val="1"/>
      <w:marLeft w:val="0"/>
      <w:marRight w:val="0"/>
      <w:marTop w:val="0"/>
      <w:marBottom w:val="0"/>
      <w:divBdr>
        <w:top w:val="none" w:sz="0" w:space="0" w:color="auto"/>
        <w:left w:val="none" w:sz="0" w:space="0" w:color="auto"/>
        <w:bottom w:val="none" w:sz="0" w:space="0" w:color="auto"/>
        <w:right w:val="none" w:sz="0" w:space="0" w:color="auto"/>
      </w:divBdr>
    </w:div>
    <w:div w:id="126053183">
      <w:bodyDiv w:val="1"/>
      <w:marLeft w:val="0"/>
      <w:marRight w:val="0"/>
      <w:marTop w:val="0"/>
      <w:marBottom w:val="0"/>
      <w:divBdr>
        <w:top w:val="none" w:sz="0" w:space="0" w:color="auto"/>
        <w:left w:val="none" w:sz="0" w:space="0" w:color="auto"/>
        <w:bottom w:val="none" w:sz="0" w:space="0" w:color="auto"/>
        <w:right w:val="none" w:sz="0" w:space="0" w:color="auto"/>
      </w:divBdr>
      <w:divsChild>
        <w:div w:id="3284184">
          <w:marLeft w:val="0"/>
          <w:marRight w:val="0"/>
          <w:marTop w:val="0"/>
          <w:marBottom w:val="0"/>
          <w:divBdr>
            <w:top w:val="none" w:sz="0" w:space="0" w:color="auto"/>
            <w:left w:val="none" w:sz="0" w:space="0" w:color="auto"/>
            <w:bottom w:val="none" w:sz="0" w:space="0" w:color="auto"/>
            <w:right w:val="none" w:sz="0" w:space="0" w:color="auto"/>
          </w:divBdr>
        </w:div>
        <w:div w:id="8027397">
          <w:marLeft w:val="0"/>
          <w:marRight w:val="0"/>
          <w:marTop w:val="0"/>
          <w:marBottom w:val="0"/>
          <w:divBdr>
            <w:top w:val="none" w:sz="0" w:space="0" w:color="auto"/>
            <w:left w:val="none" w:sz="0" w:space="0" w:color="auto"/>
            <w:bottom w:val="none" w:sz="0" w:space="0" w:color="auto"/>
            <w:right w:val="none" w:sz="0" w:space="0" w:color="auto"/>
          </w:divBdr>
        </w:div>
        <w:div w:id="11879273">
          <w:marLeft w:val="0"/>
          <w:marRight w:val="0"/>
          <w:marTop w:val="0"/>
          <w:marBottom w:val="0"/>
          <w:divBdr>
            <w:top w:val="none" w:sz="0" w:space="0" w:color="auto"/>
            <w:left w:val="none" w:sz="0" w:space="0" w:color="auto"/>
            <w:bottom w:val="none" w:sz="0" w:space="0" w:color="auto"/>
            <w:right w:val="none" w:sz="0" w:space="0" w:color="auto"/>
          </w:divBdr>
        </w:div>
        <w:div w:id="15692726">
          <w:marLeft w:val="0"/>
          <w:marRight w:val="0"/>
          <w:marTop w:val="0"/>
          <w:marBottom w:val="0"/>
          <w:divBdr>
            <w:top w:val="none" w:sz="0" w:space="0" w:color="auto"/>
            <w:left w:val="none" w:sz="0" w:space="0" w:color="auto"/>
            <w:bottom w:val="none" w:sz="0" w:space="0" w:color="auto"/>
            <w:right w:val="none" w:sz="0" w:space="0" w:color="auto"/>
          </w:divBdr>
        </w:div>
        <w:div w:id="22173568">
          <w:marLeft w:val="0"/>
          <w:marRight w:val="0"/>
          <w:marTop w:val="0"/>
          <w:marBottom w:val="0"/>
          <w:divBdr>
            <w:top w:val="none" w:sz="0" w:space="0" w:color="auto"/>
            <w:left w:val="none" w:sz="0" w:space="0" w:color="auto"/>
            <w:bottom w:val="none" w:sz="0" w:space="0" w:color="auto"/>
            <w:right w:val="none" w:sz="0" w:space="0" w:color="auto"/>
          </w:divBdr>
        </w:div>
        <w:div w:id="23747349">
          <w:marLeft w:val="0"/>
          <w:marRight w:val="0"/>
          <w:marTop w:val="0"/>
          <w:marBottom w:val="0"/>
          <w:divBdr>
            <w:top w:val="none" w:sz="0" w:space="0" w:color="auto"/>
            <w:left w:val="none" w:sz="0" w:space="0" w:color="auto"/>
            <w:bottom w:val="none" w:sz="0" w:space="0" w:color="auto"/>
            <w:right w:val="none" w:sz="0" w:space="0" w:color="auto"/>
          </w:divBdr>
        </w:div>
        <w:div w:id="24136590">
          <w:marLeft w:val="0"/>
          <w:marRight w:val="0"/>
          <w:marTop w:val="0"/>
          <w:marBottom w:val="0"/>
          <w:divBdr>
            <w:top w:val="none" w:sz="0" w:space="0" w:color="auto"/>
            <w:left w:val="none" w:sz="0" w:space="0" w:color="auto"/>
            <w:bottom w:val="none" w:sz="0" w:space="0" w:color="auto"/>
            <w:right w:val="none" w:sz="0" w:space="0" w:color="auto"/>
          </w:divBdr>
        </w:div>
        <w:div w:id="24989930">
          <w:marLeft w:val="0"/>
          <w:marRight w:val="0"/>
          <w:marTop w:val="0"/>
          <w:marBottom w:val="0"/>
          <w:divBdr>
            <w:top w:val="none" w:sz="0" w:space="0" w:color="auto"/>
            <w:left w:val="none" w:sz="0" w:space="0" w:color="auto"/>
            <w:bottom w:val="none" w:sz="0" w:space="0" w:color="auto"/>
            <w:right w:val="none" w:sz="0" w:space="0" w:color="auto"/>
          </w:divBdr>
        </w:div>
        <w:div w:id="25103653">
          <w:marLeft w:val="0"/>
          <w:marRight w:val="0"/>
          <w:marTop w:val="0"/>
          <w:marBottom w:val="0"/>
          <w:divBdr>
            <w:top w:val="none" w:sz="0" w:space="0" w:color="auto"/>
            <w:left w:val="none" w:sz="0" w:space="0" w:color="auto"/>
            <w:bottom w:val="none" w:sz="0" w:space="0" w:color="auto"/>
            <w:right w:val="none" w:sz="0" w:space="0" w:color="auto"/>
          </w:divBdr>
        </w:div>
        <w:div w:id="25916190">
          <w:marLeft w:val="0"/>
          <w:marRight w:val="0"/>
          <w:marTop w:val="0"/>
          <w:marBottom w:val="0"/>
          <w:divBdr>
            <w:top w:val="none" w:sz="0" w:space="0" w:color="auto"/>
            <w:left w:val="none" w:sz="0" w:space="0" w:color="auto"/>
            <w:bottom w:val="none" w:sz="0" w:space="0" w:color="auto"/>
            <w:right w:val="none" w:sz="0" w:space="0" w:color="auto"/>
          </w:divBdr>
        </w:div>
        <w:div w:id="25984873">
          <w:marLeft w:val="0"/>
          <w:marRight w:val="0"/>
          <w:marTop w:val="0"/>
          <w:marBottom w:val="0"/>
          <w:divBdr>
            <w:top w:val="none" w:sz="0" w:space="0" w:color="auto"/>
            <w:left w:val="none" w:sz="0" w:space="0" w:color="auto"/>
            <w:bottom w:val="none" w:sz="0" w:space="0" w:color="auto"/>
            <w:right w:val="none" w:sz="0" w:space="0" w:color="auto"/>
          </w:divBdr>
        </w:div>
        <w:div w:id="35080314">
          <w:marLeft w:val="0"/>
          <w:marRight w:val="0"/>
          <w:marTop w:val="0"/>
          <w:marBottom w:val="0"/>
          <w:divBdr>
            <w:top w:val="none" w:sz="0" w:space="0" w:color="auto"/>
            <w:left w:val="none" w:sz="0" w:space="0" w:color="auto"/>
            <w:bottom w:val="none" w:sz="0" w:space="0" w:color="auto"/>
            <w:right w:val="none" w:sz="0" w:space="0" w:color="auto"/>
          </w:divBdr>
        </w:div>
        <w:div w:id="35475591">
          <w:marLeft w:val="0"/>
          <w:marRight w:val="0"/>
          <w:marTop w:val="0"/>
          <w:marBottom w:val="0"/>
          <w:divBdr>
            <w:top w:val="none" w:sz="0" w:space="0" w:color="auto"/>
            <w:left w:val="none" w:sz="0" w:space="0" w:color="auto"/>
            <w:bottom w:val="none" w:sz="0" w:space="0" w:color="auto"/>
            <w:right w:val="none" w:sz="0" w:space="0" w:color="auto"/>
          </w:divBdr>
        </w:div>
        <w:div w:id="35932170">
          <w:marLeft w:val="0"/>
          <w:marRight w:val="0"/>
          <w:marTop w:val="0"/>
          <w:marBottom w:val="0"/>
          <w:divBdr>
            <w:top w:val="none" w:sz="0" w:space="0" w:color="auto"/>
            <w:left w:val="none" w:sz="0" w:space="0" w:color="auto"/>
            <w:bottom w:val="none" w:sz="0" w:space="0" w:color="auto"/>
            <w:right w:val="none" w:sz="0" w:space="0" w:color="auto"/>
          </w:divBdr>
        </w:div>
        <w:div w:id="36441496">
          <w:marLeft w:val="0"/>
          <w:marRight w:val="0"/>
          <w:marTop w:val="0"/>
          <w:marBottom w:val="0"/>
          <w:divBdr>
            <w:top w:val="none" w:sz="0" w:space="0" w:color="auto"/>
            <w:left w:val="none" w:sz="0" w:space="0" w:color="auto"/>
            <w:bottom w:val="none" w:sz="0" w:space="0" w:color="auto"/>
            <w:right w:val="none" w:sz="0" w:space="0" w:color="auto"/>
          </w:divBdr>
        </w:div>
        <w:div w:id="36902475">
          <w:marLeft w:val="0"/>
          <w:marRight w:val="0"/>
          <w:marTop w:val="0"/>
          <w:marBottom w:val="0"/>
          <w:divBdr>
            <w:top w:val="none" w:sz="0" w:space="0" w:color="auto"/>
            <w:left w:val="none" w:sz="0" w:space="0" w:color="auto"/>
            <w:bottom w:val="none" w:sz="0" w:space="0" w:color="auto"/>
            <w:right w:val="none" w:sz="0" w:space="0" w:color="auto"/>
          </w:divBdr>
        </w:div>
        <w:div w:id="39986251">
          <w:marLeft w:val="0"/>
          <w:marRight w:val="0"/>
          <w:marTop w:val="0"/>
          <w:marBottom w:val="0"/>
          <w:divBdr>
            <w:top w:val="none" w:sz="0" w:space="0" w:color="auto"/>
            <w:left w:val="none" w:sz="0" w:space="0" w:color="auto"/>
            <w:bottom w:val="none" w:sz="0" w:space="0" w:color="auto"/>
            <w:right w:val="none" w:sz="0" w:space="0" w:color="auto"/>
          </w:divBdr>
        </w:div>
        <w:div w:id="40635823">
          <w:marLeft w:val="0"/>
          <w:marRight w:val="0"/>
          <w:marTop w:val="0"/>
          <w:marBottom w:val="0"/>
          <w:divBdr>
            <w:top w:val="none" w:sz="0" w:space="0" w:color="auto"/>
            <w:left w:val="none" w:sz="0" w:space="0" w:color="auto"/>
            <w:bottom w:val="none" w:sz="0" w:space="0" w:color="auto"/>
            <w:right w:val="none" w:sz="0" w:space="0" w:color="auto"/>
          </w:divBdr>
        </w:div>
        <w:div w:id="41947645">
          <w:marLeft w:val="0"/>
          <w:marRight w:val="0"/>
          <w:marTop w:val="0"/>
          <w:marBottom w:val="0"/>
          <w:divBdr>
            <w:top w:val="none" w:sz="0" w:space="0" w:color="auto"/>
            <w:left w:val="none" w:sz="0" w:space="0" w:color="auto"/>
            <w:bottom w:val="none" w:sz="0" w:space="0" w:color="auto"/>
            <w:right w:val="none" w:sz="0" w:space="0" w:color="auto"/>
          </w:divBdr>
        </w:div>
        <w:div w:id="42491175">
          <w:marLeft w:val="0"/>
          <w:marRight w:val="0"/>
          <w:marTop w:val="0"/>
          <w:marBottom w:val="0"/>
          <w:divBdr>
            <w:top w:val="none" w:sz="0" w:space="0" w:color="auto"/>
            <w:left w:val="none" w:sz="0" w:space="0" w:color="auto"/>
            <w:bottom w:val="none" w:sz="0" w:space="0" w:color="auto"/>
            <w:right w:val="none" w:sz="0" w:space="0" w:color="auto"/>
          </w:divBdr>
        </w:div>
        <w:div w:id="43259927">
          <w:marLeft w:val="0"/>
          <w:marRight w:val="0"/>
          <w:marTop w:val="0"/>
          <w:marBottom w:val="0"/>
          <w:divBdr>
            <w:top w:val="none" w:sz="0" w:space="0" w:color="auto"/>
            <w:left w:val="none" w:sz="0" w:space="0" w:color="auto"/>
            <w:bottom w:val="none" w:sz="0" w:space="0" w:color="auto"/>
            <w:right w:val="none" w:sz="0" w:space="0" w:color="auto"/>
          </w:divBdr>
        </w:div>
        <w:div w:id="45028364">
          <w:marLeft w:val="0"/>
          <w:marRight w:val="0"/>
          <w:marTop w:val="0"/>
          <w:marBottom w:val="0"/>
          <w:divBdr>
            <w:top w:val="none" w:sz="0" w:space="0" w:color="auto"/>
            <w:left w:val="none" w:sz="0" w:space="0" w:color="auto"/>
            <w:bottom w:val="none" w:sz="0" w:space="0" w:color="auto"/>
            <w:right w:val="none" w:sz="0" w:space="0" w:color="auto"/>
          </w:divBdr>
        </w:div>
        <w:div w:id="46757585">
          <w:marLeft w:val="0"/>
          <w:marRight w:val="0"/>
          <w:marTop w:val="0"/>
          <w:marBottom w:val="0"/>
          <w:divBdr>
            <w:top w:val="none" w:sz="0" w:space="0" w:color="auto"/>
            <w:left w:val="none" w:sz="0" w:space="0" w:color="auto"/>
            <w:bottom w:val="none" w:sz="0" w:space="0" w:color="auto"/>
            <w:right w:val="none" w:sz="0" w:space="0" w:color="auto"/>
          </w:divBdr>
        </w:div>
        <w:div w:id="47077300">
          <w:marLeft w:val="0"/>
          <w:marRight w:val="0"/>
          <w:marTop w:val="0"/>
          <w:marBottom w:val="0"/>
          <w:divBdr>
            <w:top w:val="none" w:sz="0" w:space="0" w:color="auto"/>
            <w:left w:val="none" w:sz="0" w:space="0" w:color="auto"/>
            <w:bottom w:val="none" w:sz="0" w:space="0" w:color="auto"/>
            <w:right w:val="none" w:sz="0" w:space="0" w:color="auto"/>
          </w:divBdr>
        </w:div>
        <w:div w:id="47609472">
          <w:marLeft w:val="0"/>
          <w:marRight w:val="0"/>
          <w:marTop w:val="0"/>
          <w:marBottom w:val="0"/>
          <w:divBdr>
            <w:top w:val="none" w:sz="0" w:space="0" w:color="auto"/>
            <w:left w:val="none" w:sz="0" w:space="0" w:color="auto"/>
            <w:bottom w:val="none" w:sz="0" w:space="0" w:color="auto"/>
            <w:right w:val="none" w:sz="0" w:space="0" w:color="auto"/>
          </w:divBdr>
        </w:div>
        <w:div w:id="48114681">
          <w:marLeft w:val="0"/>
          <w:marRight w:val="0"/>
          <w:marTop w:val="0"/>
          <w:marBottom w:val="0"/>
          <w:divBdr>
            <w:top w:val="none" w:sz="0" w:space="0" w:color="auto"/>
            <w:left w:val="none" w:sz="0" w:space="0" w:color="auto"/>
            <w:bottom w:val="none" w:sz="0" w:space="0" w:color="auto"/>
            <w:right w:val="none" w:sz="0" w:space="0" w:color="auto"/>
          </w:divBdr>
        </w:div>
        <w:div w:id="52121077">
          <w:marLeft w:val="0"/>
          <w:marRight w:val="0"/>
          <w:marTop w:val="0"/>
          <w:marBottom w:val="0"/>
          <w:divBdr>
            <w:top w:val="none" w:sz="0" w:space="0" w:color="auto"/>
            <w:left w:val="none" w:sz="0" w:space="0" w:color="auto"/>
            <w:bottom w:val="none" w:sz="0" w:space="0" w:color="auto"/>
            <w:right w:val="none" w:sz="0" w:space="0" w:color="auto"/>
          </w:divBdr>
        </w:div>
        <w:div w:id="55013787">
          <w:marLeft w:val="0"/>
          <w:marRight w:val="0"/>
          <w:marTop w:val="0"/>
          <w:marBottom w:val="0"/>
          <w:divBdr>
            <w:top w:val="none" w:sz="0" w:space="0" w:color="auto"/>
            <w:left w:val="none" w:sz="0" w:space="0" w:color="auto"/>
            <w:bottom w:val="none" w:sz="0" w:space="0" w:color="auto"/>
            <w:right w:val="none" w:sz="0" w:space="0" w:color="auto"/>
          </w:divBdr>
        </w:div>
        <w:div w:id="56562629">
          <w:marLeft w:val="0"/>
          <w:marRight w:val="0"/>
          <w:marTop w:val="0"/>
          <w:marBottom w:val="0"/>
          <w:divBdr>
            <w:top w:val="none" w:sz="0" w:space="0" w:color="auto"/>
            <w:left w:val="none" w:sz="0" w:space="0" w:color="auto"/>
            <w:bottom w:val="none" w:sz="0" w:space="0" w:color="auto"/>
            <w:right w:val="none" w:sz="0" w:space="0" w:color="auto"/>
          </w:divBdr>
        </w:div>
        <w:div w:id="59794425">
          <w:marLeft w:val="0"/>
          <w:marRight w:val="0"/>
          <w:marTop w:val="0"/>
          <w:marBottom w:val="0"/>
          <w:divBdr>
            <w:top w:val="none" w:sz="0" w:space="0" w:color="auto"/>
            <w:left w:val="none" w:sz="0" w:space="0" w:color="auto"/>
            <w:bottom w:val="none" w:sz="0" w:space="0" w:color="auto"/>
            <w:right w:val="none" w:sz="0" w:space="0" w:color="auto"/>
          </w:divBdr>
        </w:div>
        <w:div w:id="60564537">
          <w:marLeft w:val="0"/>
          <w:marRight w:val="0"/>
          <w:marTop w:val="0"/>
          <w:marBottom w:val="0"/>
          <w:divBdr>
            <w:top w:val="none" w:sz="0" w:space="0" w:color="auto"/>
            <w:left w:val="none" w:sz="0" w:space="0" w:color="auto"/>
            <w:bottom w:val="none" w:sz="0" w:space="0" w:color="auto"/>
            <w:right w:val="none" w:sz="0" w:space="0" w:color="auto"/>
          </w:divBdr>
        </w:div>
        <w:div w:id="61607327">
          <w:marLeft w:val="0"/>
          <w:marRight w:val="0"/>
          <w:marTop w:val="0"/>
          <w:marBottom w:val="0"/>
          <w:divBdr>
            <w:top w:val="none" w:sz="0" w:space="0" w:color="auto"/>
            <w:left w:val="none" w:sz="0" w:space="0" w:color="auto"/>
            <w:bottom w:val="none" w:sz="0" w:space="0" w:color="auto"/>
            <w:right w:val="none" w:sz="0" w:space="0" w:color="auto"/>
          </w:divBdr>
        </w:div>
        <w:div w:id="63337860">
          <w:marLeft w:val="0"/>
          <w:marRight w:val="0"/>
          <w:marTop w:val="0"/>
          <w:marBottom w:val="0"/>
          <w:divBdr>
            <w:top w:val="none" w:sz="0" w:space="0" w:color="auto"/>
            <w:left w:val="none" w:sz="0" w:space="0" w:color="auto"/>
            <w:bottom w:val="none" w:sz="0" w:space="0" w:color="auto"/>
            <w:right w:val="none" w:sz="0" w:space="0" w:color="auto"/>
          </w:divBdr>
        </w:div>
        <w:div w:id="65150639">
          <w:marLeft w:val="0"/>
          <w:marRight w:val="0"/>
          <w:marTop w:val="0"/>
          <w:marBottom w:val="0"/>
          <w:divBdr>
            <w:top w:val="none" w:sz="0" w:space="0" w:color="auto"/>
            <w:left w:val="none" w:sz="0" w:space="0" w:color="auto"/>
            <w:bottom w:val="none" w:sz="0" w:space="0" w:color="auto"/>
            <w:right w:val="none" w:sz="0" w:space="0" w:color="auto"/>
          </w:divBdr>
        </w:div>
        <w:div w:id="67266917">
          <w:marLeft w:val="0"/>
          <w:marRight w:val="0"/>
          <w:marTop w:val="0"/>
          <w:marBottom w:val="0"/>
          <w:divBdr>
            <w:top w:val="none" w:sz="0" w:space="0" w:color="auto"/>
            <w:left w:val="none" w:sz="0" w:space="0" w:color="auto"/>
            <w:bottom w:val="none" w:sz="0" w:space="0" w:color="auto"/>
            <w:right w:val="none" w:sz="0" w:space="0" w:color="auto"/>
          </w:divBdr>
        </w:div>
        <w:div w:id="69813901">
          <w:marLeft w:val="0"/>
          <w:marRight w:val="0"/>
          <w:marTop w:val="0"/>
          <w:marBottom w:val="0"/>
          <w:divBdr>
            <w:top w:val="none" w:sz="0" w:space="0" w:color="auto"/>
            <w:left w:val="none" w:sz="0" w:space="0" w:color="auto"/>
            <w:bottom w:val="none" w:sz="0" w:space="0" w:color="auto"/>
            <w:right w:val="none" w:sz="0" w:space="0" w:color="auto"/>
          </w:divBdr>
        </w:div>
        <w:div w:id="71514301">
          <w:marLeft w:val="0"/>
          <w:marRight w:val="0"/>
          <w:marTop w:val="0"/>
          <w:marBottom w:val="0"/>
          <w:divBdr>
            <w:top w:val="none" w:sz="0" w:space="0" w:color="auto"/>
            <w:left w:val="none" w:sz="0" w:space="0" w:color="auto"/>
            <w:bottom w:val="none" w:sz="0" w:space="0" w:color="auto"/>
            <w:right w:val="none" w:sz="0" w:space="0" w:color="auto"/>
          </w:divBdr>
        </w:div>
        <w:div w:id="72552003">
          <w:marLeft w:val="0"/>
          <w:marRight w:val="0"/>
          <w:marTop w:val="0"/>
          <w:marBottom w:val="0"/>
          <w:divBdr>
            <w:top w:val="none" w:sz="0" w:space="0" w:color="auto"/>
            <w:left w:val="none" w:sz="0" w:space="0" w:color="auto"/>
            <w:bottom w:val="none" w:sz="0" w:space="0" w:color="auto"/>
            <w:right w:val="none" w:sz="0" w:space="0" w:color="auto"/>
          </w:divBdr>
        </w:div>
        <w:div w:id="76169703">
          <w:marLeft w:val="0"/>
          <w:marRight w:val="0"/>
          <w:marTop w:val="0"/>
          <w:marBottom w:val="0"/>
          <w:divBdr>
            <w:top w:val="none" w:sz="0" w:space="0" w:color="auto"/>
            <w:left w:val="none" w:sz="0" w:space="0" w:color="auto"/>
            <w:bottom w:val="none" w:sz="0" w:space="0" w:color="auto"/>
            <w:right w:val="none" w:sz="0" w:space="0" w:color="auto"/>
          </w:divBdr>
        </w:div>
        <w:div w:id="80641082">
          <w:marLeft w:val="0"/>
          <w:marRight w:val="0"/>
          <w:marTop w:val="0"/>
          <w:marBottom w:val="0"/>
          <w:divBdr>
            <w:top w:val="none" w:sz="0" w:space="0" w:color="auto"/>
            <w:left w:val="none" w:sz="0" w:space="0" w:color="auto"/>
            <w:bottom w:val="none" w:sz="0" w:space="0" w:color="auto"/>
            <w:right w:val="none" w:sz="0" w:space="0" w:color="auto"/>
          </w:divBdr>
        </w:div>
        <w:div w:id="81220844">
          <w:marLeft w:val="0"/>
          <w:marRight w:val="0"/>
          <w:marTop w:val="0"/>
          <w:marBottom w:val="0"/>
          <w:divBdr>
            <w:top w:val="none" w:sz="0" w:space="0" w:color="auto"/>
            <w:left w:val="none" w:sz="0" w:space="0" w:color="auto"/>
            <w:bottom w:val="none" w:sz="0" w:space="0" w:color="auto"/>
            <w:right w:val="none" w:sz="0" w:space="0" w:color="auto"/>
          </w:divBdr>
        </w:div>
        <w:div w:id="81492100">
          <w:marLeft w:val="0"/>
          <w:marRight w:val="0"/>
          <w:marTop w:val="0"/>
          <w:marBottom w:val="0"/>
          <w:divBdr>
            <w:top w:val="none" w:sz="0" w:space="0" w:color="auto"/>
            <w:left w:val="none" w:sz="0" w:space="0" w:color="auto"/>
            <w:bottom w:val="none" w:sz="0" w:space="0" w:color="auto"/>
            <w:right w:val="none" w:sz="0" w:space="0" w:color="auto"/>
          </w:divBdr>
        </w:div>
        <w:div w:id="83844140">
          <w:marLeft w:val="0"/>
          <w:marRight w:val="0"/>
          <w:marTop w:val="0"/>
          <w:marBottom w:val="0"/>
          <w:divBdr>
            <w:top w:val="none" w:sz="0" w:space="0" w:color="auto"/>
            <w:left w:val="none" w:sz="0" w:space="0" w:color="auto"/>
            <w:bottom w:val="none" w:sz="0" w:space="0" w:color="auto"/>
            <w:right w:val="none" w:sz="0" w:space="0" w:color="auto"/>
          </w:divBdr>
        </w:div>
        <w:div w:id="85345814">
          <w:marLeft w:val="0"/>
          <w:marRight w:val="0"/>
          <w:marTop w:val="0"/>
          <w:marBottom w:val="0"/>
          <w:divBdr>
            <w:top w:val="none" w:sz="0" w:space="0" w:color="auto"/>
            <w:left w:val="none" w:sz="0" w:space="0" w:color="auto"/>
            <w:bottom w:val="none" w:sz="0" w:space="0" w:color="auto"/>
            <w:right w:val="none" w:sz="0" w:space="0" w:color="auto"/>
          </w:divBdr>
        </w:div>
        <w:div w:id="94330016">
          <w:marLeft w:val="0"/>
          <w:marRight w:val="0"/>
          <w:marTop w:val="0"/>
          <w:marBottom w:val="0"/>
          <w:divBdr>
            <w:top w:val="none" w:sz="0" w:space="0" w:color="auto"/>
            <w:left w:val="none" w:sz="0" w:space="0" w:color="auto"/>
            <w:bottom w:val="none" w:sz="0" w:space="0" w:color="auto"/>
            <w:right w:val="none" w:sz="0" w:space="0" w:color="auto"/>
          </w:divBdr>
        </w:div>
        <w:div w:id="96754869">
          <w:marLeft w:val="0"/>
          <w:marRight w:val="0"/>
          <w:marTop w:val="0"/>
          <w:marBottom w:val="0"/>
          <w:divBdr>
            <w:top w:val="none" w:sz="0" w:space="0" w:color="auto"/>
            <w:left w:val="none" w:sz="0" w:space="0" w:color="auto"/>
            <w:bottom w:val="none" w:sz="0" w:space="0" w:color="auto"/>
            <w:right w:val="none" w:sz="0" w:space="0" w:color="auto"/>
          </w:divBdr>
        </w:div>
        <w:div w:id="105008284">
          <w:marLeft w:val="0"/>
          <w:marRight w:val="0"/>
          <w:marTop w:val="0"/>
          <w:marBottom w:val="0"/>
          <w:divBdr>
            <w:top w:val="none" w:sz="0" w:space="0" w:color="auto"/>
            <w:left w:val="none" w:sz="0" w:space="0" w:color="auto"/>
            <w:bottom w:val="none" w:sz="0" w:space="0" w:color="auto"/>
            <w:right w:val="none" w:sz="0" w:space="0" w:color="auto"/>
          </w:divBdr>
        </w:div>
        <w:div w:id="106121201">
          <w:marLeft w:val="0"/>
          <w:marRight w:val="0"/>
          <w:marTop w:val="0"/>
          <w:marBottom w:val="0"/>
          <w:divBdr>
            <w:top w:val="none" w:sz="0" w:space="0" w:color="auto"/>
            <w:left w:val="none" w:sz="0" w:space="0" w:color="auto"/>
            <w:bottom w:val="none" w:sz="0" w:space="0" w:color="auto"/>
            <w:right w:val="none" w:sz="0" w:space="0" w:color="auto"/>
          </w:divBdr>
        </w:div>
        <w:div w:id="107968435">
          <w:marLeft w:val="0"/>
          <w:marRight w:val="0"/>
          <w:marTop w:val="0"/>
          <w:marBottom w:val="0"/>
          <w:divBdr>
            <w:top w:val="none" w:sz="0" w:space="0" w:color="auto"/>
            <w:left w:val="none" w:sz="0" w:space="0" w:color="auto"/>
            <w:bottom w:val="none" w:sz="0" w:space="0" w:color="auto"/>
            <w:right w:val="none" w:sz="0" w:space="0" w:color="auto"/>
          </w:divBdr>
        </w:div>
        <w:div w:id="109593467">
          <w:marLeft w:val="0"/>
          <w:marRight w:val="0"/>
          <w:marTop w:val="0"/>
          <w:marBottom w:val="0"/>
          <w:divBdr>
            <w:top w:val="none" w:sz="0" w:space="0" w:color="auto"/>
            <w:left w:val="none" w:sz="0" w:space="0" w:color="auto"/>
            <w:bottom w:val="none" w:sz="0" w:space="0" w:color="auto"/>
            <w:right w:val="none" w:sz="0" w:space="0" w:color="auto"/>
          </w:divBdr>
        </w:div>
        <w:div w:id="111443284">
          <w:marLeft w:val="0"/>
          <w:marRight w:val="0"/>
          <w:marTop w:val="0"/>
          <w:marBottom w:val="0"/>
          <w:divBdr>
            <w:top w:val="none" w:sz="0" w:space="0" w:color="auto"/>
            <w:left w:val="none" w:sz="0" w:space="0" w:color="auto"/>
            <w:bottom w:val="none" w:sz="0" w:space="0" w:color="auto"/>
            <w:right w:val="none" w:sz="0" w:space="0" w:color="auto"/>
          </w:divBdr>
        </w:div>
        <w:div w:id="116225156">
          <w:marLeft w:val="0"/>
          <w:marRight w:val="0"/>
          <w:marTop w:val="0"/>
          <w:marBottom w:val="0"/>
          <w:divBdr>
            <w:top w:val="none" w:sz="0" w:space="0" w:color="auto"/>
            <w:left w:val="none" w:sz="0" w:space="0" w:color="auto"/>
            <w:bottom w:val="none" w:sz="0" w:space="0" w:color="auto"/>
            <w:right w:val="none" w:sz="0" w:space="0" w:color="auto"/>
          </w:divBdr>
        </w:div>
        <w:div w:id="116916763">
          <w:marLeft w:val="0"/>
          <w:marRight w:val="0"/>
          <w:marTop w:val="0"/>
          <w:marBottom w:val="0"/>
          <w:divBdr>
            <w:top w:val="none" w:sz="0" w:space="0" w:color="auto"/>
            <w:left w:val="none" w:sz="0" w:space="0" w:color="auto"/>
            <w:bottom w:val="none" w:sz="0" w:space="0" w:color="auto"/>
            <w:right w:val="none" w:sz="0" w:space="0" w:color="auto"/>
          </w:divBdr>
        </w:div>
        <w:div w:id="120613031">
          <w:marLeft w:val="0"/>
          <w:marRight w:val="0"/>
          <w:marTop w:val="0"/>
          <w:marBottom w:val="0"/>
          <w:divBdr>
            <w:top w:val="none" w:sz="0" w:space="0" w:color="auto"/>
            <w:left w:val="none" w:sz="0" w:space="0" w:color="auto"/>
            <w:bottom w:val="none" w:sz="0" w:space="0" w:color="auto"/>
            <w:right w:val="none" w:sz="0" w:space="0" w:color="auto"/>
          </w:divBdr>
        </w:div>
        <w:div w:id="125975159">
          <w:marLeft w:val="0"/>
          <w:marRight w:val="0"/>
          <w:marTop w:val="0"/>
          <w:marBottom w:val="0"/>
          <w:divBdr>
            <w:top w:val="none" w:sz="0" w:space="0" w:color="auto"/>
            <w:left w:val="none" w:sz="0" w:space="0" w:color="auto"/>
            <w:bottom w:val="none" w:sz="0" w:space="0" w:color="auto"/>
            <w:right w:val="none" w:sz="0" w:space="0" w:color="auto"/>
          </w:divBdr>
        </w:div>
        <w:div w:id="136076452">
          <w:marLeft w:val="0"/>
          <w:marRight w:val="0"/>
          <w:marTop w:val="0"/>
          <w:marBottom w:val="0"/>
          <w:divBdr>
            <w:top w:val="none" w:sz="0" w:space="0" w:color="auto"/>
            <w:left w:val="none" w:sz="0" w:space="0" w:color="auto"/>
            <w:bottom w:val="none" w:sz="0" w:space="0" w:color="auto"/>
            <w:right w:val="none" w:sz="0" w:space="0" w:color="auto"/>
          </w:divBdr>
        </w:div>
        <w:div w:id="146097279">
          <w:marLeft w:val="0"/>
          <w:marRight w:val="0"/>
          <w:marTop w:val="0"/>
          <w:marBottom w:val="0"/>
          <w:divBdr>
            <w:top w:val="none" w:sz="0" w:space="0" w:color="auto"/>
            <w:left w:val="none" w:sz="0" w:space="0" w:color="auto"/>
            <w:bottom w:val="none" w:sz="0" w:space="0" w:color="auto"/>
            <w:right w:val="none" w:sz="0" w:space="0" w:color="auto"/>
          </w:divBdr>
        </w:div>
        <w:div w:id="147327886">
          <w:marLeft w:val="0"/>
          <w:marRight w:val="0"/>
          <w:marTop w:val="0"/>
          <w:marBottom w:val="0"/>
          <w:divBdr>
            <w:top w:val="none" w:sz="0" w:space="0" w:color="auto"/>
            <w:left w:val="none" w:sz="0" w:space="0" w:color="auto"/>
            <w:bottom w:val="none" w:sz="0" w:space="0" w:color="auto"/>
            <w:right w:val="none" w:sz="0" w:space="0" w:color="auto"/>
          </w:divBdr>
        </w:div>
        <w:div w:id="147593763">
          <w:marLeft w:val="0"/>
          <w:marRight w:val="0"/>
          <w:marTop w:val="0"/>
          <w:marBottom w:val="0"/>
          <w:divBdr>
            <w:top w:val="none" w:sz="0" w:space="0" w:color="auto"/>
            <w:left w:val="none" w:sz="0" w:space="0" w:color="auto"/>
            <w:bottom w:val="none" w:sz="0" w:space="0" w:color="auto"/>
            <w:right w:val="none" w:sz="0" w:space="0" w:color="auto"/>
          </w:divBdr>
        </w:div>
        <w:div w:id="151333117">
          <w:marLeft w:val="0"/>
          <w:marRight w:val="0"/>
          <w:marTop w:val="0"/>
          <w:marBottom w:val="0"/>
          <w:divBdr>
            <w:top w:val="none" w:sz="0" w:space="0" w:color="auto"/>
            <w:left w:val="none" w:sz="0" w:space="0" w:color="auto"/>
            <w:bottom w:val="none" w:sz="0" w:space="0" w:color="auto"/>
            <w:right w:val="none" w:sz="0" w:space="0" w:color="auto"/>
          </w:divBdr>
        </w:div>
        <w:div w:id="156656706">
          <w:marLeft w:val="0"/>
          <w:marRight w:val="0"/>
          <w:marTop w:val="0"/>
          <w:marBottom w:val="0"/>
          <w:divBdr>
            <w:top w:val="none" w:sz="0" w:space="0" w:color="auto"/>
            <w:left w:val="none" w:sz="0" w:space="0" w:color="auto"/>
            <w:bottom w:val="none" w:sz="0" w:space="0" w:color="auto"/>
            <w:right w:val="none" w:sz="0" w:space="0" w:color="auto"/>
          </w:divBdr>
        </w:div>
        <w:div w:id="160319731">
          <w:marLeft w:val="0"/>
          <w:marRight w:val="0"/>
          <w:marTop w:val="0"/>
          <w:marBottom w:val="0"/>
          <w:divBdr>
            <w:top w:val="none" w:sz="0" w:space="0" w:color="auto"/>
            <w:left w:val="none" w:sz="0" w:space="0" w:color="auto"/>
            <w:bottom w:val="none" w:sz="0" w:space="0" w:color="auto"/>
            <w:right w:val="none" w:sz="0" w:space="0" w:color="auto"/>
          </w:divBdr>
        </w:div>
        <w:div w:id="163012266">
          <w:marLeft w:val="0"/>
          <w:marRight w:val="0"/>
          <w:marTop w:val="0"/>
          <w:marBottom w:val="0"/>
          <w:divBdr>
            <w:top w:val="none" w:sz="0" w:space="0" w:color="auto"/>
            <w:left w:val="none" w:sz="0" w:space="0" w:color="auto"/>
            <w:bottom w:val="none" w:sz="0" w:space="0" w:color="auto"/>
            <w:right w:val="none" w:sz="0" w:space="0" w:color="auto"/>
          </w:divBdr>
        </w:div>
        <w:div w:id="166678691">
          <w:marLeft w:val="0"/>
          <w:marRight w:val="0"/>
          <w:marTop w:val="0"/>
          <w:marBottom w:val="0"/>
          <w:divBdr>
            <w:top w:val="none" w:sz="0" w:space="0" w:color="auto"/>
            <w:left w:val="none" w:sz="0" w:space="0" w:color="auto"/>
            <w:bottom w:val="none" w:sz="0" w:space="0" w:color="auto"/>
            <w:right w:val="none" w:sz="0" w:space="0" w:color="auto"/>
          </w:divBdr>
        </w:div>
        <w:div w:id="166864862">
          <w:marLeft w:val="0"/>
          <w:marRight w:val="0"/>
          <w:marTop w:val="0"/>
          <w:marBottom w:val="0"/>
          <w:divBdr>
            <w:top w:val="none" w:sz="0" w:space="0" w:color="auto"/>
            <w:left w:val="none" w:sz="0" w:space="0" w:color="auto"/>
            <w:bottom w:val="none" w:sz="0" w:space="0" w:color="auto"/>
            <w:right w:val="none" w:sz="0" w:space="0" w:color="auto"/>
          </w:divBdr>
        </w:div>
        <w:div w:id="167866587">
          <w:marLeft w:val="0"/>
          <w:marRight w:val="0"/>
          <w:marTop w:val="0"/>
          <w:marBottom w:val="0"/>
          <w:divBdr>
            <w:top w:val="none" w:sz="0" w:space="0" w:color="auto"/>
            <w:left w:val="none" w:sz="0" w:space="0" w:color="auto"/>
            <w:bottom w:val="none" w:sz="0" w:space="0" w:color="auto"/>
            <w:right w:val="none" w:sz="0" w:space="0" w:color="auto"/>
          </w:divBdr>
        </w:div>
        <w:div w:id="168252504">
          <w:marLeft w:val="0"/>
          <w:marRight w:val="0"/>
          <w:marTop w:val="0"/>
          <w:marBottom w:val="0"/>
          <w:divBdr>
            <w:top w:val="none" w:sz="0" w:space="0" w:color="auto"/>
            <w:left w:val="none" w:sz="0" w:space="0" w:color="auto"/>
            <w:bottom w:val="none" w:sz="0" w:space="0" w:color="auto"/>
            <w:right w:val="none" w:sz="0" w:space="0" w:color="auto"/>
          </w:divBdr>
        </w:div>
        <w:div w:id="171841418">
          <w:marLeft w:val="0"/>
          <w:marRight w:val="0"/>
          <w:marTop w:val="0"/>
          <w:marBottom w:val="0"/>
          <w:divBdr>
            <w:top w:val="none" w:sz="0" w:space="0" w:color="auto"/>
            <w:left w:val="none" w:sz="0" w:space="0" w:color="auto"/>
            <w:bottom w:val="none" w:sz="0" w:space="0" w:color="auto"/>
            <w:right w:val="none" w:sz="0" w:space="0" w:color="auto"/>
          </w:divBdr>
        </w:div>
        <w:div w:id="173542396">
          <w:marLeft w:val="0"/>
          <w:marRight w:val="0"/>
          <w:marTop w:val="0"/>
          <w:marBottom w:val="0"/>
          <w:divBdr>
            <w:top w:val="none" w:sz="0" w:space="0" w:color="auto"/>
            <w:left w:val="none" w:sz="0" w:space="0" w:color="auto"/>
            <w:bottom w:val="none" w:sz="0" w:space="0" w:color="auto"/>
            <w:right w:val="none" w:sz="0" w:space="0" w:color="auto"/>
          </w:divBdr>
        </w:div>
        <w:div w:id="174077151">
          <w:marLeft w:val="0"/>
          <w:marRight w:val="0"/>
          <w:marTop w:val="0"/>
          <w:marBottom w:val="0"/>
          <w:divBdr>
            <w:top w:val="none" w:sz="0" w:space="0" w:color="auto"/>
            <w:left w:val="none" w:sz="0" w:space="0" w:color="auto"/>
            <w:bottom w:val="none" w:sz="0" w:space="0" w:color="auto"/>
            <w:right w:val="none" w:sz="0" w:space="0" w:color="auto"/>
          </w:divBdr>
        </w:div>
        <w:div w:id="175266589">
          <w:marLeft w:val="0"/>
          <w:marRight w:val="0"/>
          <w:marTop w:val="0"/>
          <w:marBottom w:val="0"/>
          <w:divBdr>
            <w:top w:val="none" w:sz="0" w:space="0" w:color="auto"/>
            <w:left w:val="none" w:sz="0" w:space="0" w:color="auto"/>
            <w:bottom w:val="none" w:sz="0" w:space="0" w:color="auto"/>
            <w:right w:val="none" w:sz="0" w:space="0" w:color="auto"/>
          </w:divBdr>
        </w:div>
        <w:div w:id="175586162">
          <w:marLeft w:val="0"/>
          <w:marRight w:val="0"/>
          <w:marTop w:val="0"/>
          <w:marBottom w:val="0"/>
          <w:divBdr>
            <w:top w:val="none" w:sz="0" w:space="0" w:color="auto"/>
            <w:left w:val="none" w:sz="0" w:space="0" w:color="auto"/>
            <w:bottom w:val="none" w:sz="0" w:space="0" w:color="auto"/>
            <w:right w:val="none" w:sz="0" w:space="0" w:color="auto"/>
          </w:divBdr>
        </w:div>
        <w:div w:id="180171706">
          <w:marLeft w:val="0"/>
          <w:marRight w:val="0"/>
          <w:marTop w:val="0"/>
          <w:marBottom w:val="0"/>
          <w:divBdr>
            <w:top w:val="none" w:sz="0" w:space="0" w:color="auto"/>
            <w:left w:val="none" w:sz="0" w:space="0" w:color="auto"/>
            <w:bottom w:val="none" w:sz="0" w:space="0" w:color="auto"/>
            <w:right w:val="none" w:sz="0" w:space="0" w:color="auto"/>
          </w:divBdr>
        </w:div>
        <w:div w:id="182018148">
          <w:marLeft w:val="0"/>
          <w:marRight w:val="0"/>
          <w:marTop w:val="0"/>
          <w:marBottom w:val="0"/>
          <w:divBdr>
            <w:top w:val="none" w:sz="0" w:space="0" w:color="auto"/>
            <w:left w:val="none" w:sz="0" w:space="0" w:color="auto"/>
            <w:bottom w:val="none" w:sz="0" w:space="0" w:color="auto"/>
            <w:right w:val="none" w:sz="0" w:space="0" w:color="auto"/>
          </w:divBdr>
        </w:div>
        <w:div w:id="182742904">
          <w:marLeft w:val="0"/>
          <w:marRight w:val="0"/>
          <w:marTop w:val="0"/>
          <w:marBottom w:val="0"/>
          <w:divBdr>
            <w:top w:val="none" w:sz="0" w:space="0" w:color="auto"/>
            <w:left w:val="none" w:sz="0" w:space="0" w:color="auto"/>
            <w:bottom w:val="none" w:sz="0" w:space="0" w:color="auto"/>
            <w:right w:val="none" w:sz="0" w:space="0" w:color="auto"/>
          </w:divBdr>
        </w:div>
        <w:div w:id="184634674">
          <w:marLeft w:val="0"/>
          <w:marRight w:val="0"/>
          <w:marTop w:val="0"/>
          <w:marBottom w:val="0"/>
          <w:divBdr>
            <w:top w:val="none" w:sz="0" w:space="0" w:color="auto"/>
            <w:left w:val="none" w:sz="0" w:space="0" w:color="auto"/>
            <w:bottom w:val="none" w:sz="0" w:space="0" w:color="auto"/>
            <w:right w:val="none" w:sz="0" w:space="0" w:color="auto"/>
          </w:divBdr>
        </w:div>
        <w:div w:id="188035357">
          <w:marLeft w:val="0"/>
          <w:marRight w:val="0"/>
          <w:marTop w:val="0"/>
          <w:marBottom w:val="0"/>
          <w:divBdr>
            <w:top w:val="none" w:sz="0" w:space="0" w:color="auto"/>
            <w:left w:val="none" w:sz="0" w:space="0" w:color="auto"/>
            <w:bottom w:val="none" w:sz="0" w:space="0" w:color="auto"/>
            <w:right w:val="none" w:sz="0" w:space="0" w:color="auto"/>
          </w:divBdr>
        </w:div>
        <w:div w:id="190804551">
          <w:marLeft w:val="0"/>
          <w:marRight w:val="0"/>
          <w:marTop w:val="0"/>
          <w:marBottom w:val="0"/>
          <w:divBdr>
            <w:top w:val="none" w:sz="0" w:space="0" w:color="auto"/>
            <w:left w:val="none" w:sz="0" w:space="0" w:color="auto"/>
            <w:bottom w:val="none" w:sz="0" w:space="0" w:color="auto"/>
            <w:right w:val="none" w:sz="0" w:space="0" w:color="auto"/>
          </w:divBdr>
        </w:div>
        <w:div w:id="199126709">
          <w:marLeft w:val="0"/>
          <w:marRight w:val="0"/>
          <w:marTop w:val="0"/>
          <w:marBottom w:val="0"/>
          <w:divBdr>
            <w:top w:val="none" w:sz="0" w:space="0" w:color="auto"/>
            <w:left w:val="none" w:sz="0" w:space="0" w:color="auto"/>
            <w:bottom w:val="none" w:sz="0" w:space="0" w:color="auto"/>
            <w:right w:val="none" w:sz="0" w:space="0" w:color="auto"/>
          </w:divBdr>
        </w:div>
        <w:div w:id="199755005">
          <w:marLeft w:val="0"/>
          <w:marRight w:val="0"/>
          <w:marTop w:val="0"/>
          <w:marBottom w:val="0"/>
          <w:divBdr>
            <w:top w:val="none" w:sz="0" w:space="0" w:color="auto"/>
            <w:left w:val="none" w:sz="0" w:space="0" w:color="auto"/>
            <w:bottom w:val="none" w:sz="0" w:space="0" w:color="auto"/>
            <w:right w:val="none" w:sz="0" w:space="0" w:color="auto"/>
          </w:divBdr>
        </w:div>
        <w:div w:id="200217531">
          <w:marLeft w:val="0"/>
          <w:marRight w:val="0"/>
          <w:marTop w:val="0"/>
          <w:marBottom w:val="0"/>
          <w:divBdr>
            <w:top w:val="none" w:sz="0" w:space="0" w:color="auto"/>
            <w:left w:val="none" w:sz="0" w:space="0" w:color="auto"/>
            <w:bottom w:val="none" w:sz="0" w:space="0" w:color="auto"/>
            <w:right w:val="none" w:sz="0" w:space="0" w:color="auto"/>
          </w:divBdr>
        </w:div>
        <w:div w:id="201944209">
          <w:marLeft w:val="0"/>
          <w:marRight w:val="0"/>
          <w:marTop w:val="0"/>
          <w:marBottom w:val="0"/>
          <w:divBdr>
            <w:top w:val="none" w:sz="0" w:space="0" w:color="auto"/>
            <w:left w:val="none" w:sz="0" w:space="0" w:color="auto"/>
            <w:bottom w:val="none" w:sz="0" w:space="0" w:color="auto"/>
            <w:right w:val="none" w:sz="0" w:space="0" w:color="auto"/>
          </w:divBdr>
        </w:div>
        <w:div w:id="203567975">
          <w:marLeft w:val="0"/>
          <w:marRight w:val="0"/>
          <w:marTop w:val="0"/>
          <w:marBottom w:val="0"/>
          <w:divBdr>
            <w:top w:val="none" w:sz="0" w:space="0" w:color="auto"/>
            <w:left w:val="none" w:sz="0" w:space="0" w:color="auto"/>
            <w:bottom w:val="none" w:sz="0" w:space="0" w:color="auto"/>
            <w:right w:val="none" w:sz="0" w:space="0" w:color="auto"/>
          </w:divBdr>
        </w:div>
        <w:div w:id="222982571">
          <w:marLeft w:val="0"/>
          <w:marRight w:val="0"/>
          <w:marTop w:val="0"/>
          <w:marBottom w:val="0"/>
          <w:divBdr>
            <w:top w:val="none" w:sz="0" w:space="0" w:color="auto"/>
            <w:left w:val="none" w:sz="0" w:space="0" w:color="auto"/>
            <w:bottom w:val="none" w:sz="0" w:space="0" w:color="auto"/>
            <w:right w:val="none" w:sz="0" w:space="0" w:color="auto"/>
          </w:divBdr>
        </w:div>
        <w:div w:id="225339239">
          <w:marLeft w:val="0"/>
          <w:marRight w:val="0"/>
          <w:marTop w:val="0"/>
          <w:marBottom w:val="0"/>
          <w:divBdr>
            <w:top w:val="none" w:sz="0" w:space="0" w:color="auto"/>
            <w:left w:val="none" w:sz="0" w:space="0" w:color="auto"/>
            <w:bottom w:val="none" w:sz="0" w:space="0" w:color="auto"/>
            <w:right w:val="none" w:sz="0" w:space="0" w:color="auto"/>
          </w:divBdr>
        </w:div>
        <w:div w:id="230701627">
          <w:marLeft w:val="0"/>
          <w:marRight w:val="0"/>
          <w:marTop w:val="0"/>
          <w:marBottom w:val="0"/>
          <w:divBdr>
            <w:top w:val="none" w:sz="0" w:space="0" w:color="auto"/>
            <w:left w:val="none" w:sz="0" w:space="0" w:color="auto"/>
            <w:bottom w:val="none" w:sz="0" w:space="0" w:color="auto"/>
            <w:right w:val="none" w:sz="0" w:space="0" w:color="auto"/>
          </w:divBdr>
        </w:div>
        <w:div w:id="234245389">
          <w:marLeft w:val="0"/>
          <w:marRight w:val="0"/>
          <w:marTop w:val="0"/>
          <w:marBottom w:val="0"/>
          <w:divBdr>
            <w:top w:val="none" w:sz="0" w:space="0" w:color="auto"/>
            <w:left w:val="none" w:sz="0" w:space="0" w:color="auto"/>
            <w:bottom w:val="none" w:sz="0" w:space="0" w:color="auto"/>
            <w:right w:val="none" w:sz="0" w:space="0" w:color="auto"/>
          </w:divBdr>
        </w:div>
        <w:div w:id="235095610">
          <w:marLeft w:val="0"/>
          <w:marRight w:val="0"/>
          <w:marTop w:val="0"/>
          <w:marBottom w:val="0"/>
          <w:divBdr>
            <w:top w:val="none" w:sz="0" w:space="0" w:color="auto"/>
            <w:left w:val="none" w:sz="0" w:space="0" w:color="auto"/>
            <w:bottom w:val="none" w:sz="0" w:space="0" w:color="auto"/>
            <w:right w:val="none" w:sz="0" w:space="0" w:color="auto"/>
          </w:divBdr>
        </w:div>
        <w:div w:id="238368546">
          <w:marLeft w:val="0"/>
          <w:marRight w:val="0"/>
          <w:marTop w:val="0"/>
          <w:marBottom w:val="0"/>
          <w:divBdr>
            <w:top w:val="none" w:sz="0" w:space="0" w:color="auto"/>
            <w:left w:val="none" w:sz="0" w:space="0" w:color="auto"/>
            <w:bottom w:val="none" w:sz="0" w:space="0" w:color="auto"/>
            <w:right w:val="none" w:sz="0" w:space="0" w:color="auto"/>
          </w:divBdr>
        </w:div>
        <w:div w:id="239410523">
          <w:marLeft w:val="0"/>
          <w:marRight w:val="0"/>
          <w:marTop w:val="0"/>
          <w:marBottom w:val="0"/>
          <w:divBdr>
            <w:top w:val="none" w:sz="0" w:space="0" w:color="auto"/>
            <w:left w:val="none" w:sz="0" w:space="0" w:color="auto"/>
            <w:bottom w:val="none" w:sz="0" w:space="0" w:color="auto"/>
            <w:right w:val="none" w:sz="0" w:space="0" w:color="auto"/>
          </w:divBdr>
        </w:div>
        <w:div w:id="240600188">
          <w:marLeft w:val="0"/>
          <w:marRight w:val="0"/>
          <w:marTop w:val="0"/>
          <w:marBottom w:val="0"/>
          <w:divBdr>
            <w:top w:val="none" w:sz="0" w:space="0" w:color="auto"/>
            <w:left w:val="none" w:sz="0" w:space="0" w:color="auto"/>
            <w:bottom w:val="none" w:sz="0" w:space="0" w:color="auto"/>
            <w:right w:val="none" w:sz="0" w:space="0" w:color="auto"/>
          </w:divBdr>
        </w:div>
        <w:div w:id="245502523">
          <w:marLeft w:val="0"/>
          <w:marRight w:val="0"/>
          <w:marTop w:val="0"/>
          <w:marBottom w:val="0"/>
          <w:divBdr>
            <w:top w:val="none" w:sz="0" w:space="0" w:color="auto"/>
            <w:left w:val="none" w:sz="0" w:space="0" w:color="auto"/>
            <w:bottom w:val="none" w:sz="0" w:space="0" w:color="auto"/>
            <w:right w:val="none" w:sz="0" w:space="0" w:color="auto"/>
          </w:divBdr>
        </w:div>
        <w:div w:id="246037714">
          <w:marLeft w:val="0"/>
          <w:marRight w:val="0"/>
          <w:marTop w:val="0"/>
          <w:marBottom w:val="0"/>
          <w:divBdr>
            <w:top w:val="none" w:sz="0" w:space="0" w:color="auto"/>
            <w:left w:val="none" w:sz="0" w:space="0" w:color="auto"/>
            <w:bottom w:val="none" w:sz="0" w:space="0" w:color="auto"/>
            <w:right w:val="none" w:sz="0" w:space="0" w:color="auto"/>
          </w:divBdr>
        </w:div>
        <w:div w:id="247810662">
          <w:marLeft w:val="0"/>
          <w:marRight w:val="0"/>
          <w:marTop w:val="0"/>
          <w:marBottom w:val="0"/>
          <w:divBdr>
            <w:top w:val="none" w:sz="0" w:space="0" w:color="auto"/>
            <w:left w:val="none" w:sz="0" w:space="0" w:color="auto"/>
            <w:bottom w:val="none" w:sz="0" w:space="0" w:color="auto"/>
            <w:right w:val="none" w:sz="0" w:space="0" w:color="auto"/>
          </w:divBdr>
        </w:div>
        <w:div w:id="262566942">
          <w:marLeft w:val="0"/>
          <w:marRight w:val="0"/>
          <w:marTop w:val="0"/>
          <w:marBottom w:val="0"/>
          <w:divBdr>
            <w:top w:val="none" w:sz="0" w:space="0" w:color="auto"/>
            <w:left w:val="none" w:sz="0" w:space="0" w:color="auto"/>
            <w:bottom w:val="none" w:sz="0" w:space="0" w:color="auto"/>
            <w:right w:val="none" w:sz="0" w:space="0" w:color="auto"/>
          </w:divBdr>
        </w:div>
        <w:div w:id="263533653">
          <w:marLeft w:val="0"/>
          <w:marRight w:val="0"/>
          <w:marTop w:val="0"/>
          <w:marBottom w:val="0"/>
          <w:divBdr>
            <w:top w:val="none" w:sz="0" w:space="0" w:color="auto"/>
            <w:left w:val="none" w:sz="0" w:space="0" w:color="auto"/>
            <w:bottom w:val="none" w:sz="0" w:space="0" w:color="auto"/>
            <w:right w:val="none" w:sz="0" w:space="0" w:color="auto"/>
          </w:divBdr>
        </w:div>
        <w:div w:id="265502674">
          <w:marLeft w:val="0"/>
          <w:marRight w:val="0"/>
          <w:marTop w:val="0"/>
          <w:marBottom w:val="0"/>
          <w:divBdr>
            <w:top w:val="none" w:sz="0" w:space="0" w:color="auto"/>
            <w:left w:val="none" w:sz="0" w:space="0" w:color="auto"/>
            <w:bottom w:val="none" w:sz="0" w:space="0" w:color="auto"/>
            <w:right w:val="none" w:sz="0" w:space="0" w:color="auto"/>
          </w:divBdr>
        </w:div>
        <w:div w:id="267157471">
          <w:marLeft w:val="0"/>
          <w:marRight w:val="0"/>
          <w:marTop w:val="0"/>
          <w:marBottom w:val="0"/>
          <w:divBdr>
            <w:top w:val="none" w:sz="0" w:space="0" w:color="auto"/>
            <w:left w:val="none" w:sz="0" w:space="0" w:color="auto"/>
            <w:bottom w:val="none" w:sz="0" w:space="0" w:color="auto"/>
            <w:right w:val="none" w:sz="0" w:space="0" w:color="auto"/>
          </w:divBdr>
        </w:div>
        <w:div w:id="269436570">
          <w:marLeft w:val="0"/>
          <w:marRight w:val="0"/>
          <w:marTop w:val="0"/>
          <w:marBottom w:val="0"/>
          <w:divBdr>
            <w:top w:val="none" w:sz="0" w:space="0" w:color="auto"/>
            <w:left w:val="none" w:sz="0" w:space="0" w:color="auto"/>
            <w:bottom w:val="none" w:sz="0" w:space="0" w:color="auto"/>
            <w:right w:val="none" w:sz="0" w:space="0" w:color="auto"/>
          </w:divBdr>
        </w:div>
        <w:div w:id="270163659">
          <w:marLeft w:val="0"/>
          <w:marRight w:val="0"/>
          <w:marTop w:val="0"/>
          <w:marBottom w:val="0"/>
          <w:divBdr>
            <w:top w:val="none" w:sz="0" w:space="0" w:color="auto"/>
            <w:left w:val="none" w:sz="0" w:space="0" w:color="auto"/>
            <w:bottom w:val="none" w:sz="0" w:space="0" w:color="auto"/>
            <w:right w:val="none" w:sz="0" w:space="0" w:color="auto"/>
          </w:divBdr>
        </w:div>
        <w:div w:id="276833357">
          <w:marLeft w:val="0"/>
          <w:marRight w:val="0"/>
          <w:marTop w:val="0"/>
          <w:marBottom w:val="0"/>
          <w:divBdr>
            <w:top w:val="none" w:sz="0" w:space="0" w:color="auto"/>
            <w:left w:val="none" w:sz="0" w:space="0" w:color="auto"/>
            <w:bottom w:val="none" w:sz="0" w:space="0" w:color="auto"/>
            <w:right w:val="none" w:sz="0" w:space="0" w:color="auto"/>
          </w:divBdr>
        </w:div>
        <w:div w:id="281307339">
          <w:marLeft w:val="0"/>
          <w:marRight w:val="0"/>
          <w:marTop w:val="0"/>
          <w:marBottom w:val="0"/>
          <w:divBdr>
            <w:top w:val="none" w:sz="0" w:space="0" w:color="auto"/>
            <w:left w:val="none" w:sz="0" w:space="0" w:color="auto"/>
            <w:bottom w:val="none" w:sz="0" w:space="0" w:color="auto"/>
            <w:right w:val="none" w:sz="0" w:space="0" w:color="auto"/>
          </w:divBdr>
        </w:div>
        <w:div w:id="282881163">
          <w:marLeft w:val="0"/>
          <w:marRight w:val="0"/>
          <w:marTop w:val="0"/>
          <w:marBottom w:val="0"/>
          <w:divBdr>
            <w:top w:val="none" w:sz="0" w:space="0" w:color="auto"/>
            <w:left w:val="none" w:sz="0" w:space="0" w:color="auto"/>
            <w:bottom w:val="none" w:sz="0" w:space="0" w:color="auto"/>
            <w:right w:val="none" w:sz="0" w:space="0" w:color="auto"/>
          </w:divBdr>
        </w:div>
        <w:div w:id="283117167">
          <w:marLeft w:val="0"/>
          <w:marRight w:val="0"/>
          <w:marTop w:val="0"/>
          <w:marBottom w:val="0"/>
          <w:divBdr>
            <w:top w:val="none" w:sz="0" w:space="0" w:color="auto"/>
            <w:left w:val="none" w:sz="0" w:space="0" w:color="auto"/>
            <w:bottom w:val="none" w:sz="0" w:space="0" w:color="auto"/>
            <w:right w:val="none" w:sz="0" w:space="0" w:color="auto"/>
          </w:divBdr>
        </w:div>
        <w:div w:id="283195769">
          <w:marLeft w:val="0"/>
          <w:marRight w:val="0"/>
          <w:marTop w:val="0"/>
          <w:marBottom w:val="0"/>
          <w:divBdr>
            <w:top w:val="none" w:sz="0" w:space="0" w:color="auto"/>
            <w:left w:val="none" w:sz="0" w:space="0" w:color="auto"/>
            <w:bottom w:val="none" w:sz="0" w:space="0" w:color="auto"/>
            <w:right w:val="none" w:sz="0" w:space="0" w:color="auto"/>
          </w:divBdr>
        </w:div>
        <w:div w:id="284041427">
          <w:marLeft w:val="0"/>
          <w:marRight w:val="0"/>
          <w:marTop w:val="0"/>
          <w:marBottom w:val="0"/>
          <w:divBdr>
            <w:top w:val="none" w:sz="0" w:space="0" w:color="auto"/>
            <w:left w:val="none" w:sz="0" w:space="0" w:color="auto"/>
            <w:bottom w:val="none" w:sz="0" w:space="0" w:color="auto"/>
            <w:right w:val="none" w:sz="0" w:space="0" w:color="auto"/>
          </w:divBdr>
        </w:div>
        <w:div w:id="284164492">
          <w:marLeft w:val="0"/>
          <w:marRight w:val="0"/>
          <w:marTop w:val="0"/>
          <w:marBottom w:val="0"/>
          <w:divBdr>
            <w:top w:val="none" w:sz="0" w:space="0" w:color="auto"/>
            <w:left w:val="none" w:sz="0" w:space="0" w:color="auto"/>
            <w:bottom w:val="none" w:sz="0" w:space="0" w:color="auto"/>
            <w:right w:val="none" w:sz="0" w:space="0" w:color="auto"/>
          </w:divBdr>
        </w:div>
        <w:div w:id="286199905">
          <w:marLeft w:val="0"/>
          <w:marRight w:val="0"/>
          <w:marTop w:val="0"/>
          <w:marBottom w:val="0"/>
          <w:divBdr>
            <w:top w:val="none" w:sz="0" w:space="0" w:color="auto"/>
            <w:left w:val="none" w:sz="0" w:space="0" w:color="auto"/>
            <w:bottom w:val="none" w:sz="0" w:space="0" w:color="auto"/>
            <w:right w:val="none" w:sz="0" w:space="0" w:color="auto"/>
          </w:divBdr>
        </w:div>
        <w:div w:id="288703475">
          <w:marLeft w:val="0"/>
          <w:marRight w:val="0"/>
          <w:marTop w:val="0"/>
          <w:marBottom w:val="0"/>
          <w:divBdr>
            <w:top w:val="none" w:sz="0" w:space="0" w:color="auto"/>
            <w:left w:val="none" w:sz="0" w:space="0" w:color="auto"/>
            <w:bottom w:val="none" w:sz="0" w:space="0" w:color="auto"/>
            <w:right w:val="none" w:sz="0" w:space="0" w:color="auto"/>
          </w:divBdr>
        </w:div>
        <w:div w:id="295647525">
          <w:marLeft w:val="0"/>
          <w:marRight w:val="0"/>
          <w:marTop w:val="0"/>
          <w:marBottom w:val="0"/>
          <w:divBdr>
            <w:top w:val="none" w:sz="0" w:space="0" w:color="auto"/>
            <w:left w:val="none" w:sz="0" w:space="0" w:color="auto"/>
            <w:bottom w:val="none" w:sz="0" w:space="0" w:color="auto"/>
            <w:right w:val="none" w:sz="0" w:space="0" w:color="auto"/>
          </w:divBdr>
        </w:div>
        <w:div w:id="297342213">
          <w:marLeft w:val="0"/>
          <w:marRight w:val="0"/>
          <w:marTop w:val="0"/>
          <w:marBottom w:val="0"/>
          <w:divBdr>
            <w:top w:val="none" w:sz="0" w:space="0" w:color="auto"/>
            <w:left w:val="none" w:sz="0" w:space="0" w:color="auto"/>
            <w:bottom w:val="none" w:sz="0" w:space="0" w:color="auto"/>
            <w:right w:val="none" w:sz="0" w:space="0" w:color="auto"/>
          </w:divBdr>
        </w:div>
        <w:div w:id="297878440">
          <w:marLeft w:val="0"/>
          <w:marRight w:val="0"/>
          <w:marTop w:val="0"/>
          <w:marBottom w:val="0"/>
          <w:divBdr>
            <w:top w:val="none" w:sz="0" w:space="0" w:color="auto"/>
            <w:left w:val="none" w:sz="0" w:space="0" w:color="auto"/>
            <w:bottom w:val="none" w:sz="0" w:space="0" w:color="auto"/>
            <w:right w:val="none" w:sz="0" w:space="0" w:color="auto"/>
          </w:divBdr>
        </w:div>
        <w:div w:id="300116661">
          <w:marLeft w:val="0"/>
          <w:marRight w:val="0"/>
          <w:marTop w:val="0"/>
          <w:marBottom w:val="0"/>
          <w:divBdr>
            <w:top w:val="none" w:sz="0" w:space="0" w:color="auto"/>
            <w:left w:val="none" w:sz="0" w:space="0" w:color="auto"/>
            <w:bottom w:val="none" w:sz="0" w:space="0" w:color="auto"/>
            <w:right w:val="none" w:sz="0" w:space="0" w:color="auto"/>
          </w:divBdr>
        </w:div>
        <w:div w:id="300548868">
          <w:marLeft w:val="0"/>
          <w:marRight w:val="0"/>
          <w:marTop w:val="0"/>
          <w:marBottom w:val="0"/>
          <w:divBdr>
            <w:top w:val="none" w:sz="0" w:space="0" w:color="auto"/>
            <w:left w:val="none" w:sz="0" w:space="0" w:color="auto"/>
            <w:bottom w:val="none" w:sz="0" w:space="0" w:color="auto"/>
            <w:right w:val="none" w:sz="0" w:space="0" w:color="auto"/>
          </w:divBdr>
        </w:div>
        <w:div w:id="301468579">
          <w:marLeft w:val="0"/>
          <w:marRight w:val="0"/>
          <w:marTop w:val="0"/>
          <w:marBottom w:val="0"/>
          <w:divBdr>
            <w:top w:val="none" w:sz="0" w:space="0" w:color="auto"/>
            <w:left w:val="none" w:sz="0" w:space="0" w:color="auto"/>
            <w:bottom w:val="none" w:sz="0" w:space="0" w:color="auto"/>
            <w:right w:val="none" w:sz="0" w:space="0" w:color="auto"/>
          </w:divBdr>
        </w:div>
        <w:div w:id="306788152">
          <w:marLeft w:val="0"/>
          <w:marRight w:val="0"/>
          <w:marTop w:val="0"/>
          <w:marBottom w:val="0"/>
          <w:divBdr>
            <w:top w:val="none" w:sz="0" w:space="0" w:color="auto"/>
            <w:left w:val="none" w:sz="0" w:space="0" w:color="auto"/>
            <w:bottom w:val="none" w:sz="0" w:space="0" w:color="auto"/>
            <w:right w:val="none" w:sz="0" w:space="0" w:color="auto"/>
          </w:divBdr>
        </w:div>
        <w:div w:id="307243000">
          <w:marLeft w:val="0"/>
          <w:marRight w:val="0"/>
          <w:marTop w:val="0"/>
          <w:marBottom w:val="0"/>
          <w:divBdr>
            <w:top w:val="none" w:sz="0" w:space="0" w:color="auto"/>
            <w:left w:val="none" w:sz="0" w:space="0" w:color="auto"/>
            <w:bottom w:val="none" w:sz="0" w:space="0" w:color="auto"/>
            <w:right w:val="none" w:sz="0" w:space="0" w:color="auto"/>
          </w:divBdr>
        </w:div>
        <w:div w:id="323054442">
          <w:marLeft w:val="0"/>
          <w:marRight w:val="0"/>
          <w:marTop w:val="0"/>
          <w:marBottom w:val="0"/>
          <w:divBdr>
            <w:top w:val="none" w:sz="0" w:space="0" w:color="auto"/>
            <w:left w:val="none" w:sz="0" w:space="0" w:color="auto"/>
            <w:bottom w:val="none" w:sz="0" w:space="0" w:color="auto"/>
            <w:right w:val="none" w:sz="0" w:space="0" w:color="auto"/>
          </w:divBdr>
        </w:div>
        <w:div w:id="325910746">
          <w:marLeft w:val="0"/>
          <w:marRight w:val="0"/>
          <w:marTop w:val="0"/>
          <w:marBottom w:val="0"/>
          <w:divBdr>
            <w:top w:val="none" w:sz="0" w:space="0" w:color="auto"/>
            <w:left w:val="none" w:sz="0" w:space="0" w:color="auto"/>
            <w:bottom w:val="none" w:sz="0" w:space="0" w:color="auto"/>
            <w:right w:val="none" w:sz="0" w:space="0" w:color="auto"/>
          </w:divBdr>
        </w:div>
        <w:div w:id="326329619">
          <w:marLeft w:val="0"/>
          <w:marRight w:val="0"/>
          <w:marTop w:val="0"/>
          <w:marBottom w:val="0"/>
          <w:divBdr>
            <w:top w:val="none" w:sz="0" w:space="0" w:color="auto"/>
            <w:left w:val="none" w:sz="0" w:space="0" w:color="auto"/>
            <w:bottom w:val="none" w:sz="0" w:space="0" w:color="auto"/>
            <w:right w:val="none" w:sz="0" w:space="0" w:color="auto"/>
          </w:divBdr>
        </w:div>
        <w:div w:id="328484668">
          <w:marLeft w:val="0"/>
          <w:marRight w:val="0"/>
          <w:marTop w:val="0"/>
          <w:marBottom w:val="0"/>
          <w:divBdr>
            <w:top w:val="none" w:sz="0" w:space="0" w:color="auto"/>
            <w:left w:val="none" w:sz="0" w:space="0" w:color="auto"/>
            <w:bottom w:val="none" w:sz="0" w:space="0" w:color="auto"/>
            <w:right w:val="none" w:sz="0" w:space="0" w:color="auto"/>
          </w:divBdr>
        </w:div>
        <w:div w:id="338624815">
          <w:marLeft w:val="0"/>
          <w:marRight w:val="0"/>
          <w:marTop w:val="0"/>
          <w:marBottom w:val="0"/>
          <w:divBdr>
            <w:top w:val="none" w:sz="0" w:space="0" w:color="auto"/>
            <w:left w:val="none" w:sz="0" w:space="0" w:color="auto"/>
            <w:bottom w:val="none" w:sz="0" w:space="0" w:color="auto"/>
            <w:right w:val="none" w:sz="0" w:space="0" w:color="auto"/>
          </w:divBdr>
        </w:div>
        <w:div w:id="341400125">
          <w:marLeft w:val="0"/>
          <w:marRight w:val="0"/>
          <w:marTop w:val="0"/>
          <w:marBottom w:val="0"/>
          <w:divBdr>
            <w:top w:val="none" w:sz="0" w:space="0" w:color="auto"/>
            <w:left w:val="none" w:sz="0" w:space="0" w:color="auto"/>
            <w:bottom w:val="none" w:sz="0" w:space="0" w:color="auto"/>
            <w:right w:val="none" w:sz="0" w:space="0" w:color="auto"/>
          </w:divBdr>
        </w:div>
        <w:div w:id="346175804">
          <w:marLeft w:val="0"/>
          <w:marRight w:val="0"/>
          <w:marTop w:val="0"/>
          <w:marBottom w:val="0"/>
          <w:divBdr>
            <w:top w:val="none" w:sz="0" w:space="0" w:color="auto"/>
            <w:left w:val="none" w:sz="0" w:space="0" w:color="auto"/>
            <w:bottom w:val="none" w:sz="0" w:space="0" w:color="auto"/>
            <w:right w:val="none" w:sz="0" w:space="0" w:color="auto"/>
          </w:divBdr>
        </w:div>
        <w:div w:id="350961119">
          <w:marLeft w:val="0"/>
          <w:marRight w:val="0"/>
          <w:marTop w:val="0"/>
          <w:marBottom w:val="0"/>
          <w:divBdr>
            <w:top w:val="none" w:sz="0" w:space="0" w:color="auto"/>
            <w:left w:val="none" w:sz="0" w:space="0" w:color="auto"/>
            <w:bottom w:val="none" w:sz="0" w:space="0" w:color="auto"/>
            <w:right w:val="none" w:sz="0" w:space="0" w:color="auto"/>
          </w:divBdr>
        </w:div>
        <w:div w:id="351343401">
          <w:marLeft w:val="0"/>
          <w:marRight w:val="0"/>
          <w:marTop w:val="0"/>
          <w:marBottom w:val="0"/>
          <w:divBdr>
            <w:top w:val="none" w:sz="0" w:space="0" w:color="auto"/>
            <w:left w:val="none" w:sz="0" w:space="0" w:color="auto"/>
            <w:bottom w:val="none" w:sz="0" w:space="0" w:color="auto"/>
            <w:right w:val="none" w:sz="0" w:space="0" w:color="auto"/>
          </w:divBdr>
        </w:div>
        <w:div w:id="352267688">
          <w:marLeft w:val="0"/>
          <w:marRight w:val="0"/>
          <w:marTop w:val="0"/>
          <w:marBottom w:val="0"/>
          <w:divBdr>
            <w:top w:val="none" w:sz="0" w:space="0" w:color="auto"/>
            <w:left w:val="none" w:sz="0" w:space="0" w:color="auto"/>
            <w:bottom w:val="none" w:sz="0" w:space="0" w:color="auto"/>
            <w:right w:val="none" w:sz="0" w:space="0" w:color="auto"/>
          </w:divBdr>
        </w:div>
        <w:div w:id="353697966">
          <w:marLeft w:val="0"/>
          <w:marRight w:val="0"/>
          <w:marTop w:val="0"/>
          <w:marBottom w:val="0"/>
          <w:divBdr>
            <w:top w:val="none" w:sz="0" w:space="0" w:color="auto"/>
            <w:left w:val="none" w:sz="0" w:space="0" w:color="auto"/>
            <w:bottom w:val="none" w:sz="0" w:space="0" w:color="auto"/>
            <w:right w:val="none" w:sz="0" w:space="0" w:color="auto"/>
          </w:divBdr>
        </w:div>
        <w:div w:id="353726010">
          <w:marLeft w:val="0"/>
          <w:marRight w:val="0"/>
          <w:marTop w:val="0"/>
          <w:marBottom w:val="0"/>
          <w:divBdr>
            <w:top w:val="none" w:sz="0" w:space="0" w:color="auto"/>
            <w:left w:val="none" w:sz="0" w:space="0" w:color="auto"/>
            <w:bottom w:val="none" w:sz="0" w:space="0" w:color="auto"/>
            <w:right w:val="none" w:sz="0" w:space="0" w:color="auto"/>
          </w:divBdr>
        </w:div>
        <w:div w:id="355011583">
          <w:marLeft w:val="0"/>
          <w:marRight w:val="0"/>
          <w:marTop w:val="0"/>
          <w:marBottom w:val="0"/>
          <w:divBdr>
            <w:top w:val="none" w:sz="0" w:space="0" w:color="auto"/>
            <w:left w:val="none" w:sz="0" w:space="0" w:color="auto"/>
            <w:bottom w:val="none" w:sz="0" w:space="0" w:color="auto"/>
            <w:right w:val="none" w:sz="0" w:space="0" w:color="auto"/>
          </w:divBdr>
        </w:div>
        <w:div w:id="357858667">
          <w:marLeft w:val="0"/>
          <w:marRight w:val="0"/>
          <w:marTop w:val="0"/>
          <w:marBottom w:val="0"/>
          <w:divBdr>
            <w:top w:val="none" w:sz="0" w:space="0" w:color="auto"/>
            <w:left w:val="none" w:sz="0" w:space="0" w:color="auto"/>
            <w:bottom w:val="none" w:sz="0" w:space="0" w:color="auto"/>
            <w:right w:val="none" w:sz="0" w:space="0" w:color="auto"/>
          </w:divBdr>
        </w:div>
        <w:div w:id="359356929">
          <w:marLeft w:val="0"/>
          <w:marRight w:val="0"/>
          <w:marTop w:val="0"/>
          <w:marBottom w:val="0"/>
          <w:divBdr>
            <w:top w:val="none" w:sz="0" w:space="0" w:color="auto"/>
            <w:left w:val="none" w:sz="0" w:space="0" w:color="auto"/>
            <w:bottom w:val="none" w:sz="0" w:space="0" w:color="auto"/>
            <w:right w:val="none" w:sz="0" w:space="0" w:color="auto"/>
          </w:divBdr>
        </w:div>
        <w:div w:id="359623390">
          <w:marLeft w:val="0"/>
          <w:marRight w:val="0"/>
          <w:marTop w:val="0"/>
          <w:marBottom w:val="0"/>
          <w:divBdr>
            <w:top w:val="none" w:sz="0" w:space="0" w:color="auto"/>
            <w:left w:val="none" w:sz="0" w:space="0" w:color="auto"/>
            <w:bottom w:val="none" w:sz="0" w:space="0" w:color="auto"/>
            <w:right w:val="none" w:sz="0" w:space="0" w:color="auto"/>
          </w:divBdr>
        </w:div>
        <w:div w:id="361784192">
          <w:marLeft w:val="0"/>
          <w:marRight w:val="0"/>
          <w:marTop w:val="0"/>
          <w:marBottom w:val="0"/>
          <w:divBdr>
            <w:top w:val="none" w:sz="0" w:space="0" w:color="auto"/>
            <w:left w:val="none" w:sz="0" w:space="0" w:color="auto"/>
            <w:bottom w:val="none" w:sz="0" w:space="0" w:color="auto"/>
            <w:right w:val="none" w:sz="0" w:space="0" w:color="auto"/>
          </w:divBdr>
        </w:div>
        <w:div w:id="361977328">
          <w:marLeft w:val="0"/>
          <w:marRight w:val="0"/>
          <w:marTop w:val="0"/>
          <w:marBottom w:val="0"/>
          <w:divBdr>
            <w:top w:val="none" w:sz="0" w:space="0" w:color="auto"/>
            <w:left w:val="none" w:sz="0" w:space="0" w:color="auto"/>
            <w:bottom w:val="none" w:sz="0" w:space="0" w:color="auto"/>
            <w:right w:val="none" w:sz="0" w:space="0" w:color="auto"/>
          </w:divBdr>
        </w:div>
        <w:div w:id="364336388">
          <w:marLeft w:val="0"/>
          <w:marRight w:val="0"/>
          <w:marTop w:val="0"/>
          <w:marBottom w:val="0"/>
          <w:divBdr>
            <w:top w:val="none" w:sz="0" w:space="0" w:color="auto"/>
            <w:left w:val="none" w:sz="0" w:space="0" w:color="auto"/>
            <w:bottom w:val="none" w:sz="0" w:space="0" w:color="auto"/>
            <w:right w:val="none" w:sz="0" w:space="0" w:color="auto"/>
          </w:divBdr>
        </w:div>
        <w:div w:id="367068312">
          <w:marLeft w:val="0"/>
          <w:marRight w:val="0"/>
          <w:marTop w:val="0"/>
          <w:marBottom w:val="0"/>
          <w:divBdr>
            <w:top w:val="none" w:sz="0" w:space="0" w:color="auto"/>
            <w:left w:val="none" w:sz="0" w:space="0" w:color="auto"/>
            <w:bottom w:val="none" w:sz="0" w:space="0" w:color="auto"/>
            <w:right w:val="none" w:sz="0" w:space="0" w:color="auto"/>
          </w:divBdr>
        </w:div>
        <w:div w:id="367223059">
          <w:marLeft w:val="0"/>
          <w:marRight w:val="0"/>
          <w:marTop w:val="0"/>
          <w:marBottom w:val="0"/>
          <w:divBdr>
            <w:top w:val="none" w:sz="0" w:space="0" w:color="auto"/>
            <w:left w:val="none" w:sz="0" w:space="0" w:color="auto"/>
            <w:bottom w:val="none" w:sz="0" w:space="0" w:color="auto"/>
            <w:right w:val="none" w:sz="0" w:space="0" w:color="auto"/>
          </w:divBdr>
        </w:div>
        <w:div w:id="368455468">
          <w:marLeft w:val="0"/>
          <w:marRight w:val="0"/>
          <w:marTop w:val="0"/>
          <w:marBottom w:val="0"/>
          <w:divBdr>
            <w:top w:val="none" w:sz="0" w:space="0" w:color="auto"/>
            <w:left w:val="none" w:sz="0" w:space="0" w:color="auto"/>
            <w:bottom w:val="none" w:sz="0" w:space="0" w:color="auto"/>
            <w:right w:val="none" w:sz="0" w:space="0" w:color="auto"/>
          </w:divBdr>
        </w:div>
        <w:div w:id="370225251">
          <w:marLeft w:val="0"/>
          <w:marRight w:val="0"/>
          <w:marTop w:val="0"/>
          <w:marBottom w:val="0"/>
          <w:divBdr>
            <w:top w:val="none" w:sz="0" w:space="0" w:color="auto"/>
            <w:left w:val="none" w:sz="0" w:space="0" w:color="auto"/>
            <w:bottom w:val="none" w:sz="0" w:space="0" w:color="auto"/>
            <w:right w:val="none" w:sz="0" w:space="0" w:color="auto"/>
          </w:divBdr>
        </w:div>
        <w:div w:id="376007276">
          <w:marLeft w:val="0"/>
          <w:marRight w:val="0"/>
          <w:marTop w:val="0"/>
          <w:marBottom w:val="0"/>
          <w:divBdr>
            <w:top w:val="none" w:sz="0" w:space="0" w:color="auto"/>
            <w:left w:val="none" w:sz="0" w:space="0" w:color="auto"/>
            <w:bottom w:val="none" w:sz="0" w:space="0" w:color="auto"/>
            <w:right w:val="none" w:sz="0" w:space="0" w:color="auto"/>
          </w:divBdr>
        </w:div>
        <w:div w:id="378823509">
          <w:marLeft w:val="0"/>
          <w:marRight w:val="0"/>
          <w:marTop w:val="0"/>
          <w:marBottom w:val="0"/>
          <w:divBdr>
            <w:top w:val="none" w:sz="0" w:space="0" w:color="auto"/>
            <w:left w:val="none" w:sz="0" w:space="0" w:color="auto"/>
            <w:bottom w:val="none" w:sz="0" w:space="0" w:color="auto"/>
            <w:right w:val="none" w:sz="0" w:space="0" w:color="auto"/>
          </w:divBdr>
        </w:div>
        <w:div w:id="379551699">
          <w:marLeft w:val="0"/>
          <w:marRight w:val="0"/>
          <w:marTop w:val="0"/>
          <w:marBottom w:val="0"/>
          <w:divBdr>
            <w:top w:val="none" w:sz="0" w:space="0" w:color="auto"/>
            <w:left w:val="none" w:sz="0" w:space="0" w:color="auto"/>
            <w:bottom w:val="none" w:sz="0" w:space="0" w:color="auto"/>
            <w:right w:val="none" w:sz="0" w:space="0" w:color="auto"/>
          </w:divBdr>
        </w:div>
        <w:div w:id="380717942">
          <w:marLeft w:val="0"/>
          <w:marRight w:val="0"/>
          <w:marTop w:val="0"/>
          <w:marBottom w:val="0"/>
          <w:divBdr>
            <w:top w:val="none" w:sz="0" w:space="0" w:color="auto"/>
            <w:left w:val="none" w:sz="0" w:space="0" w:color="auto"/>
            <w:bottom w:val="none" w:sz="0" w:space="0" w:color="auto"/>
            <w:right w:val="none" w:sz="0" w:space="0" w:color="auto"/>
          </w:divBdr>
        </w:div>
        <w:div w:id="382408319">
          <w:marLeft w:val="0"/>
          <w:marRight w:val="0"/>
          <w:marTop w:val="0"/>
          <w:marBottom w:val="0"/>
          <w:divBdr>
            <w:top w:val="none" w:sz="0" w:space="0" w:color="auto"/>
            <w:left w:val="none" w:sz="0" w:space="0" w:color="auto"/>
            <w:bottom w:val="none" w:sz="0" w:space="0" w:color="auto"/>
            <w:right w:val="none" w:sz="0" w:space="0" w:color="auto"/>
          </w:divBdr>
        </w:div>
        <w:div w:id="386412551">
          <w:marLeft w:val="0"/>
          <w:marRight w:val="0"/>
          <w:marTop w:val="0"/>
          <w:marBottom w:val="0"/>
          <w:divBdr>
            <w:top w:val="none" w:sz="0" w:space="0" w:color="auto"/>
            <w:left w:val="none" w:sz="0" w:space="0" w:color="auto"/>
            <w:bottom w:val="none" w:sz="0" w:space="0" w:color="auto"/>
            <w:right w:val="none" w:sz="0" w:space="0" w:color="auto"/>
          </w:divBdr>
        </w:div>
        <w:div w:id="387998593">
          <w:marLeft w:val="0"/>
          <w:marRight w:val="0"/>
          <w:marTop w:val="0"/>
          <w:marBottom w:val="0"/>
          <w:divBdr>
            <w:top w:val="none" w:sz="0" w:space="0" w:color="auto"/>
            <w:left w:val="none" w:sz="0" w:space="0" w:color="auto"/>
            <w:bottom w:val="none" w:sz="0" w:space="0" w:color="auto"/>
            <w:right w:val="none" w:sz="0" w:space="0" w:color="auto"/>
          </w:divBdr>
        </w:div>
        <w:div w:id="390347763">
          <w:marLeft w:val="0"/>
          <w:marRight w:val="0"/>
          <w:marTop w:val="0"/>
          <w:marBottom w:val="0"/>
          <w:divBdr>
            <w:top w:val="none" w:sz="0" w:space="0" w:color="auto"/>
            <w:left w:val="none" w:sz="0" w:space="0" w:color="auto"/>
            <w:bottom w:val="none" w:sz="0" w:space="0" w:color="auto"/>
            <w:right w:val="none" w:sz="0" w:space="0" w:color="auto"/>
          </w:divBdr>
        </w:div>
        <w:div w:id="399131943">
          <w:marLeft w:val="0"/>
          <w:marRight w:val="0"/>
          <w:marTop w:val="0"/>
          <w:marBottom w:val="0"/>
          <w:divBdr>
            <w:top w:val="none" w:sz="0" w:space="0" w:color="auto"/>
            <w:left w:val="none" w:sz="0" w:space="0" w:color="auto"/>
            <w:bottom w:val="none" w:sz="0" w:space="0" w:color="auto"/>
            <w:right w:val="none" w:sz="0" w:space="0" w:color="auto"/>
          </w:divBdr>
        </w:div>
        <w:div w:id="400954166">
          <w:marLeft w:val="0"/>
          <w:marRight w:val="0"/>
          <w:marTop w:val="0"/>
          <w:marBottom w:val="0"/>
          <w:divBdr>
            <w:top w:val="none" w:sz="0" w:space="0" w:color="auto"/>
            <w:left w:val="none" w:sz="0" w:space="0" w:color="auto"/>
            <w:bottom w:val="none" w:sz="0" w:space="0" w:color="auto"/>
            <w:right w:val="none" w:sz="0" w:space="0" w:color="auto"/>
          </w:divBdr>
        </w:div>
        <w:div w:id="405539346">
          <w:marLeft w:val="0"/>
          <w:marRight w:val="0"/>
          <w:marTop w:val="0"/>
          <w:marBottom w:val="0"/>
          <w:divBdr>
            <w:top w:val="none" w:sz="0" w:space="0" w:color="auto"/>
            <w:left w:val="none" w:sz="0" w:space="0" w:color="auto"/>
            <w:bottom w:val="none" w:sz="0" w:space="0" w:color="auto"/>
            <w:right w:val="none" w:sz="0" w:space="0" w:color="auto"/>
          </w:divBdr>
        </w:div>
        <w:div w:id="406928441">
          <w:marLeft w:val="0"/>
          <w:marRight w:val="0"/>
          <w:marTop w:val="0"/>
          <w:marBottom w:val="0"/>
          <w:divBdr>
            <w:top w:val="none" w:sz="0" w:space="0" w:color="auto"/>
            <w:left w:val="none" w:sz="0" w:space="0" w:color="auto"/>
            <w:bottom w:val="none" w:sz="0" w:space="0" w:color="auto"/>
            <w:right w:val="none" w:sz="0" w:space="0" w:color="auto"/>
          </w:divBdr>
        </w:div>
        <w:div w:id="408309757">
          <w:marLeft w:val="0"/>
          <w:marRight w:val="0"/>
          <w:marTop w:val="0"/>
          <w:marBottom w:val="0"/>
          <w:divBdr>
            <w:top w:val="none" w:sz="0" w:space="0" w:color="auto"/>
            <w:left w:val="none" w:sz="0" w:space="0" w:color="auto"/>
            <w:bottom w:val="none" w:sz="0" w:space="0" w:color="auto"/>
            <w:right w:val="none" w:sz="0" w:space="0" w:color="auto"/>
          </w:divBdr>
        </w:div>
        <w:div w:id="408843752">
          <w:marLeft w:val="0"/>
          <w:marRight w:val="0"/>
          <w:marTop w:val="0"/>
          <w:marBottom w:val="0"/>
          <w:divBdr>
            <w:top w:val="none" w:sz="0" w:space="0" w:color="auto"/>
            <w:left w:val="none" w:sz="0" w:space="0" w:color="auto"/>
            <w:bottom w:val="none" w:sz="0" w:space="0" w:color="auto"/>
            <w:right w:val="none" w:sz="0" w:space="0" w:color="auto"/>
          </w:divBdr>
        </w:div>
        <w:div w:id="411660535">
          <w:marLeft w:val="0"/>
          <w:marRight w:val="0"/>
          <w:marTop w:val="0"/>
          <w:marBottom w:val="0"/>
          <w:divBdr>
            <w:top w:val="none" w:sz="0" w:space="0" w:color="auto"/>
            <w:left w:val="none" w:sz="0" w:space="0" w:color="auto"/>
            <w:bottom w:val="none" w:sz="0" w:space="0" w:color="auto"/>
            <w:right w:val="none" w:sz="0" w:space="0" w:color="auto"/>
          </w:divBdr>
        </w:div>
        <w:div w:id="414864777">
          <w:marLeft w:val="0"/>
          <w:marRight w:val="0"/>
          <w:marTop w:val="0"/>
          <w:marBottom w:val="0"/>
          <w:divBdr>
            <w:top w:val="none" w:sz="0" w:space="0" w:color="auto"/>
            <w:left w:val="none" w:sz="0" w:space="0" w:color="auto"/>
            <w:bottom w:val="none" w:sz="0" w:space="0" w:color="auto"/>
            <w:right w:val="none" w:sz="0" w:space="0" w:color="auto"/>
          </w:divBdr>
        </w:div>
        <w:div w:id="418602633">
          <w:marLeft w:val="0"/>
          <w:marRight w:val="0"/>
          <w:marTop w:val="0"/>
          <w:marBottom w:val="0"/>
          <w:divBdr>
            <w:top w:val="none" w:sz="0" w:space="0" w:color="auto"/>
            <w:left w:val="none" w:sz="0" w:space="0" w:color="auto"/>
            <w:bottom w:val="none" w:sz="0" w:space="0" w:color="auto"/>
            <w:right w:val="none" w:sz="0" w:space="0" w:color="auto"/>
          </w:divBdr>
        </w:div>
        <w:div w:id="419061427">
          <w:marLeft w:val="0"/>
          <w:marRight w:val="0"/>
          <w:marTop w:val="0"/>
          <w:marBottom w:val="0"/>
          <w:divBdr>
            <w:top w:val="none" w:sz="0" w:space="0" w:color="auto"/>
            <w:left w:val="none" w:sz="0" w:space="0" w:color="auto"/>
            <w:bottom w:val="none" w:sz="0" w:space="0" w:color="auto"/>
            <w:right w:val="none" w:sz="0" w:space="0" w:color="auto"/>
          </w:divBdr>
        </w:div>
        <w:div w:id="421486435">
          <w:marLeft w:val="0"/>
          <w:marRight w:val="0"/>
          <w:marTop w:val="0"/>
          <w:marBottom w:val="0"/>
          <w:divBdr>
            <w:top w:val="none" w:sz="0" w:space="0" w:color="auto"/>
            <w:left w:val="none" w:sz="0" w:space="0" w:color="auto"/>
            <w:bottom w:val="none" w:sz="0" w:space="0" w:color="auto"/>
            <w:right w:val="none" w:sz="0" w:space="0" w:color="auto"/>
          </w:divBdr>
        </w:div>
        <w:div w:id="422725108">
          <w:marLeft w:val="0"/>
          <w:marRight w:val="0"/>
          <w:marTop w:val="0"/>
          <w:marBottom w:val="0"/>
          <w:divBdr>
            <w:top w:val="none" w:sz="0" w:space="0" w:color="auto"/>
            <w:left w:val="none" w:sz="0" w:space="0" w:color="auto"/>
            <w:bottom w:val="none" w:sz="0" w:space="0" w:color="auto"/>
            <w:right w:val="none" w:sz="0" w:space="0" w:color="auto"/>
          </w:divBdr>
        </w:div>
        <w:div w:id="424106905">
          <w:marLeft w:val="0"/>
          <w:marRight w:val="0"/>
          <w:marTop w:val="0"/>
          <w:marBottom w:val="0"/>
          <w:divBdr>
            <w:top w:val="none" w:sz="0" w:space="0" w:color="auto"/>
            <w:left w:val="none" w:sz="0" w:space="0" w:color="auto"/>
            <w:bottom w:val="none" w:sz="0" w:space="0" w:color="auto"/>
            <w:right w:val="none" w:sz="0" w:space="0" w:color="auto"/>
          </w:divBdr>
        </w:div>
        <w:div w:id="426922754">
          <w:marLeft w:val="0"/>
          <w:marRight w:val="0"/>
          <w:marTop w:val="0"/>
          <w:marBottom w:val="0"/>
          <w:divBdr>
            <w:top w:val="none" w:sz="0" w:space="0" w:color="auto"/>
            <w:left w:val="none" w:sz="0" w:space="0" w:color="auto"/>
            <w:bottom w:val="none" w:sz="0" w:space="0" w:color="auto"/>
            <w:right w:val="none" w:sz="0" w:space="0" w:color="auto"/>
          </w:divBdr>
        </w:div>
        <w:div w:id="433089537">
          <w:marLeft w:val="0"/>
          <w:marRight w:val="0"/>
          <w:marTop w:val="0"/>
          <w:marBottom w:val="0"/>
          <w:divBdr>
            <w:top w:val="none" w:sz="0" w:space="0" w:color="auto"/>
            <w:left w:val="none" w:sz="0" w:space="0" w:color="auto"/>
            <w:bottom w:val="none" w:sz="0" w:space="0" w:color="auto"/>
            <w:right w:val="none" w:sz="0" w:space="0" w:color="auto"/>
          </w:divBdr>
        </w:div>
        <w:div w:id="434637023">
          <w:marLeft w:val="0"/>
          <w:marRight w:val="0"/>
          <w:marTop w:val="0"/>
          <w:marBottom w:val="0"/>
          <w:divBdr>
            <w:top w:val="none" w:sz="0" w:space="0" w:color="auto"/>
            <w:left w:val="none" w:sz="0" w:space="0" w:color="auto"/>
            <w:bottom w:val="none" w:sz="0" w:space="0" w:color="auto"/>
            <w:right w:val="none" w:sz="0" w:space="0" w:color="auto"/>
          </w:divBdr>
        </w:div>
        <w:div w:id="436485981">
          <w:marLeft w:val="0"/>
          <w:marRight w:val="0"/>
          <w:marTop w:val="0"/>
          <w:marBottom w:val="0"/>
          <w:divBdr>
            <w:top w:val="none" w:sz="0" w:space="0" w:color="auto"/>
            <w:left w:val="none" w:sz="0" w:space="0" w:color="auto"/>
            <w:bottom w:val="none" w:sz="0" w:space="0" w:color="auto"/>
            <w:right w:val="none" w:sz="0" w:space="0" w:color="auto"/>
          </w:divBdr>
        </w:div>
        <w:div w:id="441537242">
          <w:marLeft w:val="0"/>
          <w:marRight w:val="0"/>
          <w:marTop w:val="0"/>
          <w:marBottom w:val="0"/>
          <w:divBdr>
            <w:top w:val="none" w:sz="0" w:space="0" w:color="auto"/>
            <w:left w:val="none" w:sz="0" w:space="0" w:color="auto"/>
            <w:bottom w:val="none" w:sz="0" w:space="0" w:color="auto"/>
            <w:right w:val="none" w:sz="0" w:space="0" w:color="auto"/>
          </w:divBdr>
        </w:div>
        <w:div w:id="441582075">
          <w:marLeft w:val="0"/>
          <w:marRight w:val="0"/>
          <w:marTop w:val="0"/>
          <w:marBottom w:val="0"/>
          <w:divBdr>
            <w:top w:val="none" w:sz="0" w:space="0" w:color="auto"/>
            <w:left w:val="none" w:sz="0" w:space="0" w:color="auto"/>
            <w:bottom w:val="none" w:sz="0" w:space="0" w:color="auto"/>
            <w:right w:val="none" w:sz="0" w:space="0" w:color="auto"/>
          </w:divBdr>
        </w:div>
        <w:div w:id="443118152">
          <w:marLeft w:val="0"/>
          <w:marRight w:val="0"/>
          <w:marTop w:val="0"/>
          <w:marBottom w:val="0"/>
          <w:divBdr>
            <w:top w:val="none" w:sz="0" w:space="0" w:color="auto"/>
            <w:left w:val="none" w:sz="0" w:space="0" w:color="auto"/>
            <w:bottom w:val="none" w:sz="0" w:space="0" w:color="auto"/>
            <w:right w:val="none" w:sz="0" w:space="0" w:color="auto"/>
          </w:divBdr>
        </w:div>
        <w:div w:id="443234036">
          <w:marLeft w:val="0"/>
          <w:marRight w:val="0"/>
          <w:marTop w:val="0"/>
          <w:marBottom w:val="0"/>
          <w:divBdr>
            <w:top w:val="none" w:sz="0" w:space="0" w:color="auto"/>
            <w:left w:val="none" w:sz="0" w:space="0" w:color="auto"/>
            <w:bottom w:val="none" w:sz="0" w:space="0" w:color="auto"/>
            <w:right w:val="none" w:sz="0" w:space="0" w:color="auto"/>
          </w:divBdr>
        </w:div>
        <w:div w:id="454107964">
          <w:marLeft w:val="0"/>
          <w:marRight w:val="0"/>
          <w:marTop w:val="0"/>
          <w:marBottom w:val="0"/>
          <w:divBdr>
            <w:top w:val="none" w:sz="0" w:space="0" w:color="auto"/>
            <w:left w:val="none" w:sz="0" w:space="0" w:color="auto"/>
            <w:bottom w:val="none" w:sz="0" w:space="0" w:color="auto"/>
            <w:right w:val="none" w:sz="0" w:space="0" w:color="auto"/>
          </w:divBdr>
        </w:div>
        <w:div w:id="454374605">
          <w:marLeft w:val="0"/>
          <w:marRight w:val="0"/>
          <w:marTop w:val="0"/>
          <w:marBottom w:val="0"/>
          <w:divBdr>
            <w:top w:val="none" w:sz="0" w:space="0" w:color="auto"/>
            <w:left w:val="none" w:sz="0" w:space="0" w:color="auto"/>
            <w:bottom w:val="none" w:sz="0" w:space="0" w:color="auto"/>
            <w:right w:val="none" w:sz="0" w:space="0" w:color="auto"/>
          </w:divBdr>
        </w:div>
        <w:div w:id="457728306">
          <w:marLeft w:val="0"/>
          <w:marRight w:val="0"/>
          <w:marTop w:val="0"/>
          <w:marBottom w:val="0"/>
          <w:divBdr>
            <w:top w:val="none" w:sz="0" w:space="0" w:color="auto"/>
            <w:left w:val="none" w:sz="0" w:space="0" w:color="auto"/>
            <w:bottom w:val="none" w:sz="0" w:space="0" w:color="auto"/>
            <w:right w:val="none" w:sz="0" w:space="0" w:color="auto"/>
          </w:divBdr>
        </w:div>
        <w:div w:id="459080450">
          <w:marLeft w:val="0"/>
          <w:marRight w:val="0"/>
          <w:marTop w:val="0"/>
          <w:marBottom w:val="0"/>
          <w:divBdr>
            <w:top w:val="none" w:sz="0" w:space="0" w:color="auto"/>
            <w:left w:val="none" w:sz="0" w:space="0" w:color="auto"/>
            <w:bottom w:val="none" w:sz="0" w:space="0" w:color="auto"/>
            <w:right w:val="none" w:sz="0" w:space="0" w:color="auto"/>
          </w:divBdr>
        </w:div>
        <w:div w:id="461003587">
          <w:marLeft w:val="0"/>
          <w:marRight w:val="0"/>
          <w:marTop w:val="0"/>
          <w:marBottom w:val="0"/>
          <w:divBdr>
            <w:top w:val="none" w:sz="0" w:space="0" w:color="auto"/>
            <w:left w:val="none" w:sz="0" w:space="0" w:color="auto"/>
            <w:bottom w:val="none" w:sz="0" w:space="0" w:color="auto"/>
            <w:right w:val="none" w:sz="0" w:space="0" w:color="auto"/>
          </w:divBdr>
        </w:div>
        <w:div w:id="462503746">
          <w:marLeft w:val="0"/>
          <w:marRight w:val="0"/>
          <w:marTop w:val="0"/>
          <w:marBottom w:val="0"/>
          <w:divBdr>
            <w:top w:val="none" w:sz="0" w:space="0" w:color="auto"/>
            <w:left w:val="none" w:sz="0" w:space="0" w:color="auto"/>
            <w:bottom w:val="none" w:sz="0" w:space="0" w:color="auto"/>
            <w:right w:val="none" w:sz="0" w:space="0" w:color="auto"/>
          </w:divBdr>
        </w:div>
        <w:div w:id="462693304">
          <w:marLeft w:val="0"/>
          <w:marRight w:val="0"/>
          <w:marTop w:val="0"/>
          <w:marBottom w:val="0"/>
          <w:divBdr>
            <w:top w:val="none" w:sz="0" w:space="0" w:color="auto"/>
            <w:left w:val="none" w:sz="0" w:space="0" w:color="auto"/>
            <w:bottom w:val="none" w:sz="0" w:space="0" w:color="auto"/>
            <w:right w:val="none" w:sz="0" w:space="0" w:color="auto"/>
          </w:divBdr>
        </w:div>
        <w:div w:id="463275749">
          <w:marLeft w:val="0"/>
          <w:marRight w:val="0"/>
          <w:marTop w:val="0"/>
          <w:marBottom w:val="0"/>
          <w:divBdr>
            <w:top w:val="none" w:sz="0" w:space="0" w:color="auto"/>
            <w:left w:val="none" w:sz="0" w:space="0" w:color="auto"/>
            <w:bottom w:val="none" w:sz="0" w:space="0" w:color="auto"/>
            <w:right w:val="none" w:sz="0" w:space="0" w:color="auto"/>
          </w:divBdr>
        </w:div>
        <w:div w:id="463474403">
          <w:marLeft w:val="0"/>
          <w:marRight w:val="0"/>
          <w:marTop w:val="0"/>
          <w:marBottom w:val="0"/>
          <w:divBdr>
            <w:top w:val="none" w:sz="0" w:space="0" w:color="auto"/>
            <w:left w:val="none" w:sz="0" w:space="0" w:color="auto"/>
            <w:bottom w:val="none" w:sz="0" w:space="0" w:color="auto"/>
            <w:right w:val="none" w:sz="0" w:space="0" w:color="auto"/>
          </w:divBdr>
        </w:div>
        <w:div w:id="464354487">
          <w:marLeft w:val="0"/>
          <w:marRight w:val="0"/>
          <w:marTop w:val="0"/>
          <w:marBottom w:val="0"/>
          <w:divBdr>
            <w:top w:val="none" w:sz="0" w:space="0" w:color="auto"/>
            <w:left w:val="none" w:sz="0" w:space="0" w:color="auto"/>
            <w:bottom w:val="none" w:sz="0" w:space="0" w:color="auto"/>
            <w:right w:val="none" w:sz="0" w:space="0" w:color="auto"/>
          </w:divBdr>
        </w:div>
        <w:div w:id="467093203">
          <w:marLeft w:val="0"/>
          <w:marRight w:val="0"/>
          <w:marTop w:val="0"/>
          <w:marBottom w:val="0"/>
          <w:divBdr>
            <w:top w:val="none" w:sz="0" w:space="0" w:color="auto"/>
            <w:left w:val="none" w:sz="0" w:space="0" w:color="auto"/>
            <w:bottom w:val="none" w:sz="0" w:space="0" w:color="auto"/>
            <w:right w:val="none" w:sz="0" w:space="0" w:color="auto"/>
          </w:divBdr>
        </w:div>
        <w:div w:id="467666066">
          <w:marLeft w:val="0"/>
          <w:marRight w:val="0"/>
          <w:marTop w:val="0"/>
          <w:marBottom w:val="0"/>
          <w:divBdr>
            <w:top w:val="none" w:sz="0" w:space="0" w:color="auto"/>
            <w:left w:val="none" w:sz="0" w:space="0" w:color="auto"/>
            <w:bottom w:val="none" w:sz="0" w:space="0" w:color="auto"/>
            <w:right w:val="none" w:sz="0" w:space="0" w:color="auto"/>
          </w:divBdr>
        </w:div>
        <w:div w:id="468863770">
          <w:marLeft w:val="0"/>
          <w:marRight w:val="0"/>
          <w:marTop w:val="0"/>
          <w:marBottom w:val="0"/>
          <w:divBdr>
            <w:top w:val="none" w:sz="0" w:space="0" w:color="auto"/>
            <w:left w:val="none" w:sz="0" w:space="0" w:color="auto"/>
            <w:bottom w:val="none" w:sz="0" w:space="0" w:color="auto"/>
            <w:right w:val="none" w:sz="0" w:space="0" w:color="auto"/>
          </w:divBdr>
        </w:div>
        <w:div w:id="471680274">
          <w:marLeft w:val="0"/>
          <w:marRight w:val="0"/>
          <w:marTop w:val="0"/>
          <w:marBottom w:val="0"/>
          <w:divBdr>
            <w:top w:val="none" w:sz="0" w:space="0" w:color="auto"/>
            <w:left w:val="none" w:sz="0" w:space="0" w:color="auto"/>
            <w:bottom w:val="none" w:sz="0" w:space="0" w:color="auto"/>
            <w:right w:val="none" w:sz="0" w:space="0" w:color="auto"/>
          </w:divBdr>
        </w:div>
        <w:div w:id="474029768">
          <w:marLeft w:val="0"/>
          <w:marRight w:val="0"/>
          <w:marTop w:val="0"/>
          <w:marBottom w:val="0"/>
          <w:divBdr>
            <w:top w:val="none" w:sz="0" w:space="0" w:color="auto"/>
            <w:left w:val="none" w:sz="0" w:space="0" w:color="auto"/>
            <w:bottom w:val="none" w:sz="0" w:space="0" w:color="auto"/>
            <w:right w:val="none" w:sz="0" w:space="0" w:color="auto"/>
          </w:divBdr>
        </w:div>
        <w:div w:id="474031777">
          <w:marLeft w:val="0"/>
          <w:marRight w:val="0"/>
          <w:marTop w:val="0"/>
          <w:marBottom w:val="0"/>
          <w:divBdr>
            <w:top w:val="none" w:sz="0" w:space="0" w:color="auto"/>
            <w:left w:val="none" w:sz="0" w:space="0" w:color="auto"/>
            <w:bottom w:val="none" w:sz="0" w:space="0" w:color="auto"/>
            <w:right w:val="none" w:sz="0" w:space="0" w:color="auto"/>
          </w:divBdr>
        </w:div>
        <w:div w:id="477888656">
          <w:marLeft w:val="0"/>
          <w:marRight w:val="0"/>
          <w:marTop w:val="0"/>
          <w:marBottom w:val="0"/>
          <w:divBdr>
            <w:top w:val="none" w:sz="0" w:space="0" w:color="auto"/>
            <w:left w:val="none" w:sz="0" w:space="0" w:color="auto"/>
            <w:bottom w:val="none" w:sz="0" w:space="0" w:color="auto"/>
            <w:right w:val="none" w:sz="0" w:space="0" w:color="auto"/>
          </w:divBdr>
        </w:div>
        <w:div w:id="478033899">
          <w:marLeft w:val="0"/>
          <w:marRight w:val="0"/>
          <w:marTop w:val="0"/>
          <w:marBottom w:val="0"/>
          <w:divBdr>
            <w:top w:val="none" w:sz="0" w:space="0" w:color="auto"/>
            <w:left w:val="none" w:sz="0" w:space="0" w:color="auto"/>
            <w:bottom w:val="none" w:sz="0" w:space="0" w:color="auto"/>
            <w:right w:val="none" w:sz="0" w:space="0" w:color="auto"/>
          </w:divBdr>
        </w:div>
        <w:div w:id="494031427">
          <w:marLeft w:val="0"/>
          <w:marRight w:val="0"/>
          <w:marTop w:val="0"/>
          <w:marBottom w:val="0"/>
          <w:divBdr>
            <w:top w:val="none" w:sz="0" w:space="0" w:color="auto"/>
            <w:left w:val="none" w:sz="0" w:space="0" w:color="auto"/>
            <w:bottom w:val="none" w:sz="0" w:space="0" w:color="auto"/>
            <w:right w:val="none" w:sz="0" w:space="0" w:color="auto"/>
          </w:divBdr>
        </w:div>
        <w:div w:id="496188024">
          <w:marLeft w:val="0"/>
          <w:marRight w:val="0"/>
          <w:marTop w:val="0"/>
          <w:marBottom w:val="0"/>
          <w:divBdr>
            <w:top w:val="none" w:sz="0" w:space="0" w:color="auto"/>
            <w:left w:val="none" w:sz="0" w:space="0" w:color="auto"/>
            <w:bottom w:val="none" w:sz="0" w:space="0" w:color="auto"/>
            <w:right w:val="none" w:sz="0" w:space="0" w:color="auto"/>
          </w:divBdr>
        </w:div>
        <w:div w:id="500508588">
          <w:marLeft w:val="0"/>
          <w:marRight w:val="0"/>
          <w:marTop w:val="0"/>
          <w:marBottom w:val="0"/>
          <w:divBdr>
            <w:top w:val="none" w:sz="0" w:space="0" w:color="auto"/>
            <w:left w:val="none" w:sz="0" w:space="0" w:color="auto"/>
            <w:bottom w:val="none" w:sz="0" w:space="0" w:color="auto"/>
            <w:right w:val="none" w:sz="0" w:space="0" w:color="auto"/>
          </w:divBdr>
        </w:div>
        <w:div w:id="500972060">
          <w:marLeft w:val="0"/>
          <w:marRight w:val="0"/>
          <w:marTop w:val="0"/>
          <w:marBottom w:val="0"/>
          <w:divBdr>
            <w:top w:val="none" w:sz="0" w:space="0" w:color="auto"/>
            <w:left w:val="none" w:sz="0" w:space="0" w:color="auto"/>
            <w:bottom w:val="none" w:sz="0" w:space="0" w:color="auto"/>
            <w:right w:val="none" w:sz="0" w:space="0" w:color="auto"/>
          </w:divBdr>
        </w:div>
        <w:div w:id="506135941">
          <w:marLeft w:val="0"/>
          <w:marRight w:val="0"/>
          <w:marTop w:val="0"/>
          <w:marBottom w:val="0"/>
          <w:divBdr>
            <w:top w:val="none" w:sz="0" w:space="0" w:color="auto"/>
            <w:left w:val="none" w:sz="0" w:space="0" w:color="auto"/>
            <w:bottom w:val="none" w:sz="0" w:space="0" w:color="auto"/>
            <w:right w:val="none" w:sz="0" w:space="0" w:color="auto"/>
          </w:divBdr>
        </w:div>
        <w:div w:id="509758920">
          <w:marLeft w:val="0"/>
          <w:marRight w:val="0"/>
          <w:marTop w:val="0"/>
          <w:marBottom w:val="0"/>
          <w:divBdr>
            <w:top w:val="none" w:sz="0" w:space="0" w:color="auto"/>
            <w:left w:val="none" w:sz="0" w:space="0" w:color="auto"/>
            <w:bottom w:val="none" w:sz="0" w:space="0" w:color="auto"/>
            <w:right w:val="none" w:sz="0" w:space="0" w:color="auto"/>
          </w:divBdr>
        </w:div>
        <w:div w:id="510603498">
          <w:marLeft w:val="0"/>
          <w:marRight w:val="0"/>
          <w:marTop w:val="0"/>
          <w:marBottom w:val="0"/>
          <w:divBdr>
            <w:top w:val="none" w:sz="0" w:space="0" w:color="auto"/>
            <w:left w:val="none" w:sz="0" w:space="0" w:color="auto"/>
            <w:bottom w:val="none" w:sz="0" w:space="0" w:color="auto"/>
            <w:right w:val="none" w:sz="0" w:space="0" w:color="auto"/>
          </w:divBdr>
        </w:div>
        <w:div w:id="512231256">
          <w:marLeft w:val="0"/>
          <w:marRight w:val="0"/>
          <w:marTop w:val="0"/>
          <w:marBottom w:val="0"/>
          <w:divBdr>
            <w:top w:val="none" w:sz="0" w:space="0" w:color="auto"/>
            <w:left w:val="none" w:sz="0" w:space="0" w:color="auto"/>
            <w:bottom w:val="none" w:sz="0" w:space="0" w:color="auto"/>
            <w:right w:val="none" w:sz="0" w:space="0" w:color="auto"/>
          </w:divBdr>
        </w:div>
        <w:div w:id="518736649">
          <w:marLeft w:val="0"/>
          <w:marRight w:val="0"/>
          <w:marTop w:val="0"/>
          <w:marBottom w:val="0"/>
          <w:divBdr>
            <w:top w:val="none" w:sz="0" w:space="0" w:color="auto"/>
            <w:left w:val="none" w:sz="0" w:space="0" w:color="auto"/>
            <w:bottom w:val="none" w:sz="0" w:space="0" w:color="auto"/>
            <w:right w:val="none" w:sz="0" w:space="0" w:color="auto"/>
          </w:divBdr>
        </w:div>
        <w:div w:id="522867825">
          <w:marLeft w:val="0"/>
          <w:marRight w:val="0"/>
          <w:marTop w:val="0"/>
          <w:marBottom w:val="0"/>
          <w:divBdr>
            <w:top w:val="none" w:sz="0" w:space="0" w:color="auto"/>
            <w:left w:val="none" w:sz="0" w:space="0" w:color="auto"/>
            <w:bottom w:val="none" w:sz="0" w:space="0" w:color="auto"/>
            <w:right w:val="none" w:sz="0" w:space="0" w:color="auto"/>
          </w:divBdr>
        </w:div>
        <w:div w:id="530922922">
          <w:marLeft w:val="0"/>
          <w:marRight w:val="0"/>
          <w:marTop w:val="0"/>
          <w:marBottom w:val="0"/>
          <w:divBdr>
            <w:top w:val="none" w:sz="0" w:space="0" w:color="auto"/>
            <w:left w:val="none" w:sz="0" w:space="0" w:color="auto"/>
            <w:bottom w:val="none" w:sz="0" w:space="0" w:color="auto"/>
            <w:right w:val="none" w:sz="0" w:space="0" w:color="auto"/>
          </w:divBdr>
        </w:div>
        <w:div w:id="531186691">
          <w:marLeft w:val="0"/>
          <w:marRight w:val="0"/>
          <w:marTop w:val="0"/>
          <w:marBottom w:val="0"/>
          <w:divBdr>
            <w:top w:val="none" w:sz="0" w:space="0" w:color="auto"/>
            <w:left w:val="none" w:sz="0" w:space="0" w:color="auto"/>
            <w:bottom w:val="none" w:sz="0" w:space="0" w:color="auto"/>
            <w:right w:val="none" w:sz="0" w:space="0" w:color="auto"/>
          </w:divBdr>
        </w:div>
        <w:div w:id="538127414">
          <w:marLeft w:val="0"/>
          <w:marRight w:val="0"/>
          <w:marTop w:val="0"/>
          <w:marBottom w:val="0"/>
          <w:divBdr>
            <w:top w:val="none" w:sz="0" w:space="0" w:color="auto"/>
            <w:left w:val="none" w:sz="0" w:space="0" w:color="auto"/>
            <w:bottom w:val="none" w:sz="0" w:space="0" w:color="auto"/>
            <w:right w:val="none" w:sz="0" w:space="0" w:color="auto"/>
          </w:divBdr>
        </w:div>
        <w:div w:id="543565157">
          <w:marLeft w:val="0"/>
          <w:marRight w:val="0"/>
          <w:marTop w:val="0"/>
          <w:marBottom w:val="0"/>
          <w:divBdr>
            <w:top w:val="none" w:sz="0" w:space="0" w:color="auto"/>
            <w:left w:val="none" w:sz="0" w:space="0" w:color="auto"/>
            <w:bottom w:val="none" w:sz="0" w:space="0" w:color="auto"/>
            <w:right w:val="none" w:sz="0" w:space="0" w:color="auto"/>
          </w:divBdr>
        </w:div>
        <w:div w:id="543567327">
          <w:marLeft w:val="0"/>
          <w:marRight w:val="0"/>
          <w:marTop w:val="0"/>
          <w:marBottom w:val="0"/>
          <w:divBdr>
            <w:top w:val="none" w:sz="0" w:space="0" w:color="auto"/>
            <w:left w:val="none" w:sz="0" w:space="0" w:color="auto"/>
            <w:bottom w:val="none" w:sz="0" w:space="0" w:color="auto"/>
            <w:right w:val="none" w:sz="0" w:space="0" w:color="auto"/>
          </w:divBdr>
        </w:div>
        <w:div w:id="547108485">
          <w:marLeft w:val="0"/>
          <w:marRight w:val="0"/>
          <w:marTop w:val="0"/>
          <w:marBottom w:val="0"/>
          <w:divBdr>
            <w:top w:val="none" w:sz="0" w:space="0" w:color="auto"/>
            <w:left w:val="none" w:sz="0" w:space="0" w:color="auto"/>
            <w:bottom w:val="none" w:sz="0" w:space="0" w:color="auto"/>
            <w:right w:val="none" w:sz="0" w:space="0" w:color="auto"/>
          </w:divBdr>
        </w:div>
        <w:div w:id="555317262">
          <w:marLeft w:val="0"/>
          <w:marRight w:val="0"/>
          <w:marTop w:val="0"/>
          <w:marBottom w:val="0"/>
          <w:divBdr>
            <w:top w:val="none" w:sz="0" w:space="0" w:color="auto"/>
            <w:left w:val="none" w:sz="0" w:space="0" w:color="auto"/>
            <w:bottom w:val="none" w:sz="0" w:space="0" w:color="auto"/>
            <w:right w:val="none" w:sz="0" w:space="0" w:color="auto"/>
          </w:divBdr>
        </w:div>
        <w:div w:id="557715870">
          <w:marLeft w:val="0"/>
          <w:marRight w:val="0"/>
          <w:marTop w:val="0"/>
          <w:marBottom w:val="0"/>
          <w:divBdr>
            <w:top w:val="none" w:sz="0" w:space="0" w:color="auto"/>
            <w:left w:val="none" w:sz="0" w:space="0" w:color="auto"/>
            <w:bottom w:val="none" w:sz="0" w:space="0" w:color="auto"/>
            <w:right w:val="none" w:sz="0" w:space="0" w:color="auto"/>
          </w:divBdr>
        </w:div>
        <w:div w:id="561067061">
          <w:marLeft w:val="0"/>
          <w:marRight w:val="0"/>
          <w:marTop w:val="0"/>
          <w:marBottom w:val="0"/>
          <w:divBdr>
            <w:top w:val="none" w:sz="0" w:space="0" w:color="auto"/>
            <w:left w:val="none" w:sz="0" w:space="0" w:color="auto"/>
            <w:bottom w:val="none" w:sz="0" w:space="0" w:color="auto"/>
            <w:right w:val="none" w:sz="0" w:space="0" w:color="auto"/>
          </w:divBdr>
        </w:div>
        <w:div w:id="561717946">
          <w:marLeft w:val="0"/>
          <w:marRight w:val="0"/>
          <w:marTop w:val="0"/>
          <w:marBottom w:val="0"/>
          <w:divBdr>
            <w:top w:val="none" w:sz="0" w:space="0" w:color="auto"/>
            <w:left w:val="none" w:sz="0" w:space="0" w:color="auto"/>
            <w:bottom w:val="none" w:sz="0" w:space="0" w:color="auto"/>
            <w:right w:val="none" w:sz="0" w:space="0" w:color="auto"/>
          </w:divBdr>
        </w:div>
        <w:div w:id="564802023">
          <w:marLeft w:val="0"/>
          <w:marRight w:val="0"/>
          <w:marTop w:val="0"/>
          <w:marBottom w:val="0"/>
          <w:divBdr>
            <w:top w:val="none" w:sz="0" w:space="0" w:color="auto"/>
            <w:left w:val="none" w:sz="0" w:space="0" w:color="auto"/>
            <w:bottom w:val="none" w:sz="0" w:space="0" w:color="auto"/>
            <w:right w:val="none" w:sz="0" w:space="0" w:color="auto"/>
          </w:divBdr>
        </w:div>
        <w:div w:id="567768172">
          <w:marLeft w:val="0"/>
          <w:marRight w:val="0"/>
          <w:marTop w:val="0"/>
          <w:marBottom w:val="0"/>
          <w:divBdr>
            <w:top w:val="none" w:sz="0" w:space="0" w:color="auto"/>
            <w:left w:val="none" w:sz="0" w:space="0" w:color="auto"/>
            <w:bottom w:val="none" w:sz="0" w:space="0" w:color="auto"/>
            <w:right w:val="none" w:sz="0" w:space="0" w:color="auto"/>
          </w:divBdr>
        </w:div>
        <w:div w:id="570505635">
          <w:marLeft w:val="0"/>
          <w:marRight w:val="0"/>
          <w:marTop w:val="0"/>
          <w:marBottom w:val="0"/>
          <w:divBdr>
            <w:top w:val="none" w:sz="0" w:space="0" w:color="auto"/>
            <w:left w:val="none" w:sz="0" w:space="0" w:color="auto"/>
            <w:bottom w:val="none" w:sz="0" w:space="0" w:color="auto"/>
            <w:right w:val="none" w:sz="0" w:space="0" w:color="auto"/>
          </w:divBdr>
        </w:div>
        <w:div w:id="572619630">
          <w:marLeft w:val="0"/>
          <w:marRight w:val="0"/>
          <w:marTop w:val="0"/>
          <w:marBottom w:val="0"/>
          <w:divBdr>
            <w:top w:val="none" w:sz="0" w:space="0" w:color="auto"/>
            <w:left w:val="none" w:sz="0" w:space="0" w:color="auto"/>
            <w:bottom w:val="none" w:sz="0" w:space="0" w:color="auto"/>
            <w:right w:val="none" w:sz="0" w:space="0" w:color="auto"/>
          </w:divBdr>
        </w:div>
        <w:div w:id="575238654">
          <w:marLeft w:val="0"/>
          <w:marRight w:val="0"/>
          <w:marTop w:val="0"/>
          <w:marBottom w:val="0"/>
          <w:divBdr>
            <w:top w:val="none" w:sz="0" w:space="0" w:color="auto"/>
            <w:left w:val="none" w:sz="0" w:space="0" w:color="auto"/>
            <w:bottom w:val="none" w:sz="0" w:space="0" w:color="auto"/>
            <w:right w:val="none" w:sz="0" w:space="0" w:color="auto"/>
          </w:divBdr>
        </w:div>
        <w:div w:id="577904779">
          <w:marLeft w:val="0"/>
          <w:marRight w:val="0"/>
          <w:marTop w:val="0"/>
          <w:marBottom w:val="0"/>
          <w:divBdr>
            <w:top w:val="none" w:sz="0" w:space="0" w:color="auto"/>
            <w:left w:val="none" w:sz="0" w:space="0" w:color="auto"/>
            <w:bottom w:val="none" w:sz="0" w:space="0" w:color="auto"/>
            <w:right w:val="none" w:sz="0" w:space="0" w:color="auto"/>
          </w:divBdr>
        </w:div>
        <w:div w:id="578029191">
          <w:marLeft w:val="0"/>
          <w:marRight w:val="0"/>
          <w:marTop w:val="0"/>
          <w:marBottom w:val="0"/>
          <w:divBdr>
            <w:top w:val="none" w:sz="0" w:space="0" w:color="auto"/>
            <w:left w:val="none" w:sz="0" w:space="0" w:color="auto"/>
            <w:bottom w:val="none" w:sz="0" w:space="0" w:color="auto"/>
            <w:right w:val="none" w:sz="0" w:space="0" w:color="auto"/>
          </w:divBdr>
        </w:div>
        <w:div w:id="579215573">
          <w:marLeft w:val="0"/>
          <w:marRight w:val="0"/>
          <w:marTop w:val="0"/>
          <w:marBottom w:val="0"/>
          <w:divBdr>
            <w:top w:val="none" w:sz="0" w:space="0" w:color="auto"/>
            <w:left w:val="none" w:sz="0" w:space="0" w:color="auto"/>
            <w:bottom w:val="none" w:sz="0" w:space="0" w:color="auto"/>
            <w:right w:val="none" w:sz="0" w:space="0" w:color="auto"/>
          </w:divBdr>
        </w:div>
        <w:div w:id="583346942">
          <w:marLeft w:val="0"/>
          <w:marRight w:val="0"/>
          <w:marTop w:val="0"/>
          <w:marBottom w:val="0"/>
          <w:divBdr>
            <w:top w:val="none" w:sz="0" w:space="0" w:color="auto"/>
            <w:left w:val="none" w:sz="0" w:space="0" w:color="auto"/>
            <w:bottom w:val="none" w:sz="0" w:space="0" w:color="auto"/>
            <w:right w:val="none" w:sz="0" w:space="0" w:color="auto"/>
          </w:divBdr>
        </w:div>
        <w:div w:id="586381542">
          <w:marLeft w:val="0"/>
          <w:marRight w:val="0"/>
          <w:marTop w:val="0"/>
          <w:marBottom w:val="0"/>
          <w:divBdr>
            <w:top w:val="none" w:sz="0" w:space="0" w:color="auto"/>
            <w:left w:val="none" w:sz="0" w:space="0" w:color="auto"/>
            <w:bottom w:val="none" w:sz="0" w:space="0" w:color="auto"/>
            <w:right w:val="none" w:sz="0" w:space="0" w:color="auto"/>
          </w:divBdr>
        </w:div>
        <w:div w:id="588582227">
          <w:marLeft w:val="0"/>
          <w:marRight w:val="0"/>
          <w:marTop w:val="0"/>
          <w:marBottom w:val="0"/>
          <w:divBdr>
            <w:top w:val="none" w:sz="0" w:space="0" w:color="auto"/>
            <w:left w:val="none" w:sz="0" w:space="0" w:color="auto"/>
            <w:bottom w:val="none" w:sz="0" w:space="0" w:color="auto"/>
            <w:right w:val="none" w:sz="0" w:space="0" w:color="auto"/>
          </w:divBdr>
        </w:div>
        <w:div w:id="593787171">
          <w:marLeft w:val="0"/>
          <w:marRight w:val="0"/>
          <w:marTop w:val="0"/>
          <w:marBottom w:val="0"/>
          <w:divBdr>
            <w:top w:val="none" w:sz="0" w:space="0" w:color="auto"/>
            <w:left w:val="none" w:sz="0" w:space="0" w:color="auto"/>
            <w:bottom w:val="none" w:sz="0" w:space="0" w:color="auto"/>
            <w:right w:val="none" w:sz="0" w:space="0" w:color="auto"/>
          </w:divBdr>
        </w:div>
        <w:div w:id="608240451">
          <w:marLeft w:val="0"/>
          <w:marRight w:val="0"/>
          <w:marTop w:val="0"/>
          <w:marBottom w:val="0"/>
          <w:divBdr>
            <w:top w:val="none" w:sz="0" w:space="0" w:color="auto"/>
            <w:left w:val="none" w:sz="0" w:space="0" w:color="auto"/>
            <w:bottom w:val="none" w:sz="0" w:space="0" w:color="auto"/>
            <w:right w:val="none" w:sz="0" w:space="0" w:color="auto"/>
          </w:divBdr>
        </w:div>
        <w:div w:id="613245236">
          <w:marLeft w:val="0"/>
          <w:marRight w:val="0"/>
          <w:marTop w:val="0"/>
          <w:marBottom w:val="0"/>
          <w:divBdr>
            <w:top w:val="none" w:sz="0" w:space="0" w:color="auto"/>
            <w:left w:val="none" w:sz="0" w:space="0" w:color="auto"/>
            <w:bottom w:val="none" w:sz="0" w:space="0" w:color="auto"/>
            <w:right w:val="none" w:sz="0" w:space="0" w:color="auto"/>
          </w:divBdr>
        </w:div>
        <w:div w:id="613907060">
          <w:marLeft w:val="0"/>
          <w:marRight w:val="0"/>
          <w:marTop w:val="0"/>
          <w:marBottom w:val="0"/>
          <w:divBdr>
            <w:top w:val="none" w:sz="0" w:space="0" w:color="auto"/>
            <w:left w:val="none" w:sz="0" w:space="0" w:color="auto"/>
            <w:bottom w:val="none" w:sz="0" w:space="0" w:color="auto"/>
            <w:right w:val="none" w:sz="0" w:space="0" w:color="auto"/>
          </w:divBdr>
        </w:div>
        <w:div w:id="614756833">
          <w:marLeft w:val="0"/>
          <w:marRight w:val="0"/>
          <w:marTop w:val="0"/>
          <w:marBottom w:val="0"/>
          <w:divBdr>
            <w:top w:val="none" w:sz="0" w:space="0" w:color="auto"/>
            <w:left w:val="none" w:sz="0" w:space="0" w:color="auto"/>
            <w:bottom w:val="none" w:sz="0" w:space="0" w:color="auto"/>
            <w:right w:val="none" w:sz="0" w:space="0" w:color="auto"/>
          </w:divBdr>
        </w:div>
        <w:div w:id="615216300">
          <w:marLeft w:val="0"/>
          <w:marRight w:val="0"/>
          <w:marTop w:val="0"/>
          <w:marBottom w:val="0"/>
          <w:divBdr>
            <w:top w:val="none" w:sz="0" w:space="0" w:color="auto"/>
            <w:left w:val="none" w:sz="0" w:space="0" w:color="auto"/>
            <w:bottom w:val="none" w:sz="0" w:space="0" w:color="auto"/>
            <w:right w:val="none" w:sz="0" w:space="0" w:color="auto"/>
          </w:divBdr>
        </w:div>
        <w:div w:id="616837521">
          <w:marLeft w:val="0"/>
          <w:marRight w:val="0"/>
          <w:marTop w:val="0"/>
          <w:marBottom w:val="0"/>
          <w:divBdr>
            <w:top w:val="none" w:sz="0" w:space="0" w:color="auto"/>
            <w:left w:val="none" w:sz="0" w:space="0" w:color="auto"/>
            <w:bottom w:val="none" w:sz="0" w:space="0" w:color="auto"/>
            <w:right w:val="none" w:sz="0" w:space="0" w:color="auto"/>
          </w:divBdr>
        </w:div>
        <w:div w:id="617637907">
          <w:marLeft w:val="0"/>
          <w:marRight w:val="0"/>
          <w:marTop w:val="0"/>
          <w:marBottom w:val="0"/>
          <w:divBdr>
            <w:top w:val="none" w:sz="0" w:space="0" w:color="auto"/>
            <w:left w:val="none" w:sz="0" w:space="0" w:color="auto"/>
            <w:bottom w:val="none" w:sz="0" w:space="0" w:color="auto"/>
            <w:right w:val="none" w:sz="0" w:space="0" w:color="auto"/>
          </w:divBdr>
        </w:div>
        <w:div w:id="618145819">
          <w:marLeft w:val="0"/>
          <w:marRight w:val="0"/>
          <w:marTop w:val="0"/>
          <w:marBottom w:val="0"/>
          <w:divBdr>
            <w:top w:val="none" w:sz="0" w:space="0" w:color="auto"/>
            <w:left w:val="none" w:sz="0" w:space="0" w:color="auto"/>
            <w:bottom w:val="none" w:sz="0" w:space="0" w:color="auto"/>
            <w:right w:val="none" w:sz="0" w:space="0" w:color="auto"/>
          </w:divBdr>
        </w:div>
        <w:div w:id="618148001">
          <w:marLeft w:val="0"/>
          <w:marRight w:val="0"/>
          <w:marTop w:val="0"/>
          <w:marBottom w:val="0"/>
          <w:divBdr>
            <w:top w:val="none" w:sz="0" w:space="0" w:color="auto"/>
            <w:left w:val="none" w:sz="0" w:space="0" w:color="auto"/>
            <w:bottom w:val="none" w:sz="0" w:space="0" w:color="auto"/>
            <w:right w:val="none" w:sz="0" w:space="0" w:color="auto"/>
          </w:divBdr>
        </w:div>
        <w:div w:id="626933075">
          <w:marLeft w:val="0"/>
          <w:marRight w:val="0"/>
          <w:marTop w:val="0"/>
          <w:marBottom w:val="0"/>
          <w:divBdr>
            <w:top w:val="none" w:sz="0" w:space="0" w:color="auto"/>
            <w:left w:val="none" w:sz="0" w:space="0" w:color="auto"/>
            <w:bottom w:val="none" w:sz="0" w:space="0" w:color="auto"/>
            <w:right w:val="none" w:sz="0" w:space="0" w:color="auto"/>
          </w:divBdr>
        </w:div>
        <w:div w:id="635766786">
          <w:marLeft w:val="0"/>
          <w:marRight w:val="0"/>
          <w:marTop w:val="0"/>
          <w:marBottom w:val="0"/>
          <w:divBdr>
            <w:top w:val="none" w:sz="0" w:space="0" w:color="auto"/>
            <w:left w:val="none" w:sz="0" w:space="0" w:color="auto"/>
            <w:bottom w:val="none" w:sz="0" w:space="0" w:color="auto"/>
            <w:right w:val="none" w:sz="0" w:space="0" w:color="auto"/>
          </w:divBdr>
        </w:div>
        <w:div w:id="637229658">
          <w:marLeft w:val="0"/>
          <w:marRight w:val="0"/>
          <w:marTop w:val="0"/>
          <w:marBottom w:val="0"/>
          <w:divBdr>
            <w:top w:val="none" w:sz="0" w:space="0" w:color="auto"/>
            <w:left w:val="none" w:sz="0" w:space="0" w:color="auto"/>
            <w:bottom w:val="none" w:sz="0" w:space="0" w:color="auto"/>
            <w:right w:val="none" w:sz="0" w:space="0" w:color="auto"/>
          </w:divBdr>
        </w:div>
        <w:div w:id="637801938">
          <w:marLeft w:val="0"/>
          <w:marRight w:val="0"/>
          <w:marTop w:val="0"/>
          <w:marBottom w:val="0"/>
          <w:divBdr>
            <w:top w:val="none" w:sz="0" w:space="0" w:color="auto"/>
            <w:left w:val="none" w:sz="0" w:space="0" w:color="auto"/>
            <w:bottom w:val="none" w:sz="0" w:space="0" w:color="auto"/>
            <w:right w:val="none" w:sz="0" w:space="0" w:color="auto"/>
          </w:divBdr>
        </w:div>
        <w:div w:id="642194362">
          <w:marLeft w:val="0"/>
          <w:marRight w:val="0"/>
          <w:marTop w:val="0"/>
          <w:marBottom w:val="0"/>
          <w:divBdr>
            <w:top w:val="none" w:sz="0" w:space="0" w:color="auto"/>
            <w:left w:val="none" w:sz="0" w:space="0" w:color="auto"/>
            <w:bottom w:val="none" w:sz="0" w:space="0" w:color="auto"/>
            <w:right w:val="none" w:sz="0" w:space="0" w:color="auto"/>
          </w:divBdr>
        </w:div>
        <w:div w:id="652486869">
          <w:marLeft w:val="0"/>
          <w:marRight w:val="0"/>
          <w:marTop w:val="0"/>
          <w:marBottom w:val="0"/>
          <w:divBdr>
            <w:top w:val="none" w:sz="0" w:space="0" w:color="auto"/>
            <w:left w:val="none" w:sz="0" w:space="0" w:color="auto"/>
            <w:bottom w:val="none" w:sz="0" w:space="0" w:color="auto"/>
            <w:right w:val="none" w:sz="0" w:space="0" w:color="auto"/>
          </w:divBdr>
        </w:div>
        <w:div w:id="656035747">
          <w:marLeft w:val="0"/>
          <w:marRight w:val="0"/>
          <w:marTop w:val="0"/>
          <w:marBottom w:val="0"/>
          <w:divBdr>
            <w:top w:val="none" w:sz="0" w:space="0" w:color="auto"/>
            <w:left w:val="none" w:sz="0" w:space="0" w:color="auto"/>
            <w:bottom w:val="none" w:sz="0" w:space="0" w:color="auto"/>
            <w:right w:val="none" w:sz="0" w:space="0" w:color="auto"/>
          </w:divBdr>
        </w:div>
        <w:div w:id="658851238">
          <w:marLeft w:val="0"/>
          <w:marRight w:val="0"/>
          <w:marTop w:val="0"/>
          <w:marBottom w:val="0"/>
          <w:divBdr>
            <w:top w:val="none" w:sz="0" w:space="0" w:color="auto"/>
            <w:left w:val="none" w:sz="0" w:space="0" w:color="auto"/>
            <w:bottom w:val="none" w:sz="0" w:space="0" w:color="auto"/>
            <w:right w:val="none" w:sz="0" w:space="0" w:color="auto"/>
          </w:divBdr>
        </w:div>
        <w:div w:id="659768579">
          <w:marLeft w:val="0"/>
          <w:marRight w:val="0"/>
          <w:marTop w:val="0"/>
          <w:marBottom w:val="0"/>
          <w:divBdr>
            <w:top w:val="none" w:sz="0" w:space="0" w:color="auto"/>
            <w:left w:val="none" w:sz="0" w:space="0" w:color="auto"/>
            <w:bottom w:val="none" w:sz="0" w:space="0" w:color="auto"/>
            <w:right w:val="none" w:sz="0" w:space="0" w:color="auto"/>
          </w:divBdr>
        </w:div>
        <w:div w:id="660736349">
          <w:marLeft w:val="0"/>
          <w:marRight w:val="0"/>
          <w:marTop w:val="0"/>
          <w:marBottom w:val="0"/>
          <w:divBdr>
            <w:top w:val="none" w:sz="0" w:space="0" w:color="auto"/>
            <w:left w:val="none" w:sz="0" w:space="0" w:color="auto"/>
            <w:bottom w:val="none" w:sz="0" w:space="0" w:color="auto"/>
            <w:right w:val="none" w:sz="0" w:space="0" w:color="auto"/>
          </w:divBdr>
        </w:div>
        <w:div w:id="670763963">
          <w:marLeft w:val="0"/>
          <w:marRight w:val="0"/>
          <w:marTop w:val="0"/>
          <w:marBottom w:val="0"/>
          <w:divBdr>
            <w:top w:val="none" w:sz="0" w:space="0" w:color="auto"/>
            <w:left w:val="none" w:sz="0" w:space="0" w:color="auto"/>
            <w:bottom w:val="none" w:sz="0" w:space="0" w:color="auto"/>
            <w:right w:val="none" w:sz="0" w:space="0" w:color="auto"/>
          </w:divBdr>
        </w:div>
        <w:div w:id="672344020">
          <w:marLeft w:val="0"/>
          <w:marRight w:val="0"/>
          <w:marTop w:val="0"/>
          <w:marBottom w:val="0"/>
          <w:divBdr>
            <w:top w:val="none" w:sz="0" w:space="0" w:color="auto"/>
            <w:left w:val="none" w:sz="0" w:space="0" w:color="auto"/>
            <w:bottom w:val="none" w:sz="0" w:space="0" w:color="auto"/>
            <w:right w:val="none" w:sz="0" w:space="0" w:color="auto"/>
          </w:divBdr>
        </w:div>
        <w:div w:id="675152641">
          <w:marLeft w:val="0"/>
          <w:marRight w:val="0"/>
          <w:marTop w:val="0"/>
          <w:marBottom w:val="0"/>
          <w:divBdr>
            <w:top w:val="none" w:sz="0" w:space="0" w:color="auto"/>
            <w:left w:val="none" w:sz="0" w:space="0" w:color="auto"/>
            <w:bottom w:val="none" w:sz="0" w:space="0" w:color="auto"/>
            <w:right w:val="none" w:sz="0" w:space="0" w:color="auto"/>
          </w:divBdr>
        </w:div>
        <w:div w:id="680858701">
          <w:marLeft w:val="0"/>
          <w:marRight w:val="0"/>
          <w:marTop w:val="0"/>
          <w:marBottom w:val="0"/>
          <w:divBdr>
            <w:top w:val="none" w:sz="0" w:space="0" w:color="auto"/>
            <w:left w:val="none" w:sz="0" w:space="0" w:color="auto"/>
            <w:bottom w:val="none" w:sz="0" w:space="0" w:color="auto"/>
            <w:right w:val="none" w:sz="0" w:space="0" w:color="auto"/>
          </w:divBdr>
        </w:div>
        <w:div w:id="684526778">
          <w:marLeft w:val="0"/>
          <w:marRight w:val="0"/>
          <w:marTop w:val="0"/>
          <w:marBottom w:val="0"/>
          <w:divBdr>
            <w:top w:val="none" w:sz="0" w:space="0" w:color="auto"/>
            <w:left w:val="none" w:sz="0" w:space="0" w:color="auto"/>
            <w:bottom w:val="none" w:sz="0" w:space="0" w:color="auto"/>
            <w:right w:val="none" w:sz="0" w:space="0" w:color="auto"/>
          </w:divBdr>
        </w:div>
        <w:div w:id="696126015">
          <w:marLeft w:val="0"/>
          <w:marRight w:val="0"/>
          <w:marTop w:val="0"/>
          <w:marBottom w:val="0"/>
          <w:divBdr>
            <w:top w:val="none" w:sz="0" w:space="0" w:color="auto"/>
            <w:left w:val="none" w:sz="0" w:space="0" w:color="auto"/>
            <w:bottom w:val="none" w:sz="0" w:space="0" w:color="auto"/>
            <w:right w:val="none" w:sz="0" w:space="0" w:color="auto"/>
          </w:divBdr>
        </w:div>
        <w:div w:id="707951695">
          <w:marLeft w:val="0"/>
          <w:marRight w:val="0"/>
          <w:marTop w:val="0"/>
          <w:marBottom w:val="0"/>
          <w:divBdr>
            <w:top w:val="none" w:sz="0" w:space="0" w:color="auto"/>
            <w:left w:val="none" w:sz="0" w:space="0" w:color="auto"/>
            <w:bottom w:val="none" w:sz="0" w:space="0" w:color="auto"/>
            <w:right w:val="none" w:sz="0" w:space="0" w:color="auto"/>
          </w:divBdr>
        </w:div>
        <w:div w:id="708921568">
          <w:marLeft w:val="0"/>
          <w:marRight w:val="0"/>
          <w:marTop w:val="0"/>
          <w:marBottom w:val="0"/>
          <w:divBdr>
            <w:top w:val="none" w:sz="0" w:space="0" w:color="auto"/>
            <w:left w:val="none" w:sz="0" w:space="0" w:color="auto"/>
            <w:bottom w:val="none" w:sz="0" w:space="0" w:color="auto"/>
            <w:right w:val="none" w:sz="0" w:space="0" w:color="auto"/>
          </w:divBdr>
        </w:div>
        <w:div w:id="709035862">
          <w:marLeft w:val="0"/>
          <w:marRight w:val="0"/>
          <w:marTop w:val="0"/>
          <w:marBottom w:val="0"/>
          <w:divBdr>
            <w:top w:val="none" w:sz="0" w:space="0" w:color="auto"/>
            <w:left w:val="none" w:sz="0" w:space="0" w:color="auto"/>
            <w:bottom w:val="none" w:sz="0" w:space="0" w:color="auto"/>
            <w:right w:val="none" w:sz="0" w:space="0" w:color="auto"/>
          </w:divBdr>
        </w:div>
        <w:div w:id="710806895">
          <w:marLeft w:val="0"/>
          <w:marRight w:val="0"/>
          <w:marTop w:val="0"/>
          <w:marBottom w:val="0"/>
          <w:divBdr>
            <w:top w:val="none" w:sz="0" w:space="0" w:color="auto"/>
            <w:left w:val="none" w:sz="0" w:space="0" w:color="auto"/>
            <w:bottom w:val="none" w:sz="0" w:space="0" w:color="auto"/>
            <w:right w:val="none" w:sz="0" w:space="0" w:color="auto"/>
          </w:divBdr>
        </w:div>
        <w:div w:id="710954491">
          <w:marLeft w:val="0"/>
          <w:marRight w:val="0"/>
          <w:marTop w:val="0"/>
          <w:marBottom w:val="0"/>
          <w:divBdr>
            <w:top w:val="none" w:sz="0" w:space="0" w:color="auto"/>
            <w:left w:val="none" w:sz="0" w:space="0" w:color="auto"/>
            <w:bottom w:val="none" w:sz="0" w:space="0" w:color="auto"/>
            <w:right w:val="none" w:sz="0" w:space="0" w:color="auto"/>
          </w:divBdr>
        </w:div>
        <w:div w:id="713193359">
          <w:marLeft w:val="0"/>
          <w:marRight w:val="0"/>
          <w:marTop w:val="0"/>
          <w:marBottom w:val="0"/>
          <w:divBdr>
            <w:top w:val="none" w:sz="0" w:space="0" w:color="auto"/>
            <w:left w:val="none" w:sz="0" w:space="0" w:color="auto"/>
            <w:bottom w:val="none" w:sz="0" w:space="0" w:color="auto"/>
            <w:right w:val="none" w:sz="0" w:space="0" w:color="auto"/>
          </w:divBdr>
        </w:div>
        <w:div w:id="714358164">
          <w:marLeft w:val="0"/>
          <w:marRight w:val="0"/>
          <w:marTop w:val="0"/>
          <w:marBottom w:val="0"/>
          <w:divBdr>
            <w:top w:val="none" w:sz="0" w:space="0" w:color="auto"/>
            <w:left w:val="none" w:sz="0" w:space="0" w:color="auto"/>
            <w:bottom w:val="none" w:sz="0" w:space="0" w:color="auto"/>
            <w:right w:val="none" w:sz="0" w:space="0" w:color="auto"/>
          </w:divBdr>
        </w:div>
        <w:div w:id="716053206">
          <w:marLeft w:val="0"/>
          <w:marRight w:val="0"/>
          <w:marTop w:val="0"/>
          <w:marBottom w:val="0"/>
          <w:divBdr>
            <w:top w:val="none" w:sz="0" w:space="0" w:color="auto"/>
            <w:left w:val="none" w:sz="0" w:space="0" w:color="auto"/>
            <w:bottom w:val="none" w:sz="0" w:space="0" w:color="auto"/>
            <w:right w:val="none" w:sz="0" w:space="0" w:color="auto"/>
          </w:divBdr>
        </w:div>
        <w:div w:id="720522946">
          <w:marLeft w:val="0"/>
          <w:marRight w:val="0"/>
          <w:marTop w:val="0"/>
          <w:marBottom w:val="0"/>
          <w:divBdr>
            <w:top w:val="none" w:sz="0" w:space="0" w:color="auto"/>
            <w:left w:val="none" w:sz="0" w:space="0" w:color="auto"/>
            <w:bottom w:val="none" w:sz="0" w:space="0" w:color="auto"/>
            <w:right w:val="none" w:sz="0" w:space="0" w:color="auto"/>
          </w:divBdr>
        </w:div>
        <w:div w:id="720907231">
          <w:marLeft w:val="0"/>
          <w:marRight w:val="0"/>
          <w:marTop w:val="0"/>
          <w:marBottom w:val="0"/>
          <w:divBdr>
            <w:top w:val="none" w:sz="0" w:space="0" w:color="auto"/>
            <w:left w:val="none" w:sz="0" w:space="0" w:color="auto"/>
            <w:bottom w:val="none" w:sz="0" w:space="0" w:color="auto"/>
            <w:right w:val="none" w:sz="0" w:space="0" w:color="auto"/>
          </w:divBdr>
        </w:div>
        <w:div w:id="721639060">
          <w:marLeft w:val="0"/>
          <w:marRight w:val="0"/>
          <w:marTop w:val="0"/>
          <w:marBottom w:val="0"/>
          <w:divBdr>
            <w:top w:val="none" w:sz="0" w:space="0" w:color="auto"/>
            <w:left w:val="none" w:sz="0" w:space="0" w:color="auto"/>
            <w:bottom w:val="none" w:sz="0" w:space="0" w:color="auto"/>
            <w:right w:val="none" w:sz="0" w:space="0" w:color="auto"/>
          </w:divBdr>
        </w:div>
        <w:div w:id="721712535">
          <w:marLeft w:val="0"/>
          <w:marRight w:val="0"/>
          <w:marTop w:val="0"/>
          <w:marBottom w:val="0"/>
          <w:divBdr>
            <w:top w:val="none" w:sz="0" w:space="0" w:color="auto"/>
            <w:left w:val="none" w:sz="0" w:space="0" w:color="auto"/>
            <w:bottom w:val="none" w:sz="0" w:space="0" w:color="auto"/>
            <w:right w:val="none" w:sz="0" w:space="0" w:color="auto"/>
          </w:divBdr>
        </w:div>
        <w:div w:id="730540114">
          <w:marLeft w:val="0"/>
          <w:marRight w:val="0"/>
          <w:marTop w:val="0"/>
          <w:marBottom w:val="0"/>
          <w:divBdr>
            <w:top w:val="none" w:sz="0" w:space="0" w:color="auto"/>
            <w:left w:val="none" w:sz="0" w:space="0" w:color="auto"/>
            <w:bottom w:val="none" w:sz="0" w:space="0" w:color="auto"/>
            <w:right w:val="none" w:sz="0" w:space="0" w:color="auto"/>
          </w:divBdr>
        </w:div>
        <w:div w:id="733429586">
          <w:marLeft w:val="0"/>
          <w:marRight w:val="0"/>
          <w:marTop w:val="0"/>
          <w:marBottom w:val="0"/>
          <w:divBdr>
            <w:top w:val="none" w:sz="0" w:space="0" w:color="auto"/>
            <w:left w:val="none" w:sz="0" w:space="0" w:color="auto"/>
            <w:bottom w:val="none" w:sz="0" w:space="0" w:color="auto"/>
            <w:right w:val="none" w:sz="0" w:space="0" w:color="auto"/>
          </w:divBdr>
        </w:div>
        <w:div w:id="734931328">
          <w:marLeft w:val="0"/>
          <w:marRight w:val="0"/>
          <w:marTop w:val="0"/>
          <w:marBottom w:val="0"/>
          <w:divBdr>
            <w:top w:val="none" w:sz="0" w:space="0" w:color="auto"/>
            <w:left w:val="none" w:sz="0" w:space="0" w:color="auto"/>
            <w:bottom w:val="none" w:sz="0" w:space="0" w:color="auto"/>
            <w:right w:val="none" w:sz="0" w:space="0" w:color="auto"/>
          </w:divBdr>
        </w:div>
        <w:div w:id="735129492">
          <w:marLeft w:val="0"/>
          <w:marRight w:val="0"/>
          <w:marTop w:val="0"/>
          <w:marBottom w:val="0"/>
          <w:divBdr>
            <w:top w:val="none" w:sz="0" w:space="0" w:color="auto"/>
            <w:left w:val="none" w:sz="0" w:space="0" w:color="auto"/>
            <w:bottom w:val="none" w:sz="0" w:space="0" w:color="auto"/>
            <w:right w:val="none" w:sz="0" w:space="0" w:color="auto"/>
          </w:divBdr>
        </w:div>
        <w:div w:id="738483250">
          <w:marLeft w:val="0"/>
          <w:marRight w:val="0"/>
          <w:marTop w:val="0"/>
          <w:marBottom w:val="0"/>
          <w:divBdr>
            <w:top w:val="none" w:sz="0" w:space="0" w:color="auto"/>
            <w:left w:val="none" w:sz="0" w:space="0" w:color="auto"/>
            <w:bottom w:val="none" w:sz="0" w:space="0" w:color="auto"/>
            <w:right w:val="none" w:sz="0" w:space="0" w:color="auto"/>
          </w:divBdr>
        </w:div>
        <w:div w:id="742414235">
          <w:marLeft w:val="0"/>
          <w:marRight w:val="0"/>
          <w:marTop w:val="0"/>
          <w:marBottom w:val="0"/>
          <w:divBdr>
            <w:top w:val="none" w:sz="0" w:space="0" w:color="auto"/>
            <w:left w:val="none" w:sz="0" w:space="0" w:color="auto"/>
            <w:bottom w:val="none" w:sz="0" w:space="0" w:color="auto"/>
            <w:right w:val="none" w:sz="0" w:space="0" w:color="auto"/>
          </w:divBdr>
        </w:div>
        <w:div w:id="753284107">
          <w:marLeft w:val="0"/>
          <w:marRight w:val="0"/>
          <w:marTop w:val="0"/>
          <w:marBottom w:val="0"/>
          <w:divBdr>
            <w:top w:val="none" w:sz="0" w:space="0" w:color="auto"/>
            <w:left w:val="none" w:sz="0" w:space="0" w:color="auto"/>
            <w:bottom w:val="none" w:sz="0" w:space="0" w:color="auto"/>
            <w:right w:val="none" w:sz="0" w:space="0" w:color="auto"/>
          </w:divBdr>
        </w:div>
        <w:div w:id="754131935">
          <w:marLeft w:val="0"/>
          <w:marRight w:val="0"/>
          <w:marTop w:val="0"/>
          <w:marBottom w:val="0"/>
          <w:divBdr>
            <w:top w:val="none" w:sz="0" w:space="0" w:color="auto"/>
            <w:left w:val="none" w:sz="0" w:space="0" w:color="auto"/>
            <w:bottom w:val="none" w:sz="0" w:space="0" w:color="auto"/>
            <w:right w:val="none" w:sz="0" w:space="0" w:color="auto"/>
          </w:divBdr>
        </w:div>
        <w:div w:id="754473376">
          <w:marLeft w:val="0"/>
          <w:marRight w:val="0"/>
          <w:marTop w:val="0"/>
          <w:marBottom w:val="0"/>
          <w:divBdr>
            <w:top w:val="none" w:sz="0" w:space="0" w:color="auto"/>
            <w:left w:val="none" w:sz="0" w:space="0" w:color="auto"/>
            <w:bottom w:val="none" w:sz="0" w:space="0" w:color="auto"/>
            <w:right w:val="none" w:sz="0" w:space="0" w:color="auto"/>
          </w:divBdr>
        </w:div>
        <w:div w:id="755590612">
          <w:marLeft w:val="0"/>
          <w:marRight w:val="0"/>
          <w:marTop w:val="0"/>
          <w:marBottom w:val="0"/>
          <w:divBdr>
            <w:top w:val="none" w:sz="0" w:space="0" w:color="auto"/>
            <w:left w:val="none" w:sz="0" w:space="0" w:color="auto"/>
            <w:bottom w:val="none" w:sz="0" w:space="0" w:color="auto"/>
            <w:right w:val="none" w:sz="0" w:space="0" w:color="auto"/>
          </w:divBdr>
        </w:div>
        <w:div w:id="757168354">
          <w:marLeft w:val="0"/>
          <w:marRight w:val="0"/>
          <w:marTop w:val="0"/>
          <w:marBottom w:val="0"/>
          <w:divBdr>
            <w:top w:val="none" w:sz="0" w:space="0" w:color="auto"/>
            <w:left w:val="none" w:sz="0" w:space="0" w:color="auto"/>
            <w:bottom w:val="none" w:sz="0" w:space="0" w:color="auto"/>
            <w:right w:val="none" w:sz="0" w:space="0" w:color="auto"/>
          </w:divBdr>
        </w:div>
        <w:div w:id="760955115">
          <w:marLeft w:val="0"/>
          <w:marRight w:val="0"/>
          <w:marTop w:val="0"/>
          <w:marBottom w:val="0"/>
          <w:divBdr>
            <w:top w:val="none" w:sz="0" w:space="0" w:color="auto"/>
            <w:left w:val="none" w:sz="0" w:space="0" w:color="auto"/>
            <w:bottom w:val="none" w:sz="0" w:space="0" w:color="auto"/>
            <w:right w:val="none" w:sz="0" w:space="0" w:color="auto"/>
          </w:divBdr>
        </w:div>
        <w:div w:id="761218948">
          <w:marLeft w:val="0"/>
          <w:marRight w:val="0"/>
          <w:marTop w:val="0"/>
          <w:marBottom w:val="0"/>
          <w:divBdr>
            <w:top w:val="none" w:sz="0" w:space="0" w:color="auto"/>
            <w:left w:val="none" w:sz="0" w:space="0" w:color="auto"/>
            <w:bottom w:val="none" w:sz="0" w:space="0" w:color="auto"/>
            <w:right w:val="none" w:sz="0" w:space="0" w:color="auto"/>
          </w:divBdr>
        </w:div>
        <w:div w:id="764378998">
          <w:marLeft w:val="0"/>
          <w:marRight w:val="0"/>
          <w:marTop w:val="0"/>
          <w:marBottom w:val="0"/>
          <w:divBdr>
            <w:top w:val="none" w:sz="0" w:space="0" w:color="auto"/>
            <w:left w:val="none" w:sz="0" w:space="0" w:color="auto"/>
            <w:bottom w:val="none" w:sz="0" w:space="0" w:color="auto"/>
            <w:right w:val="none" w:sz="0" w:space="0" w:color="auto"/>
          </w:divBdr>
        </w:div>
        <w:div w:id="766997980">
          <w:marLeft w:val="0"/>
          <w:marRight w:val="0"/>
          <w:marTop w:val="0"/>
          <w:marBottom w:val="0"/>
          <w:divBdr>
            <w:top w:val="none" w:sz="0" w:space="0" w:color="auto"/>
            <w:left w:val="none" w:sz="0" w:space="0" w:color="auto"/>
            <w:bottom w:val="none" w:sz="0" w:space="0" w:color="auto"/>
            <w:right w:val="none" w:sz="0" w:space="0" w:color="auto"/>
          </w:divBdr>
        </w:div>
        <w:div w:id="781994562">
          <w:marLeft w:val="0"/>
          <w:marRight w:val="0"/>
          <w:marTop w:val="0"/>
          <w:marBottom w:val="0"/>
          <w:divBdr>
            <w:top w:val="none" w:sz="0" w:space="0" w:color="auto"/>
            <w:left w:val="none" w:sz="0" w:space="0" w:color="auto"/>
            <w:bottom w:val="none" w:sz="0" w:space="0" w:color="auto"/>
            <w:right w:val="none" w:sz="0" w:space="0" w:color="auto"/>
          </w:divBdr>
        </w:div>
        <w:div w:id="782960109">
          <w:marLeft w:val="0"/>
          <w:marRight w:val="0"/>
          <w:marTop w:val="0"/>
          <w:marBottom w:val="0"/>
          <w:divBdr>
            <w:top w:val="none" w:sz="0" w:space="0" w:color="auto"/>
            <w:left w:val="none" w:sz="0" w:space="0" w:color="auto"/>
            <w:bottom w:val="none" w:sz="0" w:space="0" w:color="auto"/>
            <w:right w:val="none" w:sz="0" w:space="0" w:color="auto"/>
          </w:divBdr>
        </w:div>
        <w:div w:id="783695671">
          <w:marLeft w:val="0"/>
          <w:marRight w:val="0"/>
          <w:marTop w:val="0"/>
          <w:marBottom w:val="0"/>
          <w:divBdr>
            <w:top w:val="none" w:sz="0" w:space="0" w:color="auto"/>
            <w:left w:val="none" w:sz="0" w:space="0" w:color="auto"/>
            <w:bottom w:val="none" w:sz="0" w:space="0" w:color="auto"/>
            <w:right w:val="none" w:sz="0" w:space="0" w:color="auto"/>
          </w:divBdr>
        </w:div>
        <w:div w:id="790053711">
          <w:marLeft w:val="0"/>
          <w:marRight w:val="0"/>
          <w:marTop w:val="0"/>
          <w:marBottom w:val="0"/>
          <w:divBdr>
            <w:top w:val="none" w:sz="0" w:space="0" w:color="auto"/>
            <w:left w:val="none" w:sz="0" w:space="0" w:color="auto"/>
            <w:bottom w:val="none" w:sz="0" w:space="0" w:color="auto"/>
            <w:right w:val="none" w:sz="0" w:space="0" w:color="auto"/>
          </w:divBdr>
        </w:div>
        <w:div w:id="791827638">
          <w:marLeft w:val="0"/>
          <w:marRight w:val="0"/>
          <w:marTop w:val="0"/>
          <w:marBottom w:val="0"/>
          <w:divBdr>
            <w:top w:val="none" w:sz="0" w:space="0" w:color="auto"/>
            <w:left w:val="none" w:sz="0" w:space="0" w:color="auto"/>
            <w:bottom w:val="none" w:sz="0" w:space="0" w:color="auto"/>
            <w:right w:val="none" w:sz="0" w:space="0" w:color="auto"/>
          </w:divBdr>
        </w:div>
        <w:div w:id="792989201">
          <w:marLeft w:val="0"/>
          <w:marRight w:val="0"/>
          <w:marTop w:val="0"/>
          <w:marBottom w:val="0"/>
          <w:divBdr>
            <w:top w:val="none" w:sz="0" w:space="0" w:color="auto"/>
            <w:left w:val="none" w:sz="0" w:space="0" w:color="auto"/>
            <w:bottom w:val="none" w:sz="0" w:space="0" w:color="auto"/>
            <w:right w:val="none" w:sz="0" w:space="0" w:color="auto"/>
          </w:divBdr>
        </w:div>
        <w:div w:id="793334287">
          <w:marLeft w:val="0"/>
          <w:marRight w:val="0"/>
          <w:marTop w:val="0"/>
          <w:marBottom w:val="0"/>
          <w:divBdr>
            <w:top w:val="none" w:sz="0" w:space="0" w:color="auto"/>
            <w:left w:val="none" w:sz="0" w:space="0" w:color="auto"/>
            <w:bottom w:val="none" w:sz="0" w:space="0" w:color="auto"/>
            <w:right w:val="none" w:sz="0" w:space="0" w:color="auto"/>
          </w:divBdr>
        </w:div>
        <w:div w:id="794181805">
          <w:marLeft w:val="0"/>
          <w:marRight w:val="0"/>
          <w:marTop w:val="0"/>
          <w:marBottom w:val="0"/>
          <w:divBdr>
            <w:top w:val="none" w:sz="0" w:space="0" w:color="auto"/>
            <w:left w:val="none" w:sz="0" w:space="0" w:color="auto"/>
            <w:bottom w:val="none" w:sz="0" w:space="0" w:color="auto"/>
            <w:right w:val="none" w:sz="0" w:space="0" w:color="auto"/>
          </w:divBdr>
        </w:div>
        <w:div w:id="796875316">
          <w:marLeft w:val="0"/>
          <w:marRight w:val="0"/>
          <w:marTop w:val="0"/>
          <w:marBottom w:val="0"/>
          <w:divBdr>
            <w:top w:val="none" w:sz="0" w:space="0" w:color="auto"/>
            <w:left w:val="none" w:sz="0" w:space="0" w:color="auto"/>
            <w:bottom w:val="none" w:sz="0" w:space="0" w:color="auto"/>
            <w:right w:val="none" w:sz="0" w:space="0" w:color="auto"/>
          </w:divBdr>
        </w:div>
        <w:div w:id="798840277">
          <w:marLeft w:val="0"/>
          <w:marRight w:val="0"/>
          <w:marTop w:val="0"/>
          <w:marBottom w:val="0"/>
          <w:divBdr>
            <w:top w:val="none" w:sz="0" w:space="0" w:color="auto"/>
            <w:left w:val="none" w:sz="0" w:space="0" w:color="auto"/>
            <w:bottom w:val="none" w:sz="0" w:space="0" w:color="auto"/>
            <w:right w:val="none" w:sz="0" w:space="0" w:color="auto"/>
          </w:divBdr>
        </w:div>
        <w:div w:id="802231580">
          <w:marLeft w:val="0"/>
          <w:marRight w:val="0"/>
          <w:marTop w:val="0"/>
          <w:marBottom w:val="0"/>
          <w:divBdr>
            <w:top w:val="none" w:sz="0" w:space="0" w:color="auto"/>
            <w:left w:val="none" w:sz="0" w:space="0" w:color="auto"/>
            <w:bottom w:val="none" w:sz="0" w:space="0" w:color="auto"/>
            <w:right w:val="none" w:sz="0" w:space="0" w:color="auto"/>
          </w:divBdr>
        </w:div>
        <w:div w:id="807745393">
          <w:marLeft w:val="0"/>
          <w:marRight w:val="0"/>
          <w:marTop w:val="0"/>
          <w:marBottom w:val="0"/>
          <w:divBdr>
            <w:top w:val="none" w:sz="0" w:space="0" w:color="auto"/>
            <w:left w:val="none" w:sz="0" w:space="0" w:color="auto"/>
            <w:bottom w:val="none" w:sz="0" w:space="0" w:color="auto"/>
            <w:right w:val="none" w:sz="0" w:space="0" w:color="auto"/>
          </w:divBdr>
        </w:div>
        <w:div w:id="809982539">
          <w:marLeft w:val="0"/>
          <w:marRight w:val="0"/>
          <w:marTop w:val="0"/>
          <w:marBottom w:val="0"/>
          <w:divBdr>
            <w:top w:val="none" w:sz="0" w:space="0" w:color="auto"/>
            <w:left w:val="none" w:sz="0" w:space="0" w:color="auto"/>
            <w:bottom w:val="none" w:sz="0" w:space="0" w:color="auto"/>
            <w:right w:val="none" w:sz="0" w:space="0" w:color="auto"/>
          </w:divBdr>
        </w:div>
        <w:div w:id="810365085">
          <w:marLeft w:val="0"/>
          <w:marRight w:val="0"/>
          <w:marTop w:val="0"/>
          <w:marBottom w:val="0"/>
          <w:divBdr>
            <w:top w:val="none" w:sz="0" w:space="0" w:color="auto"/>
            <w:left w:val="none" w:sz="0" w:space="0" w:color="auto"/>
            <w:bottom w:val="none" w:sz="0" w:space="0" w:color="auto"/>
            <w:right w:val="none" w:sz="0" w:space="0" w:color="auto"/>
          </w:divBdr>
        </w:div>
        <w:div w:id="814220047">
          <w:marLeft w:val="0"/>
          <w:marRight w:val="0"/>
          <w:marTop w:val="0"/>
          <w:marBottom w:val="0"/>
          <w:divBdr>
            <w:top w:val="none" w:sz="0" w:space="0" w:color="auto"/>
            <w:left w:val="none" w:sz="0" w:space="0" w:color="auto"/>
            <w:bottom w:val="none" w:sz="0" w:space="0" w:color="auto"/>
            <w:right w:val="none" w:sz="0" w:space="0" w:color="auto"/>
          </w:divBdr>
        </w:div>
        <w:div w:id="816268288">
          <w:marLeft w:val="0"/>
          <w:marRight w:val="0"/>
          <w:marTop w:val="0"/>
          <w:marBottom w:val="0"/>
          <w:divBdr>
            <w:top w:val="none" w:sz="0" w:space="0" w:color="auto"/>
            <w:left w:val="none" w:sz="0" w:space="0" w:color="auto"/>
            <w:bottom w:val="none" w:sz="0" w:space="0" w:color="auto"/>
            <w:right w:val="none" w:sz="0" w:space="0" w:color="auto"/>
          </w:divBdr>
        </w:div>
        <w:div w:id="817108706">
          <w:marLeft w:val="0"/>
          <w:marRight w:val="0"/>
          <w:marTop w:val="0"/>
          <w:marBottom w:val="0"/>
          <w:divBdr>
            <w:top w:val="none" w:sz="0" w:space="0" w:color="auto"/>
            <w:left w:val="none" w:sz="0" w:space="0" w:color="auto"/>
            <w:bottom w:val="none" w:sz="0" w:space="0" w:color="auto"/>
            <w:right w:val="none" w:sz="0" w:space="0" w:color="auto"/>
          </w:divBdr>
        </w:div>
        <w:div w:id="818692824">
          <w:marLeft w:val="0"/>
          <w:marRight w:val="0"/>
          <w:marTop w:val="0"/>
          <w:marBottom w:val="0"/>
          <w:divBdr>
            <w:top w:val="none" w:sz="0" w:space="0" w:color="auto"/>
            <w:left w:val="none" w:sz="0" w:space="0" w:color="auto"/>
            <w:bottom w:val="none" w:sz="0" w:space="0" w:color="auto"/>
            <w:right w:val="none" w:sz="0" w:space="0" w:color="auto"/>
          </w:divBdr>
        </w:div>
        <w:div w:id="819618290">
          <w:marLeft w:val="0"/>
          <w:marRight w:val="0"/>
          <w:marTop w:val="0"/>
          <w:marBottom w:val="0"/>
          <w:divBdr>
            <w:top w:val="none" w:sz="0" w:space="0" w:color="auto"/>
            <w:left w:val="none" w:sz="0" w:space="0" w:color="auto"/>
            <w:bottom w:val="none" w:sz="0" w:space="0" w:color="auto"/>
            <w:right w:val="none" w:sz="0" w:space="0" w:color="auto"/>
          </w:divBdr>
        </w:div>
        <w:div w:id="824318868">
          <w:marLeft w:val="0"/>
          <w:marRight w:val="0"/>
          <w:marTop w:val="0"/>
          <w:marBottom w:val="0"/>
          <w:divBdr>
            <w:top w:val="none" w:sz="0" w:space="0" w:color="auto"/>
            <w:left w:val="none" w:sz="0" w:space="0" w:color="auto"/>
            <w:bottom w:val="none" w:sz="0" w:space="0" w:color="auto"/>
            <w:right w:val="none" w:sz="0" w:space="0" w:color="auto"/>
          </w:divBdr>
        </w:div>
        <w:div w:id="824854176">
          <w:marLeft w:val="0"/>
          <w:marRight w:val="0"/>
          <w:marTop w:val="0"/>
          <w:marBottom w:val="0"/>
          <w:divBdr>
            <w:top w:val="none" w:sz="0" w:space="0" w:color="auto"/>
            <w:left w:val="none" w:sz="0" w:space="0" w:color="auto"/>
            <w:bottom w:val="none" w:sz="0" w:space="0" w:color="auto"/>
            <w:right w:val="none" w:sz="0" w:space="0" w:color="auto"/>
          </w:divBdr>
        </w:div>
        <w:div w:id="830489410">
          <w:marLeft w:val="0"/>
          <w:marRight w:val="0"/>
          <w:marTop w:val="0"/>
          <w:marBottom w:val="0"/>
          <w:divBdr>
            <w:top w:val="none" w:sz="0" w:space="0" w:color="auto"/>
            <w:left w:val="none" w:sz="0" w:space="0" w:color="auto"/>
            <w:bottom w:val="none" w:sz="0" w:space="0" w:color="auto"/>
            <w:right w:val="none" w:sz="0" w:space="0" w:color="auto"/>
          </w:divBdr>
        </w:div>
        <w:div w:id="832721842">
          <w:marLeft w:val="0"/>
          <w:marRight w:val="0"/>
          <w:marTop w:val="0"/>
          <w:marBottom w:val="0"/>
          <w:divBdr>
            <w:top w:val="none" w:sz="0" w:space="0" w:color="auto"/>
            <w:left w:val="none" w:sz="0" w:space="0" w:color="auto"/>
            <w:bottom w:val="none" w:sz="0" w:space="0" w:color="auto"/>
            <w:right w:val="none" w:sz="0" w:space="0" w:color="auto"/>
          </w:divBdr>
        </w:div>
        <w:div w:id="833371754">
          <w:marLeft w:val="0"/>
          <w:marRight w:val="0"/>
          <w:marTop w:val="0"/>
          <w:marBottom w:val="0"/>
          <w:divBdr>
            <w:top w:val="none" w:sz="0" w:space="0" w:color="auto"/>
            <w:left w:val="none" w:sz="0" w:space="0" w:color="auto"/>
            <w:bottom w:val="none" w:sz="0" w:space="0" w:color="auto"/>
            <w:right w:val="none" w:sz="0" w:space="0" w:color="auto"/>
          </w:divBdr>
        </w:div>
        <w:div w:id="834104621">
          <w:marLeft w:val="0"/>
          <w:marRight w:val="0"/>
          <w:marTop w:val="0"/>
          <w:marBottom w:val="0"/>
          <w:divBdr>
            <w:top w:val="none" w:sz="0" w:space="0" w:color="auto"/>
            <w:left w:val="none" w:sz="0" w:space="0" w:color="auto"/>
            <w:bottom w:val="none" w:sz="0" w:space="0" w:color="auto"/>
            <w:right w:val="none" w:sz="0" w:space="0" w:color="auto"/>
          </w:divBdr>
        </w:div>
        <w:div w:id="835613991">
          <w:marLeft w:val="0"/>
          <w:marRight w:val="0"/>
          <w:marTop w:val="0"/>
          <w:marBottom w:val="0"/>
          <w:divBdr>
            <w:top w:val="none" w:sz="0" w:space="0" w:color="auto"/>
            <w:left w:val="none" w:sz="0" w:space="0" w:color="auto"/>
            <w:bottom w:val="none" w:sz="0" w:space="0" w:color="auto"/>
            <w:right w:val="none" w:sz="0" w:space="0" w:color="auto"/>
          </w:divBdr>
        </w:div>
        <w:div w:id="835806866">
          <w:marLeft w:val="0"/>
          <w:marRight w:val="0"/>
          <w:marTop w:val="0"/>
          <w:marBottom w:val="0"/>
          <w:divBdr>
            <w:top w:val="none" w:sz="0" w:space="0" w:color="auto"/>
            <w:left w:val="none" w:sz="0" w:space="0" w:color="auto"/>
            <w:bottom w:val="none" w:sz="0" w:space="0" w:color="auto"/>
            <w:right w:val="none" w:sz="0" w:space="0" w:color="auto"/>
          </w:divBdr>
        </w:div>
        <w:div w:id="839542877">
          <w:marLeft w:val="0"/>
          <w:marRight w:val="0"/>
          <w:marTop w:val="0"/>
          <w:marBottom w:val="0"/>
          <w:divBdr>
            <w:top w:val="none" w:sz="0" w:space="0" w:color="auto"/>
            <w:left w:val="none" w:sz="0" w:space="0" w:color="auto"/>
            <w:bottom w:val="none" w:sz="0" w:space="0" w:color="auto"/>
            <w:right w:val="none" w:sz="0" w:space="0" w:color="auto"/>
          </w:divBdr>
        </w:div>
        <w:div w:id="840966456">
          <w:marLeft w:val="0"/>
          <w:marRight w:val="0"/>
          <w:marTop w:val="0"/>
          <w:marBottom w:val="0"/>
          <w:divBdr>
            <w:top w:val="none" w:sz="0" w:space="0" w:color="auto"/>
            <w:left w:val="none" w:sz="0" w:space="0" w:color="auto"/>
            <w:bottom w:val="none" w:sz="0" w:space="0" w:color="auto"/>
            <w:right w:val="none" w:sz="0" w:space="0" w:color="auto"/>
          </w:divBdr>
        </w:div>
        <w:div w:id="841970129">
          <w:marLeft w:val="0"/>
          <w:marRight w:val="0"/>
          <w:marTop w:val="0"/>
          <w:marBottom w:val="0"/>
          <w:divBdr>
            <w:top w:val="none" w:sz="0" w:space="0" w:color="auto"/>
            <w:left w:val="none" w:sz="0" w:space="0" w:color="auto"/>
            <w:bottom w:val="none" w:sz="0" w:space="0" w:color="auto"/>
            <w:right w:val="none" w:sz="0" w:space="0" w:color="auto"/>
          </w:divBdr>
        </w:div>
        <w:div w:id="844779738">
          <w:marLeft w:val="0"/>
          <w:marRight w:val="0"/>
          <w:marTop w:val="0"/>
          <w:marBottom w:val="0"/>
          <w:divBdr>
            <w:top w:val="none" w:sz="0" w:space="0" w:color="auto"/>
            <w:left w:val="none" w:sz="0" w:space="0" w:color="auto"/>
            <w:bottom w:val="none" w:sz="0" w:space="0" w:color="auto"/>
            <w:right w:val="none" w:sz="0" w:space="0" w:color="auto"/>
          </w:divBdr>
        </w:div>
        <w:div w:id="850031492">
          <w:marLeft w:val="0"/>
          <w:marRight w:val="0"/>
          <w:marTop w:val="0"/>
          <w:marBottom w:val="0"/>
          <w:divBdr>
            <w:top w:val="none" w:sz="0" w:space="0" w:color="auto"/>
            <w:left w:val="none" w:sz="0" w:space="0" w:color="auto"/>
            <w:bottom w:val="none" w:sz="0" w:space="0" w:color="auto"/>
            <w:right w:val="none" w:sz="0" w:space="0" w:color="auto"/>
          </w:divBdr>
        </w:div>
        <w:div w:id="854802571">
          <w:marLeft w:val="0"/>
          <w:marRight w:val="0"/>
          <w:marTop w:val="0"/>
          <w:marBottom w:val="0"/>
          <w:divBdr>
            <w:top w:val="none" w:sz="0" w:space="0" w:color="auto"/>
            <w:left w:val="none" w:sz="0" w:space="0" w:color="auto"/>
            <w:bottom w:val="none" w:sz="0" w:space="0" w:color="auto"/>
            <w:right w:val="none" w:sz="0" w:space="0" w:color="auto"/>
          </w:divBdr>
        </w:div>
        <w:div w:id="856776313">
          <w:marLeft w:val="0"/>
          <w:marRight w:val="0"/>
          <w:marTop w:val="0"/>
          <w:marBottom w:val="0"/>
          <w:divBdr>
            <w:top w:val="none" w:sz="0" w:space="0" w:color="auto"/>
            <w:left w:val="none" w:sz="0" w:space="0" w:color="auto"/>
            <w:bottom w:val="none" w:sz="0" w:space="0" w:color="auto"/>
            <w:right w:val="none" w:sz="0" w:space="0" w:color="auto"/>
          </w:divBdr>
        </w:div>
        <w:div w:id="862864044">
          <w:marLeft w:val="0"/>
          <w:marRight w:val="0"/>
          <w:marTop w:val="0"/>
          <w:marBottom w:val="0"/>
          <w:divBdr>
            <w:top w:val="none" w:sz="0" w:space="0" w:color="auto"/>
            <w:left w:val="none" w:sz="0" w:space="0" w:color="auto"/>
            <w:bottom w:val="none" w:sz="0" w:space="0" w:color="auto"/>
            <w:right w:val="none" w:sz="0" w:space="0" w:color="auto"/>
          </w:divBdr>
        </w:div>
        <w:div w:id="865220443">
          <w:marLeft w:val="0"/>
          <w:marRight w:val="0"/>
          <w:marTop w:val="0"/>
          <w:marBottom w:val="0"/>
          <w:divBdr>
            <w:top w:val="none" w:sz="0" w:space="0" w:color="auto"/>
            <w:left w:val="none" w:sz="0" w:space="0" w:color="auto"/>
            <w:bottom w:val="none" w:sz="0" w:space="0" w:color="auto"/>
            <w:right w:val="none" w:sz="0" w:space="0" w:color="auto"/>
          </w:divBdr>
        </w:div>
        <w:div w:id="868639879">
          <w:marLeft w:val="0"/>
          <w:marRight w:val="0"/>
          <w:marTop w:val="0"/>
          <w:marBottom w:val="0"/>
          <w:divBdr>
            <w:top w:val="none" w:sz="0" w:space="0" w:color="auto"/>
            <w:left w:val="none" w:sz="0" w:space="0" w:color="auto"/>
            <w:bottom w:val="none" w:sz="0" w:space="0" w:color="auto"/>
            <w:right w:val="none" w:sz="0" w:space="0" w:color="auto"/>
          </w:divBdr>
        </w:div>
        <w:div w:id="870193721">
          <w:marLeft w:val="0"/>
          <w:marRight w:val="0"/>
          <w:marTop w:val="0"/>
          <w:marBottom w:val="0"/>
          <w:divBdr>
            <w:top w:val="none" w:sz="0" w:space="0" w:color="auto"/>
            <w:left w:val="none" w:sz="0" w:space="0" w:color="auto"/>
            <w:bottom w:val="none" w:sz="0" w:space="0" w:color="auto"/>
            <w:right w:val="none" w:sz="0" w:space="0" w:color="auto"/>
          </w:divBdr>
        </w:div>
        <w:div w:id="881138049">
          <w:marLeft w:val="0"/>
          <w:marRight w:val="0"/>
          <w:marTop w:val="0"/>
          <w:marBottom w:val="0"/>
          <w:divBdr>
            <w:top w:val="none" w:sz="0" w:space="0" w:color="auto"/>
            <w:left w:val="none" w:sz="0" w:space="0" w:color="auto"/>
            <w:bottom w:val="none" w:sz="0" w:space="0" w:color="auto"/>
            <w:right w:val="none" w:sz="0" w:space="0" w:color="auto"/>
          </w:divBdr>
        </w:div>
        <w:div w:id="884676660">
          <w:marLeft w:val="0"/>
          <w:marRight w:val="0"/>
          <w:marTop w:val="0"/>
          <w:marBottom w:val="0"/>
          <w:divBdr>
            <w:top w:val="none" w:sz="0" w:space="0" w:color="auto"/>
            <w:left w:val="none" w:sz="0" w:space="0" w:color="auto"/>
            <w:bottom w:val="none" w:sz="0" w:space="0" w:color="auto"/>
            <w:right w:val="none" w:sz="0" w:space="0" w:color="auto"/>
          </w:divBdr>
        </w:div>
        <w:div w:id="885143875">
          <w:marLeft w:val="0"/>
          <w:marRight w:val="0"/>
          <w:marTop w:val="0"/>
          <w:marBottom w:val="0"/>
          <w:divBdr>
            <w:top w:val="none" w:sz="0" w:space="0" w:color="auto"/>
            <w:left w:val="none" w:sz="0" w:space="0" w:color="auto"/>
            <w:bottom w:val="none" w:sz="0" w:space="0" w:color="auto"/>
            <w:right w:val="none" w:sz="0" w:space="0" w:color="auto"/>
          </w:divBdr>
        </w:div>
        <w:div w:id="886719576">
          <w:marLeft w:val="0"/>
          <w:marRight w:val="0"/>
          <w:marTop w:val="0"/>
          <w:marBottom w:val="0"/>
          <w:divBdr>
            <w:top w:val="none" w:sz="0" w:space="0" w:color="auto"/>
            <w:left w:val="none" w:sz="0" w:space="0" w:color="auto"/>
            <w:bottom w:val="none" w:sz="0" w:space="0" w:color="auto"/>
            <w:right w:val="none" w:sz="0" w:space="0" w:color="auto"/>
          </w:divBdr>
        </w:div>
        <w:div w:id="893662252">
          <w:marLeft w:val="0"/>
          <w:marRight w:val="0"/>
          <w:marTop w:val="0"/>
          <w:marBottom w:val="0"/>
          <w:divBdr>
            <w:top w:val="none" w:sz="0" w:space="0" w:color="auto"/>
            <w:left w:val="none" w:sz="0" w:space="0" w:color="auto"/>
            <w:bottom w:val="none" w:sz="0" w:space="0" w:color="auto"/>
            <w:right w:val="none" w:sz="0" w:space="0" w:color="auto"/>
          </w:divBdr>
        </w:div>
        <w:div w:id="894392132">
          <w:marLeft w:val="0"/>
          <w:marRight w:val="0"/>
          <w:marTop w:val="0"/>
          <w:marBottom w:val="0"/>
          <w:divBdr>
            <w:top w:val="none" w:sz="0" w:space="0" w:color="auto"/>
            <w:left w:val="none" w:sz="0" w:space="0" w:color="auto"/>
            <w:bottom w:val="none" w:sz="0" w:space="0" w:color="auto"/>
            <w:right w:val="none" w:sz="0" w:space="0" w:color="auto"/>
          </w:divBdr>
        </w:div>
        <w:div w:id="895629264">
          <w:marLeft w:val="0"/>
          <w:marRight w:val="0"/>
          <w:marTop w:val="0"/>
          <w:marBottom w:val="0"/>
          <w:divBdr>
            <w:top w:val="none" w:sz="0" w:space="0" w:color="auto"/>
            <w:left w:val="none" w:sz="0" w:space="0" w:color="auto"/>
            <w:bottom w:val="none" w:sz="0" w:space="0" w:color="auto"/>
            <w:right w:val="none" w:sz="0" w:space="0" w:color="auto"/>
          </w:divBdr>
        </w:div>
        <w:div w:id="899755662">
          <w:marLeft w:val="0"/>
          <w:marRight w:val="0"/>
          <w:marTop w:val="0"/>
          <w:marBottom w:val="0"/>
          <w:divBdr>
            <w:top w:val="none" w:sz="0" w:space="0" w:color="auto"/>
            <w:left w:val="none" w:sz="0" w:space="0" w:color="auto"/>
            <w:bottom w:val="none" w:sz="0" w:space="0" w:color="auto"/>
            <w:right w:val="none" w:sz="0" w:space="0" w:color="auto"/>
          </w:divBdr>
        </w:div>
        <w:div w:id="900286352">
          <w:marLeft w:val="0"/>
          <w:marRight w:val="0"/>
          <w:marTop w:val="0"/>
          <w:marBottom w:val="0"/>
          <w:divBdr>
            <w:top w:val="none" w:sz="0" w:space="0" w:color="auto"/>
            <w:left w:val="none" w:sz="0" w:space="0" w:color="auto"/>
            <w:bottom w:val="none" w:sz="0" w:space="0" w:color="auto"/>
            <w:right w:val="none" w:sz="0" w:space="0" w:color="auto"/>
          </w:divBdr>
        </w:div>
        <w:div w:id="902717661">
          <w:marLeft w:val="0"/>
          <w:marRight w:val="0"/>
          <w:marTop w:val="0"/>
          <w:marBottom w:val="0"/>
          <w:divBdr>
            <w:top w:val="none" w:sz="0" w:space="0" w:color="auto"/>
            <w:left w:val="none" w:sz="0" w:space="0" w:color="auto"/>
            <w:bottom w:val="none" w:sz="0" w:space="0" w:color="auto"/>
            <w:right w:val="none" w:sz="0" w:space="0" w:color="auto"/>
          </w:divBdr>
        </w:div>
        <w:div w:id="904486913">
          <w:marLeft w:val="0"/>
          <w:marRight w:val="0"/>
          <w:marTop w:val="0"/>
          <w:marBottom w:val="0"/>
          <w:divBdr>
            <w:top w:val="none" w:sz="0" w:space="0" w:color="auto"/>
            <w:left w:val="none" w:sz="0" w:space="0" w:color="auto"/>
            <w:bottom w:val="none" w:sz="0" w:space="0" w:color="auto"/>
            <w:right w:val="none" w:sz="0" w:space="0" w:color="auto"/>
          </w:divBdr>
        </w:div>
        <w:div w:id="907039731">
          <w:marLeft w:val="0"/>
          <w:marRight w:val="0"/>
          <w:marTop w:val="0"/>
          <w:marBottom w:val="0"/>
          <w:divBdr>
            <w:top w:val="none" w:sz="0" w:space="0" w:color="auto"/>
            <w:left w:val="none" w:sz="0" w:space="0" w:color="auto"/>
            <w:bottom w:val="none" w:sz="0" w:space="0" w:color="auto"/>
            <w:right w:val="none" w:sz="0" w:space="0" w:color="auto"/>
          </w:divBdr>
        </w:div>
        <w:div w:id="908080926">
          <w:marLeft w:val="0"/>
          <w:marRight w:val="0"/>
          <w:marTop w:val="0"/>
          <w:marBottom w:val="0"/>
          <w:divBdr>
            <w:top w:val="none" w:sz="0" w:space="0" w:color="auto"/>
            <w:left w:val="none" w:sz="0" w:space="0" w:color="auto"/>
            <w:bottom w:val="none" w:sz="0" w:space="0" w:color="auto"/>
            <w:right w:val="none" w:sz="0" w:space="0" w:color="auto"/>
          </w:divBdr>
        </w:div>
        <w:div w:id="914317502">
          <w:marLeft w:val="0"/>
          <w:marRight w:val="0"/>
          <w:marTop w:val="0"/>
          <w:marBottom w:val="0"/>
          <w:divBdr>
            <w:top w:val="none" w:sz="0" w:space="0" w:color="auto"/>
            <w:left w:val="none" w:sz="0" w:space="0" w:color="auto"/>
            <w:bottom w:val="none" w:sz="0" w:space="0" w:color="auto"/>
            <w:right w:val="none" w:sz="0" w:space="0" w:color="auto"/>
          </w:divBdr>
        </w:div>
        <w:div w:id="915238498">
          <w:marLeft w:val="0"/>
          <w:marRight w:val="0"/>
          <w:marTop w:val="0"/>
          <w:marBottom w:val="0"/>
          <w:divBdr>
            <w:top w:val="none" w:sz="0" w:space="0" w:color="auto"/>
            <w:left w:val="none" w:sz="0" w:space="0" w:color="auto"/>
            <w:bottom w:val="none" w:sz="0" w:space="0" w:color="auto"/>
            <w:right w:val="none" w:sz="0" w:space="0" w:color="auto"/>
          </w:divBdr>
        </w:div>
        <w:div w:id="920872010">
          <w:marLeft w:val="0"/>
          <w:marRight w:val="0"/>
          <w:marTop w:val="0"/>
          <w:marBottom w:val="0"/>
          <w:divBdr>
            <w:top w:val="none" w:sz="0" w:space="0" w:color="auto"/>
            <w:left w:val="none" w:sz="0" w:space="0" w:color="auto"/>
            <w:bottom w:val="none" w:sz="0" w:space="0" w:color="auto"/>
            <w:right w:val="none" w:sz="0" w:space="0" w:color="auto"/>
          </w:divBdr>
        </w:div>
        <w:div w:id="920991715">
          <w:marLeft w:val="0"/>
          <w:marRight w:val="0"/>
          <w:marTop w:val="0"/>
          <w:marBottom w:val="0"/>
          <w:divBdr>
            <w:top w:val="none" w:sz="0" w:space="0" w:color="auto"/>
            <w:left w:val="none" w:sz="0" w:space="0" w:color="auto"/>
            <w:bottom w:val="none" w:sz="0" w:space="0" w:color="auto"/>
            <w:right w:val="none" w:sz="0" w:space="0" w:color="auto"/>
          </w:divBdr>
        </w:div>
        <w:div w:id="921256831">
          <w:marLeft w:val="0"/>
          <w:marRight w:val="0"/>
          <w:marTop w:val="0"/>
          <w:marBottom w:val="0"/>
          <w:divBdr>
            <w:top w:val="none" w:sz="0" w:space="0" w:color="auto"/>
            <w:left w:val="none" w:sz="0" w:space="0" w:color="auto"/>
            <w:bottom w:val="none" w:sz="0" w:space="0" w:color="auto"/>
            <w:right w:val="none" w:sz="0" w:space="0" w:color="auto"/>
          </w:divBdr>
        </w:div>
        <w:div w:id="921914007">
          <w:marLeft w:val="0"/>
          <w:marRight w:val="0"/>
          <w:marTop w:val="0"/>
          <w:marBottom w:val="0"/>
          <w:divBdr>
            <w:top w:val="none" w:sz="0" w:space="0" w:color="auto"/>
            <w:left w:val="none" w:sz="0" w:space="0" w:color="auto"/>
            <w:bottom w:val="none" w:sz="0" w:space="0" w:color="auto"/>
            <w:right w:val="none" w:sz="0" w:space="0" w:color="auto"/>
          </w:divBdr>
        </w:div>
        <w:div w:id="924387116">
          <w:marLeft w:val="0"/>
          <w:marRight w:val="0"/>
          <w:marTop w:val="0"/>
          <w:marBottom w:val="0"/>
          <w:divBdr>
            <w:top w:val="none" w:sz="0" w:space="0" w:color="auto"/>
            <w:left w:val="none" w:sz="0" w:space="0" w:color="auto"/>
            <w:bottom w:val="none" w:sz="0" w:space="0" w:color="auto"/>
            <w:right w:val="none" w:sz="0" w:space="0" w:color="auto"/>
          </w:divBdr>
        </w:div>
        <w:div w:id="927036798">
          <w:marLeft w:val="0"/>
          <w:marRight w:val="0"/>
          <w:marTop w:val="0"/>
          <w:marBottom w:val="0"/>
          <w:divBdr>
            <w:top w:val="none" w:sz="0" w:space="0" w:color="auto"/>
            <w:left w:val="none" w:sz="0" w:space="0" w:color="auto"/>
            <w:bottom w:val="none" w:sz="0" w:space="0" w:color="auto"/>
            <w:right w:val="none" w:sz="0" w:space="0" w:color="auto"/>
          </w:divBdr>
        </w:div>
        <w:div w:id="927812936">
          <w:marLeft w:val="0"/>
          <w:marRight w:val="0"/>
          <w:marTop w:val="0"/>
          <w:marBottom w:val="0"/>
          <w:divBdr>
            <w:top w:val="none" w:sz="0" w:space="0" w:color="auto"/>
            <w:left w:val="none" w:sz="0" w:space="0" w:color="auto"/>
            <w:bottom w:val="none" w:sz="0" w:space="0" w:color="auto"/>
            <w:right w:val="none" w:sz="0" w:space="0" w:color="auto"/>
          </w:divBdr>
        </w:div>
        <w:div w:id="929581452">
          <w:marLeft w:val="0"/>
          <w:marRight w:val="0"/>
          <w:marTop w:val="0"/>
          <w:marBottom w:val="0"/>
          <w:divBdr>
            <w:top w:val="none" w:sz="0" w:space="0" w:color="auto"/>
            <w:left w:val="none" w:sz="0" w:space="0" w:color="auto"/>
            <w:bottom w:val="none" w:sz="0" w:space="0" w:color="auto"/>
            <w:right w:val="none" w:sz="0" w:space="0" w:color="auto"/>
          </w:divBdr>
        </w:div>
        <w:div w:id="929848827">
          <w:marLeft w:val="0"/>
          <w:marRight w:val="0"/>
          <w:marTop w:val="0"/>
          <w:marBottom w:val="0"/>
          <w:divBdr>
            <w:top w:val="none" w:sz="0" w:space="0" w:color="auto"/>
            <w:left w:val="none" w:sz="0" w:space="0" w:color="auto"/>
            <w:bottom w:val="none" w:sz="0" w:space="0" w:color="auto"/>
            <w:right w:val="none" w:sz="0" w:space="0" w:color="auto"/>
          </w:divBdr>
        </w:div>
        <w:div w:id="931208625">
          <w:marLeft w:val="0"/>
          <w:marRight w:val="0"/>
          <w:marTop w:val="0"/>
          <w:marBottom w:val="0"/>
          <w:divBdr>
            <w:top w:val="none" w:sz="0" w:space="0" w:color="auto"/>
            <w:left w:val="none" w:sz="0" w:space="0" w:color="auto"/>
            <w:bottom w:val="none" w:sz="0" w:space="0" w:color="auto"/>
            <w:right w:val="none" w:sz="0" w:space="0" w:color="auto"/>
          </w:divBdr>
        </w:div>
        <w:div w:id="932130841">
          <w:marLeft w:val="0"/>
          <w:marRight w:val="0"/>
          <w:marTop w:val="0"/>
          <w:marBottom w:val="0"/>
          <w:divBdr>
            <w:top w:val="none" w:sz="0" w:space="0" w:color="auto"/>
            <w:left w:val="none" w:sz="0" w:space="0" w:color="auto"/>
            <w:bottom w:val="none" w:sz="0" w:space="0" w:color="auto"/>
            <w:right w:val="none" w:sz="0" w:space="0" w:color="auto"/>
          </w:divBdr>
        </w:div>
        <w:div w:id="937517300">
          <w:marLeft w:val="0"/>
          <w:marRight w:val="0"/>
          <w:marTop w:val="0"/>
          <w:marBottom w:val="0"/>
          <w:divBdr>
            <w:top w:val="none" w:sz="0" w:space="0" w:color="auto"/>
            <w:left w:val="none" w:sz="0" w:space="0" w:color="auto"/>
            <w:bottom w:val="none" w:sz="0" w:space="0" w:color="auto"/>
            <w:right w:val="none" w:sz="0" w:space="0" w:color="auto"/>
          </w:divBdr>
        </w:div>
        <w:div w:id="943611771">
          <w:marLeft w:val="0"/>
          <w:marRight w:val="0"/>
          <w:marTop w:val="0"/>
          <w:marBottom w:val="0"/>
          <w:divBdr>
            <w:top w:val="none" w:sz="0" w:space="0" w:color="auto"/>
            <w:left w:val="none" w:sz="0" w:space="0" w:color="auto"/>
            <w:bottom w:val="none" w:sz="0" w:space="0" w:color="auto"/>
            <w:right w:val="none" w:sz="0" w:space="0" w:color="auto"/>
          </w:divBdr>
        </w:div>
        <w:div w:id="944120846">
          <w:marLeft w:val="0"/>
          <w:marRight w:val="0"/>
          <w:marTop w:val="0"/>
          <w:marBottom w:val="0"/>
          <w:divBdr>
            <w:top w:val="none" w:sz="0" w:space="0" w:color="auto"/>
            <w:left w:val="none" w:sz="0" w:space="0" w:color="auto"/>
            <w:bottom w:val="none" w:sz="0" w:space="0" w:color="auto"/>
            <w:right w:val="none" w:sz="0" w:space="0" w:color="auto"/>
          </w:divBdr>
        </w:div>
        <w:div w:id="944771207">
          <w:marLeft w:val="0"/>
          <w:marRight w:val="0"/>
          <w:marTop w:val="0"/>
          <w:marBottom w:val="0"/>
          <w:divBdr>
            <w:top w:val="none" w:sz="0" w:space="0" w:color="auto"/>
            <w:left w:val="none" w:sz="0" w:space="0" w:color="auto"/>
            <w:bottom w:val="none" w:sz="0" w:space="0" w:color="auto"/>
            <w:right w:val="none" w:sz="0" w:space="0" w:color="auto"/>
          </w:divBdr>
        </w:div>
        <w:div w:id="949894509">
          <w:marLeft w:val="0"/>
          <w:marRight w:val="0"/>
          <w:marTop w:val="0"/>
          <w:marBottom w:val="0"/>
          <w:divBdr>
            <w:top w:val="none" w:sz="0" w:space="0" w:color="auto"/>
            <w:left w:val="none" w:sz="0" w:space="0" w:color="auto"/>
            <w:bottom w:val="none" w:sz="0" w:space="0" w:color="auto"/>
            <w:right w:val="none" w:sz="0" w:space="0" w:color="auto"/>
          </w:divBdr>
        </w:div>
        <w:div w:id="951673131">
          <w:marLeft w:val="0"/>
          <w:marRight w:val="0"/>
          <w:marTop w:val="0"/>
          <w:marBottom w:val="0"/>
          <w:divBdr>
            <w:top w:val="none" w:sz="0" w:space="0" w:color="auto"/>
            <w:left w:val="none" w:sz="0" w:space="0" w:color="auto"/>
            <w:bottom w:val="none" w:sz="0" w:space="0" w:color="auto"/>
            <w:right w:val="none" w:sz="0" w:space="0" w:color="auto"/>
          </w:divBdr>
        </w:div>
        <w:div w:id="951787252">
          <w:marLeft w:val="0"/>
          <w:marRight w:val="0"/>
          <w:marTop w:val="0"/>
          <w:marBottom w:val="0"/>
          <w:divBdr>
            <w:top w:val="none" w:sz="0" w:space="0" w:color="auto"/>
            <w:left w:val="none" w:sz="0" w:space="0" w:color="auto"/>
            <w:bottom w:val="none" w:sz="0" w:space="0" w:color="auto"/>
            <w:right w:val="none" w:sz="0" w:space="0" w:color="auto"/>
          </w:divBdr>
        </w:div>
        <w:div w:id="954412309">
          <w:marLeft w:val="0"/>
          <w:marRight w:val="0"/>
          <w:marTop w:val="0"/>
          <w:marBottom w:val="0"/>
          <w:divBdr>
            <w:top w:val="none" w:sz="0" w:space="0" w:color="auto"/>
            <w:left w:val="none" w:sz="0" w:space="0" w:color="auto"/>
            <w:bottom w:val="none" w:sz="0" w:space="0" w:color="auto"/>
            <w:right w:val="none" w:sz="0" w:space="0" w:color="auto"/>
          </w:divBdr>
        </w:div>
        <w:div w:id="955141197">
          <w:marLeft w:val="0"/>
          <w:marRight w:val="0"/>
          <w:marTop w:val="0"/>
          <w:marBottom w:val="0"/>
          <w:divBdr>
            <w:top w:val="none" w:sz="0" w:space="0" w:color="auto"/>
            <w:left w:val="none" w:sz="0" w:space="0" w:color="auto"/>
            <w:bottom w:val="none" w:sz="0" w:space="0" w:color="auto"/>
            <w:right w:val="none" w:sz="0" w:space="0" w:color="auto"/>
          </w:divBdr>
        </w:div>
        <w:div w:id="956329143">
          <w:marLeft w:val="0"/>
          <w:marRight w:val="0"/>
          <w:marTop w:val="0"/>
          <w:marBottom w:val="0"/>
          <w:divBdr>
            <w:top w:val="none" w:sz="0" w:space="0" w:color="auto"/>
            <w:left w:val="none" w:sz="0" w:space="0" w:color="auto"/>
            <w:bottom w:val="none" w:sz="0" w:space="0" w:color="auto"/>
            <w:right w:val="none" w:sz="0" w:space="0" w:color="auto"/>
          </w:divBdr>
        </w:div>
        <w:div w:id="957564330">
          <w:marLeft w:val="0"/>
          <w:marRight w:val="0"/>
          <w:marTop w:val="0"/>
          <w:marBottom w:val="0"/>
          <w:divBdr>
            <w:top w:val="none" w:sz="0" w:space="0" w:color="auto"/>
            <w:left w:val="none" w:sz="0" w:space="0" w:color="auto"/>
            <w:bottom w:val="none" w:sz="0" w:space="0" w:color="auto"/>
            <w:right w:val="none" w:sz="0" w:space="0" w:color="auto"/>
          </w:divBdr>
        </w:div>
        <w:div w:id="958342700">
          <w:marLeft w:val="0"/>
          <w:marRight w:val="0"/>
          <w:marTop w:val="0"/>
          <w:marBottom w:val="0"/>
          <w:divBdr>
            <w:top w:val="none" w:sz="0" w:space="0" w:color="auto"/>
            <w:left w:val="none" w:sz="0" w:space="0" w:color="auto"/>
            <w:bottom w:val="none" w:sz="0" w:space="0" w:color="auto"/>
            <w:right w:val="none" w:sz="0" w:space="0" w:color="auto"/>
          </w:divBdr>
        </w:div>
        <w:div w:id="959802482">
          <w:marLeft w:val="0"/>
          <w:marRight w:val="0"/>
          <w:marTop w:val="0"/>
          <w:marBottom w:val="0"/>
          <w:divBdr>
            <w:top w:val="none" w:sz="0" w:space="0" w:color="auto"/>
            <w:left w:val="none" w:sz="0" w:space="0" w:color="auto"/>
            <w:bottom w:val="none" w:sz="0" w:space="0" w:color="auto"/>
            <w:right w:val="none" w:sz="0" w:space="0" w:color="auto"/>
          </w:divBdr>
        </w:div>
        <w:div w:id="961110808">
          <w:marLeft w:val="0"/>
          <w:marRight w:val="0"/>
          <w:marTop w:val="0"/>
          <w:marBottom w:val="0"/>
          <w:divBdr>
            <w:top w:val="none" w:sz="0" w:space="0" w:color="auto"/>
            <w:left w:val="none" w:sz="0" w:space="0" w:color="auto"/>
            <w:bottom w:val="none" w:sz="0" w:space="0" w:color="auto"/>
            <w:right w:val="none" w:sz="0" w:space="0" w:color="auto"/>
          </w:divBdr>
        </w:div>
        <w:div w:id="975796467">
          <w:marLeft w:val="0"/>
          <w:marRight w:val="0"/>
          <w:marTop w:val="0"/>
          <w:marBottom w:val="0"/>
          <w:divBdr>
            <w:top w:val="none" w:sz="0" w:space="0" w:color="auto"/>
            <w:left w:val="none" w:sz="0" w:space="0" w:color="auto"/>
            <w:bottom w:val="none" w:sz="0" w:space="0" w:color="auto"/>
            <w:right w:val="none" w:sz="0" w:space="0" w:color="auto"/>
          </w:divBdr>
        </w:div>
        <w:div w:id="977300053">
          <w:marLeft w:val="0"/>
          <w:marRight w:val="0"/>
          <w:marTop w:val="0"/>
          <w:marBottom w:val="0"/>
          <w:divBdr>
            <w:top w:val="none" w:sz="0" w:space="0" w:color="auto"/>
            <w:left w:val="none" w:sz="0" w:space="0" w:color="auto"/>
            <w:bottom w:val="none" w:sz="0" w:space="0" w:color="auto"/>
            <w:right w:val="none" w:sz="0" w:space="0" w:color="auto"/>
          </w:divBdr>
        </w:div>
        <w:div w:id="977417943">
          <w:marLeft w:val="0"/>
          <w:marRight w:val="0"/>
          <w:marTop w:val="0"/>
          <w:marBottom w:val="0"/>
          <w:divBdr>
            <w:top w:val="none" w:sz="0" w:space="0" w:color="auto"/>
            <w:left w:val="none" w:sz="0" w:space="0" w:color="auto"/>
            <w:bottom w:val="none" w:sz="0" w:space="0" w:color="auto"/>
            <w:right w:val="none" w:sz="0" w:space="0" w:color="auto"/>
          </w:divBdr>
        </w:div>
        <w:div w:id="990984130">
          <w:marLeft w:val="0"/>
          <w:marRight w:val="0"/>
          <w:marTop w:val="0"/>
          <w:marBottom w:val="0"/>
          <w:divBdr>
            <w:top w:val="none" w:sz="0" w:space="0" w:color="auto"/>
            <w:left w:val="none" w:sz="0" w:space="0" w:color="auto"/>
            <w:bottom w:val="none" w:sz="0" w:space="0" w:color="auto"/>
            <w:right w:val="none" w:sz="0" w:space="0" w:color="auto"/>
          </w:divBdr>
        </w:div>
        <w:div w:id="996769319">
          <w:marLeft w:val="0"/>
          <w:marRight w:val="0"/>
          <w:marTop w:val="0"/>
          <w:marBottom w:val="0"/>
          <w:divBdr>
            <w:top w:val="none" w:sz="0" w:space="0" w:color="auto"/>
            <w:left w:val="none" w:sz="0" w:space="0" w:color="auto"/>
            <w:bottom w:val="none" w:sz="0" w:space="0" w:color="auto"/>
            <w:right w:val="none" w:sz="0" w:space="0" w:color="auto"/>
          </w:divBdr>
        </w:div>
        <w:div w:id="999887475">
          <w:marLeft w:val="0"/>
          <w:marRight w:val="0"/>
          <w:marTop w:val="0"/>
          <w:marBottom w:val="0"/>
          <w:divBdr>
            <w:top w:val="none" w:sz="0" w:space="0" w:color="auto"/>
            <w:left w:val="none" w:sz="0" w:space="0" w:color="auto"/>
            <w:bottom w:val="none" w:sz="0" w:space="0" w:color="auto"/>
            <w:right w:val="none" w:sz="0" w:space="0" w:color="auto"/>
          </w:divBdr>
        </w:div>
        <w:div w:id="1000814473">
          <w:marLeft w:val="0"/>
          <w:marRight w:val="0"/>
          <w:marTop w:val="0"/>
          <w:marBottom w:val="0"/>
          <w:divBdr>
            <w:top w:val="none" w:sz="0" w:space="0" w:color="auto"/>
            <w:left w:val="none" w:sz="0" w:space="0" w:color="auto"/>
            <w:bottom w:val="none" w:sz="0" w:space="0" w:color="auto"/>
            <w:right w:val="none" w:sz="0" w:space="0" w:color="auto"/>
          </w:divBdr>
        </w:div>
        <w:div w:id="1005596299">
          <w:marLeft w:val="0"/>
          <w:marRight w:val="0"/>
          <w:marTop w:val="0"/>
          <w:marBottom w:val="0"/>
          <w:divBdr>
            <w:top w:val="none" w:sz="0" w:space="0" w:color="auto"/>
            <w:left w:val="none" w:sz="0" w:space="0" w:color="auto"/>
            <w:bottom w:val="none" w:sz="0" w:space="0" w:color="auto"/>
            <w:right w:val="none" w:sz="0" w:space="0" w:color="auto"/>
          </w:divBdr>
        </w:div>
        <w:div w:id="1007907965">
          <w:marLeft w:val="0"/>
          <w:marRight w:val="0"/>
          <w:marTop w:val="0"/>
          <w:marBottom w:val="0"/>
          <w:divBdr>
            <w:top w:val="none" w:sz="0" w:space="0" w:color="auto"/>
            <w:left w:val="none" w:sz="0" w:space="0" w:color="auto"/>
            <w:bottom w:val="none" w:sz="0" w:space="0" w:color="auto"/>
            <w:right w:val="none" w:sz="0" w:space="0" w:color="auto"/>
          </w:divBdr>
        </w:div>
        <w:div w:id="1008605623">
          <w:marLeft w:val="0"/>
          <w:marRight w:val="0"/>
          <w:marTop w:val="0"/>
          <w:marBottom w:val="0"/>
          <w:divBdr>
            <w:top w:val="none" w:sz="0" w:space="0" w:color="auto"/>
            <w:left w:val="none" w:sz="0" w:space="0" w:color="auto"/>
            <w:bottom w:val="none" w:sz="0" w:space="0" w:color="auto"/>
            <w:right w:val="none" w:sz="0" w:space="0" w:color="auto"/>
          </w:divBdr>
        </w:div>
        <w:div w:id="1011948916">
          <w:marLeft w:val="0"/>
          <w:marRight w:val="0"/>
          <w:marTop w:val="0"/>
          <w:marBottom w:val="0"/>
          <w:divBdr>
            <w:top w:val="none" w:sz="0" w:space="0" w:color="auto"/>
            <w:left w:val="none" w:sz="0" w:space="0" w:color="auto"/>
            <w:bottom w:val="none" w:sz="0" w:space="0" w:color="auto"/>
            <w:right w:val="none" w:sz="0" w:space="0" w:color="auto"/>
          </w:divBdr>
        </w:div>
        <w:div w:id="1012225461">
          <w:marLeft w:val="0"/>
          <w:marRight w:val="0"/>
          <w:marTop w:val="0"/>
          <w:marBottom w:val="0"/>
          <w:divBdr>
            <w:top w:val="none" w:sz="0" w:space="0" w:color="auto"/>
            <w:left w:val="none" w:sz="0" w:space="0" w:color="auto"/>
            <w:bottom w:val="none" w:sz="0" w:space="0" w:color="auto"/>
            <w:right w:val="none" w:sz="0" w:space="0" w:color="auto"/>
          </w:divBdr>
        </w:div>
        <w:div w:id="1018116141">
          <w:marLeft w:val="0"/>
          <w:marRight w:val="0"/>
          <w:marTop w:val="0"/>
          <w:marBottom w:val="0"/>
          <w:divBdr>
            <w:top w:val="none" w:sz="0" w:space="0" w:color="auto"/>
            <w:left w:val="none" w:sz="0" w:space="0" w:color="auto"/>
            <w:bottom w:val="none" w:sz="0" w:space="0" w:color="auto"/>
            <w:right w:val="none" w:sz="0" w:space="0" w:color="auto"/>
          </w:divBdr>
        </w:div>
        <w:div w:id="1019041411">
          <w:marLeft w:val="0"/>
          <w:marRight w:val="0"/>
          <w:marTop w:val="0"/>
          <w:marBottom w:val="0"/>
          <w:divBdr>
            <w:top w:val="none" w:sz="0" w:space="0" w:color="auto"/>
            <w:left w:val="none" w:sz="0" w:space="0" w:color="auto"/>
            <w:bottom w:val="none" w:sz="0" w:space="0" w:color="auto"/>
            <w:right w:val="none" w:sz="0" w:space="0" w:color="auto"/>
          </w:divBdr>
        </w:div>
        <w:div w:id="1022249364">
          <w:marLeft w:val="0"/>
          <w:marRight w:val="0"/>
          <w:marTop w:val="0"/>
          <w:marBottom w:val="0"/>
          <w:divBdr>
            <w:top w:val="none" w:sz="0" w:space="0" w:color="auto"/>
            <w:left w:val="none" w:sz="0" w:space="0" w:color="auto"/>
            <w:bottom w:val="none" w:sz="0" w:space="0" w:color="auto"/>
            <w:right w:val="none" w:sz="0" w:space="0" w:color="auto"/>
          </w:divBdr>
        </w:div>
        <w:div w:id="1022317565">
          <w:marLeft w:val="0"/>
          <w:marRight w:val="0"/>
          <w:marTop w:val="0"/>
          <w:marBottom w:val="0"/>
          <w:divBdr>
            <w:top w:val="none" w:sz="0" w:space="0" w:color="auto"/>
            <w:left w:val="none" w:sz="0" w:space="0" w:color="auto"/>
            <w:bottom w:val="none" w:sz="0" w:space="0" w:color="auto"/>
            <w:right w:val="none" w:sz="0" w:space="0" w:color="auto"/>
          </w:divBdr>
        </w:div>
        <w:div w:id="1023437624">
          <w:marLeft w:val="0"/>
          <w:marRight w:val="0"/>
          <w:marTop w:val="0"/>
          <w:marBottom w:val="0"/>
          <w:divBdr>
            <w:top w:val="none" w:sz="0" w:space="0" w:color="auto"/>
            <w:left w:val="none" w:sz="0" w:space="0" w:color="auto"/>
            <w:bottom w:val="none" w:sz="0" w:space="0" w:color="auto"/>
            <w:right w:val="none" w:sz="0" w:space="0" w:color="auto"/>
          </w:divBdr>
        </w:div>
        <w:div w:id="1029646704">
          <w:marLeft w:val="0"/>
          <w:marRight w:val="0"/>
          <w:marTop w:val="0"/>
          <w:marBottom w:val="0"/>
          <w:divBdr>
            <w:top w:val="none" w:sz="0" w:space="0" w:color="auto"/>
            <w:left w:val="none" w:sz="0" w:space="0" w:color="auto"/>
            <w:bottom w:val="none" w:sz="0" w:space="0" w:color="auto"/>
            <w:right w:val="none" w:sz="0" w:space="0" w:color="auto"/>
          </w:divBdr>
        </w:div>
        <w:div w:id="1033116467">
          <w:marLeft w:val="0"/>
          <w:marRight w:val="0"/>
          <w:marTop w:val="0"/>
          <w:marBottom w:val="0"/>
          <w:divBdr>
            <w:top w:val="none" w:sz="0" w:space="0" w:color="auto"/>
            <w:left w:val="none" w:sz="0" w:space="0" w:color="auto"/>
            <w:bottom w:val="none" w:sz="0" w:space="0" w:color="auto"/>
            <w:right w:val="none" w:sz="0" w:space="0" w:color="auto"/>
          </w:divBdr>
        </w:div>
        <w:div w:id="1035277975">
          <w:marLeft w:val="0"/>
          <w:marRight w:val="0"/>
          <w:marTop w:val="0"/>
          <w:marBottom w:val="0"/>
          <w:divBdr>
            <w:top w:val="none" w:sz="0" w:space="0" w:color="auto"/>
            <w:left w:val="none" w:sz="0" w:space="0" w:color="auto"/>
            <w:bottom w:val="none" w:sz="0" w:space="0" w:color="auto"/>
            <w:right w:val="none" w:sz="0" w:space="0" w:color="auto"/>
          </w:divBdr>
        </w:div>
        <w:div w:id="1040594054">
          <w:marLeft w:val="0"/>
          <w:marRight w:val="0"/>
          <w:marTop w:val="0"/>
          <w:marBottom w:val="0"/>
          <w:divBdr>
            <w:top w:val="none" w:sz="0" w:space="0" w:color="auto"/>
            <w:left w:val="none" w:sz="0" w:space="0" w:color="auto"/>
            <w:bottom w:val="none" w:sz="0" w:space="0" w:color="auto"/>
            <w:right w:val="none" w:sz="0" w:space="0" w:color="auto"/>
          </w:divBdr>
        </w:div>
        <w:div w:id="1041439402">
          <w:marLeft w:val="0"/>
          <w:marRight w:val="0"/>
          <w:marTop w:val="0"/>
          <w:marBottom w:val="0"/>
          <w:divBdr>
            <w:top w:val="none" w:sz="0" w:space="0" w:color="auto"/>
            <w:left w:val="none" w:sz="0" w:space="0" w:color="auto"/>
            <w:bottom w:val="none" w:sz="0" w:space="0" w:color="auto"/>
            <w:right w:val="none" w:sz="0" w:space="0" w:color="auto"/>
          </w:divBdr>
        </w:div>
        <w:div w:id="1042558766">
          <w:marLeft w:val="0"/>
          <w:marRight w:val="0"/>
          <w:marTop w:val="0"/>
          <w:marBottom w:val="0"/>
          <w:divBdr>
            <w:top w:val="none" w:sz="0" w:space="0" w:color="auto"/>
            <w:left w:val="none" w:sz="0" w:space="0" w:color="auto"/>
            <w:bottom w:val="none" w:sz="0" w:space="0" w:color="auto"/>
            <w:right w:val="none" w:sz="0" w:space="0" w:color="auto"/>
          </w:divBdr>
        </w:div>
        <w:div w:id="1046179507">
          <w:marLeft w:val="0"/>
          <w:marRight w:val="0"/>
          <w:marTop w:val="0"/>
          <w:marBottom w:val="0"/>
          <w:divBdr>
            <w:top w:val="none" w:sz="0" w:space="0" w:color="auto"/>
            <w:left w:val="none" w:sz="0" w:space="0" w:color="auto"/>
            <w:bottom w:val="none" w:sz="0" w:space="0" w:color="auto"/>
            <w:right w:val="none" w:sz="0" w:space="0" w:color="auto"/>
          </w:divBdr>
        </w:div>
        <w:div w:id="1049036063">
          <w:marLeft w:val="0"/>
          <w:marRight w:val="0"/>
          <w:marTop w:val="0"/>
          <w:marBottom w:val="0"/>
          <w:divBdr>
            <w:top w:val="none" w:sz="0" w:space="0" w:color="auto"/>
            <w:left w:val="none" w:sz="0" w:space="0" w:color="auto"/>
            <w:bottom w:val="none" w:sz="0" w:space="0" w:color="auto"/>
            <w:right w:val="none" w:sz="0" w:space="0" w:color="auto"/>
          </w:divBdr>
        </w:div>
        <w:div w:id="1055354625">
          <w:marLeft w:val="0"/>
          <w:marRight w:val="0"/>
          <w:marTop w:val="0"/>
          <w:marBottom w:val="0"/>
          <w:divBdr>
            <w:top w:val="none" w:sz="0" w:space="0" w:color="auto"/>
            <w:left w:val="none" w:sz="0" w:space="0" w:color="auto"/>
            <w:bottom w:val="none" w:sz="0" w:space="0" w:color="auto"/>
            <w:right w:val="none" w:sz="0" w:space="0" w:color="auto"/>
          </w:divBdr>
        </w:div>
        <w:div w:id="1056011464">
          <w:marLeft w:val="0"/>
          <w:marRight w:val="0"/>
          <w:marTop w:val="0"/>
          <w:marBottom w:val="0"/>
          <w:divBdr>
            <w:top w:val="none" w:sz="0" w:space="0" w:color="auto"/>
            <w:left w:val="none" w:sz="0" w:space="0" w:color="auto"/>
            <w:bottom w:val="none" w:sz="0" w:space="0" w:color="auto"/>
            <w:right w:val="none" w:sz="0" w:space="0" w:color="auto"/>
          </w:divBdr>
        </w:div>
        <w:div w:id="1060786948">
          <w:marLeft w:val="0"/>
          <w:marRight w:val="0"/>
          <w:marTop w:val="0"/>
          <w:marBottom w:val="0"/>
          <w:divBdr>
            <w:top w:val="none" w:sz="0" w:space="0" w:color="auto"/>
            <w:left w:val="none" w:sz="0" w:space="0" w:color="auto"/>
            <w:bottom w:val="none" w:sz="0" w:space="0" w:color="auto"/>
            <w:right w:val="none" w:sz="0" w:space="0" w:color="auto"/>
          </w:divBdr>
        </w:div>
        <w:div w:id="1065104843">
          <w:marLeft w:val="0"/>
          <w:marRight w:val="0"/>
          <w:marTop w:val="0"/>
          <w:marBottom w:val="0"/>
          <w:divBdr>
            <w:top w:val="none" w:sz="0" w:space="0" w:color="auto"/>
            <w:left w:val="none" w:sz="0" w:space="0" w:color="auto"/>
            <w:bottom w:val="none" w:sz="0" w:space="0" w:color="auto"/>
            <w:right w:val="none" w:sz="0" w:space="0" w:color="auto"/>
          </w:divBdr>
        </w:div>
        <w:div w:id="1070928466">
          <w:marLeft w:val="0"/>
          <w:marRight w:val="0"/>
          <w:marTop w:val="0"/>
          <w:marBottom w:val="0"/>
          <w:divBdr>
            <w:top w:val="none" w:sz="0" w:space="0" w:color="auto"/>
            <w:left w:val="none" w:sz="0" w:space="0" w:color="auto"/>
            <w:bottom w:val="none" w:sz="0" w:space="0" w:color="auto"/>
            <w:right w:val="none" w:sz="0" w:space="0" w:color="auto"/>
          </w:divBdr>
        </w:div>
        <w:div w:id="1074280532">
          <w:marLeft w:val="0"/>
          <w:marRight w:val="0"/>
          <w:marTop w:val="0"/>
          <w:marBottom w:val="0"/>
          <w:divBdr>
            <w:top w:val="none" w:sz="0" w:space="0" w:color="auto"/>
            <w:left w:val="none" w:sz="0" w:space="0" w:color="auto"/>
            <w:bottom w:val="none" w:sz="0" w:space="0" w:color="auto"/>
            <w:right w:val="none" w:sz="0" w:space="0" w:color="auto"/>
          </w:divBdr>
        </w:div>
        <w:div w:id="1077241700">
          <w:marLeft w:val="0"/>
          <w:marRight w:val="0"/>
          <w:marTop w:val="0"/>
          <w:marBottom w:val="0"/>
          <w:divBdr>
            <w:top w:val="none" w:sz="0" w:space="0" w:color="auto"/>
            <w:left w:val="none" w:sz="0" w:space="0" w:color="auto"/>
            <w:bottom w:val="none" w:sz="0" w:space="0" w:color="auto"/>
            <w:right w:val="none" w:sz="0" w:space="0" w:color="auto"/>
          </w:divBdr>
        </w:div>
        <w:div w:id="1077244428">
          <w:marLeft w:val="0"/>
          <w:marRight w:val="0"/>
          <w:marTop w:val="0"/>
          <w:marBottom w:val="0"/>
          <w:divBdr>
            <w:top w:val="none" w:sz="0" w:space="0" w:color="auto"/>
            <w:left w:val="none" w:sz="0" w:space="0" w:color="auto"/>
            <w:bottom w:val="none" w:sz="0" w:space="0" w:color="auto"/>
            <w:right w:val="none" w:sz="0" w:space="0" w:color="auto"/>
          </w:divBdr>
        </w:div>
        <w:div w:id="1078290661">
          <w:marLeft w:val="0"/>
          <w:marRight w:val="0"/>
          <w:marTop w:val="0"/>
          <w:marBottom w:val="0"/>
          <w:divBdr>
            <w:top w:val="none" w:sz="0" w:space="0" w:color="auto"/>
            <w:left w:val="none" w:sz="0" w:space="0" w:color="auto"/>
            <w:bottom w:val="none" w:sz="0" w:space="0" w:color="auto"/>
            <w:right w:val="none" w:sz="0" w:space="0" w:color="auto"/>
          </w:divBdr>
        </w:div>
        <w:div w:id="1078870877">
          <w:marLeft w:val="0"/>
          <w:marRight w:val="0"/>
          <w:marTop w:val="0"/>
          <w:marBottom w:val="0"/>
          <w:divBdr>
            <w:top w:val="none" w:sz="0" w:space="0" w:color="auto"/>
            <w:left w:val="none" w:sz="0" w:space="0" w:color="auto"/>
            <w:bottom w:val="none" w:sz="0" w:space="0" w:color="auto"/>
            <w:right w:val="none" w:sz="0" w:space="0" w:color="auto"/>
          </w:divBdr>
        </w:div>
        <w:div w:id="1080638808">
          <w:marLeft w:val="0"/>
          <w:marRight w:val="0"/>
          <w:marTop w:val="0"/>
          <w:marBottom w:val="0"/>
          <w:divBdr>
            <w:top w:val="none" w:sz="0" w:space="0" w:color="auto"/>
            <w:left w:val="none" w:sz="0" w:space="0" w:color="auto"/>
            <w:bottom w:val="none" w:sz="0" w:space="0" w:color="auto"/>
            <w:right w:val="none" w:sz="0" w:space="0" w:color="auto"/>
          </w:divBdr>
        </w:div>
        <w:div w:id="1081410495">
          <w:marLeft w:val="0"/>
          <w:marRight w:val="0"/>
          <w:marTop w:val="0"/>
          <w:marBottom w:val="0"/>
          <w:divBdr>
            <w:top w:val="none" w:sz="0" w:space="0" w:color="auto"/>
            <w:left w:val="none" w:sz="0" w:space="0" w:color="auto"/>
            <w:bottom w:val="none" w:sz="0" w:space="0" w:color="auto"/>
            <w:right w:val="none" w:sz="0" w:space="0" w:color="auto"/>
          </w:divBdr>
        </w:div>
        <w:div w:id="1082873226">
          <w:marLeft w:val="0"/>
          <w:marRight w:val="0"/>
          <w:marTop w:val="0"/>
          <w:marBottom w:val="0"/>
          <w:divBdr>
            <w:top w:val="none" w:sz="0" w:space="0" w:color="auto"/>
            <w:left w:val="none" w:sz="0" w:space="0" w:color="auto"/>
            <w:bottom w:val="none" w:sz="0" w:space="0" w:color="auto"/>
            <w:right w:val="none" w:sz="0" w:space="0" w:color="auto"/>
          </w:divBdr>
        </w:div>
        <w:div w:id="1095517004">
          <w:marLeft w:val="0"/>
          <w:marRight w:val="0"/>
          <w:marTop w:val="0"/>
          <w:marBottom w:val="0"/>
          <w:divBdr>
            <w:top w:val="none" w:sz="0" w:space="0" w:color="auto"/>
            <w:left w:val="none" w:sz="0" w:space="0" w:color="auto"/>
            <w:bottom w:val="none" w:sz="0" w:space="0" w:color="auto"/>
            <w:right w:val="none" w:sz="0" w:space="0" w:color="auto"/>
          </w:divBdr>
        </w:div>
        <w:div w:id="1098793135">
          <w:marLeft w:val="0"/>
          <w:marRight w:val="0"/>
          <w:marTop w:val="0"/>
          <w:marBottom w:val="0"/>
          <w:divBdr>
            <w:top w:val="none" w:sz="0" w:space="0" w:color="auto"/>
            <w:left w:val="none" w:sz="0" w:space="0" w:color="auto"/>
            <w:bottom w:val="none" w:sz="0" w:space="0" w:color="auto"/>
            <w:right w:val="none" w:sz="0" w:space="0" w:color="auto"/>
          </w:divBdr>
        </w:div>
        <w:div w:id="1102993056">
          <w:marLeft w:val="0"/>
          <w:marRight w:val="0"/>
          <w:marTop w:val="0"/>
          <w:marBottom w:val="0"/>
          <w:divBdr>
            <w:top w:val="none" w:sz="0" w:space="0" w:color="auto"/>
            <w:left w:val="none" w:sz="0" w:space="0" w:color="auto"/>
            <w:bottom w:val="none" w:sz="0" w:space="0" w:color="auto"/>
            <w:right w:val="none" w:sz="0" w:space="0" w:color="auto"/>
          </w:divBdr>
        </w:div>
        <w:div w:id="1105346665">
          <w:marLeft w:val="0"/>
          <w:marRight w:val="0"/>
          <w:marTop w:val="0"/>
          <w:marBottom w:val="0"/>
          <w:divBdr>
            <w:top w:val="none" w:sz="0" w:space="0" w:color="auto"/>
            <w:left w:val="none" w:sz="0" w:space="0" w:color="auto"/>
            <w:bottom w:val="none" w:sz="0" w:space="0" w:color="auto"/>
            <w:right w:val="none" w:sz="0" w:space="0" w:color="auto"/>
          </w:divBdr>
        </w:div>
        <w:div w:id="1106081132">
          <w:marLeft w:val="0"/>
          <w:marRight w:val="0"/>
          <w:marTop w:val="0"/>
          <w:marBottom w:val="0"/>
          <w:divBdr>
            <w:top w:val="none" w:sz="0" w:space="0" w:color="auto"/>
            <w:left w:val="none" w:sz="0" w:space="0" w:color="auto"/>
            <w:bottom w:val="none" w:sz="0" w:space="0" w:color="auto"/>
            <w:right w:val="none" w:sz="0" w:space="0" w:color="auto"/>
          </w:divBdr>
        </w:div>
        <w:div w:id="1109666658">
          <w:marLeft w:val="0"/>
          <w:marRight w:val="0"/>
          <w:marTop w:val="0"/>
          <w:marBottom w:val="0"/>
          <w:divBdr>
            <w:top w:val="none" w:sz="0" w:space="0" w:color="auto"/>
            <w:left w:val="none" w:sz="0" w:space="0" w:color="auto"/>
            <w:bottom w:val="none" w:sz="0" w:space="0" w:color="auto"/>
            <w:right w:val="none" w:sz="0" w:space="0" w:color="auto"/>
          </w:divBdr>
        </w:div>
        <w:div w:id="1112091682">
          <w:marLeft w:val="0"/>
          <w:marRight w:val="0"/>
          <w:marTop w:val="0"/>
          <w:marBottom w:val="0"/>
          <w:divBdr>
            <w:top w:val="none" w:sz="0" w:space="0" w:color="auto"/>
            <w:left w:val="none" w:sz="0" w:space="0" w:color="auto"/>
            <w:bottom w:val="none" w:sz="0" w:space="0" w:color="auto"/>
            <w:right w:val="none" w:sz="0" w:space="0" w:color="auto"/>
          </w:divBdr>
        </w:div>
        <w:div w:id="1120763387">
          <w:marLeft w:val="0"/>
          <w:marRight w:val="0"/>
          <w:marTop w:val="0"/>
          <w:marBottom w:val="0"/>
          <w:divBdr>
            <w:top w:val="none" w:sz="0" w:space="0" w:color="auto"/>
            <w:left w:val="none" w:sz="0" w:space="0" w:color="auto"/>
            <w:bottom w:val="none" w:sz="0" w:space="0" w:color="auto"/>
            <w:right w:val="none" w:sz="0" w:space="0" w:color="auto"/>
          </w:divBdr>
        </w:div>
        <w:div w:id="1121415183">
          <w:marLeft w:val="0"/>
          <w:marRight w:val="0"/>
          <w:marTop w:val="0"/>
          <w:marBottom w:val="0"/>
          <w:divBdr>
            <w:top w:val="none" w:sz="0" w:space="0" w:color="auto"/>
            <w:left w:val="none" w:sz="0" w:space="0" w:color="auto"/>
            <w:bottom w:val="none" w:sz="0" w:space="0" w:color="auto"/>
            <w:right w:val="none" w:sz="0" w:space="0" w:color="auto"/>
          </w:divBdr>
        </w:div>
        <w:div w:id="1122572423">
          <w:marLeft w:val="0"/>
          <w:marRight w:val="0"/>
          <w:marTop w:val="0"/>
          <w:marBottom w:val="0"/>
          <w:divBdr>
            <w:top w:val="none" w:sz="0" w:space="0" w:color="auto"/>
            <w:left w:val="none" w:sz="0" w:space="0" w:color="auto"/>
            <w:bottom w:val="none" w:sz="0" w:space="0" w:color="auto"/>
            <w:right w:val="none" w:sz="0" w:space="0" w:color="auto"/>
          </w:divBdr>
        </w:div>
        <w:div w:id="1124226383">
          <w:marLeft w:val="0"/>
          <w:marRight w:val="0"/>
          <w:marTop w:val="0"/>
          <w:marBottom w:val="0"/>
          <w:divBdr>
            <w:top w:val="none" w:sz="0" w:space="0" w:color="auto"/>
            <w:left w:val="none" w:sz="0" w:space="0" w:color="auto"/>
            <w:bottom w:val="none" w:sz="0" w:space="0" w:color="auto"/>
            <w:right w:val="none" w:sz="0" w:space="0" w:color="auto"/>
          </w:divBdr>
        </w:div>
        <w:div w:id="1126853751">
          <w:marLeft w:val="0"/>
          <w:marRight w:val="0"/>
          <w:marTop w:val="0"/>
          <w:marBottom w:val="0"/>
          <w:divBdr>
            <w:top w:val="none" w:sz="0" w:space="0" w:color="auto"/>
            <w:left w:val="none" w:sz="0" w:space="0" w:color="auto"/>
            <w:bottom w:val="none" w:sz="0" w:space="0" w:color="auto"/>
            <w:right w:val="none" w:sz="0" w:space="0" w:color="auto"/>
          </w:divBdr>
        </w:div>
        <w:div w:id="1128430187">
          <w:marLeft w:val="0"/>
          <w:marRight w:val="0"/>
          <w:marTop w:val="0"/>
          <w:marBottom w:val="0"/>
          <w:divBdr>
            <w:top w:val="none" w:sz="0" w:space="0" w:color="auto"/>
            <w:left w:val="none" w:sz="0" w:space="0" w:color="auto"/>
            <w:bottom w:val="none" w:sz="0" w:space="0" w:color="auto"/>
            <w:right w:val="none" w:sz="0" w:space="0" w:color="auto"/>
          </w:divBdr>
        </w:div>
        <w:div w:id="1135413176">
          <w:marLeft w:val="0"/>
          <w:marRight w:val="0"/>
          <w:marTop w:val="0"/>
          <w:marBottom w:val="0"/>
          <w:divBdr>
            <w:top w:val="none" w:sz="0" w:space="0" w:color="auto"/>
            <w:left w:val="none" w:sz="0" w:space="0" w:color="auto"/>
            <w:bottom w:val="none" w:sz="0" w:space="0" w:color="auto"/>
            <w:right w:val="none" w:sz="0" w:space="0" w:color="auto"/>
          </w:divBdr>
        </w:div>
        <w:div w:id="1138649065">
          <w:marLeft w:val="0"/>
          <w:marRight w:val="0"/>
          <w:marTop w:val="0"/>
          <w:marBottom w:val="0"/>
          <w:divBdr>
            <w:top w:val="none" w:sz="0" w:space="0" w:color="auto"/>
            <w:left w:val="none" w:sz="0" w:space="0" w:color="auto"/>
            <w:bottom w:val="none" w:sz="0" w:space="0" w:color="auto"/>
            <w:right w:val="none" w:sz="0" w:space="0" w:color="auto"/>
          </w:divBdr>
        </w:div>
        <w:div w:id="1139222169">
          <w:marLeft w:val="0"/>
          <w:marRight w:val="0"/>
          <w:marTop w:val="0"/>
          <w:marBottom w:val="0"/>
          <w:divBdr>
            <w:top w:val="none" w:sz="0" w:space="0" w:color="auto"/>
            <w:left w:val="none" w:sz="0" w:space="0" w:color="auto"/>
            <w:bottom w:val="none" w:sz="0" w:space="0" w:color="auto"/>
            <w:right w:val="none" w:sz="0" w:space="0" w:color="auto"/>
          </w:divBdr>
        </w:div>
        <w:div w:id="1143738475">
          <w:marLeft w:val="0"/>
          <w:marRight w:val="0"/>
          <w:marTop w:val="0"/>
          <w:marBottom w:val="0"/>
          <w:divBdr>
            <w:top w:val="none" w:sz="0" w:space="0" w:color="auto"/>
            <w:left w:val="none" w:sz="0" w:space="0" w:color="auto"/>
            <w:bottom w:val="none" w:sz="0" w:space="0" w:color="auto"/>
            <w:right w:val="none" w:sz="0" w:space="0" w:color="auto"/>
          </w:divBdr>
        </w:div>
        <w:div w:id="1147432899">
          <w:marLeft w:val="0"/>
          <w:marRight w:val="0"/>
          <w:marTop w:val="0"/>
          <w:marBottom w:val="0"/>
          <w:divBdr>
            <w:top w:val="none" w:sz="0" w:space="0" w:color="auto"/>
            <w:left w:val="none" w:sz="0" w:space="0" w:color="auto"/>
            <w:bottom w:val="none" w:sz="0" w:space="0" w:color="auto"/>
            <w:right w:val="none" w:sz="0" w:space="0" w:color="auto"/>
          </w:divBdr>
        </w:div>
        <w:div w:id="1149397573">
          <w:marLeft w:val="0"/>
          <w:marRight w:val="0"/>
          <w:marTop w:val="0"/>
          <w:marBottom w:val="0"/>
          <w:divBdr>
            <w:top w:val="none" w:sz="0" w:space="0" w:color="auto"/>
            <w:left w:val="none" w:sz="0" w:space="0" w:color="auto"/>
            <w:bottom w:val="none" w:sz="0" w:space="0" w:color="auto"/>
            <w:right w:val="none" w:sz="0" w:space="0" w:color="auto"/>
          </w:divBdr>
        </w:div>
        <w:div w:id="1151753632">
          <w:marLeft w:val="0"/>
          <w:marRight w:val="0"/>
          <w:marTop w:val="0"/>
          <w:marBottom w:val="0"/>
          <w:divBdr>
            <w:top w:val="none" w:sz="0" w:space="0" w:color="auto"/>
            <w:left w:val="none" w:sz="0" w:space="0" w:color="auto"/>
            <w:bottom w:val="none" w:sz="0" w:space="0" w:color="auto"/>
            <w:right w:val="none" w:sz="0" w:space="0" w:color="auto"/>
          </w:divBdr>
        </w:div>
        <w:div w:id="1155335127">
          <w:marLeft w:val="0"/>
          <w:marRight w:val="0"/>
          <w:marTop w:val="0"/>
          <w:marBottom w:val="0"/>
          <w:divBdr>
            <w:top w:val="none" w:sz="0" w:space="0" w:color="auto"/>
            <w:left w:val="none" w:sz="0" w:space="0" w:color="auto"/>
            <w:bottom w:val="none" w:sz="0" w:space="0" w:color="auto"/>
            <w:right w:val="none" w:sz="0" w:space="0" w:color="auto"/>
          </w:divBdr>
        </w:div>
        <w:div w:id="1155563357">
          <w:marLeft w:val="0"/>
          <w:marRight w:val="0"/>
          <w:marTop w:val="0"/>
          <w:marBottom w:val="0"/>
          <w:divBdr>
            <w:top w:val="none" w:sz="0" w:space="0" w:color="auto"/>
            <w:left w:val="none" w:sz="0" w:space="0" w:color="auto"/>
            <w:bottom w:val="none" w:sz="0" w:space="0" w:color="auto"/>
            <w:right w:val="none" w:sz="0" w:space="0" w:color="auto"/>
          </w:divBdr>
        </w:div>
        <w:div w:id="1159926842">
          <w:marLeft w:val="0"/>
          <w:marRight w:val="0"/>
          <w:marTop w:val="0"/>
          <w:marBottom w:val="0"/>
          <w:divBdr>
            <w:top w:val="none" w:sz="0" w:space="0" w:color="auto"/>
            <w:left w:val="none" w:sz="0" w:space="0" w:color="auto"/>
            <w:bottom w:val="none" w:sz="0" w:space="0" w:color="auto"/>
            <w:right w:val="none" w:sz="0" w:space="0" w:color="auto"/>
          </w:divBdr>
        </w:div>
        <w:div w:id="1160579737">
          <w:marLeft w:val="0"/>
          <w:marRight w:val="0"/>
          <w:marTop w:val="0"/>
          <w:marBottom w:val="0"/>
          <w:divBdr>
            <w:top w:val="none" w:sz="0" w:space="0" w:color="auto"/>
            <w:left w:val="none" w:sz="0" w:space="0" w:color="auto"/>
            <w:bottom w:val="none" w:sz="0" w:space="0" w:color="auto"/>
            <w:right w:val="none" w:sz="0" w:space="0" w:color="auto"/>
          </w:divBdr>
        </w:div>
        <w:div w:id="1160970602">
          <w:marLeft w:val="0"/>
          <w:marRight w:val="0"/>
          <w:marTop w:val="0"/>
          <w:marBottom w:val="0"/>
          <w:divBdr>
            <w:top w:val="none" w:sz="0" w:space="0" w:color="auto"/>
            <w:left w:val="none" w:sz="0" w:space="0" w:color="auto"/>
            <w:bottom w:val="none" w:sz="0" w:space="0" w:color="auto"/>
            <w:right w:val="none" w:sz="0" w:space="0" w:color="auto"/>
          </w:divBdr>
        </w:div>
        <w:div w:id="1161309004">
          <w:marLeft w:val="0"/>
          <w:marRight w:val="0"/>
          <w:marTop w:val="0"/>
          <w:marBottom w:val="0"/>
          <w:divBdr>
            <w:top w:val="none" w:sz="0" w:space="0" w:color="auto"/>
            <w:left w:val="none" w:sz="0" w:space="0" w:color="auto"/>
            <w:bottom w:val="none" w:sz="0" w:space="0" w:color="auto"/>
            <w:right w:val="none" w:sz="0" w:space="0" w:color="auto"/>
          </w:divBdr>
        </w:div>
        <w:div w:id="1167285830">
          <w:marLeft w:val="0"/>
          <w:marRight w:val="0"/>
          <w:marTop w:val="0"/>
          <w:marBottom w:val="0"/>
          <w:divBdr>
            <w:top w:val="none" w:sz="0" w:space="0" w:color="auto"/>
            <w:left w:val="none" w:sz="0" w:space="0" w:color="auto"/>
            <w:bottom w:val="none" w:sz="0" w:space="0" w:color="auto"/>
            <w:right w:val="none" w:sz="0" w:space="0" w:color="auto"/>
          </w:divBdr>
        </w:div>
        <w:div w:id="1168594679">
          <w:marLeft w:val="0"/>
          <w:marRight w:val="0"/>
          <w:marTop w:val="0"/>
          <w:marBottom w:val="0"/>
          <w:divBdr>
            <w:top w:val="none" w:sz="0" w:space="0" w:color="auto"/>
            <w:left w:val="none" w:sz="0" w:space="0" w:color="auto"/>
            <w:bottom w:val="none" w:sz="0" w:space="0" w:color="auto"/>
            <w:right w:val="none" w:sz="0" w:space="0" w:color="auto"/>
          </w:divBdr>
        </w:div>
        <w:div w:id="1171528272">
          <w:marLeft w:val="0"/>
          <w:marRight w:val="0"/>
          <w:marTop w:val="0"/>
          <w:marBottom w:val="0"/>
          <w:divBdr>
            <w:top w:val="none" w:sz="0" w:space="0" w:color="auto"/>
            <w:left w:val="none" w:sz="0" w:space="0" w:color="auto"/>
            <w:bottom w:val="none" w:sz="0" w:space="0" w:color="auto"/>
            <w:right w:val="none" w:sz="0" w:space="0" w:color="auto"/>
          </w:divBdr>
        </w:div>
        <w:div w:id="1173110889">
          <w:marLeft w:val="0"/>
          <w:marRight w:val="0"/>
          <w:marTop w:val="0"/>
          <w:marBottom w:val="0"/>
          <w:divBdr>
            <w:top w:val="none" w:sz="0" w:space="0" w:color="auto"/>
            <w:left w:val="none" w:sz="0" w:space="0" w:color="auto"/>
            <w:bottom w:val="none" w:sz="0" w:space="0" w:color="auto"/>
            <w:right w:val="none" w:sz="0" w:space="0" w:color="auto"/>
          </w:divBdr>
        </w:div>
        <w:div w:id="1175922149">
          <w:marLeft w:val="0"/>
          <w:marRight w:val="0"/>
          <w:marTop w:val="0"/>
          <w:marBottom w:val="0"/>
          <w:divBdr>
            <w:top w:val="none" w:sz="0" w:space="0" w:color="auto"/>
            <w:left w:val="none" w:sz="0" w:space="0" w:color="auto"/>
            <w:bottom w:val="none" w:sz="0" w:space="0" w:color="auto"/>
            <w:right w:val="none" w:sz="0" w:space="0" w:color="auto"/>
          </w:divBdr>
        </w:div>
        <w:div w:id="1176534229">
          <w:marLeft w:val="0"/>
          <w:marRight w:val="0"/>
          <w:marTop w:val="0"/>
          <w:marBottom w:val="0"/>
          <w:divBdr>
            <w:top w:val="none" w:sz="0" w:space="0" w:color="auto"/>
            <w:left w:val="none" w:sz="0" w:space="0" w:color="auto"/>
            <w:bottom w:val="none" w:sz="0" w:space="0" w:color="auto"/>
            <w:right w:val="none" w:sz="0" w:space="0" w:color="auto"/>
          </w:divBdr>
        </w:div>
        <w:div w:id="1177034192">
          <w:marLeft w:val="0"/>
          <w:marRight w:val="0"/>
          <w:marTop w:val="0"/>
          <w:marBottom w:val="0"/>
          <w:divBdr>
            <w:top w:val="none" w:sz="0" w:space="0" w:color="auto"/>
            <w:left w:val="none" w:sz="0" w:space="0" w:color="auto"/>
            <w:bottom w:val="none" w:sz="0" w:space="0" w:color="auto"/>
            <w:right w:val="none" w:sz="0" w:space="0" w:color="auto"/>
          </w:divBdr>
        </w:div>
        <w:div w:id="1177571327">
          <w:marLeft w:val="0"/>
          <w:marRight w:val="0"/>
          <w:marTop w:val="0"/>
          <w:marBottom w:val="0"/>
          <w:divBdr>
            <w:top w:val="none" w:sz="0" w:space="0" w:color="auto"/>
            <w:left w:val="none" w:sz="0" w:space="0" w:color="auto"/>
            <w:bottom w:val="none" w:sz="0" w:space="0" w:color="auto"/>
            <w:right w:val="none" w:sz="0" w:space="0" w:color="auto"/>
          </w:divBdr>
        </w:div>
        <w:div w:id="1177619816">
          <w:marLeft w:val="0"/>
          <w:marRight w:val="0"/>
          <w:marTop w:val="0"/>
          <w:marBottom w:val="0"/>
          <w:divBdr>
            <w:top w:val="none" w:sz="0" w:space="0" w:color="auto"/>
            <w:left w:val="none" w:sz="0" w:space="0" w:color="auto"/>
            <w:bottom w:val="none" w:sz="0" w:space="0" w:color="auto"/>
            <w:right w:val="none" w:sz="0" w:space="0" w:color="auto"/>
          </w:divBdr>
        </w:div>
        <w:div w:id="1185899424">
          <w:marLeft w:val="0"/>
          <w:marRight w:val="0"/>
          <w:marTop w:val="0"/>
          <w:marBottom w:val="0"/>
          <w:divBdr>
            <w:top w:val="none" w:sz="0" w:space="0" w:color="auto"/>
            <w:left w:val="none" w:sz="0" w:space="0" w:color="auto"/>
            <w:bottom w:val="none" w:sz="0" w:space="0" w:color="auto"/>
            <w:right w:val="none" w:sz="0" w:space="0" w:color="auto"/>
          </w:divBdr>
        </w:div>
        <w:div w:id="1186561055">
          <w:marLeft w:val="0"/>
          <w:marRight w:val="0"/>
          <w:marTop w:val="0"/>
          <w:marBottom w:val="0"/>
          <w:divBdr>
            <w:top w:val="none" w:sz="0" w:space="0" w:color="auto"/>
            <w:left w:val="none" w:sz="0" w:space="0" w:color="auto"/>
            <w:bottom w:val="none" w:sz="0" w:space="0" w:color="auto"/>
            <w:right w:val="none" w:sz="0" w:space="0" w:color="auto"/>
          </w:divBdr>
        </w:div>
        <w:div w:id="1187250267">
          <w:marLeft w:val="0"/>
          <w:marRight w:val="0"/>
          <w:marTop w:val="0"/>
          <w:marBottom w:val="0"/>
          <w:divBdr>
            <w:top w:val="none" w:sz="0" w:space="0" w:color="auto"/>
            <w:left w:val="none" w:sz="0" w:space="0" w:color="auto"/>
            <w:bottom w:val="none" w:sz="0" w:space="0" w:color="auto"/>
            <w:right w:val="none" w:sz="0" w:space="0" w:color="auto"/>
          </w:divBdr>
        </w:div>
        <w:div w:id="1187795219">
          <w:marLeft w:val="0"/>
          <w:marRight w:val="0"/>
          <w:marTop w:val="0"/>
          <w:marBottom w:val="0"/>
          <w:divBdr>
            <w:top w:val="none" w:sz="0" w:space="0" w:color="auto"/>
            <w:left w:val="none" w:sz="0" w:space="0" w:color="auto"/>
            <w:bottom w:val="none" w:sz="0" w:space="0" w:color="auto"/>
            <w:right w:val="none" w:sz="0" w:space="0" w:color="auto"/>
          </w:divBdr>
        </w:div>
        <w:div w:id="1189100997">
          <w:marLeft w:val="0"/>
          <w:marRight w:val="0"/>
          <w:marTop w:val="0"/>
          <w:marBottom w:val="0"/>
          <w:divBdr>
            <w:top w:val="none" w:sz="0" w:space="0" w:color="auto"/>
            <w:left w:val="none" w:sz="0" w:space="0" w:color="auto"/>
            <w:bottom w:val="none" w:sz="0" w:space="0" w:color="auto"/>
            <w:right w:val="none" w:sz="0" w:space="0" w:color="auto"/>
          </w:divBdr>
        </w:div>
        <w:div w:id="1195534042">
          <w:marLeft w:val="0"/>
          <w:marRight w:val="0"/>
          <w:marTop w:val="0"/>
          <w:marBottom w:val="0"/>
          <w:divBdr>
            <w:top w:val="none" w:sz="0" w:space="0" w:color="auto"/>
            <w:left w:val="none" w:sz="0" w:space="0" w:color="auto"/>
            <w:bottom w:val="none" w:sz="0" w:space="0" w:color="auto"/>
            <w:right w:val="none" w:sz="0" w:space="0" w:color="auto"/>
          </w:divBdr>
        </w:div>
        <w:div w:id="1196113354">
          <w:marLeft w:val="0"/>
          <w:marRight w:val="0"/>
          <w:marTop w:val="0"/>
          <w:marBottom w:val="0"/>
          <w:divBdr>
            <w:top w:val="none" w:sz="0" w:space="0" w:color="auto"/>
            <w:left w:val="none" w:sz="0" w:space="0" w:color="auto"/>
            <w:bottom w:val="none" w:sz="0" w:space="0" w:color="auto"/>
            <w:right w:val="none" w:sz="0" w:space="0" w:color="auto"/>
          </w:divBdr>
        </w:div>
        <w:div w:id="1196234236">
          <w:marLeft w:val="0"/>
          <w:marRight w:val="0"/>
          <w:marTop w:val="0"/>
          <w:marBottom w:val="0"/>
          <w:divBdr>
            <w:top w:val="none" w:sz="0" w:space="0" w:color="auto"/>
            <w:left w:val="none" w:sz="0" w:space="0" w:color="auto"/>
            <w:bottom w:val="none" w:sz="0" w:space="0" w:color="auto"/>
            <w:right w:val="none" w:sz="0" w:space="0" w:color="auto"/>
          </w:divBdr>
        </w:div>
        <w:div w:id="1197085837">
          <w:marLeft w:val="0"/>
          <w:marRight w:val="0"/>
          <w:marTop w:val="0"/>
          <w:marBottom w:val="0"/>
          <w:divBdr>
            <w:top w:val="none" w:sz="0" w:space="0" w:color="auto"/>
            <w:left w:val="none" w:sz="0" w:space="0" w:color="auto"/>
            <w:bottom w:val="none" w:sz="0" w:space="0" w:color="auto"/>
            <w:right w:val="none" w:sz="0" w:space="0" w:color="auto"/>
          </w:divBdr>
        </w:div>
        <w:div w:id="1200048631">
          <w:marLeft w:val="0"/>
          <w:marRight w:val="0"/>
          <w:marTop w:val="0"/>
          <w:marBottom w:val="0"/>
          <w:divBdr>
            <w:top w:val="none" w:sz="0" w:space="0" w:color="auto"/>
            <w:left w:val="none" w:sz="0" w:space="0" w:color="auto"/>
            <w:bottom w:val="none" w:sz="0" w:space="0" w:color="auto"/>
            <w:right w:val="none" w:sz="0" w:space="0" w:color="auto"/>
          </w:divBdr>
        </w:div>
        <w:div w:id="1204711740">
          <w:marLeft w:val="0"/>
          <w:marRight w:val="0"/>
          <w:marTop w:val="0"/>
          <w:marBottom w:val="0"/>
          <w:divBdr>
            <w:top w:val="none" w:sz="0" w:space="0" w:color="auto"/>
            <w:left w:val="none" w:sz="0" w:space="0" w:color="auto"/>
            <w:bottom w:val="none" w:sz="0" w:space="0" w:color="auto"/>
            <w:right w:val="none" w:sz="0" w:space="0" w:color="auto"/>
          </w:divBdr>
        </w:div>
        <w:div w:id="1205287471">
          <w:marLeft w:val="0"/>
          <w:marRight w:val="0"/>
          <w:marTop w:val="0"/>
          <w:marBottom w:val="0"/>
          <w:divBdr>
            <w:top w:val="none" w:sz="0" w:space="0" w:color="auto"/>
            <w:left w:val="none" w:sz="0" w:space="0" w:color="auto"/>
            <w:bottom w:val="none" w:sz="0" w:space="0" w:color="auto"/>
            <w:right w:val="none" w:sz="0" w:space="0" w:color="auto"/>
          </w:divBdr>
        </w:div>
        <w:div w:id="1206989555">
          <w:marLeft w:val="0"/>
          <w:marRight w:val="0"/>
          <w:marTop w:val="0"/>
          <w:marBottom w:val="0"/>
          <w:divBdr>
            <w:top w:val="none" w:sz="0" w:space="0" w:color="auto"/>
            <w:left w:val="none" w:sz="0" w:space="0" w:color="auto"/>
            <w:bottom w:val="none" w:sz="0" w:space="0" w:color="auto"/>
            <w:right w:val="none" w:sz="0" w:space="0" w:color="auto"/>
          </w:divBdr>
        </w:div>
        <w:div w:id="1209345026">
          <w:marLeft w:val="0"/>
          <w:marRight w:val="0"/>
          <w:marTop w:val="0"/>
          <w:marBottom w:val="0"/>
          <w:divBdr>
            <w:top w:val="none" w:sz="0" w:space="0" w:color="auto"/>
            <w:left w:val="none" w:sz="0" w:space="0" w:color="auto"/>
            <w:bottom w:val="none" w:sz="0" w:space="0" w:color="auto"/>
            <w:right w:val="none" w:sz="0" w:space="0" w:color="auto"/>
          </w:divBdr>
        </w:div>
        <w:div w:id="1210533849">
          <w:marLeft w:val="0"/>
          <w:marRight w:val="0"/>
          <w:marTop w:val="0"/>
          <w:marBottom w:val="0"/>
          <w:divBdr>
            <w:top w:val="none" w:sz="0" w:space="0" w:color="auto"/>
            <w:left w:val="none" w:sz="0" w:space="0" w:color="auto"/>
            <w:bottom w:val="none" w:sz="0" w:space="0" w:color="auto"/>
            <w:right w:val="none" w:sz="0" w:space="0" w:color="auto"/>
          </w:divBdr>
        </w:div>
        <w:div w:id="1210535403">
          <w:marLeft w:val="0"/>
          <w:marRight w:val="0"/>
          <w:marTop w:val="0"/>
          <w:marBottom w:val="0"/>
          <w:divBdr>
            <w:top w:val="none" w:sz="0" w:space="0" w:color="auto"/>
            <w:left w:val="none" w:sz="0" w:space="0" w:color="auto"/>
            <w:bottom w:val="none" w:sz="0" w:space="0" w:color="auto"/>
            <w:right w:val="none" w:sz="0" w:space="0" w:color="auto"/>
          </w:divBdr>
        </w:div>
        <w:div w:id="1224215710">
          <w:marLeft w:val="0"/>
          <w:marRight w:val="0"/>
          <w:marTop w:val="0"/>
          <w:marBottom w:val="0"/>
          <w:divBdr>
            <w:top w:val="none" w:sz="0" w:space="0" w:color="auto"/>
            <w:left w:val="none" w:sz="0" w:space="0" w:color="auto"/>
            <w:bottom w:val="none" w:sz="0" w:space="0" w:color="auto"/>
            <w:right w:val="none" w:sz="0" w:space="0" w:color="auto"/>
          </w:divBdr>
        </w:div>
        <w:div w:id="1233152164">
          <w:marLeft w:val="0"/>
          <w:marRight w:val="0"/>
          <w:marTop w:val="0"/>
          <w:marBottom w:val="0"/>
          <w:divBdr>
            <w:top w:val="none" w:sz="0" w:space="0" w:color="auto"/>
            <w:left w:val="none" w:sz="0" w:space="0" w:color="auto"/>
            <w:bottom w:val="none" w:sz="0" w:space="0" w:color="auto"/>
            <w:right w:val="none" w:sz="0" w:space="0" w:color="auto"/>
          </w:divBdr>
        </w:div>
        <w:div w:id="1234051329">
          <w:marLeft w:val="0"/>
          <w:marRight w:val="0"/>
          <w:marTop w:val="0"/>
          <w:marBottom w:val="0"/>
          <w:divBdr>
            <w:top w:val="none" w:sz="0" w:space="0" w:color="auto"/>
            <w:left w:val="none" w:sz="0" w:space="0" w:color="auto"/>
            <w:bottom w:val="none" w:sz="0" w:space="0" w:color="auto"/>
            <w:right w:val="none" w:sz="0" w:space="0" w:color="auto"/>
          </w:divBdr>
        </w:div>
        <w:div w:id="1237087220">
          <w:marLeft w:val="0"/>
          <w:marRight w:val="0"/>
          <w:marTop w:val="0"/>
          <w:marBottom w:val="0"/>
          <w:divBdr>
            <w:top w:val="none" w:sz="0" w:space="0" w:color="auto"/>
            <w:left w:val="none" w:sz="0" w:space="0" w:color="auto"/>
            <w:bottom w:val="none" w:sz="0" w:space="0" w:color="auto"/>
            <w:right w:val="none" w:sz="0" w:space="0" w:color="auto"/>
          </w:divBdr>
        </w:div>
        <w:div w:id="1237203066">
          <w:marLeft w:val="0"/>
          <w:marRight w:val="0"/>
          <w:marTop w:val="0"/>
          <w:marBottom w:val="0"/>
          <w:divBdr>
            <w:top w:val="none" w:sz="0" w:space="0" w:color="auto"/>
            <w:left w:val="none" w:sz="0" w:space="0" w:color="auto"/>
            <w:bottom w:val="none" w:sz="0" w:space="0" w:color="auto"/>
            <w:right w:val="none" w:sz="0" w:space="0" w:color="auto"/>
          </w:divBdr>
        </w:div>
        <w:div w:id="1238251109">
          <w:marLeft w:val="0"/>
          <w:marRight w:val="0"/>
          <w:marTop w:val="0"/>
          <w:marBottom w:val="0"/>
          <w:divBdr>
            <w:top w:val="none" w:sz="0" w:space="0" w:color="auto"/>
            <w:left w:val="none" w:sz="0" w:space="0" w:color="auto"/>
            <w:bottom w:val="none" w:sz="0" w:space="0" w:color="auto"/>
            <w:right w:val="none" w:sz="0" w:space="0" w:color="auto"/>
          </w:divBdr>
        </w:div>
        <w:div w:id="1240560844">
          <w:marLeft w:val="0"/>
          <w:marRight w:val="0"/>
          <w:marTop w:val="0"/>
          <w:marBottom w:val="0"/>
          <w:divBdr>
            <w:top w:val="none" w:sz="0" w:space="0" w:color="auto"/>
            <w:left w:val="none" w:sz="0" w:space="0" w:color="auto"/>
            <w:bottom w:val="none" w:sz="0" w:space="0" w:color="auto"/>
            <w:right w:val="none" w:sz="0" w:space="0" w:color="auto"/>
          </w:divBdr>
        </w:div>
        <w:div w:id="1241401665">
          <w:marLeft w:val="0"/>
          <w:marRight w:val="0"/>
          <w:marTop w:val="0"/>
          <w:marBottom w:val="0"/>
          <w:divBdr>
            <w:top w:val="none" w:sz="0" w:space="0" w:color="auto"/>
            <w:left w:val="none" w:sz="0" w:space="0" w:color="auto"/>
            <w:bottom w:val="none" w:sz="0" w:space="0" w:color="auto"/>
            <w:right w:val="none" w:sz="0" w:space="0" w:color="auto"/>
          </w:divBdr>
        </w:div>
        <w:div w:id="1241676177">
          <w:marLeft w:val="0"/>
          <w:marRight w:val="0"/>
          <w:marTop w:val="0"/>
          <w:marBottom w:val="0"/>
          <w:divBdr>
            <w:top w:val="none" w:sz="0" w:space="0" w:color="auto"/>
            <w:left w:val="none" w:sz="0" w:space="0" w:color="auto"/>
            <w:bottom w:val="none" w:sz="0" w:space="0" w:color="auto"/>
            <w:right w:val="none" w:sz="0" w:space="0" w:color="auto"/>
          </w:divBdr>
        </w:div>
        <w:div w:id="1242057063">
          <w:marLeft w:val="0"/>
          <w:marRight w:val="0"/>
          <w:marTop w:val="0"/>
          <w:marBottom w:val="0"/>
          <w:divBdr>
            <w:top w:val="none" w:sz="0" w:space="0" w:color="auto"/>
            <w:left w:val="none" w:sz="0" w:space="0" w:color="auto"/>
            <w:bottom w:val="none" w:sz="0" w:space="0" w:color="auto"/>
            <w:right w:val="none" w:sz="0" w:space="0" w:color="auto"/>
          </w:divBdr>
        </w:div>
        <w:div w:id="1243757202">
          <w:marLeft w:val="0"/>
          <w:marRight w:val="0"/>
          <w:marTop w:val="0"/>
          <w:marBottom w:val="0"/>
          <w:divBdr>
            <w:top w:val="none" w:sz="0" w:space="0" w:color="auto"/>
            <w:left w:val="none" w:sz="0" w:space="0" w:color="auto"/>
            <w:bottom w:val="none" w:sz="0" w:space="0" w:color="auto"/>
            <w:right w:val="none" w:sz="0" w:space="0" w:color="auto"/>
          </w:divBdr>
        </w:div>
        <w:div w:id="1244339338">
          <w:marLeft w:val="0"/>
          <w:marRight w:val="0"/>
          <w:marTop w:val="0"/>
          <w:marBottom w:val="0"/>
          <w:divBdr>
            <w:top w:val="none" w:sz="0" w:space="0" w:color="auto"/>
            <w:left w:val="none" w:sz="0" w:space="0" w:color="auto"/>
            <w:bottom w:val="none" w:sz="0" w:space="0" w:color="auto"/>
            <w:right w:val="none" w:sz="0" w:space="0" w:color="auto"/>
          </w:divBdr>
        </w:div>
        <w:div w:id="1254314773">
          <w:marLeft w:val="0"/>
          <w:marRight w:val="0"/>
          <w:marTop w:val="0"/>
          <w:marBottom w:val="0"/>
          <w:divBdr>
            <w:top w:val="none" w:sz="0" w:space="0" w:color="auto"/>
            <w:left w:val="none" w:sz="0" w:space="0" w:color="auto"/>
            <w:bottom w:val="none" w:sz="0" w:space="0" w:color="auto"/>
            <w:right w:val="none" w:sz="0" w:space="0" w:color="auto"/>
          </w:divBdr>
        </w:div>
        <w:div w:id="1259172021">
          <w:marLeft w:val="0"/>
          <w:marRight w:val="0"/>
          <w:marTop w:val="0"/>
          <w:marBottom w:val="0"/>
          <w:divBdr>
            <w:top w:val="none" w:sz="0" w:space="0" w:color="auto"/>
            <w:left w:val="none" w:sz="0" w:space="0" w:color="auto"/>
            <w:bottom w:val="none" w:sz="0" w:space="0" w:color="auto"/>
            <w:right w:val="none" w:sz="0" w:space="0" w:color="auto"/>
          </w:divBdr>
        </w:div>
        <w:div w:id="1260334435">
          <w:marLeft w:val="0"/>
          <w:marRight w:val="0"/>
          <w:marTop w:val="0"/>
          <w:marBottom w:val="0"/>
          <w:divBdr>
            <w:top w:val="none" w:sz="0" w:space="0" w:color="auto"/>
            <w:left w:val="none" w:sz="0" w:space="0" w:color="auto"/>
            <w:bottom w:val="none" w:sz="0" w:space="0" w:color="auto"/>
            <w:right w:val="none" w:sz="0" w:space="0" w:color="auto"/>
          </w:divBdr>
        </w:div>
        <w:div w:id="1263420889">
          <w:marLeft w:val="0"/>
          <w:marRight w:val="0"/>
          <w:marTop w:val="0"/>
          <w:marBottom w:val="0"/>
          <w:divBdr>
            <w:top w:val="none" w:sz="0" w:space="0" w:color="auto"/>
            <w:left w:val="none" w:sz="0" w:space="0" w:color="auto"/>
            <w:bottom w:val="none" w:sz="0" w:space="0" w:color="auto"/>
            <w:right w:val="none" w:sz="0" w:space="0" w:color="auto"/>
          </w:divBdr>
        </w:div>
        <w:div w:id="1264800413">
          <w:marLeft w:val="0"/>
          <w:marRight w:val="0"/>
          <w:marTop w:val="0"/>
          <w:marBottom w:val="0"/>
          <w:divBdr>
            <w:top w:val="none" w:sz="0" w:space="0" w:color="auto"/>
            <w:left w:val="none" w:sz="0" w:space="0" w:color="auto"/>
            <w:bottom w:val="none" w:sz="0" w:space="0" w:color="auto"/>
            <w:right w:val="none" w:sz="0" w:space="0" w:color="auto"/>
          </w:divBdr>
        </w:div>
        <w:div w:id="1268122423">
          <w:marLeft w:val="0"/>
          <w:marRight w:val="0"/>
          <w:marTop w:val="0"/>
          <w:marBottom w:val="0"/>
          <w:divBdr>
            <w:top w:val="none" w:sz="0" w:space="0" w:color="auto"/>
            <w:left w:val="none" w:sz="0" w:space="0" w:color="auto"/>
            <w:bottom w:val="none" w:sz="0" w:space="0" w:color="auto"/>
            <w:right w:val="none" w:sz="0" w:space="0" w:color="auto"/>
          </w:divBdr>
        </w:div>
        <w:div w:id="1276014032">
          <w:marLeft w:val="0"/>
          <w:marRight w:val="0"/>
          <w:marTop w:val="0"/>
          <w:marBottom w:val="0"/>
          <w:divBdr>
            <w:top w:val="none" w:sz="0" w:space="0" w:color="auto"/>
            <w:left w:val="none" w:sz="0" w:space="0" w:color="auto"/>
            <w:bottom w:val="none" w:sz="0" w:space="0" w:color="auto"/>
            <w:right w:val="none" w:sz="0" w:space="0" w:color="auto"/>
          </w:divBdr>
        </w:div>
        <w:div w:id="1287203660">
          <w:marLeft w:val="0"/>
          <w:marRight w:val="0"/>
          <w:marTop w:val="0"/>
          <w:marBottom w:val="0"/>
          <w:divBdr>
            <w:top w:val="none" w:sz="0" w:space="0" w:color="auto"/>
            <w:left w:val="none" w:sz="0" w:space="0" w:color="auto"/>
            <w:bottom w:val="none" w:sz="0" w:space="0" w:color="auto"/>
            <w:right w:val="none" w:sz="0" w:space="0" w:color="auto"/>
          </w:divBdr>
        </w:div>
        <w:div w:id="1288199871">
          <w:marLeft w:val="0"/>
          <w:marRight w:val="0"/>
          <w:marTop w:val="0"/>
          <w:marBottom w:val="0"/>
          <w:divBdr>
            <w:top w:val="none" w:sz="0" w:space="0" w:color="auto"/>
            <w:left w:val="none" w:sz="0" w:space="0" w:color="auto"/>
            <w:bottom w:val="none" w:sz="0" w:space="0" w:color="auto"/>
            <w:right w:val="none" w:sz="0" w:space="0" w:color="auto"/>
          </w:divBdr>
        </w:div>
        <w:div w:id="1288202758">
          <w:marLeft w:val="0"/>
          <w:marRight w:val="0"/>
          <w:marTop w:val="0"/>
          <w:marBottom w:val="0"/>
          <w:divBdr>
            <w:top w:val="none" w:sz="0" w:space="0" w:color="auto"/>
            <w:left w:val="none" w:sz="0" w:space="0" w:color="auto"/>
            <w:bottom w:val="none" w:sz="0" w:space="0" w:color="auto"/>
            <w:right w:val="none" w:sz="0" w:space="0" w:color="auto"/>
          </w:divBdr>
        </w:div>
        <w:div w:id="1290360369">
          <w:marLeft w:val="0"/>
          <w:marRight w:val="0"/>
          <w:marTop w:val="0"/>
          <w:marBottom w:val="0"/>
          <w:divBdr>
            <w:top w:val="none" w:sz="0" w:space="0" w:color="auto"/>
            <w:left w:val="none" w:sz="0" w:space="0" w:color="auto"/>
            <w:bottom w:val="none" w:sz="0" w:space="0" w:color="auto"/>
            <w:right w:val="none" w:sz="0" w:space="0" w:color="auto"/>
          </w:divBdr>
        </w:div>
        <w:div w:id="1292517255">
          <w:marLeft w:val="0"/>
          <w:marRight w:val="0"/>
          <w:marTop w:val="0"/>
          <w:marBottom w:val="0"/>
          <w:divBdr>
            <w:top w:val="none" w:sz="0" w:space="0" w:color="auto"/>
            <w:left w:val="none" w:sz="0" w:space="0" w:color="auto"/>
            <w:bottom w:val="none" w:sz="0" w:space="0" w:color="auto"/>
            <w:right w:val="none" w:sz="0" w:space="0" w:color="auto"/>
          </w:divBdr>
        </w:div>
        <w:div w:id="1299451485">
          <w:marLeft w:val="0"/>
          <w:marRight w:val="0"/>
          <w:marTop w:val="0"/>
          <w:marBottom w:val="0"/>
          <w:divBdr>
            <w:top w:val="none" w:sz="0" w:space="0" w:color="auto"/>
            <w:left w:val="none" w:sz="0" w:space="0" w:color="auto"/>
            <w:bottom w:val="none" w:sz="0" w:space="0" w:color="auto"/>
            <w:right w:val="none" w:sz="0" w:space="0" w:color="auto"/>
          </w:divBdr>
        </w:div>
        <w:div w:id="1301689069">
          <w:marLeft w:val="0"/>
          <w:marRight w:val="0"/>
          <w:marTop w:val="0"/>
          <w:marBottom w:val="0"/>
          <w:divBdr>
            <w:top w:val="none" w:sz="0" w:space="0" w:color="auto"/>
            <w:left w:val="none" w:sz="0" w:space="0" w:color="auto"/>
            <w:bottom w:val="none" w:sz="0" w:space="0" w:color="auto"/>
            <w:right w:val="none" w:sz="0" w:space="0" w:color="auto"/>
          </w:divBdr>
        </w:div>
        <w:div w:id="1302885803">
          <w:marLeft w:val="0"/>
          <w:marRight w:val="0"/>
          <w:marTop w:val="0"/>
          <w:marBottom w:val="0"/>
          <w:divBdr>
            <w:top w:val="none" w:sz="0" w:space="0" w:color="auto"/>
            <w:left w:val="none" w:sz="0" w:space="0" w:color="auto"/>
            <w:bottom w:val="none" w:sz="0" w:space="0" w:color="auto"/>
            <w:right w:val="none" w:sz="0" w:space="0" w:color="auto"/>
          </w:divBdr>
        </w:div>
        <w:div w:id="1308047019">
          <w:marLeft w:val="0"/>
          <w:marRight w:val="0"/>
          <w:marTop w:val="0"/>
          <w:marBottom w:val="0"/>
          <w:divBdr>
            <w:top w:val="none" w:sz="0" w:space="0" w:color="auto"/>
            <w:left w:val="none" w:sz="0" w:space="0" w:color="auto"/>
            <w:bottom w:val="none" w:sz="0" w:space="0" w:color="auto"/>
            <w:right w:val="none" w:sz="0" w:space="0" w:color="auto"/>
          </w:divBdr>
        </w:div>
        <w:div w:id="1313172962">
          <w:marLeft w:val="0"/>
          <w:marRight w:val="0"/>
          <w:marTop w:val="0"/>
          <w:marBottom w:val="0"/>
          <w:divBdr>
            <w:top w:val="none" w:sz="0" w:space="0" w:color="auto"/>
            <w:left w:val="none" w:sz="0" w:space="0" w:color="auto"/>
            <w:bottom w:val="none" w:sz="0" w:space="0" w:color="auto"/>
            <w:right w:val="none" w:sz="0" w:space="0" w:color="auto"/>
          </w:divBdr>
        </w:div>
        <w:div w:id="1314678571">
          <w:marLeft w:val="0"/>
          <w:marRight w:val="0"/>
          <w:marTop w:val="0"/>
          <w:marBottom w:val="0"/>
          <w:divBdr>
            <w:top w:val="none" w:sz="0" w:space="0" w:color="auto"/>
            <w:left w:val="none" w:sz="0" w:space="0" w:color="auto"/>
            <w:bottom w:val="none" w:sz="0" w:space="0" w:color="auto"/>
            <w:right w:val="none" w:sz="0" w:space="0" w:color="auto"/>
          </w:divBdr>
        </w:div>
        <w:div w:id="1315991240">
          <w:marLeft w:val="0"/>
          <w:marRight w:val="0"/>
          <w:marTop w:val="0"/>
          <w:marBottom w:val="0"/>
          <w:divBdr>
            <w:top w:val="none" w:sz="0" w:space="0" w:color="auto"/>
            <w:left w:val="none" w:sz="0" w:space="0" w:color="auto"/>
            <w:bottom w:val="none" w:sz="0" w:space="0" w:color="auto"/>
            <w:right w:val="none" w:sz="0" w:space="0" w:color="auto"/>
          </w:divBdr>
        </w:div>
        <w:div w:id="1318024946">
          <w:marLeft w:val="0"/>
          <w:marRight w:val="0"/>
          <w:marTop w:val="0"/>
          <w:marBottom w:val="0"/>
          <w:divBdr>
            <w:top w:val="none" w:sz="0" w:space="0" w:color="auto"/>
            <w:left w:val="none" w:sz="0" w:space="0" w:color="auto"/>
            <w:bottom w:val="none" w:sz="0" w:space="0" w:color="auto"/>
            <w:right w:val="none" w:sz="0" w:space="0" w:color="auto"/>
          </w:divBdr>
        </w:div>
        <w:div w:id="1321696582">
          <w:marLeft w:val="0"/>
          <w:marRight w:val="0"/>
          <w:marTop w:val="0"/>
          <w:marBottom w:val="0"/>
          <w:divBdr>
            <w:top w:val="none" w:sz="0" w:space="0" w:color="auto"/>
            <w:left w:val="none" w:sz="0" w:space="0" w:color="auto"/>
            <w:bottom w:val="none" w:sz="0" w:space="0" w:color="auto"/>
            <w:right w:val="none" w:sz="0" w:space="0" w:color="auto"/>
          </w:divBdr>
        </w:div>
        <w:div w:id="1322268301">
          <w:marLeft w:val="0"/>
          <w:marRight w:val="0"/>
          <w:marTop w:val="0"/>
          <w:marBottom w:val="0"/>
          <w:divBdr>
            <w:top w:val="none" w:sz="0" w:space="0" w:color="auto"/>
            <w:left w:val="none" w:sz="0" w:space="0" w:color="auto"/>
            <w:bottom w:val="none" w:sz="0" w:space="0" w:color="auto"/>
            <w:right w:val="none" w:sz="0" w:space="0" w:color="auto"/>
          </w:divBdr>
        </w:div>
        <w:div w:id="1328172309">
          <w:marLeft w:val="0"/>
          <w:marRight w:val="0"/>
          <w:marTop w:val="0"/>
          <w:marBottom w:val="0"/>
          <w:divBdr>
            <w:top w:val="none" w:sz="0" w:space="0" w:color="auto"/>
            <w:left w:val="none" w:sz="0" w:space="0" w:color="auto"/>
            <w:bottom w:val="none" w:sz="0" w:space="0" w:color="auto"/>
            <w:right w:val="none" w:sz="0" w:space="0" w:color="auto"/>
          </w:divBdr>
        </w:div>
        <w:div w:id="1332558772">
          <w:marLeft w:val="0"/>
          <w:marRight w:val="0"/>
          <w:marTop w:val="0"/>
          <w:marBottom w:val="0"/>
          <w:divBdr>
            <w:top w:val="none" w:sz="0" w:space="0" w:color="auto"/>
            <w:left w:val="none" w:sz="0" w:space="0" w:color="auto"/>
            <w:bottom w:val="none" w:sz="0" w:space="0" w:color="auto"/>
            <w:right w:val="none" w:sz="0" w:space="0" w:color="auto"/>
          </w:divBdr>
        </w:div>
        <w:div w:id="1334407528">
          <w:marLeft w:val="0"/>
          <w:marRight w:val="0"/>
          <w:marTop w:val="0"/>
          <w:marBottom w:val="0"/>
          <w:divBdr>
            <w:top w:val="none" w:sz="0" w:space="0" w:color="auto"/>
            <w:left w:val="none" w:sz="0" w:space="0" w:color="auto"/>
            <w:bottom w:val="none" w:sz="0" w:space="0" w:color="auto"/>
            <w:right w:val="none" w:sz="0" w:space="0" w:color="auto"/>
          </w:divBdr>
        </w:div>
        <w:div w:id="1334409206">
          <w:marLeft w:val="0"/>
          <w:marRight w:val="0"/>
          <w:marTop w:val="0"/>
          <w:marBottom w:val="0"/>
          <w:divBdr>
            <w:top w:val="none" w:sz="0" w:space="0" w:color="auto"/>
            <w:left w:val="none" w:sz="0" w:space="0" w:color="auto"/>
            <w:bottom w:val="none" w:sz="0" w:space="0" w:color="auto"/>
            <w:right w:val="none" w:sz="0" w:space="0" w:color="auto"/>
          </w:divBdr>
        </w:div>
        <w:div w:id="1337463653">
          <w:marLeft w:val="0"/>
          <w:marRight w:val="0"/>
          <w:marTop w:val="0"/>
          <w:marBottom w:val="0"/>
          <w:divBdr>
            <w:top w:val="none" w:sz="0" w:space="0" w:color="auto"/>
            <w:left w:val="none" w:sz="0" w:space="0" w:color="auto"/>
            <w:bottom w:val="none" w:sz="0" w:space="0" w:color="auto"/>
            <w:right w:val="none" w:sz="0" w:space="0" w:color="auto"/>
          </w:divBdr>
        </w:div>
        <w:div w:id="1337541275">
          <w:marLeft w:val="0"/>
          <w:marRight w:val="0"/>
          <w:marTop w:val="0"/>
          <w:marBottom w:val="0"/>
          <w:divBdr>
            <w:top w:val="none" w:sz="0" w:space="0" w:color="auto"/>
            <w:left w:val="none" w:sz="0" w:space="0" w:color="auto"/>
            <w:bottom w:val="none" w:sz="0" w:space="0" w:color="auto"/>
            <w:right w:val="none" w:sz="0" w:space="0" w:color="auto"/>
          </w:divBdr>
        </w:div>
        <w:div w:id="1338536941">
          <w:marLeft w:val="0"/>
          <w:marRight w:val="0"/>
          <w:marTop w:val="0"/>
          <w:marBottom w:val="0"/>
          <w:divBdr>
            <w:top w:val="none" w:sz="0" w:space="0" w:color="auto"/>
            <w:left w:val="none" w:sz="0" w:space="0" w:color="auto"/>
            <w:bottom w:val="none" w:sz="0" w:space="0" w:color="auto"/>
            <w:right w:val="none" w:sz="0" w:space="0" w:color="auto"/>
          </w:divBdr>
        </w:div>
        <w:div w:id="1344281882">
          <w:marLeft w:val="0"/>
          <w:marRight w:val="0"/>
          <w:marTop w:val="0"/>
          <w:marBottom w:val="0"/>
          <w:divBdr>
            <w:top w:val="none" w:sz="0" w:space="0" w:color="auto"/>
            <w:left w:val="none" w:sz="0" w:space="0" w:color="auto"/>
            <w:bottom w:val="none" w:sz="0" w:space="0" w:color="auto"/>
            <w:right w:val="none" w:sz="0" w:space="0" w:color="auto"/>
          </w:divBdr>
        </w:div>
        <w:div w:id="1344430575">
          <w:marLeft w:val="0"/>
          <w:marRight w:val="0"/>
          <w:marTop w:val="0"/>
          <w:marBottom w:val="0"/>
          <w:divBdr>
            <w:top w:val="none" w:sz="0" w:space="0" w:color="auto"/>
            <w:left w:val="none" w:sz="0" w:space="0" w:color="auto"/>
            <w:bottom w:val="none" w:sz="0" w:space="0" w:color="auto"/>
            <w:right w:val="none" w:sz="0" w:space="0" w:color="auto"/>
          </w:divBdr>
        </w:div>
        <w:div w:id="1346052112">
          <w:marLeft w:val="0"/>
          <w:marRight w:val="0"/>
          <w:marTop w:val="0"/>
          <w:marBottom w:val="0"/>
          <w:divBdr>
            <w:top w:val="none" w:sz="0" w:space="0" w:color="auto"/>
            <w:left w:val="none" w:sz="0" w:space="0" w:color="auto"/>
            <w:bottom w:val="none" w:sz="0" w:space="0" w:color="auto"/>
            <w:right w:val="none" w:sz="0" w:space="0" w:color="auto"/>
          </w:divBdr>
        </w:div>
        <w:div w:id="1347175006">
          <w:marLeft w:val="0"/>
          <w:marRight w:val="0"/>
          <w:marTop w:val="0"/>
          <w:marBottom w:val="0"/>
          <w:divBdr>
            <w:top w:val="none" w:sz="0" w:space="0" w:color="auto"/>
            <w:left w:val="none" w:sz="0" w:space="0" w:color="auto"/>
            <w:bottom w:val="none" w:sz="0" w:space="0" w:color="auto"/>
            <w:right w:val="none" w:sz="0" w:space="0" w:color="auto"/>
          </w:divBdr>
        </w:div>
        <w:div w:id="1347443120">
          <w:marLeft w:val="0"/>
          <w:marRight w:val="0"/>
          <w:marTop w:val="0"/>
          <w:marBottom w:val="0"/>
          <w:divBdr>
            <w:top w:val="none" w:sz="0" w:space="0" w:color="auto"/>
            <w:left w:val="none" w:sz="0" w:space="0" w:color="auto"/>
            <w:bottom w:val="none" w:sz="0" w:space="0" w:color="auto"/>
            <w:right w:val="none" w:sz="0" w:space="0" w:color="auto"/>
          </w:divBdr>
        </w:div>
        <w:div w:id="1352760383">
          <w:marLeft w:val="0"/>
          <w:marRight w:val="0"/>
          <w:marTop w:val="0"/>
          <w:marBottom w:val="0"/>
          <w:divBdr>
            <w:top w:val="none" w:sz="0" w:space="0" w:color="auto"/>
            <w:left w:val="none" w:sz="0" w:space="0" w:color="auto"/>
            <w:bottom w:val="none" w:sz="0" w:space="0" w:color="auto"/>
            <w:right w:val="none" w:sz="0" w:space="0" w:color="auto"/>
          </w:divBdr>
        </w:div>
        <w:div w:id="1352952711">
          <w:marLeft w:val="0"/>
          <w:marRight w:val="0"/>
          <w:marTop w:val="0"/>
          <w:marBottom w:val="0"/>
          <w:divBdr>
            <w:top w:val="none" w:sz="0" w:space="0" w:color="auto"/>
            <w:left w:val="none" w:sz="0" w:space="0" w:color="auto"/>
            <w:bottom w:val="none" w:sz="0" w:space="0" w:color="auto"/>
            <w:right w:val="none" w:sz="0" w:space="0" w:color="auto"/>
          </w:divBdr>
        </w:div>
        <w:div w:id="1354765625">
          <w:marLeft w:val="0"/>
          <w:marRight w:val="0"/>
          <w:marTop w:val="0"/>
          <w:marBottom w:val="0"/>
          <w:divBdr>
            <w:top w:val="none" w:sz="0" w:space="0" w:color="auto"/>
            <w:left w:val="none" w:sz="0" w:space="0" w:color="auto"/>
            <w:bottom w:val="none" w:sz="0" w:space="0" w:color="auto"/>
            <w:right w:val="none" w:sz="0" w:space="0" w:color="auto"/>
          </w:divBdr>
        </w:div>
        <w:div w:id="1355888230">
          <w:marLeft w:val="0"/>
          <w:marRight w:val="0"/>
          <w:marTop w:val="0"/>
          <w:marBottom w:val="0"/>
          <w:divBdr>
            <w:top w:val="none" w:sz="0" w:space="0" w:color="auto"/>
            <w:left w:val="none" w:sz="0" w:space="0" w:color="auto"/>
            <w:bottom w:val="none" w:sz="0" w:space="0" w:color="auto"/>
            <w:right w:val="none" w:sz="0" w:space="0" w:color="auto"/>
          </w:divBdr>
        </w:div>
        <w:div w:id="1356037563">
          <w:marLeft w:val="0"/>
          <w:marRight w:val="0"/>
          <w:marTop w:val="0"/>
          <w:marBottom w:val="0"/>
          <w:divBdr>
            <w:top w:val="none" w:sz="0" w:space="0" w:color="auto"/>
            <w:left w:val="none" w:sz="0" w:space="0" w:color="auto"/>
            <w:bottom w:val="none" w:sz="0" w:space="0" w:color="auto"/>
            <w:right w:val="none" w:sz="0" w:space="0" w:color="auto"/>
          </w:divBdr>
        </w:div>
        <w:div w:id="1356269854">
          <w:marLeft w:val="0"/>
          <w:marRight w:val="0"/>
          <w:marTop w:val="0"/>
          <w:marBottom w:val="0"/>
          <w:divBdr>
            <w:top w:val="none" w:sz="0" w:space="0" w:color="auto"/>
            <w:left w:val="none" w:sz="0" w:space="0" w:color="auto"/>
            <w:bottom w:val="none" w:sz="0" w:space="0" w:color="auto"/>
            <w:right w:val="none" w:sz="0" w:space="0" w:color="auto"/>
          </w:divBdr>
        </w:div>
        <w:div w:id="1356616831">
          <w:marLeft w:val="0"/>
          <w:marRight w:val="0"/>
          <w:marTop w:val="0"/>
          <w:marBottom w:val="0"/>
          <w:divBdr>
            <w:top w:val="none" w:sz="0" w:space="0" w:color="auto"/>
            <w:left w:val="none" w:sz="0" w:space="0" w:color="auto"/>
            <w:bottom w:val="none" w:sz="0" w:space="0" w:color="auto"/>
            <w:right w:val="none" w:sz="0" w:space="0" w:color="auto"/>
          </w:divBdr>
        </w:div>
        <w:div w:id="1358845181">
          <w:marLeft w:val="0"/>
          <w:marRight w:val="0"/>
          <w:marTop w:val="0"/>
          <w:marBottom w:val="0"/>
          <w:divBdr>
            <w:top w:val="none" w:sz="0" w:space="0" w:color="auto"/>
            <w:left w:val="none" w:sz="0" w:space="0" w:color="auto"/>
            <w:bottom w:val="none" w:sz="0" w:space="0" w:color="auto"/>
            <w:right w:val="none" w:sz="0" w:space="0" w:color="auto"/>
          </w:divBdr>
        </w:div>
        <w:div w:id="1362048472">
          <w:marLeft w:val="0"/>
          <w:marRight w:val="0"/>
          <w:marTop w:val="0"/>
          <w:marBottom w:val="0"/>
          <w:divBdr>
            <w:top w:val="none" w:sz="0" w:space="0" w:color="auto"/>
            <w:left w:val="none" w:sz="0" w:space="0" w:color="auto"/>
            <w:bottom w:val="none" w:sz="0" w:space="0" w:color="auto"/>
            <w:right w:val="none" w:sz="0" w:space="0" w:color="auto"/>
          </w:divBdr>
        </w:div>
        <w:div w:id="1365523565">
          <w:marLeft w:val="0"/>
          <w:marRight w:val="0"/>
          <w:marTop w:val="0"/>
          <w:marBottom w:val="0"/>
          <w:divBdr>
            <w:top w:val="none" w:sz="0" w:space="0" w:color="auto"/>
            <w:left w:val="none" w:sz="0" w:space="0" w:color="auto"/>
            <w:bottom w:val="none" w:sz="0" w:space="0" w:color="auto"/>
            <w:right w:val="none" w:sz="0" w:space="0" w:color="auto"/>
          </w:divBdr>
        </w:div>
        <w:div w:id="1368523176">
          <w:marLeft w:val="0"/>
          <w:marRight w:val="0"/>
          <w:marTop w:val="0"/>
          <w:marBottom w:val="0"/>
          <w:divBdr>
            <w:top w:val="none" w:sz="0" w:space="0" w:color="auto"/>
            <w:left w:val="none" w:sz="0" w:space="0" w:color="auto"/>
            <w:bottom w:val="none" w:sz="0" w:space="0" w:color="auto"/>
            <w:right w:val="none" w:sz="0" w:space="0" w:color="auto"/>
          </w:divBdr>
        </w:div>
        <w:div w:id="1370298162">
          <w:marLeft w:val="0"/>
          <w:marRight w:val="0"/>
          <w:marTop w:val="0"/>
          <w:marBottom w:val="0"/>
          <w:divBdr>
            <w:top w:val="none" w:sz="0" w:space="0" w:color="auto"/>
            <w:left w:val="none" w:sz="0" w:space="0" w:color="auto"/>
            <w:bottom w:val="none" w:sz="0" w:space="0" w:color="auto"/>
            <w:right w:val="none" w:sz="0" w:space="0" w:color="auto"/>
          </w:divBdr>
        </w:div>
        <w:div w:id="1372028379">
          <w:marLeft w:val="0"/>
          <w:marRight w:val="0"/>
          <w:marTop w:val="0"/>
          <w:marBottom w:val="0"/>
          <w:divBdr>
            <w:top w:val="none" w:sz="0" w:space="0" w:color="auto"/>
            <w:left w:val="none" w:sz="0" w:space="0" w:color="auto"/>
            <w:bottom w:val="none" w:sz="0" w:space="0" w:color="auto"/>
            <w:right w:val="none" w:sz="0" w:space="0" w:color="auto"/>
          </w:divBdr>
        </w:div>
        <w:div w:id="1373117823">
          <w:marLeft w:val="0"/>
          <w:marRight w:val="0"/>
          <w:marTop w:val="0"/>
          <w:marBottom w:val="0"/>
          <w:divBdr>
            <w:top w:val="none" w:sz="0" w:space="0" w:color="auto"/>
            <w:left w:val="none" w:sz="0" w:space="0" w:color="auto"/>
            <w:bottom w:val="none" w:sz="0" w:space="0" w:color="auto"/>
            <w:right w:val="none" w:sz="0" w:space="0" w:color="auto"/>
          </w:divBdr>
        </w:div>
        <w:div w:id="1387070031">
          <w:marLeft w:val="0"/>
          <w:marRight w:val="0"/>
          <w:marTop w:val="0"/>
          <w:marBottom w:val="0"/>
          <w:divBdr>
            <w:top w:val="none" w:sz="0" w:space="0" w:color="auto"/>
            <w:left w:val="none" w:sz="0" w:space="0" w:color="auto"/>
            <w:bottom w:val="none" w:sz="0" w:space="0" w:color="auto"/>
            <w:right w:val="none" w:sz="0" w:space="0" w:color="auto"/>
          </w:divBdr>
        </w:div>
        <w:div w:id="1388718884">
          <w:marLeft w:val="0"/>
          <w:marRight w:val="0"/>
          <w:marTop w:val="0"/>
          <w:marBottom w:val="0"/>
          <w:divBdr>
            <w:top w:val="none" w:sz="0" w:space="0" w:color="auto"/>
            <w:left w:val="none" w:sz="0" w:space="0" w:color="auto"/>
            <w:bottom w:val="none" w:sz="0" w:space="0" w:color="auto"/>
            <w:right w:val="none" w:sz="0" w:space="0" w:color="auto"/>
          </w:divBdr>
        </w:div>
        <w:div w:id="1389691163">
          <w:marLeft w:val="0"/>
          <w:marRight w:val="0"/>
          <w:marTop w:val="0"/>
          <w:marBottom w:val="0"/>
          <w:divBdr>
            <w:top w:val="none" w:sz="0" w:space="0" w:color="auto"/>
            <w:left w:val="none" w:sz="0" w:space="0" w:color="auto"/>
            <w:bottom w:val="none" w:sz="0" w:space="0" w:color="auto"/>
            <w:right w:val="none" w:sz="0" w:space="0" w:color="auto"/>
          </w:divBdr>
        </w:div>
        <w:div w:id="1393962570">
          <w:marLeft w:val="0"/>
          <w:marRight w:val="0"/>
          <w:marTop w:val="0"/>
          <w:marBottom w:val="0"/>
          <w:divBdr>
            <w:top w:val="none" w:sz="0" w:space="0" w:color="auto"/>
            <w:left w:val="none" w:sz="0" w:space="0" w:color="auto"/>
            <w:bottom w:val="none" w:sz="0" w:space="0" w:color="auto"/>
            <w:right w:val="none" w:sz="0" w:space="0" w:color="auto"/>
          </w:divBdr>
        </w:div>
        <w:div w:id="1399087115">
          <w:marLeft w:val="0"/>
          <w:marRight w:val="0"/>
          <w:marTop w:val="0"/>
          <w:marBottom w:val="0"/>
          <w:divBdr>
            <w:top w:val="none" w:sz="0" w:space="0" w:color="auto"/>
            <w:left w:val="none" w:sz="0" w:space="0" w:color="auto"/>
            <w:bottom w:val="none" w:sz="0" w:space="0" w:color="auto"/>
            <w:right w:val="none" w:sz="0" w:space="0" w:color="auto"/>
          </w:divBdr>
        </w:div>
        <w:div w:id="1399279504">
          <w:marLeft w:val="0"/>
          <w:marRight w:val="0"/>
          <w:marTop w:val="0"/>
          <w:marBottom w:val="0"/>
          <w:divBdr>
            <w:top w:val="none" w:sz="0" w:space="0" w:color="auto"/>
            <w:left w:val="none" w:sz="0" w:space="0" w:color="auto"/>
            <w:bottom w:val="none" w:sz="0" w:space="0" w:color="auto"/>
            <w:right w:val="none" w:sz="0" w:space="0" w:color="auto"/>
          </w:divBdr>
        </w:div>
        <w:div w:id="1400715417">
          <w:marLeft w:val="0"/>
          <w:marRight w:val="0"/>
          <w:marTop w:val="0"/>
          <w:marBottom w:val="0"/>
          <w:divBdr>
            <w:top w:val="none" w:sz="0" w:space="0" w:color="auto"/>
            <w:left w:val="none" w:sz="0" w:space="0" w:color="auto"/>
            <w:bottom w:val="none" w:sz="0" w:space="0" w:color="auto"/>
            <w:right w:val="none" w:sz="0" w:space="0" w:color="auto"/>
          </w:divBdr>
        </w:div>
        <w:div w:id="1405835716">
          <w:marLeft w:val="0"/>
          <w:marRight w:val="0"/>
          <w:marTop w:val="0"/>
          <w:marBottom w:val="0"/>
          <w:divBdr>
            <w:top w:val="none" w:sz="0" w:space="0" w:color="auto"/>
            <w:left w:val="none" w:sz="0" w:space="0" w:color="auto"/>
            <w:bottom w:val="none" w:sz="0" w:space="0" w:color="auto"/>
            <w:right w:val="none" w:sz="0" w:space="0" w:color="auto"/>
          </w:divBdr>
        </w:div>
        <w:div w:id="1409304393">
          <w:marLeft w:val="0"/>
          <w:marRight w:val="0"/>
          <w:marTop w:val="0"/>
          <w:marBottom w:val="0"/>
          <w:divBdr>
            <w:top w:val="none" w:sz="0" w:space="0" w:color="auto"/>
            <w:left w:val="none" w:sz="0" w:space="0" w:color="auto"/>
            <w:bottom w:val="none" w:sz="0" w:space="0" w:color="auto"/>
            <w:right w:val="none" w:sz="0" w:space="0" w:color="auto"/>
          </w:divBdr>
        </w:div>
        <w:div w:id="1413156985">
          <w:marLeft w:val="0"/>
          <w:marRight w:val="0"/>
          <w:marTop w:val="0"/>
          <w:marBottom w:val="0"/>
          <w:divBdr>
            <w:top w:val="none" w:sz="0" w:space="0" w:color="auto"/>
            <w:left w:val="none" w:sz="0" w:space="0" w:color="auto"/>
            <w:bottom w:val="none" w:sz="0" w:space="0" w:color="auto"/>
            <w:right w:val="none" w:sz="0" w:space="0" w:color="auto"/>
          </w:divBdr>
        </w:div>
        <w:div w:id="1413889707">
          <w:marLeft w:val="0"/>
          <w:marRight w:val="0"/>
          <w:marTop w:val="0"/>
          <w:marBottom w:val="0"/>
          <w:divBdr>
            <w:top w:val="none" w:sz="0" w:space="0" w:color="auto"/>
            <w:left w:val="none" w:sz="0" w:space="0" w:color="auto"/>
            <w:bottom w:val="none" w:sz="0" w:space="0" w:color="auto"/>
            <w:right w:val="none" w:sz="0" w:space="0" w:color="auto"/>
          </w:divBdr>
        </w:div>
        <w:div w:id="1414202568">
          <w:marLeft w:val="0"/>
          <w:marRight w:val="0"/>
          <w:marTop w:val="0"/>
          <w:marBottom w:val="0"/>
          <w:divBdr>
            <w:top w:val="none" w:sz="0" w:space="0" w:color="auto"/>
            <w:left w:val="none" w:sz="0" w:space="0" w:color="auto"/>
            <w:bottom w:val="none" w:sz="0" w:space="0" w:color="auto"/>
            <w:right w:val="none" w:sz="0" w:space="0" w:color="auto"/>
          </w:divBdr>
        </w:div>
        <w:div w:id="1415778843">
          <w:marLeft w:val="0"/>
          <w:marRight w:val="0"/>
          <w:marTop w:val="0"/>
          <w:marBottom w:val="0"/>
          <w:divBdr>
            <w:top w:val="none" w:sz="0" w:space="0" w:color="auto"/>
            <w:left w:val="none" w:sz="0" w:space="0" w:color="auto"/>
            <w:bottom w:val="none" w:sz="0" w:space="0" w:color="auto"/>
            <w:right w:val="none" w:sz="0" w:space="0" w:color="auto"/>
          </w:divBdr>
        </w:div>
        <w:div w:id="1419985543">
          <w:marLeft w:val="0"/>
          <w:marRight w:val="0"/>
          <w:marTop w:val="0"/>
          <w:marBottom w:val="0"/>
          <w:divBdr>
            <w:top w:val="none" w:sz="0" w:space="0" w:color="auto"/>
            <w:left w:val="none" w:sz="0" w:space="0" w:color="auto"/>
            <w:bottom w:val="none" w:sz="0" w:space="0" w:color="auto"/>
            <w:right w:val="none" w:sz="0" w:space="0" w:color="auto"/>
          </w:divBdr>
        </w:div>
        <w:div w:id="1421675409">
          <w:marLeft w:val="0"/>
          <w:marRight w:val="0"/>
          <w:marTop w:val="0"/>
          <w:marBottom w:val="0"/>
          <w:divBdr>
            <w:top w:val="none" w:sz="0" w:space="0" w:color="auto"/>
            <w:left w:val="none" w:sz="0" w:space="0" w:color="auto"/>
            <w:bottom w:val="none" w:sz="0" w:space="0" w:color="auto"/>
            <w:right w:val="none" w:sz="0" w:space="0" w:color="auto"/>
          </w:divBdr>
        </w:div>
        <w:div w:id="1424960857">
          <w:marLeft w:val="0"/>
          <w:marRight w:val="0"/>
          <w:marTop w:val="0"/>
          <w:marBottom w:val="0"/>
          <w:divBdr>
            <w:top w:val="none" w:sz="0" w:space="0" w:color="auto"/>
            <w:left w:val="none" w:sz="0" w:space="0" w:color="auto"/>
            <w:bottom w:val="none" w:sz="0" w:space="0" w:color="auto"/>
            <w:right w:val="none" w:sz="0" w:space="0" w:color="auto"/>
          </w:divBdr>
        </w:div>
        <w:div w:id="1425027969">
          <w:marLeft w:val="0"/>
          <w:marRight w:val="0"/>
          <w:marTop w:val="0"/>
          <w:marBottom w:val="0"/>
          <w:divBdr>
            <w:top w:val="none" w:sz="0" w:space="0" w:color="auto"/>
            <w:left w:val="none" w:sz="0" w:space="0" w:color="auto"/>
            <w:bottom w:val="none" w:sz="0" w:space="0" w:color="auto"/>
            <w:right w:val="none" w:sz="0" w:space="0" w:color="auto"/>
          </w:divBdr>
        </w:div>
        <w:div w:id="1429422259">
          <w:marLeft w:val="0"/>
          <w:marRight w:val="0"/>
          <w:marTop w:val="0"/>
          <w:marBottom w:val="0"/>
          <w:divBdr>
            <w:top w:val="none" w:sz="0" w:space="0" w:color="auto"/>
            <w:left w:val="none" w:sz="0" w:space="0" w:color="auto"/>
            <w:bottom w:val="none" w:sz="0" w:space="0" w:color="auto"/>
            <w:right w:val="none" w:sz="0" w:space="0" w:color="auto"/>
          </w:divBdr>
        </w:div>
        <w:div w:id="1429615956">
          <w:marLeft w:val="0"/>
          <w:marRight w:val="0"/>
          <w:marTop w:val="0"/>
          <w:marBottom w:val="0"/>
          <w:divBdr>
            <w:top w:val="none" w:sz="0" w:space="0" w:color="auto"/>
            <w:left w:val="none" w:sz="0" w:space="0" w:color="auto"/>
            <w:bottom w:val="none" w:sz="0" w:space="0" w:color="auto"/>
            <w:right w:val="none" w:sz="0" w:space="0" w:color="auto"/>
          </w:divBdr>
        </w:div>
        <w:div w:id="1432630296">
          <w:marLeft w:val="0"/>
          <w:marRight w:val="0"/>
          <w:marTop w:val="0"/>
          <w:marBottom w:val="0"/>
          <w:divBdr>
            <w:top w:val="none" w:sz="0" w:space="0" w:color="auto"/>
            <w:left w:val="none" w:sz="0" w:space="0" w:color="auto"/>
            <w:bottom w:val="none" w:sz="0" w:space="0" w:color="auto"/>
            <w:right w:val="none" w:sz="0" w:space="0" w:color="auto"/>
          </w:divBdr>
        </w:div>
        <w:div w:id="1439061651">
          <w:marLeft w:val="0"/>
          <w:marRight w:val="0"/>
          <w:marTop w:val="0"/>
          <w:marBottom w:val="0"/>
          <w:divBdr>
            <w:top w:val="none" w:sz="0" w:space="0" w:color="auto"/>
            <w:left w:val="none" w:sz="0" w:space="0" w:color="auto"/>
            <w:bottom w:val="none" w:sz="0" w:space="0" w:color="auto"/>
            <w:right w:val="none" w:sz="0" w:space="0" w:color="auto"/>
          </w:divBdr>
        </w:div>
        <w:div w:id="1442844319">
          <w:marLeft w:val="0"/>
          <w:marRight w:val="0"/>
          <w:marTop w:val="0"/>
          <w:marBottom w:val="0"/>
          <w:divBdr>
            <w:top w:val="none" w:sz="0" w:space="0" w:color="auto"/>
            <w:left w:val="none" w:sz="0" w:space="0" w:color="auto"/>
            <w:bottom w:val="none" w:sz="0" w:space="0" w:color="auto"/>
            <w:right w:val="none" w:sz="0" w:space="0" w:color="auto"/>
          </w:divBdr>
        </w:div>
        <w:div w:id="1445035316">
          <w:marLeft w:val="0"/>
          <w:marRight w:val="0"/>
          <w:marTop w:val="0"/>
          <w:marBottom w:val="0"/>
          <w:divBdr>
            <w:top w:val="none" w:sz="0" w:space="0" w:color="auto"/>
            <w:left w:val="none" w:sz="0" w:space="0" w:color="auto"/>
            <w:bottom w:val="none" w:sz="0" w:space="0" w:color="auto"/>
            <w:right w:val="none" w:sz="0" w:space="0" w:color="auto"/>
          </w:divBdr>
        </w:div>
        <w:div w:id="1445803919">
          <w:marLeft w:val="0"/>
          <w:marRight w:val="0"/>
          <w:marTop w:val="0"/>
          <w:marBottom w:val="0"/>
          <w:divBdr>
            <w:top w:val="none" w:sz="0" w:space="0" w:color="auto"/>
            <w:left w:val="none" w:sz="0" w:space="0" w:color="auto"/>
            <w:bottom w:val="none" w:sz="0" w:space="0" w:color="auto"/>
            <w:right w:val="none" w:sz="0" w:space="0" w:color="auto"/>
          </w:divBdr>
        </w:div>
        <w:div w:id="1446342553">
          <w:marLeft w:val="0"/>
          <w:marRight w:val="0"/>
          <w:marTop w:val="0"/>
          <w:marBottom w:val="0"/>
          <w:divBdr>
            <w:top w:val="none" w:sz="0" w:space="0" w:color="auto"/>
            <w:left w:val="none" w:sz="0" w:space="0" w:color="auto"/>
            <w:bottom w:val="none" w:sz="0" w:space="0" w:color="auto"/>
            <w:right w:val="none" w:sz="0" w:space="0" w:color="auto"/>
          </w:divBdr>
        </w:div>
        <w:div w:id="1446461240">
          <w:marLeft w:val="0"/>
          <w:marRight w:val="0"/>
          <w:marTop w:val="0"/>
          <w:marBottom w:val="0"/>
          <w:divBdr>
            <w:top w:val="none" w:sz="0" w:space="0" w:color="auto"/>
            <w:left w:val="none" w:sz="0" w:space="0" w:color="auto"/>
            <w:bottom w:val="none" w:sz="0" w:space="0" w:color="auto"/>
            <w:right w:val="none" w:sz="0" w:space="0" w:color="auto"/>
          </w:divBdr>
        </w:div>
        <w:div w:id="1446726384">
          <w:marLeft w:val="0"/>
          <w:marRight w:val="0"/>
          <w:marTop w:val="0"/>
          <w:marBottom w:val="0"/>
          <w:divBdr>
            <w:top w:val="none" w:sz="0" w:space="0" w:color="auto"/>
            <w:left w:val="none" w:sz="0" w:space="0" w:color="auto"/>
            <w:bottom w:val="none" w:sz="0" w:space="0" w:color="auto"/>
            <w:right w:val="none" w:sz="0" w:space="0" w:color="auto"/>
          </w:divBdr>
        </w:div>
        <w:div w:id="1447039873">
          <w:marLeft w:val="0"/>
          <w:marRight w:val="0"/>
          <w:marTop w:val="0"/>
          <w:marBottom w:val="0"/>
          <w:divBdr>
            <w:top w:val="none" w:sz="0" w:space="0" w:color="auto"/>
            <w:left w:val="none" w:sz="0" w:space="0" w:color="auto"/>
            <w:bottom w:val="none" w:sz="0" w:space="0" w:color="auto"/>
            <w:right w:val="none" w:sz="0" w:space="0" w:color="auto"/>
          </w:divBdr>
        </w:div>
        <w:div w:id="1449394756">
          <w:marLeft w:val="0"/>
          <w:marRight w:val="0"/>
          <w:marTop w:val="0"/>
          <w:marBottom w:val="0"/>
          <w:divBdr>
            <w:top w:val="none" w:sz="0" w:space="0" w:color="auto"/>
            <w:left w:val="none" w:sz="0" w:space="0" w:color="auto"/>
            <w:bottom w:val="none" w:sz="0" w:space="0" w:color="auto"/>
            <w:right w:val="none" w:sz="0" w:space="0" w:color="auto"/>
          </w:divBdr>
        </w:div>
        <w:div w:id="1451709419">
          <w:marLeft w:val="0"/>
          <w:marRight w:val="0"/>
          <w:marTop w:val="0"/>
          <w:marBottom w:val="0"/>
          <w:divBdr>
            <w:top w:val="none" w:sz="0" w:space="0" w:color="auto"/>
            <w:left w:val="none" w:sz="0" w:space="0" w:color="auto"/>
            <w:bottom w:val="none" w:sz="0" w:space="0" w:color="auto"/>
            <w:right w:val="none" w:sz="0" w:space="0" w:color="auto"/>
          </w:divBdr>
        </w:div>
        <w:div w:id="1452556875">
          <w:marLeft w:val="0"/>
          <w:marRight w:val="0"/>
          <w:marTop w:val="0"/>
          <w:marBottom w:val="0"/>
          <w:divBdr>
            <w:top w:val="none" w:sz="0" w:space="0" w:color="auto"/>
            <w:left w:val="none" w:sz="0" w:space="0" w:color="auto"/>
            <w:bottom w:val="none" w:sz="0" w:space="0" w:color="auto"/>
            <w:right w:val="none" w:sz="0" w:space="0" w:color="auto"/>
          </w:divBdr>
        </w:div>
        <w:div w:id="1454864281">
          <w:marLeft w:val="0"/>
          <w:marRight w:val="0"/>
          <w:marTop w:val="0"/>
          <w:marBottom w:val="0"/>
          <w:divBdr>
            <w:top w:val="none" w:sz="0" w:space="0" w:color="auto"/>
            <w:left w:val="none" w:sz="0" w:space="0" w:color="auto"/>
            <w:bottom w:val="none" w:sz="0" w:space="0" w:color="auto"/>
            <w:right w:val="none" w:sz="0" w:space="0" w:color="auto"/>
          </w:divBdr>
        </w:div>
        <w:div w:id="1462654178">
          <w:marLeft w:val="0"/>
          <w:marRight w:val="0"/>
          <w:marTop w:val="0"/>
          <w:marBottom w:val="0"/>
          <w:divBdr>
            <w:top w:val="none" w:sz="0" w:space="0" w:color="auto"/>
            <w:left w:val="none" w:sz="0" w:space="0" w:color="auto"/>
            <w:bottom w:val="none" w:sz="0" w:space="0" w:color="auto"/>
            <w:right w:val="none" w:sz="0" w:space="0" w:color="auto"/>
          </w:divBdr>
        </w:div>
        <w:div w:id="1463495706">
          <w:marLeft w:val="0"/>
          <w:marRight w:val="0"/>
          <w:marTop w:val="0"/>
          <w:marBottom w:val="0"/>
          <w:divBdr>
            <w:top w:val="none" w:sz="0" w:space="0" w:color="auto"/>
            <w:left w:val="none" w:sz="0" w:space="0" w:color="auto"/>
            <w:bottom w:val="none" w:sz="0" w:space="0" w:color="auto"/>
            <w:right w:val="none" w:sz="0" w:space="0" w:color="auto"/>
          </w:divBdr>
        </w:div>
        <w:div w:id="1465268162">
          <w:marLeft w:val="0"/>
          <w:marRight w:val="0"/>
          <w:marTop w:val="0"/>
          <w:marBottom w:val="0"/>
          <w:divBdr>
            <w:top w:val="none" w:sz="0" w:space="0" w:color="auto"/>
            <w:left w:val="none" w:sz="0" w:space="0" w:color="auto"/>
            <w:bottom w:val="none" w:sz="0" w:space="0" w:color="auto"/>
            <w:right w:val="none" w:sz="0" w:space="0" w:color="auto"/>
          </w:divBdr>
        </w:div>
        <w:div w:id="1467819582">
          <w:marLeft w:val="0"/>
          <w:marRight w:val="0"/>
          <w:marTop w:val="0"/>
          <w:marBottom w:val="0"/>
          <w:divBdr>
            <w:top w:val="none" w:sz="0" w:space="0" w:color="auto"/>
            <w:left w:val="none" w:sz="0" w:space="0" w:color="auto"/>
            <w:bottom w:val="none" w:sz="0" w:space="0" w:color="auto"/>
            <w:right w:val="none" w:sz="0" w:space="0" w:color="auto"/>
          </w:divBdr>
        </w:div>
        <w:div w:id="1469786333">
          <w:marLeft w:val="0"/>
          <w:marRight w:val="0"/>
          <w:marTop w:val="0"/>
          <w:marBottom w:val="0"/>
          <w:divBdr>
            <w:top w:val="none" w:sz="0" w:space="0" w:color="auto"/>
            <w:left w:val="none" w:sz="0" w:space="0" w:color="auto"/>
            <w:bottom w:val="none" w:sz="0" w:space="0" w:color="auto"/>
            <w:right w:val="none" w:sz="0" w:space="0" w:color="auto"/>
          </w:divBdr>
        </w:div>
        <w:div w:id="1472208589">
          <w:marLeft w:val="0"/>
          <w:marRight w:val="0"/>
          <w:marTop w:val="0"/>
          <w:marBottom w:val="0"/>
          <w:divBdr>
            <w:top w:val="none" w:sz="0" w:space="0" w:color="auto"/>
            <w:left w:val="none" w:sz="0" w:space="0" w:color="auto"/>
            <w:bottom w:val="none" w:sz="0" w:space="0" w:color="auto"/>
            <w:right w:val="none" w:sz="0" w:space="0" w:color="auto"/>
          </w:divBdr>
        </w:div>
        <w:div w:id="1472744571">
          <w:marLeft w:val="0"/>
          <w:marRight w:val="0"/>
          <w:marTop w:val="0"/>
          <w:marBottom w:val="0"/>
          <w:divBdr>
            <w:top w:val="none" w:sz="0" w:space="0" w:color="auto"/>
            <w:left w:val="none" w:sz="0" w:space="0" w:color="auto"/>
            <w:bottom w:val="none" w:sz="0" w:space="0" w:color="auto"/>
            <w:right w:val="none" w:sz="0" w:space="0" w:color="auto"/>
          </w:divBdr>
        </w:div>
        <w:div w:id="1474131867">
          <w:marLeft w:val="0"/>
          <w:marRight w:val="0"/>
          <w:marTop w:val="0"/>
          <w:marBottom w:val="0"/>
          <w:divBdr>
            <w:top w:val="none" w:sz="0" w:space="0" w:color="auto"/>
            <w:left w:val="none" w:sz="0" w:space="0" w:color="auto"/>
            <w:bottom w:val="none" w:sz="0" w:space="0" w:color="auto"/>
            <w:right w:val="none" w:sz="0" w:space="0" w:color="auto"/>
          </w:divBdr>
        </w:div>
        <w:div w:id="1481538449">
          <w:marLeft w:val="0"/>
          <w:marRight w:val="0"/>
          <w:marTop w:val="0"/>
          <w:marBottom w:val="0"/>
          <w:divBdr>
            <w:top w:val="none" w:sz="0" w:space="0" w:color="auto"/>
            <w:left w:val="none" w:sz="0" w:space="0" w:color="auto"/>
            <w:bottom w:val="none" w:sz="0" w:space="0" w:color="auto"/>
            <w:right w:val="none" w:sz="0" w:space="0" w:color="auto"/>
          </w:divBdr>
        </w:div>
        <w:div w:id="1482965162">
          <w:marLeft w:val="0"/>
          <w:marRight w:val="0"/>
          <w:marTop w:val="0"/>
          <w:marBottom w:val="0"/>
          <w:divBdr>
            <w:top w:val="none" w:sz="0" w:space="0" w:color="auto"/>
            <w:left w:val="none" w:sz="0" w:space="0" w:color="auto"/>
            <w:bottom w:val="none" w:sz="0" w:space="0" w:color="auto"/>
            <w:right w:val="none" w:sz="0" w:space="0" w:color="auto"/>
          </w:divBdr>
        </w:div>
        <w:div w:id="1485855979">
          <w:marLeft w:val="0"/>
          <w:marRight w:val="0"/>
          <w:marTop w:val="0"/>
          <w:marBottom w:val="0"/>
          <w:divBdr>
            <w:top w:val="none" w:sz="0" w:space="0" w:color="auto"/>
            <w:left w:val="none" w:sz="0" w:space="0" w:color="auto"/>
            <w:bottom w:val="none" w:sz="0" w:space="0" w:color="auto"/>
            <w:right w:val="none" w:sz="0" w:space="0" w:color="auto"/>
          </w:divBdr>
        </w:div>
        <w:div w:id="1486166377">
          <w:marLeft w:val="0"/>
          <w:marRight w:val="0"/>
          <w:marTop w:val="0"/>
          <w:marBottom w:val="0"/>
          <w:divBdr>
            <w:top w:val="none" w:sz="0" w:space="0" w:color="auto"/>
            <w:left w:val="none" w:sz="0" w:space="0" w:color="auto"/>
            <w:bottom w:val="none" w:sz="0" w:space="0" w:color="auto"/>
            <w:right w:val="none" w:sz="0" w:space="0" w:color="auto"/>
          </w:divBdr>
        </w:div>
        <w:div w:id="1486974328">
          <w:marLeft w:val="0"/>
          <w:marRight w:val="0"/>
          <w:marTop w:val="0"/>
          <w:marBottom w:val="0"/>
          <w:divBdr>
            <w:top w:val="none" w:sz="0" w:space="0" w:color="auto"/>
            <w:left w:val="none" w:sz="0" w:space="0" w:color="auto"/>
            <w:bottom w:val="none" w:sz="0" w:space="0" w:color="auto"/>
            <w:right w:val="none" w:sz="0" w:space="0" w:color="auto"/>
          </w:divBdr>
        </w:div>
        <w:div w:id="1494880450">
          <w:marLeft w:val="0"/>
          <w:marRight w:val="0"/>
          <w:marTop w:val="0"/>
          <w:marBottom w:val="0"/>
          <w:divBdr>
            <w:top w:val="none" w:sz="0" w:space="0" w:color="auto"/>
            <w:left w:val="none" w:sz="0" w:space="0" w:color="auto"/>
            <w:bottom w:val="none" w:sz="0" w:space="0" w:color="auto"/>
            <w:right w:val="none" w:sz="0" w:space="0" w:color="auto"/>
          </w:divBdr>
        </w:div>
        <w:div w:id="1495951887">
          <w:marLeft w:val="0"/>
          <w:marRight w:val="0"/>
          <w:marTop w:val="0"/>
          <w:marBottom w:val="0"/>
          <w:divBdr>
            <w:top w:val="none" w:sz="0" w:space="0" w:color="auto"/>
            <w:left w:val="none" w:sz="0" w:space="0" w:color="auto"/>
            <w:bottom w:val="none" w:sz="0" w:space="0" w:color="auto"/>
            <w:right w:val="none" w:sz="0" w:space="0" w:color="auto"/>
          </w:divBdr>
        </w:div>
        <w:div w:id="1497375335">
          <w:marLeft w:val="0"/>
          <w:marRight w:val="0"/>
          <w:marTop w:val="0"/>
          <w:marBottom w:val="0"/>
          <w:divBdr>
            <w:top w:val="none" w:sz="0" w:space="0" w:color="auto"/>
            <w:left w:val="none" w:sz="0" w:space="0" w:color="auto"/>
            <w:bottom w:val="none" w:sz="0" w:space="0" w:color="auto"/>
            <w:right w:val="none" w:sz="0" w:space="0" w:color="auto"/>
          </w:divBdr>
        </w:div>
        <w:div w:id="1500849801">
          <w:marLeft w:val="0"/>
          <w:marRight w:val="0"/>
          <w:marTop w:val="0"/>
          <w:marBottom w:val="0"/>
          <w:divBdr>
            <w:top w:val="none" w:sz="0" w:space="0" w:color="auto"/>
            <w:left w:val="none" w:sz="0" w:space="0" w:color="auto"/>
            <w:bottom w:val="none" w:sz="0" w:space="0" w:color="auto"/>
            <w:right w:val="none" w:sz="0" w:space="0" w:color="auto"/>
          </w:divBdr>
        </w:div>
        <w:div w:id="1501778032">
          <w:marLeft w:val="0"/>
          <w:marRight w:val="0"/>
          <w:marTop w:val="0"/>
          <w:marBottom w:val="0"/>
          <w:divBdr>
            <w:top w:val="none" w:sz="0" w:space="0" w:color="auto"/>
            <w:left w:val="none" w:sz="0" w:space="0" w:color="auto"/>
            <w:bottom w:val="none" w:sz="0" w:space="0" w:color="auto"/>
            <w:right w:val="none" w:sz="0" w:space="0" w:color="auto"/>
          </w:divBdr>
        </w:div>
        <w:div w:id="1502308578">
          <w:marLeft w:val="0"/>
          <w:marRight w:val="0"/>
          <w:marTop w:val="0"/>
          <w:marBottom w:val="0"/>
          <w:divBdr>
            <w:top w:val="none" w:sz="0" w:space="0" w:color="auto"/>
            <w:left w:val="none" w:sz="0" w:space="0" w:color="auto"/>
            <w:bottom w:val="none" w:sz="0" w:space="0" w:color="auto"/>
            <w:right w:val="none" w:sz="0" w:space="0" w:color="auto"/>
          </w:divBdr>
        </w:div>
        <w:div w:id="1502546447">
          <w:marLeft w:val="0"/>
          <w:marRight w:val="0"/>
          <w:marTop w:val="0"/>
          <w:marBottom w:val="0"/>
          <w:divBdr>
            <w:top w:val="none" w:sz="0" w:space="0" w:color="auto"/>
            <w:left w:val="none" w:sz="0" w:space="0" w:color="auto"/>
            <w:bottom w:val="none" w:sz="0" w:space="0" w:color="auto"/>
            <w:right w:val="none" w:sz="0" w:space="0" w:color="auto"/>
          </w:divBdr>
        </w:div>
        <w:div w:id="1504319099">
          <w:marLeft w:val="0"/>
          <w:marRight w:val="0"/>
          <w:marTop w:val="0"/>
          <w:marBottom w:val="0"/>
          <w:divBdr>
            <w:top w:val="none" w:sz="0" w:space="0" w:color="auto"/>
            <w:left w:val="none" w:sz="0" w:space="0" w:color="auto"/>
            <w:bottom w:val="none" w:sz="0" w:space="0" w:color="auto"/>
            <w:right w:val="none" w:sz="0" w:space="0" w:color="auto"/>
          </w:divBdr>
        </w:div>
        <w:div w:id="1505123480">
          <w:marLeft w:val="0"/>
          <w:marRight w:val="0"/>
          <w:marTop w:val="0"/>
          <w:marBottom w:val="0"/>
          <w:divBdr>
            <w:top w:val="none" w:sz="0" w:space="0" w:color="auto"/>
            <w:left w:val="none" w:sz="0" w:space="0" w:color="auto"/>
            <w:bottom w:val="none" w:sz="0" w:space="0" w:color="auto"/>
            <w:right w:val="none" w:sz="0" w:space="0" w:color="auto"/>
          </w:divBdr>
        </w:div>
        <w:div w:id="1505706690">
          <w:marLeft w:val="0"/>
          <w:marRight w:val="0"/>
          <w:marTop w:val="0"/>
          <w:marBottom w:val="0"/>
          <w:divBdr>
            <w:top w:val="none" w:sz="0" w:space="0" w:color="auto"/>
            <w:left w:val="none" w:sz="0" w:space="0" w:color="auto"/>
            <w:bottom w:val="none" w:sz="0" w:space="0" w:color="auto"/>
            <w:right w:val="none" w:sz="0" w:space="0" w:color="auto"/>
          </w:divBdr>
        </w:div>
        <w:div w:id="1506364635">
          <w:marLeft w:val="0"/>
          <w:marRight w:val="0"/>
          <w:marTop w:val="0"/>
          <w:marBottom w:val="0"/>
          <w:divBdr>
            <w:top w:val="none" w:sz="0" w:space="0" w:color="auto"/>
            <w:left w:val="none" w:sz="0" w:space="0" w:color="auto"/>
            <w:bottom w:val="none" w:sz="0" w:space="0" w:color="auto"/>
            <w:right w:val="none" w:sz="0" w:space="0" w:color="auto"/>
          </w:divBdr>
        </w:div>
        <w:div w:id="1506438216">
          <w:marLeft w:val="0"/>
          <w:marRight w:val="0"/>
          <w:marTop w:val="0"/>
          <w:marBottom w:val="0"/>
          <w:divBdr>
            <w:top w:val="none" w:sz="0" w:space="0" w:color="auto"/>
            <w:left w:val="none" w:sz="0" w:space="0" w:color="auto"/>
            <w:bottom w:val="none" w:sz="0" w:space="0" w:color="auto"/>
            <w:right w:val="none" w:sz="0" w:space="0" w:color="auto"/>
          </w:divBdr>
        </w:div>
        <w:div w:id="1509252016">
          <w:marLeft w:val="0"/>
          <w:marRight w:val="0"/>
          <w:marTop w:val="0"/>
          <w:marBottom w:val="0"/>
          <w:divBdr>
            <w:top w:val="none" w:sz="0" w:space="0" w:color="auto"/>
            <w:left w:val="none" w:sz="0" w:space="0" w:color="auto"/>
            <w:bottom w:val="none" w:sz="0" w:space="0" w:color="auto"/>
            <w:right w:val="none" w:sz="0" w:space="0" w:color="auto"/>
          </w:divBdr>
        </w:div>
        <w:div w:id="1509952552">
          <w:marLeft w:val="0"/>
          <w:marRight w:val="0"/>
          <w:marTop w:val="0"/>
          <w:marBottom w:val="0"/>
          <w:divBdr>
            <w:top w:val="none" w:sz="0" w:space="0" w:color="auto"/>
            <w:left w:val="none" w:sz="0" w:space="0" w:color="auto"/>
            <w:bottom w:val="none" w:sz="0" w:space="0" w:color="auto"/>
            <w:right w:val="none" w:sz="0" w:space="0" w:color="auto"/>
          </w:divBdr>
        </w:div>
        <w:div w:id="1510632750">
          <w:marLeft w:val="0"/>
          <w:marRight w:val="0"/>
          <w:marTop w:val="0"/>
          <w:marBottom w:val="0"/>
          <w:divBdr>
            <w:top w:val="none" w:sz="0" w:space="0" w:color="auto"/>
            <w:left w:val="none" w:sz="0" w:space="0" w:color="auto"/>
            <w:bottom w:val="none" w:sz="0" w:space="0" w:color="auto"/>
            <w:right w:val="none" w:sz="0" w:space="0" w:color="auto"/>
          </w:divBdr>
        </w:div>
        <w:div w:id="1512261058">
          <w:marLeft w:val="0"/>
          <w:marRight w:val="0"/>
          <w:marTop w:val="0"/>
          <w:marBottom w:val="0"/>
          <w:divBdr>
            <w:top w:val="none" w:sz="0" w:space="0" w:color="auto"/>
            <w:left w:val="none" w:sz="0" w:space="0" w:color="auto"/>
            <w:bottom w:val="none" w:sz="0" w:space="0" w:color="auto"/>
            <w:right w:val="none" w:sz="0" w:space="0" w:color="auto"/>
          </w:divBdr>
        </w:div>
        <w:div w:id="1515878220">
          <w:marLeft w:val="0"/>
          <w:marRight w:val="0"/>
          <w:marTop w:val="0"/>
          <w:marBottom w:val="0"/>
          <w:divBdr>
            <w:top w:val="none" w:sz="0" w:space="0" w:color="auto"/>
            <w:left w:val="none" w:sz="0" w:space="0" w:color="auto"/>
            <w:bottom w:val="none" w:sz="0" w:space="0" w:color="auto"/>
            <w:right w:val="none" w:sz="0" w:space="0" w:color="auto"/>
          </w:divBdr>
        </w:div>
        <w:div w:id="1522665990">
          <w:marLeft w:val="0"/>
          <w:marRight w:val="0"/>
          <w:marTop w:val="0"/>
          <w:marBottom w:val="0"/>
          <w:divBdr>
            <w:top w:val="none" w:sz="0" w:space="0" w:color="auto"/>
            <w:left w:val="none" w:sz="0" w:space="0" w:color="auto"/>
            <w:bottom w:val="none" w:sz="0" w:space="0" w:color="auto"/>
            <w:right w:val="none" w:sz="0" w:space="0" w:color="auto"/>
          </w:divBdr>
        </w:div>
        <w:div w:id="1525433901">
          <w:marLeft w:val="0"/>
          <w:marRight w:val="0"/>
          <w:marTop w:val="0"/>
          <w:marBottom w:val="0"/>
          <w:divBdr>
            <w:top w:val="none" w:sz="0" w:space="0" w:color="auto"/>
            <w:left w:val="none" w:sz="0" w:space="0" w:color="auto"/>
            <w:bottom w:val="none" w:sz="0" w:space="0" w:color="auto"/>
            <w:right w:val="none" w:sz="0" w:space="0" w:color="auto"/>
          </w:divBdr>
        </w:div>
        <w:div w:id="1525439122">
          <w:marLeft w:val="0"/>
          <w:marRight w:val="0"/>
          <w:marTop w:val="0"/>
          <w:marBottom w:val="0"/>
          <w:divBdr>
            <w:top w:val="none" w:sz="0" w:space="0" w:color="auto"/>
            <w:left w:val="none" w:sz="0" w:space="0" w:color="auto"/>
            <w:bottom w:val="none" w:sz="0" w:space="0" w:color="auto"/>
            <w:right w:val="none" w:sz="0" w:space="0" w:color="auto"/>
          </w:divBdr>
        </w:div>
        <w:div w:id="1531453675">
          <w:marLeft w:val="0"/>
          <w:marRight w:val="0"/>
          <w:marTop w:val="0"/>
          <w:marBottom w:val="0"/>
          <w:divBdr>
            <w:top w:val="none" w:sz="0" w:space="0" w:color="auto"/>
            <w:left w:val="none" w:sz="0" w:space="0" w:color="auto"/>
            <w:bottom w:val="none" w:sz="0" w:space="0" w:color="auto"/>
            <w:right w:val="none" w:sz="0" w:space="0" w:color="auto"/>
          </w:divBdr>
        </w:div>
        <w:div w:id="1536501233">
          <w:marLeft w:val="0"/>
          <w:marRight w:val="0"/>
          <w:marTop w:val="0"/>
          <w:marBottom w:val="0"/>
          <w:divBdr>
            <w:top w:val="none" w:sz="0" w:space="0" w:color="auto"/>
            <w:left w:val="none" w:sz="0" w:space="0" w:color="auto"/>
            <w:bottom w:val="none" w:sz="0" w:space="0" w:color="auto"/>
            <w:right w:val="none" w:sz="0" w:space="0" w:color="auto"/>
          </w:divBdr>
        </w:div>
        <w:div w:id="1537890942">
          <w:marLeft w:val="0"/>
          <w:marRight w:val="0"/>
          <w:marTop w:val="0"/>
          <w:marBottom w:val="0"/>
          <w:divBdr>
            <w:top w:val="none" w:sz="0" w:space="0" w:color="auto"/>
            <w:left w:val="none" w:sz="0" w:space="0" w:color="auto"/>
            <w:bottom w:val="none" w:sz="0" w:space="0" w:color="auto"/>
            <w:right w:val="none" w:sz="0" w:space="0" w:color="auto"/>
          </w:divBdr>
        </w:div>
        <w:div w:id="1538546637">
          <w:marLeft w:val="0"/>
          <w:marRight w:val="0"/>
          <w:marTop w:val="0"/>
          <w:marBottom w:val="0"/>
          <w:divBdr>
            <w:top w:val="none" w:sz="0" w:space="0" w:color="auto"/>
            <w:left w:val="none" w:sz="0" w:space="0" w:color="auto"/>
            <w:bottom w:val="none" w:sz="0" w:space="0" w:color="auto"/>
            <w:right w:val="none" w:sz="0" w:space="0" w:color="auto"/>
          </w:divBdr>
        </w:div>
        <w:div w:id="1546134842">
          <w:marLeft w:val="0"/>
          <w:marRight w:val="0"/>
          <w:marTop w:val="0"/>
          <w:marBottom w:val="0"/>
          <w:divBdr>
            <w:top w:val="none" w:sz="0" w:space="0" w:color="auto"/>
            <w:left w:val="none" w:sz="0" w:space="0" w:color="auto"/>
            <w:bottom w:val="none" w:sz="0" w:space="0" w:color="auto"/>
            <w:right w:val="none" w:sz="0" w:space="0" w:color="auto"/>
          </w:divBdr>
        </w:div>
        <w:div w:id="1547252261">
          <w:marLeft w:val="0"/>
          <w:marRight w:val="0"/>
          <w:marTop w:val="0"/>
          <w:marBottom w:val="0"/>
          <w:divBdr>
            <w:top w:val="none" w:sz="0" w:space="0" w:color="auto"/>
            <w:left w:val="none" w:sz="0" w:space="0" w:color="auto"/>
            <w:bottom w:val="none" w:sz="0" w:space="0" w:color="auto"/>
            <w:right w:val="none" w:sz="0" w:space="0" w:color="auto"/>
          </w:divBdr>
        </w:div>
        <w:div w:id="1551961984">
          <w:marLeft w:val="0"/>
          <w:marRight w:val="0"/>
          <w:marTop w:val="0"/>
          <w:marBottom w:val="0"/>
          <w:divBdr>
            <w:top w:val="none" w:sz="0" w:space="0" w:color="auto"/>
            <w:left w:val="none" w:sz="0" w:space="0" w:color="auto"/>
            <w:bottom w:val="none" w:sz="0" w:space="0" w:color="auto"/>
            <w:right w:val="none" w:sz="0" w:space="0" w:color="auto"/>
          </w:divBdr>
        </w:div>
        <w:div w:id="1554584865">
          <w:marLeft w:val="0"/>
          <w:marRight w:val="0"/>
          <w:marTop w:val="0"/>
          <w:marBottom w:val="0"/>
          <w:divBdr>
            <w:top w:val="none" w:sz="0" w:space="0" w:color="auto"/>
            <w:left w:val="none" w:sz="0" w:space="0" w:color="auto"/>
            <w:bottom w:val="none" w:sz="0" w:space="0" w:color="auto"/>
            <w:right w:val="none" w:sz="0" w:space="0" w:color="auto"/>
          </w:divBdr>
        </w:div>
        <w:div w:id="1564290276">
          <w:marLeft w:val="0"/>
          <w:marRight w:val="0"/>
          <w:marTop w:val="0"/>
          <w:marBottom w:val="0"/>
          <w:divBdr>
            <w:top w:val="none" w:sz="0" w:space="0" w:color="auto"/>
            <w:left w:val="none" w:sz="0" w:space="0" w:color="auto"/>
            <w:bottom w:val="none" w:sz="0" w:space="0" w:color="auto"/>
            <w:right w:val="none" w:sz="0" w:space="0" w:color="auto"/>
          </w:divBdr>
        </w:div>
        <w:div w:id="1567570311">
          <w:marLeft w:val="0"/>
          <w:marRight w:val="0"/>
          <w:marTop w:val="0"/>
          <w:marBottom w:val="0"/>
          <w:divBdr>
            <w:top w:val="none" w:sz="0" w:space="0" w:color="auto"/>
            <w:left w:val="none" w:sz="0" w:space="0" w:color="auto"/>
            <w:bottom w:val="none" w:sz="0" w:space="0" w:color="auto"/>
            <w:right w:val="none" w:sz="0" w:space="0" w:color="auto"/>
          </w:divBdr>
        </w:div>
        <w:div w:id="1569657213">
          <w:marLeft w:val="0"/>
          <w:marRight w:val="0"/>
          <w:marTop w:val="0"/>
          <w:marBottom w:val="0"/>
          <w:divBdr>
            <w:top w:val="none" w:sz="0" w:space="0" w:color="auto"/>
            <w:left w:val="none" w:sz="0" w:space="0" w:color="auto"/>
            <w:bottom w:val="none" w:sz="0" w:space="0" w:color="auto"/>
            <w:right w:val="none" w:sz="0" w:space="0" w:color="auto"/>
          </w:divBdr>
        </w:div>
        <w:div w:id="1571192771">
          <w:marLeft w:val="0"/>
          <w:marRight w:val="0"/>
          <w:marTop w:val="0"/>
          <w:marBottom w:val="0"/>
          <w:divBdr>
            <w:top w:val="none" w:sz="0" w:space="0" w:color="auto"/>
            <w:left w:val="none" w:sz="0" w:space="0" w:color="auto"/>
            <w:bottom w:val="none" w:sz="0" w:space="0" w:color="auto"/>
            <w:right w:val="none" w:sz="0" w:space="0" w:color="auto"/>
          </w:divBdr>
        </w:div>
        <w:div w:id="1576165930">
          <w:marLeft w:val="0"/>
          <w:marRight w:val="0"/>
          <w:marTop w:val="0"/>
          <w:marBottom w:val="0"/>
          <w:divBdr>
            <w:top w:val="none" w:sz="0" w:space="0" w:color="auto"/>
            <w:left w:val="none" w:sz="0" w:space="0" w:color="auto"/>
            <w:bottom w:val="none" w:sz="0" w:space="0" w:color="auto"/>
            <w:right w:val="none" w:sz="0" w:space="0" w:color="auto"/>
          </w:divBdr>
        </w:div>
        <w:div w:id="1576743253">
          <w:marLeft w:val="0"/>
          <w:marRight w:val="0"/>
          <w:marTop w:val="0"/>
          <w:marBottom w:val="0"/>
          <w:divBdr>
            <w:top w:val="none" w:sz="0" w:space="0" w:color="auto"/>
            <w:left w:val="none" w:sz="0" w:space="0" w:color="auto"/>
            <w:bottom w:val="none" w:sz="0" w:space="0" w:color="auto"/>
            <w:right w:val="none" w:sz="0" w:space="0" w:color="auto"/>
          </w:divBdr>
        </w:div>
        <w:div w:id="1578173141">
          <w:marLeft w:val="0"/>
          <w:marRight w:val="0"/>
          <w:marTop w:val="0"/>
          <w:marBottom w:val="0"/>
          <w:divBdr>
            <w:top w:val="none" w:sz="0" w:space="0" w:color="auto"/>
            <w:left w:val="none" w:sz="0" w:space="0" w:color="auto"/>
            <w:bottom w:val="none" w:sz="0" w:space="0" w:color="auto"/>
            <w:right w:val="none" w:sz="0" w:space="0" w:color="auto"/>
          </w:divBdr>
        </w:div>
        <w:div w:id="1579903990">
          <w:marLeft w:val="0"/>
          <w:marRight w:val="0"/>
          <w:marTop w:val="0"/>
          <w:marBottom w:val="0"/>
          <w:divBdr>
            <w:top w:val="none" w:sz="0" w:space="0" w:color="auto"/>
            <w:left w:val="none" w:sz="0" w:space="0" w:color="auto"/>
            <w:bottom w:val="none" w:sz="0" w:space="0" w:color="auto"/>
            <w:right w:val="none" w:sz="0" w:space="0" w:color="auto"/>
          </w:divBdr>
        </w:div>
        <w:div w:id="1584758137">
          <w:marLeft w:val="0"/>
          <w:marRight w:val="0"/>
          <w:marTop w:val="0"/>
          <w:marBottom w:val="0"/>
          <w:divBdr>
            <w:top w:val="none" w:sz="0" w:space="0" w:color="auto"/>
            <w:left w:val="none" w:sz="0" w:space="0" w:color="auto"/>
            <w:bottom w:val="none" w:sz="0" w:space="0" w:color="auto"/>
            <w:right w:val="none" w:sz="0" w:space="0" w:color="auto"/>
          </w:divBdr>
        </w:div>
        <w:div w:id="1588150408">
          <w:marLeft w:val="0"/>
          <w:marRight w:val="0"/>
          <w:marTop w:val="0"/>
          <w:marBottom w:val="0"/>
          <w:divBdr>
            <w:top w:val="none" w:sz="0" w:space="0" w:color="auto"/>
            <w:left w:val="none" w:sz="0" w:space="0" w:color="auto"/>
            <w:bottom w:val="none" w:sz="0" w:space="0" w:color="auto"/>
            <w:right w:val="none" w:sz="0" w:space="0" w:color="auto"/>
          </w:divBdr>
        </w:div>
        <w:div w:id="1588225744">
          <w:marLeft w:val="0"/>
          <w:marRight w:val="0"/>
          <w:marTop w:val="0"/>
          <w:marBottom w:val="0"/>
          <w:divBdr>
            <w:top w:val="none" w:sz="0" w:space="0" w:color="auto"/>
            <w:left w:val="none" w:sz="0" w:space="0" w:color="auto"/>
            <w:bottom w:val="none" w:sz="0" w:space="0" w:color="auto"/>
            <w:right w:val="none" w:sz="0" w:space="0" w:color="auto"/>
          </w:divBdr>
        </w:div>
        <w:div w:id="1589461287">
          <w:marLeft w:val="0"/>
          <w:marRight w:val="0"/>
          <w:marTop w:val="0"/>
          <w:marBottom w:val="0"/>
          <w:divBdr>
            <w:top w:val="none" w:sz="0" w:space="0" w:color="auto"/>
            <w:left w:val="none" w:sz="0" w:space="0" w:color="auto"/>
            <w:bottom w:val="none" w:sz="0" w:space="0" w:color="auto"/>
            <w:right w:val="none" w:sz="0" w:space="0" w:color="auto"/>
          </w:divBdr>
        </w:div>
        <w:div w:id="1591429875">
          <w:marLeft w:val="0"/>
          <w:marRight w:val="0"/>
          <w:marTop w:val="0"/>
          <w:marBottom w:val="0"/>
          <w:divBdr>
            <w:top w:val="none" w:sz="0" w:space="0" w:color="auto"/>
            <w:left w:val="none" w:sz="0" w:space="0" w:color="auto"/>
            <w:bottom w:val="none" w:sz="0" w:space="0" w:color="auto"/>
            <w:right w:val="none" w:sz="0" w:space="0" w:color="auto"/>
          </w:divBdr>
        </w:div>
        <w:div w:id="1595285231">
          <w:marLeft w:val="0"/>
          <w:marRight w:val="0"/>
          <w:marTop w:val="0"/>
          <w:marBottom w:val="0"/>
          <w:divBdr>
            <w:top w:val="none" w:sz="0" w:space="0" w:color="auto"/>
            <w:left w:val="none" w:sz="0" w:space="0" w:color="auto"/>
            <w:bottom w:val="none" w:sz="0" w:space="0" w:color="auto"/>
            <w:right w:val="none" w:sz="0" w:space="0" w:color="auto"/>
          </w:divBdr>
        </w:div>
        <w:div w:id="1596089457">
          <w:marLeft w:val="0"/>
          <w:marRight w:val="0"/>
          <w:marTop w:val="0"/>
          <w:marBottom w:val="0"/>
          <w:divBdr>
            <w:top w:val="none" w:sz="0" w:space="0" w:color="auto"/>
            <w:left w:val="none" w:sz="0" w:space="0" w:color="auto"/>
            <w:bottom w:val="none" w:sz="0" w:space="0" w:color="auto"/>
            <w:right w:val="none" w:sz="0" w:space="0" w:color="auto"/>
          </w:divBdr>
        </w:div>
        <w:div w:id="1608735391">
          <w:marLeft w:val="0"/>
          <w:marRight w:val="0"/>
          <w:marTop w:val="0"/>
          <w:marBottom w:val="0"/>
          <w:divBdr>
            <w:top w:val="none" w:sz="0" w:space="0" w:color="auto"/>
            <w:left w:val="none" w:sz="0" w:space="0" w:color="auto"/>
            <w:bottom w:val="none" w:sz="0" w:space="0" w:color="auto"/>
            <w:right w:val="none" w:sz="0" w:space="0" w:color="auto"/>
          </w:divBdr>
        </w:div>
        <w:div w:id="1608804346">
          <w:marLeft w:val="0"/>
          <w:marRight w:val="0"/>
          <w:marTop w:val="0"/>
          <w:marBottom w:val="0"/>
          <w:divBdr>
            <w:top w:val="none" w:sz="0" w:space="0" w:color="auto"/>
            <w:left w:val="none" w:sz="0" w:space="0" w:color="auto"/>
            <w:bottom w:val="none" w:sz="0" w:space="0" w:color="auto"/>
            <w:right w:val="none" w:sz="0" w:space="0" w:color="auto"/>
          </w:divBdr>
        </w:div>
        <w:div w:id="1611667614">
          <w:marLeft w:val="0"/>
          <w:marRight w:val="0"/>
          <w:marTop w:val="0"/>
          <w:marBottom w:val="0"/>
          <w:divBdr>
            <w:top w:val="none" w:sz="0" w:space="0" w:color="auto"/>
            <w:left w:val="none" w:sz="0" w:space="0" w:color="auto"/>
            <w:bottom w:val="none" w:sz="0" w:space="0" w:color="auto"/>
            <w:right w:val="none" w:sz="0" w:space="0" w:color="auto"/>
          </w:divBdr>
        </w:div>
        <w:div w:id="1612784882">
          <w:marLeft w:val="0"/>
          <w:marRight w:val="0"/>
          <w:marTop w:val="0"/>
          <w:marBottom w:val="0"/>
          <w:divBdr>
            <w:top w:val="none" w:sz="0" w:space="0" w:color="auto"/>
            <w:left w:val="none" w:sz="0" w:space="0" w:color="auto"/>
            <w:bottom w:val="none" w:sz="0" w:space="0" w:color="auto"/>
            <w:right w:val="none" w:sz="0" w:space="0" w:color="auto"/>
          </w:divBdr>
        </w:div>
        <w:div w:id="1613129802">
          <w:marLeft w:val="0"/>
          <w:marRight w:val="0"/>
          <w:marTop w:val="0"/>
          <w:marBottom w:val="0"/>
          <w:divBdr>
            <w:top w:val="none" w:sz="0" w:space="0" w:color="auto"/>
            <w:left w:val="none" w:sz="0" w:space="0" w:color="auto"/>
            <w:bottom w:val="none" w:sz="0" w:space="0" w:color="auto"/>
            <w:right w:val="none" w:sz="0" w:space="0" w:color="auto"/>
          </w:divBdr>
        </w:div>
        <w:div w:id="1613904162">
          <w:marLeft w:val="0"/>
          <w:marRight w:val="0"/>
          <w:marTop w:val="0"/>
          <w:marBottom w:val="0"/>
          <w:divBdr>
            <w:top w:val="none" w:sz="0" w:space="0" w:color="auto"/>
            <w:left w:val="none" w:sz="0" w:space="0" w:color="auto"/>
            <w:bottom w:val="none" w:sz="0" w:space="0" w:color="auto"/>
            <w:right w:val="none" w:sz="0" w:space="0" w:color="auto"/>
          </w:divBdr>
        </w:div>
        <w:div w:id="1618948023">
          <w:marLeft w:val="0"/>
          <w:marRight w:val="0"/>
          <w:marTop w:val="0"/>
          <w:marBottom w:val="0"/>
          <w:divBdr>
            <w:top w:val="none" w:sz="0" w:space="0" w:color="auto"/>
            <w:left w:val="none" w:sz="0" w:space="0" w:color="auto"/>
            <w:bottom w:val="none" w:sz="0" w:space="0" w:color="auto"/>
            <w:right w:val="none" w:sz="0" w:space="0" w:color="auto"/>
          </w:divBdr>
        </w:div>
        <w:div w:id="1626152820">
          <w:marLeft w:val="0"/>
          <w:marRight w:val="0"/>
          <w:marTop w:val="0"/>
          <w:marBottom w:val="0"/>
          <w:divBdr>
            <w:top w:val="none" w:sz="0" w:space="0" w:color="auto"/>
            <w:left w:val="none" w:sz="0" w:space="0" w:color="auto"/>
            <w:bottom w:val="none" w:sz="0" w:space="0" w:color="auto"/>
            <w:right w:val="none" w:sz="0" w:space="0" w:color="auto"/>
          </w:divBdr>
        </w:div>
        <w:div w:id="1628849030">
          <w:marLeft w:val="0"/>
          <w:marRight w:val="0"/>
          <w:marTop w:val="0"/>
          <w:marBottom w:val="0"/>
          <w:divBdr>
            <w:top w:val="none" w:sz="0" w:space="0" w:color="auto"/>
            <w:left w:val="none" w:sz="0" w:space="0" w:color="auto"/>
            <w:bottom w:val="none" w:sz="0" w:space="0" w:color="auto"/>
            <w:right w:val="none" w:sz="0" w:space="0" w:color="auto"/>
          </w:divBdr>
        </w:div>
        <w:div w:id="1630739211">
          <w:marLeft w:val="0"/>
          <w:marRight w:val="0"/>
          <w:marTop w:val="0"/>
          <w:marBottom w:val="0"/>
          <w:divBdr>
            <w:top w:val="none" w:sz="0" w:space="0" w:color="auto"/>
            <w:left w:val="none" w:sz="0" w:space="0" w:color="auto"/>
            <w:bottom w:val="none" w:sz="0" w:space="0" w:color="auto"/>
            <w:right w:val="none" w:sz="0" w:space="0" w:color="auto"/>
          </w:divBdr>
        </w:div>
        <w:div w:id="1637027213">
          <w:marLeft w:val="0"/>
          <w:marRight w:val="0"/>
          <w:marTop w:val="0"/>
          <w:marBottom w:val="0"/>
          <w:divBdr>
            <w:top w:val="none" w:sz="0" w:space="0" w:color="auto"/>
            <w:left w:val="none" w:sz="0" w:space="0" w:color="auto"/>
            <w:bottom w:val="none" w:sz="0" w:space="0" w:color="auto"/>
            <w:right w:val="none" w:sz="0" w:space="0" w:color="auto"/>
          </w:divBdr>
        </w:div>
        <w:div w:id="1640962025">
          <w:marLeft w:val="0"/>
          <w:marRight w:val="0"/>
          <w:marTop w:val="0"/>
          <w:marBottom w:val="0"/>
          <w:divBdr>
            <w:top w:val="none" w:sz="0" w:space="0" w:color="auto"/>
            <w:left w:val="none" w:sz="0" w:space="0" w:color="auto"/>
            <w:bottom w:val="none" w:sz="0" w:space="0" w:color="auto"/>
            <w:right w:val="none" w:sz="0" w:space="0" w:color="auto"/>
          </w:divBdr>
        </w:div>
        <w:div w:id="1641959664">
          <w:marLeft w:val="0"/>
          <w:marRight w:val="0"/>
          <w:marTop w:val="0"/>
          <w:marBottom w:val="0"/>
          <w:divBdr>
            <w:top w:val="none" w:sz="0" w:space="0" w:color="auto"/>
            <w:left w:val="none" w:sz="0" w:space="0" w:color="auto"/>
            <w:bottom w:val="none" w:sz="0" w:space="0" w:color="auto"/>
            <w:right w:val="none" w:sz="0" w:space="0" w:color="auto"/>
          </w:divBdr>
        </w:div>
        <w:div w:id="1642927986">
          <w:marLeft w:val="0"/>
          <w:marRight w:val="0"/>
          <w:marTop w:val="0"/>
          <w:marBottom w:val="0"/>
          <w:divBdr>
            <w:top w:val="none" w:sz="0" w:space="0" w:color="auto"/>
            <w:left w:val="none" w:sz="0" w:space="0" w:color="auto"/>
            <w:bottom w:val="none" w:sz="0" w:space="0" w:color="auto"/>
            <w:right w:val="none" w:sz="0" w:space="0" w:color="auto"/>
          </w:divBdr>
        </w:div>
        <w:div w:id="1647666596">
          <w:marLeft w:val="0"/>
          <w:marRight w:val="0"/>
          <w:marTop w:val="0"/>
          <w:marBottom w:val="0"/>
          <w:divBdr>
            <w:top w:val="none" w:sz="0" w:space="0" w:color="auto"/>
            <w:left w:val="none" w:sz="0" w:space="0" w:color="auto"/>
            <w:bottom w:val="none" w:sz="0" w:space="0" w:color="auto"/>
            <w:right w:val="none" w:sz="0" w:space="0" w:color="auto"/>
          </w:divBdr>
        </w:div>
        <w:div w:id="1654289090">
          <w:marLeft w:val="0"/>
          <w:marRight w:val="0"/>
          <w:marTop w:val="0"/>
          <w:marBottom w:val="0"/>
          <w:divBdr>
            <w:top w:val="none" w:sz="0" w:space="0" w:color="auto"/>
            <w:left w:val="none" w:sz="0" w:space="0" w:color="auto"/>
            <w:bottom w:val="none" w:sz="0" w:space="0" w:color="auto"/>
            <w:right w:val="none" w:sz="0" w:space="0" w:color="auto"/>
          </w:divBdr>
        </w:div>
        <w:div w:id="1658067078">
          <w:marLeft w:val="0"/>
          <w:marRight w:val="0"/>
          <w:marTop w:val="0"/>
          <w:marBottom w:val="0"/>
          <w:divBdr>
            <w:top w:val="none" w:sz="0" w:space="0" w:color="auto"/>
            <w:left w:val="none" w:sz="0" w:space="0" w:color="auto"/>
            <w:bottom w:val="none" w:sz="0" w:space="0" w:color="auto"/>
            <w:right w:val="none" w:sz="0" w:space="0" w:color="auto"/>
          </w:divBdr>
        </w:div>
        <w:div w:id="1658613760">
          <w:marLeft w:val="0"/>
          <w:marRight w:val="0"/>
          <w:marTop w:val="0"/>
          <w:marBottom w:val="0"/>
          <w:divBdr>
            <w:top w:val="none" w:sz="0" w:space="0" w:color="auto"/>
            <w:left w:val="none" w:sz="0" w:space="0" w:color="auto"/>
            <w:bottom w:val="none" w:sz="0" w:space="0" w:color="auto"/>
            <w:right w:val="none" w:sz="0" w:space="0" w:color="auto"/>
          </w:divBdr>
        </w:div>
        <w:div w:id="1659379343">
          <w:marLeft w:val="0"/>
          <w:marRight w:val="0"/>
          <w:marTop w:val="0"/>
          <w:marBottom w:val="0"/>
          <w:divBdr>
            <w:top w:val="none" w:sz="0" w:space="0" w:color="auto"/>
            <w:left w:val="none" w:sz="0" w:space="0" w:color="auto"/>
            <w:bottom w:val="none" w:sz="0" w:space="0" w:color="auto"/>
            <w:right w:val="none" w:sz="0" w:space="0" w:color="auto"/>
          </w:divBdr>
        </w:div>
        <w:div w:id="1660111892">
          <w:marLeft w:val="0"/>
          <w:marRight w:val="0"/>
          <w:marTop w:val="0"/>
          <w:marBottom w:val="0"/>
          <w:divBdr>
            <w:top w:val="none" w:sz="0" w:space="0" w:color="auto"/>
            <w:left w:val="none" w:sz="0" w:space="0" w:color="auto"/>
            <w:bottom w:val="none" w:sz="0" w:space="0" w:color="auto"/>
            <w:right w:val="none" w:sz="0" w:space="0" w:color="auto"/>
          </w:divBdr>
        </w:div>
        <w:div w:id="1663700634">
          <w:marLeft w:val="0"/>
          <w:marRight w:val="0"/>
          <w:marTop w:val="0"/>
          <w:marBottom w:val="0"/>
          <w:divBdr>
            <w:top w:val="none" w:sz="0" w:space="0" w:color="auto"/>
            <w:left w:val="none" w:sz="0" w:space="0" w:color="auto"/>
            <w:bottom w:val="none" w:sz="0" w:space="0" w:color="auto"/>
            <w:right w:val="none" w:sz="0" w:space="0" w:color="auto"/>
          </w:divBdr>
        </w:div>
        <w:div w:id="1666320117">
          <w:marLeft w:val="0"/>
          <w:marRight w:val="0"/>
          <w:marTop w:val="0"/>
          <w:marBottom w:val="0"/>
          <w:divBdr>
            <w:top w:val="none" w:sz="0" w:space="0" w:color="auto"/>
            <w:left w:val="none" w:sz="0" w:space="0" w:color="auto"/>
            <w:bottom w:val="none" w:sz="0" w:space="0" w:color="auto"/>
            <w:right w:val="none" w:sz="0" w:space="0" w:color="auto"/>
          </w:divBdr>
        </w:div>
        <w:div w:id="1668510198">
          <w:marLeft w:val="0"/>
          <w:marRight w:val="0"/>
          <w:marTop w:val="0"/>
          <w:marBottom w:val="0"/>
          <w:divBdr>
            <w:top w:val="none" w:sz="0" w:space="0" w:color="auto"/>
            <w:left w:val="none" w:sz="0" w:space="0" w:color="auto"/>
            <w:bottom w:val="none" w:sz="0" w:space="0" w:color="auto"/>
            <w:right w:val="none" w:sz="0" w:space="0" w:color="auto"/>
          </w:divBdr>
        </w:div>
        <w:div w:id="1673534415">
          <w:marLeft w:val="0"/>
          <w:marRight w:val="0"/>
          <w:marTop w:val="0"/>
          <w:marBottom w:val="0"/>
          <w:divBdr>
            <w:top w:val="none" w:sz="0" w:space="0" w:color="auto"/>
            <w:left w:val="none" w:sz="0" w:space="0" w:color="auto"/>
            <w:bottom w:val="none" w:sz="0" w:space="0" w:color="auto"/>
            <w:right w:val="none" w:sz="0" w:space="0" w:color="auto"/>
          </w:divBdr>
        </w:div>
        <w:div w:id="1675297801">
          <w:marLeft w:val="0"/>
          <w:marRight w:val="0"/>
          <w:marTop w:val="0"/>
          <w:marBottom w:val="0"/>
          <w:divBdr>
            <w:top w:val="none" w:sz="0" w:space="0" w:color="auto"/>
            <w:left w:val="none" w:sz="0" w:space="0" w:color="auto"/>
            <w:bottom w:val="none" w:sz="0" w:space="0" w:color="auto"/>
            <w:right w:val="none" w:sz="0" w:space="0" w:color="auto"/>
          </w:divBdr>
        </w:div>
        <w:div w:id="1676876835">
          <w:marLeft w:val="0"/>
          <w:marRight w:val="0"/>
          <w:marTop w:val="0"/>
          <w:marBottom w:val="0"/>
          <w:divBdr>
            <w:top w:val="none" w:sz="0" w:space="0" w:color="auto"/>
            <w:left w:val="none" w:sz="0" w:space="0" w:color="auto"/>
            <w:bottom w:val="none" w:sz="0" w:space="0" w:color="auto"/>
            <w:right w:val="none" w:sz="0" w:space="0" w:color="auto"/>
          </w:divBdr>
        </w:div>
        <w:div w:id="1677534218">
          <w:marLeft w:val="0"/>
          <w:marRight w:val="0"/>
          <w:marTop w:val="0"/>
          <w:marBottom w:val="0"/>
          <w:divBdr>
            <w:top w:val="none" w:sz="0" w:space="0" w:color="auto"/>
            <w:left w:val="none" w:sz="0" w:space="0" w:color="auto"/>
            <w:bottom w:val="none" w:sz="0" w:space="0" w:color="auto"/>
            <w:right w:val="none" w:sz="0" w:space="0" w:color="auto"/>
          </w:divBdr>
        </w:div>
        <w:div w:id="1679043320">
          <w:marLeft w:val="0"/>
          <w:marRight w:val="0"/>
          <w:marTop w:val="0"/>
          <w:marBottom w:val="0"/>
          <w:divBdr>
            <w:top w:val="none" w:sz="0" w:space="0" w:color="auto"/>
            <w:left w:val="none" w:sz="0" w:space="0" w:color="auto"/>
            <w:bottom w:val="none" w:sz="0" w:space="0" w:color="auto"/>
            <w:right w:val="none" w:sz="0" w:space="0" w:color="auto"/>
          </w:divBdr>
        </w:div>
        <w:div w:id="1679505951">
          <w:marLeft w:val="0"/>
          <w:marRight w:val="0"/>
          <w:marTop w:val="0"/>
          <w:marBottom w:val="0"/>
          <w:divBdr>
            <w:top w:val="none" w:sz="0" w:space="0" w:color="auto"/>
            <w:left w:val="none" w:sz="0" w:space="0" w:color="auto"/>
            <w:bottom w:val="none" w:sz="0" w:space="0" w:color="auto"/>
            <w:right w:val="none" w:sz="0" w:space="0" w:color="auto"/>
          </w:divBdr>
        </w:div>
        <w:div w:id="1686010118">
          <w:marLeft w:val="0"/>
          <w:marRight w:val="0"/>
          <w:marTop w:val="0"/>
          <w:marBottom w:val="0"/>
          <w:divBdr>
            <w:top w:val="none" w:sz="0" w:space="0" w:color="auto"/>
            <w:left w:val="none" w:sz="0" w:space="0" w:color="auto"/>
            <w:bottom w:val="none" w:sz="0" w:space="0" w:color="auto"/>
            <w:right w:val="none" w:sz="0" w:space="0" w:color="auto"/>
          </w:divBdr>
        </w:div>
        <w:div w:id="1688868278">
          <w:marLeft w:val="0"/>
          <w:marRight w:val="0"/>
          <w:marTop w:val="0"/>
          <w:marBottom w:val="0"/>
          <w:divBdr>
            <w:top w:val="none" w:sz="0" w:space="0" w:color="auto"/>
            <w:left w:val="none" w:sz="0" w:space="0" w:color="auto"/>
            <w:bottom w:val="none" w:sz="0" w:space="0" w:color="auto"/>
            <w:right w:val="none" w:sz="0" w:space="0" w:color="auto"/>
          </w:divBdr>
        </w:div>
        <w:div w:id="1688944820">
          <w:marLeft w:val="0"/>
          <w:marRight w:val="0"/>
          <w:marTop w:val="0"/>
          <w:marBottom w:val="0"/>
          <w:divBdr>
            <w:top w:val="none" w:sz="0" w:space="0" w:color="auto"/>
            <w:left w:val="none" w:sz="0" w:space="0" w:color="auto"/>
            <w:bottom w:val="none" w:sz="0" w:space="0" w:color="auto"/>
            <w:right w:val="none" w:sz="0" w:space="0" w:color="auto"/>
          </w:divBdr>
        </w:div>
        <w:div w:id="1691177157">
          <w:marLeft w:val="0"/>
          <w:marRight w:val="0"/>
          <w:marTop w:val="0"/>
          <w:marBottom w:val="0"/>
          <w:divBdr>
            <w:top w:val="none" w:sz="0" w:space="0" w:color="auto"/>
            <w:left w:val="none" w:sz="0" w:space="0" w:color="auto"/>
            <w:bottom w:val="none" w:sz="0" w:space="0" w:color="auto"/>
            <w:right w:val="none" w:sz="0" w:space="0" w:color="auto"/>
          </w:divBdr>
        </w:div>
        <w:div w:id="1694113677">
          <w:marLeft w:val="0"/>
          <w:marRight w:val="0"/>
          <w:marTop w:val="0"/>
          <w:marBottom w:val="0"/>
          <w:divBdr>
            <w:top w:val="none" w:sz="0" w:space="0" w:color="auto"/>
            <w:left w:val="none" w:sz="0" w:space="0" w:color="auto"/>
            <w:bottom w:val="none" w:sz="0" w:space="0" w:color="auto"/>
            <w:right w:val="none" w:sz="0" w:space="0" w:color="auto"/>
          </w:divBdr>
        </w:div>
        <w:div w:id="1695308524">
          <w:marLeft w:val="0"/>
          <w:marRight w:val="0"/>
          <w:marTop w:val="0"/>
          <w:marBottom w:val="0"/>
          <w:divBdr>
            <w:top w:val="none" w:sz="0" w:space="0" w:color="auto"/>
            <w:left w:val="none" w:sz="0" w:space="0" w:color="auto"/>
            <w:bottom w:val="none" w:sz="0" w:space="0" w:color="auto"/>
            <w:right w:val="none" w:sz="0" w:space="0" w:color="auto"/>
          </w:divBdr>
        </w:div>
        <w:div w:id="1701398133">
          <w:marLeft w:val="0"/>
          <w:marRight w:val="0"/>
          <w:marTop w:val="0"/>
          <w:marBottom w:val="0"/>
          <w:divBdr>
            <w:top w:val="none" w:sz="0" w:space="0" w:color="auto"/>
            <w:left w:val="none" w:sz="0" w:space="0" w:color="auto"/>
            <w:bottom w:val="none" w:sz="0" w:space="0" w:color="auto"/>
            <w:right w:val="none" w:sz="0" w:space="0" w:color="auto"/>
          </w:divBdr>
        </w:div>
        <w:div w:id="1701513816">
          <w:marLeft w:val="0"/>
          <w:marRight w:val="0"/>
          <w:marTop w:val="0"/>
          <w:marBottom w:val="0"/>
          <w:divBdr>
            <w:top w:val="none" w:sz="0" w:space="0" w:color="auto"/>
            <w:left w:val="none" w:sz="0" w:space="0" w:color="auto"/>
            <w:bottom w:val="none" w:sz="0" w:space="0" w:color="auto"/>
            <w:right w:val="none" w:sz="0" w:space="0" w:color="auto"/>
          </w:divBdr>
        </w:div>
        <w:div w:id="1703434501">
          <w:marLeft w:val="0"/>
          <w:marRight w:val="0"/>
          <w:marTop w:val="0"/>
          <w:marBottom w:val="0"/>
          <w:divBdr>
            <w:top w:val="none" w:sz="0" w:space="0" w:color="auto"/>
            <w:left w:val="none" w:sz="0" w:space="0" w:color="auto"/>
            <w:bottom w:val="none" w:sz="0" w:space="0" w:color="auto"/>
            <w:right w:val="none" w:sz="0" w:space="0" w:color="auto"/>
          </w:divBdr>
        </w:div>
        <w:div w:id="1705329187">
          <w:marLeft w:val="0"/>
          <w:marRight w:val="0"/>
          <w:marTop w:val="0"/>
          <w:marBottom w:val="0"/>
          <w:divBdr>
            <w:top w:val="none" w:sz="0" w:space="0" w:color="auto"/>
            <w:left w:val="none" w:sz="0" w:space="0" w:color="auto"/>
            <w:bottom w:val="none" w:sz="0" w:space="0" w:color="auto"/>
            <w:right w:val="none" w:sz="0" w:space="0" w:color="auto"/>
          </w:divBdr>
        </w:div>
        <w:div w:id="1705590594">
          <w:marLeft w:val="0"/>
          <w:marRight w:val="0"/>
          <w:marTop w:val="0"/>
          <w:marBottom w:val="0"/>
          <w:divBdr>
            <w:top w:val="none" w:sz="0" w:space="0" w:color="auto"/>
            <w:left w:val="none" w:sz="0" w:space="0" w:color="auto"/>
            <w:bottom w:val="none" w:sz="0" w:space="0" w:color="auto"/>
            <w:right w:val="none" w:sz="0" w:space="0" w:color="auto"/>
          </w:divBdr>
        </w:div>
        <w:div w:id="1707413635">
          <w:marLeft w:val="0"/>
          <w:marRight w:val="0"/>
          <w:marTop w:val="0"/>
          <w:marBottom w:val="0"/>
          <w:divBdr>
            <w:top w:val="none" w:sz="0" w:space="0" w:color="auto"/>
            <w:left w:val="none" w:sz="0" w:space="0" w:color="auto"/>
            <w:bottom w:val="none" w:sz="0" w:space="0" w:color="auto"/>
            <w:right w:val="none" w:sz="0" w:space="0" w:color="auto"/>
          </w:divBdr>
        </w:div>
        <w:div w:id="1711147448">
          <w:marLeft w:val="0"/>
          <w:marRight w:val="0"/>
          <w:marTop w:val="0"/>
          <w:marBottom w:val="0"/>
          <w:divBdr>
            <w:top w:val="none" w:sz="0" w:space="0" w:color="auto"/>
            <w:left w:val="none" w:sz="0" w:space="0" w:color="auto"/>
            <w:bottom w:val="none" w:sz="0" w:space="0" w:color="auto"/>
            <w:right w:val="none" w:sz="0" w:space="0" w:color="auto"/>
          </w:divBdr>
        </w:div>
        <w:div w:id="1712532569">
          <w:marLeft w:val="0"/>
          <w:marRight w:val="0"/>
          <w:marTop w:val="0"/>
          <w:marBottom w:val="0"/>
          <w:divBdr>
            <w:top w:val="none" w:sz="0" w:space="0" w:color="auto"/>
            <w:left w:val="none" w:sz="0" w:space="0" w:color="auto"/>
            <w:bottom w:val="none" w:sz="0" w:space="0" w:color="auto"/>
            <w:right w:val="none" w:sz="0" w:space="0" w:color="auto"/>
          </w:divBdr>
        </w:div>
        <w:div w:id="1714383585">
          <w:marLeft w:val="0"/>
          <w:marRight w:val="0"/>
          <w:marTop w:val="0"/>
          <w:marBottom w:val="0"/>
          <w:divBdr>
            <w:top w:val="none" w:sz="0" w:space="0" w:color="auto"/>
            <w:left w:val="none" w:sz="0" w:space="0" w:color="auto"/>
            <w:bottom w:val="none" w:sz="0" w:space="0" w:color="auto"/>
            <w:right w:val="none" w:sz="0" w:space="0" w:color="auto"/>
          </w:divBdr>
        </w:div>
        <w:div w:id="1719472296">
          <w:marLeft w:val="0"/>
          <w:marRight w:val="0"/>
          <w:marTop w:val="0"/>
          <w:marBottom w:val="0"/>
          <w:divBdr>
            <w:top w:val="none" w:sz="0" w:space="0" w:color="auto"/>
            <w:left w:val="none" w:sz="0" w:space="0" w:color="auto"/>
            <w:bottom w:val="none" w:sz="0" w:space="0" w:color="auto"/>
            <w:right w:val="none" w:sz="0" w:space="0" w:color="auto"/>
          </w:divBdr>
        </w:div>
        <w:div w:id="1719621275">
          <w:marLeft w:val="0"/>
          <w:marRight w:val="0"/>
          <w:marTop w:val="0"/>
          <w:marBottom w:val="0"/>
          <w:divBdr>
            <w:top w:val="none" w:sz="0" w:space="0" w:color="auto"/>
            <w:left w:val="none" w:sz="0" w:space="0" w:color="auto"/>
            <w:bottom w:val="none" w:sz="0" w:space="0" w:color="auto"/>
            <w:right w:val="none" w:sz="0" w:space="0" w:color="auto"/>
          </w:divBdr>
        </w:div>
        <w:div w:id="1720006798">
          <w:marLeft w:val="0"/>
          <w:marRight w:val="0"/>
          <w:marTop w:val="0"/>
          <w:marBottom w:val="0"/>
          <w:divBdr>
            <w:top w:val="none" w:sz="0" w:space="0" w:color="auto"/>
            <w:left w:val="none" w:sz="0" w:space="0" w:color="auto"/>
            <w:bottom w:val="none" w:sz="0" w:space="0" w:color="auto"/>
            <w:right w:val="none" w:sz="0" w:space="0" w:color="auto"/>
          </w:divBdr>
        </w:div>
        <w:div w:id="1725106081">
          <w:marLeft w:val="0"/>
          <w:marRight w:val="0"/>
          <w:marTop w:val="0"/>
          <w:marBottom w:val="0"/>
          <w:divBdr>
            <w:top w:val="none" w:sz="0" w:space="0" w:color="auto"/>
            <w:left w:val="none" w:sz="0" w:space="0" w:color="auto"/>
            <w:bottom w:val="none" w:sz="0" w:space="0" w:color="auto"/>
            <w:right w:val="none" w:sz="0" w:space="0" w:color="auto"/>
          </w:divBdr>
        </w:div>
        <w:div w:id="1728184657">
          <w:marLeft w:val="0"/>
          <w:marRight w:val="0"/>
          <w:marTop w:val="0"/>
          <w:marBottom w:val="0"/>
          <w:divBdr>
            <w:top w:val="none" w:sz="0" w:space="0" w:color="auto"/>
            <w:left w:val="none" w:sz="0" w:space="0" w:color="auto"/>
            <w:bottom w:val="none" w:sz="0" w:space="0" w:color="auto"/>
            <w:right w:val="none" w:sz="0" w:space="0" w:color="auto"/>
          </w:divBdr>
        </w:div>
        <w:div w:id="1733113156">
          <w:marLeft w:val="0"/>
          <w:marRight w:val="0"/>
          <w:marTop w:val="0"/>
          <w:marBottom w:val="0"/>
          <w:divBdr>
            <w:top w:val="none" w:sz="0" w:space="0" w:color="auto"/>
            <w:left w:val="none" w:sz="0" w:space="0" w:color="auto"/>
            <w:bottom w:val="none" w:sz="0" w:space="0" w:color="auto"/>
            <w:right w:val="none" w:sz="0" w:space="0" w:color="auto"/>
          </w:divBdr>
        </w:div>
        <w:div w:id="1733580734">
          <w:marLeft w:val="0"/>
          <w:marRight w:val="0"/>
          <w:marTop w:val="0"/>
          <w:marBottom w:val="0"/>
          <w:divBdr>
            <w:top w:val="none" w:sz="0" w:space="0" w:color="auto"/>
            <w:left w:val="none" w:sz="0" w:space="0" w:color="auto"/>
            <w:bottom w:val="none" w:sz="0" w:space="0" w:color="auto"/>
            <w:right w:val="none" w:sz="0" w:space="0" w:color="auto"/>
          </w:divBdr>
        </w:div>
        <w:div w:id="1734039024">
          <w:marLeft w:val="0"/>
          <w:marRight w:val="0"/>
          <w:marTop w:val="0"/>
          <w:marBottom w:val="0"/>
          <w:divBdr>
            <w:top w:val="none" w:sz="0" w:space="0" w:color="auto"/>
            <w:left w:val="none" w:sz="0" w:space="0" w:color="auto"/>
            <w:bottom w:val="none" w:sz="0" w:space="0" w:color="auto"/>
            <w:right w:val="none" w:sz="0" w:space="0" w:color="auto"/>
          </w:divBdr>
        </w:div>
        <w:div w:id="1735425912">
          <w:marLeft w:val="0"/>
          <w:marRight w:val="0"/>
          <w:marTop w:val="0"/>
          <w:marBottom w:val="0"/>
          <w:divBdr>
            <w:top w:val="none" w:sz="0" w:space="0" w:color="auto"/>
            <w:left w:val="none" w:sz="0" w:space="0" w:color="auto"/>
            <w:bottom w:val="none" w:sz="0" w:space="0" w:color="auto"/>
            <w:right w:val="none" w:sz="0" w:space="0" w:color="auto"/>
          </w:divBdr>
        </w:div>
        <w:div w:id="1736276716">
          <w:marLeft w:val="0"/>
          <w:marRight w:val="0"/>
          <w:marTop w:val="0"/>
          <w:marBottom w:val="0"/>
          <w:divBdr>
            <w:top w:val="none" w:sz="0" w:space="0" w:color="auto"/>
            <w:left w:val="none" w:sz="0" w:space="0" w:color="auto"/>
            <w:bottom w:val="none" w:sz="0" w:space="0" w:color="auto"/>
            <w:right w:val="none" w:sz="0" w:space="0" w:color="auto"/>
          </w:divBdr>
        </w:div>
        <w:div w:id="1739018731">
          <w:marLeft w:val="0"/>
          <w:marRight w:val="0"/>
          <w:marTop w:val="0"/>
          <w:marBottom w:val="0"/>
          <w:divBdr>
            <w:top w:val="none" w:sz="0" w:space="0" w:color="auto"/>
            <w:left w:val="none" w:sz="0" w:space="0" w:color="auto"/>
            <w:bottom w:val="none" w:sz="0" w:space="0" w:color="auto"/>
            <w:right w:val="none" w:sz="0" w:space="0" w:color="auto"/>
          </w:divBdr>
        </w:div>
        <w:div w:id="1741556614">
          <w:marLeft w:val="0"/>
          <w:marRight w:val="0"/>
          <w:marTop w:val="0"/>
          <w:marBottom w:val="0"/>
          <w:divBdr>
            <w:top w:val="none" w:sz="0" w:space="0" w:color="auto"/>
            <w:left w:val="none" w:sz="0" w:space="0" w:color="auto"/>
            <w:bottom w:val="none" w:sz="0" w:space="0" w:color="auto"/>
            <w:right w:val="none" w:sz="0" w:space="0" w:color="auto"/>
          </w:divBdr>
        </w:div>
        <w:div w:id="1743410009">
          <w:marLeft w:val="0"/>
          <w:marRight w:val="0"/>
          <w:marTop w:val="0"/>
          <w:marBottom w:val="0"/>
          <w:divBdr>
            <w:top w:val="none" w:sz="0" w:space="0" w:color="auto"/>
            <w:left w:val="none" w:sz="0" w:space="0" w:color="auto"/>
            <w:bottom w:val="none" w:sz="0" w:space="0" w:color="auto"/>
            <w:right w:val="none" w:sz="0" w:space="0" w:color="auto"/>
          </w:divBdr>
        </w:div>
        <w:div w:id="1746301829">
          <w:marLeft w:val="0"/>
          <w:marRight w:val="0"/>
          <w:marTop w:val="0"/>
          <w:marBottom w:val="0"/>
          <w:divBdr>
            <w:top w:val="none" w:sz="0" w:space="0" w:color="auto"/>
            <w:left w:val="none" w:sz="0" w:space="0" w:color="auto"/>
            <w:bottom w:val="none" w:sz="0" w:space="0" w:color="auto"/>
            <w:right w:val="none" w:sz="0" w:space="0" w:color="auto"/>
          </w:divBdr>
        </w:div>
        <w:div w:id="1747068390">
          <w:marLeft w:val="0"/>
          <w:marRight w:val="0"/>
          <w:marTop w:val="0"/>
          <w:marBottom w:val="0"/>
          <w:divBdr>
            <w:top w:val="none" w:sz="0" w:space="0" w:color="auto"/>
            <w:left w:val="none" w:sz="0" w:space="0" w:color="auto"/>
            <w:bottom w:val="none" w:sz="0" w:space="0" w:color="auto"/>
            <w:right w:val="none" w:sz="0" w:space="0" w:color="auto"/>
          </w:divBdr>
        </w:div>
        <w:div w:id="1752391623">
          <w:marLeft w:val="0"/>
          <w:marRight w:val="0"/>
          <w:marTop w:val="0"/>
          <w:marBottom w:val="0"/>
          <w:divBdr>
            <w:top w:val="none" w:sz="0" w:space="0" w:color="auto"/>
            <w:left w:val="none" w:sz="0" w:space="0" w:color="auto"/>
            <w:bottom w:val="none" w:sz="0" w:space="0" w:color="auto"/>
            <w:right w:val="none" w:sz="0" w:space="0" w:color="auto"/>
          </w:divBdr>
        </w:div>
        <w:div w:id="1753235336">
          <w:marLeft w:val="0"/>
          <w:marRight w:val="0"/>
          <w:marTop w:val="0"/>
          <w:marBottom w:val="0"/>
          <w:divBdr>
            <w:top w:val="none" w:sz="0" w:space="0" w:color="auto"/>
            <w:left w:val="none" w:sz="0" w:space="0" w:color="auto"/>
            <w:bottom w:val="none" w:sz="0" w:space="0" w:color="auto"/>
            <w:right w:val="none" w:sz="0" w:space="0" w:color="auto"/>
          </w:divBdr>
        </w:div>
        <w:div w:id="1757940451">
          <w:marLeft w:val="0"/>
          <w:marRight w:val="0"/>
          <w:marTop w:val="0"/>
          <w:marBottom w:val="0"/>
          <w:divBdr>
            <w:top w:val="none" w:sz="0" w:space="0" w:color="auto"/>
            <w:left w:val="none" w:sz="0" w:space="0" w:color="auto"/>
            <w:bottom w:val="none" w:sz="0" w:space="0" w:color="auto"/>
            <w:right w:val="none" w:sz="0" w:space="0" w:color="auto"/>
          </w:divBdr>
        </w:div>
        <w:div w:id="1760253597">
          <w:marLeft w:val="0"/>
          <w:marRight w:val="0"/>
          <w:marTop w:val="0"/>
          <w:marBottom w:val="0"/>
          <w:divBdr>
            <w:top w:val="none" w:sz="0" w:space="0" w:color="auto"/>
            <w:left w:val="none" w:sz="0" w:space="0" w:color="auto"/>
            <w:bottom w:val="none" w:sz="0" w:space="0" w:color="auto"/>
            <w:right w:val="none" w:sz="0" w:space="0" w:color="auto"/>
          </w:divBdr>
        </w:div>
        <w:div w:id="1766028274">
          <w:marLeft w:val="0"/>
          <w:marRight w:val="0"/>
          <w:marTop w:val="0"/>
          <w:marBottom w:val="0"/>
          <w:divBdr>
            <w:top w:val="none" w:sz="0" w:space="0" w:color="auto"/>
            <w:left w:val="none" w:sz="0" w:space="0" w:color="auto"/>
            <w:bottom w:val="none" w:sz="0" w:space="0" w:color="auto"/>
            <w:right w:val="none" w:sz="0" w:space="0" w:color="auto"/>
          </w:divBdr>
        </w:div>
        <w:div w:id="1768965677">
          <w:marLeft w:val="0"/>
          <w:marRight w:val="0"/>
          <w:marTop w:val="0"/>
          <w:marBottom w:val="0"/>
          <w:divBdr>
            <w:top w:val="none" w:sz="0" w:space="0" w:color="auto"/>
            <w:left w:val="none" w:sz="0" w:space="0" w:color="auto"/>
            <w:bottom w:val="none" w:sz="0" w:space="0" w:color="auto"/>
            <w:right w:val="none" w:sz="0" w:space="0" w:color="auto"/>
          </w:divBdr>
        </w:div>
        <w:div w:id="1769159407">
          <w:marLeft w:val="0"/>
          <w:marRight w:val="0"/>
          <w:marTop w:val="0"/>
          <w:marBottom w:val="0"/>
          <w:divBdr>
            <w:top w:val="none" w:sz="0" w:space="0" w:color="auto"/>
            <w:left w:val="none" w:sz="0" w:space="0" w:color="auto"/>
            <w:bottom w:val="none" w:sz="0" w:space="0" w:color="auto"/>
            <w:right w:val="none" w:sz="0" w:space="0" w:color="auto"/>
          </w:divBdr>
        </w:div>
        <w:div w:id="1769429306">
          <w:marLeft w:val="0"/>
          <w:marRight w:val="0"/>
          <w:marTop w:val="0"/>
          <w:marBottom w:val="0"/>
          <w:divBdr>
            <w:top w:val="none" w:sz="0" w:space="0" w:color="auto"/>
            <w:left w:val="none" w:sz="0" w:space="0" w:color="auto"/>
            <w:bottom w:val="none" w:sz="0" w:space="0" w:color="auto"/>
            <w:right w:val="none" w:sz="0" w:space="0" w:color="auto"/>
          </w:divBdr>
        </w:div>
        <w:div w:id="1769616322">
          <w:marLeft w:val="0"/>
          <w:marRight w:val="0"/>
          <w:marTop w:val="0"/>
          <w:marBottom w:val="0"/>
          <w:divBdr>
            <w:top w:val="none" w:sz="0" w:space="0" w:color="auto"/>
            <w:left w:val="none" w:sz="0" w:space="0" w:color="auto"/>
            <w:bottom w:val="none" w:sz="0" w:space="0" w:color="auto"/>
            <w:right w:val="none" w:sz="0" w:space="0" w:color="auto"/>
          </w:divBdr>
        </w:div>
        <w:div w:id="1770734794">
          <w:marLeft w:val="0"/>
          <w:marRight w:val="0"/>
          <w:marTop w:val="0"/>
          <w:marBottom w:val="0"/>
          <w:divBdr>
            <w:top w:val="none" w:sz="0" w:space="0" w:color="auto"/>
            <w:left w:val="none" w:sz="0" w:space="0" w:color="auto"/>
            <w:bottom w:val="none" w:sz="0" w:space="0" w:color="auto"/>
            <w:right w:val="none" w:sz="0" w:space="0" w:color="auto"/>
          </w:divBdr>
        </w:div>
        <w:div w:id="1773744765">
          <w:marLeft w:val="0"/>
          <w:marRight w:val="0"/>
          <w:marTop w:val="0"/>
          <w:marBottom w:val="0"/>
          <w:divBdr>
            <w:top w:val="none" w:sz="0" w:space="0" w:color="auto"/>
            <w:left w:val="none" w:sz="0" w:space="0" w:color="auto"/>
            <w:bottom w:val="none" w:sz="0" w:space="0" w:color="auto"/>
            <w:right w:val="none" w:sz="0" w:space="0" w:color="auto"/>
          </w:divBdr>
        </w:div>
        <w:div w:id="1774276312">
          <w:marLeft w:val="0"/>
          <w:marRight w:val="0"/>
          <w:marTop w:val="0"/>
          <w:marBottom w:val="0"/>
          <w:divBdr>
            <w:top w:val="none" w:sz="0" w:space="0" w:color="auto"/>
            <w:left w:val="none" w:sz="0" w:space="0" w:color="auto"/>
            <w:bottom w:val="none" w:sz="0" w:space="0" w:color="auto"/>
            <w:right w:val="none" w:sz="0" w:space="0" w:color="auto"/>
          </w:divBdr>
        </w:div>
        <w:div w:id="1775780286">
          <w:marLeft w:val="0"/>
          <w:marRight w:val="0"/>
          <w:marTop w:val="0"/>
          <w:marBottom w:val="0"/>
          <w:divBdr>
            <w:top w:val="none" w:sz="0" w:space="0" w:color="auto"/>
            <w:left w:val="none" w:sz="0" w:space="0" w:color="auto"/>
            <w:bottom w:val="none" w:sz="0" w:space="0" w:color="auto"/>
            <w:right w:val="none" w:sz="0" w:space="0" w:color="auto"/>
          </w:divBdr>
        </w:div>
        <w:div w:id="1778059706">
          <w:marLeft w:val="0"/>
          <w:marRight w:val="0"/>
          <w:marTop w:val="0"/>
          <w:marBottom w:val="0"/>
          <w:divBdr>
            <w:top w:val="none" w:sz="0" w:space="0" w:color="auto"/>
            <w:left w:val="none" w:sz="0" w:space="0" w:color="auto"/>
            <w:bottom w:val="none" w:sz="0" w:space="0" w:color="auto"/>
            <w:right w:val="none" w:sz="0" w:space="0" w:color="auto"/>
          </w:divBdr>
        </w:div>
        <w:div w:id="1779443626">
          <w:marLeft w:val="0"/>
          <w:marRight w:val="0"/>
          <w:marTop w:val="0"/>
          <w:marBottom w:val="0"/>
          <w:divBdr>
            <w:top w:val="none" w:sz="0" w:space="0" w:color="auto"/>
            <w:left w:val="none" w:sz="0" w:space="0" w:color="auto"/>
            <w:bottom w:val="none" w:sz="0" w:space="0" w:color="auto"/>
            <w:right w:val="none" w:sz="0" w:space="0" w:color="auto"/>
          </w:divBdr>
        </w:div>
        <w:div w:id="1779637168">
          <w:marLeft w:val="0"/>
          <w:marRight w:val="0"/>
          <w:marTop w:val="0"/>
          <w:marBottom w:val="0"/>
          <w:divBdr>
            <w:top w:val="none" w:sz="0" w:space="0" w:color="auto"/>
            <w:left w:val="none" w:sz="0" w:space="0" w:color="auto"/>
            <w:bottom w:val="none" w:sz="0" w:space="0" w:color="auto"/>
            <w:right w:val="none" w:sz="0" w:space="0" w:color="auto"/>
          </w:divBdr>
        </w:div>
        <w:div w:id="1780684198">
          <w:marLeft w:val="0"/>
          <w:marRight w:val="0"/>
          <w:marTop w:val="0"/>
          <w:marBottom w:val="0"/>
          <w:divBdr>
            <w:top w:val="none" w:sz="0" w:space="0" w:color="auto"/>
            <w:left w:val="none" w:sz="0" w:space="0" w:color="auto"/>
            <w:bottom w:val="none" w:sz="0" w:space="0" w:color="auto"/>
            <w:right w:val="none" w:sz="0" w:space="0" w:color="auto"/>
          </w:divBdr>
        </w:div>
        <w:div w:id="1783069077">
          <w:marLeft w:val="0"/>
          <w:marRight w:val="0"/>
          <w:marTop w:val="0"/>
          <w:marBottom w:val="0"/>
          <w:divBdr>
            <w:top w:val="none" w:sz="0" w:space="0" w:color="auto"/>
            <w:left w:val="none" w:sz="0" w:space="0" w:color="auto"/>
            <w:bottom w:val="none" w:sz="0" w:space="0" w:color="auto"/>
            <w:right w:val="none" w:sz="0" w:space="0" w:color="auto"/>
          </w:divBdr>
        </w:div>
        <w:div w:id="1784225329">
          <w:marLeft w:val="0"/>
          <w:marRight w:val="0"/>
          <w:marTop w:val="0"/>
          <w:marBottom w:val="0"/>
          <w:divBdr>
            <w:top w:val="none" w:sz="0" w:space="0" w:color="auto"/>
            <w:left w:val="none" w:sz="0" w:space="0" w:color="auto"/>
            <w:bottom w:val="none" w:sz="0" w:space="0" w:color="auto"/>
            <w:right w:val="none" w:sz="0" w:space="0" w:color="auto"/>
          </w:divBdr>
        </w:div>
        <w:div w:id="1784374681">
          <w:marLeft w:val="0"/>
          <w:marRight w:val="0"/>
          <w:marTop w:val="0"/>
          <w:marBottom w:val="0"/>
          <w:divBdr>
            <w:top w:val="none" w:sz="0" w:space="0" w:color="auto"/>
            <w:left w:val="none" w:sz="0" w:space="0" w:color="auto"/>
            <w:bottom w:val="none" w:sz="0" w:space="0" w:color="auto"/>
            <w:right w:val="none" w:sz="0" w:space="0" w:color="auto"/>
          </w:divBdr>
        </w:div>
        <w:div w:id="1785805459">
          <w:marLeft w:val="0"/>
          <w:marRight w:val="0"/>
          <w:marTop w:val="0"/>
          <w:marBottom w:val="0"/>
          <w:divBdr>
            <w:top w:val="none" w:sz="0" w:space="0" w:color="auto"/>
            <w:left w:val="none" w:sz="0" w:space="0" w:color="auto"/>
            <w:bottom w:val="none" w:sz="0" w:space="0" w:color="auto"/>
            <w:right w:val="none" w:sz="0" w:space="0" w:color="auto"/>
          </w:divBdr>
        </w:div>
        <w:div w:id="1791707238">
          <w:marLeft w:val="0"/>
          <w:marRight w:val="0"/>
          <w:marTop w:val="0"/>
          <w:marBottom w:val="0"/>
          <w:divBdr>
            <w:top w:val="none" w:sz="0" w:space="0" w:color="auto"/>
            <w:left w:val="none" w:sz="0" w:space="0" w:color="auto"/>
            <w:bottom w:val="none" w:sz="0" w:space="0" w:color="auto"/>
            <w:right w:val="none" w:sz="0" w:space="0" w:color="auto"/>
          </w:divBdr>
        </w:div>
        <w:div w:id="1794128160">
          <w:marLeft w:val="0"/>
          <w:marRight w:val="0"/>
          <w:marTop w:val="0"/>
          <w:marBottom w:val="0"/>
          <w:divBdr>
            <w:top w:val="none" w:sz="0" w:space="0" w:color="auto"/>
            <w:left w:val="none" w:sz="0" w:space="0" w:color="auto"/>
            <w:bottom w:val="none" w:sz="0" w:space="0" w:color="auto"/>
            <w:right w:val="none" w:sz="0" w:space="0" w:color="auto"/>
          </w:divBdr>
        </w:div>
        <w:div w:id="1796212692">
          <w:marLeft w:val="0"/>
          <w:marRight w:val="0"/>
          <w:marTop w:val="0"/>
          <w:marBottom w:val="0"/>
          <w:divBdr>
            <w:top w:val="none" w:sz="0" w:space="0" w:color="auto"/>
            <w:left w:val="none" w:sz="0" w:space="0" w:color="auto"/>
            <w:bottom w:val="none" w:sz="0" w:space="0" w:color="auto"/>
            <w:right w:val="none" w:sz="0" w:space="0" w:color="auto"/>
          </w:divBdr>
        </w:div>
        <w:div w:id="1800101735">
          <w:marLeft w:val="0"/>
          <w:marRight w:val="0"/>
          <w:marTop w:val="0"/>
          <w:marBottom w:val="0"/>
          <w:divBdr>
            <w:top w:val="none" w:sz="0" w:space="0" w:color="auto"/>
            <w:left w:val="none" w:sz="0" w:space="0" w:color="auto"/>
            <w:bottom w:val="none" w:sz="0" w:space="0" w:color="auto"/>
            <w:right w:val="none" w:sz="0" w:space="0" w:color="auto"/>
          </w:divBdr>
        </w:div>
        <w:div w:id="1803882528">
          <w:marLeft w:val="0"/>
          <w:marRight w:val="0"/>
          <w:marTop w:val="0"/>
          <w:marBottom w:val="0"/>
          <w:divBdr>
            <w:top w:val="none" w:sz="0" w:space="0" w:color="auto"/>
            <w:left w:val="none" w:sz="0" w:space="0" w:color="auto"/>
            <w:bottom w:val="none" w:sz="0" w:space="0" w:color="auto"/>
            <w:right w:val="none" w:sz="0" w:space="0" w:color="auto"/>
          </w:divBdr>
        </w:div>
        <w:div w:id="1805810244">
          <w:marLeft w:val="0"/>
          <w:marRight w:val="0"/>
          <w:marTop w:val="0"/>
          <w:marBottom w:val="0"/>
          <w:divBdr>
            <w:top w:val="none" w:sz="0" w:space="0" w:color="auto"/>
            <w:left w:val="none" w:sz="0" w:space="0" w:color="auto"/>
            <w:bottom w:val="none" w:sz="0" w:space="0" w:color="auto"/>
            <w:right w:val="none" w:sz="0" w:space="0" w:color="auto"/>
          </w:divBdr>
        </w:div>
        <w:div w:id="1806118732">
          <w:marLeft w:val="0"/>
          <w:marRight w:val="0"/>
          <w:marTop w:val="0"/>
          <w:marBottom w:val="0"/>
          <w:divBdr>
            <w:top w:val="none" w:sz="0" w:space="0" w:color="auto"/>
            <w:left w:val="none" w:sz="0" w:space="0" w:color="auto"/>
            <w:bottom w:val="none" w:sz="0" w:space="0" w:color="auto"/>
            <w:right w:val="none" w:sz="0" w:space="0" w:color="auto"/>
          </w:divBdr>
        </w:div>
        <w:div w:id="1807353094">
          <w:marLeft w:val="0"/>
          <w:marRight w:val="0"/>
          <w:marTop w:val="0"/>
          <w:marBottom w:val="0"/>
          <w:divBdr>
            <w:top w:val="none" w:sz="0" w:space="0" w:color="auto"/>
            <w:left w:val="none" w:sz="0" w:space="0" w:color="auto"/>
            <w:bottom w:val="none" w:sz="0" w:space="0" w:color="auto"/>
            <w:right w:val="none" w:sz="0" w:space="0" w:color="auto"/>
          </w:divBdr>
        </w:div>
        <w:div w:id="1807895619">
          <w:marLeft w:val="0"/>
          <w:marRight w:val="0"/>
          <w:marTop w:val="0"/>
          <w:marBottom w:val="0"/>
          <w:divBdr>
            <w:top w:val="none" w:sz="0" w:space="0" w:color="auto"/>
            <w:left w:val="none" w:sz="0" w:space="0" w:color="auto"/>
            <w:bottom w:val="none" w:sz="0" w:space="0" w:color="auto"/>
            <w:right w:val="none" w:sz="0" w:space="0" w:color="auto"/>
          </w:divBdr>
        </w:div>
        <w:div w:id="1820803725">
          <w:marLeft w:val="0"/>
          <w:marRight w:val="0"/>
          <w:marTop w:val="0"/>
          <w:marBottom w:val="0"/>
          <w:divBdr>
            <w:top w:val="none" w:sz="0" w:space="0" w:color="auto"/>
            <w:left w:val="none" w:sz="0" w:space="0" w:color="auto"/>
            <w:bottom w:val="none" w:sz="0" w:space="0" w:color="auto"/>
            <w:right w:val="none" w:sz="0" w:space="0" w:color="auto"/>
          </w:divBdr>
        </w:div>
        <w:div w:id="1827168704">
          <w:marLeft w:val="0"/>
          <w:marRight w:val="0"/>
          <w:marTop w:val="0"/>
          <w:marBottom w:val="0"/>
          <w:divBdr>
            <w:top w:val="none" w:sz="0" w:space="0" w:color="auto"/>
            <w:left w:val="none" w:sz="0" w:space="0" w:color="auto"/>
            <w:bottom w:val="none" w:sz="0" w:space="0" w:color="auto"/>
            <w:right w:val="none" w:sz="0" w:space="0" w:color="auto"/>
          </w:divBdr>
        </w:div>
        <w:div w:id="1835491855">
          <w:marLeft w:val="0"/>
          <w:marRight w:val="0"/>
          <w:marTop w:val="0"/>
          <w:marBottom w:val="0"/>
          <w:divBdr>
            <w:top w:val="none" w:sz="0" w:space="0" w:color="auto"/>
            <w:left w:val="none" w:sz="0" w:space="0" w:color="auto"/>
            <w:bottom w:val="none" w:sz="0" w:space="0" w:color="auto"/>
            <w:right w:val="none" w:sz="0" w:space="0" w:color="auto"/>
          </w:divBdr>
        </w:div>
        <w:div w:id="1845585572">
          <w:marLeft w:val="0"/>
          <w:marRight w:val="0"/>
          <w:marTop w:val="0"/>
          <w:marBottom w:val="0"/>
          <w:divBdr>
            <w:top w:val="none" w:sz="0" w:space="0" w:color="auto"/>
            <w:left w:val="none" w:sz="0" w:space="0" w:color="auto"/>
            <w:bottom w:val="none" w:sz="0" w:space="0" w:color="auto"/>
            <w:right w:val="none" w:sz="0" w:space="0" w:color="auto"/>
          </w:divBdr>
        </w:div>
        <w:div w:id="1845893384">
          <w:marLeft w:val="0"/>
          <w:marRight w:val="0"/>
          <w:marTop w:val="0"/>
          <w:marBottom w:val="0"/>
          <w:divBdr>
            <w:top w:val="none" w:sz="0" w:space="0" w:color="auto"/>
            <w:left w:val="none" w:sz="0" w:space="0" w:color="auto"/>
            <w:bottom w:val="none" w:sz="0" w:space="0" w:color="auto"/>
            <w:right w:val="none" w:sz="0" w:space="0" w:color="auto"/>
          </w:divBdr>
        </w:div>
        <w:div w:id="1846046468">
          <w:marLeft w:val="0"/>
          <w:marRight w:val="0"/>
          <w:marTop w:val="0"/>
          <w:marBottom w:val="0"/>
          <w:divBdr>
            <w:top w:val="none" w:sz="0" w:space="0" w:color="auto"/>
            <w:left w:val="none" w:sz="0" w:space="0" w:color="auto"/>
            <w:bottom w:val="none" w:sz="0" w:space="0" w:color="auto"/>
            <w:right w:val="none" w:sz="0" w:space="0" w:color="auto"/>
          </w:divBdr>
        </w:div>
        <w:div w:id="1851555810">
          <w:marLeft w:val="0"/>
          <w:marRight w:val="0"/>
          <w:marTop w:val="0"/>
          <w:marBottom w:val="0"/>
          <w:divBdr>
            <w:top w:val="none" w:sz="0" w:space="0" w:color="auto"/>
            <w:left w:val="none" w:sz="0" w:space="0" w:color="auto"/>
            <w:bottom w:val="none" w:sz="0" w:space="0" w:color="auto"/>
            <w:right w:val="none" w:sz="0" w:space="0" w:color="auto"/>
          </w:divBdr>
        </w:div>
        <w:div w:id="1851674917">
          <w:marLeft w:val="0"/>
          <w:marRight w:val="0"/>
          <w:marTop w:val="0"/>
          <w:marBottom w:val="0"/>
          <w:divBdr>
            <w:top w:val="none" w:sz="0" w:space="0" w:color="auto"/>
            <w:left w:val="none" w:sz="0" w:space="0" w:color="auto"/>
            <w:bottom w:val="none" w:sz="0" w:space="0" w:color="auto"/>
            <w:right w:val="none" w:sz="0" w:space="0" w:color="auto"/>
          </w:divBdr>
        </w:div>
        <w:div w:id="1852648730">
          <w:marLeft w:val="0"/>
          <w:marRight w:val="0"/>
          <w:marTop w:val="0"/>
          <w:marBottom w:val="0"/>
          <w:divBdr>
            <w:top w:val="none" w:sz="0" w:space="0" w:color="auto"/>
            <w:left w:val="none" w:sz="0" w:space="0" w:color="auto"/>
            <w:bottom w:val="none" w:sz="0" w:space="0" w:color="auto"/>
            <w:right w:val="none" w:sz="0" w:space="0" w:color="auto"/>
          </w:divBdr>
        </w:div>
        <w:div w:id="1852838571">
          <w:marLeft w:val="0"/>
          <w:marRight w:val="0"/>
          <w:marTop w:val="0"/>
          <w:marBottom w:val="0"/>
          <w:divBdr>
            <w:top w:val="none" w:sz="0" w:space="0" w:color="auto"/>
            <w:left w:val="none" w:sz="0" w:space="0" w:color="auto"/>
            <w:bottom w:val="none" w:sz="0" w:space="0" w:color="auto"/>
            <w:right w:val="none" w:sz="0" w:space="0" w:color="auto"/>
          </w:divBdr>
        </w:div>
        <w:div w:id="1854145025">
          <w:marLeft w:val="0"/>
          <w:marRight w:val="0"/>
          <w:marTop w:val="0"/>
          <w:marBottom w:val="0"/>
          <w:divBdr>
            <w:top w:val="none" w:sz="0" w:space="0" w:color="auto"/>
            <w:left w:val="none" w:sz="0" w:space="0" w:color="auto"/>
            <w:bottom w:val="none" w:sz="0" w:space="0" w:color="auto"/>
            <w:right w:val="none" w:sz="0" w:space="0" w:color="auto"/>
          </w:divBdr>
        </w:div>
        <w:div w:id="1854344318">
          <w:marLeft w:val="0"/>
          <w:marRight w:val="0"/>
          <w:marTop w:val="0"/>
          <w:marBottom w:val="0"/>
          <w:divBdr>
            <w:top w:val="none" w:sz="0" w:space="0" w:color="auto"/>
            <w:left w:val="none" w:sz="0" w:space="0" w:color="auto"/>
            <w:bottom w:val="none" w:sz="0" w:space="0" w:color="auto"/>
            <w:right w:val="none" w:sz="0" w:space="0" w:color="auto"/>
          </w:divBdr>
        </w:div>
        <w:div w:id="1855533912">
          <w:marLeft w:val="0"/>
          <w:marRight w:val="0"/>
          <w:marTop w:val="0"/>
          <w:marBottom w:val="0"/>
          <w:divBdr>
            <w:top w:val="none" w:sz="0" w:space="0" w:color="auto"/>
            <w:left w:val="none" w:sz="0" w:space="0" w:color="auto"/>
            <w:bottom w:val="none" w:sz="0" w:space="0" w:color="auto"/>
            <w:right w:val="none" w:sz="0" w:space="0" w:color="auto"/>
          </w:divBdr>
        </w:div>
        <w:div w:id="1862696549">
          <w:marLeft w:val="0"/>
          <w:marRight w:val="0"/>
          <w:marTop w:val="0"/>
          <w:marBottom w:val="0"/>
          <w:divBdr>
            <w:top w:val="none" w:sz="0" w:space="0" w:color="auto"/>
            <w:left w:val="none" w:sz="0" w:space="0" w:color="auto"/>
            <w:bottom w:val="none" w:sz="0" w:space="0" w:color="auto"/>
            <w:right w:val="none" w:sz="0" w:space="0" w:color="auto"/>
          </w:divBdr>
        </w:div>
        <w:div w:id="1864124234">
          <w:marLeft w:val="0"/>
          <w:marRight w:val="0"/>
          <w:marTop w:val="0"/>
          <w:marBottom w:val="0"/>
          <w:divBdr>
            <w:top w:val="none" w:sz="0" w:space="0" w:color="auto"/>
            <w:left w:val="none" w:sz="0" w:space="0" w:color="auto"/>
            <w:bottom w:val="none" w:sz="0" w:space="0" w:color="auto"/>
            <w:right w:val="none" w:sz="0" w:space="0" w:color="auto"/>
          </w:divBdr>
        </w:div>
        <w:div w:id="1864591023">
          <w:marLeft w:val="0"/>
          <w:marRight w:val="0"/>
          <w:marTop w:val="0"/>
          <w:marBottom w:val="0"/>
          <w:divBdr>
            <w:top w:val="none" w:sz="0" w:space="0" w:color="auto"/>
            <w:left w:val="none" w:sz="0" w:space="0" w:color="auto"/>
            <w:bottom w:val="none" w:sz="0" w:space="0" w:color="auto"/>
            <w:right w:val="none" w:sz="0" w:space="0" w:color="auto"/>
          </w:divBdr>
        </w:div>
        <w:div w:id="1868374112">
          <w:marLeft w:val="0"/>
          <w:marRight w:val="0"/>
          <w:marTop w:val="0"/>
          <w:marBottom w:val="0"/>
          <w:divBdr>
            <w:top w:val="none" w:sz="0" w:space="0" w:color="auto"/>
            <w:left w:val="none" w:sz="0" w:space="0" w:color="auto"/>
            <w:bottom w:val="none" w:sz="0" w:space="0" w:color="auto"/>
            <w:right w:val="none" w:sz="0" w:space="0" w:color="auto"/>
          </w:divBdr>
        </w:div>
        <w:div w:id="1872035919">
          <w:marLeft w:val="0"/>
          <w:marRight w:val="0"/>
          <w:marTop w:val="0"/>
          <w:marBottom w:val="0"/>
          <w:divBdr>
            <w:top w:val="none" w:sz="0" w:space="0" w:color="auto"/>
            <w:left w:val="none" w:sz="0" w:space="0" w:color="auto"/>
            <w:bottom w:val="none" w:sz="0" w:space="0" w:color="auto"/>
            <w:right w:val="none" w:sz="0" w:space="0" w:color="auto"/>
          </w:divBdr>
        </w:div>
        <w:div w:id="1872376443">
          <w:marLeft w:val="0"/>
          <w:marRight w:val="0"/>
          <w:marTop w:val="0"/>
          <w:marBottom w:val="0"/>
          <w:divBdr>
            <w:top w:val="none" w:sz="0" w:space="0" w:color="auto"/>
            <w:left w:val="none" w:sz="0" w:space="0" w:color="auto"/>
            <w:bottom w:val="none" w:sz="0" w:space="0" w:color="auto"/>
            <w:right w:val="none" w:sz="0" w:space="0" w:color="auto"/>
          </w:divBdr>
        </w:div>
        <w:div w:id="1874220487">
          <w:marLeft w:val="0"/>
          <w:marRight w:val="0"/>
          <w:marTop w:val="0"/>
          <w:marBottom w:val="0"/>
          <w:divBdr>
            <w:top w:val="none" w:sz="0" w:space="0" w:color="auto"/>
            <w:left w:val="none" w:sz="0" w:space="0" w:color="auto"/>
            <w:bottom w:val="none" w:sz="0" w:space="0" w:color="auto"/>
            <w:right w:val="none" w:sz="0" w:space="0" w:color="auto"/>
          </w:divBdr>
        </w:div>
        <w:div w:id="1878539277">
          <w:marLeft w:val="0"/>
          <w:marRight w:val="0"/>
          <w:marTop w:val="0"/>
          <w:marBottom w:val="0"/>
          <w:divBdr>
            <w:top w:val="none" w:sz="0" w:space="0" w:color="auto"/>
            <w:left w:val="none" w:sz="0" w:space="0" w:color="auto"/>
            <w:bottom w:val="none" w:sz="0" w:space="0" w:color="auto"/>
            <w:right w:val="none" w:sz="0" w:space="0" w:color="auto"/>
          </w:divBdr>
        </w:div>
        <w:div w:id="1892380617">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898861160">
          <w:marLeft w:val="0"/>
          <w:marRight w:val="0"/>
          <w:marTop w:val="0"/>
          <w:marBottom w:val="0"/>
          <w:divBdr>
            <w:top w:val="none" w:sz="0" w:space="0" w:color="auto"/>
            <w:left w:val="none" w:sz="0" w:space="0" w:color="auto"/>
            <w:bottom w:val="none" w:sz="0" w:space="0" w:color="auto"/>
            <w:right w:val="none" w:sz="0" w:space="0" w:color="auto"/>
          </w:divBdr>
        </w:div>
        <w:div w:id="1899127251">
          <w:marLeft w:val="0"/>
          <w:marRight w:val="0"/>
          <w:marTop w:val="0"/>
          <w:marBottom w:val="0"/>
          <w:divBdr>
            <w:top w:val="none" w:sz="0" w:space="0" w:color="auto"/>
            <w:left w:val="none" w:sz="0" w:space="0" w:color="auto"/>
            <w:bottom w:val="none" w:sz="0" w:space="0" w:color="auto"/>
            <w:right w:val="none" w:sz="0" w:space="0" w:color="auto"/>
          </w:divBdr>
        </w:div>
        <w:div w:id="1905482446">
          <w:marLeft w:val="0"/>
          <w:marRight w:val="0"/>
          <w:marTop w:val="0"/>
          <w:marBottom w:val="0"/>
          <w:divBdr>
            <w:top w:val="none" w:sz="0" w:space="0" w:color="auto"/>
            <w:left w:val="none" w:sz="0" w:space="0" w:color="auto"/>
            <w:bottom w:val="none" w:sz="0" w:space="0" w:color="auto"/>
            <w:right w:val="none" w:sz="0" w:space="0" w:color="auto"/>
          </w:divBdr>
        </w:div>
        <w:div w:id="1906336581">
          <w:marLeft w:val="0"/>
          <w:marRight w:val="0"/>
          <w:marTop w:val="0"/>
          <w:marBottom w:val="0"/>
          <w:divBdr>
            <w:top w:val="none" w:sz="0" w:space="0" w:color="auto"/>
            <w:left w:val="none" w:sz="0" w:space="0" w:color="auto"/>
            <w:bottom w:val="none" w:sz="0" w:space="0" w:color="auto"/>
            <w:right w:val="none" w:sz="0" w:space="0" w:color="auto"/>
          </w:divBdr>
        </w:div>
        <w:div w:id="1906380625">
          <w:marLeft w:val="0"/>
          <w:marRight w:val="0"/>
          <w:marTop w:val="0"/>
          <w:marBottom w:val="0"/>
          <w:divBdr>
            <w:top w:val="none" w:sz="0" w:space="0" w:color="auto"/>
            <w:left w:val="none" w:sz="0" w:space="0" w:color="auto"/>
            <w:bottom w:val="none" w:sz="0" w:space="0" w:color="auto"/>
            <w:right w:val="none" w:sz="0" w:space="0" w:color="auto"/>
          </w:divBdr>
        </w:div>
        <w:div w:id="1907646619">
          <w:marLeft w:val="0"/>
          <w:marRight w:val="0"/>
          <w:marTop w:val="0"/>
          <w:marBottom w:val="0"/>
          <w:divBdr>
            <w:top w:val="none" w:sz="0" w:space="0" w:color="auto"/>
            <w:left w:val="none" w:sz="0" w:space="0" w:color="auto"/>
            <w:bottom w:val="none" w:sz="0" w:space="0" w:color="auto"/>
            <w:right w:val="none" w:sz="0" w:space="0" w:color="auto"/>
          </w:divBdr>
        </w:div>
        <w:div w:id="1909194791">
          <w:marLeft w:val="0"/>
          <w:marRight w:val="0"/>
          <w:marTop w:val="0"/>
          <w:marBottom w:val="0"/>
          <w:divBdr>
            <w:top w:val="none" w:sz="0" w:space="0" w:color="auto"/>
            <w:left w:val="none" w:sz="0" w:space="0" w:color="auto"/>
            <w:bottom w:val="none" w:sz="0" w:space="0" w:color="auto"/>
            <w:right w:val="none" w:sz="0" w:space="0" w:color="auto"/>
          </w:divBdr>
        </w:div>
        <w:div w:id="1912621378">
          <w:marLeft w:val="0"/>
          <w:marRight w:val="0"/>
          <w:marTop w:val="0"/>
          <w:marBottom w:val="0"/>
          <w:divBdr>
            <w:top w:val="none" w:sz="0" w:space="0" w:color="auto"/>
            <w:left w:val="none" w:sz="0" w:space="0" w:color="auto"/>
            <w:bottom w:val="none" w:sz="0" w:space="0" w:color="auto"/>
            <w:right w:val="none" w:sz="0" w:space="0" w:color="auto"/>
          </w:divBdr>
        </w:div>
        <w:div w:id="1916695780">
          <w:marLeft w:val="0"/>
          <w:marRight w:val="0"/>
          <w:marTop w:val="0"/>
          <w:marBottom w:val="0"/>
          <w:divBdr>
            <w:top w:val="none" w:sz="0" w:space="0" w:color="auto"/>
            <w:left w:val="none" w:sz="0" w:space="0" w:color="auto"/>
            <w:bottom w:val="none" w:sz="0" w:space="0" w:color="auto"/>
            <w:right w:val="none" w:sz="0" w:space="0" w:color="auto"/>
          </w:divBdr>
        </w:div>
        <w:div w:id="1918397007">
          <w:marLeft w:val="0"/>
          <w:marRight w:val="0"/>
          <w:marTop w:val="0"/>
          <w:marBottom w:val="0"/>
          <w:divBdr>
            <w:top w:val="none" w:sz="0" w:space="0" w:color="auto"/>
            <w:left w:val="none" w:sz="0" w:space="0" w:color="auto"/>
            <w:bottom w:val="none" w:sz="0" w:space="0" w:color="auto"/>
            <w:right w:val="none" w:sz="0" w:space="0" w:color="auto"/>
          </w:divBdr>
        </w:div>
        <w:div w:id="1931228912">
          <w:marLeft w:val="0"/>
          <w:marRight w:val="0"/>
          <w:marTop w:val="0"/>
          <w:marBottom w:val="0"/>
          <w:divBdr>
            <w:top w:val="none" w:sz="0" w:space="0" w:color="auto"/>
            <w:left w:val="none" w:sz="0" w:space="0" w:color="auto"/>
            <w:bottom w:val="none" w:sz="0" w:space="0" w:color="auto"/>
            <w:right w:val="none" w:sz="0" w:space="0" w:color="auto"/>
          </w:divBdr>
        </w:div>
        <w:div w:id="1933397329">
          <w:marLeft w:val="0"/>
          <w:marRight w:val="0"/>
          <w:marTop w:val="0"/>
          <w:marBottom w:val="0"/>
          <w:divBdr>
            <w:top w:val="none" w:sz="0" w:space="0" w:color="auto"/>
            <w:left w:val="none" w:sz="0" w:space="0" w:color="auto"/>
            <w:bottom w:val="none" w:sz="0" w:space="0" w:color="auto"/>
            <w:right w:val="none" w:sz="0" w:space="0" w:color="auto"/>
          </w:divBdr>
        </w:div>
        <w:div w:id="1934893859">
          <w:marLeft w:val="0"/>
          <w:marRight w:val="0"/>
          <w:marTop w:val="0"/>
          <w:marBottom w:val="0"/>
          <w:divBdr>
            <w:top w:val="none" w:sz="0" w:space="0" w:color="auto"/>
            <w:left w:val="none" w:sz="0" w:space="0" w:color="auto"/>
            <w:bottom w:val="none" w:sz="0" w:space="0" w:color="auto"/>
            <w:right w:val="none" w:sz="0" w:space="0" w:color="auto"/>
          </w:divBdr>
        </w:div>
        <w:div w:id="1938901067">
          <w:marLeft w:val="0"/>
          <w:marRight w:val="0"/>
          <w:marTop w:val="0"/>
          <w:marBottom w:val="0"/>
          <w:divBdr>
            <w:top w:val="none" w:sz="0" w:space="0" w:color="auto"/>
            <w:left w:val="none" w:sz="0" w:space="0" w:color="auto"/>
            <w:bottom w:val="none" w:sz="0" w:space="0" w:color="auto"/>
            <w:right w:val="none" w:sz="0" w:space="0" w:color="auto"/>
          </w:divBdr>
        </w:div>
        <w:div w:id="1941525761">
          <w:marLeft w:val="0"/>
          <w:marRight w:val="0"/>
          <w:marTop w:val="0"/>
          <w:marBottom w:val="0"/>
          <w:divBdr>
            <w:top w:val="none" w:sz="0" w:space="0" w:color="auto"/>
            <w:left w:val="none" w:sz="0" w:space="0" w:color="auto"/>
            <w:bottom w:val="none" w:sz="0" w:space="0" w:color="auto"/>
            <w:right w:val="none" w:sz="0" w:space="0" w:color="auto"/>
          </w:divBdr>
        </w:div>
        <w:div w:id="1942761253">
          <w:marLeft w:val="0"/>
          <w:marRight w:val="0"/>
          <w:marTop w:val="0"/>
          <w:marBottom w:val="0"/>
          <w:divBdr>
            <w:top w:val="none" w:sz="0" w:space="0" w:color="auto"/>
            <w:left w:val="none" w:sz="0" w:space="0" w:color="auto"/>
            <w:bottom w:val="none" w:sz="0" w:space="0" w:color="auto"/>
            <w:right w:val="none" w:sz="0" w:space="0" w:color="auto"/>
          </w:divBdr>
        </w:div>
        <w:div w:id="1947272939">
          <w:marLeft w:val="0"/>
          <w:marRight w:val="0"/>
          <w:marTop w:val="0"/>
          <w:marBottom w:val="0"/>
          <w:divBdr>
            <w:top w:val="none" w:sz="0" w:space="0" w:color="auto"/>
            <w:left w:val="none" w:sz="0" w:space="0" w:color="auto"/>
            <w:bottom w:val="none" w:sz="0" w:space="0" w:color="auto"/>
            <w:right w:val="none" w:sz="0" w:space="0" w:color="auto"/>
          </w:divBdr>
        </w:div>
        <w:div w:id="1952323131">
          <w:marLeft w:val="0"/>
          <w:marRight w:val="0"/>
          <w:marTop w:val="0"/>
          <w:marBottom w:val="0"/>
          <w:divBdr>
            <w:top w:val="none" w:sz="0" w:space="0" w:color="auto"/>
            <w:left w:val="none" w:sz="0" w:space="0" w:color="auto"/>
            <w:bottom w:val="none" w:sz="0" w:space="0" w:color="auto"/>
            <w:right w:val="none" w:sz="0" w:space="0" w:color="auto"/>
          </w:divBdr>
        </w:div>
        <w:div w:id="1957788957">
          <w:marLeft w:val="0"/>
          <w:marRight w:val="0"/>
          <w:marTop w:val="0"/>
          <w:marBottom w:val="0"/>
          <w:divBdr>
            <w:top w:val="none" w:sz="0" w:space="0" w:color="auto"/>
            <w:left w:val="none" w:sz="0" w:space="0" w:color="auto"/>
            <w:bottom w:val="none" w:sz="0" w:space="0" w:color="auto"/>
            <w:right w:val="none" w:sz="0" w:space="0" w:color="auto"/>
          </w:divBdr>
        </w:div>
        <w:div w:id="1957979102">
          <w:marLeft w:val="0"/>
          <w:marRight w:val="0"/>
          <w:marTop w:val="0"/>
          <w:marBottom w:val="0"/>
          <w:divBdr>
            <w:top w:val="none" w:sz="0" w:space="0" w:color="auto"/>
            <w:left w:val="none" w:sz="0" w:space="0" w:color="auto"/>
            <w:bottom w:val="none" w:sz="0" w:space="0" w:color="auto"/>
            <w:right w:val="none" w:sz="0" w:space="0" w:color="auto"/>
          </w:divBdr>
        </w:div>
        <w:div w:id="1960066991">
          <w:marLeft w:val="0"/>
          <w:marRight w:val="0"/>
          <w:marTop w:val="0"/>
          <w:marBottom w:val="0"/>
          <w:divBdr>
            <w:top w:val="none" w:sz="0" w:space="0" w:color="auto"/>
            <w:left w:val="none" w:sz="0" w:space="0" w:color="auto"/>
            <w:bottom w:val="none" w:sz="0" w:space="0" w:color="auto"/>
            <w:right w:val="none" w:sz="0" w:space="0" w:color="auto"/>
          </w:divBdr>
        </w:div>
        <w:div w:id="1960335424">
          <w:marLeft w:val="0"/>
          <w:marRight w:val="0"/>
          <w:marTop w:val="0"/>
          <w:marBottom w:val="0"/>
          <w:divBdr>
            <w:top w:val="none" w:sz="0" w:space="0" w:color="auto"/>
            <w:left w:val="none" w:sz="0" w:space="0" w:color="auto"/>
            <w:bottom w:val="none" w:sz="0" w:space="0" w:color="auto"/>
            <w:right w:val="none" w:sz="0" w:space="0" w:color="auto"/>
          </w:divBdr>
        </w:div>
        <w:div w:id="1963144012">
          <w:marLeft w:val="0"/>
          <w:marRight w:val="0"/>
          <w:marTop w:val="0"/>
          <w:marBottom w:val="0"/>
          <w:divBdr>
            <w:top w:val="none" w:sz="0" w:space="0" w:color="auto"/>
            <w:left w:val="none" w:sz="0" w:space="0" w:color="auto"/>
            <w:bottom w:val="none" w:sz="0" w:space="0" w:color="auto"/>
            <w:right w:val="none" w:sz="0" w:space="0" w:color="auto"/>
          </w:divBdr>
        </w:div>
        <w:div w:id="1970041820">
          <w:marLeft w:val="0"/>
          <w:marRight w:val="0"/>
          <w:marTop w:val="0"/>
          <w:marBottom w:val="0"/>
          <w:divBdr>
            <w:top w:val="none" w:sz="0" w:space="0" w:color="auto"/>
            <w:left w:val="none" w:sz="0" w:space="0" w:color="auto"/>
            <w:bottom w:val="none" w:sz="0" w:space="0" w:color="auto"/>
            <w:right w:val="none" w:sz="0" w:space="0" w:color="auto"/>
          </w:divBdr>
        </w:div>
        <w:div w:id="1975524083">
          <w:marLeft w:val="0"/>
          <w:marRight w:val="0"/>
          <w:marTop w:val="0"/>
          <w:marBottom w:val="0"/>
          <w:divBdr>
            <w:top w:val="none" w:sz="0" w:space="0" w:color="auto"/>
            <w:left w:val="none" w:sz="0" w:space="0" w:color="auto"/>
            <w:bottom w:val="none" w:sz="0" w:space="0" w:color="auto"/>
            <w:right w:val="none" w:sz="0" w:space="0" w:color="auto"/>
          </w:divBdr>
        </w:div>
        <w:div w:id="1975788773">
          <w:marLeft w:val="0"/>
          <w:marRight w:val="0"/>
          <w:marTop w:val="0"/>
          <w:marBottom w:val="0"/>
          <w:divBdr>
            <w:top w:val="none" w:sz="0" w:space="0" w:color="auto"/>
            <w:left w:val="none" w:sz="0" w:space="0" w:color="auto"/>
            <w:bottom w:val="none" w:sz="0" w:space="0" w:color="auto"/>
            <w:right w:val="none" w:sz="0" w:space="0" w:color="auto"/>
          </w:divBdr>
        </w:div>
        <w:div w:id="1979145134">
          <w:marLeft w:val="0"/>
          <w:marRight w:val="0"/>
          <w:marTop w:val="0"/>
          <w:marBottom w:val="0"/>
          <w:divBdr>
            <w:top w:val="none" w:sz="0" w:space="0" w:color="auto"/>
            <w:left w:val="none" w:sz="0" w:space="0" w:color="auto"/>
            <w:bottom w:val="none" w:sz="0" w:space="0" w:color="auto"/>
            <w:right w:val="none" w:sz="0" w:space="0" w:color="auto"/>
          </w:divBdr>
        </w:div>
        <w:div w:id="1980528499">
          <w:marLeft w:val="0"/>
          <w:marRight w:val="0"/>
          <w:marTop w:val="0"/>
          <w:marBottom w:val="0"/>
          <w:divBdr>
            <w:top w:val="none" w:sz="0" w:space="0" w:color="auto"/>
            <w:left w:val="none" w:sz="0" w:space="0" w:color="auto"/>
            <w:bottom w:val="none" w:sz="0" w:space="0" w:color="auto"/>
            <w:right w:val="none" w:sz="0" w:space="0" w:color="auto"/>
          </w:divBdr>
        </w:div>
        <w:div w:id="1982148507">
          <w:marLeft w:val="0"/>
          <w:marRight w:val="0"/>
          <w:marTop w:val="0"/>
          <w:marBottom w:val="0"/>
          <w:divBdr>
            <w:top w:val="none" w:sz="0" w:space="0" w:color="auto"/>
            <w:left w:val="none" w:sz="0" w:space="0" w:color="auto"/>
            <w:bottom w:val="none" w:sz="0" w:space="0" w:color="auto"/>
            <w:right w:val="none" w:sz="0" w:space="0" w:color="auto"/>
          </w:divBdr>
        </w:div>
        <w:div w:id="1983459179">
          <w:marLeft w:val="0"/>
          <w:marRight w:val="0"/>
          <w:marTop w:val="0"/>
          <w:marBottom w:val="0"/>
          <w:divBdr>
            <w:top w:val="none" w:sz="0" w:space="0" w:color="auto"/>
            <w:left w:val="none" w:sz="0" w:space="0" w:color="auto"/>
            <w:bottom w:val="none" w:sz="0" w:space="0" w:color="auto"/>
            <w:right w:val="none" w:sz="0" w:space="0" w:color="auto"/>
          </w:divBdr>
        </w:div>
        <w:div w:id="1986009863">
          <w:marLeft w:val="0"/>
          <w:marRight w:val="0"/>
          <w:marTop w:val="0"/>
          <w:marBottom w:val="0"/>
          <w:divBdr>
            <w:top w:val="none" w:sz="0" w:space="0" w:color="auto"/>
            <w:left w:val="none" w:sz="0" w:space="0" w:color="auto"/>
            <w:bottom w:val="none" w:sz="0" w:space="0" w:color="auto"/>
            <w:right w:val="none" w:sz="0" w:space="0" w:color="auto"/>
          </w:divBdr>
        </w:div>
        <w:div w:id="1987783302">
          <w:marLeft w:val="0"/>
          <w:marRight w:val="0"/>
          <w:marTop w:val="0"/>
          <w:marBottom w:val="0"/>
          <w:divBdr>
            <w:top w:val="none" w:sz="0" w:space="0" w:color="auto"/>
            <w:left w:val="none" w:sz="0" w:space="0" w:color="auto"/>
            <w:bottom w:val="none" w:sz="0" w:space="0" w:color="auto"/>
            <w:right w:val="none" w:sz="0" w:space="0" w:color="auto"/>
          </w:divBdr>
        </w:div>
        <w:div w:id="1997489756">
          <w:marLeft w:val="0"/>
          <w:marRight w:val="0"/>
          <w:marTop w:val="0"/>
          <w:marBottom w:val="0"/>
          <w:divBdr>
            <w:top w:val="none" w:sz="0" w:space="0" w:color="auto"/>
            <w:left w:val="none" w:sz="0" w:space="0" w:color="auto"/>
            <w:bottom w:val="none" w:sz="0" w:space="0" w:color="auto"/>
            <w:right w:val="none" w:sz="0" w:space="0" w:color="auto"/>
          </w:divBdr>
        </w:div>
        <w:div w:id="2008557391">
          <w:marLeft w:val="0"/>
          <w:marRight w:val="0"/>
          <w:marTop w:val="0"/>
          <w:marBottom w:val="0"/>
          <w:divBdr>
            <w:top w:val="none" w:sz="0" w:space="0" w:color="auto"/>
            <w:left w:val="none" w:sz="0" w:space="0" w:color="auto"/>
            <w:bottom w:val="none" w:sz="0" w:space="0" w:color="auto"/>
            <w:right w:val="none" w:sz="0" w:space="0" w:color="auto"/>
          </w:divBdr>
        </w:div>
        <w:div w:id="2009793129">
          <w:marLeft w:val="0"/>
          <w:marRight w:val="0"/>
          <w:marTop w:val="0"/>
          <w:marBottom w:val="0"/>
          <w:divBdr>
            <w:top w:val="none" w:sz="0" w:space="0" w:color="auto"/>
            <w:left w:val="none" w:sz="0" w:space="0" w:color="auto"/>
            <w:bottom w:val="none" w:sz="0" w:space="0" w:color="auto"/>
            <w:right w:val="none" w:sz="0" w:space="0" w:color="auto"/>
          </w:divBdr>
        </w:div>
        <w:div w:id="2011980453">
          <w:marLeft w:val="0"/>
          <w:marRight w:val="0"/>
          <w:marTop w:val="0"/>
          <w:marBottom w:val="0"/>
          <w:divBdr>
            <w:top w:val="none" w:sz="0" w:space="0" w:color="auto"/>
            <w:left w:val="none" w:sz="0" w:space="0" w:color="auto"/>
            <w:bottom w:val="none" w:sz="0" w:space="0" w:color="auto"/>
            <w:right w:val="none" w:sz="0" w:space="0" w:color="auto"/>
          </w:divBdr>
        </w:div>
        <w:div w:id="2015450353">
          <w:marLeft w:val="0"/>
          <w:marRight w:val="0"/>
          <w:marTop w:val="0"/>
          <w:marBottom w:val="0"/>
          <w:divBdr>
            <w:top w:val="none" w:sz="0" w:space="0" w:color="auto"/>
            <w:left w:val="none" w:sz="0" w:space="0" w:color="auto"/>
            <w:bottom w:val="none" w:sz="0" w:space="0" w:color="auto"/>
            <w:right w:val="none" w:sz="0" w:space="0" w:color="auto"/>
          </w:divBdr>
        </w:div>
        <w:div w:id="2022462203">
          <w:marLeft w:val="0"/>
          <w:marRight w:val="0"/>
          <w:marTop w:val="0"/>
          <w:marBottom w:val="0"/>
          <w:divBdr>
            <w:top w:val="none" w:sz="0" w:space="0" w:color="auto"/>
            <w:left w:val="none" w:sz="0" w:space="0" w:color="auto"/>
            <w:bottom w:val="none" w:sz="0" w:space="0" w:color="auto"/>
            <w:right w:val="none" w:sz="0" w:space="0" w:color="auto"/>
          </w:divBdr>
        </w:div>
        <w:div w:id="2023124995">
          <w:marLeft w:val="0"/>
          <w:marRight w:val="0"/>
          <w:marTop w:val="0"/>
          <w:marBottom w:val="0"/>
          <w:divBdr>
            <w:top w:val="none" w:sz="0" w:space="0" w:color="auto"/>
            <w:left w:val="none" w:sz="0" w:space="0" w:color="auto"/>
            <w:bottom w:val="none" w:sz="0" w:space="0" w:color="auto"/>
            <w:right w:val="none" w:sz="0" w:space="0" w:color="auto"/>
          </w:divBdr>
        </w:div>
        <w:div w:id="2024815554">
          <w:marLeft w:val="0"/>
          <w:marRight w:val="0"/>
          <w:marTop w:val="0"/>
          <w:marBottom w:val="0"/>
          <w:divBdr>
            <w:top w:val="none" w:sz="0" w:space="0" w:color="auto"/>
            <w:left w:val="none" w:sz="0" w:space="0" w:color="auto"/>
            <w:bottom w:val="none" w:sz="0" w:space="0" w:color="auto"/>
            <w:right w:val="none" w:sz="0" w:space="0" w:color="auto"/>
          </w:divBdr>
        </w:div>
        <w:div w:id="2025087491">
          <w:marLeft w:val="0"/>
          <w:marRight w:val="0"/>
          <w:marTop w:val="0"/>
          <w:marBottom w:val="0"/>
          <w:divBdr>
            <w:top w:val="none" w:sz="0" w:space="0" w:color="auto"/>
            <w:left w:val="none" w:sz="0" w:space="0" w:color="auto"/>
            <w:bottom w:val="none" w:sz="0" w:space="0" w:color="auto"/>
            <w:right w:val="none" w:sz="0" w:space="0" w:color="auto"/>
          </w:divBdr>
        </w:div>
        <w:div w:id="2025815752">
          <w:marLeft w:val="0"/>
          <w:marRight w:val="0"/>
          <w:marTop w:val="0"/>
          <w:marBottom w:val="0"/>
          <w:divBdr>
            <w:top w:val="none" w:sz="0" w:space="0" w:color="auto"/>
            <w:left w:val="none" w:sz="0" w:space="0" w:color="auto"/>
            <w:bottom w:val="none" w:sz="0" w:space="0" w:color="auto"/>
            <w:right w:val="none" w:sz="0" w:space="0" w:color="auto"/>
          </w:divBdr>
        </w:div>
        <w:div w:id="2031105222">
          <w:marLeft w:val="0"/>
          <w:marRight w:val="0"/>
          <w:marTop w:val="0"/>
          <w:marBottom w:val="0"/>
          <w:divBdr>
            <w:top w:val="none" w:sz="0" w:space="0" w:color="auto"/>
            <w:left w:val="none" w:sz="0" w:space="0" w:color="auto"/>
            <w:bottom w:val="none" w:sz="0" w:space="0" w:color="auto"/>
            <w:right w:val="none" w:sz="0" w:space="0" w:color="auto"/>
          </w:divBdr>
        </w:div>
        <w:div w:id="2037651741">
          <w:marLeft w:val="0"/>
          <w:marRight w:val="0"/>
          <w:marTop w:val="0"/>
          <w:marBottom w:val="0"/>
          <w:divBdr>
            <w:top w:val="none" w:sz="0" w:space="0" w:color="auto"/>
            <w:left w:val="none" w:sz="0" w:space="0" w:color="auto"/>
            <w:bottom w:val="none" w:sz="0" w:space="0" w:color="auto"/>
            <w:right w:val="none" w:sz="0" w:space="0" w:color="auto"/>
          </w:divBdr>
        </w:div>
        <w:div w:id="2042049766">
          <w:marLeft w:val="0"/>
          <w:marRight w:val="0"/>
          <w:marTop w:val="0"/>
          <w:marBottom w:val="0"/>
          <w:divBdr>
            <w:top w:val="none" w:sz="0" w:space="0" w:color="auto"/>
            <w:left w:val="none" w:sz="0" w:space="0" w:color="auto"/>
            <w:bottom w:val="none" w:sz="0" w:space="0" w:color="auto"/>
            <w:right w:val="none" w:sz="0" w:space="0" w:color="auto"/>
          </w:divBdr>
        </w:div>
        <w:div w:id="2042124407">
          <w:marLeft w:val="0"/>
          <w:marRight w:val="0"/>
          <w:marTop w:val="0"/>
          <w:marBottom w:val="0"/>
          <w:divBdr>
            <w:top w:val="none" w:sz="0" w:space="0" w:color="auto"/>
            <w:left w:val="none" w:sz="0" w:space="0" w:color="auto"/>
            <w:bottom w:val="none" w:sz="0" w:space="0" w:color="auto"/>
            <w:right w:val="none" w:sz="0" w:space="0" w:color="auto"/>
          </w:divBdr>
        </w:div>
        <w:div w:id="2042704050">
          <w:marLeft w:val="0"/>
          <w:marRight w:val="0"/>
          <w:marTop w:val="0"/>
          <w:marBottom w:val="0"/>
          <w:divBdr>
            <w:top w:val="none" w:sz="0" w:space="0" w:color="auto"/>
            <w:left w:val="none" w:sz="0" w:space="0" w:color="auto"/>
            <w:bottom w:val="none" w:sz="0" w:space="0" w:color="auto"/>
            <w:right w:val="none" w:sz="0" w:space="0" w:color="auto"/>
          </w:divBdr>
        </w:div>
        <w:div w:id="2044011166">
          <w:marLeft w:val="0"/>
          <w:marRight w:val="0"/>
          <w:marTop w:val="0"/>
          <w:marBottom w:val="0"/>
          <w:divBdr>
            <w:top w:val="none" w:sz="0" w:space="0" w:color="auto"/>
            <w:left w:val="none" w:sz="0" w:space="0" w:color="auto"/>
            <w:bottom w:val="none" w:sz="0" w:space="0" w:color="auto"/>
            <w:right w:val="none" w:sz="0" w:space="0" w:color="auto"/>
          </w:divBdr>
        </w:div>
        <w:div w:id="2050835120">
          <w:marLeft w:val="0"/>
          <w:marRight w:val="0"/>
          <w:marTop w:val="0"/>
          <w:marBottom w:val="0"/>
          <w:divBdr>
            <w:top w:val="none" w:sz="0" w:space="0" w:color="auto"/>
            <w:left w:val="none" w:sz="0" w:space="0" w:color="auto"/>
            <w:bottom w:val="none" w:sz="0" w:space="0" w:color="auto"/>
            <w:right w:val="none" w:sz="0" w:space="0" w:color="auto"/>
          </w:divBdr>
        </w:div>
        <w:div w:id="2051805846">
          <w:marLeft w:val="0"/>
          <w:marRight w:val="0"/>
          <w:marTop w:val="0"/>
          <w:marBottom w:val="0"/>
          <w:divBdr>
            <w:top w:val="none" w:sz="0" w:space="0" w:color="auto"/>
            <w:left w:val="none" w:sz="0" w:space="0" w:color="auto"/>
            <w:bottom w:val="none" w:sz="0" w:space="0" w:color="auto"/>
            <w:right w:val="none" w:sz="0" w:space="0" w:color="auto"/>
          </w:divBdr>
        </w:div>
        <w:div w:id="2054386061">
          <w:marLeft w:val="0"/>
          <w:marRight w:val="0"/>
          <w:marTop w:val="0"/>
          <w:marBottom w:val="0"/>
          <w:divBdr>
            <w:top w:val="none" w:sz="0" w:space="0" w:color="auto"/>
            <w:left w:val="none" w:sz="0" w:space="0" w:color="auto"/>
            <w:bottom w:val="none" w:sz="0" w:space="0" w:color="auto"/>
            <w:right w:val="none" w:sz="0" w:space="0" w:color="auto"/>
          </w:divBdr>
        </w:div>
        <w:div w:id="2055539321">
          <w:marLeft w:val="0"/>
          <w:marRight w:val="0"/>
          <w:marTop w:val="0"/>
          <w:marBottom w:val="0"/>
          <w:divBdr>
            <w:top w:val="none" w:sz="0" w:space="0" w:color="auto"/>
            <w:left w:val="none" w:sz="0" w:space="0" w:color="auto"/>
            <w:bottom w:val="none" w:sz="0" w:space="0" w:color="auto"/>
            <w:right w:val="none" w:sz="0" w:space="0" w:color="auto"/>
          </w:divBdr>
        </w:div>
        <w:div w:id="2058552963">
          <w:marLeft w:val="0"/>
          <w:marRight w:val="0"/>
          <w:marTop w:val="0"/>
          <w:marBottom w:val="0"/>
          <w:divBdr>
            <w:top w:val="none" w:sz="0" w:space="0" w:color="auto"/>
            <w:left w:val="none" w:sz="0" w:space="0" w:color="auto"/>
            <w:bottom w:val="none" w:sz="0" w:space="0" w:color="auto"/>
            <w:right w:val="none" w:sz="0" w:space="0" w:color="auto"/>
          </w:divBdr>
        </w:div>
        <w:div w:id="2059745879">
          <w:marLeft w:val="0"/>
          <w:marRight w:val="0"/>
          <w:marTop w:val="0"/>
          <w:marBottom w:val="0"/>
          <w:divBdr>
            <w:top w:val="none" w:sz="0" w:space="0" w:color="auto"/>
            <w:left w:val="none" w:sz="0" w:space="0" w:color="auto"/>
            <w:bottom w:val="none" w:sz="0" w:space="0" w:color="auto"/>
            <w:right w:val="none" w:sz="0" w:space="0" w:color="auto"/>
          </w:divBdr>
        </w:div>
        <w:div w:id="2062629084">
          <w:marLeft w:val="0"/>
          <w:marRight w:val="0"/>
          <w:marTop w:val="0"/>
          <w:marBottom w:val="0"/>
          <w:divBdr>
            <w:top w:val="none" w:sz="0" w:space="0" w:color="auto"/>
            <w:left w:val="none" w:sz="0" w:space="0" w:color="auto"/>
            <w:bottom w:val="none" w:sz="0" w:space="0" w:color="auto"/>
            <w:right w:val="none" w:sz="0" w:space="0" w:color="auto"/>
          </w:divBdr>
        </w:div>
        <w:div w:id="2063482325">
          <w:marLeft w:val="0"/>
          <w:marRight w:val="0"/>
          <w:marTop w:val="0"/>
          <w:marBottom w:val="0"/>
          <w:divBdr>
            <w:top w:val="none" w:sz="0" w:space="0" w:color="auto"/>
            <w:left w:val="none" w:sz="0" w:space="0" w:color="auto"/>
            <w:bottom w:val="none" w:sz="0" w:space="0" w:color="auto"/>
            <w:right w:val="none" w:sz="0" w:space="0" w:color="auto"/>
          </w:divBdr>
        </w:div>
        <w:div w:id="2069381617">
          <w:marLeft w:val="0"/>
          <w:marRight w:val="0"/>
          <w:marTop w:val="0"/>
          <w:marBottom w:val="0"/>
          <w:divBdr>
            <w:top w:val="none" w:sz="0" w:space="0" w:color="auto"/>
            <w:left w:val="none" w:sz="0" w:space="0" w:color="auto"/>
            <w:bottom w:val="none" w:sz="0" w:space="0" w:color="auto"/>
            <w:right w:val="none" w:sz="0" w:space="0" w:color="auto"/>
          </w:divBdr>
        </w:div>
        <w:div w:id="2073502723">
          <w:marLeft w:val="0"/>
          <w:marRight w:val="0"/>
          <w:marTop w:val="0"/>
          <w:marBottom w:val="0"/>
          <w:divBdr>
            <w:top w:val="none" w:sz="0" w:space="0" w:color="auto"/>
            <w:left w:val="none" w:sz="0" w:space="0" w:color="auto"/>
            <w:bottom w:val="none" w:sz="0" w:space="0" w:color="auto"/>
            <w:right w:val="none" w:sz="0" w:space="0" w:color="auto"/>
          </w:divBdr>
        </w:div>
        <w:div w:id="2078621808">
          <w:marLeft w:val="0"/>
          <w:marRight w:val="0"/>
          <w:marTop w:val="0"/>
          <w:marBottom w:val="0"/>
          <w:divBdr>
            <w:top w:val="none" w:sz="0" w:space="0" w:color="auto"/>
            <w:left w:val="none" w:sz="0" w:space="0" w:color="auto"/>
            <w:bottom w:val="none" w:sz="0" w:space="0" w:color="auto"/>
            <w:right w:val="none" w:sz="0" w:space="0" w:color="auto"/>
          </w:divBdr>
        </w:div>
        <w:div w:id="2078701800">
          <w:marLeft w:val="0"/>
          <w:marRight w:val="0"/>
          <w:marTop w:val="0"/>
          <w:marBottom w:val="0"/>
          <w:divBdr>
            <w:top w:val="none" w:sz="0" w:space="0" w:color="auto"/>
            <w:left w:val="none" w:sz="0" w:space="0" w:color="auto"/>
            <w:bottom w:val="none" w:sz="0" w:space="0" w:color="auto"/>
            <w:right w:val="none" w:sz="0" w:space="0" w:color="auto"/>
          </w:divBdr>
        </w:div>
        <w:div w:id="2080248622">
          <w:marLeft w:val="0"/>
          <w:marRight w:val="0"/>
          <w:marTop w:val="0"/>
          <w:marBottom w:val="0"/>
          <w:divBdr>
            <w:top w:val="none" w:sz="0" w:space="0" w:color="auto"/>
            <w:left w:val="none" w:sz="0" w:space="0" w:color="auto"/>
            <w:bottom w:val="none" w:sz="0" w:space="0" w:color="auto"/>
            <w:right w:val="none" w:sz="0" w:space="0" w:color="auto"/>
          </w:divBdr>
        </w:div>
        <w:div w:id="2080517122">
          <w:marLeft w:val="0"/>
          <w:marRight w:val="0"/>
          <w:marTop w:val="0"/>
          <w:marBottom w:val="0"/>
          <w:divBdr>
            <w:top w:val="none" w:sz="0" w:space="0" w:color="auto"/>
            <w:left w:val="none" w:sz="0" w:space="0" w:color="auto"/>
            <w:bottom w:val="none" w:sz="0" w:space="0" w:color="auto"/>
            <w:right w:val="none" w:sz="0" w:space="0" w:color="auto"/>
          </w:divBdr>
        </w:div>
        <w:div w:id="2085029128">
          <w:marLeft w:val="0"/>
          <w:marRight w:val="0"/>
          <w:marTop w:val="0"/>
          <w:marBottom w:val="0"/>
          <w:divBdr>
            <w:top w:val="none" w:sz="0" w:space="0" w:color="auto"/>
            <w:left w:val="none" w:sz="0" w:space="0" w:color="auto"/>
            <w:bottom w:val="none" w:sz="0" w:space="0" w:color="auto"/>
            <w:right w:val="none" w:sz="0" w:space="0" w:color="auto"/>
          </w:divBdr>
        </w:div>
        <w:div w:id="2090156208">
          <w:marLeft w:val="0"/>
          <w:marRight w:val="0"/>
          <w:marTop w:val="0"/>
          <w:marBottom w:val="0"/>
          <w:divBdr>
            <w:top w:val="none" w:sz="0" w:space="0" w:color="auto"/>
            <w:left w:val="none" w:sz="0" w:space="0" w:color="auto"/>
            <w:bottom w:val="none" w:sz="0" w:space="0" w:color="auto"/>
            <w:right w:val="none" w:sz="0" w:space="0" w:color="auto"/>
          </w:divBdr>
        </w:div>
        <w:div w:id="2091350163">
          <w:marLeft w:val="0"/>
          <w:marRight w:val="0"/>
          <w:marTop w:val="0"/>
          <w:marBottom w:val="0"/>
          <w:divBdr>
            <w:top w:val="none" w:sz="0" w:space="0" w:color="auto"/>
            <w:left w:val="none" w:sz="0" w:space="0" w:color="auto"/>
            <w:bottom w:val="none" w:sz="0" w:space="0" w:color="auto"/>
            <w:right w:val="none" w:sz="0" w:space="0" w:color="auto"/>
          </w:divBdr>
        </w:div>
        <w:div w:id="2092696621">
          <w:marLeft w:val="0"/>
          <w:marRight w:val="0"/>
          <w:marTop w:val="0"/>
          <w:marBottom w:val="0"/>
          <w:divBdr>
            <w:top w:val="none" w:sz="0" w:space="0" w:color="auto"/>
            <w:left w:val="none" w:sz="0" w:space="0" w:color="auto"/>
            <w:bottom w:val="none" w:sz="0" w:space="0" w:color="auto"/>
            <w:right w:val="none" w:sz="0" w:space="0" w:color="auto"/>
          </w:divBdr>
        </w:div>
        <w:div w:id="2093163454">
          <w:marLeft w:val="0"/>
          <w:marRight w:val="0"/>
          <w:marTop w:val="0"/>
          <w:marBottom w:val="0"/>
          <w:divBdr>
            <w:top w:val="none" w:sz="0" w:space="0" w:color="auto"/>
            <w:left w:val="none" w:sz="0" w:space="0" w:color="auto"/>
            <w:bottom w:val="none" w:sz="0" w:space="0" w:color="auto"/>
            <w:right w:val="none" w:sz="0" w:space="0" w:color="auto"/>
          </w:divBdr>
        </w:div>
        <w:div w:id="2093382578">
          <w:marLeft w:val="0"/>
          <w:marRight w:val="0"/>
          <w:marTop w:val="0"/>
          <w:marBottom w:val="0"/>
          <w:divBdr>
            <w:top w:val="none" w:sz="0" w:space="0" w:color="auto"/>
            <w:left w:val="none" w:sz="0" w:space="0" w:color="auto"/>
            <w:bottom w:val="none" w:sz="0" w:space="0" w:color="auto"/>
            <w:right w:val="none" w:sz="0" w:space="0" w:color="auto"/>
          </w:divBdr>
        </w:div>
        <w:div w:id="2094551010">
          <w:marLeft w:val="0"/>
          <w:marRight w:val="0"/>
          <w:marTop w:val="0"/>
          <w:marBottom w:val="0"/>
          <w:divBdr>
            <w:top w:val="none" w:sz="0" w:space="0" w:color="auto"/>
            <w:left w:val="none" w:sz="0" w:space="0" w:color="auto"/>
            <w:bottom w:val="none" w:sz="0" w:space="0" w:color="auto"/>
            <w:right w:val="none" w:sz="0" w:space="0" w:color="auto"/>
          </w:divBdr>
        </w:div>
        <w:div w:id="2098017778">
          <w:marLeft w:val="0"/>
          <w:marRight w:val="0"/>
          <w:marTop w:val="0"/>
          <w:marBottom w:val="0"/>
          <w:divBdr>
            <w:top w:val="none" w:sz="0" w:space="0" w:color="auto"/>
            <w:left w:val="none" w:sz="0" w:space="0" w:color="auto"/>
            <w:bottom w:val="none" w:sz="0" w:space="0" w:color="auto"/>
            <w:right w:val="none" w:sz="0" w:space="0" w:color="auto"/>
          </w:divBdr>
        </w:div>
        <w:div w:id="2098137677">
          <w:marLeft w:val="0"/>
          <w:marRight w:val="0"/>
          <w:marTop w:val="0"/>
          <w:marBottom w:val="0"/>
          <w:divBdr>
            <w:top w:val="none" w:sz="0" w:space="0" w:color="auto"/>
            <w:left w:val="none" w:sz="0" w:space="0" w:color="auto"/>
            <w:bottom w:val="none" w:sz="0" w:space="0" w:color="auto"/>
            <w:right w:val="none" w:sz="0" w:space="0" w:color="auto"/>
          </w:divBdr>
        </w:div>
        <w:div w:id="2099716958">
          <w:marLeft w:val="0"/>
          <w:marRight w:val="0"/>
          <w:marTop w:val="0"/>
          <w:marBottom w:val="0"/>
          <w:divBdr>
            <w:top w:val="none" w:sz="0" w:space="0" w:color="auto"/>
            <w:left w:val="none" w:sz="0" w:space="0" w:color="auto"/>
            <w:bottom w:val="none" w:sz="0" w:space="0" w:color="auto"/>
            <w:right w:val="none" w:sz="0" w:space="0" w:color="auto"/>
          </w:divBdr>
        </w:div>
        <w:div w:id="2099983722">
          <w:marLeft w:val="0"/>
          <w:marRight w:val="0"/>
          <w:marTop w:val="0"/>
          <w:marBottom w:val="0"/>
          <w:divBdr>
            <w:top w:val="none" w:sz="0" w:space="0" w:color="auto"/>
            <w:left w:val="none" w:sz="0" w:space="0" w:color="auto"/>
            <w:bottom w:val="none" w:sz="0" w:space="0" w:color="auto"/>
            <w:right w:val="none" w:sz="0" w:space="0" w:color="auto"/>
          </w:divBdr>
        </w:div>
        <w:div w:id="2101023964">
          <w:marLeft w:val="0"/>
          <w:marRight w:val="0"/>
          <w:marTop w:val="0"/>
          <w:marBottom w:val="0"/>
          <w:divBdr>
            <w:top w:val="none" w:sz="0" w:space="0" w:color="auto"/>
            <w:left w:val="none" w:sz="0" w:space="0" w:color="auto"/>
            <w:bottom w:val="none" w:sz="0" w:space="0" w:color="auto"/>
            <w:right w:val="none" w:sz="0" w:space="0" w:color="auto"/>
          </w:divBdr>
        </w:div>
        <w:div w:id="2111772055">
          <w:marLeft w:val="0"/>
          <w:marRight w:val="0"/>
          <w:marTop w:val="0"/>
          <w:marBottom w:val="0"/>
          <w:divBdr>
            <w:top w:val="none" w:sz="0" w:space="0" w:color="auto"/>
            <w:left w:val="none" w:sz="0" w:space="0" w:color="auto"/>
            <w:bottom w:val="none" w:sz="0" w:space="0" w:color="auto"/>
            <w:right w:val="none" w:sz="0" w:space="0" w:color="auto"/>
          </w:divBdr>
        </w:div>
        <w:div w:id="2116288546">
          <w:marLeft w:val="0"/>
          <w:marRight w:val="0"/>
          <w:marTop w:val="0"/>
          <w:marBottom w:val="0"/>
          <w:divBdr>
            <w:top w:val="none" w:sz="0" w:space="0" w:color="auto"/>
            <w:left w:val="none" w:sz="0" w:space="0" w:color="auto"/>
            <w:bottom w:val="none" w:sz="0" w:space="0" w:color="auto"/>
            <w:right w:val="none" w:sz="0" w:space="0" w:color="auto"/>
          </w:divBdr>
        </w:div>
        <w:div w:id="2125230995">
          <w:marLeft w:val="0"/>
          <w:marRight w:val="0"/>
          <w:marTop w:val="0"/>
          <w:marBottom w:val="0"/>
          <w:divBdr>
            <w:top w:val="none" w:sz="0" w:space="0" w:color="auto"/>
            <w:left w:val="none" w:sz="0" w:space="0" w:color="auto"/>
            <w:bottom w:val="none" w:sz="0" w:space="0" w:color="auto"/>
            <w:right w:val="none" w:sz="0" w:space="0" w:color="auto"/>
          </w:divBdr>
        </w:div>
        <w:div w:id="2127920303">
          <w:marLeft w:val="0"/>
          <w:marRight w:val="0"/>
          <w:marTop w:val="0"/>
          <w:marBottom w:val="0"/>
          <w:divBdr>
            <w:top w:val="none" w:sz="0" w:space="0" w:color="auto"/>
            <w:left w:val="none" w:sz="0" w:space="0" w:color="auto"/>
            <w:bottom w:val="none" w:sz="0" w:space="0" w:color="auto"/>
            <w:right w:val="none" w:sz="0" w:space="0" w:color="auto"/>
          </w:divBdr>
        </w:div>
        <w:div w:id="2128113396">
          <w:marLeft w:val="0"/>
          <w:marRight w:val="0"/>
          <w:marTop w:val="0"/>
          <w:marBottom w:val="0"/>
          <w:divBdr>
            <w:top w:val="none" w:sz="0" w:space="0" w:color="auto"/>
            <w:left w:val="none" w:sz="0" w:space="0" w:color="auto"/>
            <w:bottom w:val="none" w:sz="0" w:space="0" w:color="auto"/>
            <w:right w:val="none" w:sz="0" w:space="0" w:color="auto"/>
          </w:divBdr>
        </w:div>
        <w:div w:id="2130128425">
          <w:marLeft w:val="0"/>
          <w:marRight w:val="0"/>
          <w:marTop w:val="0"/>
          <w:marBottom w:val="0"/>
          <w:divBdr>
            <w:top w:val="none" w:sz="0" w:space="0" w:color="auto"/>
            <w:left w:val="none" w:sz="0" w:space="0" w:color="auto"/>
            <w:bottom w:val="none" w:sz="0" w:space="0" w:color="auto"/>
            <w:right w:val="none" w:sz="0" w:space="0" w:color="auto"/>
          </w:divBdr>
        </w:div>
        <w:div w:id="2131973329">
          <w:marLeft w:val="0"/>
          <w:marRight w:val="0"/>
          <w:marTop w:val="0"/>
          <w:marBottom w:val="0"/>
          <w:divBdr>
            <w:top w:val="none" w:sz="0" w:space="0" w:color="auto"/>
            <w:left w:val="none" w:sz="0" w:space="0" w:color="auto"/>
            <w:bottom w:val="none" w:sz="0" w:space="0" w:color="auto"/>
            <w:right w:val="none" w:sz="0" w:space="0" w:color="auto"/>
          </w:divBdr>
        </w:div>
        <w:div w:id="2132433972">
          <w:marLeft w:val="0"/>
          <w:marRight w:val="0"/>
          <w:marTop w:val="0"/>
          <w:marBottom w:val="0"/>
          <w:divBdr>
            <w:top w:val="none" w:sz="0" w:space="0" w:color="auto"/>
            <w:left w:val="none" w:sz="0" w:space="0" w:color="auto"/>
            <w:bottom w:val="none" w:sz="0" w:space="0" w:color="auto"/>
            <w:right w:val="none" w:sz="0" w:space="0" w:color="auto"/>
          </w:divBdr>
        </w:div>
        <w:div w:id="2134054757">
          <w:marLeft w:val="0"/>
          <w:marRight w:val="0"/>
          <w:marTop w:val="0"/>
          <w:marBottom w:val="0"/>
          <w:divBdr>
            <w:top w:val="none" w:sz="0" w:space="0" w:color="auto"/>
            <w:left w:val="none" w:sz="0" w:space="0" w:color="auto"/>
            <w:bottom w:val="none" w:sz="0" w:space="0" w:color="auto"/>
            <w:right w:val="none" w:sz="0" w:space="0" w:color="auto"/>
          </w:divBdr>
        </w:div>
        <w:div w:id="2134128402">
          <w:marLeft w:val="0"/>
          <w:marRight w:val="0"/>
          <w:marTop w:val="0"/>
          <w:marBottom w:val="0"/>
          <w:divBdr>
            <w:top w:val="none" w:sz="0" w:space="0" w:color="auto"/>
            <w:left w:val="none" w:sz="0" w:space="0" w:color="auto"/>
            <w:bottom w:val="none" w:sz="0" w:space="0" w:color="auto"/>
            <w:right w:val="none" w:sz="0" w:space="0" w:color="auto"/>
          </w:divBdr>
        </w:div>
        <w:div w:id="2138910130">
          <w:marLeft w:val="0"/>
          <w:marRight w:val="0"/>
          <w:marTop w:val="0"/>
          <w:marBottom w:val="0"/>
          <w:divBdr>
            <w:top w:val="none" w:sz="0" w:space="0" w:color="auto"/>
            <w:left w:val="none" w:sz="0" w:space="0" w:color="auto"/>
            <w:bottom w:val="none" w:sz="0" w:space="0" w:color="auto"/>
            <w:right w:val="none" w:sz="0" w:space="0" w:color="auto"/>
          </w:divBdr>
        </w:div>
        <w:div w:id="2145852810">
          <w:marLeft w:val="0"/>
          <w:marRight w:val="0"/>
          <w:marTop w:val="0"/>
          <w:marBottom w:val="0"/>
          <w:divBdr>
            <w:top w:val="none" w:sz="0" w:space="0" w:color="auto"/>
            <w:left w:val="none" w:sz="0" w:space="0" w:color="auto"/>
            <w:bottom w:val="none" w:sz="0" w:space="0" w:color="auto"/>
            <w:right w:val="none" w:sz="0" w:space="0" w:color="auto"/>
          </w:divBdr>
        </w:div>
      </w:divsChild>
    </w:div>
    <w:div w:id="137117580">
      <w:bodyDiv w:val="1"/>
      <w:marLeft w:val="0"/>
      <w:marRight w:val="0"/>
      <w:marTop w:val="0"/>
      <w:marBottom w:val="0"/>
      <w:divBdr>
        <w:top w:val="none" w:sz="0" w:space="0" w:color="auto"/>
        <w:left w:val="none" w:sz="0" w:space="0" w:color="auto"/>
        <w:bottom w:val="none" w:sz="0" w:space="0" w:color="auto"/>
        <w:right w:val="none" w:sz="0" w:space="0" w:color="auto"/>
      </w:divBdr>
    </w:div>
    <w:div w:id="140731925">
      <w:bodyDiv w:val="1"/>
      <w:marLeft w:val="0"/>
      <w:marRight w:val="0"/>
      <w:marTop w:val="0"/>
      <w:marBottom w:val="0"/>
      <w:divBdr>
        <w:top w:val="none" w:sz="0" w:space="0" w:color="auto"/>
        <w:left w:val="none" w:sz="0" w:space="0" w:color="auto"/>
        <w:bottom w:val="none" w:sz="0" w:space="0" w:color="auto"/>
        <w:right w:val="none" w:sz="0" w:space="0" w:color="auto"/>
      </w:divBdr>
      <w:divsChild>
        <w:div w:id="515003415">
          <w:marLeft w:val="0"/>
          <w:marRight w:val="0"/>
          <w:marTop w:val="0"/>
          <w:marBottom w:val="0"/>
          <w:divBdr>
            <w:top w:val="none" w:sz="0" w:space="0" w:color="auto"/>
            <w:left w:val="none" w:sz="0" w:space="0" w:color="auto"/>
            <w:bottom w:val="none" w:sz="0" w:space="0" w:color="auto"/>
            <w:right w:val="none" w:sz="0" w:space="0" w:color="auto"/>
          </w:divBdr>
        </w:div>
        <w:div w:id="665747362">
          <w:marLeft w:val="0"/>
          <w:marRight w:val="0"/>
          <w:marTop w:val="0"/>
          <w:marBottom w:val="0"/>
          <w:divBdr>
            <w:top w:val="none" w:sz="0" w:space="0" w:color="auto"/>
            <w:left w:val="none" w:sz="0" w:space="0" w:color="auto"/>
            <w:bottom w:val="none" w:sz="0" w:space="0" w:color="auto"/>
            <w:right w:val="none" w:sz="0" w:space="0" w:color="auto"/>
          </w:divBdr>
        </w:div>
      </w:divsChild>
    </w:div>
    <w:div w:id="160580845">
      <w:bodyDiv w:val="1"/>
      <w:marLeft w:val="0"/>
      <w:marRight w:val="0"/>
      <w:marTop w:val="0"/>
      <w:marBottom w:val="0"/>
      <w:divBdr>
        <w:top w:val="none" w:sz="0" w:space="0" w:color="auto"/>
        <w:left w:val="none" w:sz="0" w:space="0" w:color="auto"/>
        <w:bottom w:val="none" w:sz="0" w:space="0" w:color="auto"/>
        <w:right w:val="none" w:sz="0" w:space="0" w:color="auto"/>
      </w:divBdr>
    </w:div>
    <w:div w:id="173879458">
      <w:bodyDiv w:val="1"/>
      <w:marLeft w:val="0"/>
      <w:marRight w:val="0"/>
      <w:marTop w:val="0"/>
      <w:marBottom w:val="0"/>
      <w:divBdr>
        <w:top w:val="none" w:sz="0" w:space="0" w:color="auto"/>
        <w:left w:val="none" w:sz="0" w:space="0" w:color="auto"/>
        <w:bottom w:val="none" w:sz="0" w:space="0" w:color="auto"/>
        <w:right w:val="none" w:sz="0" w:space="0" w:color="auto"/>
      </w:divBdr>
    </w:div>
    <w:div w:id="188952951">
      <w:bodyDiv w:val="1"/>
      <w:marLeft w:val="0"/>
      <w:marRight w:val="0"/>
      <w:marTop w:val="0"/>
      <w:marBottom w:val="0"/>
      <w:divBdr>
        <w:top w:val="none" w:sz="0" w:space="0" w:color="auto"/>
        <w:left w:val="none" w:sz="0" w:space="0" w:color="auto"/>
        <w:bottom w:val="none" w:sz="0" w:space="0" w:color="auto"/>
        <w:right w:val="none" w:sz="0" w:space="0" w:color="auto"/>
      </w:divBdr>
      <w:divsChild>
        <w:div w:id="47339860">
          <w:marLeft w:val="0"/>
          <w:marRight w:val="0"/>
          <w:marTop w:val="0"/>
          <w:marBottom w:val="0"/>
          <w:divBdr>
            <w:top w:val="none" w:sz="0" w:space="0" w:color="auto"/>
            <w:left w:val="none" w:sz="0" w:space="0" w:color="auto"/>
            <w:bottom w:val="none" w:sz="0" w:space="0" w:color="auto"/>
            <w:right w:val="none" w:sz="0" w:space="0" w:color="auto"/>
          </w:divBdr>
        </w:div>
        <w:div w:id="58210662">
          <w:marLeft w:val="0"/>
          <w:marRight w:val="0"/>
          <w:marTop w:val="0"/>
          <w:marBottom w:val="0"/>
          <w:divBdr>
            <w:top w:val="none" w:sz="0" w:space="0" w:color="auto"/>
            <w:left w:val="none" w:sz="0" w:space="0" w:color="auto"/>
            <w:bottom w:val="none" w:sz="0" w:space="0" w:color="auto"/>
            <w:right w:val="none" w:sz="0" w:space="0" w:color="auto"/>
          </w:divBdr>
        </w:div>
        <w:div w:id="143161936">
          <w:marLeft w:val="0"/>
          <w:marRight w:val="0"/>
          <w:marTop w:val="0"/>
          <w:marBottom w:val="0"/>
          <w:divBdr>
            <w:top w:val="none" w:sz="0" w:space="0" w:color="auto"/>
            <w:left w:val="none" w:sz="0" w:space="0" w:color="auto"/>
            <w:bottom w:val="none" w:sz="0" w:space="0" w:color="auto"/>
            <w:right w:val="none" w:sz="0" w:space="0" w:color="auto"/>
          </w:divBdr>
        </w:div>
        <w:div w:id="143593385">
          <w:marLeft w:val="0"/>
          <w:marRight w:val="0"/>
          <w:marTop w:val="0"/>
          <w:marBottom w:val="0"/>
          <w:divBdr>
            <w:top w:val="none" w:sz="0" w:space="0" w:color="auto"/>
            <w:left w:val="none" w:sz="0" w:space="0" w:color="auto"/>
            <w:bottom w:val="none" w:sz="0" w:space="0" w:color="auto"/>
            <w:right w:val="none" w:sz="0" w:space="0" w:color="auto"/>
          </w:divBdr>
        </w:div>
        <w:div w:id="189299738">
          <w:marLeft w:val="0"/>
          <w:marRight w:val="0"/>
          <w:marTop w:val="0"/>
          <w:marBottom w:val="0"/>
          <w:divBdr>
            <w:top w:val="none" w:sz="0" w:space="0" w:color="auto"/>
            <w:left w:val="none" w:sz="0" w:space="0" w:color="auto"/>
            <w:bottom w:val="none" w:sz="0" w:space="0" w:color="auto"/>
            <w:right w:val="none" w:sz="0" w:space="0" w:color="auto"/>
          </w:divBdr>
        </w:div>
        <w:div w:id="299263772">
          <w:marLeft w:val="0"/>
          <w:marRight w:val="0"/>
          <w:marTop w:val="0"/>
          <w:marBottom w:val="0"/>
          <w:divBdr>
            <w:top w:val="none" w:sz="0" w:space="0" w:color="auto"/>
            <w:left w:val="none" w:sz="0" w:space="0" w:color="auto"/>
            <w:bottom w:val="none" w:sz="0" w:space="0" w:color="auto"/>
            <w:right w:val="none" w:sz="0" w:space="0" w:color="auto"/>
          </w:divBdr>
        </w:div>
        <w:div w:id="405961237">
          <w:marLeft w:val="0"/>
          <w:marRight w:val="0"/>
          <w:marTop w:val="0"/>
          <w:marBottom w:val="0"/>
          <w:divBdr>
            <w:top w:val="none" w:sz="0" w:space="0" w:color="auto"/>
            <w:left w:val="none" w:sz="0" w:space="0" w:color="auto"/>
            <w:bottom w:val="none" w:sz="0" w:space="0" w:color="auto"/>
            <w:right w:val="none" w:sz="0" w:space="0" w:color="auto"/>
          </w:divBdr>
        </w:div>
        <w:div w:id="426120613">
          <w:marLeft w:val="0"/>
          <w:marRight w:val="0"/>
          <w:marTop w:val="0"/>
          <w:marBottom w:val="0"/>
          <w:divBdr>
            <w:top w:val="none" w:sz="0" w:space="0" w:color="auto"/>
            <w:left w:val="none" w:sz="0" w:space="0" w:color="auto"/>
            <w:bottom w:val="none" w:sz="0" w:space="0" w:color="auto"/>
            <w:right w:val="none" w:sz="0" w:space="0" w:color="auto"/>
          </w:divBdr>
        </w:div>
        <w:div w:id="754866638">
          <w:marLeft w:val="0"/>
          <w:marRight w:val="0"/>
          <w:marTop w:val="0"/>
          <w:marBottom w:val="0"/>
          <w:divBdr>
            <w:top w:val="none" w:sz="0" w:space="0" w:color="auto"/>
            <w:left w:val="none" w:sz="0" w:space="0" w:color="auto"/>
            <w:bottom w:val="none" w:sz="0" w:space="0" w:color="auto"/>
            <w:right w:val="none" w:sz="0" w:space="0" w:color="auto"/>
          </w:divBdr>
        </w:div>
        <w:div w:id="1150177583">
          <w:marLeft w:val="0"/>
          <w:marRight w:val="0"/>
          <w:marTop w:val="0"/>
          <w:marBottom w:val="0"/>
          <w:divBdr>
            <w:top w:val="none" w:sz="0" w:space="0" w:color="auto"/>
            <w:left w:val="none" w:sz="0" w:space="0" w:color="auto"/>
            <w:bottom w:val="none" w:sz="0" w:space="0" w:color="auto"/>
            <w:right w:val="none" w:sz="0" w:space="0" w:color="auto"/>
          </w:divBdr>
        </w:div>
        <w:div w:id="1235362263">
          <w:marLeft w:val="0"/>
          <w:marRight w:val="0"/>
          <w:marTop w:val="0"/>
          <w:marBottom w:val="0"/>
          <w:divBdr>
            <w:top w:val="none" w:sz="0" w:space="0" w:color="auto"/>
            <w:left w:val="none" w:sz="0" w:space="0" w:color="auto"/>
            <w:bottom w:val="none" w:sz="0" w:space="0" w:color="auto"/>
            <w:right w:val="none" w:sz="0" w:space="0" w:color="auto"/>
          </w:divBdr>
        </w:div>
        <w:div w:id="1267033152">
          <w:marLeft w:val="0"/>
          <w:marRight w:val="0"/>
          <w:marTop w:val="0"/>
          <w:marBottom w:val="0"/>
          <w:divBdr>
            <w:top w:val="none" w:sz="0" w:space="0" w:color="auto"/>
            <w:left w:val="none" w:sz="0" w:space="0" w:color="auto"/>
            <w:bottom w:val="none" w:sz="0" w:space="0" w:color="auto"/>
            <w:right w:val="none" w:sz="0" w:space="0" w:color="auto"/>
          </w:divBdr>
        </w:div>
        <w:div w:id="1310987225">
          <w:marLeft w:val="0"/>
          <w:marRight w:val="0"/>
          <w:marTop w:val="0"/>
          <w:marBottom w:val="0"/>
          <w:divBdr>
            <w:top w:val="none" w:sz="0" w:space="0" w:color="auto"/>
            <w:left w:val="none" w:sz="0" w:space="0" w:color="auto"/>
            <w:bottom w:val="none" w:sz="0" w:space="0" w:color="auto"/>
            <w:right w:val="none" w:sz="0" w:space="0" w:color="auto"/>
          </w:divBdr>
        </w:div>
        <w:div w:id="1312638315">
          <w:marLeft w:val="0"/>
          <w:marRight w:val="0"/>
          <w:marTop w:val="0"/>
          <w:marBottom w:val="0"/>
          <w:divBdr>
            <w:top w:val="none" w:sz="0" w:space="0" w:color="auto"/>
            <w:left w:val="none" w:sz="0" w:space="0" w:color="auto"/>
            <w:bottom w:val="none" w:sz="0" w:space="0" w:color="auto"/>
            <w:right w:val="none" w:sz="0" w:space="0" w:color="auto"/>
          </w:divBdr>
        </w:div>
        <w:div w:id="1603610195">
          <w:marLeft w:val="0"/>
          <w:marRight w:val="0"/>
          <w:marTop w:val="0"/>
          <w:marBottom w:val="0"/>
          <w:divBdr>
            <w:top w:val="none" w:sz="0" w:space="0" w:color="auto"/>
            <w:left w:val="none" w:sz="0" w:space="0" w:color="auto"/>
            <w:bottom w:val="none" w:sz="0" w:space="0" w:color="auto"/>
            <w:right w:val="none" w:sz="0" w:space="0" w:color="auto"/>
          </w:divBdr>
        </w:div>
        <w:div w:id="1619802092">
          <w:marLeft w:val="0"/>
          <w:marRight w:val="0"/>
          <w:marTop w:val="0"/>
          <w:marBottom w:val="0"/>
          <w:divBdr>
            <w:top w:val="none" w:sz="0" w:space="0" w:color="auto"/>
            <w:left w:val="none" w:sz="0" w:space="0" w:color="auto"/>
            <w:bottom w:val="none" w:sz="0" w:space="0" w:color="auto"/>
            <w:right w:val="none" w:sz="0" w:space="0" w:color="auto"/>
          </w:divBdr>
        </w:div>
        <w:div w:id="1965236276">
          <w:marLeft w:val="0"/>
          <w:marRight w:val="0"/>
          <w:marTop w:val="0"/>
          <w:marBottom w:val="0"/>
          <w:divBdr>
            <w:top w:val="none" w:sz="0" w:space="0" w:color="auto"/>
            <w:left w:val="none" w:sz="0" w:space="0" w:color="auto"/>
            <w:bottom w:val="none" w:sz="0" w:space="0" w:color="auto"/>
            <w:right w:val="none" w:sz="0" w:space="0" w:color="auto"/>
          </w:divBdr>
        </w:div>
        <w:div w:id="2036956343">
          <w:marLeft w:val="0"/>
          <w:marRight w:val="0"/>
          <w:marTop w:val="0"/>
          <w:marBottom w:val="0"/>
          <w:divBdr>
            <w:top w:val="none" w:sz="0" w:space="0" w:color="auto"/>
            <w:left w:val="none" w:sz="0" w:space="0" w:color="auto"/>
            <w:bottom w:val="none" w:sz="0" w:space="0" w:color="auto"/>
            <w:right w:val="none" w:sz="0" w:space="0" w:color="auto"/>
          </w:divBdr>
        </w:div>
        <w:div w:id="2054575869">
          <w:marLeft w:val="0"/>
          <w:marRight w:val="0"/>
          <w:marTop w:val="0"/>
          <w:marBottom w:val="0"/>
          <w:divBdr>
            <w:top w:val="none" w:sz="0" w:space="0" w:color="auto"/>
            <w:left w:val="none" w:sz="0" w:space="0" w:color="auto"/>
            <w:bottom w:val="none" w:sz="0" w:space="0" w:color="auto"/>
            <w:right w:val="none" w:sz="0" w:space="0" w:color="auto"/>
          </w:divBdr>
        </w:div>
        <w:div w:id="2118867574">
          <w:marLeft w:val="0"/>
          <w:marRight w:val="0"/>
          <w:marTop w:val="0"/>
          <w:marBottom w:val="0"/>
          <w:divBdr>
            <w:top w:val="none" w:sz="0" w:space="0" w:color="auto"/>
            <w:left w:val="none" w:sz="0" w:space="0" w:color="auto"/>
            <w:bottom w:val="none" w:sz="0" w:space="0" w:color="auto"/>
            <w:right w:val="none" w:sz="0" w:space="0" w:color="auto"/>
          </w:divBdr>
        </w:div>
      </w:divsChild>
    </w:div>
    <w:div w:id="189807852">
      <w:bodyDiv w:val="1"/>
      <w:marLeft w:val="0"/>
      <w:marRight w:val="0"/>
      <w:marTop w:val="0"/>
      <w:marBottom w:val="0"/>
      <w:divBdr>
        <w:top w:val="none" w:sz="0" w:space="0" w:color="auto"/>
        <w:left w:val="none" w:sz="0" w:space="0" w:color="auto"/>
        <w:bottom w:val="none" w:sz="0" w:space="0" w:color="auto"/>
        <w:right w:val="none" w:sz="0" w:space="0" w:color="auto"/>
      </w:divBdr>
    </w:div>
    <w:div w:id="194469365">
      <w:bodyDiv w:val="1"/>
      <w:marLeft w:val="0"/>
      <w:marRight w:val="0"/>
      <w:marTop w:val="0"/>
      <w:marBottom w:val="0"/>
      <w:divBdr>
        <w:top w:val="none" w:sz="0" w:space="0" w:color="auto"/>
        <w:left w:val="none" w:sz="0" w:space="0" w:color="auto"/>
        <w:bottom w:val="none" w:sz="0" w:space="0" w:color="auto"/>
        <w:right w:val="none" w:sz="0" w:space="0" w:color="auto"/>
      </w:divBdr>
    </w:div>
    <w:div w:id="200364348">
      <w:bodyDiv w:val="1"/>
      <w:marLeft w:val="0"/>
      <w:marRight w:val="0"/>
      <w:marTop w:val="0"/>
      <w:marBottom w:val="0"/>
      <w:divBdr>
        <w:top w:val="none" w:sz="0" w:space="0" w:color="auto"/>
        <w:left w:val="none" w:sz="0" w:space="0" w:color="auto"/>
        <w:bottom w:val="none" w:sz="0" w:space="0" w:color="auto"/>
        <w:right w:val="none" w:sz="0" w:space="0" w:color="auto"/>
      </w:divBdr>
      <w:divsChild>
        <w:div w:id="87435245">
          <w:marLeft w:val="0"/>
          <w:marRight w:val="0"/>
          <w:marTop w:val="0"/>
          <w:marBottom w:val="0"/>
          <w:divBdr>
            <w:top w:val="none" w:sz="0" w:space="0" w:color="auto"/>
            <w:left w:val="none" w:sz="0" w:space="0" w:color="auto"/>
            <w:bottom w:val="none" w:sz="0" w:space="0" w:color="auto"/>
            <w:right w:val="none" w:sz="0" w:space="0" w:color="auto"/>
          </w:divBdr>
        </w:div>
        <w:div w:id="853688016">
          <w:marLeft w:val="0"/>
          <w:marRight w:val="0"/>
          <w:marTop w:val="0"/>
          <w:marBottom w:val="0"/>
          <w:divBdr>
            <w:top w:val="none" w:sz="0" w:space="0" w:color="auto"/>
            <w:left w:val="none" w:sz="0" w:space="0" w:color="auto"/>
            <w:bottom w:val="none" w:sz="0" w:space="0" w:color="auto"/>
            <w:right w:val="none" w:sz="0" w:space="0" w:color="auto"/>
          </w:divBdr>
        </w:div>
        <w:div w:id="1138299662">
          <w:marLeft w:val="0"/>
          <w:marRight w:val="0"/>
          <w:marTop w:val="0"/>
          <w:marBottom w:val="0"/>
          <w:divBdr>
            <w:top w:val="none" w:sz="0" w:space="0" w:color="auto"/>
            <w:left w:val="none" w:sz="0" w:space="0" w:color="auto"/>
            <w:bottom w:val="none" w:sz="0" w:space="0" w:color="auto"/>
            <w:right w:val="none" w:sz="0" w:space="0" w:color="auto"/>
          </w:divBdr>
        </w:div>
      </w:divsChild>
    </w:div>
    <w:div w:id="202719869">
      <w:bodyDiv w:val="1"/>
      <w:marLeft w:val="0"/>
      <w:marRight w:val="0"/>
      <w:marTop w:val="0"/>
      <w:marBottom w:val="0"/>
      <w:divBdr>
        <w:top w:val="none" w:sz="0" w:space="0" w:color="auto"/>
        <w:left w:val="none" w:sz="0" w:space="0" w:color="auto"/>
        <w:bottom w:val="none" w:sz="0" w:space="0" w:color="auto"/>
        <w:right w:val="none" w:sz="0" w:space="0" w:color="auto"/>
      </w:divBdr>
    </w:div>
    <w:div w:id="211842440">
      <w:bodyDiv w:val="1"/>
      <w:marLeft w:val="0"/>
      <w:marRight w:val="0"/>
      <w:marTop w:val="0"/>
      <w:marBottom w:val="0"/>
      <w:divBdr>
        <w:top w:val="none" w:sz="0" w:space="0" w:color="auto"/>
        <w:left w:val="none" w:sz="0" w:space="0" w:color="auto"/>
        <w:bottom w:val="none" w:sz="0" w:space="0" w:color="auto"/>
        <w:right w:val="none" w:sz="0" w:space="0" w:color="auto"/>
      </w:divBdr>
      <w:divsChild>
        <w:div w:id="110903361">
          <w:marLeft w:val="0"/>
          <w:marRight w:val="0"/>
          <w:marTop w:val="0"/>
          <w:marBottom w:val="0"/>
          <w:divBdr>
            <w:top w:val="none" w:sz="0" w:space="0" w:color="auto"/>
            <w:left w:val="none" w:sz="0" w:space="0" w:color="auto"/>
            <w:bottom w:val="none" w:sz="0" w:space="0" w:color="auto"/>
            <w:right w:val="none" w:sz="0" w:space="0" w:color="auto"/>
          </w:divBdr>
        </w:div>
        <w:div w:id="462650052">
          <w:marLeft w:val="0"/>
          <w:marRight w:val="0"/>
          <w:marTop w:val="0"/>
          <w:marBottom w:val="0"/>
          <w:divBdr>
            <w:top w:val="none" w:sz="0" w:space="0" w:color="auto"/>
            <w:left w:val="none" w:sz="0" w:space="0" w:color="auto"/>
            <w:bottom w:val="none" w:sz="0" w:space="0" w:color="auto"/>
            <w:right w:val="none" w:sz="0" w:space="0" w:color="auto"/>
          </w:divBdr>
        </w:div>
        <w:div w:id="660354121">
          <w:marLeft w:val="0"/>
          <w:marRight w:val="0"/>
          <w:marTop w:val="0"/>
          <w:marBottom w:val="0"/>
          <w:divBdr>
            <w:top w:val="none" w:sz="0" w:space="0" w:color="auto"/>
            <w:left w:val="none" w:sz="0" w:space="0" w:color="auto"/>
            <w:bottom w:val="none" w:sz="0" w:space="0" w:color="auto"/>
            <w:right w:val="none" w:sz="0" w:space="0" w:color="auto"/>
          </w:divBdr>
        </w:div>
        <w:div w:id="681513648">
          <w:marLeft w:val="0"/>
          <w:marRight w:val="0"/>
          <w:marTop w:val="0"/>
          <w:marBottom w:val="0"/>
          <w:divBdr>
            <w:top w:val="none" w:sz="0" w:space="0" w:color="auto"/>
            <w:left w:val="none" w:sz="0" w:space="0" w:color="auto"/>
            <w:bottom w:val="none" w:sz="0" w:space="0" w:color="auto"/>
            <w:right w:val="none" w:sz="0" w:space="0" w:color="auto"/>
          </w:divBdr>
        </w:div>
        <w:div w:id="827551692">
          <w:marLeft w:val="0"/>
          <w:marRight w:val="0"/>
          <w:marTop w:val="0"/>
          <w:marBottom w:val="0"/>
          <w:divBdr>
            <w:top w:val="none" w:sz="0" w:space="0" w:color="auto"/>
            <w:left w:val="none" w:sz="0" w:space="0" w:color="auto"/>
            <w:bottom w:val="none" w:sz="0" w:space="0" w:color="auto"/>
            <w:right w:val="none" w:sz="0" w:space="0" w:color="auto"/>
          </w:divBdr>
        </w:div>
        <w:div w:id="830558435">
          <w:marLeft w:val="0"/>
          <w:marRight w:val="0"/>
          <w:marTop w:val="0"/>
          <w:marBottom w:val="0"/>
          <w:divBdr>
            <w:top w:val="none" w:sz="0" w:space="0" w:color="auto"/>
            <w:left w:val="none" w:sz="0" w:space="0" w:color="auto"/>
            <w:bottom w:val="none" w:sz="0" w:space="0" w:color="auto"/>
            <w:right w:val="none" w:sz="0" w:space="0" w:color="auto"/>
          </w:divBdr>
        </w:div>
        <w:div w:id="940071626">
          <w:marLeft w:val="0"/>
          <w:marRight w:val="0"/>
          <w:marTop w:val="0"/>
          <w:marBottom w:val="0"/>
          <w:divBdr>
            <w:top w:val="none" w:sz="0" w:space="0" w:color="auto"/>
            <w:left w:val="none" w:sz="0" w:space="0" w:color="auto"/>
            <w:bottom w:val="none" w:sz="0" w:space="0" w:color="auto"/>
            <w:right w:val="none" w:sz="0" w:space="0" w:color="auto"/>
          </w:divBdr>
        </w:div>
        <w:div w:id="1181433779">
          <w:marLeft w:val="0"/>
          <w:marRight w:val="0"/>
          <w:marTop w:val="0"/>
          <w:marBottom w:val="0"/>
          <w:divBdr>
            <w:top w:val="none" w:sz="0" w:space="0" w:color="auto"/>
            <w:left w:val="none" w:sz="0" w:space="0" w:color="auto"/>
            <w:bottom w:val="none" w:sz="0" w:space="0" w:color="auto"/>
            <w:right w:val="none" w:sz="0" w:space="0" w:color="auto"/>
          </w:divBdr>
        </w:div>
        <w:div w:id="1226842529">
          <w:marLeft w:val="0"/>
          <w:marRight w:val="0"/>
          <w:marTop w:val="0"/>
          <w:marBottom w:val="0"/>
          <w:divBdr>
            <w:top w:val="none" w:sz="0" w:space="0" w:color="auto"/>
            <w:left w:val="none" w:sz="0" w:space="0" w:color="auto"/>
            <w:bottom w:val="none" w:sz="0" w:space="0" w:color="auto"/>
            <w:right w:val="none" w:sz="0" w:space="0" w:color="auto"/>
          </w:divBdr>
        </w:div>
        <w:div w:id="1381632672">
          <w:marLeft w:val="0"/>
          <w:marRight w:val="0"/>
          <w:marTop w:val="0"/>
          <w:marBottom w:val="0"/>
          <w:divBdr>
            <w:top w:val="none" w:sz="0" w:space="0" w:color="auto"/>
            <w:left w:val="none" w:sz="0" w:space="0" w:color="auto"/>
            <w:bottom w:val="none" w:sz="0" w:space="0" w:color="auto"/>
            <w:right w:val="none" w:sz="0" w:space="0" w:color="auto"/>
          </w:divBdr>
        </w:div>
        <w:div w:id="1770545137">
          <w:marLeft w:val="0"/>
          <w:marRight w:val="0"/>
          <w:marTop w:val="0"/>
          <w:marBottom w:val="0"/>
          <w:divBdr>
            <w:top w:val="none" w:sz="0" w:space="0" w:color="auto"/>
            <w:left w:val="none" w:sz="0" w:space="0" w:color="auto"/>
            <w:bottom w:val="none" w:sz="0" w:space="0" w:color="auto"/>
            <w:right w:val="none" w:sz="0" w:space="0" w:color="auto"/>
          </w:divBdr>
        </w:div>
        <w:div w:id="2064672546">
          <w:marLeft w:val="0"/>
          <w:marRight w:val="0"/>
          <w:marTop w:val="0"/>
          <w:marBottom w:val="0"/>
          <w:divBdr>
            <w:top w:val="none" w:sz="0" w:space="0" w:color="auto"/>
            <w:left w:val="none" w:sz="0" w:space="0" w:color="auto"/>
            <w:bottom w:val="none" w:sz="0" w:space="0" w:color="auto"/>
            <w:right w:val="none" w:sz="0" w:space="0" w:color="auto"/>
          </w:divBdr>
        </w:div>
      </w:divsChild>
    </w:div>
    <w:div w:id="229000751">
      <w:bodyDiv w:val="1"/>
      <w:marLeft w:val="0"/>
      <w:marRight w:val="0"/>
      <w:marTop w:val="0"/>
      <w:marBottom w:val="0"/>
      <w:divBdr>
        <w:top w:val="none" w:sz="0" w:space="0" w:color="auto"/>
        <w:left w:val="none" w:sz="0" w:space="0" w:color="auto"/>
        <w:bottom w:val="none" w:sz="0" w:space="0" w:color="auto"/>
        <w:right w:val="none" w:sz="0" w:space="0" w:color="auto"/>
      </w:divBdr>
      <w:divsChild>
        <w:div w:id="206915231">
          <w:marLeft w:val="0"/>
          <w:marRight w:val="0"/>
          <w:marTop w:val="0"/>
          <w:marBottom w:val="0"/>
          <w:divBdr>
            <w:top w:val="none" w:sz="0" w:space="0" w:color="auto"/>
            <w:left w:val="none" w:sz="0" w:space="0" w:color="auto"/>
            <w:bottom w:val="none" w:sz="0" w:space="0" w:color="auto"/>
            <w:right w:val="none" w:sz="0" w:space="0" w:color="auto"/>
          </w:divBdr>
        </w:div>
        <w:div w:id="221795274">
          <w:marLeft w:val="0"/>
          <w:marRight w:val="0"/>
          <w:marTop w:val="0"/>
          <w:marBottom w:val="0"/>
          <w:divBdr>
            <w:top w:val="none" w:sz="0" w:space="0" w:color="auto"/>
            <w:left w:val="none" w:sz="0" w:space="0" w:color="auto"/>
            <w:bottom w:val="none" w:sz="0" w:space="0" w:color="auto"/>
            <w:right w:val="none" w:sz="0" w:space="0" w:color="auto"/>
          </w:divBdr>
        </w:div>
        <w:div w:id="352341954">
          <w:marLeft w:val="0"/>
          <w:marRight w:val="0"/>
          <w:marTop w:val="0"/>
          <w:marBottom w:val="0"/>
          <w:divBdr>
            <w:top w:val="none" w:sz="0" w:space="0" w:color="auto"/>
            <w:left w:val="none" w:sz="0" w:space="0" w:color="auto"/>
            <w:bottom w:val="none" w:sz="0" w:space="0" w:color="auto"/>
            <w:right w:val="none" w:sz="0" w:space="0" w:color="auto"/>
          </w:divBdr>
        </w:div>
        <w:div w:id="356808546">
          <w:marLeft w:val="0"/>
          <w:marRight w:val="0"/>
          <w:marTop w:val="0"/>
          <w:marBottom w:val="0"/>
          <w:divBdr>
            <w:top w:val="none" w:sz="0" w:space="0" w:color="auto"/>
            <w:left w:val="none" w:sz="0" w:space="0" w:color="auto"/>
            <w:bottom w:val="none" w:sz="0" w:space="0" w:color="auto"/>
            <w:right w:val="none" w:sz="0" w:space="0" w:color="auto"/>
          </w:divBdr>
        </w:div>
        <w:div w:id="440075645">
          <w:marLeft w:val="0"/>
          <w:marRight w:val="0"/>
          <w:marTop w:val="0"/>
          <w:marBottom w:val="0"/>
          <w:divBdr>
            <w:top w:val="none" w:sz="0" w:space="0" w:color="auto"/>
            <w:left w:val="none" w:sz="0" w:space="0" w:color="auto"/>
            <w:bottom w:val="none" w:sz="0" w:space="0" w:color="auto"/>
            <w:right w:val="none" w:sz="0" w:space="0" w:color="auto"/>
          </w:divBdr>
        </w:div>
        <w:div w:id="612398058">
          <w:marLeft w:val="0"/>
          <w:marRight w:val="0"/>
          <w:marTop w:val="0"/>
          <w:marBottom w:val="0"/>
          <w:divBdr>
            <w:top w:val="none" w:sz="0" w:space="0" w:color="auto"/>
            <w:left w:val="none" w:sz="0" w:space="0" w:color="auto"/>
            <w:bottom w:val="none" w:sz="0" w:space="0" w:color="auto"/>
            <w:right w:val="none" w:sz="0" w:space="0" w:color="auto"/>
          </w:divBdr>
        </w:div>
        <w:div w:id="743069362">
          <w:marLeft w:val="0"/>
          <w:marRight w:val="0"/>
          <w:marTop w:val="0"/>
          <w:marBottom w:val="0"/>
          <w:divBdr>
            <w:top w:val="none" w:sz="0" w:space="0" w:color="auto"/>
            <w:left w:val="none" w:sz="0" w:space="0" w:color="auto"/>
            <w:bottom w:val="none" w:sz="0" w:space="0" w:color="auto"/>
            <w:right w:val="none" w:sz="0" w:space="0" w:color="auto"/>
          </w:divBdr>
        </w:div>
        <w:div w:id="755174421">
          <w:marLeft w:val="0"/>
          <w:marRight w:val="0"/>
          <w:marTop w:val="0"/>
          <w:marBottom w:val="0"/>
          <w:divBdr>
            <w:top w:val="none" w:sz="0" w:space="0" w:color="auto"/>
            <w:left w:val="none" w:sz="0" w:space="0" w:color="auto"/>
            <w:bottom w:val="none" w:sz="0" w:space="0" w:color="auto"/>
            <w:right w:val="none" w:sz="0" w:space="0" w:color="auto"/>
          </w:divBdr>
        </w:div>
        <w:div w:id="825821019">
          <w:marLeft w:val="0"/>
          <w:marRight w:val="0"/>
          <w:marTop w:val="0"/>
          <w:marBottom w:val="0"/>
          <w:divBdr>
            <w:top w:val="none" w:sz="0" w:space="0" w:color="auto"/>
            <w:left w:val="none" w:sz="0" w:space="0" w:color="auto"/>
            <w:bottom w:val="none" w:sz="0" w:space="0" w:color="auto"/>
            <w:right w:val="none" w:sz="0" w:space="0" w:color="auto"/>
          </w:divBdr>
        </w:div>
        <w:div w:id="945431122">
          <w:marLeft w:val="0"/>
          <w:marRight w:val="0"/>
          <w:marTop w:val="0"/>
          <w:marBottom w:val="0"/>
          <w:divBdr>
            <w:top w:val="none" w:sz="0" w:space="0" w:color="auto"/>
            <w:left w:val="none" w:sz="0" w:space="0" w:color="auto"/>
            <w:bottom w:val="none" w:sz="0" w:space="0" w:color="auto"/>
            <w:right w:val="none" w:sz="0" w:space="0" w:color="auto"/>
          </w:divBdr>
        </w:div>
        <w:div w:id="1042093760">
          <w:marLeft w:val="0"/>
          <w:marRight w:val="0"/>
          <w:marTop w:val="0"/>
          <w:marBottom w:val="0"/>
          <w:divBdr>
            <w:top w:val="none" w:sz="0" w:space="0" w:color="auto"/>
            <w:left w:val="none" w:sz="0" w:space="0" w:color="auto"/>
            <w:bottom w:val="none" w:sz="0" w:space="0" w:color="auto"/>
            <w:right w:val="none" w:sz="0" w:space="0" w:color="auto"/>
          </w:divBdr>
        </w:div>
        <w:div w:id="1061828349">
          <w:marLeft w:val="0"/>
          <w:marRight w:val="0"/>
          <w:marTop w:val="0"/>
          <w:marBottom w:val="0"/>
          <w:divBdr>
            <w:top w:val="none" w:sz="0" w:space="0" w:color="auto"/>
            <w:left w:val="none" w:sz="0" w:space="0" w:color="auto"/>
            <w:bottom w:val="none" w:sz="0" w:space="0" w:color="auto"/>
            <w:right w:val="none" w:sz="0" w:space="0" w:color="auto"/>
          </w:divBdr>
        </w:div>
        <w:div w:id="1123380307">
          <w:marLeft w:val="0"/>
          <w:marRight w:val="0"/>
          <w:marTop w:val="0"/>
          <w:marBottom w:val="0"/>
          <w:divBdr>
            <w:top w:val="none" w:sz="0" w:space="0" w:color="auto"/>
            <w:left w:val="none" w:sz="0" w:space="0" w:color="auto"/>
            <w:bottom w:val="none" w:sz="0" w:space="0" w:color="auto"/>
            <w:right w:val="none" w:sz="0" w:space="0" w:color="auto"/>
          </w:divBdr>
        </w:div>
        <w:div w:id="1165439017">
          <w:marLeft w:val="0"/>
          <w:marRight w:val="0"/>
          <w:marTop w:val="0"/>
          <w:marBottom w:val="0"/>
          <w:divBdr>
            <w:top w:val="none" w:sz="0" w:space="0" w:color="auto"/>
            <w:left w:val="none" w:sz="0" w:space="0" w:color="auto"/>
            <w:bottom w:val="none" w:sz="0" w:space="0" w:color="auto"/>
            <w:right w:val="none" w:sz="0" w:space="0" w:color="auto"/>
          </w:divBdr>
        </w:div>
        <w:div w:id="1170097643">
          <w:marLeft w:val="0"/>
          <w:marRight w:val="0"/>
          <w:marTop w:val="0"/>
          <w:marBottom w:val="0"/>
          <w:divBdr>
            <w:top w:val="none" w:sz="0" w:space="0" w:color="auto"/>
            <w:left w:val="none" w:sz="0" w:space="0" w:color="auto"/>
            <w:bottom w:val="none" w:sz="0" w:space="0" w:color="auto"/>
            <w:right w:val="none" w:sz="0" w:space="0" w:color="auto"/>
          </w:divBdr>
        </w:div>
        <w:div w:id="1637829542">
          <w:marLeft w:val="0"/>
          <w:marRight w:val="0"/>
          <w:marTop w:val="0"/>
          <w:marBottom w:val="0"/>
          <w:divBdr>
            <w:top w:val="none" w:sz="0" w:space="0" w:color="auto"/>
            <w:left w:val="none" w:sz="0" w:space="0" w:color="auto"/>
            <w:bottom w:val="none" w:sz="0" w:space="0" w:color="auto"/>
            <w:right w:val="none" w:sz="0" w:space="0" w:color="auto"/>
          </w:divBdr>
        </w:div>
        <w:div w:id="1780367599">
          <w:marLeft w:val="0"/>
          <w:marRight w:val="0"/>
          <w:marTop w:val="0"/>
          <w:marBottom w:val="0"/>
          <w:divBdr>
            <w:top w:val="none" w:sz="0" w:space="0" w:color="auto"/>
            <w:left w:val="none" w:sz="0" w:space="0" w:color="auto"/>
            <w:bottom w:val="none" w:sz="0" w:space="0" w:color="auto"/>
            <w:right w:val="none" w:sz="0" w:space="0" w:color="auto"/>
          </w:divBdr>
        </w:div>
        <w:div w:id="1878079067">
          <w:marLeft w:val="0"/>
          <w:marRight w:val="0"/>
          <w:marTop w:val="0"/>
          <w:marBottom w:val="0"/>
          <w:divBdr>
            <w:top w:val="none" w:sz="0" w:space="0" w:color="auto"/>
            <w:left w:val="none" w:sz="0" w:space="0" w:color="auto"/>
            <w:bottom w:val="none" w:sz="0" w:space="0" w:color="auto"/>
            <w:right w:val="none" w:sz="0" w:space="0" w:color="auto"/>
          </w:divBdr>
        </w:div>
        <w:div w:id="1930381185">
          <w:marLeft w:val="0"/>
          <w:marRight w:val="0"/>
          <w:marTop w:val="0"/>
          <w:marBottom w:val="0"/>
          <w:divBdr>
            <w:top w:val="none" w:sz="0" w:space="0" w:color="auto"/>
            <w:left w:val="none" w:sz="0" w:space="0" w:color="auto"/>
            <w:bottom w:val="none" w:sz="0" w:space="0" w:color="auto"/>
            <w:right w:val="none" w:sz="0" w:space="0" w:color="auto"/>
          </w:divBdr>
        </w:div>
        <w:div w:id="1945109606">
          <w:marLeft w:val="0"/>
          <w:marRight w:val="0"/>
          <w:marTop w:val="0"/>
          <w:marBottom w:val="0"/>
          <w:divBdr>
            <w:top w:val="none" w:sz="0" w:space="0" w:color="auto"/>
            <w:left w:val="none" w:sz="0" w:space="0" w:color="auto"/>
            <w:bottom w:val="none" w:sz="0" w:space="0" w:color="auto"/>
            <w:right w:val="none" w:sz="0" w:space="0" w:color="auto"/>
          </w:divBdr>
        </w:div>
        <w:div w:id="1978798086">
          <w:marLeft w:val="0"/>
          <w:marRight w:val="0"/>
          <w:marTop w:val="0"/>
          <w:marBottom w:val="0"/>
          <w:divBdr>
            <w:top w:val="none" w:sz="0" w:space="0" w:color="auto"/>
            <w:left w:val="none" w:sz="0" w:space="0" w:color="auto"/>
            <w:bottom w:val="none" w:sz="0" w:space="0" w:color="auto"/>
            <w:right w:val="none" w:sz="0" w:space="0" w:color="auto"/>
          </w:divBdr>
        </w:div>
      </w:divsChild>
    </w:div>
    <w:div w:id="254167293">
      <w:bodyDiv w:val="1"/>
      <w:marLeft w:val="0"/>
      <w:marRight w:val="0"/>
      <w:marTop w:val="0"/>
      <w:marBottom w:val="0"/>
      <w:divBdr>
        <w:top w:val="none" w:sz="0" w:space="0" w:color="auto"/>
        <w:left w:val="none" w:sz="0" w:space="0" w:color="auto"/>
        <w:bottom w:val="none" w:sz="0" w:space="0" w:color="auto"/>
        <w:right w:val="none" w:sz="0" w:space="0" w:color="auto"/>
      </w:divBdr>
    </w:div>
    <w:div w:id="263730490">
      <w:bodyDiv w:val="1"/>
      <w:marLeft w:val="0"/>
      <w:marRight w:val="0"/>
      <w:marTop w:val="0"/>
      <w:marBottom w:val="0"/>
      <w:divBdr>
        <w:top w:val="none" w:sz="0" w:space="0" w:color="auto"/>
        <w:left w:val="none" w:sz="0" w:space="0" w:color="auto"/>
        <w:bottom w:val="none" w:sz="0" w:space="0" w:color="auto"/>
        <w:right w:val="none" w:sz="0" w:space="0" w:color="auto"/>
      </w:divBdr>
    </w:div>
    <w:div w:id="264536051">
      <w:bodyDiv w:val="1"/>
      <w:marLeft w:val="0"/>
      <w:marRight w:val="0"/>
      <w:marTop w:val="0"/>
      <w:marBottom w:val="0"/>
      <w:divBdr>
        <w:top w:val="none" w:sz="0" w:space="0" w:color="auto"/>
        <w:left w:val="none" w:sz="0" w:space="0" w:color="auto"/>
        <w:bottom w:val="none" w:sz="0" w:space="0" w:color="auto"/>
        <w:right w:val="none" w:sz="0" w:space="0" w:color="auto"/>
      </w:divBdr>
      <w:divsChild>
        <w:div w:id="7606996">
          <w:marLeft w:val="0"/>
          <w:marRight w:val="0"/>
          <w:marTop w:val="0"/>
          <w:marBottom w:val="0"/>
          <w:divBdr>
            <w:top w:val="none" w:sz="0" w:space="0" w:color="auto"/>
            <w:left w:val="none" w:sz="0" w:space="0" w:color="auto"/>
            <w:bottom w:val="none" w:sz="0" w:space="0" w:color="auto"/>
            <w:right w:val="none" w:sz="0" w:space="0" w:color="auto"/>
          </w:divBdr>
        </w:div>
        <w:div w:id="9837162">
          <w:marLeft w:val="0"/>
          <w:marRight w:val="0"/>
          <w:marTop w:val="0"/>
          <w:marBottom w:val="0"/>
          <w:divBdr>
            <w:top w:val="none" w:sz="0" w:space="0" w:color="auto"/>
            <w:left w:val="none" w:sz="0" w:space="0" w:color="auto"/>
            <w:bottom w:val="none" w:sz="0" w:space="0" w:color="auto"/>
            <w:right w:val="none" w:sz="0" w:space="0" w:color="auto"/>
          </w:divBdr>
        </w:div>
        <w:div w:id="108546283">
          <w:marLeft w:val="0"/>
          <w:marRight w:val="0"/>
          <w:marTop w:val="0"/>
          <w:marBottom w:val="0"/>
          <w:divBdr>
            <w:top w:val="none" w:sz="0" w:space="0" w:color="auto"/>
            <w:left w:val="none" w:sz="0" w:space="0" w:color="auto"/>
            <w:bottom w:val="none" w:sz="0" w:space="0" w:color="auto"/>
            <w:right w:val="none" w:sz="0" w:space="0" w:color="auto"/>
          </w:divBdr>
        </w:div>
        <w:div w:id="181283243">
          <w:marLeft w:val="0"/>
          <w:marRight w:val="0"/>
          <w:marTop w:val="0"/>
          <w:marBottom w:val="0"/>
          <w:divBdr>
            <w:top w:val="none" w:sz="0" w:space="0" w:color="auto"/>
            <w:left w:val="none" w:sz="0" w:space="0" w:color="auto"/>
            <w:bottom w:val="none" w:sz="0" w:space="0" w:color="auto"/>
            <w:right w:val="none" w:sz="0" w:space="0" w:color="auto"/>
          </w:divBdr>
        </w:div>
        <w:div w:id="213781498">
          <w:marLeft w:val="0"/>
          <w:marRight w:val="0"/>
          <w:marTop w:val="0"/>
          <w:marBottom w:val="0"/>
          <w:divBdr>
            <w:top w:val="none" w:sz="0" w:space="0" w:color="auto"/>
            <w:left w:val="none" w:sz="0" w:space="0" w:color="auto"/>
            <w:bottom w:val="none" w:sz="0" w:space="0" w:color="auto"/>
            <w:right w:val="none" w:sz="0" w:space="0" w:color="auto"/>
          </w:divBdr>
        </w:div>
        <w:div w:id="321083243">
          <w:marLeft w:val="0"/>
          <w:marRight w:val="0"/>
          <w:marTop w:val="0"/>
          <w:marBottom w:val="0"/>
          <w:divBdr>
            <w:top w:val="none" w:sz="0" w:space="0" w:color="auto"/>
            <w:left w:val="none" w:sz="0" w:space="0" w:color="auto"/>
            <w:bottom w:val="none" w:sz="0" w:space="0" w:color="auto"/>
            <w:right w:val="none" w:sz="0" w:space="0" w:color="auto"/>
          </w:divBdr>
        </w:div>
        <w:div w:id="407850175">
          <w:marLeft w:val="0"/>
          <w:marRight w:val="0"/>
          <w:marTop w:val="0"/>
          <w:marBottom w:val="0"/>
          <w:divBdr>
            <w:top w:val="none" w:sz="0" w:space="0" w:color="auto"/>
            <w:left w:val="none" w:sz="0" w:space="0" w:color="auto"/>
            <w:bottom w:val="none" w:sz="0" w:space="0" w:color="auto"/>
            <w:right w:val="none" w:sz="0" w:space="0" w:color="auto"/>
          </w:divBdr>
        </w:div>
        <w:div w:id="415711998">
          <w:marLeft w:val="0"/>
          <w:marRight w:val="0"/>
          <w:marTop w:val="0"/>
          <w:marBottom w:val="0"/>
          <w:divBdr>
            <w:top w:val="none" w:sz="0" w:space="0" w:color="auto"/>
            <w:left w:val="none" w:sz="0" w:space="0" w:color="auto"/>
            <w:bottom w:val="none" w:sz="0" w:space="0" w:color="auto"/>
            <w:right w:val="none" w:sz="0" w:space="0" w:color="auto"/>
          </w:divBdr>
        </w:div>
        <w:div w:id="451898798">
          <w:marLeft w:val="0"/>
          <w:marRight w:val="0"/>
          <w:marTop w:val="0"/>
          <w:marBottom w:val="0"/>
          <w:divBdr>
            <w:top w:val="none" w:sz="0" w:space="0" w:color="auto"/>
            <w:left w:val="none" w:sz="0" w:space="0" w:color="auto"/>
            <w:bottom w:val="none" w:sz="0" w:space="0" w:color="auto"/>
            <w:right w:val="none" w:sz="0" w:space="0" w:color="auto"/>
          </w:divBdr>
        </w:div>
        <w:div w:id="568925164">
          <w:marLeft w:val="0"/>
          <w:marRight w:val="0"/>
          <w:marTop w:val="0"/>
          <w:marBottom w:val="0"/>
          <w:divBdr>
            <w:top w:val="none" w:sz="0" w:space="0" w:color="auto"/>
            <w:left w:val="none" w:sz="0" w:space="0" w:color="auto"/>
            <w:bottom w:val="none" w:sz="0" w:space="0" w:color="auto"/>
            <w:right w:val="none" w:sz="0" w:space="0" w:color="auto"/>
          </w:divBdr>
        </w:div>
        <w:div w:id="634220538">
          <w:marLeft w:val="0"/>
          <w:marRight w:val="0"/>
          <w:marTop w:val="0"/>
          <w:marBottom w:val="0"/>
          <w:divBdr>
            <w:top w:val="none" w:sz="0" w:space="0" w:color="auto"/>
            <w:left w:val="none" w:sz="0" w:space="0" w:color="auto"/>
            <w:bottom w:val="none" w:sz="0" w:space="0" w:color="auto"/>
            <w:right w:val="none" w:sz="0" w:space="0" w:color="auto"/>
          </w:divBdr>
        </w:div>
        <w:div w:id="706292103">
          <w:marLeft w:val="0"/>
          <w:marRight w:val="0"/>
          <w:marTop w:val="0"/>
          <w:marBottom w:val="0"/>
          <w:divBdr>
            <w:top w:val="none" w:sz="0" w:space="0" w:color="auto"/>
            <w:left w:val="none" w:sz="0" w:space="0" w:color="auto"/>
            <w:bottom w:val="none" w:sz="0" w:space="0" w:color="auto"/>
            <w:right w:val="none" w:sz="0" w:space="0" w:color="auto"/>
          </w:divBdr>
        </w:div>
        <w:div w:id="761991874">
          <w:marLeft w:val="0"/>
          <w:marRight w:val="0"/>
          <w:marTop w:val="0"/>
          <w:marBottom w:val="0"/>
          <w:divBdr>
            <w:top w:val="none" w:sz="0" w:space="0" w:color="auto"/>
            <w:left w:val="none" w:sz="0" w:space="0" w:color="auto"/>
            <w:bottom w:val="none" w:sz="0" w:space="0" w:color="auto"/>
            <w:right w:val="none" w:sz="0" w:space="0" w:color="auto"/>
          </w:divBdr>
        </w:div>
        <w:div w:id="941955743">
          <w:marLeft w:val="0"/>
          <w:marRight w:val="0"/>
          <w:marTop w:val="0"/>
          <w:marBottom w:val="0"/>
          <w:divBdr>
            <w:top w:val="none" w:sz="0" w:space="0" w:color="auto"/>
            <w:left w:val="none" w:sz="0" w:space="0" w:color="auto"/>
            <w:bottom w:val="none" w:sz="0" w:space="0" w:color="auto"/>
            <w:right w:val="none" w:sz="0" w:space="0" w:color="auto"/>
          </w:divBdr>
        </w:div>
        <w:div w:id="972373524">
          <w:marLeft w:val="0"/>
          <w:marRight w:val="0"/>
          <w:marTop w:val="0"/>
          <w:marBottom w:val="0"/>
          <w:divBdr>
            <w:top w:val="none" w:sz="0" w:space="0" w:color="auto"/>
            <w:left w:val="none" w:sz="0" w:space="0" w:color="auto"/>
            <w:bottom w:val="none" w:sz="0" w:space="0" w:color="auto"/>
            <w:right w:val="none" w:sz="0" w:space="0" w:color="auto"/>
          </w:divBdr>
        </w:div>
        <w:div w:id="984432160">
          <w:marLeft w:val="0"/>
          <w:marRight w:val="0"/>
          <w:marTop w:val="0"/>
          <w:marBottom w:val="0"/>
          <w:divBdr>
            <w:top w:val="none" w:sz="0" w:space="0" w:color="auto"/>
            <w:left w:val="none" w:sz="0" w:space="0" w:color="auto"/>
            <w:bottom w:val="none" w:sz="0" w:space="0" w:color="auto"/>
            <w:right w:val="none" w:sz="0" w:space="0" w:color="auto"/>
          </w:divBdr>
        </w:div>
        <w:div w:id="1007630473">
          <w:marLeft w:val="0"/>
          <w:marRight w:val="0"/>
          <w:marTop w:val="0"/>
          <w:marBottom w:val="0"/>
          <w:divBdr>
            <w:top w:val="none" w:sz="0" w:space="0" w:color="auto"/>
            <w:left w:val="none" w:sz="0" w:space="0" w:color="auto"/>
            <w:bottom w:val="none" w:sz="0" w:space="0" w:color="auto"/>
            <w:right w:val="none" w:sz="0" w:space="0" w:color="auto"/>
          </w:divBdr>
        </w:div>
        <w:div w:id="1022240909">
          <w:marLeft w:val="0"/>
          <w:marRight w:val="0"/>
          <w:marTop w:val="0"/>
          <w:marBottom w:val="0"/>
          <w:divBdr>
            <w:top w:val="none" w:sz="0" w:space="0" w:color="auto"/>
            <w:left w:val="none" w:sz="0" w:space="0" w:color="auto"/>
            <w:bottom w:val="none" w:sz="0" w:space="0" w:color="auto"/>
            <w:right w:val="none" w:sz="0" w:space="0" w:color="auto"/>
          </w:divBdr>
        </w:div>
        <w:div w:id="1152868152">
          <w:marLeft w:val="0"/>
          <w:marRight w:val="0"/>
          <w:marTop w:val="0"/>
          <w:marBottom w:val="0"/>
          <w:divBdr>
            <w:top w:val="none" w:sz="0" w:space="0" w:color="auto"/>
            <w:left w:val="none" w:sz="0" w:space="0" w:color="auto"/>
            <w:bottom w:val="none" w:sz="0" w:space="0" w:color="auto"/>
            <w:right w:val="none" w:sz="0" w:space="0" w:color="auto"/>
          </w:divBdr>
        </w:div>
        <w:div w:id="1222788628">
          <w:marLeft w:val="0"/>
          <w:marRight w:val="0"/>
          <w:marTop w:val="0"/>
          <w:marBottom w:val="0"/>
          <w:divBdr>
            <w:top w:val="none" w:sz="0" w:space="0" w:color="auto"/>
            <w:left w:val="none" w:sz="0" w:space="0" w:color="auto"/>
            <w:bottom w:val="none" w:sz="0" w:space="0" w:color="auto"/>
            <w:right w:val="none" w:sz="0" w:space="0" w:color="auto"/>
          </w:divBdr>
        </w:div>
        <w:div w:id="1243105689">
          <w:marLeft w:val="0"/>
          <w:marRight w:val="0"/>
          <w:marTop w:val="0"/>
          <w:marBottom w:val="0"/>
          <w:divBdr>
            <w:top w:val="none" w:sz="0" w:space="0" w:color="auto"/>
            <w:left w:val="none" w:sz="0" w:space="0" w:color="auto"/>
            <w:bottom w:val="none" w:sz="0" w:space="0" w:color="auto"/>
            <w:right w:val="none" w:sz="0" w:space="0" w:color="auto"/>
          </w:divBdr>
        </w:div>
        <w:div w:id="1255744584">
          <w:marLeft w:val="0"/>
          <w:marRight w:val="0"/>
          <w:marTop w:val="0"/>
          <w:marBottom w:val="0"/>
          <w:divBdr>
            <w:top w:val="none" w:sz="0" w:space="0" w:color="auto"/>
            <w:left w:val="none" w:sz="0" w:space="0" w:color="auto"/>
            <w:bottom w:val="none" w:sz="0" w:space="0" w:color="auto"/>
            <w:right w:val="none" w:sz="0" w:space="0" w:color="auto"/>
          </w:divBdr>
        </w:div>
        <w:div w:id="1319308382">
          <w:marLeft w:val="0"/>
          <w:marRight w:val="0"/>
          <w:marTop w:val="0"/>
          <w:marBottom w:val="0"/>
          <w:divBdr>
            <w:top w:val="none" w:sz="0" w:space="0" w:color="auto"/>
            <w:left w:val="none" w:sz="0" w:space="0" w:color="auto"/>
            <w:bottom w:val="none" w:sz="0" w:space="0" w:color="auto"/>
            <w:right w:val="none" w:sz="0" w:space="0" w:color="auto"/>
          </w:divBdr>
        </w:div>
        <w:div w:id="1492523328">
          <w:marLeft w:val="0"/>
          <w:marRight w:val="0"/>
          <w:marTop w:val="0"/>
          <w:marBottom w:val="0"/>
          <w:divBdr>
            <w:top w:val="none" w:sz="0" w:space="0" w:color="auto"/>
            <w:left w:val="none" w:sz="0" w:space="0" w:color="auto"/>
            <w:bottom w:val="none" w:sz="0" w:space="0" w:color="auto"/>
            <w:right w:val="none" w:sz="0" w:space="0" w:color="auto"/>
          </w:divBdr>
        </w:div>
        <w:div w:id="1608847684">
          <w:marLeft w:val="0"/>
          <w:marRight w:val="0"/>
          <w:marTop w:val="0"/>
          <w:marBottom w:val="0"/>
          <w:divBdr>
            <w:top w:val="none" w:sz="0" w:space="0" w:color="auto"/>
            <w:left w:val="none" w:sz="0" w:space="0" w:color="auto"/>
            <w:bottom w:val="none" w:sz="0" w:space="0" w:color="auto"/>
            <w:right w:val="none" w:sz="0" w:space="0" w:color="auto"/>
          </w:divBdr>
        </w:div>
        <w:div w:id="1644117348">
          <w:marLeft w:val="0"/>
          <w:marRight w:val="0"/>
          <w:marTop w:val="0"/>
          <w:marBottom w:val="0"/>
          <w:divBdr>
            <w:top w:val="none" w:sz="0" w:space="0" w:color="auto"/>
            <w:left w:val="none" w:sz="0" w:space="0" w:color="auto"/>
            <w:bottom w:val="none" w:sz="0" w:space="0" w:color="auto"/>
            <w:right w:val="none" w:sz="0" w:space="0" w:color="auto"/>
          </w:divBdr>
        </w:div>
        <w:div w:id="1696075869">
          <w:marLeft w:val="0"/>
          <w:marRight w:val="0"/>
          <w:marTop w:val="0"/>
          <w:marBottom w:val="0"/>
          <w:divBdr>
            <w:top w:val="none" w:sz="0" w:space="0" w:color="auto"/>
            <w:left w:val="none" w:sz="0" w:space="0" w:color="auto"/>
            <w:bottom w:val="none" w:sz="0" w:space="0" w:color="auto"/>
            <w:right w:val="none" w:sz="0" w:space="0" w:color="auto"/>
          </w:divBdr>
        </w:div>
        <w:div w:id="1701736156">
          <w:marLeft w:val="0"/>
          <w:marRight w:val="0"/>
          <w:marTop w:val="0"/>
          <w:marBottom w:val="0"/>
          <w:divBdr>
            <w:top w:val="none" w:sz="0" w:space="0" w:color="auto"/>
            <w:left w:val="none" w:sz="0" w:space="0" w:color="auto"/>
            <w:bottom w:val="none" w:sz="0" w:space="0" w:color="auto"/>
            <w:right w:val="none" w:sz="0" w:space="0" w:color="auto"/>
          </w:divBdr>
        </w:div>
        <w:div w:id="1719357325">
          <w:marLeft w:val="0"/>
          <w:marRight w:val="0"/>
          <w:marTop w:val="0"/>
          <w:marBottom w:val="0"/>
          <w:divBdr>
            <w:top w:val="none" w:sz="0" w:space="0" w:color="auto"/>
            <w:left w:val="none" w:sz="0" w:space="0" w:color="auto"/>
            <w:bottom w:val="none" w:sz="0" w:space="0" w:color="auto"/>
            <w:right w:val="none" w:sz="0" w:space="0" w:color="auto"/>
          </w:divBdr>
        </w:div>
        <w:div w:id="1780641242">
          <w:marLeft w:val="0"/>
          <w:marRight w:val="0"/>
          <w:marTop w:val="0"/>
          <w:marBottom w:val="0"/>
          <w:divBdr>
            <w:top w:val="none" w:sz="0" w:space="0" w:color="auto"/>
            <w:left w:val="none" w:sz="0" w:space="0" w:color="auto"/>
            <w:bottom w:val="none" w:sz="0" w:space="0" w:color="auto"/>
            <w:right w:val="none" w:sz="0" w:space="0" w:color="auto"/>
          </w:divBdr>
        </w:div>
        <w:div w:id="1782142338">
          <w:marLeft w:val="0"/>
          <w:marRight w:val="0"/>
          <w:marTop w:val="0"/>
          <w:marBottom w:val="0"/>
          <w:divBdr>
            <w:top w:val="none" w:sz="0" w:space="0" w:color="auto"/>
            <w:left w:val="none" w:sz="0" w:space="0" w:color="auto"/>
            <w:bottom w:val="none" w:sz="0" w:space="0" w:color="auto"/>
            <w:right w:val="none" w:sz="0" w:space="0" w:color="auto"/>
          </w:divBdr>
        </w:div>
        <w:div w:id="1865627926">
          <w:marLeft w:val="0"/>
          <w:marRight w:val="0"/>
          <w:marTop w:val="0"/>
          <w:marBottom w:val="0"/>
          <w:divBdr>
            <w:top w:val="none" w:sz="0" w:space="0" w:color="auto"/>
            <w:left w:val="none" w:sz="0" w:space="0" w:color="auto"/>
            <w:bottom w:val="none" w:sz="0" w:space="0" w:color="auto"/>
            <w:right w:val="none" w:sz="0" w:space="0" w:color="auto"/>
          </w:divBdr>
        </w:div>
        <w:div w:id="1884950295">
          <w:marLeft w:val="0"/>
          <w:marRight w:val="0"/>
          <w:marTop w:val="0"/>
          <w:marBottom w:val="0"/>
          <w:divBdr>
            <w:top w:val="none" w:sz="0" w:space="0" w:color="auto"/>
            <w:left w:val="none" w:sz="0" w:space="0" w:color="auto"/>
            <w:bottom w:val="none" w:sz="0" w:space="0" w:color="auto"/>
            <w:right w:val="none" w:sz="0" w:space="0" w:color="auto"/>
          </w:divBdr>
        </w:div>
        <w:div w:id="2006127714">
          <w:marLeft w:val="0"/>
          <w:marRight w:val="0"/>
          <w:marTop w:val="0"/>
          <w:marBottom w:val="0"/>
          <w:divBdr>
            <w:top w:val="none" w:sz="0" w:space="0" w:color="auto"/>
            <w:left w:val="none" w:sz="0" w:space="0" w:color="auto"/>
            <w:bottom w:val="none" w:sz="0" w:space="0" w:color="auto"/>
            <w:right w:val="none" w:sz="0" w:space="0" w:color="auto"/>
          </w:divBdr>
        </w:div>
        <w:div w:id="2036806800">
          <w:marLeft w:val="0"/>
          <w:marRight w:val="0"/>
          <w:marTop w:val="0"/>
          <w:marBottom w:val="0"/>
          <w:divBdr>
            <w:top w:val="none" w:sz="0" w:space="0" w:color="auto"/>
            <w:left w:val="none" w:sz="0" w:space="0" w:color="auto"/>
            <w:bottom w:val="none" w:sz="0" w:space="0" w:color="auto"/>
            <w:right w:val="none" w:sz="0" w:space="0" w:color="auto"/>
          </w:divBdr>
        </w:div>
        <w:div w:id="2132044749">
          <w:marLeft w:val="0"/>
          <w:marRight w:val="0"/>
          <w:marTop w:val="0"/>
          <w:marBottom w:val="0"/>
          <w:divBdr>
            <w:top w:val="none" w:sz="0" w:space="0" w:color="auto"/>
            <w:left w:val="none" w:sz="0" w:space="0" w:color="auto"/>
            <w:bottom w:val="none" w:sz="0" w:space="0" w:color="auto"/>
            <w:right w:val="none" w:sz="0" w:space="0" w:color="auto"/>
          </w:divBdr>
        </w:div>
        <w:div w:id="2139101427">
          <w:marLeft w:val="0"/>
          <w:marRight w:val="0"/>
          <w:marTop w:val="0"/>
          <w:marBottom w:val="0"/>
          <w:divBdr>
            <w:top w:val="none" w:sz="0" w:space="0" w:color="auto"/>
            <w:left w:val="none" w:sz="0" w:space="0" w:color="auto"/>
            <w:bottom w:val="none" w:sz="0" w:space="0" w:color="auto"/>
            <w:right w:val="none" w:sz="0" w:space="0" w:color="auto"/>
          </w:divBdr>
        </w:div>
      </w:divsChild>
    </w:div>
    <w:div w:id="276329688">
      <w:bodyDiv w:val="1"/>
      <w:marLeft w:val="0"/>
      <w:marRight w:val="0"/>
      <w:marTop w:val="0"/>
      <w:marBottom w:val="0"/>
      <w:divBdr>
        <w:top w:val="none" w:sz="0" w:space="0" w:color="auto"/>
        <w:left w:val="none" w:sz="0" w:space="0" w:color="auto"/>
        <w:bottom w:val="none" w:sz="0" w:space="0" w:color="auto"/>
        <w:right w:val="none" w:sz="0" w:space="0" w:color="auto"/>
      </w:divBdr>
    </w:div>
    <w:div w:id="296566273">
      <w:bodyDiv w:val="1"/>
      <w:marLeft w:val="0"/>
      <w:marRight w:val="0"/>
      <w:marTop w:val="0"/>
      <w:marBottom w:val="0"/>
      <w:divBdr>
        <w:top w:val="none" w:sz="0" w:space="0" w:color="auto"/>
        <w:left w:val="none" w:sz="0" w:space="0" w:color="auto"/>
        <w:bottom w:val="none" w:sz="0" w:space="0" w:color="auto"/>
        <w:right w:val="none" w:sz="0" w:space="0" w:color="auto"/>
      </w:divBdr>
    </w:div>
    <w:div w:id="362706876">
      <w:bodyDiv w:val="1"/>
      <w:marLeft w:val="0"/>
      <w:marRight w:val="0"/>
      <w:marTop w:val="0"/>
      <w:marBottom w:val="0"/>
      <w:divBdr>
        <w:top w:val="none" w:sz="0" w:space="0" w:color="auto"/>
        <w:left w:val="none" w:sz="0" w:space="0" w:color="auto"/>
        <w:bottom w:val="none" w:sz="0" w:space="0" w:color="auto"/>
        <w:right w:val="none" w:sz="0" w:space="0" w:color="auto"/>
      </w:divBdr>
    </w:div>
    <w:div w:id="383454905">
      <w:bodyDiv w:val="1"/>
      <w:marLeft w:val="0"/>
      <w:marRight w:val="0"/>
      <w:marTop w:val="0"/>
      <w:marBottom w:val="0"/>
      <w:divBdr>
        <w:top w:val="none" w:sz="0" w:space="0" w:color="auto"/>
        <w:left w:val="none" w:sz="0" w:space="0" w:color="auto"/>
        <w:bottom w:val="none" w:sz="0" w:space="0" w:color="auto"/>
        <w:right w:val="none" w:sz="0" w:space="0" w:color="auto"/>
      </w:divBdr>
    </w:div>
    <w:div w:id="406654295">
      <w:bodyDiv w:val="1"/>
      <w:marLeft w:val="0"/>
      <w:marRight w:val="0"/>
      <w:marTop w:val="0"/>
      <w:marBottom w:val="0"/>
      <w:divBdr>
        <w:top w:val="none" w:sz="0" w:space="0" w:color="auto"/>
        <w:left w:val="none" w:sz="0" w:space="0" w:color="auto"/>
        <w:bottom w:val="none" w:sz="0" w:space="0" w:color="auto"/>
        <w:right w:val="none" w:sz="0" w:space="0" w:color="auto"/>
      </w:divBdr>
    </w:div>
    <w:div w:id="408312261">
      <w:bodyDiv w:val="1"/>
      <w:marLeft w:val="0"/>
      <w:marRight w:val="0"/>
      <w:marTop w:val="0"/>
      <w:marBottom w:val="0"/>
      <w:divBdr>
        <w:top w:val="none" w:sz="0" w:space="0" w:color="auto"/>
        <w:left w:val="none" w:sz="0" w:space="0" w:color="auto"/>
        <w:bottom w:val="none" w:sz="0" w:space="0" w:color="auto"/>
        <w:right w:val="none" w:sz="0" w:space="0" w:color="auto"/>
      </w:divBdr>
    </w:div>
    <w:div w:id="423380593">
      <w:bodyDiv w:val="1"/>
      <w:marLeft w:val="0"/>
      <w:marRight w:val="0"/>
      <w:marTop w:val="0"/>
      <w:marBottom w:val="0"/>
      <w:divBdr>
        <w:top w:val="none" w:sz="0" w:space="0" w:color="auto"/>
        <w:left w:val="none" w:sz="0" w:space="0" w:color="auto"/>
        <w:bottom w:val="none" w:sz="0" w:space="0" w:color="auto"/>
        <w:right w:val="none" w:sz="0" w:space="0" w:color="auto"/>
      </w:divBdr>
    </w:div>
    <w:div w:id="496771307">
      <w:bodyDiv w:val="1"/>
      <w:marLeft w:val="0"/>
      <w:marRight w:val="0"/>
      <w:marTop w:val="0"/>
      <w:marBottom w:val="0"/>
      <w:divBdr>
        <w:top w:val="none" w:sz="0" w:space="0" w:color="auto"/>
        <w:left w:val="none" w:sz="0" w:space="0" w:color="auto"/>
        <w:bottom w:val="none" w:sz="0" w:space="0" w:color="auto"/>
        <w:right w:val="none" w:sz="0" w:space="0" w:color="auto"/>
      </w:divBdr>
    </w:div>
    <w:div w:id="528300494">
      <w:bodyDiv w:val="1"/>
      <w:marLeft w:val="0"/>
      <w:marRight w:val="0"/>
      <w:marTop w:val="0"/>
      <w:marBottom w:val="0"/>
      <w:divBdr>
        <w:top w:val="none" w:sz="0" w:space="0" w:color="auto"/>
        <w:left w:val="none" w:sz="0" w:space="0" w:color="auto"/>
        <w:bottom w:val="none" w:sz="0" w:space="0" w:color="auto"/>
        <w:right w:val="none" w:sz="0" w:space="0" w:color="auto"/>
      </w:divBdr>
    </w:div>
    <w:div w:id="530411766">
      <w:bodyDiv w:val="1"/>
      <w:marLeft w:val="0"/>
      <w:marRight w:val="0"/>
      <w:marTop w:val="0"/>
      <w:marBottom w:val="0"/>
      <w:divBdr>
        <w:top w:val="none" w:sz="0" w:space="0" w:color="auto"/>
        <w:left w:val="none" w:sz="0" w:space="0" w:color="auto"/>
        <w:bottom w:val="none" w:sz="0" w:space="0" w:color="auto"/>
        <w:right w:val="none" w:sz="0" w:space="0" w:color="auto"/>
      </w:divBdr>
    </w:div>
    <w:div w:id="539173013">
      <w:bodyDiv w:val="1"/>
      <w:marLeft w:val="0"/>
      <w:marRight w:val="0"/>
      <w:marTop w:val="0"/>
      <w:marBottom w:val="0"/>
      <w:divBdr>
        <w:top w:val="none" w:sz="0" w:space="0" w:color="auto"/>
        <w:left w:val="none" w:sz="0" w:space="0" w:color="auto"/>
        <w:bottom w:val="none" w:sz="0" w:space="0" w:color="auto"/>
        <w:right w:val="none" w:sz="0" w:space="0" w:color="auto"/>
      </w:divBdr>
    </w:div>
    <w:div w:id="599609020">
      <w:bodyDiv w:val="1"/>
      <w:marLeft w:val="0"/>
      <w:marRight w:val="0"/>
      <w:marTop w:val="0"/>
      <w:marBottom w:val="0"/>
      <w:divBdr>
        <w:top w:val="none" w:sz="0" w:space="0" w:color="auto"/>
        <w:left w:val="none" w:sz="0" w:space="0" w:color="auto"/>
        <w:bottom w:val="none" w:sz="0" w:space="0" w:color="auto"/>
        <w:right w:val="none" w:sz="0" w:space="0" w:color="auto"/>
      </w:divBdr>
    </w:div>
    <w:div w:id="616522969">
      <w:bodyDiv w:val="1"/>
      <w:marLeft w:val="0"/>
      <w:marRight w:val="0"/>
      <w:marTop w:val="0"/>
      <w:marBottom w:val="0"/>
      <w:divBdr>
        <w:top w:val="none" w:sz="0" w:space="0" w:color="auto"/>
        <w:left w:val="none" w:sz="0" w:space="0" w:color="auto"/>
        <w:bottom w:val="none" w:sz="0" w:space="0" w:color="auto"/>
        <w:right w:val="none" w:sz="0" w:space="0" w:color="auto"/>
      </w:divBdr>
    </w:div>
    <w:div w:id="635185583">
      <w:bodyDiv w:val="1"/>
      <w:marLeft w:val="0"/>
      <w:marRight w:val="0"/>
      <w:marTop w:val="0"/>
      <w:marBottom w:val="0"/>
      <w:divBdr>
        <w:top w:val="none" w:sz="0" w:space="0" w:color="auto"/>
        <w:left w:val="none" w:sz="0" w:space="0" w:color="auto"/>
        <w:bottom w:val="none" w:sz="0" w:space="0" w:color="auto"/>
        <w:right w:val="none" w:sz="0" w:space="0" w:color="auto"/>
      </w:divBdr>
    </w:div>
    <w:div w:id="636494603">
      <w:bodyDiv w:val="1"/>
      <w:marLeft w:val="0"/>
      <w:marRight w:val="0"/>
      <w:marTop w:val="0"/>
      <w:marBottom w:val="0"/>
      <w:divBdr>
        <w:top w:val="none" w:sz="0" w:space="0" w:color="auto"/>
        <w:left w:val="none" w:sz="0" w:space="0" w:color="auto"/>
        <w:bottom w:val="none" w:sz="0" w:space="0" w:color="auto"/>
        <w:right w:val="none" w:sz="0" w:space="0" w:color="auto"/>
      </w:divBdr>
    </w:div>
    <w:div w:id="660279762">
      <w:bodyDiv w:val="1"/>
      <w:marLeft w:val="0"/>
      <w:marRight w:val="0"/>
      <w:marTop w:val="0"/>
      <w:marBottom w:val="0"/>
      <w:divBdr>
        <w:top w:val="none" w:sz="0" w:space="0" w:color="auto"/>
        <w:left w:val="none" w:sz="0" w:space="0" w:color="auto"/>
        <w:bottom w:val="none" w:sz="0" w:space="0" w:color="auto"/>
        <w:right w:val="none" w:sz="0" w:space="0" w:color="auto"/>
      </w:divBdr>
    </w:div>
    <w:div w:id="673192380">
      <w:bodyDiv w:val="1"/>
      <w:marLeft w:val="0"/>
      <w:marRight w:val="0"/>
      <w:marTop w:val="0"/>
      <w:marBottom w:val="0"/>
      <w:divBdr>
        <w:top w:val="none" w:sz="0" w:space="0" w:color="auto"/>
        <w:left w:val="none" w:sz="0" w:space="0" w:color="auto"/>
        <w:bottom w:val="none" w:sz="0" w:space="0" w:color="auto"/>
        <w:right w:val="none" w:sz="0" w:space="0" w:color="auto"/>
      </w:divBdr>
      <w:divsChild>
        <w:div w:id="6177121">
          <w:marLeft w:val="0"/>
          <w:marRight w:val="0"/>
          <w:marTop w:val="0"/>
          <w:marBottom w:val="0"/>
          <w:divBdr>
            <w:top w:val="none" w:sz="0" w:space="0" w:color="auto"/>
            <w:left w:val="none" w:sz="0" w:space="0" w:color="auto"/>
            <w:bottom w:val="none" w:sz="0" w:space="0" w:color="auto"/>
            <w:right w:val="none" w:sz="0" w:space="0" w:color="auto"/>
          </w:divBdr>
        </w:div>
        <w:div w:id="90664738">
          <w:marLeft w:val="0"/>
          <w:marRight w:val="0"/>
          <w:marTop w:val="0"/>
          <w:marBottom w:val="0"/>
          <w:divBdr>
            <w:top w:val="none" w:sz="0" w:space="0" w:color="auto"/>
            <w:left w:val="none" w:sz="0" w:space="0" w:color="auto"/>
            <w:bottom w:val="none" w:sz="0" w:space="0" w:color="auto"/>
            <w:right w:val="none" w:sz="0" w:space="0" w:color="auto"/>
          </w:divBdr>
        </w:div>
        <w:div w:id="166286847">
          <w:marLeft w:val="0"/>
          <w:marRight w:val="0"/>
          <w:marTop w:val="0"/>
          <w:marBottom w:val="0"/>
          <w:divBdr>
            <w:top w:val="none" w:sz="0" w:space="0" w:color="auto"/>
            <w:left w:val="none" w:sz="0" w:space="0" w:color="auto"/>
            <w:bottom w:val="none" w:sz="0" w:space="0" w:color="auto"/>
            <w:right w:val="none" w:sz="0" w:space="0" w:color="auto"/>
          </w:divBdr>
        </w:div>
        <w:div w:id="346564633">
          <w:marLeft w:val="0"/>
          <w:marRight w:val="0"/>
          <w:marTop w:val="0"/>
          <w:marBottom w:val="0"/>
          <w:divBdr>
            <w:top w:val="none" w:sz="0" w:space="0" w:color="auto"/>
            <w:left w:val="none" w:sz="0" w:space="0" w:color="auto"/>
            <w:bottom w:val="none" w:sz="0" w:space="0" w:color="auto"/>
            <w:right w:val="none" w:sz="0" w:space="0" w:color="auto"/>
          </w:divBdr>
        </w:div>
        <w:div w:id="801340825">
          <w:marLeft w:val="0"/>
          <w:marRight w:val="0"/>
          <w:marTop w:val="0"/>
          <w:marBottom w:val="0"/>
          <w:divBdr>
            <w:top w:val="none" w:sz="0" w:space="0" w:color="auto"/>
            <w:left w:val="none" w:sz="0" w:space="0" w:color="auto"/>
            <w:bottom w:val="none" w:sz="0" w:space="0" w:color="auto"/>
            <w:right w:val="none" w:sz="0" w:space="0" w:color="auto"/>
          </w:divBdr>
        </w:div>
        <w:div w:id="1034575118">
          <w:marLeft w:val="0"/>
          <w:marRight w:val="0"/>
          <w:marTop w:val="0"/>
          <w:marBottom w:val="0"/>
          <w:divBdr>
            <w:top w:val="none" w:sz="0" w:space="0" w:color="auto"/>
            <w:left w:val="none" w:sz="0" w:space="0" w:color="auto"/>
            <w:bottom w:val="none" w:sz="0" w:space="0" w:color="auto"/>
            <w:right w:val="none" w:sz="0" w:space="0" w:color="auto"/>
          </w:divBdr>
        </w:div>
        <w:div w:id="1240286078">
          <w:marLeft w:val="0"/>
          <w:marRight w:val="0"/>
          <w:marTop w:val="0"/>
          <w:marBottom w:val="0"/>
          <w:divBdr>
            <w:top w:val="none" w:sz="0" w:space="0" w:color="auto"/>
            <w:left w:val="none" w:sz="0" w:space="0" w:color="auto"/>
            <w:bottom w:val="none" w:sz="0" w:space="0" w:color="auto"/>
            <w:right w:val="none" w:sz="0" w:space="0" w:color="auto"/>
          </w:divBdr>
        </w:div>
        <w:div w:id="1249198316">
          <w:marLeft w:val="0"/>
          <w:marRight w:val="0"/>
          <w:marTop w:val="0"/>
          <w:marBottom w:val="0"/>
          <w:divBdr>
            <w:top w:val="none" w:sz="0" w:space="0" w:color="auto"/>
            <w:left w:val="none" w:sz="0" w:space="0" w:color="auto"/>
            <w:bottom w:val="none" w:sz="0" w:space="0" w:color="auto"/>
            <w:right w:val="none" w:sz="0" w:space="0" w:color="auto"/>
          </w:divBdr>
        </w:div>
        <w:div w:id="1283921158">
          <w:marLeft w:val="0"/>
          <w:marRight w:val="0"/>
          <w:marTop w:val="0"/>
          <w:marBottom w:val="0"/>
          <w:divBdr>
            <w:top w:val="none" w:sz="0" w:space="0" w:color="auto"/>
            <w:left w:val="none" w:sz="0" w:space="0" w:color="auto"/>
            <w:bottom w:val="none" w:sz="0" w:space="0" w:color="auto"/>
            <w:right w:val="none" w:sz="0" w:space="0" w:color="auto"/>
          </w:divBdr>
        </w:div>
        <w:div w:id="1490361806">
          <w:marLeft w:val="0"/>
          <w:marRight w:val="0"/>
          <w:marTop w:val="0"/>
          <w:marBottom w:val="0"/>
          <w:divBdr>
            <w:top w:val="none" w:sz="0" w:space="0" w:color="auto"/>
            <w:left w:val="none" w:sz="0" w:space="0" w:color="auto"/>
            <w:bottom w:val="none" w:sz="0" w:space="0" w:color="auto"/>
            <w:right w:val="none" w:sz="0" w:space="0" w:color="auto"/>
          </w:divBdr>
        </w:div>
        <w:div w:id="1658801437">
          <w:marLeft w:val="0"/>
          <w:marRight w:val="0"/>
          <w:marTop w:val="0"/>
          <w:marBottom w:val="0"/>
          <w:divBdr>
            <w:top w:val="none" w:sz="0" w:space="0" w:color="auto"/>
            <w:left w:val="none" w:sz="0" w:space="0" w:color="auto"/>
            <w:bottom w:val="none" w:sz="0" w:space="0" w:color="auto"/>
            <w:right w:val="none" w:sz="0" w:space="0" w:color="auto"/>
          </w:divBdr>
        </w:div>
        <w:div w:id="1666934505">
          <w:marLeft w:val="0"/>
          <w:marRight w:val="0"/>
          <w:marTop w:val="0"/>
          <w:marBottom w:val="0"/>
          <w:divBdr>
            <w:top w:val="none" w:sz="0" w:space="0" w:color="auto"/>
            <w:left w:val="none" w:sz="0" w:space="0" w:color="auto"/>
            <w:bottom w:val="none" w:sz="0" w:space="0" w:color="auto"/>
            <w:right w:val="none" w:sz="0" w:space="0" w:color="auto"/>
          </w:divBdr>
        </w:div>
        <w:div w:id="1694306214">
          <w:marLeft w:val="0"/>
          <w:marRight w:val="0"/>
          <w:marTop w:val="0"/>
          <w:marBottom w:val="0"/>
          <w:divBdr>
            <w:top w:val="none" w:sz="0" w:space="0" w:color="auto"/>
            <w:left w:val="none" w:sz="0" w:space="0" w:color="auto"/>
            <w:bottom w:val="none" w:sz="0" w:space="0" w:color="auto"/>
            <w:right w:val="none" w:sz="0" w:space="0" w:color="auto"/>
          </w:divBdr>
        </w:div>
        <w:div w:id="1903756927">
          <w:marLeft w:val="0"/>
          <w:marRight w:val="0"/>
          <w:marTop w:val="0"/>
          <w:marBottom w:val="0"/>
          <w:divBdr>
            <w:top w:val="none" w:sz="0" w:space="0" w:color="auto"/>
            <w:left w:val="none" w:sz="0" w:space="0" w:color="auto"/>
            <w:bottom w:val="none" w:sz="0" w:space="0" w:color="auto"/>
            <w:right w:val="none" w:sz="0" w:space="0" w:color="auto"/>
          </w:divBdr>
        </w:div>
        <w:div w:id="1961183659">
          <w:marLeft w:val="0"/>
          <w:marRight w:val="0"/>
          <w:marTop w:val="0"/>
          <w:marBottom w:val="0"/>
          <w:divBdr>
            <w:top w:val="none" w:sz="0" w:space="0" w:color="auto"/>
            <w:left w:val="none" w:sz="0" w:space="0" w:color="auto"/>
            <w:bottom w:val="none" w:sz="0" w:space="0" w:color="auto"/>
            <w:right w:val="none" w:sz="0" w:space="0" w:color="auto"/>
          </w:divBdr>
        </w:div>
      </w:divsChild>
    </w:div>
    <w:div w:id="673841518">
      <w:bodyDiv w:val="1"/>
      <w:marLeft w:val="0"/>
      <w:marRight w:val="0"/>
      <w:marTop w:val="0"/>
      <w:marBottom w:val="0"/>
      <w:divBdr>
        <w:top w:val="none" w:sz="0" w:space="0" w:color="auto"/>
        <w:left w:val="none" w:sz="0" w:space="0" w:color="auto"/>
        <w:bottom w:val="none" w:sz="0" w:space="0" w:color="auto"/>
        <w:right w:val="none" w:sz="0" w:space="0" w:color="auto"/>
      </w:divBdr>
      <w:divsChild>
        <w:div w:id="2635533">
          <w:marLeft w:val="0"/>
          <w:marRight w:val="0"/>
          <w:marTop w:val="0"/>
          <w:marBottom w:val="0"/>
          <w:divBdr>
            <w:top w:val="none" w:sz="0" w:space="0" w:color="auto"/>
            <w:left w:val="none" w:sz="0" w:space="0" w:color="auto"/>
            <w:bottom w:val="none" w:sz="0" w:space="0" w:color="auto"/>
            <w:right w:val="none" w:sz="0" w:space="0" w:color="auto"/>
          </w:divBdr>
        </w:div>
        <w:div w:id="11079844">
          <w:marLeft w:val="0"/>
          <w:marRight w:val="0"/>
          <w:marTop w:val="0"/>
          <w:marBottom w:val="0"/>
          <w:divBdr>
            <w:top w:val="none" w:sz="0" w:space="0" w:color="auto"/>
            <w:left w:val="none" w:sz="0" w:space="0" w:color="auto"/>
            <w:bottom w:val="none" w:sz="0" w:space="0" w:color="auto"/>
            <w:right w:val="none" w:sz="0" w:space="0" w:color="auto"/>
          </w:divBdr>
        </w:div>
        <w:div w:id="15544124">
          <w:marLeft w:val="0"/>
          <w:marRight w:val="0"/>
          <w:marTop w:val="0"/>
          <w:marBottom w:val="0"/>
          <w:divBdr>
            <w:top w:val="none" w:sz="0" w:space="0" w:color="auto"/>
            <w:left w:val="none" w:sz="0" w:space="0" w:color="auto"/>
            <w:bottom w:val="none" w:sz="0" w:space="0" w:color="auto"/>
            <w:right w:val="none" w:sz="0" w:space="0" w:color="auto"/>
          </w:divBdr>
        </w:div>
        <w:div w:id="21908282">
          <w:marLeft w:val="0"/>
          <w:marRight w:val="0"/>
          <w:marTop w:val="0"/>
          <w:marBottom w:val="0"/>
          <w:divBdr>
            <w:top w:val="none" w:sz="0" w:space="0" w:color="auto"/>
            <w:left w:val="none" w:sz="0" w:space="0" w:color="auto"/>
            <w:bottom w:val="none" w:sz="0" w:space="0" w:color="auto"/>
            <w:right w:val="none" w:sz="0" w:space="0" w:color="auto"/>
          </w:divBdr>
        </w:div>
        <w:div w:id="23023080">
          <w:marLeft w:val="0"/>
          <w:marRight w:val="0"/>
          <w:marTop w:val="0"/>
          <w:marBottom w:val="0"/>
          <w:divBdr>
            <w:top w:val="none" w:sz="0" w:space="0" w:color="auto"/>
            <w:left w:val="none" w:sz="0" w:space="0" w:color="auto"/>
            <w:bottom w:val="none" w:sz="0" w:space="0" w:color="auto"/>
            <w:right w:val="none" w:sz="0" w:space="0" w:color="auto"/>
          </w:divBdr>
        </w:div>
        <w:div w:id="32928456">
          <w:marLeft w:val="0"/>
          <w:marRight w:val="0"/>
          <w:marTop w:val="0"/>
          <w:marBottom w:val="0"/>
          <w:divBdr>
            <w:top w:val="none" w:sz="0" w:space="0" w:color="auto"/>
            <w:left w:val="none" w:sz="0" w:space="0" w:color="auto"/>
            <w:bottom w:val="none" w:sz="0" w:space="0" w:color="auto"/>
            <w:right w:val="none" w:sz="0" w:space="0" w:color="auto"/>
          </w:divBdr>
        </w:div>
        <w:div w:id="35014489">
          <w:marLeft w:val="0"/>
          <w:marRight w:val="0"/>
          <w:marTop w:val="0"/>
          <w:marBottom w:val="0"/>
          <w:divBdr>
            <w:top w:val="none" w:sz="0" w:space="0" w:color="auto"/>
            <w:left w:val="none" w:sz="0" w:space="0" w:color="auto"/>
            <w:bottom w:val="none" w:sz="0" w:space="0" w:color="auto"/>
            <w:right w:val="none" w:sz="0" w:space="0" w:color="auto"/>
          </w:divBdr>
        </w:div>
        <w:div w:id="48695658">
          <w:marLeft w:val="0"/>
          <w:marRight w:val="0"/>
          <w:marTop w:val="0"/>
          <w:marBottom w:val="0"/>
          <w:divBdr>
            <w:top w:val="none" w:sz="0" w:space="0" w:color="auto"/>
            <w:left w:val="none" w:sz="0" w:space="0" w:color="auto"/>
            <w:bottom w:val="none" w:sz="0" w:space="0" w:color="auto"/>
            <w:right w:val="none" w:sz="0" w:space="0" w:color="auto"/>
          </w:divBdr>
        </w:div>
        <w:div w:id="48893042">
          <w:marLeft w:val="0"/>
          <w:marRight w:val="0"/>
          <w:marTop w:val="0"/>
          <w:marBottom w:val="0"/>
          <w:divBdr>
            <w:top w:val="none" w:sz="0" w:space="0" w:color="auto"/>
            <w:left w:val="none" w:sz="0" w:space="0" w:color="auto"/>
            <w:bottom w:val="none" w:sz="0" w:space="0" w:color="auto"/>
            <w:right w:val="none" w:sz="0" w:space="0" w:color="auto"/>
          </w:divBdr>
        </w:div>
        <w:div w:id="56785825">
          <w:marLeft w:val="0"/>
          <w:marRight w:val="0"/>
          <w:marTop w:val="0"/>
          <w:marBottom w:val="0"/>
          <w:divBdr>
            <w:top w:val="none" w:sz="0" w:space="0" w:color="auto"/>
            <w:left w:val="none" w:sz="0" w:space="0" w:color="auto"/>
            <w:bottom w:val="none" w:sz="0" w:space="0" w:color="auto"/>
            <w:right w:val="none" w:sz="0" w:space="0" w:color="auto"/>
          </w:divBdr>
        </w:div>
        <w:div w:id="58987285">
          <w:marLeft w:val="0"/>
          <w:marRight w:val="0"/>
          <w:marTop w:val="0"/>
          <w:marBottom w:val="0"/>
          <w:divBdr>
            <w:top w:val="none" w:sz="0" w:space="0" w:color="auto"/>
            <w:left w:val="none" w:sz="0" w:space="0" w:color="auto"/>
            <w:bottom w:val="none" w:sz="0" w:space="0" w:color="auto"/>
            <w:right w:val="none" w:sz="0" w:space="0" w:color="auto"/>
          </w:divBdr>
        </w:div>
        <w:div w:id="70853785">
          <w:marLeft w:val="0"/>
          <w:marRight w:val="0"/>
          <w:marTop w:val="0"/>
          <w:marBottom w:val="0"/>
          <w:divBdr>
            <w:top w:val="none" w:sz="0" w:space="0" w:color="auto"/>
            <w:left w:val="none" w:sz="0" w:space="0" w:color="auto"/>
            <w:bottom w:val="none" w:sz="0" w:space="0" w:color="auto"/>
            <w:right w:val="none" w:sz="0" w:space="0" w:color="auto"/>
          </w:divBdr>
        </w:div>
        <w:div w:id="83110565">
          <w:marLeft w:val="0"/>
          <w:marRight w:val="0"/>
          <w:marTop w:val="0"/>
          <w:marBottom w:val="0"/>
          <w:divBdr>
            <w:top w:val="none" w:sz="0" w:space="0" w:color="auto"/>
            <w:left w:val="none" w:sz="0" w:space="0" w:color="auto"/>
            <w:bottom w:val="none" w:sz="0" w:space="0" w:color="auto"/>
            <w:right w:val="none" w:sz="0" w:space="0" w:color="auto"/>
          </w:divBdr>
        </w:div>
        <w:div w:id="83500935">
          <w:marLeft w:val="0"/>
          <w:marRight w:val="0"/>
          <w:marTop w:val="0"/>
          <w:marBottom w:val="0"/>
          <w:divBdr>
            <w:top w:val="none" w:sz="0" w:space="0" w:color="auto"/>
            <w:left w:val="none" w:sz="0" w:space="0" w:color="auto"/>
            <w:bottom w:val="none" w:sz="0" w:space="0" w:color="auto"/>
            <w:right w:val="none" w:sz="0" w:space="0" w:color="auto"/>
          </w:divBdr>
        </w:div>
        <w:div w:id="89661191">
          <w:marLeft w:val="0"/>
          <w:marRight w:val="0"/>
          <w:marTop w:val="0"/>
          <w:marBottom w:val="0"/>
          <w:divBdr>
            <w:top w:val="none" w:sz="0" w:space="0" w:color="auto"/>
            <w:left w:val="none" w:sz="0" w:space="0" w:color="auto"/>
            <w:bottom w:val="none" w:sz="0" w:space="0" w:color="auto"/>
            <w:right w:val="none" w:sz="0" w:space="0" w:color="auto"/>
          </w:divBdr>
        </w:div>
        <w:div w:id="106508308">
          <w:marLeft w:val="0"/>
          <w:marRight w:val="0"/>
          <w:marTop w:val="0"/>
          <w:marBottom w:val="0"/>
          <w:divBdr>
            <w:top w:val="none" w:sz="0" w:space="0" w:color="auto"/>
            <w:left w:val="none" w:sz="0" w:space="0" w:color="auto"/>
            <w:bottom w:val="none" w:sz="0" w:space="0" w:color="auto"/>
            <w:right w:val="none" w:sz="0" w:space="0" w:color="auto"/>
          </w:divBdr>
        </w:div>
        <w:div w:id="108822446">
          <w:marLeft w:val="0"/>
          <w:marRight w:val="0"/>
          <w:marTop w:val="0"/>
          <w:marBottom w:val="0"/>
          <w:divBdr>
            <w:top w:val="none" w:sz="0" w:space="0" w:color="auto"/>
            <w:left w:val="none" w:sz="0" w:space="0" w:color="auto"/>
            <w:bottom w:val="none" w:sz="0" w:space="0" w:color="auto"/>
            <w:right w:val="none" w:sz="0" w:space="0" w:color="auto"/>
          </w:divBdr>
        </w:div>
        <w:div w:id="126356648">
          <w:marLeft w:val="0"/>
          <w:marRight w:val="0"/>
          <w:marTop w:val="0"/>
          <w:marBottom w:val="0"/>
          <w:divBdr>
            <w:top w:val="none" w:sz="0" w:space="0" w:color="auto"/>
            <w:left w:val="none" w:sz="0" w:space="0" w:color="auto"/>
            <w:bottom w:val="none" w:sz="0" w:space="0" w:color="auto"/>
            <w:right w:val="none" w:sz="0" w:space="0" w:color="auto"/>
          </w:divBdr>
        </w:div>
        <w:div w:id="156196082">
          <w:marLeft w:val="0"/>
          <w:marRight w:val="0"/>
          <w:marTop w:val="0"/>
          <w:marBottom w:val="0"/>
          <w:divBdr>
            <w:top w:val="none" w:sz="0" w:space="0" w:color="auto"/>
            <w:left w:val="none" w:sz="0" w:space="0" w:color="auto"/>
            <w:bottom w:val="none" w:sz="0" w:space="0" w:color="auto"/>
            <w:right w:val="none" w:sz="0" w:space="0" w:color="auto"/>
          </w:divBdr>
        </w:div>
        <w:div w:id="165248858">
          <w:marLeft w:val="0"/>
          <w:marRight w:val="0"/>
          <w:marTop w:val="0"/>
          <w:marBottom w:val="0"/>
          <w:divBdr>
            <w:top w:val="none" w:sz="0" w:space="0" w:color="auto"/>
            <w:left w:val="none" w:sz="0" w:space="0" w:color="auto"/>
            <w:bottom w:val="none" w:sz="0" w:space="0" w:color="auto"/>
            <w:right w:val="none" w:sz="0" w:space="0" w:color="auto"/>
          </w:divBdr>
        </w:div>
        <w:div w:id="182523866">
          <w:marLeft w:val="0"/>
          <w:marRight w:val="0"/>
          <w:marTop w:val="0"/>
          <w:marBottom w:val="0"/>
          <w:divBdr>
            <w:top w:val="none" w:sz="0" w:space="0" w:color="auto"/>
            <w:left w:val="none" w:sz="0" w:space="0" w:color="auto"/>
            <w:bottom w:val="none" w:sz="0" w:space="0" w:color="auto"/>
            <w:right w:val="none" w:sz="0" w:space="0" w:color="auto"/>
          </w:divBdr>
        </w:div>
        <w:div w:id="183902667">
          <w:marLeft w:val="0"/>
          <w:marRight w:val="0"/>
          <w:marTop w:val="0"/>
          <w:marBottom w:val="0"/>
          <w:divBdr>
            <w:top w:val="none" w:sz="0" w:space="0" w:color="auto"/>
            <w:left w:val="none" w:sz="0" w:space="0" w:color="auto"/>
            <w:bottom w:val="none" w:sz="0" w:space="0" w:color="auto"/>
            <w:right w:val="none" w:sz="0" w:space="0" w:color="auto"/>
          </w:divBdr>
        </w:div>
        <w:div w:id="189538315">
          <w:marLeft w:val="0"/>
          <w:marRight w:val="0"/>
          <w:marTop w:val="0"/>
          <w:marBottom w:val="0"/>
          <w:divBdr>
            <w:top w:val="none" w:sz="0" w:space="0" w:color="auto"/>
            <w:left w:val="none" w:sz="0" w:space="0" w:color="auto"/>
            <w:bottom w:val="none" w:sz="0" w:space="0" w:color="auto"/>
            <w:right w:val="none" w:sz="0" w:space="0" w:color="auto"/>
          </w:divBdr>
        </w:div>
        <w:div w:id="209921960">
          <w:marLeft w:val="0"/>
          <w:marRight w:val="0"/>
          <w:marTop w:val="0"/>
          <w:marBottom w:val="0"/>
          <w:divBdr>
            <w:top w:val="none" w:sz="0" w:space="0" w:color="auto"/>
            <w:left w:val="none" w:sz="0" w:space="0" w:color="auto"/>
            <w:bottom w:val="none" w:sz="0" w:space="0" w:color="auto"/>
            <w:right w:val="none" w:sz="0" w:space="0" w:color="auto"/>
          </w:divBdr>
        </w:div>
        <w:div w:id="228810487">
          <w:marLeft w:val="0"/>
          <w:marRight w:val="0"/>
          <w:marTop w:val="0"/>
          <w:marBottom w:val="0"/>
          <w:divBdr>
            <w:top w:val="none" w:sz="0" w:space="0" w:color="auto"/>
            <w:left w:val="none" w:sz="0" w:space="0" w:color="auto"/>
            <w:bottom w:val="none" w:sz="0" w:space="0" w:color="auto"/>
            <w:right w:val="none" w:sz="0" w:space="0" w:color="auto"/>
          </w:divBdr>
        </w:div>
        <w:div w:id="234167277">
          <w:marLeft w:val="0"/>
          <w:marRight w:val="0"/>
          <w:marTop w:val="0"/>
          <w:marBottom w:val="0"/>
          <w:divBdr>
            <w:top w:val="none" w:sz="0" w:space="0" w:color="auto"/>
            <w:left w:val="none" w:sz="0" w:space="0" w:color="auto"/>
            <w:bottom w:val="none" w:sz="0" w:space="0" w:color="auto"/>
            <w:right w:val="none" w:sz="0" w:space="0" w:color="auto"/>
          </w:divBdr>
        </w:div>
        <w:div w:id="248975321">
          <w:marLeft w:val="0"/>
          <w:marRight w:val="0"/>
          <w:marTop w:val="0"/>
          <w:marBottom w:val="0"/>
          <w:divBdr>
            <w:top w:val="none" w:sz="0" w:space="0" w:color="auto"/>
            <w:left w:val="none" w:sz="0" w:space="0" w:color="auto"/>
            <w:bottom w:val="none" w:sz="0" w:space="0" w:color="auto"/>
            <w:right w:val="none" w:sz="0" w:space="0" w:color="auto"/>
          </w:divBdr>
        </w:div>
        <w:div w:id="266548974">
          <w:marLeft w:val="0"/>
          <w:marRight w:val="0"/>
          <w:marTop w:val="0"/>
          <w:marBottom w:val="0"/>
          <w:divBdr>
            <w:top w:val="none" w:sz="0" w:space="0" w:color="auto"/>
            <w:left w:val="none" w:sz="0" w:space="0" w:color="auto"/>
            <w:bottom w:val="none" w:sz="0" w:space="0" w:color="auto"/>
            <w:right w:val="none" w:sz="0" w:space="0" w:color="auto"/>
          </w:divBdr>
        </w:div>
        <w:div w:id="280765733">
          <w:marLeft w:val="0"/>
          <w:marRight w:val="0"/>
          <w:marTop w:val="0"/>
          <w:marBottom w:val="0"/>
          <w:divBdr>
            <w:top w:val="none" w:sz="0" w:space="0" w:color="auto"/>
            <w:left w:val="none" w:sz="0" w:space="0" w:color="auto"/>
            <w:bottom w:val="none" w:sz="0" w:space="0" w:color="auto"/>
            <w:right w:val="none" w:sz="0" w:space="0" w:color="auto"/>
          </w:divBdr>
        </w:div>
        <w:div w:id="281691793">
          <w:marLeft w:val="0"/>
          <w:marRight w:val="0"/>
          <w:marTop w:val="0"/>
          <w:marBottom w:val="0"/>
          <w:divBdr>
            <w:top w:val="none" w:sz="0" w:space="0" w:color="auto"/>
            <w:left w:val="none" w:sz="0" w:space="0" w:color="auto"/>
            <w:bottom w:val="none" w:sz="0" w:space="0" w:color="auto"/>
            <w:right w:val="none" w:sz="0" w:space="0" w:color="auto"/>
          </w:divBdr>
        </w:div>
        <w:div w:id="287703831">
          <w:marLeft w:val="0"/>
          <w:marRight w:val="0"/>
          <w:marTop w:val="0"/>
          <w:marBottom w:val="0"/>
          <w:divBdr>
            <w:top w:val="none" w:sz="0" w:space="0" w:color="auto"/>
            <w:left w:val="none" w:sz="0" w:space="0" w:color="auto"/>
            <w:bottom w:val="none" w:sz="0" w:space="0" w:color="auto"/>
            <w:right w:val="none" w:sz="0" w:space="0" w:color="auto"/>
          </w:divBdr>
        </w:div>
        <w:div w:id="295531472">
          <w:marLeft w:val="0"/>
          <w:marRight w:val="0"/>
          <w:marTop w:val="0"/>
          <w:marBottom w:val="0"/>
          <w:divBdr>
            <w:top w:val="none" w:sz="0" w:space="0" w:color="auto"/>
            <w:left w:val="none" w:sz="0" w:space="0" w:color="auto"/>
            <w:bottom w:val="none" w:sz="0" w:space="0" w:color="auto"/>
            <w:right w:val="none" w:sz="0" w:space="0" w:color="auto"/>
          </w:divBdr>
        </w:div>
        <w:div w:id="297423634">
          <w:marLeft w:val="0"/>
          <w:marRight w:val="0"/>
          <w:marTop w:val="0"/>
          <w:marBottom w:val="0"/>
          <w:divBdr>
            <w:top w:val="none" w:sz="0" w:space="0" w:color="auto"/>
            <w:left w:val="none" w:sz="0" w:space="0" w:color="auto"/>
            <w:bottom w:val="none" w:sz="0" w:space="0" w:color="auto"/>
            <w:right w:val="none" w:sz="0" w:space="0" w:color="auto"/>
          </w:divBdr>
        </w:div>
        <w:div w:id="301546226">
          <w:marLeft w:val="0"/>
          <w:marRight w:val="0"/>
          <w:marTop w:val="0"/>
          <w:marBottom w:val="0"/>
          <w:divBdr>
            <w:top w:val="none" w:sz="0" w:space="0" w:color="auto"/>
            <w:left w:val="none" w:sz="0" w:space="0" w:color="auto"/>
            <w:bottom w:val="none" w:sz="0" w:space="0" w:color="auto"/>
            <w:right w:val="none" w:sz="0" w:space="0" w:color="auto"/>
          </w:divBdr>
        </w:div>
        <w:div w:id="306589681">
          <w:marLeft w:val="0"/>
          <w:marRight w:val="0"/>
          <w:marTop w:val="0"/>
          <w:marBottom w:val="0"/>
          <w:divBdr>
            <w:top w:val="none" w:sz="0" w:space="0" w:color="auto"/>
            <w:left w:val="none" w:sz="0" w:space="0" w:color="auto"/>
            <w:bottom w:val="none" w:sz="0" w:space="0" w:color="auto"/>
            <w:right w:val="none" w:sz="0" w:space="0" w:color="auto"/>
          </w:divBdr>
        </w:div>
        <w:div w:id="315687084">
          <w:marLeft w:val="0"/>
          <w:marRight w:val="0"/>
          <w:marTop w:val="0"/>
          <w:marBottom w:val="0"/>
          <w:divBdr>
            <w:top w:val="none" w:sz="0" w:space="0" w:color="auto"/>
            <w:left w:val="none" w:sz="0" w:space="0" w:color="auto"/>
            <w:bottom w:val="none" w:sz="0" w:space="0" w:color="auto"/>
            <w:right w:val="none" w:sz="0" w:space="0" w:color="auto"/>
          </w:divBdr>
        </w:div>
        <w:div w:id="339742585">
          <w:marLeft w:val="0"/>
          <w:marRight w:val="0"/>
          <w:marTop w:val="0"/>
          <w:marBottom w:val="0"/>
          <w:divBdr>
            <w:top w:val="none" w:sz="0" w:space="0" w:color="auto"/>
            <w:left w:val="none" w:sz="0" w:space="0" w:color="auto"/>
            <w:bottom w:val="none" w:sz="0" w:space="0" w:color="auto"/>
            <w:right w:val="none" w:sz="0" w:space="0" w:color="auto"/>
          </w:divBdr>
        </w:div>
        <w:div w:id="376471010">
          <w:marLeft w:val="0"/>
          <w:marRight w:val="0"/>
          <w:marTop w:val="0"/>
          <w:marBottom w:val="0"/>
          <w:divBdr>
            <w:top w:val="none" w:sz="0" w:space="0" w:color="auto"/>
            <w:left w:val="none" w:sz="0" w:space="0" w:color="auto"/>
            <w:bottom w:val="none" w:sz="0" w:space="0" w:color="auto"/>
            <w:right w:val="none" w:sz="0" w:space="0" w:color="auto"/>
          </w:divBdr>
        </w:div>
        <w:div w:id="392461595">
          <w:marLeft w:val="0"/>
          <w:marRight w:val="0"/>
          <w:marTop w:val="0"/>
          <w:marBottom w:val="0"/>
          <w:divBdr>
            <w:top w:val="none" w:sz="0" w:space="0" w:color="auto"/>
            <w:left w:val="none" w:sz="0" w:space="0" w:color="auto"/>
            <w:bottom w:val="none" w:sz="0" w:space="0" w:color="auto"/>
            <w:right w:val="none" w:sz="0" w:space="0" w:color="auto"/>
          </w:divBdr>
        </w:div>
        <w:div w:id="395127356">
          <w:marLeft w:val="0"/>
          <w:marRight w:val="0"/>
          <w:marTop w:val="0"/>
          <w:marBottom w:val="0"/>
          <w:divBdr>
            <w:top w:val="none" w:sz="0" w:space="0" w:color="auto"/>
            <w:left w:val="none" w:sz="0" w:space="0" w:color="auto"/>
            <w:bottom w:val="none" w:sz="0" w:space="0" w:color="auto"/>
            <w:right w:val="none" w:sz="0" w:space="0" w:color="auto"/>
          </w:divBdr>
        </w:div>
        <w:div w:id="409233400">
          <w:marLeft w:val="0"/>
          <w:marRight w:val="0"/>
          <w:marTop w:val="0"/>
          <w:marBottom w:val="0"/>
          <w:divBdr>
            <w:top w:val="none" w:sz="0" w:space="0" w:color="auto"/>
            <w:left w:val="none" w:sz="0" w:space="0" w:color="auto"/>
            <w:bottom w:val="none" w:sz="0" w:space="0" w:color="auto"/>
            <w:right w:val="none" w:sz="0" w:space="0" w:color="auto"/>
          </w:divBdr>
        </w:div>
        <w:div w:id="427704101">
          <w:marLeft w:val="0"/>
          <w:marRight w:val="0"/>
          <w:marTop w:val="0"/>
          <w:marBottom w:val="0"/>
          <w:divBdr>
            <w:top w:val="none" w:sz="0" w:space="0" w:color="auto"/>
            <w:left w:val="none" w:sz="0" w:space="0" w:color="auto"/>
            <w:bottom w:val="none" w:sz="0" w:space="0" w:color="auto"/>
            <w:right w:val="none" w:sz="0" w:space="0" w:color="auto"/>
          </w:divBdr>
        </w:div>
        <w:div w:id="428087319">
          <w:marLeft w:val="0"/>
          <w:marRight w:val="0"/>
          <w:marTop w:val="0"/>
          <w:marBottom w:val="0"/>
          <w:divBdr>
            <w:top w:val="none" w:sz="0" w:space="0" w:color="auto"/>
            <w:left w:val="none" w:sz="0" w:space="0" w:color="auto"/>
            <w:bottom w:val="none" w:sz="0" w:space="0" w:color="auto"/>
            <w:right w:val="none" w:sz="0" w:space="0" w:color="auto"/>
          </w:divBdr>
        </w:div>
        <w:div w:id="446581248">
          <w:marLeft w:val="0"/>
          <w:marRight w:val="0"/>
          <w:marTop w:val="0"/>
          <w:marBottom w:val="0"/>
          <w:divBdr>
            <w:top w:val="none" w:sz="0" w:space="0" w:color="auto"/>
            <w:left w:val="none" w:sz="0" w:space="0" w:color="auto"/>
            <w:bottom w:val="none" w:sz="0" w:space="0" w:color="auto"/>
            <w:right w:val="none" w:sz="0" w:space="0" w:color="auto"/>
          </w:divBdr>
        </w:div>
        <w:div w:id="447241038">
          <w:marLeft w:val="0"/>
          <w:marRight w:val="0"/>
          <w:marTop w:val="0"/>
          <w:marBottom w:val="0"/>
          <w:divBdr>
            <w:top w:val="none" w:sz="0" w:space="0" w:color="auto"/>
            <w:left w:val="none" w:sz="0" w:space="0" w:color="auto"/>
            <w:bottom w:val="none" w:sz="0" w:space="0" w:color="auto"/>
            <w:right w:val="none" w:sz="0" w:space="0" w:color="auto"/>
          </w:divBdr>
        </w:div>
        <w:div w:id="454299250">
          <w:marLeft w:val="0"/>
          <w:marRight w:val="0"/>
          <w:marTop w:val="0"/>
          <w:marBottom w:val="0"/>
          <w:divBdr>
            <w:top w:val="none" w:sz="0" w:space="0" w:color="auto"/>
            <w:left w:val="none" w:sz="0" w:space="0" w:color="auto"/>
            <w:bottom w:val="none" w:sz="0" w:space="0" w:color="auto"/>
            <w:right w:val="none" w:sz="0" w:space="0" w:color="auto"/>
          </w:divBdr>
        </w:div>
        <w:div w:id="460804599">
          <w:marLeft w:val="0"/>
          <w:marRight w:val="0"/>
          <w:marTop w:val="0"/>
          <w:marBottom w:val="0"/>
          <w:divBdr>
            <w:top w:val="none" w:sz="0" w:space="0" w:color="auto"/>
            <w:left w:val="none" w:sz="0" w:space="0" w:color="auto"/>
            <w:bottom w:val="none" w:sz="0" w:space="0" w:color="auto"/>
            <w:right w:val="none" w:sz="0" w:space="0" w:color="auto"/>
          </w:divBdr>
        </w:div>
        <w:div w:id="469565861">
          <w:marLeft w:val="0"/>
          <w:marRight w:val="0"/>
          <w:marTop w:val="0"/>
          <w:marBottom w:val="0"/>
          <w:divBdr>
            <w:top w:val="none" w:sz="0" w:space="0" w:color="auto"/>
            <w:left w:val="none" w:sz="0" w:space="0" w:color="auto"/>
            <w:bottom w:val="none" w:sz="0" w:space="0" w:color="auto"/>
            <w:right w:val="none" w:sz="0" w:space="0" w:color="auto"/>
          </w:divBdr>
        </w:div>
        <w:div w:id="470639332">
          <w:marLeft w:val="0"/>
          <w:marRight w:val="0"/>
          <w:marTop w:val="0"/>
          <w:marBottom w:val="0"/>
          <w:divBdr>
            <w:top w:val="none" w:sz="0" w:space="0" w:color="auto"/>
            <w:left w:val="none" w:sz="0" w:space="0" w:color="auto"/>
            <w:bottom w:val="none" w:sz="0" w:space="0" w:color="auto"/>
            <w:right w:val="none" w:sz="0" w:space="0" w:color="auto"/>
          </w:divBdr>
        </w:div>
        <w:div w:id="478544845">
          <w:marLeft w:val="0"/>
          <w:marRight w:val="0"/>
          <w:marTop w:val="0"/>
          <w:marBottom w:val="0"/>
          <w:divBdr>
            <w:top w:val="none" w:sz="0" w:space="0" w:color="auto"/>
            <w:left w:val="none" w:sz="0" w:space="0" w:color="auto"/>
            <w:bottom w:val="none" w:sz="0" w:space="0" w:color="auto"/>
            <w:right w:val="none" w:sz="0" w:space="0" w:color="auto"/>
          </w:divBdr>
        </w:div>
        <w:div w:id="482551878">
          <w:marLeft w:val="0"/>
          <w:marRight w:val="0"/>
          <w:marTop w:val="0"/>
          <w:marBottom w:val="0"/>
          <w:divBdr>
            <w:top w:val="none" w:sz="0" w:space="0" w:color="auto"/>
            <w:left w:val="none" w:sz="0" w:space="0" w:color="auto"/>
            <w:bottom w:val="none" w:sz="0" w:space="0" w:color="auto"/>
            <w:right w:val="none" w:sz="0" w:space="0" w:color="auto"/>
          </w:divBdr>
        </w:div>
        <w:div w:id="493689185">
          <w:marLeft w:val="0"/>
          <w:marRight w:val="0"/>
          <w:marTop w:val="0"/>
          <w:marBottom w:val="0"/>
          <w:divBdr>
            <w:top w:val="none" w:sz="0" w:space="0" w:color="auto"/>
            <w:left w:val="none" w:sz="0" w:space="0" w:color="auto"/>
            <w:bottom w:val="none" w:sz="0" w:space="0" w:color="auto"/>
            <w:right w:val="none" w:sz="0" w:space="0" w:color="auto"/>
          </w:divBdr>
        </w:div>
        <w:div w:id="496270207">
          <w:marLeft w:val="0"/>
          <w:marRight w:val="0"/>
          <w:marTop w:val="0"/>
          <w:marBottom w:val="0"/>
          <w:divBdr>
            <w:top w:val="none" w:sz="0" w:space="0" w:color="auto"/>
            <w:left w:val="none" w:sz="0" w:space="0" w:color="auto"/>
            <w:bottom w:val="none" w:sz="0" w:space="0" w:color="auto"/>
            <w:right w:val="none" w:sz="0" w:space="0" w:color="auto"/>
          </w:divBdr>
        </w:div>
        <w:div w:id="518811368">
          <w:marLeft w:val="0"/>
          <w:marRight w:val="0"/>
          <w:marTop w:val="0"/>
          <w:marBottom w:val="0"/>
          <w:divBdr>
            <w:top w:val="none" w:sz="0" w:space="0" w:color="auto"/>
            <w:left w:val="none" w:sz="0" w:space="0" w:color="auto"/>
            <w:bottom w:val="none" w:sz="0" w:space="0" w:color="auto"/>
            <w:right w:val="none" w:sz="0" w:space="0" w:color="auto"/>
          </w:divBdr>
        </w:div>
        <w:div w:id="522330780">
          <w:marLeft w:val="0"/>
          <w:marRight w:val="0"/>
          <w:marTop w:val="0"/>
          <w:marBottom w:val="0"/>
          <w:divBdr>
            <w:top w:val="none" w:sz="0" w:space="0" w:color="auto"/>
            <w:left w:val="none" w:sz="0" w:space="0" w:color="auto"/>
            <w:bottom w:val="none" w:sz="0" w:space="0" w:color="auto"/>
            <w:right w:val="none" w:sz="0" w:space="0" w:color="auto"/>
          </w:divBdr>
        </w:div>
        <w:div w:id="529995981">
          <w:marLeft w:val="0"/>
          <w:marRight w:val="0"/>
          <w:marTop w:val="0"/>
          <w:marBottom w:val="0"/>
          <w:divBdr>
            <w:top w:val="none" w:sz="0" w:space="0" w:color="auto"/>
            <w:left w:val="none" w:sz="0" w:space="0" w:color="auto"/>
            <w:bottom w:val="none" w:sz="0" w:space="0" w:color="auto"/>
            <w:right w:val="none" w:sz="0" w:space="0" w:color="auto"/>
          </w:divBdr>
        </w:div>
        <w:div w:id="535392769">
          <w:marLeft w:val="0"/>
          <w:marRight w:val="0"/>
          <w:marTop w:val="0"/>
          <w:marBottom w:val="0"/>
          <w:divBdr>
            <w:top w:val="none" w:sz="0" w:space="0" w:color="auto"/>
            <w:left w:val="none" w:sz="0" w:space="0" w:color="auto"/>
            <w:bottom w:val="none" w:sz="0" w:space="0" w:color="auto"/>
            <w:right w:val="none" w:sz="0" w:space="0" w:color="auto"/>
          </w:divBdr>
        </w:div>
        <w:div w:id="554318782">
          <w:marLeft w:val="0"/>
          <w:marRight w:val="0"/>
          <w:marTop w:val="0"/>
          <w:marBottom w:val="0"/>
          <w:divBdr>
            <w:top w:val="none" w:sz="0" w:space="0" w:color="auto"/>
            <w:left w:val="none" w:sz="0" w:space="0" w:color="auto"/>
            <w:bottom w:val="none" w:sz="0" w:space="0" w:color="auto"/>
            <w:right w:val="none" w:sz="0" w:space="0" w:color="auto"/>
          </w:divBdr>
        </w:div>
        <w:div w:id="571282242">
          <w:marLeft w:val="0"/>
          <w:marRight w:val="0"/>
          <w:marTop w:val="0"/>
          <w:marBottom w:val="0"/>
          <w:divBdr>
            <w:top w:val="none" w:sz="0" w:space="0" w:color="auto"/>
            <w:left w:val="none" w:sz="0" w:space="0" w:color="auto"/>
            <w:bottom w:val="none" w:sz="0" w:space="0" w:color="auto"/>
            <w:right w:val="none" w:sz="0" w:space="0" w:color="auto"/>
          </w:divBdr>
        </w:div>
        <w:div w:id="572080312">
          <w:marLeft w:val="0"/>
          <w:marRight w:val="0"/>
          <w:marTop w:val="0"/>
          <w:marBottom w:val="0"/>
          <w:divBdr>
            <w:top w:val="none" w:sz="0" w:space="0" w:color="auto"/>
            <w:left w:val="none" w:sz="0" w:space="0" w:color="auto"/>
            <w:bottom w:val="none" w:sz="0" w:space="0" w:color="auto"/>
            <w:right w:val="none" w:sz="0" w:space="0" w:color="auto"/>
          </w:divBdr>
        </w:div>
        <w:div w:id="598755614">
          <w:marLeft w:val="0"/>
          <w:marRight w:val="0"/>
          <w:marTop w:val="0"/>
          <w:marBottom w:val="0"/>
          <w:divBdr>
            <w:top w:val="none" w:sz="0" w:space="0" w:color="auto"/>
            <w:left w:val="none" w:sz="0" w:space="0" w:color="auto"/>
            <w:bottom w:val="none" w:sz="0" w:space="0" w:color="auto"/>
            <w:right w:val="none" w:sz="0" w:space="0" w:color="auto"/>
          </w:divBdr>
        </w:div>
        <w:div w:id="610473268">
          <w:marLeft w:val="0"/>
          <w:marRight w:val="0"/>
          <w:marTop w:val="0"/>
          <w:marBottom w:val="0"/>
          <w:divBdr>
            <w:top w:val="none" w:sz="0" w:space="0" w:color="auto"/>
            <w:left w:val="none" w:sz="0" w:space="0" w:color="auto"/>
            <w:bottom w:val="none" w:sz="0" w:space="0" w:color="auto"/>
            <w:right w:val="none" w:sz="0" w:space="0" w:color="auto"/>
          </w:divBdr>
        </w:div>
        <w:div w:id="675546039">
          <w:marLeft w:val="0"/>
          <w:marRight w:val="0"/>
          <w:marTop w:val="0"/>
          <w:marBottom w:val="0"/>
          <w:divBdr>
            <w:top w:val="none" w:sz="0" w:space="0" w:color="auto"/>
            <w:left w:val="none" w:sz="0" w:space="0" w:color="auto"/>
            <w:bottom w:val="none" w:sz="0" w:space="0" w:color="auto"/>
            <w:right w:val="none" w:sz="0" w:space="0" w:color="auto"/>
          </w:divBdr>
        </w:div>
        <w:div w:id="677195317">
          <w:marLeft w:val="0"/>
          <w:marRight w:val="0"/>
          <w:marTop w:val="0"/>
          <w:marBottom w:val="0"/>
          <w:divBdr>
            <w:top w:val="none" w:sz="0" w:space="0" w:color="auto"/>
            <w:left w:val="none" w:sz="0" w:space="0" w:color="auto"/>
            <w:bottom w:val="none" w:sz="0" w:space="0" w:color="auto"/>
            <w:right w:val="none" w:sz="0" w:space="0" w:color="auto"/>
          </w:divBdr>
        </w:div>
        <w:div w:id="682248948">
          <w:marLeft w:val="0"/>
          <w:marRight w:val="0"/>
          <w:marTop w:val="0"/>
          <w:marBottom w:val="0"/>
          <w:divBdr>
            <w:top w:val="none" w:sz="0" w:space="0" w:color="auto"/>
            <w:left w:val="none" w:sz="0" w:space="0" w:color="auto"/>
            <w:bottom w:val="none" w:sz="0" w:space="0" w:color="auto"/>
            <w:right w:val="none" w:sz="0" w:space="0" w:color="auto"/>
          </w:divBdr>
        </w:div>
        <w:div w:id="695812433">
          <w:marLeft w:val="0"/>
          <w:marRight w:val="0"/>
          <w:marTop w:val="0"/>
          <w:marBottom w:val="0"/>
          <w:divBdr>
            <w:top w:val="none" w:sz="0" w:space="0" w:color="auto"/>
            <w:left w:val="none" w:sz="0" w:space="0" w:color="auto"/>
            <w:bottom w:val="none" w:sz="0" w:space="0" w:color="auto"/>
            <w:right w:val="none" w:sz="0" w:space="0" w:color="auto"/>
          </w:divBdr>
        </w:div>
        <w:div w:id="701781935">
          <w:marLeft w:val="0"/>
          <w:marRight w:val="0"/>
          <w:marTop w:val="0"/>
          <w:marBottom w:val="0"/>
          <w:divBdr>
            <w:top w:val="none" w:sz="0" w:space="0" w:color="auto"/>
            <w:left w:val="none" w:sz="0" w:space="0" w:color="auto"/>
            <w:bottom w:val="none" w:sz="0" w:space="0" w:color="auto"/>
            <w:right w:val="none" w:sz="0" w:space="0" w:color="auto"/>
          </w:divBdr>
        </w:div>
        <w:div w:id="710419533">
          <w:marLeft w:val="0"/>
          <w:marRight w:val="0"/>
          <w:marTop w:val="0"/>
          <w:marBottom w:val="0"/>
          <w:divBdr>
            <w:top w:val="none" w:sz="0" w:space="0" w:color="auto"/>
            <w:left w:val="none" w:sz="0" w:space="0" w:color="auto"/>
            <w:bottom w:val="none" w:sz="0" w:space="0" w:color="auto"/>
            <w:right w:val="none" w:sz="0" w:space="0" w:color="auto"/>
          </w:divBdr>
        </w:div>
        <w:div w:id="730812734">
          <w:marLeft w:val="0"/>
          <w:marRight w:val="0"/>
          <w:marTop w:val="0"/>
          <w:marBottom w:val="0"/>
          <w:divBdr>
            <w:top w:val="none" w:sz="0" w:space="0" w:color="auto"/>
            <w:left w:val="none" w:sz="0" w:space="0" w:color="auto"/>
            <w:bottom w:val="none" w:sz="0" w:space="0" w:color="auto"/>
            <w:right w:val="none" w:sz="0" w:space="0" w:color="auto"/>
          </w:divBdr>
        </w:div>
        <w:div w:id="738359768">
          <w:marLeft w:val="0"/>
          <w:marRight w:val="0"/>
          <w:marTop w:val="0"/>
          <w:marBottom w:val="0"/>
          <w:divBdr>
            <w:top w:val="none" w:sz="0" w:space="0" w:color="auto"/>
            <w:left w:val="none" w:sz="0" w:space="0" w:color="auto"/>
            <w:bottom w:val="none" w:sz="0" w:space="0" w:color="auto"/>
            <w:right w:val="none" w:sz="0" w:space="0" w:color="auto"/>
          </w:divBdr>
        </w:div>
        <w:div w:id="738484312">
          <w:marLeft w:val="0"/>
          <w:marRight w:val="0"/>
          <w:marTop w:val="0"/>
          <w:marBottom w:val="0"/>
          <w:divBdr>
            <w:top w:val="none" w:sz="0" w:space="0" w:color="auto"/>
            <w:left w:val="none" w:sz="0" w:space="0" w:color="auto"/>
            <w:bottom w:val="none" w:sz="0" w:space="0" w:color="auto"/>
            <w:right w:val="none" w:sz="0" w:space="0" w:color="auto"/>
          </w:divBdr>
        </w:div>
        <w:div w:id="747462323">
          <w:marLeft w:val="0"/>
          <w:marRight w:val="0"/>
          <w:marTop w:val="0"/>
          <w:marBottom w:val="0"/>
          <w:divBdr>
            <w:top w:val="none" w:sz="0" w:space="0" w:color="auto"/>
            <w:left w:val="none" w:sz="0" w:space="0" w:color="auto"/>
            <w:bottom w:val="none" w:sz="0" w:space="0" w:color="auto"/>
            <w:right w:val="none" w:sz="0" w:space="0" w:color="auto"/>
          </w:divBdr>
        </w:div>
        <w:div w:id="753669536">
          <w:marLeft w:val="0"/>
          <w:marRight w:val="0"/>
          <w:marTop w:val="0"/>
          <w:marBottom w:val="0"/>
          <w:divBdr>
            <w:top w:val="none" w:sz="0" w:space="0" w:color="auto"/>
            <w:left w:val="none" w:sz="0" w:space="0" w:color="auto"/>
            <w:bottom w:val="none" w:sz="0" w:space="0" w:color="auto"/>
            <w:right w:val="none" w:sz="0" w:space="0" w:color="auto"/>
          </w:divBdr>
        </w:div>
        <w:div w:id="784427971">
          <w:marLeft w:val="0"/>
          <w:marRight w:val="0"/>
          <w:marTop w:val="0"/>
          <w:marBottom w:val="0"/>
          <w:divBdr>
            <w:top w:val="none" w:sz="0" w:space="0" w:color="auto"/>
            <w:left w:val="none" w:sz="0" w:space="0" w:color="auto"/>
            <w:bottom w:val="none" w:sz="0" w:space="0" w:color="auto"/>
            <w:right w:val="none" w:sz="0" w:space="0" w:color="auto"/>
          </w:divBdr>
        </w:div>
        <w:div w:id="791559929">
          <w:marLeft w:val="0"/>
          <w:marRight w:val="0"/>
          <w:marTop w:val="0"/>
          <w:marBottom w:val="0"/>
          <w:divBdr>
            <w:top w:val="none" w:sz="0" w:space="0" w:color="auto"/>
            <w:left w:val="none" w:sz="0" w:space="0" w:color="auto"/>
            <w:bottom w:val="none" w:sz="0" w:space="0" w:color="auto"/>
            <w:right w:val="none" w:sz="0" w:space="0" w:color="auto"/>
          </w:divBdr>
        </w:div>
        <w:div w:id="795215199">
          <w:marLeft w:val="0"/>
          <w:marRight w:val="0"/>
          <w:marTop w:val="0"/>
          <w:marBottom w:val="0"/>
          <w:divBdr>
            <w:top w:val="none" w:sz="0" w:space="0" w:color="auto"/>
            <w:left w:val="none" w:sz="0" w:space="0" w:color="auto"/>
            <w:bottom w:val="none" w:sz="0" w:space="0" w:color="auto"/>
            <w:right w:val="none" w:sz="0" w:space="0" w:color="auto"/>
          </w:divBdr>
        </w:div>
        <w:div w:id="797262793">
          <w:marLeft w:val="0"/>
          <w:marRight w:val="0"/>
          <w:marTop w:val="0"/>
          <w:marBottom w:val="0"/>
          <w:divBdr>
            <w:top w:val="none" w:sz="0" w:space="0" w:color="auto"/>
            <w:left w:val="none" w:sz="0" w:space="0" w:color="auto"/>
            <w:bottom w:val="none" w:sz="0" w:space="0" w:color="auto"/>
            <w:right w:val="none" w:sz="0" w:space="0" w:color="auto"/>
          </w:divBdr>
        </w:div>
        <w:div w:id="817039358">
          <w:marLeft w:val="0"/>
          <w:marRight w:val="0"/>
          <w:marTop w:val="0"/>
          <w:marBottom w:val="0"/>
          <w:divBdr>
            <w:top w:val="none" w:sz="0" w:space="0" w:color="auto"/>
            <w:left w:val="none" w:sz="0" w:space="0" w:color="auto"/>
            <w:bottom w:val="none" w:sz="0" w:space="0" w:color="auto"/>
            <w:right w:val="none" w:sz="0" w:space="0" w:color="auto"/>
          </w:divBdr>
        </w:div>
        <w:div w:id="818576229">
          <w:marLeft w:val="0"/>
          <w:marRight w:val="0"/>
          <w:marTop w:val="0"/>
          <w:marBottom w:val="0"/>
          <w:divBdr>
            <w:top w:val="none" w:sz="0" w:space="0" w:color="auto"/>
            <w:left w:val="none" w:sz="0" w:space="0" w:color="auto"/>
            <w:bottom w:val="none" w:sz="0" w:space="0" w:color="auto"/>
            <w:right w:val="none" w:sz="0" w:space="0" w:color="auto"/>
          </w:divBdr>
        </w:div>
        <w:div w:id="832985474">
          <w:marLeft w:val="0"/>
          <w:marRight w:val="0"/>
          <w:marTop w:val="0"/>
          <w:marBottom w:val="0"/>
          <w:divBdr>
            <w:top w:val="none" w:sz="0" w:space="0" w:color="auto"/>
            <w:left w:val="none" w:sz="0" w:space="0" w:color="auto"/>
            <w:bottom w:val="none" w:sz="0" w:space="0" w:color="auto"/>
            <w:right w:val="none" w:sz="0" w:space="0" w:color="auto"/>
          </w:divBdr>
        </w:div>
        <w:div w:id="843596668">
          <w:marLeft w:val="0"/>
          <w:marRight w:val="0"/>
          <w:marTop w:val="0"/>
          <w:marBottom w:val="0"/>
          <w:divBdr>
            <w:top w:val="none" w:sz="0" w:space="0" w:color="auto"/>
            <w:left w:val="none" w:sz="0" w:space="0" w:color="auto"/>
            <w:bottom w:val="none" w:sz="0" w:space="0" w:color="auto"/>
            <w:right w:val="none" w:sz="0" w:space="0" w:color="auto"/>
          </w:divBdr>
        </w:div>
        <w:div w:id="852648008">
          <w:marLeft w:val="0"/>
          <w:marRight w:val="0"/>
          <w:marTop w:val="0"/>
          <w:marBottom w:val="0"/>
          <w:divBdr>
            <w:top w:val="none" w:sz="0" w:space="0" w:color="auto"/>
            <w:left w:val="none" w:sz="0" w:space="0" w:color="auto"/>
            <w:bottom w:val="none" w:sz="0" w:space="0" w:color="auto"/>
            <w:right w:val="none" w:sz="0" w:space="0" w:color="auto"/>
          </w:divBdr>
        </w:div>
        <w:div w:id="858154922">
          <w:marLeft w:val="0"/>
          <w:marRight w:val="0"/>
          <w:marTop w:val="0"/>
          <w:marBottom w:val="0"/>
          <w:divBdr>
            <w:top w:val="none" w:sz="0" w:space="0" w:color="auto"/>
            <w:left w:val="none" w:sz="0" w:space="0" w:color="auto"/>
            <w:bottom w:val="none" w:sz="0" w:space="0" w:color="auto"/>
            <w:right w:val="none" w:sz="0" w:space="0" w:color="auto"/>
          </w:divBdr>
        </w:div>
        <w:div w:id="867528853">
          <w:marLeft w:val="0"/>
          <w:marRight w:val="0"/>
          <w:marTop w:val="0"/>
          <w:marBottom w:val="0"/>
          <w:divBdr>
            <w:top w:val="none" w:sz="0" w:space="0" w:color="auto"/>
            <w:left w:val="none" w:sz="0" w:space="0" w:color="auto"/>
            <w:bottom w:val="none" w:sz="0" w:space="0" w:color="auto"/>
            <w:right w:val="none" w:sz="0" w:space="0" w:color="auto"/>
          </w:divBdr>
        </w:div>
        <w:div w:id="872614496">
          <w:marLeft w:val="0"/>
          <w:marRight w:val="0"/>
          <w:marTop w:val="0"/>
          <w:marBottom w:val="0"/>
          <w:divBdr>
            <w:top w:val="none" w:sz="0" w:space="0" w:color="auto"/>
            <w:left w:val="none" w:sz="0" w:space="0" w:color="auto"/>
            <w:bottom w:val="none" w:sz="0" w:space="0" w:color="auto"/>
            <w:right w:val="none" w:sz="0" w:space="0" w:color="auto"/>
          </w:divBdr>
        </w:div>
        <w:div w:id="879971077">
          <w:marLeft w:val="0"/>
          <w:marRight w:val="0"/>
          <w:marTop w:val="0"/>
          <w:marBottom w:val="0"/>
          <w:divBdr>
            <w:top w:val="none" w:sz="0" w:space="0" w:color="auto"/>
            <w:left w:val="none" w:sz="0" w:space="0" w:color="auto"/>
            <w:bottom w:val="none" w:sz="0" w:space="0" w:color="auto"/>
            <w:right w:val="none" w:sz="0" w:space="0" w:color="auto"/>
          </w:divBdr>
        </w:div>
        <w:div w:id="894314454">
          <w:marLeft w:val="0"/>
          <w:marRight w:val="0"/>
          <w:marTop w:val="0"/>
          <w:marBottom w:val="0"/>
          <w:divBdr>
            <w:top w:val="none" w:sz="0" w:space="0" w:color="auto"/>
            <w:left w:val="none" w:sz="0" w:space="0" w:color="auto"/>
            <w:bottom w:val="none" w:sz="0" w:space="0" w:color="auto"/>
            <w:right w:val="none" w:sz="0" w:space="0" w:color="auto"/>
          </w:divBdr>
        </w:div>
        <w:div w:id="896742091">
          <w:marLeft w:val="0"/>
          <w:marRight w:val="0"/>
          <w:marTop w:val="0"/>
          <w:marBottom w:val="0"/>
          <w:divBdr>
            <w:top w:val="none" w:sz="0" w:space="0" w:color="auto"/>
            <w:left w:val="none" w:sz="0" w:space="0" w:color="auto"/>
            <w:bottom w:val="none" w:sz="0" w:space="0" w:color="auto"/>
            <w:right w:val="none" w:sz="0" w:space="0" w:color="auto"/>
          </w:divBdr>
        </w:div>
        <w:div w:id="905264623">
          <w:marLeft w:val="0"/>
          <w:marRight w:val="0"/>
          <w:marTop w:val="0"/>
          <w:marBottom w:val="0"/>
          <w:divBdr>
            <w:top w:val="none" w:sz="0" w:space="0" w:color="auto"/>
            <w:left w:val="none" w:sz="0" w:space="0" w:color="auto"/>
            <w:bottom w:val="none" w:sz="0" w:space="0" w:color="auto"/>
            <w:right w:val="none" w:sz="0" w:space="0" w:color="auto"/>
          </w:divBdr>
        </w:div>
        <w:div w:id="946930925">
          <w:marLeft w:val="0"/>
          <w:marRight w:val="0"/>
          <w:marTop w:val="0"/>
          <w:marBottom w:val="0"/>
          <w:divBdr>
            <w:top w:val="none" w:sz="0" w:space="0" w:color="auto"/>
            <w:left w:val="none" w:sz="0" w:space="0" w:color="auto"/>
            <w:bottom w:val="none" w:sz="0" w:space="0" w:color="auto"/>
            <w:right w:val="none" w:sz="0" w:space="0" w:color="auto"/>
          </w:divBdr>
        </w:div>
        <w:div w:id="955260989">
          <w:marLeft w:val="0"/>
          <w:marRight w:val="0"/>
          <w:marTop w:val="0"/>
          <w:marBottom w:val="0"/>
          <w:divBdr>
            <w:top w:val="none" w:sz="0" w:space="0" w:color="auto"/>
            <w:left w:val="none" w:sz="0" w:space="0" w:color="auto"/>
            <w:bottom w:val="none" w:sz="0" w:space="0" w:color="auto"/>
            <w:right w:val="none" w:sz="0" w:space="0" w:color="auto"/>
          </w:divBdr>
        </w:div>
        <w:div w:id="959607074">
          <w:marLeft w:val="0"/>
          <w:marRight w:val="0"/>
          <w:marTop w:val="0"/>
          <w:marBottom w:val="0"/>
          <w:divBdr>
            <w:top w:val="none" w:sz="0" w:space="0" w:color="auto"/>
            <w:left w:val="none" w:sz="0" w:space="0" w:color="auto"/>
            <w:bottom w:val="none" w:sz="0" w:space="0" w:color="auto"/>
            <w:right w:val="none" w:sz="0" w:space="0" w:color="auto"/>
          </w:divBdr>
        </w:div>
        <w:div w:id="967515441">
          <w:marLeft w:val="0"/>
          <w:marRight w:val="0"/>
          <w:marTop w:val="0"/>
          <w:marBottom w:val="0"/>
          <w:divBdr>
            <w:top w:val="none" w:sz="0" w:space="0" w:color="auto"/>
            <w:left w:val="none" w:sz="0" w:space="0" w:color="auto"/>
            <w:bottom w:val="none" w:sz="0" w:space="0" w:color="auto"/>
            <w:right w:val="none" w:sz="0" w:space="0" w:color="auto"/>
          </w:divBdr>
        </w:div>
        <w:div w:id="971131586">
          <w:marLeft w:val="0"/>
          <w:marRight w:val="0"/>
          <w:marTop w:val="0"/>
          <w:marBottom w:val="0"/>
          <w:divBdr>
            <w:top w:val="none" w:sz="0" w:space="0" w:color="auto"/>
            <w:left w:val="none" w:sz="0" w:space="0" w:color="auto"/>
            <w:bottom w:val="none" w:sz="0" w:space="0" w:color="auto"/>
            <w:right w:val="none" w:sz="0" w:space="0" w:color="auto"/>
          </w:divBdr>
        </w:div>
        <w:div w:id="971440673">
          <w:marLeft w:val="0"/>
          <w:marRight w:val="0"/>
          <w:marTop w:val="0"/>
          <w:marBottom w:val="0"/>
          <w:divBdr>
            <w:top w:val="none" w:sz="0" w:space="0" w:color="auto"/>
            <w:left w:val="none" w:sz="0" w:space="0" w:color="auto"/>
            <w:bottom w:val="none" w:sz="0" w:space="0" w:color="auto"/>
            <w:right w:val="none" w:sz="0" w:space="0" w:color="auto"/>
          </w:divBdr>
        </w:div>
        <w:div w:id="1012688484">
          <w:marLeft w:val="0"/>
          <w:marRight w:val="0"/>
          <w:marTop w:val="0"/>
          <w:marBottom w:val="0"/>
          <w:divBdr>
            <w:top w:val="none" w:sz="0" w:space="0" w:color="auto"/>
            <w:left w:val="none" w:sz="0" w:space="0" w:color="auto"/>
            <w:bottom w:val="none" w:sz="0" w:space="0" w:color="auto"/>
            <w:right w:val="none" w:sz="0" w:space="0" w:color="auto"/>
          </w:divBdr>
        </w:div>
        <w:div w:id="1016540890">
          <w:marLeft w:val="0"/>
          <w:marRight w:val="0"/>
          <w:marTop w:val="0"/>
          <w:marBottom w:val="0"/>
          <w:divBdr>
            <w:top w:val="none" w:sz="0" w:space="0" w:color="auto"/>
            <w:left w:val="none" w:sz="0" w:space="0" w:color="auto"/>
            <w:bottom w:val="none" w:sz="0" w:space="0" w:color="auto"/>
            <w:right w:val="none" w:sz="0" w:space="0" w:color="auto"/>
          </w:divBdr>
        </w:div>
        <w:div w:id="1022826776">
          <w:marLeft w:val="0"/>
          <w:marRight w:val="0"/>
          <w:marTop w:val="0"/>
          <w:marBottom w:val="0"/>
          <w:divBdr>
            <w:top w:val="none" w:sz="0" w:space="0" w:color="auto"/>
            <w:left w:val="none" w:sz="0" w:space="0" w:color="auto"/>
            <w:bottom w:val="none" w:sz="0" w:space="0" w:color="auto"/>
            <w:right w:val="none" w:sz="0" w:space="0" w:color="auto"/>
          </w:divBdr>
        </w:div>
        <w:div w:id="1054499509">
          <w:marLeft w:val="0"/>
          <w:marRight w:val="0"/>
          <w:marTop w:val="0"/>
          <w:marBottom w:val="0"/>
          <w:divBdr>
            <w:top w:val="none" w:sz="0" w:space="0" w:color="auto"/>
            <w:left w:val="none" w:sz="0" w:space="0" w:color="auto"/>
            <w:bottom w:val="none" w:sz="0" w:space="0" w:color="auto"/>
            <w:right w:val="none" w:sz="0" w:space="0" w:color="auto"/>
          </w:divBdr>
        </w:div>
        <w:div w:id="1084031109">
          <w:marLeft w:val="0"/>
          <w:marRight w:val="0"/>
          <w:marTop w:val="0"/>
          <w:marBottom w:val="0"/>
          <w:divBdr>
            <w:top w:val="none" w:sz="0" w:space="0" w:color="auto"/>
            <w:left w:val="none" w:sz="0" w:space="0" w:color="auto"/>
            <w:bottom w:val="none" w:sz="0" w:space="0" w:color="auto"/>
            <w:right w:val="none" w:sz="0" w:space="0" w:color="auto"/>
          </w:divBdr>
        </w:div>
        <w:div w:id="1096172700">
          <w:marLeft w:val="0"/>
          <w:marRight w:val="0"/>
          <w:marTop w:val="0"/>
          <w:marBottom w:val="0"/>
          <w:divBdr>
            <w:top w:val="none" w:sz="0" w:space="0" w:color="auto"/>
            <w:left w:val="none" w:sz="0" w:space="0" w:color="auto"/>
            <w:bottom w:val="none" w:sz="0" w:space="0" w:color="auto"/>
            <w:right w:val="none" w:sz="0" w:space="0" w:color="auto"/>
          </w:divBdr>
        </w:div>
        <w:div w:id="1099712390">
          <w:marLeft w:val="0"/>
          <w:marRight w:val="0"/>
          <w:marTop w:val="0"/>
          <w:marBottom w:val="0"/>
          <w:divBdr>
            <w:top w:val="none" w:sz="0" w:space="0" w:color="auto"/>
            <w:left w:val="none" w:sz="0" w:space="0" w:color="auto"/>
            <w:bottom w:val="none" w:sz="0" w:space="0" w:color="auto"/>
            <w:right w:val="none" w:sz="0" w:space="0" w:color="auto"/>
          </w:divBdr>
        </w:div>
        <w:div w:id="1116095739">
          <w:marLeft w:val="0"/>
          <w:marRight w:val="0"/>
          <w:marTop w:val="0"/>
          <w:marBottom w:val="0"/>
          <w:divBdr>
            <w:top w:val="none" w:sz="0" w:space="0" w:color="auto"/>
            <w:left w:val="none" w:sz="0" w:space="0" w:color="auto"/>
            <w:bottom w:val="none" w:sz="0" w:space="0" w:color="auto"/>
            <w:right w:val="none" w:sz="0" w:space="0" w:color="auto"/>
          </w:divBdr>
        </w:div>
        <w:div w:id="1118378084">
          <w:marLeft w:val="0"/>
          <w:marRight w:val="0"/>
          <w:marTop w:val="0"/>
          <w:marBottom w:val="0"/>
          <w:divBdr>
            <w:top w:val="none" w:sz="0" w:space="0" w:color="auto"/>
            <w:left w:val="none" w:sz="0" w:space="0" w:color="auto"/>
            <w:bottom w:val="none" w:sz="0" w:space="0" w:color="auto"/>
            <w:right w:val="none" w:sz="0" w:space="0" w:color="auto"/>
          </w:divBdr>
        </w:div>
        <w:div w:id="1119031961">
          <w:marLeft w:val="0"/>
          <w:marRight w:val="0"/>
          <w:marTop w:val="0"/>
          <w:marBottom w:val="0"/>
          <w:divBdr>
            <w:top w:val="none" w:sz="0" w:space="0" w:color="auto"/>
            <w:left w:val="none" w:sz="0" w:space="0" w:color="auto"/>
            <w:bottom w:val="none" w:sz="0" w:space="0" w:color="auto"/>
            <w:right w:val="none" w:sz="0" w:space="0" w:color="auto"/>
          </w:divBdr>
        </w:div>
        <w:div w:id="1126657833">
          <w:marLeft w:val="0"/>
          <w:marRight w:val="0"/>
          <w:marTop w:val="0"/>
          <w:marBottom w:val="0"/>
          <w:divBdr>
            <w:top w:val="none" w:sz="0" w:space="0" w:color="auto"/>
            <w:left w:val="none" w:sz="0" w:space="0" w:color="auto"/>
            <w:bottom w:val="none" w:sz="0" w:space="0" w:color="auto"/>
            <w:right w:val="none" w:sz="0" w:space="0" w:color="auto"/>
          </w:divBdr>
        </w:div>
        <w:div w:id="1128620182">
          <w:marLeft w:val="0"/>
          <w:marRight w:val="0"/>
          <w:marTop w:val="0"/>
          <w:marBottom w:val="0"/>
          <w:divBdr>
            <w:top w:val="none" w:sz="0" w:space="0" w:color="auto"/>
            <w:left w:val="none" w:sz="0" w:space="0" w:color="auto"/>
            <w:bottom w:val="none" w:sz="0" w:space="0" w:color="auto"/>
            <w:right w:val="none" w:sz="0" w:space="0" w:color="auto"/>
          </w:divBdr>
        </w:div>
        <w:div w:id="1129980055">
          <w:marLeft w:val="0"/>
          <w:marRight w:val="0"/>
          <w:marTop w:val="0"/>
          <w:marBottom w:val="0"/>
          <w:divBdr>
            <w:top w:val="none" w:sz="0" w:space="0" w:color="auto"/>
            <w:left w:val="none" w:sz="0" w:space="0" w:color="auto"/>
            <w:bottom w:val="none" w:sz="0" w:space="0" w:color="auto"/>
            <w:right w:val="none" w:sz="0" w:space="0" w:color="auto"/>
          </w:divBdr>
        </w:div>
        <w:div w:id="1134641064">
          <w:marLeft w:val="0"/>
          <w:marRight w:val="0"/>
          <w:marTop w:val="0"/>
          <w:marBottom w:val="0"/>
          <w:divBdr>
            <w:top w:val="none" w:sz="0" w:space="0" w:color="auto"/>
            <w:left w:val="none" w:sz="0" w:space="0" w:color="auto"/>
            <w:bottom w:val="none" w:sz="0" w:space="0" w:color="auto"/>
            <w:right w:val="none" w:sz="0" w:space="0" w:color="auto"/>
          </w:divBdr>
        </w:div>
        <w:div w:id="1145313224">
          <w:marLeft w:val="0"/>
          <w:marRight w:val="0"/>
          <w:marTop w:val="0"/>
          <w:marBottom w:val="0"/>
          <w:divBdr>
            <w:top w:val="none" w:sz="0" w:space="0" w:color="auto"/>
            <w:left w:val="none" w:sz="0" w:space="0" w:color="auto"/>
            <w:bottom w:val="none" w:sz="0" w:space="0" w:color="auto"/>
            <w:right w:val="none" w:sz="0" w:space="0" w:color="auto"/>
          </w:divBdr>
        </w:div>
        <w:div w:id="1151292090">
          <w:marLeft w:val="0"/>
          <w:marRight w:val="0"/>
          <w:marTop w:val="0"/>
          <w:marBottom w:val="0"/>
          <w:divBdr>
            <w:top w:val="none" w:sz="0" w:space="0" w:color="auto"/>
            <w:left w:val="none" w:sz="0" w:space="0" w:color="auto"/>
            <w:bottom w:val="none" w:sz="0" w:space="0" w:color="auto"/>
            <w:right w:val="none" w:sz="0" w:space="0" w:color="auto"/>
          </w:divBdr>
        </w:div>
        <w:div w:id="1179924739">
          <w:marLeft w:val="0"/>
          <w:marRight w:val="0"/>
          <w:marTop w:val="0"/>
          <w:marBottom w:val="0"/>
          <w:divBdr>
            <w:top w:val="none" w:sz="0" w:space="0" w:color="auto"/>
            <w:left w:val="none" w:sz="0" w:space="0" w:color="auto"/>
            <w:bottom w:val="none" w:sz="0" w:space="0" w:color="auto"/>
            <w:right w:val="none" w:sz="0" w:space="0" w:color="auto"/>
          </w:divBdr>
        </w:div>
        <w:div w:id="1222013222">
          <w:marLeft w:val="0"/>
          <w:marRight w:val="0"/>
          <w:marTop w:val="0"/>
          <w:marBottom w:val="0"/>
          <w:divBdr>
            <w:top w:val="none" w:sz="0" w:space="0" w:color="auto"/>
            <w:left w:val="none" w:sz="0" w:space="0" w:color="auto"/>
            <w:bottom w:val="none" w:sz="0" w:space="0" w:color="auto"/>
            <w:right w:val="none" w:sz="0" w:space="0" w:color="auto"/>
          </w:divBdr>
        </w:div>
        <w:div w:id="1245148708">
          <w:marLeft w:val="0"/>
          <w:marRight w:val="0"/>
          <w:marTop w:val="0"/>
          <w:marBottom w:val="0"/>
          <w:divBdr>
            <w:top w:val="none" w:sz="0" w:space="0" w:color="auto"/>
            <w:left w:val="none" w:sz="0" w:space="0" w:color="auto"/>
            <w:bottom w:val="none" w:sz="0" w:space="0" w:color="auto"/>
            <w:right w:val="none" w:sz="0" w:space="0" w:color="auto"/>
          </w:divBdr>
        </w:div>
        <w:div w:id="1273586510">
          <w:marLeft w:val="0"/>
          <w:marRight w:val="0"/>
          <w:marTop w:val="0"/>
          <w:marBottom w:val="0"/>
          <w:divBdr>
            <w:top w:val="none" w:sz="0" w:space="0" w:color="auto"/>
            <w:left w:val="none" w:sz="0" w:space="0" w:color="auto"/>
            <w:bottom w:val="none" w:sz="0" w:space="0" w:color="auto"/>
            <w:right w:val="none" w:sz="0" w:space="0" w:color="auto"/>
          </w:divBdr>
        </w:div>
        <w:div w:id="1342926178">
          <w:marLeft w:val="0"/>
          <w:marRight w:val="0"/>
          <w:marTop w:val="0"/>
          <w:marBottom w:val="0"/>
          <w:divBdr>
            <w:top w:val="none" w:sz="0" w:space="0" w:color="auto"/>
            <w:left w:val="none" w:sz="0" w:space="0" w:color="auto"/>
            <w:bottom w:val="none" w:sz="0" w:space="0" w:color="auto"/>
            <w:right w:val="none" w:sz="0" w:space="0" w:color="auto"/>
          </w:divBdr>
        </w:div>
        <w:div w:id="1345748900">
          <w:marLeft w:val="0"/>
          <w:marRight w:val="0"/>
          <w:marTop w:val="0"/>
          <w:marBottom w:val="0"/>
          <w:divBdr>
            <w:top w:val="none" w:sz="0" w:space="0" w:color="auto"/>
            <w:left w:val="none" w:sz="0" w:space="0" w:color="auto"/>
            <w:bottom w:val="none" w:sz="0" w:space="0" w:color="auto"/>
            <w:right w:val="none" w:sz="0" w:space="0" w:color="auto"/>
          </w:divBdr>
        </w:div>
        <w:div w:id="1362633887">
          <w:marLeft w:val="0"/>
          <w:marRight w:val="0"/>
          <w:marTop w:val="0"/>
          <w:marBottom w:val="0"/>
          <w:divBdr>
            <w:top w:val="none" w:sz="0" w:space="0" w:color="auto"/>
            <w:left w:val="none" w:sz="0" w:space="0" w:color="auto"/>
            <w:bottom w:val="none" w:sz="0" w:space="0" w:color="auto"/>
            <w:right w:val="none" w:sz="0" w:space="0" w:color="auto"/>
          </w:divBdr>
        </w:div>
        <w:div w:id="1366832217">
          <w:marLeft w:val="0"/>
          <w:marRight w:val="0"/>
          <w:marTop w:val="0"/>
          <w:marBottom w:val="0"/>
          <w:divBdr>
            <w:top w:val="none" w:sz="0" w:space="0" w:color="auto"/>
            <w:left w:val="none" w:sz="0" w:space="0" w:color="auto"/>
            <w:bottom w:val="none" w:sz="0" w:space="0" w:color="auto"/>
            <w:right w:val="none" w:sz="0" w:space="0" w:color="auto"/>
          </w:divBdr>
        </w:div>
        <w:div w:id="1370498509">
          <w:marLeft w:val="0"/>
          <w:marRight w:val="0"/>
          <w:marTop w:val="0"/>
          <w:marBottom w:val="0"/>
          <w:divBdr>
            <w:top w:val="none" w:sz="0" w:space="0" w:color="auto"/>
            <w:left w:val="none" w:sz="0" w:space="0" w:color="auto"/>
            <w:bottom w:val="none" w:sz="0" w:space="0" w:color="auto"/>
            <w:right w:val="none" w:sz="0" w:space="0" w:color="auto"/>
          </w:divBdr>
        </w:div>
        <w:div w:id="1384867541">
          <w:marLeft w:val="0"/>
          <w:marRight w:val="0"/>
          <w:marTop w:val="0"/>
          <w:marBottom w:val="0"/>
          <w:divBdr>
            <w:top w:val="none" w:sz="0" w:space="0" w:color="auto"/>
            <w:left w:val="none" w:sz="0" w:space="0" w:color="auto"/>
            <w:bottom w:val="none" w:sz="0" w:space="0" w:color="auto"/>
            <w:right w:val="none" w:sz="0" w:space="0" w:color="auto"/>
          </w:divBdr>
        </w:div>
        <w:div w:id="1405295214">
          <w:marLeft w:val="0"/>
          <w:marRight w:val="0"/>
          <w:marTop w:val="0"/>
          <w:marBottom w:val="0"/>
          <w:divBdr>
            <w:top w:val="none" w:sz="0" w:space="0" w:color="auto"/>
            <w:left w:val="none" w:sz="0" w:space="0" w:color="auto"/>
            <w:bottom w:val="none" w:sz="0" w:space="0" w:color="auto"/>
            <w:right w:val="none" w:sz="0" w:space="0" w:color="auto"/>
          </w:divBdr>
        </w:div>
        <w:div w:id="1411539656">
          <w:marLeft w:val="0"/>
          <w:marRight w:val="0"/>
          <w:marTop w:val="0"/>
          <w:marBottom w:val="0"/>
          <w:divBdr>
            <w:top w:val="none" w:sz="0" w:space="0" w:color="auto"/>
            <w:left w:val="none" w:sz="0" w:space="0" w:color="auto"/>
            <w:bottom w:val="none" w:sz="0" w:space="0" w:color="auto"/>
            <w:right w:val="none" w:sz="0" w:space="0" w:color="auto"/>
          </w:divBdr>
        </w:div>
        <w:div w:id="1426220487">
          <w:marLeft w:val="0"/>
          <w:marRight w:val="0"/>
          <w:marTop w:val="0"/>
          <w:marBottom w:val="0"/>
          <w:divBdr>
            <w:top w:val="none" w:sz="0" w:space="0" w:color="auto"/>
            <w:left w:val="none" w:sz="0" w:space="0" w:color="auto"/>
            <w:bottom w:val="none" w:sz="0" w:space="0" w:color="auto"/>
            <w:right w:val="none" w:sz="0" w:space="0" w:color="auto"/>
          </w:divBdr>
        </w:div>
        <w:div w:id="1447390641">
          <w:marLeft w:val="0"/>
          <w:marRight w:val="0"/>
          <w:marTop w:val="0"/>
          <w:marBottom w:val="0"/>
          <w:divBdr>
            <w:top w:val="none" w:sz="0" w:space="0" w:color="auto"/>
            <w:left w:val="none" w:sz="0" w:space="0" w:color="auto"/>
            <w:bottom w:val="none" w:sz="0" w:space="0" w:color="auto"/>
            <w:right w:val="none" w:sz="0" w:space="0" w:color="auto"/>
          </w:divBdr>
        </w:div>
        <w:div w:id="1453793165">
          <w:marLeft w:val="0"/>
          <w:marRight w:val="0"/>
          <w:marTop w:val="0"/>
          <w:marBottom w:val="0"/>
          <w:divBdr>
            <w:top w:val="none" w:sz="0" w:space="0" w:color="auto"/>
            <w:left w:val="none" w:sz="0" w:space="0" w:color="auto"/>
            <w:bottom w:val="none" w:sz="0" w:space="0" w:color="auto"/>
            <w:right w:val="none" w:sz="0" w:space="0" w:color="auto"/>
          </w:divBdr>
        </w:div>
        <w:div w:id="1456871497">
          <w:marLeft w:val="0"/>
          <w:marRight w:val="0"/>
          <w:marTop w:val="0"/>
          <w:marBottom w:val="0"/>
          <w:divBdr>
            <w:top w:val="none" w:sz="0" w:space="0" w:color="auto"/>
            <w:left w:val="none" w:sz="0" w:space="0" w:color="auto"/>
            <w:bottom w:val="none" w:sz="0" w:space="0" w:color="auto"/>
            <w:right w:val="none" w:sz="0" w:space="0" w:color="auto"/>
          </w:divBdr>
        </w:div>
        <w:div w:id="1458064031">
          <w:marLeft w:val="0"/>
          <w:marRight w:val="0"/>
          <w:marTop w:val="0"/>
          <w:marBottom w:val="0"/>
          <w:divBdr>
            <w:top w:val="none" w:sz="0" w:space="0" w:color="auto"/>
            <w:left w:val="none" w:sz="0" w:space="0" w:color="auto"/>
            <w:bottom w:val="none" w:sz="0" w:space="0" w:color="auto"/>
            <w:right w:val="none" w:sz="0" w:space="0" w:color="auto"/>
          </w:divBdr>
        </w:div>
        <w:div w:id="1460609945">
          <w:marLeft w:val="0"/>
          <w:marRight w:val="0"/>
          <w:marTop w:val="0"/>
          <w:marBottom w:val="0"/>
          <w:divBdr>
            <w:top w:val="none" w:sz="0" w:space="0" w:color="auto"/>
            <w:left w:val="none" w:sz="0" w:space="0" w:color="auto"/>
            <w:bottom w:val="none" w:sz="0" w:space="0" w:color="auto"/>
            <w:right w:val="none" w:sz="0" w:space="0" w:color="auto"/>
          </w:divBdr>
        </w:div>
        <w:div w:id="1460613940">
          <w:marLeft w:val="0"/>
          <w:marRight w:val="0"/>
          <w:marTop w:val="0"/>
          <w:marBottom w:val="0"/>
          <w:divBdr>
            <w:top w:val="none" w:sz="0" w:space="0" w:color="auto"/>
            <w:left w:val="none" w:sz="0" w:space="0" w:color="auto"/>
            <w:bottom w:val="none" w:sz="0" w:space="0" w:color="auto"/>
            <w:right w:val="none" w:sz="0" w:space="0" w:color="auto"/>
          </w:divBdr>
        </w:div>
        <w:div w:id="1462069540">
          <w:marLeft w:val="0"/>
          <w:marRight w:val="0"/>
          <w:marTop w:val="0"/>
          <w:marBottom w:val="0"/>
          <w:divBdr>
            <w:top w:val="none" w:sz="0" w:space="0" w:color="auto"/>
            <w:left w:val="none" w:sz="0" w:space="0" w:color="auto"/>
            <w:bottom w:val="none" w:sz="0" w:space="0" w:color="auto"/>
            <w:right w:val="none" w:sz="0" w:space="0" w:color="auto"/>
          </w:divBdr>
        </w:div>
        <w:div w:id="1466197198">
          <w:marLeft w:val="0"/>
          <w:marRight w:val="0"/>
          <w:marTop w:val="0"/>
          <w:marBottom w:val="0"/>
          <w:divBdr>
            <w:top w:val="none" w:sz="0" w:space="0" w:color="auto"/>
            <w:left w:val="none" w:sz="0" w:space="0" w:color="auto"/>
            <w:bottom w:val="none" w:sz="0" w:space="0" w:color="auto"/>
            <w:right w:val="none" w:sz="0" w:space="0" w:color="auto"/>
          </w:divBdr>
        </w:div>
        <w:div w:id="1472559447">
          <w:marLeft w:val="0"/>
          <w:marRight w:val="0"/>
          <w:marTop w:val="0"/>
          <w:marBottom w:val="0"/>
          <w:divBdr>
            <w:top w:val="none" w:sz="0" w:space="0" w:color="auto"/>
            <w:left w:val="none" w:sz="0" w:space="0" w:color="auto"/>
            <w:bottom w:val="none" w:sz="0" w:space="0" w:color="auto"/>
            <w:right w:val="none" w:sz="0" w:space="0" w:color="auto"/>
          </w:divBdr>
        </w:div>
        <w:div w:id="1481458327">
          <w:marLeft w:val="0"/>
          <w:marRight w:val="0"/>
          <w:marTop w:val="0"/>
          <w:marBottom w:val="0"/>
          <w:divBdr>
            <w:top w:val="none" w:sz="0" w:space="0" w:color="auto"/>
            <w:left w:val="none" w:sz="0" w:space="0" w:color="auto"/>
            <w:bottom w:val="none" w:sz="0" w:space="0" w:color="auto"/>
            <w:right w:val="none" w:sz="0" w:space="0" w:color="auto"/>
          </w:divBdr>
        </w:div>
        <w:div w:id="1482648979">
          <w:marLeft w:val="0"/>
          <w:marRight w:val="0"/>
          <w:marTop w:val="0"/>
          <w:marBottom w:val="0"/>
          <w:divBdr>
            <w:top w:val="none" w:sz="0" w:space="0" w:color="auto"/>
            <w:left w:val="none" w:sz="0" w:space="0" w:color="auto"/>
            <w:bottom w:val="none" w:sz="0" w:space="0" w:color="auto"/>
            <w:right w:val="none" w:sz="0" w:space="0" w:color="auto"/>
          </w:divBdr>
        </w:div>
        <w:div w:id="1490369700">
          <w:marLeft w:val="0"/>
          <w:marRight w:val="0"/>
          <w:marTop w:val="0"/>
          <w:marBottom w:val="0"/>
          <w:divBdr>
            <w:top w:val="none" w:sz="0" w:space="0" w:color="auto"/>
            <w:left w:val="none" w:sz="0" w:space="0" w:color="auto"/>
            <w:bottom w:val="none" w:sz="0" w:space="0" w:color="auto"/>
            <w:right w:val="none" w:sz="0" w:space="0" w:color="auto"/>
          </w:divBdr>
        </w:div>
        <w:div w:id="1508472612">
          <w:marLeft w:val="0"/>
          <w:marRight w:val="0"/>
          <w:marTop w:val="0"/>
          <w:marBottom w:val="0"/>
          <w:divBdr>
            <w:top w:val="none" w:sz="0" w:space="0" w:color="auto"/>
            <w:left w:val="none" w:sz="0" w:space="0" w:color="auto"/>
            <w:bottom w:val="none" w:sz="0" w:space="0" w:color="auto"/>
            <w:right w:val="none" w:sz="0" w:space="0" w:color="auto"/>
          </w:divBdr>
        </w:div>
        <w:div w:id="1510022243">
          <w:marLeft w:val="0"/>
          <w:marRight w:val="0"/>
          <w:marTop w:val="0"/>
          <w:marBottom w:val="0"/>
          <w:divBdr>
            <w:top w:val="none" w:sz="0" w:space="0" w:color="auto"/>
            <w:left w:val="none" w:sz="0" w:space="0" w:color="auto"/>
            <w:bottom w:val="none" w:sz="0" w:space="0" w:color="auto"/>
            <w:right w:val="none" w:sz="0" w:space="0" w:color="auto"/>
          </w:divBdr>
        </w:div>
        <w:div w:id="1518735178">
          <w:marLeft w:val="0"/>
          <w:marRight w:val="0"/>
          <w:marTop w:val="0"/>
          <w:marBottom w:val="0"/>
          <w:divBdr>
            <w:top w:val="none" w:sz="0" w:space="0" w:color="auto"/>
            <w:left w:val="none" w:sz="0" w:space="0" w:color="auto"/>
            <w:bottom w:val="none" w:sz="0" w:space="0" w:color="auto"/>
            <w:right w:val="none" w:sz="0" w:space="0" w:color="auto"/>
          </w:divBdr>
        </w:div>
        <w:div w:id="1520660105">
          <w:marLeft w:val="0"/>
          <w:marRight w:val="0"/>
          <w:marTop w:val="0"/>
          <w:marBottom w:val="0"/>
          <w:divBdr>
            <w:top w:val="none" w:sz="0" w:space="0" w:color="auto"/>
            <w:left w:val="none" w:sz="0" w:space="0" w:color="auto"/>
            <w:bottom w:val="none" w:sz="0" w:space="0" w:color="auto"/>
            <w:right w:val="none" w:sz="0" w:space="0" w:color="auto"/>
          </w:divBdr>
        </w:div>
        <w:div w:id="1522235313">
          <w:marLeft w:val="0"/>
          <w:marRight w:val="0"/>
          <w:marTop w:val="0"/>
          <w:marBottom w:val="0"/>
          <w:divBdr>
            <w:top w:val="none" w:sz="0" w:space="0" w:color="auto"/>
            <w:left w:val="none" w:sz="0" w:space="0" w:color="auto"/>
            <w:bottom w:val="none" w:sz="0" w:space="0" w:color="auto"/>
            <w:right w:val="none" w:sz="0" w:space="0" w:color="auto"/>
          </w:divBdr>
        </w:div>
        <w:div w:id="1526792299">
          <w:marLeft w:val="0"/>
          <w:marRight w:val="0"/>
          <w:marTop w:val="0"/>
          <w:marBottom w:val="0"/>
          <w:divBdr>
            <w:top w:val="none" w:sz="0" w:space="0" w:color="auto"/>
            <w:left w:val="none" w:sz="0" w:space="0" w:color="auto"/>
            <w:bottom w:val="none" w:sz="0" w:space="0" w:color="auto"/>
            <w:right w:val="none" w:sz="0" w:space="0" w:color="auto"/>
          </w:divBdr>
        </w:div>
        <w:div w:id="1526796021">
          <w:marLeft w:val="0"/>
          <w:marRight w:val="0"/>
          <w:marTop w:val="0"/>
          <w:marBottom w:val="0"/>
          <w:divBdr>
            <w:top w:val="none" w:sz="0" w:space="0" w:color="auto"/>
            <w:left w:val="none" w:sz="0" w:space="0" w:color="auto"/>
            <w:bottom w:val="none" w:sz="0" w:space="0" w:color="auto"/>
            <w:right w:val="none" w:sz="0" w:space="0" w:color="auto"/>
          </w:divBdr>
        </w:div>
        <w:div w:id="1552224969">
          <w:marLeft w:val="0"/>
          <w:marRight w:val="0"/>
          <w:marTop w:val="0"/>
          <w:marBottom w:val="0"/>
          <w:divBdr>
            <w:top w:val="none" w:sz="0" w:space="0" w:color="auto"/>
            <w:left w:val="none" w:sz="0" w:space="0" w:color="auto"/>
            <w:bottom w:val="none" w:sz="0" w:space="0" w:color="auto"/>
            <w:right w:val="none" w:sz="0" w:space="0" w:color="auto"/>
          </w:divBdr>
        </w:div>
        <w:div w:id="1553077839">
          <w:marLeft w:val="0"/>
          <w:marRight w:val="0"/>
          <w:marTop w:val="0"/>
          <w:marBottom w:val="0"/>
          <w:divBdr>
            <w:top w:val="none" w:sz="0" w:space="0" w:color="auto"/>
            <w:left w:val="none" w:sz="0" w:space="0" w:color="auto"/>
            <w:bottom w:val="none" w:sz="0" w:space="0" w:color="auto"/>
            <w:right w:val="none" w:sz="0" w:space="0" w:color="auto"/>
          </w:divBdr>
        </w:div>
        <w:div w:id="1559246485">
          <w:marLeft w:val="0"/>
          <w:marRight w:val="0"/>
          <w:marTop w:val="0"/>
          <w:marBottom w:val="0"/>
          <w:divBdr>
            <w:top w:val="none" w:sz="0" w:space="0" w:color="auto"/>
            <w:left w:val="none" w:sz="0" w:space="0" w:color="auto"/>
            <w:bottom w:val="none" w:sz="0" w:space="0" w:color="auto"/>
            <w:right w:val="none" w:sz="0" w:space="0" w:color="auto"/>
          </w:divBdr>
        </w:div>
        <w:div w:id="1567914133">
          <w:marLeft w:val="0"/>
          <w:marRight w:val="0"/>
          <w:marTop w:val="0"/>
          <w:marBottom w:val="0"/>
          <w:divBdr>
            <w:top w:val="none" w:sz="0" w:space="0" w:color="auto"/>
            <w:left w:val="none" w:sz="0" w:space="0" w:color="auto"/>
            <w:bottom w:val="none" w:sz="0" w:space="0" w:color="auto"/>
            <w:right w:val="none" w:sz="0" w:space="0" w:color="auto"/>
          </w:divBdr>
        </w:div>
        <w:div w:id="1576476885">
          <w:marLeft w:val="0"/>
          <w:marRight w:val="0"/>
          <w:marTop w:val="0"/>
          <w:marBottom w:val="0"/>
          <w:divBdr>
            <w:top w:val="none" w:sz="0" w:space="0" w:color="auto"/>
            <w:left w:val="none" w:sz="0" w:space="0" w:color="auto"/>
            <w:bottom w:val="none" w:sz="0" w:space="0" w:color="auto"/>
            <w:right w:val="none" w:sz="0" w:space="0" w:color="auto"/>
          </w:divBdr>
        </w:div>
        <w:div w:id="1581913620">
          <w:marLeft w:val="0"/>
          <w:marRight w:val="0"/>
          <w:marTop w:val="0"/>
          <w:marBottom w:val="0"/>
          <w:divBdr>
            <w:top w:val="none" w:sz="0" w:space="0" w:color="auto"/>
            <w:left w:val="none" w:sz="0" w:space="0" w:color="auto"/>
            <w:bottom w:val="none" w:sz="0" w:space="0" w:color="auto"/>
            <w:right w:val="none" w:sz="0" w:space="0" w:color="auto"/>
          </w:divBdr>
        </w:div>
        <w:div w:id="1587155745">
          <w:marLeft w:val="0"/>
          <w:marRight w:val="0"/>
          <w:marTop w:val="0"/>
          <w:marBottom w:val="0"/>
          <w:divBdr>
            <w:top w:val="none" w:sz="0" w:space="0" w:color="auto"/>
            <w:left w:val="none" w:sz="0" w:space="0" w:color="auto"/>
            <w:bottom w:val="none" w:sz="0" w:space="0" w:color="auto"/>
            <w:right w:val="none" w:sz="0" w:space="0" w:color="auto"/>
          </w:divBdr>
        </w:div>
        <w:div w:id="1600334957">
          <w:marLeft w:val="0"/>
          <w:marRight w:val="0"/>
          <w:marTop w:val="0"/>
          <w:marBottom w:val="0"/>
          <w:divBdr>
            <w:top w:val="none" w:sz="0" w:space="0" w:color="auto"/>
            <w:left w:val="none" w:sz="0" w:space="0" w:color="auto"/>
            <w:bottom w:val="none" w:sz="0" w:space="0" w:color="auto"/>
            <w:right w:val="none" w:sz="0" w:space="0" w:color="auto"/>
          </w:divBdr>
        </w:div>
        <w:div w:id="1612930664">
          <w:marLeft w:val="0"/>
          <w:marRight w:val="0"/>
          <w:marTop w:val="0"/>
          <w:marBottom w:val="0"/>
          <w:divBdr>
            <w:top w:val="none" w:sz="0" w:space="0" w:color="auto"/>
            <w:left w:val="none" w:sz="0" w:space="0" w:color="auto"/>
            <w:bottom w:val="none" w:sz="0" w:space="0" w:color="auto"/>
            <w:right w:val="none" w:sz="0" w:space="0" w:color="auto"/>
          </w:divBdr>
        </w:div>
        <w:div w:id="1631132003">
          <w:marLeft w:val="0"/>
          <w:marRight w:val="0"/>
          <w:marTop w:val="0"/>
          <w:marBottom w:val="0"/>
          <w:divBdr>
            <w:top w:val="none" w:sz="0" w:space="0" w:color="auto"/>
            <w:left w:val="none" w:sz="0" w:space="0" w:color="auto"/>
            <w:bottom w:val="none" w:sz="0" w:space="0" w:color="auto"/>
            <w:right w:val="none" w:sz="0" w:space="0" w:color="auto"/>
          </w:divBdr>
        </w:div>
        <w:div w:id="1640959234">
          <w:marLeft w:val="0"/>
          <w:marRight w:val="0"/>
          <w:marTop w:val="0"/>
          <w:marBottom w:val="0"/>
          <w:divBdr>
            <w:top w:val="none" w:sz="0" w:space="0" w:color="auto"/>
            <w:left w:val="none" w:sz="0" w:space="0" w:color="auto"/>
            <w:bottom w:val="none" w:sz="0" w:space="0" w:color="auto"/>
            <w:right w:val="none" w:sz="0" w:space="0" w:color="auto"/>
          </w:divBdr>
        </w:div>
        <w:div w:id="1647587454">
          <w:marLeft w:val="0"/>
          <w:marRight w:val="0"/>
          <w:marTop w:val="0"/>
          <w:marBottom w:val="0"/>
          <w:divBdr>
            <w:top w:val="none" w:sz="0" w:space="0" w:color="auto"/>
            <w:left w:val="none" w:sz="0" w:space="0" w:color="auto"/>
            <w:bottom w:val="none" w:sz="0" w:space="0" w:color="auto"/>
            <w:right w:val="none" w:sz="0" w:space="0" w:color="auto"/>
          </w:divBdr>
        </w:div>
        <w:div w:id="1654526149">
          <w:marLeft w:val="0"/>
          <w:marRight w:val="0"/>
          <w:marTop w:val="0"/>
          <w:marBottom w:val="0"/>
          <w:divBdr>
            <w:top w:val="none" w:sz="0" w:space="0" w:color="auto"/>
            <w:left w:val="none" w:sz="0" w:space="0" w:color="auto"/>
            <w:bottom w:val="none" w:sz="0" w:space="0" w:color="auto"/>
            <w:right w:val="none" w:sz="0" w:space="0" w:color="auto"/>
          </w:divBdr>
        </w:div>
        <w:div w:id="1658922430">
          <w:marLeft w:val="0"/>
          <w:marRight w:val="0"/>
          <w:marTop w:val="0"/>
          <w:marBottom w:val="0"/>
          <w:divBdr>
            <w:top w:val="none" w:sz="0" w:space="0" w:color="auto"/>
            <w:left w:val="none" w:sz="0" w:space="0" w:color="auto"/>
            <w:bottom w:val="none" w:sz="0" w:space="0" w:color="auto"/>
            <w:right w:val="none" w:sz="0" w:space="0" w:color="auto"/>
          </w:divBdr>
        </w:div>
        <w:div w:id="1672833257">
          <w:marLeft w:val="0"/>
          <w:marRight w:val="0"/>
          <w:marTop w:val="0"/>
          <w:marBottom w:val="0"/>
          <w:divBdr>
            <w:top w:val="none" w:sz="0" w:space="0" w:color="auto"/>
            <w:left w:val="none" w:sz="0" w:space="0" w:color="auto"/>
            <w:bottom w:val="none" w:sz="0" w:space="0" w:color="auto"/>
            <w:right w:val="none" w:sz="0" w:space="0" w:color="auto"/>
          </w:divBdr>
        </w:div>
        <w:div w:id="1719087064">
          <w:marLeft w:val="0"/>
          <w:marRight w:val="0"/>
          <w:marTop w:val="0"/>
          <w:marBottom w:val="0"/>
          <w:divBdr>
            <w:top w:val="none" w:sz="0" w:space="0" w:color="auto"/>
            <w:left w:val="none" w:sz="0" w:space="0" w:color="auto"/>
            <w:bottom w:val="none" w:sz="0" w:space="0" w:color="auto"/>
            <w:right w:val="none" w:sz="0" w:space="0" w:color="auto"/>
          </w:divBdr>
        </w:div>
        <w:div w:id="1728602685">
          <w:marLeft w:val="0"/>
          <w:marRight w:val="0"/>
          <w:marTop w:val="0"/>
          <w:marBottom w:val="0"/>
          <w:divBdr>
            <w:top w:val="none" w:sz="0" w:space="0" w:color="auto"/>
            <w:left w:val="none" w:sz="0" w:space="0" w:color="auto"/>
            <w:bottom w:val="none" w:sz="0" w:space="0" w:color="auto"/>
            <w:right w:val="none" w:sz="0" w:space="0" w:color="auto"/>
          </w:divBdr>
        </w:div>
        <w:div w:id="1730571184">
          <w:marLeft w:val="0"/>
          <w:marRight w:val="0"/>
          <w:marTop w:val="0"/>
          <w:marBottom w:val="0"/>
          <w:divBdr>
            <w:top w:val="none" w:sz="0" w:space="0" w:color="auto"/>
            <w:left w:val="none" w:sz="0" w:space="0" w:color="auto"/>
            <w:bottom w:val="none" w:sz="0" w:space="0" w:color="auto"/>
            <w:right w:val="none" w:sz="0" w:space="0" w:color="auto"/>
          </w:divBdr>
        </w:div>
        <w:div w:id="1736195861">
          <w:marLeft w:val="0"/>
          <w:marRight w:val="0"/>
          <w:marTop w:val="0"/>
          <w:marBottom w:val="0"/>
          <w:divBdr>
            <w:top w:val="none" w:sz="0" w:space="0" w:color="auto"/>
            <w:left w:val="none" w:sz="0" w:space="0" w:color="auto"/>
            <w:bottom w:val="none" w:sz="0" w:space="0" w:color="auto"/>
            <w:right w:val="none" w:sz="0" w:space="0" w:color="auto"/>
          </w:divBdr>
        </w:div>
        <w:div w:id="1737194722">
          <w:marLeft w:val="0"/>
          <w:marRight w:val="0"/>
          <w:marTop w:val="0"/>
          <w:marBottom w:val="0"/>
          <w:divBdr>
            <w:top w:val="none" w:sz="0" w:space="0" w:color="auto"/>
            <w:left w:val="none" w:sz="0" w:space="0" w:color="auto"/>
            <w:bottom w:val="none" w:sz="0" w:space="0" w:color="auto"/>
            <w:right w:val="none" w:sz="0" w:space="0" w:color="auto"/>
          </w:divBdr>
        </w:div>
        <w:div w:id="1743062621">
          <w:marLeft w:val="0"/>
          <w:marRight w:val="0"/>
          <w:marTop w:val="0"/>
          <w:marBottom w:val="0"/>
          <w:divBdr>
            <w:top w:val="none" w:sz="0" w:space="0" w:color="auto"/>
            <w:left w:val="none" w:sz="0" w:space="0" w:color="auto"/>
            <w:bottom w:val="none" w:sz="0" w:space="0" w:color="auto"/>
            <w:right w:val="none" w:sz="0" w:space="0" w:color="auto"/>
          </w:divBdr>
        </w:div>
        <w:div w:id="1743529312">
          <w:marLeft w:val="0"/>
          <w:marRight w:val="0"/>
          <w:marTop w:val="0"/>
          <w:marBottom w:val="0"/>
          <w:divBdr>
            <w:top w:val="none" w:sz="0" w:space="0" w:color="auto"/>
            <w:left w:val="none" w:sz="0" w:space="0" w:color="auto"/>
            <w:bottom w:val="none" w:sz="0" w:space="0" w:color="auto"/>
            <w:right w:val="none" w:sz="0" w:space="0" w:color="auto"/>
          </w:divBdr>
        </w:div>
        <w:div w:id="1747610120">
          <w:marLeft w:val="0"/>
          <w:marRight w:val="0"/>
          <w:marTop w:val="0"/>
          <w:marBottom w:val="0"/>
          <w:divBdr>
            <w:top w:val="none" w:sz="0" w:space="0" w:color="auto"/>
            <w:left w:val="none" w:sz="0" w:space="0" w:color="auto"/>
            <w:bottom w:val="none" w:sz="0" w:space="0" w:color="auto"/>
            <w:right w:val="none" w:sz="0" w:space="0" w:color="auto"/>
          </w:divBdr>
        </w:div>
        <w:div w:id="1799644884">
          <w:marLeft w:val="0"/>
          <w:marRight w:val="0"/>
          <w:marTop w:val="0"/>
          <w:marBottom w:val="0"/>
          <w:divBdr>
            <w:top w:val="none" w:sz="0" w:space="0" w:color="auto"/>
            <w:left w:val="none" w:sz="0" w:space="0" w:color="auto"/>
            <w:bottom w:val="none" w:sz="0" w:space="0" w:color="auto"/>
            <w:right w:val="none" w:sz="0" w:space="0" w:color="auto"/>
          </w:divBdr>
        </w:div>
        <w:div w:id="1808013191">
          <w:marLeft w:val="0"/>
          <w:marRight w:val="0"/>
          <w:marTop w:val="0"/>
          <w:marBottom w:val="0"/>
          <w:divBdr>
            <w:top w:val="none" w:sz="0" w:space="0" w:color="auto"/>
            <w:left w:val="none" w:sz="0" w:space="0" w:color="auto"/>
            <w:bottom w:val="none" w:sz="0" w:space="0" w:color="auto"/>
            <w:right w:val="none" w:sz="0" w:space="0" w:color="auto"/>
          </w:divBdr>
        </w:div>
        <w:div w:id="1824618929">
          <w:marLeft w:val="0"/>
          <w:marRight w:val="0"/>
          <w:marTop w:val="0"/>
          <w:marBottom w:val="0"/>
          <w:divBdr>
            <w:top w:val="none" w:sz="0" w:space="0" w:color="auto"/>
            <w:left w:val="none" w:sz="0" w:space="0" w:color="auto"/>
            <w:bottom w:val="none" w:sz="0" w:space="0" w:color="auto"/>
            <w:right w:val="none" w:sz="0" w:space="0" w:color="auto"/>
          </w:divBdr>
        </w:div>
        <w:div w:id="1825075431">
          <w:marLeft w:val="0"/>
          <w:marRight w:val="0"/>
          <w:marTop w:val="0"/>
          <w:marBottom w:val="0"/>
          <w:divBdr>
            <w:top w:val="none" w:sz="0" w:space="0" w:color="auto"/>
            <w:left w:val="none" w:sz="0" w:space="0" w:color="auto"/>
            <w:bottom w:val="none" w:sz="0" w:space="0" w:color="auto"/>
            <w:right w:val="none" w:sz="0" w:space="0" w:color="auto"/>
          </w:divBdr>
        </w:div>
        <w:div w:id="1832597872">
          <w:marLeft w:val="0"/>
          <w:marRight w:val="0"/>
          <w:marTop w:val="0"/>
          <w:marBottom w:val="0"/>
          <w:divBdr>
            <w:top w:val="none" w:sz="0" w:space="0" w:color="auto"/>
            <w:left w:val="none" w:sz="0" w:space="0" w:color="auto"/>
            <w:bottom w:val="none" w:sz="0" w:space="0" w:color="auto"/>
            <w:right w:val="none" w:sz="0" w:space="0" w:color="auto"/>
          </w:divBdr>
        </w:div>
        <w:div w:id="1843620193">
          <w:marLeft w:val="0"/>
          <w:marRight w:val="0"/>
          <w:marTop w:val="0"/>
          <w:marBottom w:val="0"/>
          <w:divBdr>
            <w:top w:val="none" w:sz="0" w:space="0" w:color="auto"/>
            <w:left w:val="none" w:sz="0" w:space="0" w:color="auto"/>
            <w:bottom w:val="none" w:sz="0" w:space="0" w:color="auto"/>
            <w:right w:val="none" w:sz="0" w:space="0" w:color="auto"/>
          </w:divBdr>
        </w:div>
        <w:div w:id="1850371767">
          <w:marLeft w:val="0"/>
          <w:marRight w:val="0"/>
          <w:marTop w:val="0"/>
          <w:marBottom w:val="0"/>
          <w:divBdr>
            <w:top w:val="none" w:sz="0" w:space="0" w:color="auto"/>
            <w:left w:val="none" w:sz="0" w:space="0" w:color="auto"/>
            <w:bottom w:val="none" w:sz="0" w:space="0" w:color="auto"/>
            <w:right w:val="none" w:sz="0" w:space="0" w:color="auto"/>
          </w:divBdr>
        </w:div>
        <w:div w:id="1856190517">
          <w:marLeft w:val="0"/>
          <w:marRight w:val="0"/>
          <w:marTop w:val="0"/>
          <w:marBottom w:val="0"/>
          <w:divBdr>
            <w:top w:val="none" w:sz="0" w:space="0" w:color="auto"/>
            <w:left w:val="none" w:sz="0" w:space="0" w:color="auto"/>
            <w:bottom w:val="none" w:sz="0" w:space="0" w:color="auto"/>
            <w:right w:val="none" w:sz="0" w:space="0" w:color="auto"/>
          </w:divBdr>
        </w:div>
        <w:div w:id="1871532189">
          <w:marLeft w:val="0"/>
          <w:marRight w:val="0"/>
          <w:marTop w:val="0"/>
          <w:marBottom w:val="0"/>
          <w:divBdr>
            <w:top w:val="none" w:sz="0" w:space="0" w:color="auto"/>
            <w:left w:val="none" w:sz="0" w:space="0" w:color="auto"/>
            <w:bottom w:val="none" w:sz="0" w:space="0" w:color="auto"/>
            <w:right w:val="none" w:sz="0" w:space="0" w:color="auto"/>
          </w:divBdr>
        </w:div>
        <w:div w:id="1872574966">
          <w:marLeft w:val="0"/>
          <w:marRight w:val="0"/>
          <w:marTop w:val="0"/>
          <w:marBottom w:val="0"/>
          <w:divBdr>
            <w:top w:val="none" w:sz="0" w:space="0" w:color="auto"/>
            <w:left w:val="none" w:sz="0" w:space="0" w:color="auto"/>
            <w:bottom w:val="none" w:sz="0" w:space="0" w:color="auto"/>
            <w:right w:val="none" w:sz="0" w:space="0" w:color="auto"/>
          </w:divBdr>
        </w:div>
        <w:div w:id="1882131579">
          <w:marLeft w:val="0"/>
          <w:marRight w:val="0"/>
          <w:marTop w:val="0"/>
          <w:marBottom w:val="0"/>
          <w:divBdr>
            <w:top w:val="none" w:sz="0" w:space="0" w:color="auto"/>
            <w:left w:val="none" w:sz="0" w:space="0" w:color="auto"/>
            <w:bottom w:val="none" w:sz="0" w:space="0" w:color="auto"/>
            <w:right w:val="none" w:sz="0" w:space="0" w:color="auto"/>
          </w:divBdr>
        </w:div>
        <w:div w:id="1887251357">
          <w:marLeft w:val="0"/>
          <w:marRight w:val="0"/>
          <w:marTop w:val="0"/>
          <w:marBottom w:val="0"/>
          <w:divBdr>
            <w:top w:val="none" w:sz="0" w:space="0" w:color="auto"/>
            <w:left w:val="none" w:sz="0" w:space="0" w:color="auto"/>
            <w:bottom w:val="none" w:sz="0" w:space="0" w:color="auto"/>
            <w:right w:val="none" w:sz="0" w:space="0" w:color="auto"/>
          </w:divBdr>
        </w:div>
        <w:div w:id="1901555790">
          <w:marLeft w:val="0"/>
          <w:marRight w:val="0"/>
          <w:marTop w:val="0"/>
          <w:marBottom w:val="0"/>
          <w:divBdr>
            <w:top w:val="none" w:sz="0" w:space="0" w:color="auto"/>
            <w:left w:val="none" w:sz="0" w:space="0" w:color="auto"/>
            <w:bottom w:val="none" w:sz="0" w:space="0" w:color="auto"/>
            <w:right w:val="none" w:sz="0" w:space="0" w:color="auto"/>
          </w:divBdr>
        </w:div>
        <w:div w:id="1913855514">
          <w:marLeft w:val="0"/>
          <w:marRight w:val="0"/>
          <w:marTop w:val="0"/>
          <w:marBottom w:val="0"/>
          <w:divBdr>
            <w:top w:val="none" w:sz="0" w:space="0" w:color="auto"/>
            <w:left w:val="none" w:sz="0" w:space="0" w:color="auto"/>
            <w:bottom w:val="none" w:sz="0" w:space="0" w:color="auto"/>
            <w:right w:val="none" w:sz="0" w:space="0" w:color="auto"/>
          </w:divBdr>
        </w:div>
        <w:div w:id="1926646006">
          <w:marLeft w:val="0"/>
          <w:marRight w:val="0"/>
          <w:marTop w:val="0"/>
          <w:marBottom w:val="0"/>
          <w:divBdr>
            <w:top w:val="none" w:sz="0" w:space="0" w:color="auto"/>
            <w:left w:val="none" w:sz="0" w:space="0" w:color="auto"/>
            <w:bottom w:val="none" w:sz="0" w:space="0" w:color="auto"/>
            <w:right w:val="none" w:sz="0" w:space="0" w:color="auto"/>
          </w:divBdr>
        </w:div>
        <w:div w:id="1928614349">
          <w:marLeft w:val="0"/>
          <w:marRight w:val="0"/>
          <w:marTop w:val="0"/>
          <w:marBottom w:val="0"/>
          <w:divBdr>
            <w:top w:val="none" w:sz="0" w:space="0" w:color="auto"/>
            <w:left w:val="none" w:sz="0" w:space="0" w:color="auto"/>
            <w:bottom w:val="none" w:sz="0" w:space="0" w:color="auto"/>
            <w:right w:val="none" w:sz="0" w:space="0" w:color="auto"/>
          </w:divBdr>
        </w:div>
        <w:div w:id="1963875662">
          <w:marLeft w:val="0"/>
          <w:marRight w:val="0"/>
          <w:marTop w:val="0"/>
          <w:marBottom w:val="0"/>
          <w:divBdr>
            <w:top w:val="none" w:sz="0" w:space="0" w:color="auto"/>
            <w:left w:val="none" w:sz="0" w:space="0" w:color="auto"/>
            <w:bottom w:val="none" w:sz="0" w:space="0" w:color="auto"/>
            <w:right w:val="none" w:sz="0" w:space="0" w:color="auto"/>
          </w:divBdr>
        </w:div>
        <w:div w:id="1963918360">
          <w:marLeft w:val="0"/>
          <w:marRight w:val="0"/>
          <w:marTop w:val="0"/>
          <w:marBottom w:val="0"/>
          <w:divBdr>
            <w:top w:val="none" w:sz="0" w:space="0" w:color="auto"/>
            <w:left w:val="none" w:sz="0" w:space="0" w:color="auto"/>
            <w:bottom w:val="none" w:sz="0" w:space="0" w:color="auto"/>
            <w:right w:val="none" w:sz="0" w:space="0" w:color="auto"/>
          </w:divBdr>
        </w:div>
        <w:div w:id="1995982733">
          <w:marLeft w:val="0"/>
          <w:marRight w:val="0"/>
          <w:marTop w:val="0"/>
          <w:marBottom w:val="0"/>
          <w:divBdr>
            <w:top w:val="none" w:sz="0" w:space="0" w:color="auto"/>
            <w:left w:val="none" w:sz="0" w:space="0" w:color="auto"/>
            <w:bottom w:val="none" w:sz="0" w:space="0" w:color="auto"/>
            <w:right w:val="none" w:sz="0" w:space="0" w:color="auto"/>
          </w:divBdr>
        </w:div>
        <w:div w:id="1996259324">
          <w:marLeft w:val="0"/>
          <w:marRight w:val="0"/>
          <w:marTop w:val="0"/>
          <w:marBottom w:val="0"/>
          <w:divBdr>
            <w:top w:val="none" w:sz="0" w:space="0" w:color="auto"/>
            <w:left w:val="none" w:sz="0" w:space="0" w:color="auto"/>
            <w:bottom w:val="none" w:sz="0" w:space="0" w:color="auto"/>
            <w:right w:val="none" w:sz="0" w:space="0" w:color="auto"/>
          </w:divBdr>
        </w:div>
        <w:div w:id="2009822447">
          <w:marLeft w:val="0"/>
          <w:marRight w:val="0"/>
          <w:marTop w:val="0"/>
          <w:marBottom w:val="0"/>
          <w:divBdr>
            <w:top w:val="none" w:sz="0" w:space="0" w:color="auto"/>
            <w:left w:val="none" w:sz="0" w:space="0" w:color="auto"/>
            <w:bottom w:val="none" w:sz="0" w:space="0" w:color="auto"/>
            <w:right w:val="none" w:sz="0" w:space="0" w:color="auto"/>
          </w:divBdr>
        </w:div>
        <w:div w:id="2012564398">
          <w:marLeft w:val="0"/>
          <w:marRight w:val="0"/>
          <w:marTop w:val="0"/>
          <w:marBottom w:val="0"/>
          <w:divBdr>
            <w:top w:val="none" w:sz="0" w:space="0" w:color="auto"/>
            <w:left w:val="none" w:sz="0" w:space="0" w:color="auto"/>
            <w:bottom w:val="none" w:sz="0" w:space="0" w:color="auto"/>
            <w:right w:val="none" w:sz="0" w:space="0" w:color="auto"/>
          </w:divBdr>
        </w:div>
        <w:div w:id="2017221918">
          <w:marLeft w:val="0"/>
          <w:marRight w:val="0"/>
          <w:marTop w:val="0"/>
          <w:marBottom w:val="0"/>
          <w:divBdr>
            <w:top w:val="none" w:sz="0" w:space="0" w:color="auto"/>
            <w:left w:val="none" w:sz="0" w:space="0" w:color="auto"/>
            <w:bottom w:val="none" w:sz="0" w:space="0" w:color="auto"/>
            <w:right w:val="none" w:sz="0" w:space="0" w:color="auto"/>
          </w:divBdr>
        </w:div>
        <w:div w:id="2025356279">
          <w:marLeft w:val="0"/>
          <w:marRight w:val="0"/>
          <w:marTop w:val="0"/>
          <w:marBottom w:val="0"/>
          <w:divBdr>
            <w:top w:val="none" w:sz="0" w:space="0" w:color="auto"/>
            <w:left w:val="none" w:sz="0" w:space="0" w:color="auto"/>
            <w:bottom w:val="none" w:sz="0" w:space="0" w:color="auto"/>
            <w:right w:val="none" w:sz="0" w:space="0" w:color="auto"/>
          </w:divBdr>
        </w:div>
        <w:div w:id="2033072217">
          <w:marLeft w:val="0"/>
          <w:marRight w:val="0"/>
          <w:marTop w:val="0"/>
          <w:marBottom w:val="0"/>
          <w:divBdr>
            <w:top w:val="none" w:sz="0" w:space="0" w:color="auto"/>
            <w:left w:val="none" w:sz="0" w:space="0" w:color="auto"/>
            <w:bottom w:val="none" w:sz="0" w:space="0" w:color="auto"/>
            <w:right w:val="none" w:sz="0" w:space="0" w:color="auto"/>
          </w:divBdr>
        </w:div>
        <w:div w:id="2033531802">
          <w:marLeft w:val="0"/>
          <w:marRight w:val="0"/>
          <w:marTop w:val="0"/>
          <w:marBottom w:val="0"/>
          <w:divBdr>
            <w:top w:val="none" w:sz="0" w:space="0" w:color="auto"/>
            <w:left w:val="none" w:sz="0" w:space="0" w:color="auto"/>
            <w:bottom w:val="none" w:sz="0" w:space="0" w:color="auto"/>
            <w:right w:val="none" w:sz="0" w:space="0" w:color="auto"/>
          </w:divBdr>
        </w:div>
        <w:div w:id="2045865894">
          <w:marLeft w:val="0"/>
          <w:marRight w:val="0"/>
          <w:marTop w:val="0"/>
          <w:marBottom w:val="0"/>
          <w:divBdr>
            <w:top w:val="none" w:sz="0" w:space="0" w:color="auto"/>
            <w:left w:val="none" w:sz="0" w:space="0" w:color="auto"/>
            <w:bottom w:val="none" w:sz="0" w:space="0" w:color="auto"/>
            <w:right w:val="none" w:sz="0" w:space="0" w:color="auto"/>
          </w:divBdr>
        </w:div>
        <w:div w:id="2060937392">
          <w:marLeft w:val="0"/>
          <w:marRight w:val="0"/>
          <w:marTop w:val="0"/>
          <w:marBottom w:val="0"/>
          <w:divBdr>
            <w:top w:val="none" w:sz="0" w:space="0" w:color="auto"/>
            <w:left w:val="none" w:sz="0" w:space="0" w:color="auto"/>
            <w:bottom w:val="none" w:sz="0" w:space="0" w:color="auto"/>
            <w:right w:val="none" w:sz="0" w:space="0" w:color="auto"/>
          </w:divBdr>
        </w:div>
        <w:div w:id="2063017438">
          <w:marLeft w:val="0"/>
          <w:marRight w:val="0"/>
          <w:marTop w:val="0"/>
          <w:marBottom w:val="0"/>
          <w:divBdr>
            <w:top w:val="none" w:sz="0" w:space="0" w:color="auto"/>
            <w:left w:val="none" w:sz="0" w:space="0" w:color="auto"/>
            <w:bottom w:val="none" w:sz="0" w:space="0" w:color="auto"/>
            <w:right w:val="none" w:sz="0" w:space="0" w:color="auto"/>
          </w:divBdr>
        </w:div>
        <w:div w:id="2065329871">
          <w:marLeft w:val="0"/>
          <w:marRight w:val="0"/>
          <w:marTop w:val="0"/>
          <w:marBottom w:val="0"/>
          <w:divBdr>
            <w:top w:val="none" w:sz="0" w:space="0" w:color="auto"/>
            <w:left w:val="none" w:sz="0" w:space="0" w:color="auto"/>
            <w:bottom w:val="none" w:sz="0" w:space="0" w:color="auto"/>
            <w:right w:val="none" w:sz="0" w:space="0" w:color="auto"/>
          </w:divBdr>
        </w:div>
        <w:div w:id="2094738916">
          <w:marLeft w:val="0"/>
          <w:marRight w:val="0"/>
          <w:marTop w:val="0"/>
          <w:marBottom w:val="0"/>
          <w:divBdr>
            <w:top w:val="none" w:sz="0" w:space="0" w:color="auto"/>
            <w:left w:val="none" w:sz="0" w:space="0" w:color="auto"/>
            <w:bottom w:val="none" w:sz="0" w:space="0" w:color="auto"/>
            <w:right w:val="none" w:sz="0" w:space="0" w:color="auto"/>
          </w:divBdr>
        </w:div>
        <w:div w:id="2107846251">
          <w:marLeft w:val="0"/>
          <w:marRight w:val="0"/>
          <w:marTop w:val="0"/>
          <w:marBottom w:val="0"/>
          <w:divBdr>
            <w:top w:val="none" w:sz="0" w:space="0" w:color="auto"/>
            <w:left w:val="none" w:sz="0" w:space="0" w:color="auto"/>
            <w:bottom w:val="none" w:sz="0" w:space="0" w:color="auto"/>
            <w:right w:val="none" w:sz="0" w:space="0" w:color="auto"/>
          </w:divBdr>
        </w:div>
        <w:div w:id="2108771242">
          <w:marLeft w:val="0"/>
          <w:marRight w:val="0"/>
          <w:marTop w:val="0"/>
          <w:marBottom w:val="0"/>
          <w:divBdr>
            <w:top w:val="none" w:sz="0" w:space="0" w:color="auto"/>
            <w:left w:val="none" w:sz="0" w:space="0" w:color="auto"/>
            <w:bottom w:val="none" w:sz="0" w:space="0" w:color="auto"/>
            <w:right w:val="none" w:sz="0" w:space="0" w:color="auto"/>
          </w:divBdr>
        </w:div>
        <w:div w:id="2115587108">
          <w:marLeft w:val="0"/>
          <w:marRight w:val="0"/>
          <w:marTop w:val="0"/>
          <w:marBottom w:val="0"/>
          <w:divBdr>
            <w:top w:val="none" w:sz="0" w:space="0" w:color="auto"/>
            <w:left w:val="none" w:sz="0" w:space="0" w:color="auto"/>
            <w:bottom w:val="none" w:sz="0" w:space="0" w:color="auto"/>
            <w:right w:val="none" w:sz="0" w:space="0" w:color="auto"/>
          </w:divBdr>
        </w:div>
        <w:div w:id="2121029774">
          <w:marLeft w:val="0"/>
          <w:marRight w:val="0"/>
          <w:marTop w:val="0"/>
          <w:marBottom w:val="0"/>
          <w:divBdr>
            <w:top w:val="none" w:sz="0" w:space="0" w:color="auto"/>
            <w:left w:val="none" w:sz="0" w:space="0" w:color="auto"/>
            <w:bottom w:val="none" w:sz="0" w:space="0" w:color="auto"/>
            <w:right w:val="none" w:sz="0" w:space="0" w:color="auto"/>
          </w:divBdr>
        </w:div>
        <w:div w:id="2133553537">
          <w:marLeft w:val="0"/>
          <w:marRight w:val="0"/>
          <w:marTop w:val="0"/>
          <w:marBottom w:val="0"/>
          <w:divBdr>
            <w:top w:val="none" w:sz="0" w:space="0" w:color="auto"/>
            <w:left w:val="none" w:sz="0" w:space="0" w:color="auto"/>
            <w:bottom w:val="none" w:sz="0" w:space="0" w:color="auto"/>
            <w:right w:val="none" w:sz="0" w:space="0" w:color="auto"/>
          </w:divBdr>
        </w:div>
        <w:div w:id="2142073144">
          <w:marLeft w:val="0"/>
          <w:marRight w:val="0"/>
          <w:marTop w:val="0"/>
          <w:marBottom w:val="0"/>
          <w:divBdr>
            <w:top w:val="none" w:sz="0" w:space="0" w:color="auto"/>
            <w:left w:val="none" w:sz="0" w:space="0" w:color="auto"/>
            <w:bottom w:val="none" w:sz="0" w:space="0" w:color="auto"/>
            <w:right w:val="none" w:sz="0" w:space="0" w:color="auto"/>
          </w:divBdr>
        </w:div>
        <w:div w:id="2145388593">
          <w:marLeft w:val="0"/>
          <w:marRight w:val="0"/>
          <w:marTop w:val="0"/>
          <w:marBottom w:val="0"/>
          <w:divBdr>
            <w:top w:val="none" w:sz="0" w:space="0" w:color="auto"/>
            <w:left w:val="none" w:sz="0" w:space="0" w:color="auto"/>
            <w:bottom w:val="none" w:sz="0" w:space="0" w:color="auto"/>
            <w:right w:val="none" w:sz="0" w:space="0" w:color="auto"/>
          </w:divBdr>
        </w:div>
      </w:divsChild>
    </w:div>
    <w:div w:id="688526807">
      <w:bodyDiv w:val="1"/>
      <w:marLeft w:val="0"/>
      <w:marRight w:val="0"/>
      <w:marTop w:val="0"/>
      <w:marBottom w:val="0"/>
      <w:divBdr>
        <w:top w:val="none" w:sz="0" w:space="0" w:color="auto"/>
        <w:left w:val="none" w:sz="0" w:space="0" w:color="auto"/>
        <w:bottom w:val="none" w:sz="0" w:space="0" w:color="auto"/>
        <w:right w:val="none" w:sz="0" w:space="0" w:color="auto"/>
      </w:divBdr>
      <w:divsChild>
        <w:div w:id="209415234">
          <w:marLeft w:val="0"/>
          <w:marRight w:val="0"/>
          <w:marTop w:val="0"/>
          <w:marBottom w:val="0"/>
          <w:divBdr>
            <w:top w:val="none" w:sz="0" w:space="0" w:color="auto"/>
            <w:left w:val="none" w:sz="0" w:space="0" w:color="auto"/>
            <w:bottom w:val="none" w:sz="0" w:space="0" w:color="auto"/>
            <w:right w:val="none" w:sz="0" w:space="0" w:color="auto"/>
          </w:divBdr>
        </w:div>
        <w:div w:id="584613817">
          <w:marLeft w:val="0"/>
          <w:marRight w:val="0"/>
          <w:marTop w:val="0"/>
          <w:marBottom w:val="0"/>
          <w:divBdr>
            <w:top w:val="none" w:sz="0" w:space="0" w:color="auto"/>
            <w:left w:val="none" w:sz="0" w:space="0" w:color="auto"/>
            <w:bottom w:val="none" w:sz="0" w:space="0" w:color="auto"/>
            <w:right w:val="none" w:sz="0" w:space="0" w:color="auto"/>
          </w:divBdr>
        </w:div>
        <w:div w:id="982002225">
          <w:marLeft w:val="0"/>
          <w:marRight w:val="0"/>
          <w:marTop w:val="0"/>
          <w:marBottom w:val="0"/>
          <w:divBdr>
            <w:top w:val="none" w:sz="0" w:space="0" w:color="auto"/>
            <w:left w:val="none" w:sz="0" w:space="0" w:color="auto"/>
            <w:bottom w:val="none" w:sz="0" w:space="0" w:color="auto"/>
            <w:right w:val="none" w:sz="0" w:space="0" w:color="auto"/>
          </w:divBdr>
        </w:div>
      </w:divsChild>
    </w:div>
    <w:div w:id="697975498">
      <w:bodyDiv w:val="1"/>
      <w:marLeft w:val="0"/>
      <w:marRight w:val="0"/>
      <w:marTop w:val="0"/>
      <w:marBottom w:val="0"/>
      <w:divBdr>
        <w:top w:val="none" w:sz="0" w:space="0" w:color="auto"/>
        <w:left w:val="none" w:sz="0" w:space="0" w:color="auto"/>
        <w:bottom w:val="none" w:sz="0" w:space="0" w:color="auto"/>
        <w:right w:val="none" w:sz="0" w:space="0" w:color="auto"/>
      </w:divBdr>
      <w:divsChild>
        <w:div w:id="11611537">
          <w:marLeft w:val="0"/>
          <w:marRight w:val="0"/>
          <w:marTop w:val="0"/>
          <w:marBottom w:val="0"/>
          <w:divBdr>
            <w:top w:val="none" w:sz="0" w:space="0" w:color="auto"/>
            <w:left w:val="none" w:sz="0" w:space="0" w:color="auto"/>
            <w:bottom w:val="none" w:sz="0" w:space="0" w:color="auto"/>
            <w:right w:val="none" w:sz="0" w:space="0" w:color="auto"/>
          </w:divBdr>
        </w:div>
        <w:div w:id="25375304">
          <w:marLeft w:val="0"/>
          <w:marRight w:val="0"/>
          <w:marTop w:val="0"/>
          <w:marBottom w:val="0"/>
          <w:divBdr>
            <w:top w:val="none" w:sz="0" w:space="0" w:color="auto"/>
            <w:left w:val="none" w:sz="0" w:space="0" w:color="auto"/>
            <w:bottom w:val="none" w:sz="0" w:space="0" w:color="auto"/>
            <w:right w:val="none" w:sz="0" w:space="0" w:color="auto"/>
          </w:divBdr>
        </w:div>
        <w:div w:id="40987247">
          <w:marLeft w:val="0"/>
          <w:marRight w:val="0"/>
          <w:marTop w:val="0"/>
          <w:marBottom w:val="0"/>
          <w:divBdr>
            <w:top w:val="none" w:sz="0" w:space="0" w:color="auto"/>
            <w:left w:val="none" w:sz="0" w:space="0" w:color="auto"/>
            <w:bottom w:val="none" w:sz="0" w:space="0" w:color="auto"/>
            <w:right w:val="none" w:sz="0" w:space="0" w:color="auto"/>
          </w:divBdr>
        </w:div>
        <w:div w:id="41177690">
          <w:marLeft w:val="0"/>
          <w:marRight w:val="0"/>
          <w:marTop w:val="0"/>
          <w:marBottom w:val="0"/>
          <w:divBdr>
            <w:top w:val="none" w:sz="0" w:space="0" w:color="auto"/>
            <w:left w:val="none" w:sz="0" w:space="0" w:color="auto"/>
            <w:bottom w:val="none" w:sz="0" w:space="0" w:color="auto"/>
            <w:right w:val="none" w:sz="0" w:space="0" w:color="auto"/>
          </w:divBdr>
        </w:div>
        <w:div w:id="45183452">
          <w:marLeft w:val="0"/>
          <w:marRight w:val="0"/>
          <w:marTop w:val="0"/>
          <w:marBottom w:val="0"/>
          <w:divBdr>
            <w:top w:val="none" w:sz="0" w:space="0" w:color="auto"/>
            <w:left w:val="none" w:sz="0" w:space="0" w:color="auto"/>
            <w:bottom w:val="none" w:sz="0" w:space="0" w:color="auto"/>
            <w:right w:val="none" w:sz="0" w:space="0" w:color="auto"/>
          </w:divBdr>
        </w:div>
        <w:div w:id="49039451">
          <w:marLeft w:val="0"/>
          <w:marRight w:val="0"/>
          <w:marTop w:val="0"/>
          <w:marBottom w:val="0"/>
          <w:divBdr>
            <w:top w:val="none" w:sz="0" w:space="0" w:color="auto"/>
            <w:left w:val="none" w:sz="0" w:space="0" w:color="auto"/>
            <w:bottom w:val="none" w:sz="0" w:space="0" w:color="auto"/>
            <w:right w:val="none" w:sz="0" w:space="0" w:color="auto"/>
          </w:divBdr>
        </w:div>
        <w:div w:id="63650417">
          <w:marLeft w:val="0"/>
          <w:marRight w:val="0"/>
          <w:marTop w:val="0"/>
          <w:marBottom w:val="0"/>
          <w:divBdr>
            <w:top w:val="none" w:sz="0" w:space="0" w:color="auto"/>
            <w:left w:val="none" w:sz="0" w:space="0" w:color="auto"/>
            <w:bottom w:val="none" w:sz="0" w:space="0" w:color="auto"/>
            <w:right w:val="none" w:sz="0" w:space="0" w:color="auto"/>
          </w:divBdr>
        </w:div>
        <w:div w:id="70079731">
          <w:marLeft w:val="0"/>
          <w:marRight w:val="0"/>
          <w:marTop w:val="0"/>
          <w:marBottom w:val="0"/>
          <w:divBdr>
            <w:top w:val="none" w:sz="0" w:space="0" w:color="auto"/>
            <w:left w:val="none" w:sz="0" w:space="0" w:color="auto"/>
            <w:bottom w:val="none" w:sz="0" w:space="0" w:color="auto"/>
            <w:right w:val="none" w:sz="0" w:space="0" w:color="auto"/>
          </w:divBdr>
        </w:div>
        <w:div w:id="100925980">
          <w:marLeft w:val="0"/>
          <w:marRight w:val="0"/>
          <w:marTop w:val="0"/>
          <w:marBottom w:val="0"/>
          <w:divBdr>
            <w:top w:val="none" w:sz="0" w:space="0" w:color="auto"/>
            <w:left w:val="none" w:sz="0" w:space="0" w:color="auto"/>
            <w:bottom w:val="none" w:sz="0" w:space="0" w:color="auto"/>
            <w:right w:val="none" w:sz="0" w:space="0" w:color="auto"/>
          </w:divBdr>
        </w:div>
        <w:div w:id="114102568">
          <w:marLeft w:val="0"/>
          <w:marRight w:val="0"/>
          <w:marTop w:val="0"/>
          <w:marBottom w:val="0"/>
          <w:divBdr>
            <w:top w:val="none" w:sz="0" w:space="0" w:color="auto"/>
            <w:left w:val="none" w:sz="0" w:space="0" w:color="auto"/>
            <w:bottom w:val="none" w:sz="0" w:space="0" w:color="auto"/>
            <w:right w:val="none" w:sz="0" w:space="0" w:color="auto"/>
          </w:divBdr>
        </w:div>
        <w:div w:id="121464869">
          <w:marLeft w:val="0"/>
          <w:marRight w:val="0"/>
          <w:marTop w:val="0"/>
          <w:marBottom w:val="0"/>
          <w:divBdr>
            <w:top w:val="none" w:sz="0" w:space="0" w:color="auto"/>
            <w:left w:val="none" w:sz="0" w:space="0" w:color="auto"/>
            <w:bottom w:val="none" w:sz="0" w:space="0" w:color="auto"/>
            <w:right w:val="none" w:sz="0" w:space="0" w:color="auto"/>
          </w:divBdr>
        </w:div>
        <w:div w:id="131798039">
          <w:marLeft w:val="0"/>
          <w:marRight w:val="0"/>
          <w:marTop w:val="0"/>
          <w:marBottom w:val="0"/>
          <w:divBdr>
            <w:top w:val="none" w:sz="0" w:space="0" w:color="auto"/>
            <w:left w:val="none" w:sz="0" w:space="0" w:color="auto"/>
            <w:bottom w:val="none" w:sz="0" w:space="0" w:color="auto"/>
            <w:right w:val="none" w:sz="0" w:space="0" w:color="auto"/>
          </w:divBdr>
        </w:div>
        <w:div w:id="142085386">
          <w:marLeft w:val="0"/>
          <w:marRight w:val="0"/>
          <w:marTop w:val="0"/>
          <w:marBottom w:val="0"/>
          <w:divBdr>
            <w:top w:val="none" w:sz="0" w:space="0" w:color="auto"/>
            <w:left w:val="none" w:sz="0" w:space="0" w:color="auto"/>
            <w:bottom w:val="none" w:sz="0" w:space="0" w:color="auto"/>
            <w:right w:val="none" w:sz="0" w:space="0" w:color="auto"/>
          </w:divBdr>
        </w:div>
        <w:div w:id="158428784">
          <w:marLeft w:val="0"/>
          <w:marRight w:val="0"/>
          <w:marTop w:val="0"/>
          <w:marBottom w:val="0"/>
          <w:divBdr>
            <w:top w:val="none" w:sz="0" w:space="0" w:color="auto"/>
            <w:left w:val="none" w:sz="0" w:space="0" w:color="auto"/>
            <w:bottom w:val="none" w:sz="0" w:space="0" w:color="auto"/>
            <w:right w:val="none" w:sz="0" w:space="0" w:color="auto"/>
          </w:divBdr>
        </w:div>
        <w:div w:id="159006880">
          <w:marLeft w:val="0"/>
          <w:marRight w:val="0"/>
          <w:marTop w:val="0"/>
          <w:marBottom w:val="0"/>
          <w:divBdr>
            <w:top w:val="none" w:sz="0" w:space="0" w:color="auto"/>
            <w:left w:val="none" w:sz="0" w:space="0" w:color="auto"/>
            <w:bottom w:val="none" w:sz="0" w:space="0" w:color="auto"/>
            <w:right w:val="none" w:sz="0" w:space="0" w:color="auto"/>
          </w:divBdr>
        </w:div>
        <w:div w:id="161744774">
          <w:marLeft w:val="0"/>
          <w:marRight w:val="0"/>
          <w:marTop w:val="0"/>
          <w:marBottom w:val="0"/>
          <w:divBdr>
            <w:top w:val="none" w:sz="0" w:space="0" w:color="auto"/>
            <w:left w:val="none" w:sz="0" w:space="0" w:color="auto"/>
            <w:bottom w:val="none" w:sz="0" w:space="0" w:color="auto"/>
            <w:right w:val="none" w:sz="0" w:space="0" w:color="auto"/>
          </w:divBdr>
        </w:div>
        <w:div w:id="180895014">
          <w:marLeft w:val="0"/>
          <w:marRight w:val="0"/>
          <w:marTop w:val="0"/>
          <w:marBottom w:val="0"/>
          <w:divBdr>
            <w:top w:val="none" w:sz="0" w:space="0" w:color="auto"/>
            <w:left w:val="none" w:sz="0" w:space="0" w:color="auto"/>
            <w:bottom w:val="none" w:sz="0" w:space="0" w:color="auto"/>
            <w:right w:val="none" w:sz="0" w:space="0" w:color="auto"/>
          </w:divBdr>
        </w:div>
        <w:div w:id="186991393">
          <w:marLeft w:val="0"/>
          <w:marRight w:val="0"/>
          <w:marTop w:val="0"/>
          <w:marBottom w:val="0"/>
          <w:divBdr>
            <w:top w:val="none" w:sz="0" w:space="0" w:color="auto"/>
            <w:left w:val="none" w:sz="0" w:space="0" w:color="auto"/>
            <w:bottom w:val="none" w:sz="0" w:space="0" w:color="auto"/>
            <w:right w:val="none" w:sz="0" w:space="0" w:color="auto"/>
          </w:divBdr>
        </w:div>
        <w:div w:id="205879141">
          <w:marLeft w:val="0"/>
          <w:marRight w:val="0"/>
          <w:marTop w:val="0"/>
          <w:marBottom w:val="0"/>
          <w:divBdr>
            <w:top w:val="none" w:sz="0" w:space="0" w:color="auto"/>
            <w:left w:val="none" w:sz="0" w:space="0" w:color="auto"/>
            <w:bottom w:val="none" w:sz="0" w:space="0" w:color="auto"/>
            <w:right w:val="none" w:sz="0" w:space="0" w:color="auto"/>
          </w:divBdr>
        </w:div>
        <w:div w:id="256211906">
          <w:marLeft w:val="0"/>
          <w:marRight w:val="0"/>
          <w:marTop w:val="0"/>
          <w:marBottom w:val="0"/>
          <w:divBdr>
            <w:top w:val="none" w:sz="0" w:space="0" w:color="auto"/>
            <w:left w:val="none" w:sz="0" w:space="0" w:color="auto"/>
            <w:bottom w:val="none" w:sz="0" w:space="0" w:color="auto"/>
            <w:right w:val="none" w:sz="0" w:space="0" w:color="auto"/>
          </w:divBdr>
        </w:div>
        <w:div w:id="265424307">
          <w:marLeft w:val="0"/>
          <w:marRight w:val="0"/>
          <w:marTop w:val="0"/>
          <w:marBottom w:val="0"/>
          <w:divBdr>
            <w:top w:val="none" w:sz="0" w:space="0" w:color="auto"/>
            <w:left w:val="none" w:sz="0" w:space="0" w:color="auto"/>
            <w:bottom w:val="none" w:sz="0" w:space="0" w:color="auto"/>
            <w:right w:val="none" w:sz="0" w:space="0" w:color="auto"/>
          </w:divBdr>
        </w:div>
        <w:div w:id="277611743">
          <w:marLeft w:val="0"/>
          <w:marRight w:val="0"/>
          <w:marTop w:val="0"/>
          <w:marBottom w:val="0"/>
          <w:divBdr>
            <w:top w:val="none" w:sz="0" w:space="0" w:color="auto"/>
            <w:left w:val="none" w:sz="0" w:space="0" w:color="auto"/>
            <w:bottom w:val="none" w:sz="0" w:space="0" w:color="auto"/>
            <w:right w:val="none" w:sz="0" w:space="0" w:color="auto"/>
          </w:divBdr>
        </w:div>
        <w:div w:id="301035326">
          <w:marLeft w:val="0"/>
          <w:marRight w:val="0"/>
          <w:marTop w:val="0"/>
          <w:marBottom w:val="0"/>
          <w:divBdr>
            <w:top w:val="none" w:sz="0" w:space="0" w:color="auto"/>
            <w:left w:val="none" w:sz="0" w:space="0" w:color="auto"/>
            <w:bottom w:val="none" w:sz="0" w:space="0" w:color="auto"/>
            <w:right w:val="none" w:sz="0" w:space="0" w:color="auto"/>
          </w:divBdr>
        </w:div>
        <w:div w:id="303968545">
          <w:marLeft w:val="0"/>
          <w:marRight w:val="0"/>
          <w:marTop w:val="0"/>
          <w:marBottom w:val="0"/>
          <w:divBdr>
            <w:top w:val="none" w:sz="0" w:space="0" w:color="auto"/>
            <w:left w:val="none" w:sz="0" w:space="0" w:color="auto"/>
            <w:bottom w:val="none" w:sz="0" w:space="0" w:color="auto"/>
            <w:right w:val="none" w:sz="0" w:space="0" w:color="auto"/>
          </w:divBdr>
        </w:div>
        <w:div w:id="328480976">
          <w:marLeft w:val="0"/>
          <w:marRight w:val="0"/>
          <w:marTop w:val="0"/>
          <w:marBottom w:val="0"/>
          <w:divBdr>
            <w:top w:val="none" w:sz="0" w:space="0" w:color="auto"/>
            <w:left w:val="none" w:sz="0" w:space="0" w:color="auto"/>
            <w:bottom w:val="none" w:sz="0" w:space="0" w:color="auto"/>
            <w:right w:val="none" w:sz="0" w:space="0" w:color="auto"/>
          </w:divBdr>
        </w:div>
        <w:div w:id="332144490">
          <w:marLeft w:val="0"/>
          <w:marRight w:val="0"/>
          <w:marTop w:val="0"/>
          <w:marBottom w:val="0"/>
          <w:divBdr>
            <w:top w:val="none" w:sz="0" w:space="0" w:color="auto"/>
            <w:left w:val="none" w:sz="0" w:space="0" w:color="auto"/>
            <w:bottom w:val="none" w:sz="0" w:space="0" w:color="auto"/>
            <w:right w:val="none" w:sz="0" w:space="0" w:color="auto"/>
          </w:divBdr>
        </w:div>
        <w:div w:id="349381362">
          <w:marLeft w:val="0"/>
          <w:marRight w:val="0"/>
          <w:marTop w:val="0"/>
          <w:marBottom w:val="0"/>
          <w:divBdr>
            <w:top w:val="none" w:sz="0" w:space="0" w:color="auto"/>
            <w:left w:val="none" w:sz="0" w:space="0" w:color="auto"/>
            <w:bottom w:val="none" w:sz="0" w:space="0" w:color="auto"/>
            <w:right w:val="none" w:sz="0" w:space="0" w:color="auto"/>
          </w:divBdr>
        </w:div>
        <w:div w:id="361564125">
          <w:marLeft w:val="0"/>
          <w:marRight w:val="0"/>
          <w:marTop w:val="0"/>
          <w:marBottom w:val="0"/>
          <w:divBdr>
            <w:top w:val="none" w:sz="0" w:space="0" w:color="auto"/>
            <w:left w:val="none" w:sz="0" w:space="0" w:color="auto"/>
            <w:bottom w:val="none" w:sz="0" w:space="0" w:color="auto"/>
            <w:right w:val="none" w:sz="0" w:space="0" w:color="auto"/>
          </w:divBdr>
        </w:div>
        <w:div w:id="372584466">
          <w:marLeft w:val="0"/>
          <w:marRight w:val="0"/>
          <w:marTop w:val="0"/>
          <w:marBottom w:val="0"/>
          <w:divBdr>
            <w:top w:val="none" w:sz="0" w:space="0" w:color="auto"/>
            <w:left w:val="none" w:sz="0" w:space="0" w:color="auto"/>
            <w:bottom w:val="none" w:sz="0" w:space="0" w:color="auto"/>
            <w:right w:val="none" w:sz="0" w:space="0" w:color="auto"/>
          </w:divBdr>
        </w:div>
        <w:div w:id="382564485">
          <w:marLeft w:val="0"/>
          <w:marRight w:val="0"/>
          <w:marTop w:val="0"/>
          <w:marBottom w:val="0"/>
          <w:divBdr>
            <w:top w:val="none" w:sz="0" w:space="0" w:color="auto"/>
            <w:left w:val="none" w:sz="0" w:space="0" w:color="auto"/>
            <w:bottom w:val="none" w:sz="0" w:space="0" w:color="auto"/>
            <w:right w:val="none" w:sz="0" w:space="0" w:color="auto"/>
          </w:divBdr>
        </w:div>
        <w:div w:id="383263050">
          <w:marLeft w:val="0"/>
          <w:marRight w:val="0"/>
          <w:marTop w:val="0"/>
          <w:marBottom w:val="0"/>
          <w:divBdr>
            <w:top w:val="none" w:sz="0" w:space="0" w:color="auto"/>
            <w:left w:val="none" w:sz="0" w:space="0" w:color="auto"/>
            <w:bottom w:val="none" w:sz="0" w:space="0" w:color="auto"/>
            <w:right w:val="none" w:sz="0" w:space="0" w:color="auto"/>
          </w:divBdr>
        </w:div>
        <w:div w:id="407046454">
          <w:marLeft w:val="0"/>
          <w:marRight w:val="0"/>
          <w:marTop w:val="0"/>
          <w:marBottom w:val="0"/>
          <w:divBdr>
            <w:top w:val="none" w:sz="0" w:space="0" w:color="auto"/>
            <w:left w:val="none" w:sz="0" w:space="0" w:color="auto"/>
            <w:bottom w:val="none" w:sz="0" w:space="0" w:color="auto"/>
            <w:right w:val="none" w:sz="0" w:space="0" w:color="auto"/>
          </w:divBdr>
        </w:div>
        <w:div w:id="412121904">
          <w:marLeft w:val="0"/>
          <w:marRight w:val="0"/>
          <w:marTop w:val="0"/>
          <w:marBottom w:val="0"/>
          <w:divBdr>
            <w:top w:val="none" w:sz="0" w:space="0" w:color="auto"/>
            <w:left w:val="none" w:sz="0" w:space="0" w:color="auto"/>
            <w:bottom w:val="none" w:sz="0" w:space="0" w:color="auto"/>
            <w:right w:val="none" w:sz="0" w:space="0" w:color="auto"/>
          </w:divBdr>
        </w:div>
        <w:div w:id="413168398">
          <w:marLeft w:val="0"/>
          <w:marRight w:val="0"/>
          <w:marTop w:val="0"/>
          <w:marBottom w:val="0"/>
          <w:divBdr>
            <w:top w:val="none" w:sz="0" w:space="0" w:color="auto"/>
            <w:left w:val="none" w:sz="0" w:space="0" w:color="auto"/>
            <w:bottom w:val="none" w:sz="0" w:space="0" w:color="auto"/>
            <w:right w:val="none" w:sz="0" w:space="0" w:color="auto"/>
          </w:divBdr>
        </w:div>
        <w:div w:id="419134306">
          <w:marLeft w:val="0"/>
          <w:marRight w:val="0"/>
          <w:marTop w:val="0"/>
          <w:marBottom w:val="0"/>
          <w:divBdr>
            <w:top w:val="none" w:sz="0" w:space="0" w:color="auto"/>
            <w:left w:val="none" w:sz="0" w:space="0" w:color="auto"/>
            <w:bottom w:val="none" w:sz="0" w:space="0" w:color="auto"/>
            <w:right w:val="none" w:sz="0" w:space="0" w:color="auto"/>
          </w:divBdr>
        </w:div>
        <w:div w:id="435290163">
          <w:marLeft w:val="0"/>
          <w:marRight w:val="0"/>
          <w:marTop w:val="0"/>
          <w:marBottom w:val="0"/>
          <w:divBdr>
            <w:top w:val="none" w:sz="0" w:space="0" w:color="auto"/>
            <w:left w:val="none" w:sz="0" w:space="0" w:color="auto"/>
            <w:bottom w:val="none" w:sz="0" w:space="0" w:color="auto"/>
            <w:right w:val="none" w:sz="0" w:space="0" w:color="auto"/>
          </w:divBdr>
        </w:div>
        <w:div w:id="447311886">
          <w:marLeft w:val="0"/>
          <w:marRight w:val="0"/>
          <w:marTop w:val="0"/>
          <w:marBottom w:val="0"/>
          <w:divBdr>
            <w:top w:val="none" w:sz="0" w:space="0" w:color="auto"/>
            <w:left w:val="none" w:sz="0" w:space="0" w:color="auto"/>
            <w:bottom w:val="none" w:sz="0" w:space="0" w:color="auto"/>
            <w:right w:val="none" w:sz="0" w:space="0" w:color="auto"/>
          </w:divBdr>
        </w:div>
        <w:div w:id="471291802">
          <w:marLeft w:val="0"/>
          <w:marRight w:val="0"/>
          <w:marTop w:val="0"/>
          <w:marBottom w:val="0"/>
          <w:divBdr>
            <w:top w:val="none" w:sz="0" w:space="0" w:color="auto"/>
            <w:left w:val="none" w:sz="0" w:space="0" w:color="auto"/>
            <w:bottom w:val="none" w:sz="0" w:space="0" w:color="auto"/>
            <w:right w:val="none" w:sz="0" w:space="0" w:color="auto"/>
          </w:divBdr>
        </w:div>
        <w:div w:id="495413674">
          <w:marLeft w:val="0"/>
          <w:marRight w:val="0"/>
          <w:marTop w:val="0"/>
          <w:marBottom w:val="0"/>
          <w:divBdr>
            <w:top w:val="none" w:sz="0" w:space="0" w:color="auto"/>
            <w:left w:val="none" w:sz="0" w:space="0" w:color="auto"/>
            <w:bottom w:val="none" w:sz="0" w:space="0" w:color="auto"/>
            <w:right w:val="none" w:sz="0" w:space="0" w:color="auto"/>
          </w:divBdr>
        </w:div>
        <w:div w:id="504057044">
          <w:marLeft w:val="0"/>
          <w:marRight w:val="0"/>
          <w:marTop w:val="0"/>
          <w:marBottom w:val="0"/>
          <w:divBdr>
            <w:top w:val="none" w:sz="0" w:space="0" w:color="auto"/>
            <w:left w:val="none" w:sz="0" w:space="0" w:color="auto"/>
            <w:bottom w:val="none" w:sz="0" w:space="0" w:color="auto"/>
            <w:right w:val="none" w:sz="0" w:space="0" w:color="auto"/>
          </w:divBdr>
        </w:div>
        <w:div w:id="527110523">
          <w:marLeft w:val="0"/>
          <w:marRight w:val="0"/>
          <w:marTop w:val="0"/>
          <w:marBottom w:val="0"/>
          <w:divBdr>
            <w:top w:val="none" w:sz="0" w:space="0" w:color="auto"/>
            <w:left w:val="none" w:sz="0" w:space="0" w:color="auto"/>
            <w:bottom w:val="none" w:sz="0" w:space="0" w:color="auto"/>
            <w:right w:val="none" w:sz="0" w:space="0" w:color="auto"/>
          </w:divBdr>
        </w:div>
        <w:div w:id="530729501">
          <w:marLeft w:val="0"/>
          <w:marRight w:val="0"/>
          <w:marTop w:val="0"/>
          <w:marBottom w:val="0"/>
          <w:divBdr>
            <w:top w:val="none" w:sz="0" w:space="0" w:color="auto"/>
            <w:left w:val="none" w:sz="0" w:space="0" w:color="auto"/>
            <w:bottom w:val="none" w:sz="0" w:space="0" w:color="auto"/>
            <w:right w:val="none" w:sz="0" w:space="0" w:color="auto"/>
          </w:divBdr>
        </w:div>
        <w:div w:id="571739142">
          <w:marLeft w:val="0"/>
          <w:marRight w:val="0"/>
          <w:marTop w:val="0"/>
          <w:marBottom w:val="0"/>
          <w:divBdr>
            <w:top w:val="none" w:sz="0" w:space="0" w:color="auto"/>
            <w:left w:val="none" w:sz="0" w:space="0" w:color="auto"/>
            <w:bottom w:val="none" w:sz="0" w:space="0" w:color="auto"/>
            <w:right w:val="none" w:sz="0" w:space="0" w:color="auto"/>
          </w:divBdr>
        </w:div>
        <w:div w:id="587541177">
          <w:marLeft w:val="0"/>
          <w:marRight w:val="0"/>
          <w:marTop w:val="0"/>
          <w:marBottom w:val="0"/>
          <w:divBdr>
            <w:top w:val="none" w:sz="0" w:space="0" w:color="auto"/>
            <w:left w:val="none" w:sz="0" w:space="0" w:color="auto"/>
            <w:bottom w:val="none" w:sz="0" w:space="0" w:color="auto"/>
            <w:right w:val="none" w:sz="0" w:space="0" w:color="auto"/>
          </w:divBdr>
        </w:div>
        <w:div w:id="594553778">
          <w:marLeft w:val="0"/>
          <w:marRight w:val="0"/>
          <w:marTop w:val="0"/>
          <w:marBottom w:val="0"/>
          <w:divBdr>
            <w:top w:val="none" w:sz="0" w:space="0" w:color="auto"/>
            <w:left w:val="none" w:sz="0" w:space="0" w:color="auto"/>
            <w:bottom w:val="none" w:sz="0" w:space="0" w:color="auto"/>
            <w:right w:val="none" w:sz="0" w:space="0" w:color="auto"/>
          </w:divBdr>
        </w:div>
        <w:div w:id="607734304">
          <w:marLeft w:val="0"/>
          <w:marRight w:val="0"/>
          <w:marTop w:val="0"/>
          <w:marBottom w:val="0"/>
          <w:divBdr>
            <w:top w:val="none" w:sz="0" w:space="0" w:color="auto"/>
            <w:left w:val="none" w:sz="0" w:space="0" w:color="auto"/>
            <w:bottom w:val="none" w:sz="0" w:space="0" w:color="auto"/>
            <w:right w:val="none" w:sz="0" w:space="0" w:color="auto"/>
          </w:divBdr>
        </w:div>
        <w:div w:id="630481551">
          <w:marLeft w:val="0"/>
          <w:marRight w:val="0"/>
          <w:marTop w:val="0"/>
          <w:marBottom w:val="0"/>
          <w:divBdr>
            <w:top w:val="none" w:sz="0" w:space="0" w:color="auto"/>
            <w:left w:val="none" w:sz="0" w:space="0" w:color="auto"/>
            <w:bottom w:val="none" w:sz="0" w:space="0" w:color="auto"/>
            <w:right w:val="none" w:sz="0" w:space="0" w:color="auto"/>
          </w:divBdr>
        </w:div>
        <w:div w:id="642808522">
          <w:marLeft w:val="0"/>
          <w:marRight w:val="0"/>
          <w:marTop w:val="0"/>
          <w:marBottom w:val="0"/>
          <w:divBdr>
            <w:top w:val="none" w:sz="0" w:space="0" w:color="auto"/>
            <w:left w:val="none" w:sz="0" w:space="0" w:color="auto"/>
            <w:bottom w:val="none" w:sz="0" w:space="0" w:color="auto"/>
            <w:right w:val="none" w:sz="0" w:space="0" w:color="auto"/>
          </w:divBdr>
        </w:div>
        <w:div w:id="649404044">
          <w:marLeft w:val="0"/>
          <w:marRight w:val="0"/>
          <w:marTop w:val="0"/>
          <w:marBottom w:val="0"/>
          <w:divBdr>
            <w:top w:val="none" w:sz="0" w:space="0" w:color="auto"/>
            <w:left w:val="none" w:sz="0" w:space="0" w:color="auto"/>
            <w:bottom w:val="none" w:sz="0" w:space="0" w:color="auto"/>
            <w:right w:val="none" w:sz="0" w:space="0" w:color="auto"/>
          </w:divBdr>
        </w:div>
        <w:div w:id="655689956">
          <w:marLeft w:val="0"/>
          <w:marRight w:val="0"/>
          <w:marTop w:val="0"/>
          <w:marBottom w:val="0"/>
          <w:divBdr>
            <w:top w:val="none" w:sz="0" w:space="0" w:color="auto"/>
            <w:left w:val="none" w:sz="0" w:space="0" w:color="auto"/>
            <w:bottom w:val="none" w:sz="0" w:space="0" w:color="auto"/>
            <w:right w:val="none" w:sz="0" w:space="0" w:color="auto"/>
          </w:divBdr>
        </w:div>
        <w:div w:id="658120575">
          <w:marLeft w:val="0"/>
          <w:marRight w:val="0"/>
          <w:marTop w:val="0"/>
          <w:marBottom w:val="0"/>
          <w:divBdr>
            <w:top w:val="none" w:sz="0" w:space="0" w:color="auto"/>
            <w:left w:val="none" w:sz="0" w:space="0" w:color="auto"/>
            <w:bottom w:val="none" w:sz="0" w:space="0" w:color="auto"/>
            <w:right w:val="none" w:sz="0" w:space="0" w:color="auto"/>
          </w:divBdr>
        </w:div>
        <w:div w:id="662969348">
          <w:marLeft w:val="0"/>
          <w:marRight w:val="0"/>
          <w:marTop w:val="0"/>
          <w:marBottom w:val="0"/>
          <w:divBdr>
            <w:top w:val="none" w:sz="0" w:space="0" w:color="auto"/>
            <w:left w:val="none" w:sz="0" w:space="0" w:color="auto"/>
            <w:bottom w:val="none" w:sz="0" w:space="0" w:color="auto"/>
            <w:right w:val="none" w:sz="0" w:space="0" w:color="auto"/>
          </w:divBdr>
        </w:div>
        <w:div w:id="675424088">
          <w:marLeft w:val="0"/>
          <w:marRight w:val="0"/>
          <w:marTop w:val="0"/>
          <w:marBottom w:val="0"/>
          <w:divBdr>
            <w:top w:val="none" w:sz="0" w:space="0" w:color="auto"/>
            <w:left w:val="none" w:sz="0" w:space="0" w:color="auto"/>
            <w:bottom w:val="none" w:sz="0" w:space="0" w:color="auto"/>
            <w:right w:val="none" w:sz="0" w:space="0" w:color="auto"/>
          </w:divBdr>
        </w:div>
        <w:div w:id="684136930">
          <w:marLeft w:val="0"/>
          <w:marRight w:val="0"/>
          <w:marTop w:val="0"/>
          <w:marBottom w:val="0"/>
          <w:divBdr>
            <w:top w:val="none" w:sz="0" w:space="0" w:color="auto"/>
            <w:left w:val="none" w:sz="0" w:space="0" w:color="auto"/>
            <w:bottom w:val="none" w:sz="0" w:space="0" w:color="auto"/>
            <w:right w:val="none" w:sz="0" w:space="0" w:color="auto"/>
          </w:divBdr>
        </w:div>
        <w:div w:id="686952000">
          <w:marLeft w:val="0"/>
          <w:marRight w:val="0"/>
          <w:marTop w:val="0"/>
          <w:marBottom w:val="0"/>
          <w:divBdr>
            <w:top w:val="none" w:sz="0" w:space="0" w:color="auto"/>
            <w:left w:val="none" w:sz="0" w:space="0" w:color="auto"/>
            <w:bottom w:val="none" w:sz="0" w:space="0" w:color="auto"/>
            <w:right w:val="none" w:sz="0" w:space="0" w:color="auto"/>
          </w:divBdr>
        </w:div>
        <w:div w:id="694310099">
          <w:marLeft w:val="0"/>
          <w:marRight w:val="0"/>
          <w:marTop w:val="0"/>
          <w:marBottom w:val="0"/>
          <w:divBdr>
            <w:top w:val="none" w:sz="0" w:space="0" w:color="auto"/>
            <w:left w:val="none" w:sz="0" w:space="0" w:color="auto"/>
            <w:bottom w:val="none" w:sz="0" w:space="0" w:color="auto"/>
            <w:right w:val="none" w:sz="0" w:space="0" w:color="auto"/>
          </w:divBdr>
        </w:div>
        <w:div w:id="710425163">
          <w:marLeft w:val="0"/>
          <w:marRight w:val="0"/>
          <w:marTop w:val="0"/>
          <w:marBottom w:val="0"/>
          <w:divBdr>
            <w:top w:val="none" w:sz="0" w:space="0" w:color="auto"/>
            <w:left w:val="none" w:sz="0" w:space="0" w:color="auto"/>
            <w:bottom w:val="none" w:sz="0" w:space="0" w:color="auto"/>
            <w:right w:val="none" w:sz="0" w:space="0" w:color="auto"/>
          </w:divBdr>
        </w:div>
        <w:div w:id="727413096">
          <w:marLeft w:val="0"/>
          <w:marRight w:val="0"/>
          <w:marTop w:val="0"/>
          <w:marBottom w:val="0"/>
          <w:divBdr>
            <w:top w:val="none" w:sz="0" w:space="0" w:color="auto"/>
            <w:left w:val="none" w:sz="0" w:space="0" w:color="auto"/>
            <w:bottom w:val="none" w:sz="0" w:space="0" w:color="auto"/>
            <w:right w:val="none" w:sz="0" w:space="0" w:color="auto"/>
          </w:divBdr>
        </w:div>
        <w:div w:id="729381109">
          <w:marLeft w:val="0"/>
          <w:marRight w:val="0"/>
          <w:marTop w:val="0"/>
          <w:marBottom w:val="0"/>
          <w:divBdr>
            <w:top w:val="none" w:sz="0" w:space="0" w:color="auto"/>
            <w:left w:val="none" w:sz="0" w:space="0" w:color="auto"/>
            <w:bottom w:val="none" w:sz="0" w:space="0" w:color="auto"/>
            <w:right w:val="none" w:sz="0" w:space="0" w:color="auto"/>
          </w:divBdr>
        </w:div>
        <w:div w:id="763965379">
          <w:marLeft w:val="0"/>
          <w:marRight w:val="0"/>
          <w:marTop w:val="0"/>
          <w:marBottom w:val="0"/>
          <w:divBdr>
            <w:top w:val="none" w:sz="0" w:space="0" w:color="auto"/>
            <w:left w:val="none" w:sz="0" w:space="0" w:color="auto"/>
            <w:bottom w:val="none" w:sz="0" w:space="0" w:color="auto"/>
            <w:right w:val="none" w:sz="0" w:space="0" w:color="auto"/>
          </w:divBdr>
        </w:div>
        <w:div w:id="809714684">
          <w:marLeft w:val="0"/>
          <w:marRight w:val="0"/>
          <w:marTop w:val="0"/>
          <w:marBottom w:val="0"/>
          <w:divBdr>
            <w:top w:val="none" w:sz="0" w:space="0" w:color="auto"/>
            <w:left w:val="none" w:sz="0" w:space="0" w:color="auto"/>
            <w:bottom w:val="none" w:sz="0" w:space="0" w:color="auto"/>
            <w:right w:val="none" w:sz="0" w:space="0" w:color="auto"/>
          </w:divBdr>
        </w:div>
        <w:div w:id="810900070">
          <w:marLeft w:val="0"/>
          <w:marRight w:val="0"/>
          <w:marTop w:val="0"/>
          <w:marBottom w:val="0"/>
          <w:divBdr>
            <w:top w:val="none" w:sz="0" w:space="0" w:color="auto"/>
            <w:left w:val="none" w:sz="0" w:space="0" w:color="auto"/>
            <w:bottom w:val="none" w:sz="0" w:space="0" w:color="auto"/>
            <w:right w:val="none" w:sz="0" w:space="0" w:color="auto"/>
          </w:divBdr>
        </w:div>
        <w:div w:id="833036420">
          <w:marLeft w:val="0"/>
          <w:marRight w:val="0"/>
          <w:marTop w:val="0"/>
          <w:marBottom w:val="0"/>
          <w:divBdr>
            <w:top w:val="none" w:sz="0" w:space="0" w:color="auto"/>
            <w:left w:val="none" w:sz="0" w:space="0" w:color="auto"/>
            <w:bottom w:val="none" w:sz="0" w:space="0" w:color="auto"/>
            <w:right w:val="none" w:sz="0" w:space="0" w:color="auto"/>
          </w:divBdr>
        </w:div>
        <w:div w:id="851652819">
          <w:marLeft w:val="0"/>
          <w:marRight w:val="0"/>
          <w:marTop w:val="0"/>
          <w:marBottom w:val="0"/>
          <w:divBdr>
            <w:top w:val="none" w:sz="0" w:space="0" w:color="auto"/>
            <w:left w:val="none" w:sz="0" w:space="0" w:color="auto"/>
            <w:bottom w:val="none" w:sz="0" w:space="0" w:color="auto"/>
            <w:right w:val="none" w:sz="0" w:space="0" w:color="auto"/>
          </w:divBdr>
        </w:div>
        <w:div w:id="856768181">
          <w:marLeft w:val="0"/>
          <w:marRight w:val="0"/>
          <w:marTop w:val="0"/>
          <w:marBottom w:val="0"/>
          <w:divBdr>
            <w:top w:val="none" w:sz="0" w:space="0" w:color="auto"/>
            <w:left w:val="none" w:sz="0" w:space="0" w:color="auto"/>
            <w:bottom w:val="none" w:sz="0" w:space="0" w:color="auto"/>
            <w:right w:val="none" w:sz="0" w:space="0" w:color="auto"/>
          </w:divBdr>
        </w:div>
        <w:div w:id="860433318">
          <w:marLeft w:val="0"/>
          <w:marRight w:val="0"/>
          <w:marTop w:val="0"/>
          <w:marBottom w:val="0"/>
          <w:divBdr>
            <w:top w:val="none" w:sz="0" w:space="0" w:color="auto"/>
            <w:left w:val="none" w:sz="0" w:space="0" w:color="auto"/>
            <w:bottom w:val="none" w:sz="0" w:space="0" w:color="auto"/>
            <w:right w:val="none" w:sz="0" w:space="0" w:color="auto"/>
          </w:divBdr>
        </w:div>
        <w:div w:id="869340104">
          <w:marLeft w:val="0"/>
          <w:marRight w:val="0"/>
          <w:marTop w:val="0"/>
          <w:marBottom w:val="0"/>
          <w:divBdr>
            <w:top w:val="none" w:sz="0" w:space="0" w:color="auto"/>
            <w:left w:val="none" w:sz="0" w:space="0" w:color="auto"/>
            <w:bottom w:val="none" w:sz="0" w:space="0" w:color="auto"/>
            <w:right w:val="none" w:sz="0" w:space="0" w:color="auto"/>
          </w:divBdr>
        </w:div>
        <w:div w:id="888954941">
          <w:marLeft w:val="0"/>
          <w:marRight w:val="0"/>
          <w:marTop w:val="0"/>
          <w:marBottom w:val="0"/>
          <w:divBdr>
            <w:top w:val="none" w:sz="0" w:space="0" w:color="auto"/>
            <w:left w:val="none" w:sz="0" w:space="0" w:color="auto"/>
            <w:bottom w:val="none" w:sz="0" w:space="0" w:color="auto"/>
            <w:right w:val="none" w:sz="0" w:space="0" w:color="auto"/>
          </w:divBdr>
        </w:div>
        <w:div w:id="891500761">
          <w:marLeft w:val="0"/>
          <w:marRight w:val="0"/>
          <w:marTop w:val="0"/>
          <w:marBottom w:val="0"/>
          <w:divBdr>
            <w:top w:val="none" w:sz="0" w:space="0" w:color="auto"/>
            <w:left w:val="none" w:sz="0" w:space="0" w:color="auto"/>
            <w:bottom w:val="none" w:sz="0" w:space="0" w:color="auto"/>
            <w:right w:val="none" w:sz="0" w:space="0" w:color="auto"/>
          </w:divBdr>
        </w:div>
        <w:div w:id="894313184">
          <w:marLeft w:val="0"/>
          <w:marRight w:val="0"/>
          <w:marTop w:val="0"/>
          <w:marBottom w:val="0"/>
          <w:divBdr>
            <w:top w:val="none" w:sz="0" w:space="0" w:color="auto"/>
            <w:left w:val="none" w:sz="0" w:space="0" w:color="auto"/>
            <w:bottom w:val="none" w:sz="0" w:space="0" w:color="auto"/>
            <w:right w:val="none" w:sz="0" w:space="0" w:color="auto"/>
          </w:divBdr>
        </w:div>
        <w:div w:id="899101249">
          <w:marLeft w:val="0"/>
          <w:marRight w:val="0"/>
          <w:marTop w:val="0"/>
          <w:marBottom w:val="0"/>
          <w:divBdr>
            <w:top w:val="none" w:sz="0" w:space="0" w:color="auto"/>
            <w:left w:val="none" w:sz="0" w:space="0" w:color="auto"/>
            <w:bottom w:val="none" w:sz="0" w:space="0" w:color="auto"/>
            <w:right w:val="none" w:sz="0" w:space="0" w:color="auto"/>
          </w:divBdr>
        </w:div>
        <w:div w:id="901134938">
          <w:marLeft w:val="0"/>
          <w:marRight w:val="0"/>
          <w:marTop w:val="0"/>
          <w:marBottom w:val="0"/>
          <w:divBdr>
            <w:top w:val="none" w:sz="0" w:space="0" w:color="auto"/>
            <w:left w:val="none" w:sz="0" w:space="0" w:color="auto"/>
            <w:bottom w:val="none" w:sz="0" w:space="0" w:color="auto"/>
            <w:right w:val="none" w:sz="0" w:space="0" w:color="auto"/>
          </w:divBdr>
        </w:div>
        <w:div w:id="920681986">
          <w:marLeft w:val="0"/>
          <w:marRight w:val="0"/>
          <w:marTop w:val="0"/>
          <w:marBottom w:val="0"/>
          <w:divBdr>
            <w:top w:val="none" w:sz="0" w:space="0" w:color="auto"/>
            <w:left w:val="none" w:sz="0" w:space="0" w:color="auto"/>
            <w:bottom w:val="none" w:sz="0" w:space="0" w:color="auto"/>
            <w:right w:val="none" w:sz="0" w:space="0" w:color="auto"/>
          </w:divBdr>
        </w:div>
        <w:div w:id="939141787">
          <w:marLeft w:val="0"/>
          <w:marRight w:val="0"/>
          <w:marTop w:val="0"/>
          <w:marBottom w:val="0"/>
          <w:divBdr>
            <w:top w:val="none" w:sz="0" w:space="0" w:color="auto"/>
            <w:left w:val="none" w:sz="0" w:space="0" w:color="auto"/>
            <w:bottom w:val="none" w:sz="0" w:space="0" w:color="auto"/>
            <w:right w:val="none" w:sz="0" w:space="0" w:color="auto"/>
          </w:divBdr>
        </w:div>
        <w:div w:id="967977264">
          <w:marLeft w:val="0"/>
          <w:marRight w:val="0"/>
          <w:marTop w:val="0"/>
          <w:marBottom w:val="0"/>
          <w:divBdr>
            <w:top w:val="none" w:sz="0" w:space="0" w:color="auto"/>
            <w:left w:val="none" w:sz="0" w:space="0" w:color="auto"/>
            <w:bottom w:val="none" w:sz="0" w:space="0" w:color="auto"/>
            <w:right w:val="none" w:sz="0" w:space="0" w:color="auto"/>
          </w:divBdr>
        </w:div>
        <w:div w:id="969018363">
          <w:marLeft w:val="0"/>
          <w:marRight w:val="0"/>
          <w:marTop w:val="0"/>
          <w:marBottom w:val="0"/>
          <w:divBdr>
            <w:top w:val="none" w:sz="0" w:space="0" w:color="auto"/>
            <w:left w:val="none" w:sz="0" w:space="0" w:color="auto"/>
            <w:bottom w:val="none" w:sz="0" w:space="0" w:color="auto"/>
            <w:right w:val="none" w:sz="0" w:space="0" w:color="auto"/>
          </w:divBdr>
        </w:div>
        <w:div w:id="1027097004">
          <w:marLeft w:val="0"/>
          <w:marRight w:val="0"/>
          <w:marTop w:val="0"/>
          <w:marBottom w:val="0"/>
          <w:divBdr>
            <w:top w:val="none" w:sz="0" w:space="0" w:color="auto"/>
            <w:left w:val="none" w:sz="0" w:space="0" w:color="auto"/>
            <w:bottom w:val="none" w:sz="0" w:space="0" w:color="auto"/>
            <w:right w:val="none" w:sz="0" w:space="0" w:color="auto"/>
          </w:divBdr>
        </w:div>
        <w:div w:id="1031953325">
          <w:marLeft w:val="0"/>
          <w:marRight w:val="0"/>
          <w:marTop w:val="0"/>
          <w:marBottom w:val="0"/>
          <w:divBdr>
            <w:top w:val="none" w:sz="0" w:space="0" w:color="auto"/>
            <w:left w:val="none" w:sz="0" w:space="0" w:color="auto"/>
            <w:bottom w:val="none" w:sz="0" w:space="0" w:color="auto"/>
            <w:right w:val="none" w:sz="0" w:space="0" w:color="auto"/>
          </w:divBdr>
        </w:div>
        <w:div w:id="1089159988">
          <w:marLeft w:val="0"/>
          <w:marRight w:val="0"/>
          <w:marTop w:val="0"/>
          <w:marBottom w:val="0"/>
          <w:divBdr>
            <w:top w:val="none" w:sz="0" w:space="0" w:color="auto"/>
            <w:left w:val="none" w:sz="0" w:space="0" w:color="auto"/>
            <w:bottom w:val="none" w:sz="0" w:space="0" w:color="auto"/>
            <w:right w:val="none" w:sz="0" w:space="0" w:color="auto"/>
          </w:divBdr>
        </w:div>
        <w:div w:id="1094669471">
          <w:marLeft w:val="0"/>
          <w:marRight w:val="0"/>
          <w:marTop w:val="0"/>
          <w:marBottom w:val="0"/>
          <w:divBdr>
            <w:top w:val="none" w:sz="0" w:space="0" w:color="auto"/>
            <w:left w:val="none" w:sz="0" w:space="0" w:color="auto"/>
            <w:bottom w:val="none" w:sz="0" w:space="0" w:color="auto"/>
            <w:right w:val="none" w:sz="0" w:space="0" w:color="auto"/>
          </w:divBdr>
        </w:div>
        <w:div w:id="1098022266">
          <w:marLeft w:val="0"/>
          <w:marRight w:val="0"/>
          <w:marTop w:val="0"/>
          <w:marBottom w:val="0"/>
          <w:divBdr>
            <w:top w:val="none" w:sz="0" w:space="0" w:color="auto"/>
            <w:left w:val="none" w:sz="0" w:space="0" w:color="auto"/>
            <w:bottom w:val="none" w:sz="0" w:space="0" w:color="auto"/>
            <w:right w:val="none" w:sz="0" w:space="0" w:color="auto"/>
          </w:divBdr>
        </w:div>
        <w:div w:id="1102843910">
          <w:marLeft w:val="0"/>
          <w:marRight w:val="0"/>
          <w:marTop w:val="0"/>
          <w:marBottom w:val="0"/>
          <w:divBdr>
            <w:top w:val="none" w:sz="0" w:space="0" w:color="auto"/>
            <w:left w:val="none" w:sz="0" w:space="0" w:color="auto"/>
            <w:bottom w:val="none" w:sz="0" w:space="0" w:color="auto"/>
            <w:right w:val="none" w:sz="0" w:space="0" w:color="auto"/>
          </w:divBdr>
        </w:div>
        <w:div w:id="1110510695">
          <w:marLeft w:val="0"/>
          <w:marRight w:val="0"/>
          <w:marTop w:val="0"/>
          <w:marBottom w:val="0"/>
          <w:divBdr>
            <w:top w:val="none" w:sz="0" w:space="0" w:color="auto"/>
            <w:left w:val="none" w:sz="0" w:space="0" w:color="auto"/>
            <w:bottom w:val="none" w:sz="0" w:space="0" w:color="auto"/>
            <w:right w:val="none" w:sz="0" w:space="0" w:color="auto"/>
          </w:divBdr>
        </w:div>
        <w:div w:id="1114405222">
          <w:marLeft w:val="0"/>
          <w:marRight w:val="0"/>
          <w:marTop w:val="0"/>
          <w:marBottom w:val="0"/>
          <w:divBdr>
            <w:top w:val="none" w:sz="0" w:space="0" w:color="auto"/>
            <w:left w:val="none" w:sz="0" w:space="0" w:color="auto"/>
            <w:bottom w:val="none" w:sz="0" w:space="0" w:color="auto"/>
            <w:right w:val="none" w:sz="0" w:space="0" w:color="auto"/>
          </w:divBdr>
        </w:div>
        <w:div w:id="1144931111">
          <w:marLeft w:val="0"/>
          <w:marRight w:val="0"/>
          <w:marTop w:val="0"/>
          <w:marBottom w:val="0"/>
          <w:divBdr>
            <w:top w:val="none" w:sz="0" w:space="0" w:color="auto"/>
            <w:left w:val="none" w:sz="0" w:space="0" w:color="auto"/>
            <w:bottom w:val="none" w:sz="0" w:space="0" w:color="auto"/>
            <w:right w:val="none" w:sz="0" w:space="0" w:color="auto"/>
          </w:divBdr>
        </w:div>
        <w:div w:id="1166747233">
          <w:marLeft w:val="0"/>
          <w:marRight w:val="0"/>
          <w:marTop w:val="0"/>
          <w:marBottom w:val="0"/>
          <w:divBdr>
            <w:top w:val="none" w:sz="0" w:space="0" w:color="auto"/>
            <w:left w:val="none" w:sz="0" w:space="0" w:color="auto"/>
            <w:bottom w:val="none" w:sz="0" w:space="0" w:color="auto"/>
            <w:right w:val="none" w:sz="0" w:space="0" w:color="auto"/>
          </w:divBdr>
        </w:div>
        <w:div w:id="1175995735">
          <w:marLeft w:val="0"/>
          <w:marRight w:val="0"/>
          <w:marTop w:val="0"/>
          <w:marBottom w:val="0"/>
          <w:divBdr>
            <w:top w:val="none" w:sz="0" w:space="0" w:color="auto"/>
            <w:left w:val="none" w:sz="0" w:space="0" w:color="auto"/>
            <w:bottom w:val="none" w:sz="0" w:space="0" w:color="auto"/>
            <w:right w:val="none" w:sz="0" w:space="0" w:color="auto"/>
          </w:divBdr>
        </w:div>
        <w:div w:id="1180386232">
          <w:marLeft w:val="0"/>
          <w:marRight w:val="0"/>
          <w:marTop w:val="0"/>
          <w:marBottom w:val="0"/>
          <w:divBdr>
            <w:top w:val="none" w:sz="0" w:space="0" w:color="auto"/>
            <w:left w:val="none" w:sz="0" w:space="0" w:color="auto"/>
            <w:bottom w:val="none" w:sz="0" w:space="0" w:color="auto"/>
            <w:right w:val="none" w:sz="0" w:space="0" w:color="auto"/>
          </w:divBdr>
        </w:div>
        <w:div w:id="1184786954">
          <w:marLeft w:val="0"/>
          <w:marRight w:val="0"/>
          <w:marTop w:val="0"/>
          <w:marBottom w:val="0"/>
          <w:divBdr>
            <w:top w:val="none" w:sz="0" w:space="0" w:color="auto"/>
            <w:left w:val="none" w:sz="0" w:space="0" w:color="auto"/>
            <w:bottom w:val="none" w:sz="0" w:space="0" w:color="auto"/>
            <w:right w:val="none" w:sz="0" w:space="0" w:color="auto"/>
          </w:divBdr>
        </w:div>
        <w:div w:id="1190946297">
          <w:marLeft w:val="0"/>
          <w:marRight w:val="0"/>
          <w:marTop w:val="0"/>
          <w:marBottom w:val="0"/>
          <w:divBdr>
            <w:top w:val="none" w:sz="0" w:space="0" w:color="auto"/>
            <w:left w:val="none" w:sz="0" w:space="0" w:color="auto"/>
            <w:bottom w:val="none" w:sz="0" w:space="0" w:color="auto"/>
            <w:right w:val="none" w:sz="0" w:space="0" w:color="auto"/>
          </w:divBdr>
        </w:div>
        <w:div w:id="1196893452">
          <w:marLeft w:val="0"/>
          <w:marRight w:val="0"/>
          <w:marTop w:val="0"/>
          <w:marBottom w:val="0"/>
          <w:divBdr>
            <w:top w:val="none" w:sz="0" w:space="0" w:color="auto"/>
            <w:left w:val="none" w:sz="0" w:space="0" w:color="auto"/>
            <w:bottom w:val="none" w:sz="0" w:space="0" w:color="auto"/>
            <w:right w:val="none" w:sz="0" w:space="0" w:color="auto"/>
          </w:divBdr>
        </w:div>
        <w:div w:id="1241283417">
          <w:marLeft w:val="0"/>
          <w:marRight w:val="0"/>
          <w:marTop w:val="0"/>
          <w:marBottom w:val="0"/>
          <w:divBdr>
            <w:top w:val="none" w:sz="0" w:space="0" w:color="auto"/>
            <w:left w:val="none" w:sz="0" w:space="0" w:color="auto"/>
            <w:bottom w:val="none" w:sz="0" w:space="0" w:color="auto"/>
            <w:right w:val="none" w:sz="0" w:space="0" w:color="auto"/>
          </w:divBdr>
        </w:div>
        <w:div w:id="1243755887">
          <w:marLeft w:val="0"/>
          <w:marRight w:val="0"/>
          <w:marTop w:val="0"/>
          <w:marBottom w:val="0"/>
          <w:divBdr>
            <w:top w:val="none" w:sz="0" w:space="0" w:color="auto"/>
            <w:left w:val="none" w:sz="0" w:space="0" w:color="auto"/>
            <w:bottom w:val="none" w:sz="0" w:space="0" w:color="auto"/>
            <w:right w:val="none" w:sz="0" w:space="0" w:color="auto"/>
          </w:divBdr>
        </w:div>
        <w:div w:id="1247498433">
          <w:marLeft w:val="0"/>
          <w:marRight w:val="0"/>
          <w:marTop w:val="0"/>
          <w:marBottom w:val="0"/>
          <w:divBdr>
            <w:top w:val="none" w:sz="0" w:space="0" w:color="auto"/>
            <w:left w:val="none" w:sz="0" w:space="0" w:color="auto"/>
            <w:bottom w:val="none" w:sz="0" w:space="0" w:color="auto"/>
            <w:right w:val="none" w:sz="0" w:space="0" w:color="auto"/>
          </w:divBdr>
        </w:div>
        <w:div w:id="1280990987">
          <w:marLeft w:val="0"/>
          <w:marRight w:val="0"/>
          <w:marTop w:val="0"/>
          <w:marBottom w:val="0"/>
          <w:divBdr>
            <w:top w:val="none" w:sz="0" w:space="0" w:color="auto"/>
            <w:left w:val="none" w:sz="0" w:space="0" w:color="auto"/>
            <w:bottom w:val="none" w:sz="0" w:space="0" w:color="auto"/>
            <w:right w:val="none" w:sz="0" w:space="0" w:color="auto"/>
          </w:divBdr>
        </w:div>
        <w:div w:id="1295285436">
          <w:marLeft w:val="0"/>
          <w:marRight w:val="0"/>
          <w:marTop w:val="0"/>
          <w:marBottom w:val="0"/>
          <w:divBdr>
            <w:top w:val="none" w:sz="0" w:space="0" w:color="auto"/>
            <w:left w:val="none" w:sz="0" w:space="0" w:color="auto"/>
            <w:bottom w:val="none" w:sz="0" w:space="0" w:color="auto"/>
            <w:right w:val="none" w:sz="0" w:space="0" w:color="auto"/>
          </w:divBdr>
        </w:div>
        <w:div w:id="1298225638">
          <w:marLeft w:val="0"/>
          <w:marRight w:val="0"/>
          <w:marTop w:val="0"/>
          <w:marBottom w:val="0"/>
          <w:divBdr>
            <w:top w:val="none" w:sz="0" w:space="0" w:color="auto"/>
            <w:left w:val="none" w:sz="0" w:space="0" w:color="auto"/>
            <w:bottom w:val="none" w:sz="0" w:space="0" w:color="auto"/>
            <w:right w:val="none" w:sz="0" w:space="0" w:color="auto"/>
          </w:divBdr>
        </w:div>
        <w:div w:id="1301031117">
          <w:marLeft w:val="0"/>
          <w:marRight w:val="0"/>
          <w:marTop w:val="0"/>
          <w:marBottom w:val="0"/>
          <w:divBdr>
            <w:top w:val="none" w:sz="0" w:space="0" w:color="auto"/>
            <w:left w:val="none" w:sz="0" w:space="0" w:color="auto"/>
            <w:bottom w:val="none" w:sz="0" w:space="0" w:color="auto"/>
            <w:right w:val="none" w:sz="0" w:space="0" w:color="auto"/>
          </w:divBdr>
        </w:div>
        <w:div w:id="1304655253">
          <w:marLeft w:val="0"/>
          <w:marRight w:val="0"/>
          <w:marTop w:val="0"/>
          <w:marBottom w:val="0"/>
          <w:divBdr>
            <w:top w:val="none" w:sz="0" w:space="0" w:color="auto"/>
            <w:left w:val="none" w:sz="0" w:space="0" w:color="auto"/>
            <w:bottom w:val="none" w:sz="0" w:space="0" w:color="auto"/>
            <w:right w:val="none" w:sz="0" w:space="0" w:color="auto"/>
          </w:divBdr>
        </w:div>
        <w:div w:id="1315255201">
          <w:marLeft w:val="0"/>
          <w:marRight w:val="0"/>
          <w:marTop w:val="0"/>
          <w:marBottom w:val="0"/>
          <w:divBdr>
            <w:top w:val="none" w:sz="0" w:space="0" w:color="auto"/>
            <w:left w:val="none" w:sz="0" w:space="0" w:color="auto"/>
            <w:bottom w:val="none" w:sz="0" w:space="0" w:color="auto"/>
            <w:right w:val="none" w:sz="0" w:space="0" w:color="auto"/>
          </w:divBdr>
        </w:div>
        <w:div w:id="1326515061">
          <w:marLeft w:val="0"/>
          <w:marRight w:val="0"/>
          <w:marTop w:val="0"/>
          <w:marBottom w:val="0"/>
          <w:divBdr>
            <w:top w:val="none" w:sz="0" w:space="0" w:color="auto"/>
            <w:left w:val="none" w:sz="0" w:space="0" w:color="auto"/>
            <w:bottom w:val="none" w:sz="0" w:space="0" w:color="auto"/>
            <w:right w:val="none" w:sz="0" w:space="0" w:color="auto"/>
          </w:divBdr>
        </w:div>
        <w:div w:id="1350570891">
          <w:marLeft w:val="0"/>
          <w:marRight w:val="0"/>
          <w:marTop w:val="0"/>
          <w:marBottom w:val="0"/>
          <w:divBdr>
            <w:top w:val="none" w:sz="0" w:space="0" w:color="auto"/>
            <w:left w:val="none" w:sz="0" w:space="0" w:color="auto"/>
            <w:bottom w:val="none" w:sz="0" w:space="0" w:color="auto"/>
            <w:right w:val="none" w:sz="0" w:space="0" w:color="auto"/>
          </w:divBdr>
        </w:div>
        <w:div w:id="1389763735">
          <w:marLeft w:val="0"/>
          <w:marRight w:val="0"/>
          <w:marTop w:val="0"/>
          <w:marBottom w:val="0"/>
          <w:divBdr>
            <w:top w:val="none" w:sz="0" w:space="0" w:color="auto"/>
            <w:left w:val="none" w:sz="0" w:space="0" w:color="auto"/>
            <w:bottom w:val="none" w:sz="0" w:space="0" w:color="auto"/>
            <w:right w:val="none" w:sz="0" w:space="0" w:color="auto"/>
          </w:divBdr>
        </w:div>
        <w:div w:id="1395539943">
          <w:marLeft w:val="0"/>
          <w:marRight w:val="0"/>
          <w:marTop w:val="0"/>
          <w:marBottom w:val="0"/>
          <w:divBdr>
            <w:top w:val="none" w:sz="0" w:space="0" w:color="auto"/>
            <w:left w:val="none" w:sz="0" w:space="0" w:color="auto"/>
            <w:bottom w:val="none" w:sz="0" w:space="0" w:color="auto"/>
            <w:right w:val="none" w:sz="0" w:space="0" w:color="auto"/>
          </w:divBdr>
        </w:div>
        <w:div w:id="1397506202">
          <w:marLeft w:val="0"/>
          <w:marRight w:val="0"/>
          <w:marTop w:val="0"/>
          <w:marBottom w:val="0"/>
          <w:divBdr>
            <w:top w:val="none" w:sz="0" w:space="0" w:color="auto"/>
            <w:left w:val="none" w:sz="0" w:space="0" w:color="auto"/>
            <w:bottom w:val="none" w:sz="0" w:space="0" w:color="auto"/>
            <w:right w:val="none" w:sz="0" w:space="0" w:color="auto"/>
          </w:divBdr>
        </w:div>
        <w:div w:id="1409842994">
          <w:marLeft w:val="0"/>
          <w:marRight w:val="0"/>
          <w:marTop w:val="0"/>
          <w:marBottom w:val="0"/>
          <w:divBdr>
            <w:top w:val="none" w:sz="0" w:space="0" w:color="auto"/>
            <w:left w:val="none" w:sz="0" w:space="0" w:color="auto"/>
            <w:bottom w:val="none" w:sz="0" w:space="0" w:color="auto"/>
            <w:right w:val="none" w:sz="0" w:space="0" w:color="auto"/>
          </w:divBdr>
        </w:div>
        <w:div w:id="1453675027">
          <w:marLeft w:val="0"/>
          <w:marRight w:val="0"/>
          <w:marTop w:val="0"/>
          <w:marBottom w:val="0"/>
          <w:divBdr>
            <w:top w:val="none" w:sz="0" w:space="0" w:color="auto"/>
            <w:left w:val="none" w:sz="0" w:space="0" w:color="auto"/>
            <w:bottom w:val="none" w:sz="0" w:space="0" w:color="auto"/>
            <w:right w:val="none" w:sz="0" w:space="0" w:color="auto"/>
          </w:divBdr>
        </w:div>
        <w:div w:id="1461337526">
          <w:marLeft w:val="0"/>
          <w:marRight w:val="0"/>
          <w:marTop w:val="0"/>
          <w:marBottom w:val="0"/>
          <w:divBdr>
            <w:top w:val="none" w:sz="0" w:space="0" w:color="auto"/>
            <w:left w:val="none" w:sz="0" w:space="0" w:color="auto"/>
            <w:bottom w:val="none" w:sz="0" w:space="0" w:color="auto"/>
            <w:right w:val="none" w:sz="0" w:space="0" w:color="auto"/>
          </w:divBdr>
        </w:div>
        <w:div w:id="1474832915">
          <w:marLeft w:val="0"/>
          <w:marRight w:val="0"/>
          <w:marTop w:val="0"/>
          <w:marBottom w:val="0"/>
          <w:divBdr>
            <w:top w:val="none" w:sz="0" w:space="0" w:color="auto"/>
            <w:left w:val="none" w:sz="0" w:space="0" w:color="auto"/>
            <w:bottom w:val="none" w:sz="0" w:space="0" w:color="auto"/>
            <w:right w:val="none" w:sz="0" w:space="0" w:color="auto"/>
          </w:divBdr>
        </w:div>
        <w:div w:id="1480883536">
          <w:marLeft w:val="0"/>
          <w:marRight w:val="0"/>
          <w:marTop w:val="0"/>
          <w:marBottom w:val="0"/>
          <w:divBdr>
            <w:top w:val="none" w:sz="0" w:space="0" w:color="auto"/>
            <w:left w:val="none" w:sz="0" w:space="0" w:color="auto"/>
            <w:bottom w:val="none" w:sz="0" w:space="0" w:color="auto"/>
            <w:right w:val="none" w:sz="0" w:space="0" w:color="auto"/>
          </w:divBdr>
        </w:div>
        <w:div w:id="1486438254">
          <w:marLeft w:val="0"/>
          <w:marRight w:val="0"/>
          <w:marTop w:val="0"/>
          <w:marBottom w:val="0"/>
          <w:divBdr>
            <w:top w:val="none" w:sz="0" w:space="0" w:color="auto"/>
            <w:left w:val="none" w:sz="0" w:space="0" w:color="auto"/>
            <w:bottom w:val="none" w:sz="0" w:space="0" w:color="auto"/>
            <w:right w:val="none" w:sz="0" w:space="0" w:color="auto"/>
          </w:divBdr>
        </w:div>
        <w:div w:id="1493908365">
          <w:marLeft w:val="0"/>
          <w:marRight w:val="0"/>
          <w:marTop w:val="0"/>
          <w:marBottom w:val="0"/>
          <w:divBdr>
            <w:top w:val="none" w:sz="0" w:space="0" w:color="auto"/>
            <w:left w:val="none" w:sz="0" w:space="0" w:color="auto"/>
            <w:bottom w:val="none" w:sz="0" w:space="0" w:color="auto"/>
            <w:right w:val="none" w:sz="0" w:space="0" w:color="auto"/>
          </w:divBdr>
        </w:div>
        <w:div w:id="1494680082">
          <w:marLeft w:val="0"/>
          <w:marRight w:val="0"/>
          <w:marTop w:val="0"/>
          <w:marBottom w:val="0"/>
          <w:divBdr>
            <w:top w:val="none" w:sz="0" w:space="0" w:color="auto"/>
            <w:left w:val="none" w:sz="0" w:space="0" w:color="auto"/>
            <w:bottom w:val="none" w:sz="0" w:space="0" w:color="auto"/>
            <w:right w:val="none" w:sz="0" w:space="0" w:color="auto"/>
          </w:divBdr>
        </w:div>
        <w:div w:id="1495801763">
          <w:marLeft w:val="0"/>
          <w:marRight w:val="0"/>
          <w:marTop w:val="0"/>
          <w:marBottom w:val="0"/>
          <w:divBdr>
            <w:top w:val="none" w:sz="0" w:space="0" w:color="auto"/>
            <w:left w:val="none" w:sz="0" w:space="0" w:color="auto"/>
            <w:bottom w:val="none" w:sz="0" w:space="0" w:color="auto"/>
            <w:right w:val="none" w:sz="0" w:space="0" w:color="auto"/>
          </w:divBdr>
        </w:div>
        <w:div w:id="1501434613">
          <w:marLeft w:val="0"/>
          <w:marRight w:val="0"/>
          <w:marTop w:val="0"/>
          <w:marBottom w:val="0"/>
          <w:divBdr>
            <w:top w:val="none" w:sz="0" w:space="0" w:color="auto"/>
            <w:left w:val="none" w:sz="0" w:space="0" w:color="auto"/>
            <w:bottom w:val="none" w:sz="0" w:space="0" w:color="auto"/>
            <w:right w:val="none" w:sz="0" w:space="0" w:color="auto"/>
          </w:divBdr>
        </w:div>
        <w:div w:id="1502163276">
          <w:marLeft w:val="0"/>
          <w:marRight w:val="0"/>
          <w:marTop w:val="0"/>
          <w:marBottom w:val="0"/>
          <w:divBdr>
            <w:top w:val="none" w:sz="0" w:space="0" w:color="auto"/>
            <w:left w:val="none" w:sz="0" w:space="0" w:color="auto"/>
            <w:bottom w:val="none" w:sz="0" w:space="0" w:color="auto"/>
            <w:right w:val="none" w:sz="0" w:space="0" w:color="auto"/>
          </w:divBdr>
        </w:div>
        <w:div w:id="1514225731">
          <w:marLeft w:val="0"/>
          <w:marRight w:val="0"/>
          <w:marTop w:val="0"/>
          <w:marBottom w:val="0"/>
          <w:divBdr>
            <w:top w:val="none" w:sz="0" w:space="0" w:color="auto"/>
            <w:left w:val="none" w:sz="0" w:space="0" w:color="auto"/>
            <w:bottom w:val="none" w:sz="0" w:space="0" w:color="auto"/>
            <w:right w:val="none" w:sz="0" w:space="0" w:color="auto"/>
          </w:divBdr>
        </w:div>
        <w:div w:id="1522816351">
          <w:marLeft w:val="0"/>
          <w:marRight w:val="0"/>
          <w:marTop w:val="0"/>
          <w:marBottom w:val="0"/>
          <w:divBdr>
            <w:top w:val="none" w:sz="0" w:space="0" w:color="auto"/>
            <w:left w:val="none" w:sz="0" w:space="0" w:color="auto"/>
            <w:bottom w:val="none" w:sz="0" w:space="0" w:color="auto"/>
            <w:right w:val="none" w:sz="0" w:space="0" w:color="auto"/>
          </w:divBdr>
        </w:div>
        <w:div w:id="1526208937">
          <w:marLeft w:val="0"/>
          <w:marRight w:val="0"/>
          <w:marTop w:val="0"/>
          <w:marBottom w:val="0"/>
          <w:divBdr>
            <w:top w:val="none" w:sz="0" w:space="0" w:color="auto"/>
            <w:left w:val="none" w:sz="0" w:space="0" w:color="auto"/>
            <w:bottom w:val="none" w:sz="0" w:space="0" w:color="auto"/>
            <w:right w:val="none" w:sz="0" w:space="0" w:color="auto"/>
          </w:divBdr>
        </w:div>
        <w:div w:id="1529487841">
          <w:marLeft w:val="0"/>
          <w:marRight w:val="0"/>
          <w:marTop w:val="0"/>
          <w:marBottom w:val="0"/>
          <w:divBdr>
            <w:top w:val="none" w:sz="0" w:space="0" w:color="auto"/>
            <w:left w:val="none" w:sz="0" w:space="0" w:color="auto"/>
            <w:bottom w:val="none" w:sz="0" w:space="0" w:color="auto"/>
            <w:right w:val="none" w:sz="0" w:space="0" w:color="auto"/>
          </w:divBdr>
        </w:div>
        <w:div w:id="1529561310">
          <w:marLeft w:val="0"/>
          <w:marRight w:val="0"/>
          <w:marTop w:val="0"/>
          <w:marBottom w:val="0"/>
          <w:divBdr>
            <w:top w:val="none" w:sz="0" w:space="0" w:color="auto"/>
            <w:left w:val="none" w:sz="0" w:space="0" w:color="auto"/>
            <w:bottom w:val="none" w:sz="0" w:space="0" w:color="auto"/>
            <w:right w:val="none" w:sz="0" w:space="0" w:color="auto"/>
          </w:divBdr>
        </w:div>
        <w:div w:id="1547332498">
          <w:marLeft w:val="0"/>
          <w:marRight w:val="0"/>
          <w:marTop w:val="0"/>
          <w:marBottom w:val="0"/>
          <w:divBdr>
            <w:top w:val="none" w:sz="0" w:space="0" w:color="auto"/>
            <w:left w:val="none" w:sz="0" w:space="0" w:color="auto"/>
            <w:bottom w:val="none" w:sz="0" w:space="0" w:color="auto"/>
            <w:right w:val="none" w:sz="0" w:space="0" w:color="auto"/>
          </w:divBdr>
        </w:div>
        <w:div w:id="1564950127">
          <w:marLeft w:val="0"/>
          <w:marRight w:val="0"/>
          <w:marTop w:val="0"/>
          <w:marBottom w:val="0"/>
          <w:divBdr>
            <w:top w:val="none" w:sz="0" w:space="0" w:color="auto"/>
            <w:left w:val="none" w:sz="0" w:space="0" w:color="auto"/>
            <w:bottom w:val="none" w:sz="0" w:space="0" w:color="auto"/>
            <w:right w:val="none" w:sz="0" w:space="0" w:color="auto"/>
          </w:divBdr>
        </w:div>
        <w:div w:id="1566643513">
          <w:marLeft w:val="0"/>
          <w:marRight w:val="0"/>
          <w:marTop w:val="0"/>
          <w:marBottom w:val="0"/>
          <w:divBdr>
            <w:top w:val="none" w:sz="0" w:space="0" w:color="auto"/>
            <w:left w:val="none" w:sz="0" w:space="0" w:color="auto"/>
            <w:bottom w:val="none" w:sz="0" w:space="0" w:color="auto"/>
            <w:right w:val="none" w:sz="0" w:space="0" w:color="auto"/>
          </w:divBdr>
        </w:div>
        <w:div w:id="1575163873">
          <w:marLeft w:val="0"/>
          <w:marRight w:val="0"/>
          <w:marTop w:val="0"/>
          <w:marBottom w:val="0"/>
          <w:divBdr>
            <w:top w:val="none" w:sz="0" w:space="0" w:color="auto"/>
            <w:left w:val="none" w:sz="0" w:space="0" w:color="auto"/>
            <w:bottom w:val="none" w:sz="0" w:space="0" w:color="auto"/>
            <w:right w:val="none" w:sz="0" w:space="0" w:color="auto"/>
          </w:divBdr>
        </w:div>
        <w:div w:id="1580165392">
          <w:marLeft w:val="0"/>
          <w:marRight w:val="0"/>
          <w:marTop w:val="0"/>
          <w:marBottom w:val="0"/>
          <w:divBdr>
            <w:top w:val="none" w:sz="0" w:space="0" w:color="auto"/>
            <w:left w:val="none" w:sz="0" w:space="0" w:color="auto"/>
            <w:bottom w:val="none" w:sz="0" w:space="0" w:color="auto"/>
            <w:right w:val="none" w:sz="0" w:space="0" w:color="auto"/>
          </w:divBdr>
        </w:div>
        <w:div w:id="1620526535">
          <w:marLeft w:val="0"/>
          <w:marRight w:val="0"/>
          <w:marTop w:val="0"/>
          <w:marBottom w:val="0"/>
          <w:divBdr>
            <w:top w:val="none" w:sz="0" w:space="0" w:color="auto"/>
            <w:left w:val="none" w:sz="0" w:space="0" w:color="auto"/>
            <w:bottom w:val="none" w:sz="0" w:space="0" w:color="auto"/>
            <w:right w:val="none" w:sz="0" w:space="0" w:color="auto"/>
          </w:divBdr>
        </w:div>
        <w:div w:id="1630546188">
          <w:marLeft w:val="0"/>
          <w:marRight w:val="0"/>
          <w:marTop w:val="0"/>
          <w:marBottom w:val="0"/>
          <w:divBdr>
            <w:top w:val="none" w:sz="0" w:space="0" w:color="auto"/>
            <w:left w:val="none" w:sz="0" w:space="0" w:color="auto"/>
            <w:bottom w:val="none" w:sz="0" w:space="0" w:color="auto"/>
            <w:right w:val="none" w:sz="0" w:space="0" w:color="auto"/>
          </w:divBdr>
        </w:div>
        <w:div w:id="1655374169">
          <w:marLeft w:val="0"/>
          <w:marRight w:val="0"/>
          <w:marTop w:val="0"/>
          <w:marBottom w:val="0"/>
          <w:divBdr>
            <w:top w:val="none" w:sz="0" w:space="0" w:color="auto"/>
            <w:left w:val="none" w:sz="0" w:space="0" w:color="auto"/>
            <w:bottom w:val="none" w:sz="0" w:space="0" w:color="auto"/>
            <w:right w:val="none" w:sz="0" w:space="0" w:color="auto"/>
          </w:divBdr>
        </w:div>
        <w:div w:id="1657108065">
          <w:marLeft w:val="0"/>
          <w:marRight w:val="0"/>
          <w:marTop w:val="0"/>
          <w:marBottom w:val="0"/>
          <w:divBdr>
            <w:top w:val="none" w:sz="0" w:space="0" w:color="auto"/>
            <w:left w:val="none" w:sz="0" w:space="0" w:color="auto"/>
            <w:bottom w:val="none" w:sz="0" w:space="0" w:color="auto"/>
            <w:right w:val="none" w:sz="0" w:space="0" w:color="auto"/>
          </w:divBdr>
        </w:div>
        <w:div w:id="1663586255">
          <w:marLeft w:val="0"/>
          <w:marRight w:val="0"/>
          <w:marTop w:val="0"/>
          <w:marBottom w:val="0"/>
          <w:divBdr>
            <w:top w:val="none" w:sz="0" w:space="0" w:color="auto"/>
            <w:left w:val="none" w:sz="0" w:space="0" w:color="auto"/>
            <w:bottom w:val="none" w:sz="0" w:space="0" w:color="auto"/>
            <w:right w:val="none" w:sz="0" w:space="0" w:color="auto"/>
          </w:divBdr>
        </w:div>
        <w:div w:id="1680543338">
          <w:marLeft w:val="0"/>
          <w:marRight w:val="0"/>
          <w:marTop w:val="0"/>
          <w:marBottom w:val="0"/>
          <w:divBdr>
            <w:top w:val="none" w:sz="0" w:space="0" w:color="auto"/>
            <w:left w:val="none" w:sz="0" w:space="0" w:color="auto"/>
            <w:bottom w:val="none" w:sz="0" w:space="0" w:color="auto"/>
            <w:right w:val="none" w:sz="0" w:space="0" w:color="auto"/>
          </w:divBdr>
        </w:div>
        <w:div w:id="1681469589">
          <w:marLeft w:val="0"/>
          <w:marRight w:val="0"/>
          <w:marTop w:val="0"/>
          <w:marBottom w:val="0"/>
          <w:divBdr>
            <w:top w:val="none" w:sz="0" w:space="0" w:color="auto"/>
            <w:left w:val="none" w:sz="0" w:space="0" w:color="auto"/>
            <w:bottom w:val="none" w:sz="0" w:space="0" w:color="auto"/>
            <w:right w:val="none" w:sz="0" w:space="0" w:color="auto"/>
          </w:divBdr>
        </w:div>
        <w:div w:id="1701005247">
          <w:marLeft w:val="0"/>
          <w:marRight w:val="0"/>
          <w:marTop w:val="0"/>
          <w:marBottom w:val="0"/>
          <w:divBdr>
            <w:top w:val="none" w:sz="0" w:space="0" w:color="auto"/>
            <w:left w:val="none" w:sz="0" w:space="0" w:color="auto"/>
            <w:bottom w:val="none" w:sz="0" w:space="0" w:color="auto"/>
            <w:right w:val="none" w:sz="0" w:space="0" w:color="auto"/>
          </w:divBdr>
        </w:div>
        <w:div w:id="1719741707">
          <w:marLeft w:val="0"/>
          <w:marRight w:val="0"/>
          <w:marTop w:val="0"/>
          <w:marBottom w:val="0"/>
          <w:divBdr>
            <w:top w:val="none" w:sz="0" w:space="0" w:color="auto"/>
            <w:left w:val="none" w:sz="0" w:space="0" w:color="auto"/>
            <w:bottom w:val="none" w:sz="0" w:space="0" w:color="auto"/>
            <w:right w:val="none" w:sz="0" w:space="0" w:color="auto"/>
          </w:divBdr>
        </w:div>
        <w:div w:id="1723289273">
          <w:marLeft w:val="0"/>
          <w:marRight w:val="0"/>
          <w:marTop w:val="0"/>
          <w:marBottom w:val="0"/>
          <w:divBdr>
            <w:top w:val="none" w:sz="0" w:space="0" w:color="auto"/>
            <w:left w:val="none" w:sz="0" w:space="0" w:color="auto"/>
            <w:bottom w:val="none" w:sz="0" w:space="0" w:color="auto"/>
            <w:right w:val="none" w:sz="0" w:space="0" w:color="auto"/>
          </w:divBdr>
        </w:div>
        <w:div w:id="1726178378">
          <w:marLeft w:val="0"/>
          <w:marRight w:val="0"/>
          <w:marTop w:val="0"/>
          <w:marBottom w:val="0"/>
          <w:divBdr>
            <w:top w:val="none" w:sz="0" w:space="0" w:color="auto"/>
            <w:left w:val="none" w:sz="0" w:space="0" w:color="auto"/>
            <w:bottom w:val="none" w:sz="0" w:space="0" w:color="auto"/>
            <w:right w:val="none" w:sz="0" w:space="0" w:color="auto"/>
          </w:divBdr>
        </w:div>
        <w:div w:id="1726565869">
          <w:marLeft w:val="0"/>
          <w:marRight w:val="0"/>
          <w:marTop w:val="0"/>
          <w:marBottom w:val="0"/>
          <w:divBdr>
            <w:top w:val="none" w:sz="0" w:space="0" w:color="auto"/>
            <w:left w:val="none" w:sz="0" w:space="0" w:color="auto"/>
            <w:bottom w:val="none" w:sz="0" w:space="0" w:color="auto"/>
            <w:right w:val="none" w:sz="0" w:space="0" w:color="auto"/>
          </w:divBdr>
        </w:div>
        <w:div w:id="1729567595">
          <w:marLeft w:val="0"/>
          <w:marRight w:val="0"/>
          <w:marTop w:val="0"/>
          <w:marBottom w:val="0"/>
          <w:divBdr>
            <w:top w:val="none" w:sz="0" w:space="0" w:color="auto"/>
            <w:left w:val="none" w:sz="0" w:space="0" w:color="auto"/>
            <w:bottom w:val="none" w:sz="0" w:space="0" w:color="auto"/>
            <w:right w:val="none" w:sz="0" w:space="0" w:color="auto"/>
          </w:divBdr>
        </w:div>
        <w:div w:id="1744639513">
          <w:marLeft w:val="0"/>
          <w:marRight w:val="0"/>
          <w:marTop w:val="0"/>
          <w:marBottom w:val="0"/>
          <w:divBdr>
            <w:top w:val="none" w:sz="0" w:space="0" w:color="auto"/>
            <w:left w:val="none" w:sz="0" w:space="0" w:color="auto"/>
            <w:bottom w:val="none" w:sz="0" w:space="0" w:color="auto"/>
            <w:right w:val="none" w:sz="0" w:space="0" w:color="auto"/>
          </w:divBdr>
        </w:div>
        <w:div w:id="1750079550">
          <w:marLeft w:val="0"/>
          <w:marRight w:val="0"/>
          <w:marTop w:val="0"/>
          <w:marBottom w:val="0"/>
          <w:divBdr>
            <w:top w:val="none" w:sz="0" w:space="0" w:color="auto"/>
            <w:left w:val="none" w:sz="0" w:space="0" w:color="auto"/>
            <w:bottom w:val="none" w:sz="0" w:space="0" w:color="auto"/>
            <w:right w:val="none" w:sz="0" w:space="0" w:color="auto"/>
          </w:divBdr>
        </w:div>
        <w:div w:id="1784567042">
          <w:marLeft w:val="0"/>
          <w:marRight w:val="0"/>
          <w:marTop w:val="0"/>
          <w:marBottom w:val="0"/>
          <w:divBdr>
            <w:top w:val="none" w:sz="0" w:space="0" w:color="auto"/>
            <w:left w:val="none" w:sz="0" w:space="0" w:color="auto"/>
            <w:bottom w:val="none" w:sz="0" w:space="0" w:color="auto"/>
            <w:right w:val="none" w:sz="0" w:space="0" w:color="auto"/>
          </w:divBdr>
        </w:div>
        <w:div w:id="1816994782">
          <w:marLeft w:val="0"/>
          <w:marRight w:val="0"/>
          <w:marTop w:val="0"/>
          <w:marBottom w:val="0"/>
          <w:divBdr>
            <w:top w:val="none" w:sz="0" w:space="0" w:color="auto"/>
            <w:left w:val="none" w:sz="0" w:space="0" w:color="auto"/>
            <w:bottom w:val="none" w:sz="0" w:space="0" w:color="auto"/>
            <w:right w:val="none" w:sz="0" w:space="0" w:color="auto"/>
          </w:divBdr>
        </w:div>
        <w:div w:id="1832912712">
          <w:marLeft w:val="0"/>
          <w:marRight w:val="0"/>
          <w:marTop w:val="0"/>
          <w:marBottom w:val="0"/>
          <w:divBdr>
            <w:top w:val="none" w:sz="0" w:space="0" w:color="auto"/>
            <w:left w:val="none" w:sz="0" w:space="0" w:color="auto"/>
            <w:bottom w:val="none" w:sz="0" w:space="0" w:color="auto"/>
            <w:right w:val="none" w:sz="0" w:space="0" w:color="auto"/>
          </w:divBdr>
        </w:div>
        <w:div w:id="1833719191">
          <w:marLeft w:val="0"/>
          <w:marRight w:val="0"/>
          <w:marTop w:val="0"/>
          <w:marBottom w:val="0"/>
          <w:divBdr>
            <w:top w:val="none" w:sz="0" w:space="0" w:color="auto"/>
            <w:left w:val="none" w:sz="0" w:space="0" w:color="auto"/>
            <w:bottom w:val="none" w:sz="0" w:space="0" w:color="auto"/>
            <w:right w:val="none" w:sz="0" w:space="0" w:color="auto"/>
          </w:divBdr>
        </w:div>
        <w:div w:id="1868178478">
          <w:marLeft w:val="0"/>
          <w:marRight w:val="0"/>
          <w:marTop w:val="0"/>
          <w:marBottom w:val="0"/>
          <w:divBdr>
            <w:top w:val="none" w:sz="0" w:space="0" w:color="auto"/>
            <w:left w:val="none" w:sz="0" w:space="0" w:color="auto"/>
            <w:bottom w:val="none" w:sz="0" w:space="0" w:color="auto"/>
            <w:right w:val="none" w:sz="0" w:space="0" w:color="auto"/>
          </w:divBdr>
        </w:div>
        <w:div w:id="1879734467">
          <w:marLeft w:val="0"/>
          <w:marRight w:val="0"/>
          <w:marTop w:val="0"/>
          <w:marBottom w:val="0"/>
          <w:divBdr>
            <w:top w:val="none" w:sz="0" w:space="0" w:color="auto"/>
            <w:left w:val="none" w:sz="0" w:space="0" w:color="auto"/>
            <w:bottom w:val="none" w:sz="0" w:space="0" w:color="auto"/>
            <w:right w:val="none" w:sz="0" w:space="0" w:color="auto"/>
          </w:divBdr>
        </w:div>
        <w:div w:id="1897083496">
          <w:marLeft w:val="0"/>
          <w:marRight w:val="0"/>
          <w:marTop w:val="0"/>
          <w:marBottom w:val="0"/>
          <w:divBdr>
            <w:top w:val="none" w:sz="0" w:space="0" w:color="auto"/>
            <w:left w:val="none" w:sz="0" w:space="0" w:color="auto"/>
            <w:bottom w:val="none" w:sz="0" w:space="0" w:color="auto"/>
            <w:right w:val="none" w:sz="0" w:space="0" w:color="auto"/>
          </w:divBdr>
        </w:div>
        <w:div w:id="1910386892">
          <w:marLeft w:val="0"/>
          <w:marRight w:val="0"/>
          <w:marTop w:val="0"/>
          <w:marBottom w:val="0"/>
          <w:divBdr>
            <w:top w:val="none" w:sz="0" w:space="0" w:color="auto"/>
            <w:left w:val="none" w:sz="0" w:space="0" w:color="auto"/>
            <w:bottom w:val="none" w:sz="0" w:space="0" w:color="auto"/>
            <w:right w:val="none" w:sz="0" w:space="0" w:color="auto"/>
          </w:divBdr>
        </w:div>
        <w:div w:id="1914702332">
          <w:marLeft w:val="0"/>
          <w:marRight w:val="0"/>
          <w:marTop w:val="0"/>
          <w:marBottom w:val="0"/>
          <w:divBdr>
            <w:top w:val="none" w:sz="0" w:space="0" w:color="auto"/>
            <w:left w:val="none" w:sz="0" w:space="0" w:color="auto"/>
            <w:bottom w:val="none" w:sz="0" w:space="0" w:color="auto"/>
            <w:right w:val="none" w:sz="0" w:space="0" w:color="auto"/>
          </w:divBdr>
        </w:div>
        <w:div w:id="1915116120">
          <w:marLeft w:val="0"/>
          <w:marRight w:val="0"/>
          <w:marTop w:val="0"/>
          <w:marBottom w:val="0"/>
          <w:divBdr>
            <w:top w:val="none" w:sz="0" w:space="0" w:color="auto"/>
            <w:left w:val="none" w:sz="0" w:space="0" w:color="auto"/>
            <w:bottom w:val="none" w:sz="0" w:space="0" w:color="auto"/>
            <w:right w:val="none" w:sz="0" w:space="0" w:color="auto"/>
          </w:divBdr>
        </w:div>
        <w:div w:id="1921675480">
          <w:marLeft w:val="0"/>
          <w:marRight w:val="0"/>
          <w:marTop w:val="0"/>
          <w:marBottom w:val="0"/>
          <w:divBdr>
            <w:top w:val="none" w:sz="0" w:space="0" w:color="auto"/>
            <w:left w:val="none" w:sz="0" w:space="0" w:color="auto"/>
            <w:bottom w:val="none" w:sz="0" w:space="0" w:color="auto"/>
            <w:right w:val="none" w:sz="0" w:space="0" w:color="auto"/>
          </w:divBdr>
        </w:div>
        <w:div w:id="1921794972">
          <w:marLeft w:val="0"/>
          <w:marRight w:val="0"/>
          <w:marTop w:val="0"/>
          <w:marBottom w:val="0"/>
          <w:divBdr>
            <w:top w:val="none" w:sz="0" w:space="0" w:color="auto"/>
            <w:left w:val="none" w:sz="0" w:space="0" w:color="auto"/>
            <w:bottom w:val="none" w:sz="0" w:space="0" w:color="auto"/>
            <w:right w:val="none" w:sz="0" w:space="0" w:color="auto"/>
          </w:divBdr>
        </w:div>
        <w:div w:id="1946498433">
          <w:marLeft w:val="0"/>
          <w:marRight w:val="0"/>
          <w:marTop w:val="0"/>
          <w:marBottom w:val="0"/>
          <w:divBdr>
            <w:top w:val="none" w:sz="0" w:space="0" w:color="auto"/>
            <w:left w:val="none" w:sz="0" w:space="0" w:color="auto"/>
            <w:bottom w:val="none" w:sz="0" w:space="0" w:color="auto"/>
            <w:right w:val="none" w:sz="0" w:space="0" w:color="auto"/>
          </w:divBdr>
        </w:div>
        <w:div w:id="1960914041">
          <w:marLeft w:val="0"/>
          <w:marRight w:val="0"/>
          <w:marTop w:val="0"/>
          <w:marBottom w:val="0"/>
          <w:divBdr>
            <w:top w:val="none" w:sz="0" w:space="0" w:color="auto"/>
            <w:left w:val="none" w:sz="0" w:space="0" w:color="auto"/>
            <w:bottom w:val="none" w:sz="0" w:space="0" w:color="auto"/>
            <w:right w:val="none" w:sz="0" w:space="0" w:color="auto"/>
          </w:divBdr>
        </w:div>
        <w:div w:id="1975678024">
          <w:marLeft w:val="0"/>
          <w:marRight w:val="0"/>
          <w:marTop w:val="0"/>
          <w:marBottom w:val="0"/>
          <w:divBdr>
            <w:top w:val="none" w:sz="0" w:space="0" w:color="auto"/>
            <w:left w:val="none" w:sz="0" w:space="0" w:color="auto"/>
            <w:bottom w:val="none" w:sz="0" w:space="0" w:color="auto"/>
            <w:right w:val="none" w:sz="0" w:space="0" w:color="auto"/>
          </w:divBdr>
        </w:div>
        <w:div w:id="1994988601">
          <w:marLeft w:val="0"/>
          <w:marRight w:val="0"/>
          <w:marTop w:val="0"/>
          <w:marBottom w:val="0"/>
          <w:divBdr>
            <w:top w:val="none" w:sz="0" w:space="0" w:color="auto"/>
            <w:left w:val="none" w:sz="0" w:space="0" w:color="auto"/>
            <w:bottom w:val="none" w:sz="0" w:space="0" w:color="auto"/>
            <w:right w:val="none" w:sz="0" w:space="0" w:color="auto"/>
          </w:divBdr>
        </w:div>
        <w:div w:id="2010674116">
          <w:marLeft w:val="0"/>
          <w:marRight w:val="0"/>
          <w:marTop w:val="0"/>
          <w:marBottom w:val="0"/>
          <w:divBdr>
            <w:top w:val="none" w:sz="0" w:space="0" w:color="auto"/>
            <w:left w:val="none" w:sz="0" w:space="0" w:color="auto"/>
            <w:bottom w:val="none" w:sz="0" w:space="0" w:color="auto"/>
            <w:right w:val="none" w:sz="0" w:space="0" w:color="auto"/>
          </w:divBdr>
        </w:div>
        <w:div w:id="2031563883">
          <w:marLeft w:val="0"/>
          <w:marRight w:val="0"/>
          <w:marTop w:val="0"/>
          <w:marBottom w:val="0"/>
          <w:divBdr>
            <w:top w:val="none" w:sz="0" w:space="0" w:color="auto"/>
            <w:left w:val="none" w:sz="0" w:space="0" w:color="auto"/>
            <w:bottom w:val="none" w:sz="0" w:space="0" w:color="auto"/>
            <w:right w:val="none" w:sz="0" w:space="0" w:color="auto"/>
          </w:divBdr>
        </w:div>
        <w:div w:id="2057272138">
          <w:marLeft w:val="0"/>
          <w:marRight w:val="0"/>
          <w:marTop w:val="0"/>
          <w:marBottom w:val="0"/>
          <w:divBdr>
            <w:top w:val="none" w:sz="0" w:space="0" w:color="auto"/>
            <w:left w:val="none" w:sz="0" w:space="0" w:color="auto"/>
            <w:bottom w:val="none" w:sz="0" w:space="0" w:color="auto"/>
            <w:right w:val="none" w:sz="0" w:space="0" w:color="auto"/>
          </w:divBdr>
        </w:div>
        <w:div w:id="2061899965">
          <w:marLeft w:val="0"/>
          <w:marRight w:val="0"/>
          <w:marTop w:val="0"/>
          <w:marBottom w:val="0"/>
          <w:divBdr>
            <w:top w:val="none" w:sz="0" w:space="0" w:color="auto"/>
            <w:left w:val="none" w:sz="0" w:space="0" w:color="auto"/>
            <w:bottom w:val="none" w:sz="0" w:space="0" w:color="auto"/>
            <w:right w:val="none" w:sz="0" w:space="0" w:color="auto"/>
          </w:divBdr>
        </w:div>
        <w:div w:id="2074501810">
          <w:marLeft w:val="0"/>
          <w:marRight w:val="0"/>
          <w:marTop w:val="0"/>
          <w:marBottom w:val="0"/>
          <w:divBdr>
            <w:top w:val="none" w:sz="0" w:space="0" w:color="auto"/>
            <w:left w:val="none" w:sz="0" w:space="0" w:color="auto"/>
            <w:bottom w:val="none" w:sz="0" w:space="0" w:color="auto"/>
            <w:right w:val="none" w:sz="0" w:space="0" w:color="auto"/>
          </w:divBdr>
        </w:div>
        <w:div w:id="2083602553">
          <w:marLeft w:val="0"/>
          <w:marRight w:val="0"/>
          <w:marTop w:val="0"/>
          <w:marBottom w:val="0"/>
          <w:divBdr>
            <w:top w:val="none" w:sz="0" w:space="0" w:color="auto"/>
            <w:left w:val="none" w:sz="0" w:space="0" w:color="auto"/>
            <w:bottom w:val="none" w:sz="0" w:space="0" w:color="auto"/>
            <w:right w:val="none" w:sz="0" w:space="0" w:color="auto"/>
          </w:divBdr>
        </w:div>
        <w:div w:id="2085101748">
          <w:marLeft w:val="0"/>
          <w:marRight w:val="0"/>
          <w:marTop w:val="0"/>
          <w:marBottom w:val="0"/>
          <w:divBdr>
            <w:top w:val="none" w:sz="0" w:space="0" w:color="auto"/>
            <w:left w:val="none" w:sz="0" w:space="0" w:color="auto"/>
            <w:bottom w:val="none" w:sz="0" w:space="0" w:color="auto"/>
            <w:right w:val="none" w:sz="0" w:space="0" w:color="auto"/>
          </w:divBdr>
        </w:div>
        <w:div w:id="2086876907">
          <w:marLeft w:val="0"/>
          <w:marRight w:val="0"/>
          <w:marTop w:val="0"/>
          <w:marBottom w:val="0"/>
          <w:divBdr>
            <w:top w:val="none" w:sz="0" w:space="0" w:color="auto"/>
            <w:left w:val="none" w:sz="0" w:space="0" w:color="auto"/>
            <w:bottom w:val="none" w:sz="0" w:space="0" w:color="auto"/>
            <w:right w:val="none" w:sz="0" w:space="0" w:color="auto"/>
          </w:divBdr>
        </w:div>
        <w:div w:id="2102067947">
          <w:marLeft w:val="0"/>
          <w:marRight w:val="0"/>
          <w:marTop w:val="0"/>
          <w:marBottom w:val="0"/>
          <w:divBdr>
            <w:top w:val="none" w:sz="0" w:space="0" w:color="auto"/>
            <w:left w:val="none" w:sz="0" w:space="0" w:color="auto"/>
            <w:bottom w:val="none" w:sz="0" w:space="0" w:color="auto"/>
            <w:right w:val="none" w:sz="0" w:space="0" w:color="auto"/>
          </w:divBdr>
        </w:div>
        <w:div w:id="2109426381">
          <w:marLeft w:val="0"/>
          <w:marRight w:val="0"/>
          <w:marTop w:val="0"/>
          <w:marBottom w:val="0"/>
          <w:divBdr>
            <w:top w:val="none" w:sz="0" w:space="0" w:color="auto"/>
            <w:left w:val="none" w:sz="0" w:space="0" w:color="auto"/>
            <w:bottom w:val="none" w:sz="0" w:space="0" w:color="auto"/>
            <w:right w:val="none" w:sz="0" w:space="0" w:color="auto"/>
          </w:divBdr>
        </w:div>
        <w:div w:id="2122215297">
          <w:marLeft w:val="0"/>
          <w:marRight w:val="0"/>
          <w:marTop w:val="0"/>
          <w:marBottom w:val="0"/>
          <w:divBdr>
            <w:top w:val="none" w:sz="0" w:space="0" w:color="auto"/>
            <w:left w:val="none" w:sz="0" w:space="0" w:color="auto"/>
            <w:bottom w:val="none" w:sz="0" w:space="0" w:color="auto"/>
            <w:right w:val="none" w:sz="0" w:space="0" w:color="auto"/>
          </w:divBdr>
        </w:div>
        <w:div w:id="2136484276">
          <w:marLeft w:val="0"/>
          <w:marRight w:val="0"/>
          <w:marTop w:val="0"/>
          <w:marBottom w:val="0"/>
          <w:divBdr>
            <w:top w:val="none" w:sz="0" w:space="0" w:color="auto"/>
            <w:left w:val="none" w:sz="0" w:space="0" w:color="auto"/>
            <w:bottom w:val="none" w:sz="0" w:space="0" w:color="auto"/>
            <w:right w:val="none" w:sz="0" w:space="0" w:color="auto"/>
          </w:divBdr>
        </w:div>
        <w:div w:id="2140103163">
          <w:marLeft w:val="0"/>
          <w:marRight w:val="0"/>
          <w:marTop w:val="0"/>
          <w:marBottom w:val="0"/>
          <w:divBdr>
            <w:top w:val="none" w:sz="0" w:space="0" w:color="auto"/>
            <w:left w:val="none" w:sz="0" w:space="0" w:color="auto"/>
            <w:bottom w:val="none" w:sz="0" w:space="0" w:color="auto"/>
            <w:right w:val="none" w:sz="0" w:space="0" w:color="auto"/>
          </w:divBdr>
        </w:div>
        <w:div w:id="2143840927">
          <w:marLeft w:val="0"/>
          <w:marRight w:val="0"/>
          <w:marTop w:val="0"/>
          <w:marBottom w:val="0"/>
          <w:divBdr>
            <w:top w:val="none" w:sz="0" w:space="0" w:color="auto"/>
            <w:left w:val="none" w:sz="0" w:space="0" w:color="auto"/>
            <w:bottom w:val="none" w:sz="0" w:space="0" w:color="auto"/>
            <w:right w:val="none" w:sz="0" w:space="0" w:color="auto"/>
          </w:divBdr>
        </w:div>
      </w:divsChild>
    </w:div>
    <w:div w:id="711000429">
      <w:bodyDiv w:val="1"/>
      <w:marLeft w:val="0"/>
      <w:marRight w:val="0"/>
      <w:marTop w:val="0"/>
      <w:marBottom w:val="0"/>
      <w:divBdr>
        <w:top w:val="none" w:sz="0" w:space="0" w:color="auto"/>
        <w:left w:val="none" w:sz="0" w:space="0" w:color="auto"/>
        <w:bottom w:val="none" w:sz="0" w:space="0" w:color="auto"/>
        <w:right w:val="none" w:sz="0" w:space="0" w:color="auto"/>
      </w:divBdr>
    </w:div>
    <w:div w:id="721949714">
      <w:bodyDiv w:val="1"/>
      <w:marLeft w:val="0"/>
      <w:marRight w:val="0"/>
      <w:marTop w:val="0"/>
      <w:marBottom w:val="0"/>
      <w:divBdr>
        <w:top w:val="none" w:sz="0" w:space="0" w:color="auto"/>
        <w:left w:val="none" w:sz="0" w:space="0" w:color="auto"/>
        <w:bottom w:val="none" w:sz="0" w:space="0" w:color="auto"/>
        <w:right w:val="none" w:sz="0" w:space="0" w:color="auto"/>
      </w:divBdr>
      <w:divsChild>
        <w:div w:id="1795515105">
          <w:marLeft w:val="0"/>
          <w:marRight w:val="0"/>
          <w:marTop w:val="0"/>
          <w:marBottom w:val="0"/>
          <w:divBdr>
            <w:top w:val="none" w:sz="0" w:space="0" w:color="auto"/>
            <w:left w:val="none" w:sz="0" w:space="0" w:color="auto"/>
            <w:bottom w:val="none" w:sz="0" w:space="0" w:color="auto"/>
            <w:right w:val="none" w:sz="0" w:space="0" w:color="auto"/>
          </w:divBdr>
        </w:div>
        <w:div w:id="1796948691">
          <w:marLeft w:val="0"/>
          <w:marRight w:val="0"/>
          <w:marTop w:val="0"/>
          <w:marBottom w:val="0"/>
          <w:divBdr>
            <w:top w:val="none" w:sz="0" w:space="0" w:color="auto"/>
            <w:left w:val="none" w:sz="0" w:space="0" w:color="auto"/>
            <w:bottom w:val="none" w:sz="0" w:space="0" w:color="auto"/>
            <w:right w:val="none" w:sz="0" w:space="0" w:color="auto"/>
          </w:divBdr>
        </w:div>
      </w:divsChild>
    </w:div>
    <w:div w:id="773327525">
      <w:bodyDiv w:val="1"/>
      <w:marLeft w:val="0"/>
      <w:marRight w:val="0"/>
      <w:marTop w:val="0"/>
      <w:marBottom w:val="0"/>
      <w:divBdr>
        <w:top w:val="none" w:sz="0" w:space="0" w:color="auto"/>
        <w:left w:val="none" w:sz="0" w:space="0" w:color="auto"/>
        <w:bottom w:val="none" w:sz="0" w:space="0" w:color="auto"/>
        <w:right w:val="none" w:sz="0" w:space="0" w:color="auto"/>
      </w:divBdr>
      <w:divsChild>
        <w:div w:id="4720310">
          <w:marLeft w:val="0"/>
          <w:marRight w:val="0"/>
          <w:marTop w:val="0"/>
          <w:marBottom w:val="0"/>
          <w:divBdr>
            <w:top w:val="none" w:sz="0" w:space="0" w:color="auto"/>
            <w:left w:val="none" w:sz="0" w:space="0" w:color="auto"/>
            <w:bottom w:val="none" w:sz="0" w:space="0" w:color="auto"/>
            <w:right w:val="none" w:sz="0" w:space="0" w:color="auto"/>
          </w:divBdr>
        </w:div>
        <w:div w:id="16002538">
          <w:marLeft w:val="0"/>
          <w:marRight w:val="0"/>
          <w:marTop w:val="0"/>
          <w:marBottom w:val="0"/>
          <w:divBdr>
            <w:top w:val="none" w:sz="0" w:space="0" w:color="auto"/>
            <w:left w:val="none" w:sz="0" w:space="0" w:color="auto"/>
            <w:bottom w:val="none" w:sz="0" w:space="0" w:color="auto"/>
            <w:right w:val="none" w:sz="0" w:space="0" w:color="auto"/>
          </w:divBdr>
        </w:div>
        <w:div w:id="29041883">
          <w:marLeft w:val="0"/>
          <w:marRight w:val="0"/>
          <w:marTop w:val="0"/>
          <w:marBottom w:val="0"/>
          <w:divBdr>
            <w:top w:val="none" w:sz="0" w:space="0" w:color="auto"/>
            <w:left w:val="none" w:sz="0" w:space="0" w:color="auto"/>
            <w:bottom w:val="none" w:sz="0" w:space="0" w:color="auto"/>
            <w:right w:val="none" w:sz="0" w:space="0" w:color="auto"/>
          </w:divBdr>
        </w:div>
        <w:div w:id="32047688">
          <w:marLeft w:val="0"/>
          <w:marRight w:val="0"/>
          <w:marTop w:val="0"/>
          <w:marBottom w:val="0"/>
          <w:divBdr>
            <w:top w:val="none" w:sz="0" w:space="0" w:color="auto"/>
            <w:left w:val="none" w:sz="0" w:space="0" w:color="auto"/>
            <w:bottom w:val="none" w:sz="0" w:space="0" w:color="auto"/>
            <w:right w:val="none" w:sz="0" w:space="0" w:color="auto"/>
          </w:divBdr>
        </w:div>
        <w:div w:id="37555547">
          <w:marLeft w:val="0"/>
          <w:marRight w:val="0"/>
          <w:marTop w:val="0"/>
          <w:marBottom w:val="0"/>
          <w:divBdr>
            <w:top w:val="none" w:sz="0" w:space="0" w:color="auto"/>
            <w:left w:val="none" w:sz="0" w:space="0" w:color="auto"/>
            <w:bottom w:val="none" w:sz="0" w:space="0" w:color="auto"/>
            <w:right w:val="none" w:sz="0" w:space="0" w:color="auto"/>
          </w:divBdr>
        </w:div>
        <w:div w:id="42288827">
          <w:marLeft w:val="0"/>
          <w:marRight w:val="0"/>
          <w:marTop w:val="0"/>
          <w:marBottom w:val="0"/>
          <w:divBdr>
            <w:top w:val="none" w:sz="0" w:space="0" w:color="auto"/>
            <w:left w:val="none" w:sz="0" w:space="0" w:color="auto"/>
            <w:bottom w:val="none" w:sz="0" w:space="0" w:color="auto"/>
            <w:right w:val="none" w:sz="0" w:space="0" w:color="auto"/>
          </w:divBdr>
        </w:div>
        <w:div w:id="60491669">
          <w:marLeft w:val="0"/>
          <w:marRight w:val="0"/>
          <w:marTop w:val="0"/>
          <w:marBottom w:val="0"/>
          <w:divBdr>
            <w:top w:val="none" w:sz="0" w:space="0" w:color="auto"/>
            <w:left w:val="none" w:sz="0" w:space="0" w:color="auto"/>
            <w:bottom w:val="none" w:sz="0" w:space="0" w:color="auto"/>
            <w:right w:val="none" w:sz="0" w:space="0" w:color="auto"/>
          </w:divBdr>
        </w:div>
        <w:div w:id="96607251">
          <w:marLeft w:val="0"/>
          <w:marRight w:val="0"/>
          <w:marTop w:val="0"/>
          <w:marBottom w:val="0"/>
          <w:divBdr>
            <w:top w:val="none" w:sz="0" w:space="0" w:color="auto"/>
            <w:left w:val="none" w:sz="0" w:space="0" w:color="auto"/>
            <w:bottom w:val="none" w:sz="0" w:space="0" w:color="auto"/>
            <w:right w:val="none" w:sz="0" w:space="0" w:color="auto"/>
          </w:divBdr>
        </w:div>
        <w:div w:id="98841387">
          <w:marLeft w:val="0"/>
          <w:marRight w:val="0"/>
          <w:marTop w:val="0"/>
          <w:marBottom w:val="0"/>
          <w:divBdr>
            <w:top w:val="none" w:sz="0" w:space="0" w:color="auto"/>
            <w:left w:val="none" w:sz="0" w:space="0" w:color="auto"/>
            <w:bottom w:val="none" w:sz="0" w:space="0" w:color="auto"/>
            <w:right w:val="none" w:sz="0" w:space="0" w:color="auto"/>
          </w:divBdr>
        </w:div>
        <w:div w:id="124584752">
          <w:marLeft w:val="0"/>
          <w:marRight w:val="0"/>
          <w:marTop w:val="0"/>
          <w:marBottom w:val="0"/>
          <w:divBdr>
            <w:top w:val="none" w:sz="0" w:space="0" w:color="auto"/>
            <w:left w:val="none" w:sz="0" w:space="0" w:color="auto"/>
            <w:bottom w:val="none" w:sz="0" w:space="0" w:color="auto"/>
            <w:right w:val="none" w:sz="0" w:space="0" w:color="auto"/>
          </w:divBdr>
        </w:div>
        <w:div w:id="151146729">
          <w:marLeft w:val="0"/>
          <w:marRight w:val="0"/>
          <w:marTop w:val="0"/>
          <w:marBottom w:val="0"/>
          <w:divBdr>
            <w:top w:val="none" w:sz="0" w:space="0" w:color="auto"/>
            <w:left w:val="none" w:sz="0" w:space="0" w:color="auto"/>
            <w:bottom w:val="none" w:sz="0" w:space="0" w:color="auto"/>
            <w:right w:val="none" w:sz="0" w:space="0" w:color="auto"/>
          </w:divBdr>
        </w:div>
        <w:div w:id="165755883">
          <w:marLeft w:val="0"/>
          <w:marRight w:val="0"/>
          <w:marTop w:val="0"/>
          <w:marBottom w:val="0"/>
          <w:divBdr>
            <w:top w:val="none" w:sz="0" w:space="0" w:color="auto"/>
            <w:left w:val="none" w:sz="0" w:space="0" w:color="auto"/>
            <w:bottom w:val="none" w:sz="0" w:space="0" w:color="auto"/>
            <w:right w:val="none" w:sz="0" w:space="0" w:color="auto"/>
          </w:divBdr>
        </w:div>
        <w:div w:id="172841736">
          <w:marLeft w:val="0"/>
          <w:marRight w:val="0"/>
          <w:marTop w:val="0"/>
          <w:marBottom w:val="0"/>
          <w:divBdr>
            <w:top w:val="none" w:sz="0" w:space="0" w:color="auto"/>
            <w:left w:val="none" w:sz="0" w:space="0" w:color="auto"/>
            <w:bottom w:val="none" w:sz="0" w:space="0" w:color="auto"/>
            <w:right w:val="none" w:sz="0" w:space="0" w:color="auto"/>
          </w:divBdr>
        </w:div>
        <w:div w:id="181171383">
          <w:marLeft w:val="0"/>
          <w:marRight w:val="0"/>
          <w:marTop w:val="0"/>
          <w:marBottom w:val="0"/>
          <w:divBdr>
            <w:top w:val="none" w:sz="0" w:space="0" w:color="auto"/>
            <w:left w:val="none" w:sz="0" w:space="0" w:color="auto"/>
            <w:bottom w:val="none" w:sz="0" w:space="0" w:color="auto"/>
            <w:right w:val="none" w:sz="0" w:space="0" w:color="auto"/>
          </w:divBdr>
        </w:div>
        <w:div w:id="185289303">
          <w:marLeft w:val="0"/>
          <w:marRight w:val="0"/>
          <w:marTop w:val="0"/>
          <w:marBottom w:val="0"/>
          <w:divBdr>
            <w:top w:val="none" w:sz="0" w:space="0" w:color="auto"/>
            <w:left w:val="none" w:sz="0" w:space="0" w:color="auto"/>
            <w:bottom w:val="none" w:sz="0" w:space="0" w:color="auto"/>
            <w:right w:val="none" w:sz="0" w:space="0" w:color="auto"/>
          </w:divBdr>
        </w:div>
        <w:div w:id="191497705">
          <w:marLeft w:val="0"/>
          <w:marRight w:val="0"/>
          <w:marTop w:val="0"/>
          <w:marBottom w:val="0"/>
          <w:divBdr>
            <w:top w:val="none" w:sz="0" w:space="0" w:color="auto"/>
            <w:left w:val="none" w:sz="0" w:space="0" w:color="auto"/>
            <w:bottom w:val="none" w:sz="0" w:space="0" w:color="auto"/>
            <w:right w:val="none" w:sz="0" w:space="0" w:color="auto"/>
          </w:divBdr>
        </w:div>
        <w:div w:id="195198549">
          <w:marLeft w:val="0"/>
          <w:marRight w:val="0"/>
          <w:marTop w:val="0"/>
          <w:marBottom w:val="0"/>
          <w:divBdr>
            <w:top w:val="none" w:sz="0" w:space="0" w:color="auto"/>
            <w:left w:val="none" w:sz="0" w:space="0" w:color="auto"/>
            <w:bottom w:val="none" w:sz="0" w:space="0" w:color="auto"/>
            <w:right w:val="none" w:sz="0" w:space="0" w:color="auto"/>
          </w:divBdr>
        </w:div>
        <w:div w:id="240215793">
          <w:marLeft w:val="0"/>
          <w:marRight w:val="0"/>
          <w:marTop w:val="0"/>
          <w:marBottom w:val="0"/>
          <w:divBdr>
            <w:top w:val="none" w:sz="0" w:space="0" w:color="auto"/>
            <w:left w:val="none" w:sz="0" w:space="0" w:color="auto"/>
            <w:bottom w:val="none" w:sz="0" w:space="0" w:color="auto"/>
            <w:right w:val="none" w:sz="0" w:space="0" w:color="auto"/>
          </w:divBdr>
        </w:div>
        <w:div w:id="277374470">
          <w:marLeft w:val="0"/>
          <w:marRight w:val="0"/>
          <w:marTop w:val="0"/>
          <w:marBottom w:val="0"/>
          <w:divBdr>
            <w:top w:val="none" w:sz="0" w:space="0" w:color="auto"/>
            <w:left w:val="none" w:sz="0" w:space="0" w:color="auto"/>
            <w:bottom w:val="none" w:sz="0" w:space="0" w:color="auto"/>
            <w:right w:val="none" w:sz="0" w:space="0" w:color="auto"/>
          </w:divBdr>
        </w:div>
        <w:div w:id="281494790">
          <w:marLeft w:val="0"/>
          <w:marRight w:val="0"/>
          <w:marTop w:val="0"/>
          <w:marBottom w:val="0"/>
          <w:divBdr>
            <w:top w:val="none" w:sz="0" w:space="0" w:color="auto"/>
            <w:left w:val="none" w:sz="0" w:space="0" w:color="auto"/>
            <w:bottom w:val="none" w:sz="0" w:space="0" w:color="auto"/>
            <w:right w:val="none" w:sz="0" w:space="0" w:color="auto"/>
          </w:divBdr>
        </w:div>
        <w:div w:id="309528410">
          <w:marLeft w:val="0"/>
          <w:marRight w:val="0"/>
          <w:marTop w:val="0"/>
          <w:marBottom w:val="0"/>
          <w:divBdr>
            <w:top w:val="none" w:sz="0" w:space="0" w:color="auto"/>
            <w:left w:val="none" w:sz="0" w:space="0" w:color="auto"/>
            <w:bottom w:val="none" w:sz="0" w:space="0" w:color="auto"/>
            <w:right w:val="none" w:sz="0" w:space="0" w:color="auto"/>
          </w:divBdr>
        </w:div>
        <w:div w:id="315837433">
          <w:marLeft w:val="0"/>
          <w:marRight w:val="0"/>
          <w:marTop w:val="0"/>
          <w:marBottom w:val="0"/>
          <w:divBdr>
            <w:top w:val="none" w:sz="0" w:space="0" w:color="auto"/>
            <w:left w:val="none" w:sz="0" w:space="0" w:color="auto"/>
            <w:bottom w:val="none" w:sz="0" w:space="0" w:color="auto"/>
            <w:right w:val="none" w:sz="0" w:space="0" w:color="auto"/>
          </w:divBdr>
        </w:div>
        <w:div w:id="332030633">
          <w:marLeft w:val="0"/>
          <w:marRight w:val="0"/>
          <w:marTop w:val="0"/>
          <w:marBottom w:val="0"/>
          <w:divBdr>
            <w:top w:val="none" w:sz="0" w:space="0" w:color="auto"/>
            <w:left w:val="none" w:sz="0" w:space="0" w:color="auto"/>
            <w:bottom w:val="none" w:sz="0" w:space="0" w:color="auto"/>
            <w:right w:val="none" w:sz="0" w:space="0" w:color="auto"/>
          </w:divBdr>
        </w:div>
        <w:div w:id="338314775">
          <w:marLeft w:val="0"/>
          <w:marRight w:val="0"/>
          <w:marTop w:val="0"/>
          <w:marBottom w:val="0"/>
          <w:divBdr>
            <w:top w:val="none" w:sz="0" w:space="0" w:color="auto"/>
            <w:left w:val="none" w:sz="0" w:space="0" w:color="auto"/>
            <w:bottom w:val="none" w:sz="0" w:space="0" w:color="auto"/>
            <w:right w:val="none" w:sz="0" w:space="0" w:color="auto"/>
          </w:divBdr>
        </w:div>
        <w:div w:id="352651951">
          <w:marLeft w:val="0"/>
          <w:marRight w:val="0"/>
          <w:marTop w:val="0"/>
          <w:marBottom w:val="0"/>
          <w:divBdr>
            <w:top w:val="none" w:sz="0" w:space="0" w:color="auto"/>
            <w:left w:val="none" w:sz="0" w:space="0" w:color="auto"/>
            <w:bottom w:val="none" w:sz="0" w:space="0" w:color="auto"/>
            <w:right w:val="none" w:sz="0" w:space="0" w:color="auto"/>
          </w:divBdr>
        </w:div>
        <w:div w:id="369302817">
          <w:marLeft w:val="0"/>
          <w:marRight w:val="0"/>
          <w:marTop w:val="0"/>
          <w:marBottom w:val="0"/>
          <w:divBdr>
            <w:top w:val="none" w:sz="0" w:space="0" w:color="auto"/>
            <w:left w:val="none" w:sz="0" w:space="0" w:color="auto"/>
            <w:bottom w:val="none" w:sz="0" w:space="0" w:color="auto"/>
            <w:right w:val="none" w:sz="0" w:space="0" w:color="auto"/>
          </w:divBdr>
        </w:div>
        <w:div w:id="381104632">
          <w:marLeft w:val="0"/>
          <w:marRight w:val="0"/>
          <w:marTop w:val="0"/>
          <w:marBottom w:val="0"/>
          <w:divBdr>
            <w:top w:val="none" w:sz="0" w:space="0" w:color="auto"/>
            <w:left w:val="none" w:sz="0" w:space="0" w:color="auto"/>
            <w:bottom w:val="none" w:sz="0" w:space="0" w:color="auto"/>
            <w:right w:val="none" w:sz="0" w:space="0" w:color="auto"/>
          </w:divBdr>
        </w:div>
        <w:div w:id="386995408">
          <w:marLeft w:val="0"/>
          <w:marRight w:val="0"/>
          <w:marTop w:val="0"/>
          <w:marBottom w:val="0"/>
          <w:divBdr>
            <w:top w:val="none" w:sz="0" w:space="0" w:color="auto"/>
            <w:left w:val="none" w:sz="0" w:space="0" w:color="auto"/>
            <w:bottom w:val="none" w:sz="0" w:space="0" w:color="auto"/>
            <w:right w:val="none" w:sz="0" w:space="0" w:color="auto"/>
          </w:divBdr>
        </w:div>
        <w:div w:id="410583596">
          <w:marLeft w:val="0"/>
          <w:marRight w:val="0"/>
          <w:marTop w:val="0"/>
          <w:marBottom w:val="0"/>
          <w:divBdr>
            <w:top w:val="none" w:sz="0" w:space="0" w:color="auto"/>
            <w:left w:val="none" w:sz="0" w:space="0" w:color="auto"/>
            <w:bottom w:val="none" w:sz="0" w:space="0" w:color="auto"/>
            <w:right w:val="none" w:sz="0" w:space="0" w:color="auto"/>
          </w:divBdr>
        </w:div>
        <w:div w:id="410932210">
          <w:marLeft w:val="0"/>
          <w:marRight w:val="0"/>
          <w:marTop w:val="0"/>
          <w:marBottom w:val="0"/>
          <w:divBdr>
            <w:top w:val="none" w:sz="0" w:space="0" w:color="auto"/>
            <w:left w:val="none" w:sz="0" w:space="0" w:color="auto"/>
            <w:bottom w:val="none" w:sz="0" w:space="0" w:color="auto"/>
            <w:right w:val="none" w:sz="0" w:space="0" w:color="auto"/>
          </w:divBdr>
        </w:div>
        <w:div w:id="417365676">
          <w:marLeft w:val="0"/>
          <w:marRight w:val="0"/>
          <w:marTop w:val="0"/>
          <w:marBottom w:val="0"/>
          <w:divBdr>
            <w:top w:val="none" w:sz="0" w:space="0" w:color="auto"/>
            <w:left w:val="none" w:sz="0" w:space="0" w:color="auto"/>
            <w:bottom w:val="none" w:sz="0" w:space="0" w:color="auto"/>
            <w:right w:val="none" w:sz="0" w:space="0" w:color="auto"/>
          </w:divBdr>
        </w:div>
        <w:div w:id="419954996">
          <w:marLeft w:val="0"/>
          <w:marRight w:val="0"/>
          <w:marTop w:val="0"/>
          <w:marBottom w:val="0"/>
          <w:divBdr>
            <w:top w:val="none" w:sz="0" w:space="0" w:color="auto"/>
            <w:left w:val="none" w:sz="0" w:space="0" w:color="auto"/>
            <w:bottom w:val="none" w:sz="0" w:space="0" w:color="auto"/>
            <w:right w:val="none" w:sz="0" w:space="0" w:color="auto"/>
          </w:divBdr>
        </w:div>
        <w:div w:id="422725581">
          <w:marLeft w:val="0"/>
          <w:marRight w:val="0"/>
          <w:marTop w:val="0"/>
          <w:marBottom w:val="0"/>
          <w:divBdr>
            <w:top w:val="none" w:sz="0" w:space="0" w:color="auto"/>
            <w:left w:val="none" w:sz="0" w:space="0" w:color="auto"/>
            <w:bottom w:val="none" w:sz="0" w:space="0" w:color="auto"/>
            <w:right w:val="none" w:sz="0" w:space="0" w:color="auto"/>
          </w:divBdr>
        </w:div>
        <w:div w:id="471823636">
          <w:marLeft w:val="0"/>
          <w:marRight w:val="0"/>
          <w:marTop w:val="0"/>
          <w:marBottom w:val="0"/>
          <w:divBdr>
            <w:top w:val="none" w:sz="0" w:space="0" w:color="auto"/>
            <w:left w:val="none" w:sz="0" w:space="0" w:color="auto"/>
            <w:bottom w:val="none" w:sz="0" w:space="0" w:color="auto"/>
            <w:right w:val="none" w:sz="0" w:space="0" w:color="auto"/>
          </w:divBdr>
        </w:div>
        <w:div w:id="506557361">
          <w:marLeft w:val="0"/>
          <w:marRight w:val="0"/>
          <w:marTop w:val="0"/>
          <w:marBottom w:val="0"/>
          <w:divBdr>
            <w:top w:val="none" w:sz="0" w:space="0" w:color="auto"/>
            <w:left w:val="none" w:sz="0" w:space="0" w:color="auto"/>
            <w:bottom w:val="none" w:sz="0" w:space="0" w:color="auto"/>
            <w:right w:val="none" w:sz="0" w:space="0" w:color="auto"/>
          </w:divBdr>
        </w:div>
        <w:div w:id="515314924">
          <w:marLeft w:val="0"/>
          <w:marRight w:val="0"/>
          <w:marTop w:val="0"/>
          <w:marBottom w:val="0"/>
          <w:divBdr>
            <w:top w:val="none" w:sz="0" w:space="0" w:color="auto"/>
            <w:left w:val="none" w:sz="0" w:space="0" w:color="auto"/>
            <w:bottom w:val="none" w:sz="0" w:space="0" w:color="auto"/>
            <w:right w:val="none" w:sz="0" w:space="0" w:color="auto"/>
          </w:divBdr>
        </w:div>
        <w:div w:id="557404851">
          <w:marLeft w:val="0"/>
          <w:marRight w:val="0"/>
          <w:marTop w:val="0"/>
          <w:marBottom w:val="0"/>
          <w:divBdr>
            <w:top w:val="none" w:sz="0" w:space="0" w:color="auto"/>
            <w:left w:val="none" w:sz="0" w:space="0" w:color="auto"/>
            <w:bottom w:val="none" w:sz="0" w:space="0" w:color="auto"/>
            <w:right w:val="none" w:sz="0" w:space="0" w:color="auto"/>
          </w:divBdr>
        </w:div>
        <w:div w:id="565457491">
          <w:marLeft w:val="0"/>
          <w:marRight w:val="0"/>
          <w:marTop w:val="0"/>
          <w:marBottom w:val="0"/>
          <w:divBdr>
            <w:top w:val="none" w:sz="0" w:space="0" w:color="auto"/>
            <w:left w:val="none" w:sz="0" w:space="0" w:color="auto"/>
            <w:bottom w:val="none" w:sz="0" w:space="0" w:color="auto"/>
            <w:right w:val="none" w:sz="0" w:space="0" w:color="auto"/>
          </w:divBdr>
        </w:div>
        <w:div w:id="604387090">
          <w:marLeft w:val="0"/>
          <w:marRight w:val="0"/>
          <w:marTop w:val="0"/>
          <w:marBottom w:val="0"/>
          <w:divBdr>
            <w:top w:val="none" w:sz="0" w:space="0" w:color="auto"/>
            <w:left w:val="none" w:sz="0" w:space="0" w:color="auto"/>
            <w:bottom w:val="none" w:sz="0" w:space="0" w:color="auto"/>
            <w:right w:val="none" w:sz="0" w:space="0" w:color="auto"/>
          </w:divBdr>
        </w:div>
        <w:div w:id="607202985">
          <w:marLeft w:val="0"/>
          <w:marRight w:val="0"/>
          <w:marTop w:val="0"/>
          <w:marBottom w:val="0"/>
          <w:divBdr>
            <w:top w:val="none" w:sz="0" w:space="0" w:color="auto"/>
            <w:left w:val="none" w:sz="0" w:space="0" w:color="auto"/>
            <w:bottom w:val="none" w:sz="0" w:space="0" w:color="auto"/>
            <w:right w:val="none" w:sz="0" w:space="0" w:color="auto"/>
          </w:divBdr>
        </w:div>
        <w:div w:id="614488480">
          <w:marLeft w:val="0"/>
          <w:marRight w:val="0"/>
          <w:marTop w:val="0"/>
          <w:marBottom w:val="0"/>
          <w:divBdr>
            <w:top w:val="none" w:sz="0" w:space="0" w:color="auto"/>
            <w:left w:val="none" w:sz="0" w:space="0" w:color="auto"/>
            <w:bottom w:val="none" w:sz="0" w:space="0" w:color="auto"/>
            <w:right w:val="none" w:sz="0" w:space="0" w:color="auto"/>
          </w:divBdr>
        </w:div>
        <w:div w:id="627855631">
          <w:marLeft w:val="0"/>
          <w:marRight w:val="0"/>
          <w:marTop w:val="0"/>
          <w:marBottom w:val="0"/>
          <w:divBdr>
            <w:top w:val="none" w:sz="0" w:space="0" w:color="auto"/>
            <w:left w:val="none" w:sz="0" w:space="0" w:color="auto"/>
            <w:bottom w:val="none" w:sz="0" w:space="0" w:color="auto"/>
            <w:right w:val="none" w:sz="0" w:space="0" w:color="auto"/>
          </w:divBdr>
        </w:div>
        <w:div w:id="661856160">
          <w:marLeft w:val="0"/>
          <w:marRight w:val="0"/>
          <w:marTop w:val="0"/>
          <w:marBottom w:val="0"/>
          <w:divBdr>
            <w:top w:val="none" w:sz="0" w:space="0" w:color="auto"/>
            <w:left w:val="none" w:sz="0" w:space="0" w:color="auto"/>
            <w:bottom w:val="none" w:sz="0" w:space="0" w:color="auto"/>
            <w:right w:val="none" w:sz="0" w:space="0" w:color="auto"/>
          </w:divBdr>
        </w:div>
        <w:div w:id="666330276">
          <w:marLeft w:val="0"/>
          <w:marRight w:val="0"/>
          <w:marTop w:val="0"/>
          <w:marBottom w:val="0"/>
          <w:divBdr>
            <w:top w:val="none" w:sz="0" w:space="0" w:color="auto"/>
            <w:left w:val="none" w:sz="0" w:space="0" w:color="auto"/>
            <w:bottom w:val="none" w:sz="0" w:space="0" w:color="auto"/>
            <w:right w:val="none" w:sz="0" w:space="0" w:color="auto"/>
          </w:divBdr>
        </w:div>
        <w:div w:id="670377329">
          <w:marLeft w:val="0"/>
          <w:marRight w:val="0"/>
          <w:marTop w:val="0"/>
          <w:marBottom w:val="0"/>
          <w:divBdr>
            <w:top w:val="none" w:sz="0" w:space="0" w:color="auto"/>
            <w:left w:val="none" w:sz="0" w:space="0" w:color="auto"/>
            <w:bottom w:val="none" w:sz="0" w:space="0" w:color="auto"/>
            <w:right w:val="none" w:sz="0" w:space="0" w:color="auto"/>
          </w:divBdr>
        </w:div>
        <w:div w:id="679284944">
          <w:marLeft w:val="0"/>
          <w:marRight w:val="0"/>
          <w:marTop w:val="0"/>
          <w:marBottom w:val="0"/>
          <w:divBdr>
            <w:top w:val="none" w:sz="0" w:space="0" w:color="auto"/>
            <w:left w:val="none" w:sz="0" w:space="0" w:color="auto"/>
            <w:bottom w:val="none" w:sz="0" w:space="0" w:color="auto"/>
            <w:right w:val="none" w:sz="0" w:space="0" w:color="auto"/>
          </w:divBdr>
        </w:div>
        <w:div w:id="701784240">
          <w:marLeft w:val="0"/>
          <w:marRight w:val="0"/>
          <w:marTop w:val="0"/>
          <w:marBottom w:val="0"/>
          <w:divBdr>
            <w:top w:val="none" w:sz="0" w:space="0" w:color="auto"/>
            <w:left w:val="none" w:sz="0" w:space="0" w:color="auto"/>
            <w:bottom w:val="none" w:sz="0" w:space="0" w:color="auto"/>
            <w:right w:val="none" w:sz="0" w:space="0" w:color="auto"/>
          </w:divBdr>
        </w:div>
        <w:div w:id="730924793">
          <w:marLeft w:val="0"/>
          <w:marRight w:val="0"/>
          <w:marTop w:val="0"/>
          <w:marBottom w:val="0"/>
          <w:divBdr>
            <w:top w:val="none" w:sz="0" w:space="0" w:color="auto"/>
            <w:left w:val="none" w:sz="0" w:space="0" w:color="auto"/>
            <w:bottom w:val="none" w:sz="0" w:space="0" w:color="auto"/>
            <w:right w:val="none" w:sz="0" w:space="0" w:color="auto"/>
          </w:divBdr>
        </w:div>
        <w:div w:id="740568409">
          <w:marLeft w:val="0"/>
          <w:marRight w:val="0"/>
          <w:marTop w:val="0"/>
          <w:marBottom w:val="0"/>
          <w:divBdr>
            <w:top w:val="none" w:sz="0" w:space="0" w:color="auto"/>
            <w:left w:val="none" w:sz="0" w:space="0" w:color="auto"/>
            <w:bottom w:val="none" w:sz="0" w:space="0" w:color="auto"/>
            <w:right w:val="none" w:sz="0" w:space="0" w:color="auto"/>
          </w:divBdr>
        </w:div>
        <w:div w:id="804154882">
          <w:marLeft w:val="0"/>
          <w:marRight w:val="0"/>
          <w:marTop w:val="0"/>
          <w:marBottom w:val="0"/>
          <w:divBdr>
            <w:top w:val="none" w:sz="0" w:space="0" w:color="auto"/>
            <w:left w:val="none" w:sz="0" w:space="0" w:color="auto"/>
            <w:bottom w:val="none" w:sz="0" w:space="0" w:color="auto"/>
            <w:right w:val="none" w:sz="0" w:space="0" w:color="auto"/>
          </w:divBdr>
        </w:div>
        <w:div w:id="816920862">
          <w:marLeft w:val="0"/>
          <w:marRight w:val="0"/>
          <w:marTop w:val="0"/>
          <w:marBottom w:val="0"/>
          <w:divBdr>
            <w:top w:val="none" w:sz="0" w:space="0" w:color="auto"/>
            <w:left w:val="none" w:sz="0" w:space="0" w:color="auto"/>
            <w:bottom w:val="none" w:sz="0" w:space="0" w:color="auto"/>
            <w:right w:val="none" w:sz="0" w:space="0" w:color="auto"/>
          </w:divBdr>
        </w:div>
        <w:div w:id="825828827">
          <w:marLeft w:val="0"/>
          <w:marRight w:val="0"/>
          <w:marTop w:val="0"/>
          <w:marBottom w:val="0"/>
          <w:divBdr>
            <w:top w:val="none" w:sz="0" w:space="0" w:color="auto"/>
            <w:left w:val="none" w:sz="0" w:space="0" w:color="auto"/>
            <w:bottom w:val="none" w:sz="0" w:space="0" w:color="auto"/>
            <w:right w:val="none" w:sz="0" w:space="0" w:color="auto"/>
          </w:divBdr>
        </w:div>
        <w:div w:id="842158745">
          <w:marLeft w:val="0"/>
          <w:marRight w:val="0"/>
          <w:marTop w:val="0"/>
          <w:marBottom w:val="0"/>
          <w:divBdr>
            <w:top w:val="none" w:sz="0" w:space="0" w:color="auto"/>
            <w:left w:val="none" w:sz="0" w:space="0" w:color="auto"/>
            <w:bottom w:val="none" w:sz="0" w:space="0" w:color="auto"/>
            <w:right w:val="none" w:sz="0" w:space="0" w:color="auto"/>
          </w:divBdr>
        </w:div>
        <w:div w:id="900991182">
          <w:marLeft w:val="0"/>
          <w:marRight w:val="0"/>
          <w:marTop w:val="0"/>
          <w:marBottom w:val="0"/>
          <w:divBdr>
            <w:top w:val="none" w:sz="0" w:space="0" w:color="auto"/>
            <w:left w:val="none" w:sz="0" w:space="0" w:color="auto"/>
            <w:bottom w:val="none" w:sz="0" w:space="0" w:color="auto"/>
            <w:right w:val="none" w:sz="0" w:space="0" w:color="auto"/>
          </w:divBdr>
        </w:div>
        <w:div w:id="904265832">
          <w:marLeft w:val="0"/>
          <w:marRight w:val="0"/>
          <w:marTop w:val="0"/>
          <w:marBottom w:val="0"/>
          <w:divBdr>
            <w:top w:val="none" w:sz="0" w:space="0" w:color="auto"/>
            <w:left w:val="none" w:sz="0" w:space="0" w:color="auto"/>
            <w:bottom w:val="none" w:sz="0" w:space="0" w:color="auto"/>
            <w:right w:val="none" w:sz="0" w:space="0" w:color="auto"/>
          </w:divBdr>
        </w:div>
        <w:div w:id="916669142">
          <w:marLeft w:val="0"/>
          <w:marRight w:val="0"/>
          <w:marTop w:val="0"/>
          <w:marBottom w:val="0"/>
          <w:divBdr>
            <w:top w:val="none" w:sz="0" w:space="0" w:color="auto"/>
            <w:left w:val="none" w:sz="0" w:space="0" w:color="auto"/>
            <w:bottom w:val="none" w:sz="0" w:space="0" w:color="auto"/>
            <w:right w:val="none" w:sz="0" w:space="0" w:color="auto"/>
          </w:divBdr>
        </w:div>
        <w:div w:id="950674462">
          <w:marLeft w:val="0"/>
          <w:marRight w:val="0"/>
          <w:marTop w:val="0"/>
          <w:marBottom w:val="0"/>
          <w:divBdr>
            <w:top w:val="none" w:sz="0" w:space="0" w:color="auto"/>
            <w:left w:val="none" w:sz="0" w:space="0" w:color="auto"/>
            <w:bottom w:val="none" w:sz="0" w:space="0" w:color="auto"/>
            <w:right w:val="none" w:sz="0" w:space="0" w:color="auto"/>
          </w:divBdr>
        </w:div>
        <w:div w:id="962225054">
          <w:marLeft w:val="0"/>
          <w:marRight w:val="0"/>
          <w:marTop w:val="0"/>
          <w:marBottom w:val="0"/>
          <w:divBdr>
            <w:top w:val="none" w:sz="0" w:space="0" w:color="auto"/>
            <w:left w:val="none" w:sz="0" w:space="0" w:color="auto"/>
            <w:bottom w:val="none" w:sz="0" w:space="0" w:color="auto"/>
            <w:right w:val="none" w:sz="0" w:space="0" w:color="auto"/>
          </w:divBdr>
        </w:div>
        <w:div w:id="988677319">
          <w:marLeft w:val="0"/>
          <w:marRight w:val="0"/>
          <w:marTop w:val="0"/>
          <w:marBottom w:val="0"/>
          <w:divBdr>
            <w:top w:val="none" w:sz="0" w:space="0" w:color="auto"/>
            <w:left w:val="none" w:sz="0" w:space="0" w:color="auto"/>
            <w:bottom w:val="none" w:sz="0" w:space="0" w:color="auto"/>
            <w:right w:val="none" w:sz="0" w:space="0" w:color="auto"/>
          </w:divBdr>
        </w:div>
        <w:div w:id="991181957">
          <w:marLeft w:val="0"/>
          <w:marRight w:val="0"/>
          <w:marTop w:val="0"/>
          <w:marBottom w:val="0"/>
          <w:divBdr>
            <w:top w:val="none" w:sz="0" w:space="0" w:color="auto"/>
            <w:left w:val="none" w:sz="0" w:space="0" w:color="auto"/>
            <w:bottom w:val="none" w:sz="0" w:space="0" w:color="auto"/>
            <w:right w:val="none" w:sz="0" w:space="0" w:color="auto"/>
          </w:divBdr>
        </w:div>
        <w:div w:id="1001814543">
          <w:marLeft w:val="0"/>
          <w:marRight w:val="0"/>
          <w:marTop w:val="0"/>
          <w:marBottom w:val="0"/>
          <w:divBdr>
            <w:top w:val="none" w:sz="0" w:space="0" w:color="auto"/>
            <w:left w:val="none" w:sz="0" w:space="0" w:color="auto"/>
            <w:bottom w:val="none" w:sz="0" w:space="0" w:color="auto"/>
            <w:right w:val="none" w:sz="0" w:space="0" w:color="auto"/>
          </w:divBdr>
        </w:div>
        <w:div w:id="1008825312">
          <w:marLeft w:val="0"/>
          <w:marRight w:val="0"/>
          <w:marTop w:val="0"/>
          <w:marBottom w:val="0"/>
          <w:divBdr>
            <w:top w:val="none" w:sz="0" w:space="0" w:color="auto"/>
            <w:left w:val="none" w:sz="0" w:space="0" w:color="auto"/>
            <w:bottom w:val="none" w:sz="0" w:space="0" w:color="auto"/>
            <w:right w:val="none" w:sz="0" w:space="0" w:color="auto"/>
          </w:divBdr>
        </w:div>
        <w:div w:id="1038356289">
          <w:marLeft w:val="0"/>
          <w:marRight w:val="0"/>
          <w:marTop w:val="0"/>
          <w:marBottom w:val="0"/>
          <w:divBdr>
            <w:top w:val="none" w:sz="0" w:space="0" w:color="auto"/>
            <w:left w:val="none" w:sz="0" w:space="0" w:color="auto"/>
            <w:bottom w:val="none" w:sz="0" w:space="0" w:color="auto"/>
            <w:right w:val="none" w:sz="0" w:space="0" w:color="auto"/>
          </w:divBdr>
        </w:div>
        <w:div w:id="1039282906">
          <w:marLeft w:val="0"/>
          <w:marRight w:val="0"/>
          <w:marTop w:val="0"/>
          <w:marBottom w:val="0"/>
          <w:divBdr>
            <w:top w:val="none" w:sz="0" w:space="0" w:color="auto"/>
            <w:left w:val="none" w:sz="0" w:space="0" w:color="auto"/>
            <w:bottom w:val="none" w:sz="0" w:space="0" w:color="auto"/>
            <w:right w:val="none" w:sz="0" w:space="0" w:color="auto"/>
          </w:divBdr>
        </w:div>
        <w:div w:id="1060053014">
          <w:marLeft w:val="0"/>
          <w:marRight w:val="0"/>
          <w:marTop w:val="0"/>
          <w:marBottom w:val="0"/>
          <w:divBdr>
            <w:top w:val="none" w:sz="0" w:space="0" w:color="auto"/>
            <w:left w:val="none" w:sz="0" w:space="0" w:color="auto"/>
            <w:bottom w:val="none" w:sz="0" w:space="0" w:color="auto"/>
            <w:right w:val="none" w:sz="0" w:space="0" w:color="auto"/>
          </w:divBdr>
        </w:div>
        <w:div w:id="1070691162">
          <w:marLeft w:val="0"/>
          <w:marRight w:val="0"/>
          <w:marTop w:val="0"/>
          <w:marBottom w:val="0"/>
          <w:divBdr>
            <w:top w:val="none" w:sz="0" w:space="0" w:color="auto"/>
            <w:left w:val="none" w:sz="0" w:space="0" w:color="auto"/>
            <w:bottom w:val="none" w:sz="0" w:space="0" w:color="auto"/>
            <w:right w:val="none" w:sz="0" w:space="0" w:color="auto"/>
          </w:divBdr>
        </w:div>
        <w:div w:id="1074278897">
          <w:marLeft w:val="0"/>
          <w:marRight w:val="0"/>
          <w:marTop w:val="0"/>
          <w:marBottom w:val="0"/>
          <w:divBdr>
            <w:top w:val="none" w:sz="0" w:space="0" w:color="auto"/>
            <w:left w:val="none" w:sz="0" w:space="0" w:color="auto"/>
            <w:bottom w:val="none" w:sz="0" w:space="0" w:color="auto"/>
            <w:right w:val="none" w:sz="0" w:space="0" w:color="auto"/>
          </w:divBdr>
        </w:div>
        <w:div w:id="1083718432">
          <w:marLeft w:val="0"/>
          <w:marRight w:val="0"/>
          <w:marTop w:val="0"/>
          <w:marBottom w:val="0"/>
          <w:divBdr>
            <w:top w:val="none" w:sz="0" w:space="0" w:color="auto"/>
            <w:left w:val="none" w:sz="0" w:space="0" w:color="auto"/>
            <w:bottom w:val="none" w:sz="0" w:space="0" w:color="auto"/>
            <w:right w:val="none" w:sz="0" w:space="0" w:color="auto"/>
          </w:divBdr>
        </w:div>
        <w:div w:id="1100948416">
          <w:marLeft w:val="0"/>
          <w:marRight w:val="0"/>
          <w:marTop w:val="0"/>
          <w:marBottom w:val="0"/>
          <w:divBdr>
            <w:top w:val="none" w:sz="0" w:space="0" w:color="auto"/>
            <w:left w:val="none" w:sz="0" w:space="0" w:color="auto"/>
            <w:bottom w:val="none" w:sz="0" w:space="0" w:color="auto"/>
            <w:right w:val="none" w:sz="0" w:space="0" w:color="auto"/>
          </w:divBdr>
        </w:div>
        <w:div w:id="1105923058">
          <w:marLeft w:val="0"/>
          <w:marRight w:val="0"/>
          <w:marTop w:val="0"/>
          <w:marBottom w:val="0"/>
          <w:divBdr>
            <w:top w:val="none" w:sz="0" w:space="0" w:color="auto"/>
            <w:left w:val="none" w:sz="0" w:space="0" w:color="auto"/>
            <w:bottom w:val="none" w:sz="0" w:space="0" w:color="auto"/>
            <w:right w:val="none" w:sz="0" w:space="0" w:color="auto"/>
          </w:divBdr>
        </w:div>
        <w:div w:id="1121262374">
          <w:marLeft w:val="0"/>
          <w:marRight w:val="0"/>
          <w:marTop w:val="0"/>
          <w:marBottom w:val="0"/>
          <w:divBdr>
            <w:top w:val="none" w:sz="0" w:space="0" w:color="auto"/>
            <w:left w:val="none" w:sz="0" w:space="0" w:color="auto"/>
            <w:bottom w:val="none" w:sz="0" w:space="0" w:color="auto"/>
            <w:right w:val="none" w:sz="0" w:space="0" w:color="auto"/>
          </w:divBdr>
        </w:div>
        <w:div w:id="1132863799">
          <w:marLeft w:val="0"/>
          <w:marRight w:val="0"/>
          <w:marTop w:val="0"/>
          <w:marBottom w:val="0"/>
          <w:divBdr>
            <w:top w:val="none" w:sz="0" w:space="0" w:color="auto"/>
            <w:left w:val="none" w:sz="0" w:space="0" w:color="auto"/>
            <w:bottom w:val="none" w:sz="0" w:space="0" w:color="auto"/>
            <w:right w:val="none" w:sz="0" w:space="0" w:color="auto"/>
          </w:divBdr>
        </w:div>
        <w:div w:id="1139759050">
          <w:marLeft w:val="0"/>
          <w:marRight w:val="0"/>
          <w:marTop w:val="0"/>
          <w:marBottom w:val="0"/>
          <w:divBdr>
            <w:top w:val="none" w:sz="0" w:space="0" w:color="auto"/>
            <w:left w:val="none" w:sz="0" w:space="0" w:color="auto"/>
            <w:bottom w:val="none" w:sz="0" w:space="0" w:color="auto"/>
            <w:right w:val="none" w:sz="0" w:space="0" w:color="auto"/>
          </w:divBdr>
        </w:div>
        <w:div w:id="1142387153">
          <w:marLeft w:val="0"/>
          <w:marRight w:val="0"/>
          <w:marTop w:val="0"/>
          <w:marBottom w:val="0"/>
          <w:divBdr>
            <w:top w:val="none" w:sz="0" w:space="0" w:color="auto"/>
            <w:left w:val="none" w:sz="0" w:space="0" w:color="auto"/>
            <w:bottom w:val="none" w:sz="0" w:space="0" w:color="auto"/>
            <w:right w:val="none" w:sz="0" w:space="0" w:color="auto"/>
          </w:divBdr>
        </w:div>
        <w:div w:id="1154953184">
          <w:marLeft w:val="0"/>
          <w:marRight w:val="0"/>
          <w:marTop w:val="0"/>
          <w:marBottom w:val="0"/>
          <w:divBdr>
            <w:top w:val="none" w:sz="0" w:space="0" w:color="auto"/>
            <w:left w:val="none" w:sz="0" w:space="0" w:color="auto"/>
            <w:bottom w:val="none" w:sz="0" w:space="0" w:color="auto"/>
            <w:right w:val="none" w:sz="0" w:space="0" w:color="auto"/>
          </w:divBdr>
        </w:div>
        <w:div w:id="1167021039">
          <w:marLeft w:val="0"/>
          <w:marRight w:val="0"/>
          <w:marTop w:val="0"/>
          <w:marBottom w:val="0"/>
          <w:divBdr>
            <w:top w:val="none" w:sz="0" w:space="0" w:color="auto"/>
            <w:left w:val="none" w:sz="0" w:space="0" w:color="auto"/>
            <w:bottom w:val="none" w:sz="0" w:space="0" w:color="auto"/>
            <w:right w:val="none" w:sz="0" w:space="0" w:color="auto"/>
          </w:divBdr>
        </w:div>
        <w:div w:id="1177617999">
          <w:marLeft w:val="0"/>
          <w:marRight w:val="0"/>
          <w:marTop w:val="0"/>
          <w:marBottom w:val="0"/>
          <w:divBdr>
            <w:top w:val="none" w:sz="0" w:space="0" w:color="auto"/>
            <w:left w:val="none" w:sz="0" w:space="0" w:color="auto"/>
            <w:bottom w:val="none" w:sz="0" w:space="0" w:color="auto"/>
            <w:right w:val="none" w:sz="0" w:space="0" w:color="auto"/>
          </w:divBdr>
        </w:div>
        <w:div w:id="1180662351">
          <w:marLeft w:val="0"/>
          <w:marRight w:val="0"/>
          <w:marTop w:val="0"/>
          <w:marBottom w:val="0"/>
          <w:divBdr>
            <w:top w:val="none" w:sz="0" w:space="0" w:color="auto"/>
            <w:left w:val="none" w:sz="0" w:space="0" w:color="auto"/>
            <w:bottom w:val="none" w:sz="0" w:space="0" w:color="auto"/>
            <w:right w:val="none" w:sz="0" w:space="0" w:color="auto"/>
          </w:divBdr>
        </w:div>
        <w:div w:id="1199900500">
          <w:marLeft w:val="0"/>
          <w:marRight w:val="0"/>
          <w:marTop w:val="0"/>
          <w:marBottom w:val="0"/>
          <w:divBdr>
            <w:top w:val="none" w:sz="0" w:space="0" w:color="auto"/>
            <w:left w:val="none" w:sz="0" w:space="0" w:color="auto"/>
            <w:bottom w:val="none" w:sz="0" w:space="0" w:color="auto"/>
            <w:right w:val="none" w:sz="0" w:space="0" w:color="auto"/>
          </w:divBdr>
        </w:div>
        <w:div w:id="1231115538">
          <w:marLeft w:val="0"/>
          <w:marRight w:val="0"/>
          <w:marTop w:val="0"/>
          <w:marBottom w:val="0"/>
          <w:divBdr>
            <w:top w:val="none" w:sz="0" w:space="0" w:color="auto"/>
            <w:left w:val="none" w:sz="0" w:space="0" w:color="auto"/>
            <w:bottom w:val="none" w:sz="0" w:space="0" w:color="auto"/>
            <w:right w:val="none" w:sz="0" w:space="0" w:color="auto"/>
          </w:divBdr>
        </w:div>
        <w:div w:id="1243485628">
          <w:marLeft w:val="0"/>
          <w:marRight w:val="0"/>
          <w:marTop w:val="0"/>
          <w:marBottom w:val="0"/>
          <w:divBdr>
            <w:top w:val="none" w:sz="0" w:space="0" w:color="auto"/>
            <w:left w:val="none" w:sz="0" w:space="0" w:color="auto"/>
            <w:bottom w:val="none" w:sz="0" w:space="0" w:color="auto"/>
            <w:right w:val="none" w:sz="0" w:space="0" w:color="auto"/>
          </w:divBdr>
        </w:div>
        <w:div w:id="1257792436">
          <w:marLeft w:val="0"/>
          <w:marRight w:val="0"/>
          <w:marTop w:val="0"/>
          <w:marBottom w:val="0"/>
          <w:divBdr>
            <w:top w:val="none" w:sz="0" w:space="0" w:color="auto"/>
            <w:left w:val="none" w:sz="0" w:space="0" w:color="auto"/>
            <w:bottom w:val="none" w:sz="0" w:space="0" w:color="auto"/>
            <w:right w:val="none" w:sz="0" w:space="0" w:color="auto"/>
          </w:divBdr>
        </w:div>
        <w:div w:id="1301155852">
          <w:marLeft w:val="0"/>
          <w:marRight w:val="0"/>
          <w:marTop w:val="0"/>
          <w:marBottom w:val="0"/>
          <w:divBdr>
            <w:top w:val="none" w:sz="0" w:space="0" w:color="auto"/>
            <w:left w:val="none" w:sz="0" w:space="0" w:color="auto"/>
            <w:bottom w:val="none" w:sz="0" w:space="0" w:color="auto"/>
            <w:right w:val="none" w:sz="0" w:space="0" w:color="auto"/>
          </w:divBdr>
        </w:div>
        <w:div w:id="1302689345">
          <w:marLeft w:val="0"/>
          <w:marRight w:val="0"/>
          <w:marTop w:val="0"/>
          <w:marBottom w:val="0"/>
          <w:divBdr>
            <w:top w:val="none" w:sz="0" w:space="0" w:color="auto"/>
            <w:left w:val="none" w:sz="0" w:space="0" w:color="auto"/>
            <w:bottom w:val="none" w:sz="0" w:space="0" w:color="auto"/>
            <w:right w:val="none" w:sz="0" w:space="0" w:color="auto"/>
          </w:divBdr>
        </w:div>
        <w:div w:id="1306349612">
          <w:marLeft w:val="0"/>
          <w:marRight w:val="0"/>
          <w:marTop w:val="0"/>
          <w:marBottom w:val="0"/>
          <w:divBdr>
            <w:top w:val="none" w:sz="0" w:space="0" w:color="auto"/>
            <w:left w:val="none" w:sz="0" w:space="0" w:color="auto"/>
            <w:bottom w:val="none" w:sz="0" w:space="0" w:color="auto"/>
            <w:right w:val="none" w:sz="0" w:space="0" w:color="auto"/>
          </w:divBdr>
        </w:div>
        <w:div w:id="1352338842">
          <w:marLeft w:val="0"/>
          <w:marRight w:val="0"/>
          <w:marTop w:val="0"/>
          <w:marBottom w:val="0"/>
          <w:divBdr>
            <w:top w:val="none" w:sz="0" w:space="0" w:color="auto"/>
            <w:left w:val="none" w:sz="0" w:space="0" w:color="auto"/>
            <w:bottom w:val="none" w:sz="0" w:space="0" w:color="auto"/>
            <w:right w:val="none" w:sz="0" w:space="0" w:color="auto"/>
          </w:divBdr>
        </w:div>
        <w:div w:id="1361012972">
          <w:marLeft w:val="0"/>
          <w:marRight w:val="0"/>
          <w:marTop w:val="0"/>
          <w:marBottom w:val="0"/>
          <w:divBdr>
            <w:top w:val="none" w:sz="0" w:space="0" w:color="auto"/>
            <w:left w:val="none" w:sz="0" w:space="0" w:color="auto"/>
            <w:bottom w:val="none" w:sz="0" w:space="0" w:color="auto"/>
            <w:right w:val="none" w:sz="0" w:space="0" w:color="auto"/>
          </w:divBdr>
        </w:div>
        <w:div w:id="1363902321">
          <w:marLeft w:val="0"/>
          <w:marRight w:val="0"/>
          <w:marTop w:val="0"/>
          <w:marBottom w:val="0"/>
          <w:divBdr>
            <w:top w:val="none" w:sz="0" w:space="0" w:color="auto"/>
            <w:left w:val="none" w:sz="0" w:space="0" w:color="auto"/>
            <w:bottom w:val="none" w:sz="0" w:space="0" w:color="auto"/>
            <w:right w:val="none" w:sz="0" w:space="0" w:color="auto"/>
          </w:divBdr>
        </w:div>
        <w:div w:id="1389185359">
          <w:marLeft w:val="0"/>
          <w:marRight w:val="0"/>
          <w:marTop w:val="0"/>
          <w:marBottom w:val="0"/>
          <w:divBdr>
            <w:top w:val="none" w:sz="0" w:space="0" w:color="auto"/>
            <w:left w:val="none" w:sz="0" w:space="0" w:color="auto"/>
            <w:bottom w:val="none" w:sz="0" w:space="0" w:color="auto"/>
            <w:right w:val="none" w:sz="0" w:space="0" w:color="auto"/>
          </w:divBdr>
        </w:div>
        <w:div w:id="1434936527">
          <w:marLeft w:val="0"/>
          <w:marRight w:val="0"/>
          <w:marTop w:val="0"/>
          <w:marBottom w:val="0"/>
          <w:divBdr>
            <w:top w:val="none" w:sz="0" w:space="0" w:color="auto"/>
            <w:left w:val="none" w:sz="0" w:space="0" w:color="auto"/>
            <w:bottom w:val="none" w:sz="0" w:space="0" w:color="auto"/>
            <w:right w:val="none" w:sz="0" w:space="0" w:color="auto"/>
          </w:divBdr>
        </w:div>
        <w:div w:id="1440173832">
          <w:marLeft w:val="0"/>
          <w:marRight w:val="0"/>
          <w:marTop w:val="0"/>
          <w:marBottom w:val="0"/>
          <w:divBdr>
            <w:top w:val="none" w:sz="0" w:space="0" w:color="auto"/>
            <w:left w:val="none" w:sz="0" w:space="0" w:color="auto"/>
            <w:bottom w:val="none" w:sz="0" w:space="0" w:color="auto"/>
            <w:right w:val="none" w:sz="0" w:space="0" w:color="auto"/>
          </w:divBdr>
        </w:div>
        <w:div w:id="1440565926">
          <w:marLeft w:val="0"/>
          <w:marRight w:val="0"/>
          <w:marTop w:val="0"/>
          <w:marBottom w:val="0"/>
          <w:divBdr>
            <w:top w:val="none" w:sz="0" w:space="0" w:color="auto"/>
            <w:left w:val="none" w:sz="0" w:space="0" w:color="auto"/>
            <w:bottom w:val="none" w:sz="0" w:space="0" w:color="auto"/>
            <w:right w:val="none" w:sz="0" w:space="0" w:color="auto"/>
          </w:divBdr>
        </w:div>
        <w:div w:id="1463499303">
          <w:marLeft w:val="0"/>
          <w:marRight w:val="0"/>
          <w:marTop w:val="0"/>
          <w:marBottom w:val="0"/>
          <w:divBdr>
            <w:top w:val="none" w:sz="0" w:space="0" w:color="auto"/>
            <w:left w:val="none" w:sz="0" w:space="0" w:color="auto"/>
            <w:bottom w:val="none" w:sz="0" w:space="0" w:color="auto"/>
            <w:right w:val="none" w:sz="0" w:space="0" w:color="auto"/>
          </w:divBdr>
        </w:div>
        <w:div w:id="1469937437">
          <w:marLeft w:val="0"/>
          <w:marRight w:val="0"/>
          <w:marTop w:val="0"/>
          <w:marBottom w:val="0"/>
          <w:divBdr>
            <w:top w:val="none" w:sz="0" w:space="0" w:color="auto"/>
            <w:left w:val="none" w:sz="0" w:space="0" w:color="auto"/>
            <w:bottom w:val="none" w:sz="0" w:space="0" w:color="auto"/>
            <w:right w:val="none" w:sz="0" w:space="0" w:color="auto"/>
          </w:divBdr>
        </w:div>
        <w:div w:id="1470585774">
          <w:marLeft w:val="0"/>
          <w:marRight w:val="0"/>
          <w:marTop w:val="0"/>
          <w:marBottom w:val="0"/>
          <w:divBdr>
            <w:top w:val="none" w:sz="0" w:space="0" w:color="auto"/>
            <w:left w:val="none" w:sz="0" w:space="0" w:color="auto"/>
            <w:bottom w:val="none" w:sz="0" w:space="0" w:color="auto"/>
            <w:right w:val="none" w:sz="0" w:space="0" w:color="auto"/>
          </w:divBdr>
        </w:div>
        <w:div w:id="1475870996">
          <w:marLeft w:val="0"/>
          <w:marRight w:val="0"/>
          <w:marTop w:val="0"/>
          <w:marBottom w:val="0"/>
          <w:divBdr>
            <w:top w:val="none" w:sz="0" w:space="0" w:color="auto"/>
            <w:left w:val="none" w:sz="0" w:space="0" w:color="auto"/>
            <w:bottom w:val="none" w:sz="0" w:space="0" w:color="auto"/>
            <w:right w:val="none" w:sz="0" w:space="0" w:color="auto"/>
          </w:divBdr>
        </w:div>
        <w:div w:id="1491940996">
          <w:marLeft w:val="0"/>
          <w:marRight w:val="0"/>
          <w:marTop w:val="0"/>
          <w:marBottom w:val="0"/>
          <w:divBdr>
            <w:top w:val="none" w:sz="0" w:space="0" w:color="auto"/>
            <w:left w:val="none" w:sz="0" w:space="0" w:color="auto"/>
            <w:bottom w:val="none" w:sz="0" w:space="0" w:color="auto"/>
            <w:right w:val="none" w:sz="0" w:space="0" w:color="auto"/>
          </w:divBdr>
        </w:div>
        <w:div w:id="1492520602">
          <w:marLeft w:val="0"/>
          <w:marRight w:val="0"/>
          <w:marTop w:val="0"/>
          <w:marBottom w:val="0"/>
          <w:divBdr>
            <w:top w:val="none" w:sz="0" w:space="0" w:color="auto"/>
            <w:left w:val="none" w:sz="0" w:space="0" w:color="auto"/>
            <w:bottom w:val="none" w:sz="0" w:space="0" w:color="auto"/>
            <w:right w:val="none" w:sz="0" w:space="0" w:color="auto"/>
          </w:divBdr>
        </w:div>
        <w:div w:id="1504710144">
          <w:marLeft w:val="0"/>
          <w:marRight w:val="0"/>
          <w:marTop w:val="0"/>
          <w:marBottom w:val="0"/>
          <w:divBdr>
            <w:top w:val="none" w:sz="0" w:space="0" w:color="auto"/>
            <w:left w:val="none" w:sz="0" w:space="0" w:color="auto"/>
            <w:bottom w:val="none" w:sz="0" w:space="0" w:color="auto"/>
            <w:right w:val="none" w:sz="0" w:space="0" w:color="auto"/>
          </w:divBdr>
        </w:div>
        <w:div w:id="1507405323">
          <w:marLeft w:val="0"/>
          <w:marRight w:val="0"/>
          <w:marTop w:val="0"/>
          <w:marBottom w:val="0"/>
          <w:divBdr>
            <w:top w:val="none" w:sz="0" w:space="0" w:color="auto"/>
            <w:left w:val="none" w:sz="0" w:space="0" w:color="auto"/>
            <w:bottom w:val="none" w:sz="0" w:space="0" w:color="auto"/>
            <w:right w:val="none" w:sz="0" w:space="0" w:color="auto"/>
          </w:divBdr>
        </w:div>
        <w:div w:id="1511867089">
          <w:marLeft w:val="0"/>
          <w:marRight w:val="0"/>
          <w:marTop w:val="0"/>
          <w:marBottom w:val="0"/>
          <w:divBdr>
            <w:top w:val="none" w:sz="0" w:space="0" w:color="auto"/>
            <w:left w:val="none" w:sz="0" w:space="0" w:color="auto"/>
            <w:bottom w:val="none" w:sz="0" w:space="0" w:color="auto"/>
            <w:right w:val="none" w:sz="0" w:space="0" w:color="auto"/>
          </w:divBdr>
        </w:div>
        <w:div w:id="1514539819">
          <w:marLeft w:val="0"/>
          <w:marRight w:val="0"/>
          <w:marTop w:val="0"/>
          <w:marBottom w:val="0"/>
          <w:divBdr>
            <w:top w:val="none" w:sz="0" w:space="0" w:color="auto"/>
            <w:left w:val="none" w:sz="0" w:space="0" w:color="auto"/>
            <w:bottom w:val="none" w:sz="0" w:space="0" w:color="auto"/>
            <w:right w:val="none" w:sz="0" w:space="0" w:color="auto"/>
          </w:divBdr>
        </w:div>
        <w:div w:id="1532911724">
          <w:marLeft w:val="0"/>
          <w:marRight w:val="0"/>
          <w:marTop w:val="0"/>
          <w:marBottom w:val="0"/>
          <w:divBdr>
            <w:top w:val="none" w:sz="0" w:space="0" w:color="auto"/>
            <w:left w:val="none" w:sz="0" w:space="0" w:color="auto"/>
            <w:bottom w:val="none" w:sz="0" w:space="0" w:color="auto"/>
            <w:right w:val="none" w:sz="0" w:space="0" w:color="auto"/>
          </w:divBdr>
        </w:div>
        <w:div w:id="1532913571">
          <w:marLeft w:val="0"/>
          <w:marRight w:val="0"/>
          <w:marTop w:val="0"/>
          <w:marBottom w:val="0"/>
          <w:divBdr>
            <w:top w:val="none" w:sz="0" w:space="0" w:color="auto"/>
            <w:left w:val="none" w:sz="0" w:space="0" w:color="auto"/>
            <w:bottom w:val="none" w:sz="0" w:space="0" w:color="auto"/>
            <w:right w:val="none" w:sz="0" w:space="0" w:color="auto"/>
          </w:divBdr>
        </w:div>
        <w:div w:id="1547599077">
          <w:marLeft w:val="0"/>
          <w:marRight w:val="0"/>
          <w:marTop w:val="0"/>
          <w:marBottom w:val="0"/>
          <w:divBdr>
            <w:top w:val="none" w:sz="0" w:space="0" w:color="auto"/>
            <w:left w:val="none" w:sz="0" w:space="0" w:color="auto"/>
            <w:bottom w:val="none" w:sz="0" w:space="0" w:color="auto"/>
            <w:right w:val="none" w:sz="0" w:space="0" w:color="auto"/>
          </w:divBdr>
        </w:div>
        <w:div w:id="1646425474">
          <w:marLeft w:val="0"/>
          <w:marRight w:val="0"/>
          <w:marTop w:val="0"/>
          <w:marBottom w:val="0"/>
          <w:divBdr>
            <w:top w:val="none" w:sz="0" w:space="0" w:color="auto"/>
            <w:left w:val="none" w:sz="0" w:space="0" w:color="auto"/>
            <w:bottom w:val="none" w:sz="0" w:space="0" w:color="auto"/>
            <w:right w:val="none" w:sz="0" w:space="0" w:color="auto"/>
          </w:divBdr>
        </w:div>
        <w:div w:id="1658925175">
          <w:marLeft w:val="0"/>
          <w:marRight w:val="0"/>
          <w:marTop w:val="0"/>
          <w:marBottom w:val="0"/>
          <w:divBdr>
            <w:top w:val="none" w:sz="0" w:space="0" w:color="auto"/>
            <w:left w:val="none" w:sz="0" w:space="0" w:color="auto"/>
            <w:bottom w:val="none" w:sz="0" w:space="0" w:color="auto"/>
            <w:right w:val="none" w:sz="0" w:space="0" w:color="auto"/>
          </w:divBdr>
        </w:div>
        <w:div w:id="1677733177">
          <w:marLeft w:val="0"/>
          <w:marRight w:val="0"/>
          <w:marTop w:val="0"/>
          <w:marBottom w:val="0"/>
          <w:divBdr>
            <w:top w:val="none" w:sz="0" w:space="0" w:color="auto"/>
            <w:left w:val="none" w:sz="0" w:space="0" w:color="auto"/>
            <w:bottom w:val="none" w:sz="0" w:space="0" w:color="auto"/>
            <w:right w:val="none" w:sz="0" w:space="0" w:color="auto"/>
          </w:divBdr>
        </w:div>
        <w:div w:id="1724937077">
          <w:marLeft w:val="0"/>
          <w:marRight w:val="0"/>
          <w:marTop w:val="0"/>
          <w:marBottom w:val="0"/>
          <w:divBdr>
            <w:top w:val="none" w:sz="0" w:space="0" w:color="auto"/>
            <w:left w:val="none" w:sz="0" w:space="0" w:color="auto"/>
            <w:bottom w:val="none" w:sz="0" w:space="0" w:color="auto"/>
            <w:right w:val="none" w:sz="0" w:space="0" w:color="auto"/>
          </w:divBdr>
        </w:div>
        <w:div w:id="1745448223">
          <w:marLeft w:val="0"/>
          <w:marRight w:val="0"/>
          <w:marTop w:val="0"/>
          <w:marBottom w:val="0"/>
          <w:divBdr>
            <w:top w:val="none" w:sz="0" w:space="0" w:color="auto"/>
            <w:left w:val="none" w:sz="0" w:space="0" w:color="auto"/>
            <w:bottom w:val="none" w:sz="0" w:space="0" w:color="auto"/>
            <w:right w:val="none" w:sz="0" w:space="0" w:color="auto"/>
          </w:divBdr>
        </w:div>
        <w:div w:id="1751536378">
          <w:marLeft w:val="0"/>
          <w:marRight w:val="0"/>
          <w:marTop w:val="0"/>
          <w:marBottom w:val="0"/>
          <w:divBdr>
            <w:top w:val="none" w:sz="0" w:space="0" w:color="auto"/>
            <w:left w:val="none" w:sz="0" w:space="0" w:color="auto"/>
            <w:bottom w:val="none" w:sz="0" w:space="0" w:color="auto"/>
            <w:right w:val="none" w:sz="0" w:space="0" w:color="auto"/>
          </w:divBdr>
        </w:div>
        <w:div w:id="1769346639">
          <w:marLeft w:val="0"/>
          <w:marRight w:val="0"/>
          <w:marTop w:val="0"/>
          <w:marBottom w:val="0"/>
          <w:divBdr>
            <w:top w:val="none" w:sz="0" w:space="0" w:color="auto"/>
            <w:left w:val="none" w:sz="0" w:space="0" w:color="auto"/>
            <w:bottom w:val="none" w:sz="0" w:space="0" w:color="auto"/>
            <w:right w:val="none" w:sz="0" w:space="0" w:color="auto"/>
          </w:divBdr>
        </w:div>
        <w:div w:id="1773738765">
          <w:marLeft w:val="0"/>
          <w:marRight w:val="0"/>
          <w:marTop w:val="0"/>
          <w:marBottom w:val="0"/>
          <w:divBdr>
            <w:top w:val="none" w:sz="0" w:space="0" w:color="auto"/>
            <w:left w:val="none" w:sz="0" w:space="0" w:color="auto"/>
            <w:bottom w:val="none" w:sz="0" w:space="0" w:color="auto"/>
            <w:right w:val="none" w:sz="0" w:space="0" w:color="auto"/>
          </w:divBdr>
        </w:div>
        <w:div w:id="1797914849">
          <w:marLeft w:val="0"/>
          <w:marRight w:val="0"/>
          <w:marTop w:val="0"/>
          <w:marBottom w:val="0"/>
          <w:divBdr>
            <w:top w:val="none" w:sz="0" w:space="0" w:color="auto"/>
            <w:left w:val="none" w:sz="0" w:space="0" w:color="auto"/>
            <w:bottom w:val="none" w:sz="0" w:space="0" w:color="auto"/>
            <w:right w:val="none" w:sz="0" w:space="0" w:color="auto"/>
          </w:divBdr>
        </w:div>
        <w:div w:id="1807432463">
          <w:marLeft w:val="0"/>
          <w:marRight w:val="0"/>
          <w:marTop w:val="0"/>
          <w:marBottom w:val="0"/>
          <w:divBdr>
            <w:top w:val="none" w:sz="0" w:space="0" w:color="auto"/>
            <w:left w:val="none" w:sz="0" w:space="0" w:color="auto"/>
            <w:bottom w:val="none" w:sz="0" w:space="0" w:color="auto"/>
            <w:right w:val="none" w:sz="0" w:space="0" w:color="auto"/>
          </w:divBdr>
        </w:div>
        <w:div w:id="1832943228">
          <w:marLeft w:val="0"/>
          <w:marRight w:val="0"/>
          <w:marTop w:val="0"/>
          <w:marBottom w:val="0"/>
          <w:divBdr>
            <w:top w:val="none" w:sz="0" w:space="0" w:color="auto"/>
            <w:left w:val="none" w:sz="0" w:space="0" w:color="auto"/>
            <w:bottom w:val="none" w:sz="0" w:space="0" w:color="auto"/>
            <w:right w:val="none" w:sz="0" w:space="0" w:color="auto"/>
          </w:divBdr>
        </w:div>
        <w:div w:id="1839923572">
          <w:marLeft w:val="0"/>
          <w:marRight w:val="0"/>
          <w:marTop w:val="0"/>
          <w:marBottom w:val="0"/>
          <w:divBdr>
            <w:top w:val="none" w:sz="0" w:space="0" w:color="auto"/>
            <w:left w:val="none" w:sz="0" w:space="0" w:color="auto"/>
            <w:bottom w:val="none" w:sz="0" w:space="0" w:color="auto"/>
            <w:right w:val="none" w:sz="0" w:space="0" w:color="auto"/>
          </w:divBdr>
        </w:div>
        <w:div w:id="1857041605">
          <w:marLeft w:val="0"/>
          <w:marRight w:val="0"/>
          <w:marTop w:val="0"/>
          <w:marBottom w:val="0"/>
          <w:divBdr>
            <w:top w:val="none" w:sz="0" w:space="0" w:color="auto"/>
            <w:left w:val="none" w:sz="0" w:space="0" w:color="auto"/>
            <w:bottom w:val="none" w:sz="0" w:space="0" w:color="auto"/>
            <w:right w:val="none" w:sz="0" w:space="0" w:color="auto"/>
          </w:divBdr>
        </w:div>
        <w:div w:id="1900481973">
          <w:marLeft w:val="0"/>
          <w:marRight w:val="0"/>
          <w:marTop w:val="0"/>
          <w:marBottom w:val="0"/>
          <w:divBdr>
            <w:top w:val="none" w:sz="0" w:space="0" w:color="auto"/>
            <w:left w:val="none" w:sz="0" w:space="0" w:color="auto"/>
            <w:bottom w:val="none" w:sz="0" w:space="0" w:color="auto"/>
            <w:right w:val="none" w:sz="0" w:space="0" w:color="auto"/>
          </w:divBdr>
        </w:div>
        <w:div w:id="1928226865">
          <w:marLeft w:val="0"/>
          <w:marRight w:val="0"/>
          <w:marTop w:val="0"/>
          <w:marBottom w:val="0"/>
          <w:divBdr>
            <w:top w:val="none" w:sz="0" w:space="0" w:color="auto"/>
            <w:left w:val="none" w:sz="0" w:space="0" w:color="auto"/>
            <w:bottom w:val="none" w:sz="0" w:space="0" w:color="auto"/>
            <w:right w:val="none" w:sz="0" w:space="0" w:color="auto"/>
          </w:divBdr>
        </w:div>
        <w:div w:id="1944923437">
          <w:marLeft w:val="0"/>
          <w:marRight w:val="0"/>
          <w:marTop w:val="0"/>
          <w:marBottom w:val="0"/>
          <w:divBdr>
            <w:top w:val="none" w:sz="0" w:space="0" w:color="auto"/>
            <w:left w:val="none" w:sz="0" w:space="0" w:color="auto"/>
            <w:bottom w:val="none" w:sz="0" w:space="0" w:color="auto"/>
            <w:right w:val="none" w:sz="0" w:space="0" w:color="auto"/>
          </w:divBdr>
        </w:div>
        <w:div w:id="1967348309">
          <w:marLeft w:val="0"/>
          <w:marRight w:val="0"/>
          <w:marTop w:val="0"/>
          <w:marBottom w:val="0"/>
          <w:divBdr>
            <w:top w:val="none" w:sz="0" w:space="0" w:color="auto"/>
            <w:left w:val="none" w:sz="0" w:space="0" w:color="auto"/>
            <w:bottom w:val="none" w:sz="0" w:space="0" w:color="auto"/>
            <w:right w:val="none" w:sz="0" w:space="0" w:color="auto"/>
          </w:divBdr>
        </w:div>
        <w:div w:id="2027704761">
          <w:marLeft w:val="0"/>
          <w:marRight w:val="0"/>
          <w:marTop w:val="0"/>
          <w:marBottom w:val="0"/>
          <w:divBdr>
            <w:top w:val="none" w:sz="0" w:space="0" w:color="auto"/>
            <w:left w:val="none" w:sz="0" w:space="0" w:color="auto"/>
            <w:bottom w:val="none" w:sz="0" w:space="0" w:color="auto"/>
            <w:right w:val="none" w:sz="0" w:space="0" w:color="auto"/>
          </w:divBdr>
        </w:div>
        <w:div w:id="2030790868">
          <w:marLeft w:val="0"/>
          <w:marRight w:val="0"/>
          <w:marTop w:val="0"/>
          <w:marBottom w:val="0"/>
          <w:divBdr>
            <w:top w:val="none" w:sz="0" w:space="0" w:color="auto"/>
            <w:left w:val="none" w:sz="0" w:space="0" w:color="auto"/>
            <w:bottom w:val="none" w:sz="0" w:space="0" w:color="auto"/>
            <w:right w:val="none" w:sz="0" w:space="0" w:color="auto"/>
          </w:divBdr>
        </w:div>
        <w:div w:id="2034112572">
          <w:marLeft w:val="0"/>
          <w:marRight w:val="0"/>
          <w:marTop w:val="0"/>
          <w:marBottom w:val="0"/>
          <w:divBdr>
            <w:top w:val="none" w:sz="0" w:space="0" w:color="auto"/>
            <w:left w:val="none" w:sz="0" w:space="0" w:color="auto"/>
            <w:bottom w:val="none" w:sz="0" w:space="0" w:color="auto"/>
            <w:right w:val="none" w:sz="0" w:space="0" w:color="auto"/>
          </w:divBdr>
        </w:div>
        <w:div w:id="2049254456">
          <w:marLeft w:val="0"/>
          <w:marRight w:val="0"/>
          <w:marTop w:val="0"/>
          <w:marBottom w:val="0"/>
          <w:divBdr>
            <w:top w:val="none" w:sz="0" w:space="0" w:color="auto"/>
            <w:left w:val="none" w:sz="0" w:space="0" w:color="auto"/>
            <w:bottom w:val="none" w:sz="0" w:space="0" w:color="auto"/>
            <w:right w:val="none" w:sz="0" w:space="0" w:color="auto"/>
          </w:divBdr>
        </w:div>
        <w:div w:id="2060662482">
          <w:marLeft w:val="0"/>
          <w:marRight w:val="0"/>
          <w:marTop w:val="0"/>
          <w:marBottom w:val="0"/>
          <w:divBdr>
            <w:top w:val="none" w:sz="0" w:space="0" w:color="auto"/>
            <w:left w:val="none" w:sz="0" w:space="0" w:color="auto"/>
            <w:bottom w:val="none" w:sz="0" w:space="0" w:color="auto"/>
            <w:right w:val="none" w:sz="0" w:space="0" w:color="auto"/>
          </w:divBdr>
        </w:div>
        <w:div w:id="2086802766">
          <w:marLeft w:val="0"/>
          <w:marRight w:val="0"/>
          <w:marTop w:val="0"/>
          <w:marBottom w:val="0"/>
          <w:divBdr>
            <w:top w:val="none" w:sz="0" w:space="0" w:color="auto"/>
            <w:left w:val="none" w:sz="0" w:space="0" w:color="auto"/>
            <w:bottom w:val="none" w:sz="0" w:space="0" w:color="auto"/>
            <w:right w:val="none" w:sz="0" w:space="0" w:color="auto"/>
          </w:divBdr>
        </w:div>
        <w:div w:id="2099446070">
          <w:marLeft w:val="0"/>
          <w:marRight w:val="0"/>
          <w:marTop w:val="0"/>
          <w:marBottom w:val="0"/>
          <w:divBdr>
            <w:top w:val="none" w:sz="0" w:space="0" w:color="auto"/>
            <w:left w:val="none" w:sz="0" w:space="0" w:color="auto"/>
            <w:bottom w:val="none" w:sz="0" w:space="0" w:color="auto"/>
            <w:right w:val="none" w:sz="0" w:space="0" w:color="auto"/>
          </w:divBdr>
        </w:div>
        <w:div w:id="2115439421">
          <w:marLeft w:val="0"/>
          <w:marRight w:val="0"/>
          <w:marTop w:val="0"/>
          <w:marBottom w:val="0"/>
          <w:divBdr>
            <w:top w:val="none" w:sz="0" w:space="0" w:color="auto"/>
            <w:left w:val="none" w:sz="0" w:space="0" w:color="auto"/>
            <w:bottom w:val="none" w:sz="0" w:space="0" w:color="auto"/>
            <w:right w:val="none" w:sz="0" w:space="0" w:color="auto"/>
          </w:divBdr>
        </w:div>
      </w:divsChild>
    </w:div>
    <w:div w:id="780613486">
      <w:bodyDiv w:val="1"/>
      <w:marLeft w:val="0"/>
      <w:marRight w:val="0"/>
      <w:marTop w:val="0"/>
      <w:marBottom w:val="0"/>
      <w:divBdr>
        <w:top w:val="none" w:sz="0" w:space="0" w:color="auto"/>
        <w:left w:val="none" w:sz="0" w:space="0" w:color="auto"/>
        <w:bottom w:val="none" w:sz="0" w:space="0" w:color="auto"/>
        <w:right w:val="none" w:sz="0" w:space="0" w:color="auto"/>
      </w:divBdr>
      <w:divsChild>
        <w:div w:id="36441181">
          <w:marLeft w:val="0"/>
          <w:marRight w:val="0"/>
          <w:marTop w:val="0"/>
          <w:marBottom w:val="0"/>
          <w:divBdr>
            <w:top w:val="none" w:sz="0" w:space="0" w:color="auto"/>
            <w:left w:val="none" w:sz="0" w:space="0" w:color="auto"/>
            <w:bottom w:val="none" w:sz="0" w:space="0" w:color="auto"/>
            <w:right w:val="none" w:sz="0" w:space="0" w:color="auto"/>
          </w:divBdr>
        </w:div>
        <w:div w:id="410850984">
          <w:marLeft w:val="0"/>
          <w:marRight w:val="0"/>
          <w:marTop w:val="0"/>
          <w:marBottom w:val="0"/>
          <w:divBdr>
            <w:top w:val="none" w:sz="0" w:space="0" w:color="auto"/>
            <w:left w:val="none" w:sz="0" w:space="0" w:color="auto"/>
            <w:bottom w:val="none" w:sz="0" w:space="0" w:color="auto"/>
            <w:right w:val="none" w:sz="0" w:space="0" w:color="auto"/>
          </w:divBdr>
        </w:div>
        <w:div w:id="662701928">
          <w:marLeft w:val="0"/>
          <w:marRight w:val="0"/>
          <w:marTop w:val="0"/>
          <w:marBottom w:val="0"/>
          <w:divBdr>
            <w:top w:val="none" w:sz="0" w:space="0" w:color="auto"/>
            <w:left w:val="none" w:sz="0" w:space="0" w:color="auto"/>
            <w:bottom w:val="none" w:sz="0" w:space="0" w:color="auto"/>
            <w:right w:val="none" w:sz="0" w:space="0" w:color="auto"/>
          </w:divBdr>
        </w:div>
        <w:div w:id="735513420">
          <w:marLeft w:val="0"/>
          <w:marRight w:val="0"/>
          <w:marTop w:val="0"/>
          <w:marBottom w:val="0"/>
          <w:divBdr>
            <w:top w:val="none" w:sz="0" w:space="0" w:color="auto"/>
            <w:left w:val="none" w:sz="0" w:space="0" w:color="auto"/>
            <w:bottom w:val="none" w:sz="0" w:space="0" w:color="auto"/>
            <w:right w:val="none" w:sz="0" w:space="0" w:color="auto"/>
          </w:divBdr>
        </w:div>
        <w:div w:id="900676703">
          <w:marLeft w:val="0"/>
          <w:marRight w:val="0"/>
          <w:marTop w:val="0"/>
          <w:marBottom w:val="0"/>
          <w:divBdr>
            <w:top w:val="none" w:sz="0" w:space="0" w:color="auto"/>
            <w:left w:val="none" w:sz="0" w:space="0" w:color="auto"/>
            <w:bottom w:val="none" w:sz="0" w:space="0" w:color="auto"/>
            <w:right w:val="none" w:sz="0" w:space="0" w:color="auto"/>
          </w:divBdr>
        </w:div>
        <w:div w:id="980354565">
          <w:marLeft w:val="0"/>
          <w:marRight w:val="0"/>
          <w:marTop w:val="0"/>
          <w:marBottom w:val="0"/>
          <w:divBdr>
            <w:top w:val="none" w:sz="0" w:space="0" w:color="auto"/>
            <w:left w:val="none" w:sz="0" w:space="0" w:color="auto"/>
            <w:bottom w:val="none" w:sz="0" w:space="0" w:color="auto"/>
            <w:right w:val="none" w:sz="0" w:space="0" w:color="auto"/>
          </w:divBdr>
        </w:div>
        <w:div w:id="1199851391">
          <w:marLeft w:val="0"/>
          <w:marRight w:val="0"/>
          <w:marTop w:val="0"/>
          <w:marBottom w:val="0"/>
          <w:divBdr>
            <w:top w:val="none" w:sz="0" w:space="0" w:color="auto"/>
            <w:left w:val="none" w:sz="0" w:space="0" w:color="auto"/>
            <w:bottom w:val="none" w:sz="0" w:space="0" w:color="auto"/>
            <w:right w:val="none" w:sz="0" w:space="0" w:color="auto"/>
          </w:divBdr>
        </w:div>
        <w:div w:id="1685590179">
          <w:marLeft w:val="0"/>
          <w:marRight w:val="0"/>
          <w:marTop w:val="0"/>
          <w:marBottom w:val="0"/>
          <w:divBdr>
            <w:top w:val="none" w:sz="0" w:space="0" w:color="auto"/>
            <w:left w:val="none" w:sz="0" w:space="0" w:color="auto"/>
            <w:bottom w:val="none" w:sz="0" w:space="0" w:color="auto"/>
            <w:right w:val="none" w:sz="0" w:space="0" w:color="auto"/>
          </w:divBdr>
        </w:div>
        <w:div w:id="1743212964">
          <w:marLeft w:val="0"/>
          <w:marRight w:val="0"/>
          <w:marTop w:val="0"/>
          <w:marBottom w:val="0"/>
          <w:divBdr>
            <w:top w:val="none" w:sz="0" w:space="0" w:color="auto"/>
            <w:left w:val="none" w:sz="0" w:space="0" w:color="auto"/>
            <w:bottom w:val="none" w:sz="0" w:space="0" w:color="auto"/>
            <w:right w:val="none" w:sz="0" w:space="0" w:color="auto"/>
          </w:divBdr>
        </w:div>
        <w:div w:id="2106727337">
          <w:marLeft w:val="0"/>
          <w:marRight w:val="0"/>
          <w:marTop w:val="0"/>
          <w:marBottom w:val="0"/>
          <w:divBdr>
            <w:top w:val="none" w:sz="0" w:space="0" w:color="auto"/>
            <w:left w:val="none" w:sz="0" w:space="0" w:color="auto"/>
            <w:bottom w:val="none" w:sz="0" w:space="0" w:color="auto"/>
            <w:right w:val="none" w:sz="0" w:space="0" w:color="auto"/>
          </w:divBdr>
        </w:div>
      </w:divsChild>
    </w:div>
    <w:div w:id="801651572">
      <w:bodyDiv w:val="1"/>
      <w:marLeft w:val="0"/>
      <w:marRight w:val="0"/>
      <w:marTop w:val="0"/>
      <w:marBottom w:val="0"/>
      <w:divBdr>
        <w:top w:val="none" w:sz="0" w:space="0" w:color="auto"/>
        <w:left w:val="none" w:sz="0" w:space="0" w:color="auto"/>
        <w:bottom w:val="none" w:sz="0" w:space="0" w:color="auto"/>
        <w:right w:val="none" w:sz="0" w:space="0" w:color="auto"/>
      </w:divBdr>
    </w:div>
    <w:div w:id="816143482">
      <w:bodyDiv w:val="1"/>
      <w:marLeft w:val="0"/>
      <w:marRight w:val="0"/>
      <w:marTop w:val="0"/>
      <w:marBottom w:val="0"/>
      <w:divBdr>
        <w:top w:val="none" w:sz="0" w:space="0" w:color="auto"/>
        <w:left w:val="none" w:sz="0" w:space="0" w:color="auto"/>
        <w:bottom w:val="none" w:sz="0" w:space="0" w:color="auto"/>
        <w:right w:val="none" w:sz="0" w:space="0" w:color="auto"/>
      </w:divBdr>
    </w:div>
    <w:div w:id="818690927">
      <w:bodyDiv w:val="1"/>
      <w:marLeft w:val="0"/>
      <w:marRight w:val="0"/>
      <w:marTop w:val="0"/>
      <w:marBottom w:val="0"/>
      <w:divBdr>
        <w:top w:val="none" w:sz="0" w:space="0" w:color="auto"/>
        <w:left w:val="none" w:sz="0" w:space="0" w:color="auto"/>
        <w:bottom w:val="none" w:sz="0" w:space="0" w:color="auto"/>
        <w:right w:val="none" w:sz="0" w:space="0" w:color="auto"/>
      </w:divBdr>
    </w:div>
    <w:div w:id="820389857">
      <w:bodyDiv w:val="1"/>
      <w:marLeft w:val="0"/>
      <w:marRight w:val="0"/>
      <w:marTop w:val="0"/>
      <w:marBottom w:val="0"/>
      <w:divBdr>
        <w:top w:val="none" w:sz="0" w:space="0" w:color="auto"/>
        <w:left w:val="none" w:sz="0" w:space="0" w:color="auto"/>
        <w:bottom w:val="none" w:sz="0" w:space="0" w:color="auto"/>
        <w:right w:val="none" w:sz="0" w:space="0" w:color="auto"/>
      </w:divBdr>
    </w:div>
    <w:div w:id="821238917">
      <w:bodyDiv w:val="1"/>
      <w:marLeft w:val="0"/>
      <w:marRight w:val="0"/>
      <w:marTop w:val="0"/>
      <w:marBottom w:val="0"/>
      <w:divBdr>
        <w:top w:val="none" w:sz="0" w:space="0" w:color="auto"/>
        <w:left w:val="none" w:sz="0" w:space="0" w:color="auto"/>
        <w:bottom w:val="none" w:sz="0" w:space="0" w:color="auto"/>
        <w:right w:val="none" w:sz="0" w:space="0" w:color="auto"/>
      </w:divBdr>
      <w:divsChild>
        <w:div w:id="82337378">
          <w:marLeft w:val="0"/>
          <w:marRight w:val="0"/>
          <w:marTop w:val="0"/>
          <w:marBottom w:val="0"/>
          <w:divBdr>
            <w:top w:val="none" w:sz="0" w:space="0" w:color="auto"/>
            <w:left w:val="none" w:sz="0" w:space="0" w:color="auto"/>
            <w:bottom w:val="none" w:sz="0" w:space="0" w:color="auto"/>
            <w:right w:val="none" w:sz="0" w:space="0" w:color="auto"/>
          </w:divBdr>
        </w:div>
        <w:div w:id="171333979">
          <w:marLeft w:val="0"/>
          <w:marRight w:val="0"/>
          <w:marTop w:val="0"/>
          <w:marBottom w:val="0"/>
          <w:divBdr>
            <w:top w:val="none" w:sz="0" w:space="0" w:color="auto"/>
            <w:left w:val="none" w:sz="0" w:space="0" w:color="auto"/>
            <w:bottom w:val="none" w:sz="0" w:space="0" w:color="auto"/>
            <w:right w:val="none" w:sz="0" w:space="0" w:color="auto"/>
          </w:divBdr>
        </w:div>
        <w:div w:id="370612571">
          <w:marLeft w:val="0"/>
          <w:marRight w:val="0"/>
          <w:marTop w:val="0"/>
          <w:marBottom w:val="0"/>
          <w:divBdr>
            <w:top w:val="none" w:sz="0" w:space="0" w:color="auto"/>
            <w:left w:val="none" w:sz="0" w:space="0" w:color="auto"/>
            <w:bottom w:val="none" w:sz="0" w:space="0" w:color="auto"/>
            <w:right w:val="none" w:sz="0" w:space="0" w:color="auto"/>
          </w:divBdr>
        </w:div>
        <w:div w:id="423187000">
          <w:marLeft w:val="0"/>
          <w:marRight w:val="0"/>
          <w:marTop w:val="0"/>
          <w:marBottom w:val="0"/>
          <w:divBdr>
            <w:top w:val="none" w:sz="0" w:space="0" w:color="auto"/>
            <w:left w:val="none" w:sz="0" w:space="0" w:color="auto"/>
            <w:bottom w:val="none" w:sz="0" w:space="0" w:color="auto"/>
            <w:right w:val="none" w:sz="0" w:space="0" w:color="auto"/>
          </w:divBdr>
        </w:div>
        <w:div w:id="539131117">
          <w:marLeft w:val="0"/>
          <w:marRight w:val="0"/>
          <w:marTop w:val="0"/>
          <w:marBottom w:val="0"/>
          <w:divBdr>
            <w:top w:val="none" w:sz="0" w:space="0" w:color="auto"/>
            <w:left w:val="none" w:sz="0" w:space="0" w:color="auto"/>
            <w:bottom w:val="none" w:sz="0" w:space="0" w:color="auto"/>
            <w:right w:val="none" w:sz="0" w:space="0" w:color="auto"/>
          </w:divBdr>
        </w:div>
        <w:div w:id="1009257020">
          <w:marLeft w:val="0"/>
          <w:marRight w:val="0"/>
          <w:marTop w:val="0"/>
          <w:marBottom w:val="0"/>
          <w:divBdr>
            <w:top w:val="none" w:sz="0" w:space="0" w:color="auto"/>
            <w:left w:val="none" w:sz="0" w:space="0" w:color="auto"/>
            <w:bottom w:val="none" w:sz="0" w:space="0" w:color="auto"/>
            <w:right w:val="none" w:sz="0" w:space="0" w:color="auto"/>
          </w:divBdr>
        </w:div>
        <w:div w:id="1055129693">
          <w:marLeft w:val="0"/>
          <w:marRight w:val="0"/>
          <w:marTop w:val="0"/>
          <w:marBottom w:val="0"/>
          <w:divBdr>
            <w:top w:val="none" w:sz="0" w:space="0" w:color="auto"/>
            <w:left w:val="none" w:sz="0" w:space="0" w:color="auto"/>
            <w:bottom w:val="none" w:sz="0" w:space="0" w:color="auto"/>
            <w:right w:val="none" w:sz="0" w:space="0" w:color="auto"/>
          </w:divBdr>
        </w:div>
        <w:div w:id="1263495251">
          <w:marLeft w:val="0"/>
          <w:marRight w:val="0"/>
          <w:marTop w:val="0"/>
          <w:marBottom w:val="0"/>
          <w:divBdr>
            <w:top w:val="none" w:sz="0" w:space="0" w:color="auto"/>
            <w:left w:val="none" w:sz="0" w:space="0" w:color="auto"/>
            <w:bottom w:val="none" w:sz="0" w:space="0" w:color="auto"/>
            <w:right w:val="none" w:sz="0" w:space="0" w:color="auto"/>
          </w:divBdr>
        </w:div>
        <w:div w:id="1556625202">
          <w:marLeft w:val="0"/>
          <w:marRight w:val="0"/>
          <w:marTop w:val="0"/>
          <w:marBottom w:val="0"/>
          <w:divBdr>
            <w:top w:val="none" w:sz="0" w:space="0" w:color="auto"/>
            <w:left w:val="none" w:sz="0" w:space="0" w:color="auto"/>
            <w:bottom w:val="none" w:sz="0" w:space="0" w:color="auto"/>
            <w:right w:val="none" w:sz="0" w:space="0" w:color="auto"/>
          </w:divBdr>
        </w:div>
        <w:div w:id="2009627071">
          <w:marLeft w:val="0"/>
          <w:marRight w:val="0"/>
          <w:marTop w:val="0"/>
          <w:marBottom w:val="0"/>
          <w:divBdr>
            <w:top w:val="none" w:sz="0" w:space="0" w:color="auto"/>
            <w:left w:val="none" w:sz="0" w:space="0" w:color="auto"/>
            <w:bottom w:val="none" w:sz="0" w:space="0" w:color="auto"/>
            <w:right w:val="none" w:sz="0" w:space="0" w:color="auto"/>
          </w:divBdr>
        </w:div>
      </w:divsChild>
    </w:div>
    <w:div w:id="864563371">
      <w:bodyDiv w:val="1"/>
      <w:marLeft w:val="0"/>
      <w:marRight w:val="0"/>
      <w:marTop w:val="0"/>
      <w:marBottom w:val="0"/>
      <w:divBdr>
        <w:top w:val="none" w:sz="0" w:space="0" w:color="auto"/>
        <w:left w:val="none" w:sz="0" w:space="0" w:color="auto"/>
        <w:bottom w:val="none" w:sz="0" w:space="0" w:color="auto"/>
        <w:right w:val="none" w:sz="0" w:space="0" w:color="auto"/>
      </w:divBdr>
    </w:div>
    <w:div w:id="888801532">
      <w:bodyDiv w:val="1"/>
      <w:marLeft w:val="0"/>
      <w:marRight w:val="0"/>
      <w:marTop w:val="0"/>
      <w:marBottom w:val="0"/>
      <w:divBdr>
        <w:top w:val="none" w:sz="0" w:space="0" w:color="auto"/>
        <w:left w:val="none" w:sz="0" w:space="0" w:color="auto"/>
        <w:bottom w:val="none" w:sz="0" w:space="0" w:color="auto"/>
        <w:right w:val="none" w:sz="0" w:space="0" w:color="auto"/>
      </w:divBdr>
      <w:divsChild>
        <w:div w:id="545530941">
          <w:marLeft w:val="0"/>
          <w:marRight w:val="0"/>
          <w:marTop w:val="0"/>
          <w:marBottom w:val="0"/>
          <w:divBdr>
            <w:top w:val="none" w:sz="0" w:space="0" w:color="auto"/>
            <w:left w:val="none" w:sz="0" w:space="0" w:color="auto"/>
            <w:bottom w:val="none" w:sz="0" w:space="0" w:color="auto"/>
            <w:right w:val="none" w:sz="0" w:space="0" w:color="auto"/>
          </w:divBdr>
        </w:div>
        <w:div w:id="553086661">
          <w:marLeft w:val="0"/>
          <w:marRight w:val="0"/>
          <w:marTop w:val="0"/>
          <w:marBottom w:val="0"/>
          <w:divBdr>
            <w:top w:val="none" w:sz="0" w:space="0" w:color="auto"/>
            <w:left w:val="none" w:sz="0" w:space="0" w:color="auto"/>
            <w:bottom w:val="none" w:sz="0" w:space="0" w:color="auto"/>
            <w:right w:val="none" w:sz="0" w:space="0" w:color="auto"/>
          </w:divBdr>
        </w:div>
        <w:div w:id="779833469">
          <w:marLeft w:val="0"/>
          <w:marRight w:val="0"/>
          <w:marTop w:val="0"/>
          <w:marBottom w:val="0"/>
          <w:divBdr>
            <w:top w:val="none" w:sz="0" w:space="0" w:color="auto"/>
            <w:left w:val="none" w:sz="0" w:space="0" w:color="auto"/>
            <w:bottom w:val="none" w:sz="0" w:space="0" w:color="auto"/>
            <w:right w:val="none" w:sz="0" w:space="0" w:color="auto"/>
          </w:divBdr>
        </w:div>
        <w:div w:id="1025249693">
          <w:marLeft w:val="0"/>
          <w:marRight w:val="0"/>
          <w:marTop w:val="0"/>
          <w:marBottom w:val="0"/>
          <w:divBdr>
            <w:top w:val="none" w:sz="0" w:space="0" w:color="auto"/>
            <w:left w:val="none" w:sz="0" w:space="0" w:color="auto"/>
            <w:bottom w:val="none" w:sz="0" w:space="0" w:color="auto"/>
            <w:right w:val="none" w:sz="0" w:space="0" w:color="auto"/>
          </w:divBdr>
        </w:div>
        <w:div w:id="1126461451">
          <w:marLeft w:val="0"/>
          <w:marRight w:val="0"/>
          <w:marTop w:val="0"/>
          <w:marBottom w:val="0"/>
          <w:divBdr>
            <w:top w:val="none" w:sz="0" w:space="0" w:color="auto"/>
            <w:left w:val="none" w:sz="0" w:space="0" w:color="auto"/>
            <w:bottom w:val="none" w:sz="0" w:space="0" w:color="auto"/>
            <w:right w:val="none" w:sz="0" w:space="0" w:color="auto"/>
          </w:divBdr>
        </w:div>
        <w:div w:id="1144353728">
          <w:marLeft w:val="0"/>
          <w:marRight w:val="0"/>
          <w:marTop w:val="0"/>
          <w:marBottom w:val="0"/>
          <w:divBdr>
            <w:top w:val="none" w:sz="0" w:space="0" w:color="auto"/>
            <w:left w:val="none" w:sz="0" w:space="0" w:color="auto"/>
            <w:bottom w:val="none" w:sz="0" w:space="0" w:color="auto"/>
            <w:right w:val="none" w:sz="0" w:space="0" w:color="auto"/>
          </w:divBdr>
        </w:div>
        <w:div w:id="1366716059">
          <w:marLeft w:val="0"/>
          <w:marRight w:val="0"/>
          <w:marTop w:val="0"/>
          <w:marBottom w:val="0"/>
          <w:divBdr>
            <w:top w:val="none" w:sz="0" w:space="0" w:color="auto"/>
            <w:left w:val="none" w:sz="0" w:space="0" w:color="auto"/>
            <w:bottom w:val="none" w:sz="0" w:space="0" w:color="auto"/>
            <w:right w:val="none" w:sz="0" w:space="0" w:color="auto"/>
          </w:divBdr>
        </w:div>
        <w:div w:id="1375739064">
          <w:marLeft w:val="0"/>
          <w:marRight w:val="0"/>
          <w:marTop w:val="0"/>
          <w:marBottom w:val="0"/>
          <w:divBdr>
            <w:top w:val="none" w:sz="0" w:space="0" w:color="auto"/>
            <w:left w:val="none" w:sz="0" w:space="0" w:color="auto"/>
            <w:bottom w:val="none" w:sz="0" w:space="0" w:color="auto"/>
            <w:right w:val="none" w:sz="0" w:space="0" w:color="auto"/>
          </w:divBdr>
        </w:div>
        <w:div w:id="1555314392">
          <w:marLeft w:val="0"/>
          <w:marRight w:val="0"/>
          <w:marTop w:val="0"/>
          <w:marBottom w:val="0"/>
          <w:divBdr>
            <w:top w:val="none" w:sz="0" w:space="0" w:color="auto"/>
            <w:left w:val="none" w:sz="0" w:space="0" w:color="auto"/>
            <w:bottom w:val="none" w:sz="0" w:space="0" w:color="auto"/>
            <w:right w:val="none" w:sz="0" w:space="0" w:color="auto"/>
          </w:divBdr>
        </w:div>
        <w:div w:id="1649434659">
          <w:marLeft w:val="0"/>
          <w:marRight w:val="0"/>
          <w:marTop w:val="0"/>
          <w:marBottom w:val="0"/>
          <w:divBdr>
            <w:top w:val="none" w:sz="0" w:space="0" w:color="auto"/>
            <w:left w:val="none" w:sz="0" w:space="0" w:color="auto"/>
            <w:bottom w:val="none" w:sz="0" w:space="0" w:color="auto"/>
            <w:right w:val="none" w:sz="0" w:space="0" w:color="auto"/>
          </w:divBdr>
        </w:div>
        <w:div w:id="1801799378">
          <w:marLeft w:val="0"/>
          <w:marRight w:val="0"/>
          <w:marTop w:val="0"/>
          <w:marBottom w:val="0"/>
          <w:divBdr>
            <w:top w:val="none" w:sz="0" w:space="0" w:color="auto"/>
            <w:left w:val="none" w:sz="0" w:space="0" w:color="auto"/>
            <w:bottom w:val="none" w:sz="0" w:space="0" w:color="auto"/>
            <w:right w:val="none" w:sz="0" w:space="0" w:color="auto"/>
          </w:divBdr>
        </w:div>
        <w:div w:id="1897203150">
          <w:marLeft w:val="0"/>
          <w:marRight w:val="0"/>
          <w:marTop w:val="0"/>
          <w:marBottom w:val="0"/>
          <w:divBdr>
            <w:top w:val="none" w:sz="0" w:space="0" w:color="auto"/>
            <w:left w:val="none" w:sz="0" w:space="0" w:color="auto"/>
            <w:bottom w:val="none" w:sz="0" w:space="0" w:color="auto"/>
            <w:right w:val="none" w:sz="0" w:space="0" w:color="auto"/>
          </w:divBdr>
        </w:div>
        <w:div w:id="2113668272">
          <w:marLeft w:val="0"/>
          <w:marRight w:val="0"/>
          <w:marTop w:val="0"/>
          <w:marBottom w:val="0"/>
          <w:divBdr>
            <w:top w:val="none" w:sz="0" w:space="0" w:color="auto"/>
            <w:left w:val="none" w:sz="0" w:space="0" w:color="auto"/>
            <w:bottom w:val="none" w:sz="0" w:space="0" w:color="auto"/>
            <w:right w:val="none" w:sz="0" w:space="0" w:color="auto"/>
          </w:divBdr>
        </w:div>
      </w:divsChild>
    </w:div>
    <w:div w:id="893660301">
      <w:bodyDiv w:val="1"/>
      <w:marLeft w:val="0"/>
      <w:marRight w:val="0"/>
      <w:marTop w:val="0"/>
      <w:marBottom w:val="0"/>
      <w:divBdr>
        <w:top w:val="none" w:sz="0" w:space="0" w:color="auto"/>
        <w:left w:val="none" w:sz="0" w:space="0" w:color="auto"/>
        <w:bottom w:val="none" w:sz="0" w:space="0" w:color="auto"/>
        <w:right w:val="none" w:sz="0" w:space="0" w:color="auto"/>
      </w:divBdr>
      <w:divsChild>
        <w:div w:id="19822239">
          <w:marLeft w:val="0"/>
          <w:marRight w:val="0"/>
          <w:marTop w:val="0"/>
          <w:marBottom w:val="0"/>
          <w:divBdr>
            <w:top w:val="none" w:sz="0" w:space="0" w:color="auto"/>
            <w:left w:val="none" w:sz="0" w:space="0" w:color="auto"/>
            <w:bottom w:val="none" w:sz="0" w:space="0" w:color="auto"/>
            <w:right w:val="none" w:sz="0" w:space="0" w:color="auto"/>
          </w:divBdr>
        </w:div>
        <w:div w:id="307637539">
          <w:marLeft w:val="0"/>
          <w:marRight w:val="0"/>
          <w:marTop w:val="0"/>
          <w:marBottom w:val="0"/>
          <w:divBdr>
            <w:top w:val="none" w:sz="0" w:space="0" w:color="auto"/>
            <w:left w:val="none" w:sz="0" w:space="0" w:color="auto"/>
            <w:bottom w:val="none" w:sz="0" w:space="0" w:color="auto"/>
            <w:right w:val="none" w:sz="0" w:space="0" w:color="auto"/>
          </w:divBdr>
        </w:div>
        <w:div w:id="763183902">
          <w:marLeft w:val="0"/>
          <w:marRight w:val="0"/>
          <w:marTop w:val="0"/>
          <w:marBottom w:val="0"/>
          <w:divBdr>
            <w:top w:val="none" w:sz="0" w:space="0" w:color="auto"/>
            <w:left w:val="none" w:sz="0" w:space="0" w:color="auto"/>
            <w:bottom w:val="none" w:sz="0" w:space="0" w:color="auto"/>
            <w:right w:val="none" w:sz="0" w:space="0" w:color="auto"/>
          </w:divBdr>
        </w:div>
        <w:div w:id="1651519396">
          <w:marLeft w:val="0"/>
          <w:marRight w:val="0"/>
          <w:marTop w:val="0"/>
          <w:marBottom w:val="0"/>
          <w:divBdr>
            <w:top w:val="none" w:sz="0" w:space="0" w:color="auto"/>
            <w:left w:val="none" w:sz="0" w:space="0" w:color="auto"/>
            <w:bottom w:val="none" w:sz="0" w:space="0" w:color="auto"/>
            <w:right w:val="none" w:sz="0" w:space="0" w:color="auto"/>
          </w:divBdr>
        </w:div>
      </w:divsChild>
    </w:div>
    <w:div w:id="903679573">
      <w:bodyDiv w:val="1"/>
      <w:marLeft w:val="0"/>
      <w:marRight w:val="0"/>
      <w:marTop w:val="0"/>
      <w:marBottom w:val="0"/>
      <w:divBdr>
        <w:top w:val="none" w:sz="0" w:space="0" w:color="auto"/>
        <w:left w:val="none" w:sz="0" w:space="0" w:color="auto"/>
        <w:bottom w:val="none" w:sz="0" w:space="0" w:color="auto"/>
        <w:right w:val="none" w:sz="0" w:space="0" w:color="auto"/>
      </w:divBdr>
    </w:div>
    <w:div w:id="910971651">
      <w:bodyDiv w:val="1"/>
      <w:marLeft w:val="0"/>
      <w:marRight w:val="0"/>
      <w:marTop w:val="0"/>
      <w:marBottom w:val="0"/>
      <w:divBdr>
        <w:top w:val="none" w:sz="0" w:space="0" w:color="auto"/>
        <w:left w:val="none" w:sz="0" w:space="0" w:color="auto"/>
        <w:bottom w:val="none" w:sz="0" w:space="0" w:color="auto"/>
        <w:right w:val="none" w:sz="0" w:space="0" w:color="auto"/>
      </w:divBdr>
      <w:divsChild>
        <w:div w:id="34353835">
          <w:marLeft w:val="0"/>
          <w:marRight w:val="0"/>
          <w:marTop w:val="0"/>
          <w:marBottom w:val="0"/>
          <w:divBdr>
            <w:top w:val="none" w:sz="0" w:space="0" w:color="auto"/>
            <w:left w:val="none" w:sz="0" w:space="0" w:color="auto"/>
            <w:bottom w:val="none" w:sz="0" w:space="0" w:color="auto"/>
            <w:right w:val="none" w:sz="0" w:space="0" w:color="auto"/>
          </w:divBdr>
        </w:div>
        <w:div w:id="164056473">
          <w:marLeft w:val="0"/>
          <w:marRight w:val="0"/>
          <w:marTop w:val="0"/>
          <w:marBottom w:val="0"/>
          <w:divBdr>
            <w:top w:val="none" w:sz="0" w:space="0" w:color="auto"/>
            <w:left w:val="none" w:sz="0" w:space="0" w:color="auto"/>
            <w:bottom w:val="none" w:sz="0" w:space="0" w:color="auto"/>
            <w:right w:val="none" w:sz="0" w:space="0" w:color="auto"/>
          </w:divBdr>
        </w:div>
        <w:div w:id="1401904870">
          <w:marLeft w:val="0"/>
          <w:marRight w:val="0"/>
          <w:marTop w:val="0"/>
          <w:marBottom w:val="0"/>
          <w:divBdr>
            <w:top w:val="none" w:sz="0" w:space="0" w:color="auto"/>
            <w:left w:val="none" w:sz="0" w:space="0" w:color="auto"/>
            <w:bottom w:val="none" w:sz="0" w:space="0" w:color="auto"/>
            <w:right w:val="none" w:sz="0" w:space="0" w:color="auto"/>
          </w:divBdr>
        </w:div>
        <w:div w:id="1781535771">
          <w:marLeft w:val="0"/>
          <w:marRight w:val="0"/>
          <w:marTop w:val="0"/>
          <w:marBottom w:val="0"/>
          <w:divBdr>
            <w:top w:val="none" w:sz="0" w:space="0" w:color="auto"/>
            <w:left w:val="none" w:sz="0" w:space="0" w:color="auto"/>
            <w:bottom w:val="none" w:sz="0" w:space="0" w:color="auto"/>
            <w:right w:val="none" w:sz="0" w:space="0" w:color="auto"/>
          </w:divBdr>
        </w:div>
        <w:div w:id="1995643636">
          <w:marLeft w:val="0"/>
          <w:marRight w:val="0"/>
          <w:marTop w:val="0"/>
          <w:marBottom w:val="0"/>
          <w:divBdr>
            <w:top w:val="none" w:sz="0" w:space="0" w:color="auto"/>
            <w:left w:val="none" w:sz="0" w:space="0" w:color="auto"/>
            <w:bottom w:val="none" w:sz="0" w:space="0" w:color="auto"/>
            <w:right w:val="none" w:sz="0" w:space="0" w:color="auto"/>
          </w:divBdr>
        </w:div>
      </w:divsChild>
    </w:div>
    <w:div w:id="912659263">
      <w:bodyDiv w:val="1"/>
      <w:marLeft w:val="0"/>
      <w:marRight w:val="0"/>
      <w:marTop w:val="0"/>
      <w:marBottom w:val="0"/>
      <w:divBdr>
        <w:top w:val="none" w:sz="0" w:space="0" w:color="auto"/>
        <w:left w:val="none" w:sz="0" w:space="0" w:color="auto"/>
        <w:bottom w:val="none" w:sz="0" w:space="0" w:color="auto"/>
        <w:right w:val="none" w:sz="0" w:space="0" w:color="auto"/>
      </w:divBdr>
    </w:div>
    <w:div w:id="942805599">
      <w:bodyDiv w:val="1"/>
      <w:marLeft w:val="0"/>
      <w:marRight w:val="0"/>
      <w:marTop w:val="0"/>
      <w:marBottom w:val="0"/>
      <w:divBdr>
        <w:top w:val="none" w:sz="0" w:space="0" w:color="auto"/>
        <w:left w:val="none" w:sz="0" w:space="0" w:color="auto"/>
        <w:bottom w:val="none" w:sz="0" w:space="0" w:color="auto"/>
        <w:right w:val="none" w:sz="0" w:space="0" w:color="auto"/>
      </w:divBdr>
      <w:divsChild>
        <w:div w:id="74204356">
          <w:marLeft w:val="0"/>
          <w:marRight w:val="0"/>
          <w:marTop w:val="0"/>
          <w:marBottom w:val="0"/>
          <w:divBdr>
            <w:top w:val="none" w:sz="0" w:space="0" w:color="auto"/>
            <w:left w:val="none" w:sz="0" w:space="0" w:color="auto"/>
            <w:bottom w:val="none" w:sz="0" w:space="0" w:color="auto"/>
            <w:right w:val="none" w:sz="0" w:space="0" w:color="auto"/>
          </w:divBdr>
        </w:div>
        <w:div w:id="119031935">
          <w:marLeft w:val="0"/>
          <w:marRight w:val="0"/>
          <w:marTop w:val="0"/>
          <w:marBottom w:val="0"/>
          <w:divBdr>
            <w:top w:val="none" w:sz="0" w:space="0" w:color="auto"/>
            <w:left w:val="none" w:sz="0" w:space="0" w:color="auto"/>
            <w:bottom w:val="none" w:sz="0" w:space="0" w:color="auto"/>
            <w:right w:val="none" w:sz="0" w:space="0" w:color="auto"/>
          </w:divBdr>
        </w:div>
        <w:div w:id="541134260">
          <w:marLeft w:val="0"/>
          <w:marRight w:val="0"/>
          <w:marTop w:val="0"/>
          <w:marBottom w:val="0"/>
          <w:divBdr>
            <w:top w:val="none" w:sz="0" w:space="0" w:color="auto"/>
            <w:left w:val="none" w:sz="0" w:space="0" w:color="auto"/>
            <w:bottom w:val="none" w:sz="0" w:space="0" w:color="auto"/>
            <w:right w:val="none" w:sz="0" w:space="0" w:color="auto"/>
          </w:divBdr>
        </w:div>
        <w:div w:id="560478565">
          <w:marLeft w:val="0"/>
          <w:marRight w:val="0"/>
          <w:marTop w:val="0"/>
          <w:marBottom w:val="0"/>
          <w:divBdr>
            <w:top w:val="none" w:sz="0" w:space="0" w:color="auto"/>
            <w:left w:val="none" w:sz="0" w:space="0" w:color="auto"/>
            <w:bottom w:val="none" w:sz="0" w:space="0" w:color="auto"/>
            <w:right w:val="none" w:sz="0" w:space="0" w:color="auto"/>
          </w:divBdr>
        </w:div>
        <w:div w:id="704910921">
          <w:marLeft w:val="0"/>
          <w:marRight w:val="0"/>
          <w:marTop w:val="0"/>
          <w:marBottom w:val="0"/>
          <w:divBdr>
            <w:top w:val="none" w:sz="0" w:space="0" w:color="auto"/>
            <w:left w:val="none" w:sz="0" w:space="0" w:color="auto"/>
            <w:bottom w:val="none" w:sz="0" w:space="0" w:color="auto"/>
            <w:right w:val="none" w:sz="0" w:space="0" w:color="auto"/>
          </w:divBdr>
        </w:div>
        <w:div w:id="745498940">
          <w:marLeft w:val="0"/>
          <w:marRight w:val="0"/>
          <w:marTop w:val="0"/>
          <w:marBottom w:val="0"/>
          <w:divBdr>
            <w:top w:val="none" w:sz="0" w:space="0" w:color="auto"/>
            <w:left w:val="none" w:sz="0" w:space="0" w:color="auto"/>
            <w:bottom w:val="none" w:sz="0" w:space="0" w:color="auto"/>
            <w:right w:val="none" w:sz="0" w:space="0" w:color="auto"/>
          </w:divBdr>
        </w:div>
        <w:div w:id="993722766">
          <w:marLeft w:val="0"/>
          <w:marRight w:val="0"/>
          <w:marTop w:val="0"/>
          <w:marBottom w:val="0"/>
          <w:divBdr>
            <w:top w:val="none" w:sz="0" w:space="0" w:color="auto"/>
            <w:left w:val="none" w:sz="0" w:space="0" w:color="auto"/>
            <w:bottom w:val="none" w:sz="0" w:space="0" w:color="auto"/>
            <w:right w:val="none" w:sz="0" w:space="0" w:color="auto"/>
          </w:divBdr>
        </w:div>
        <w:div w:id="1064108046">
          <w:marLeft w:val="0"/>
          <w:marRight w:val="0"/>
          <w:marTop w:val="0"/>
          <w:marBottom w:val="0"/>
          <w:divBdr>
            <w:top w:val="none" w:sz="0" w:space="0" w:color="auto"/>
            <w:left w:val="none" w:sz="0" w:space="0" w:color="auto"/>
            <w:bottom w:val="none" w:sz="0" w:space="0" w:color="auto"/>
            <w:right w:val="none" w:sz="0" w:space="0" w:color="auto"/>
          </w:divBdr>
        </w:div>
        <w:div w:id="1582332050">
          <w:marLeft w:val="0"/>
          <w:marRight w:val="0"/>
          <w:marTop w:val="0"/>
          <w:marBottom w:val="0"/>
          <w:divBdr>
            <w:top w:val="none" w:sz="0" w:space="0" w:color="auto"/>
            <w:left w:val="none" w:sz="0" w:space="0" w:color="auto"/>
            <w:bottom w:val="none" w:sz="0" w:space="0" w:color="auto"/>
            <w:right w:val="none" w:sz="0" w:space="0" w:color="auto"/>
          </w:divBdr>
        </w:div>
        <w:div w:id="1584952809">
          <w:marLeft w:val="0"/>
          <w:marRight w:val="0"/>
          <w:marTop w:val="0"/>
          <w:marBottom w:val="0"/>
          <w:divBdr>
            <w:top w:val="none" w:sz="0" w:space="0" w:color="auto"/>
            <w:left w:val="none" w:sz="0" w:space="0" w:color="auto"/>
            <w:bottom w:val="none" w:sz="0" w:space="0" w:color="auto"/>
            <w:right w:val="none" w:sz="0" w:space="0" w:color="auto"/>
          </w:divBdr>
        </w:div>
        <w:div w:id="1816944019">
          <w:marLeft w:val="0"/>
          <w:marRight w:val="0"/>
          <w:marTop w:val="0"/>
          <w:marBottom w:val="0"/>
          <w:divBdr>
            <w:top w:val="none" w:sz="0" w:space="0" w:color="auto"/>
            <w:left w:val="none" w:sz="0" w:space="0" w:color="auto"/>
            <w:bottom w:val="none" w:sz="0" w:space="0" w:color="auto"/>
            <w:right w:val="none" w:sz="0" w:space="0" w:color="auto"/>
          </w:divBdr>
        </w:div>
        <w:div w:id="1850633043">
          <w:marLeft w:val="0"/>
          <w:marRight w:val="0"/>
          <w:marTop w:val="0"/>
          <w:marBottom w:val="0"/>
          <w:divBdr>
            <w:top w:val="none" w:sz="0" w:space="0" w:color="auto"/>
            <w:left w:val="none" w:sz="0" w:space="0" w:color="auto"/>
            <w:bottom w:val="none" w:sz="0" w:space="0" w:color="auto"/>
            <w:right w:val="none" w:sz="0" w:space="0" w:color="auto"/>
          </w:divBdr>
        </w:div>
        <w:div w:id="1884250653">
          <w:marLeft w:val="0"/>
          <w:marRight w:val="0"/>
          <w:marTop w:val="0"/>
          <w:marBottom w:val="0"/>
          <w:divBdr>
            <w:top w:val="none" w:sz="0" w:space="0" w:color="auto"/>
            <w:left w:val="none" w:sz="0" w:space="0" w:color="auto"/>
            <w:bottom w:val="none" w:sz="0" w:space="0" w:color="auto"/>
            <w:right w:val="none" w:sz="0" w:space="0" w:color="auto"/>
          </w:divBdr>
        </w:div>
        <w:div w:id="1889875735">
          <w:marLeft w:val="0"/>
          <w:marRight w:val="0"/>
          <w:marTop w:val="0"/>
          <w:marBottom w:val="0"/>
          <w:divBdr>
            <w:top w:val="none" w:sz="0" w:space="0" w:color="auto"/>
            <w:left w:val="none" w:sz="0" w:space="0" w:color="auto"/>
            <w:bottom w:val="none" w:sz="0" w:space="0" w:color="auto"/>
            <w:right w:val="none" w:sz="0" w:space="0" w:color="auto"/>
          </w:divBdr>
        </w:div>
        <w:div w:id="2066947150">
          <w:marLeft w:val="0"/>
          <w:marRight w:val="0"/>
          <w:marTop w:val="0"/>
          <w:marBottom w:val="0"/>
          <w:divBdr>
            <w:top w:val="none" w:sz="0" w:space="0" w:color="auto"/>
            <w:left w:val="none" w:sz="0" w:space="0" w:color="auto"/>
            <w:bottom w:val="none" w:sz="0" w:space="0" w:color="auto"/>
            <w:right w:val="none" w:sz="0" w:space="0" w:color="auto"/>
          </w:divBdr>
        </w:div>
        <w:div w:id="2096705665">
          <w:marLeft w:val="0"/>
          <w:marRight w:val="0"/>
          <w:marTop w:val="0"/>
          <w:marBottom w:val="0"/>
          <w:divBdr>
            <w:top w:val="none" w:sz="0" w:space="0" w:color="auto"/>
            <w:left w:val="none" w:sz="0" w:space="0" w:color="auto"/>
            <w:bottom w:val="none" w:sz="0" w:space="0" w:color="auto"/>
            <w:right w:val="none" w:sz="0" w:space="0" w:color="auto"/>
          </w:divBdr>
        </w:div>
      </w:divsChild>
    </w:div>
    <w:div w:id="967008464">
      <w:bodyDiv w:val="1"/>
      <w:marLeft w:val="0"/>
      <w:marRight w:val="0"/>
      <w:marTop w:val="0"/>
      <w:marBottom w:val="0"/>
      <w:divBdr>
        <w:top w:val="none" w:sz="0" w:space="0" w:color="auto"/>
        <w:left w:val="none" w:sz="0" w:space="0" w:color="auto"/>
        <w:bottom w:val="none" w:sz="0" w:space="0" w:color="auto"/>
        <w:right w:val="none" w:sz="0" w:space="0" w:color="auto"/>
      </w:divBdr>
    </w:div>
    <w:div w:id="968783799">
      <w:bodyDiv w:val="1"/>
      <w:marLeft w:val="0"/>
      <w:marRight w:val="0"/>
      <w:marTop w:val="0"/>
      <w:marBottom w:val="0"/>
      <w:divBdr>
        <w:top w:val="none" w:sz="0" w:space="0" w:color="auto"/>
        <w:left w:val="none" w:sz="0" w:space="0" w:color="auto"/>
        <w:bottom w:val="none" w:sz="0" w:space="0" w:color="auto"/>
        <w:right w:val="none" w:sz="0" w:space="0" w:color="auto"/>
      </w:divBdr>
    </w:div>
    <w:div w:id="973144881">
      <w:bodyDiv w:val="1"/>
      <w:marLeft w:val="0"/>
      <w:marRight w:val="0"/>
      <w:marTop w:val="0"/>
      <w:marBottom w:val="0"/>
      <w:divBdr>
        <w:top w:val="none" w:sz="0" w:space="0" w:color="auto"/>
        <w:left w:val="none" w:sz="0" w:space="0" w:color="auto"/>
        <w:bottom w:val="none" w:sz="0" w:space="0" w:color="auto"/>
        <w:right w:val="none" w:sz="0" w:space="0" w:color="auto"/>
      </w:divBdr>
    </w:div>
    <w:div w:id="984314349">
      <w:bodyDiv w:val="1"/>
      <w:marLeft w:val="0"/>
      <w:marRight w:val="0"/>
      <w:marTop w:val="0"/>
      <w:marBottom w:val="0"/>
      <w:divBdr>
        <w:top w:val="none" w:sz="0" w:space="0" w:color="auto"/>
        <w:left w:val="none" w:sz="0" w:space="0" w:color="auto"/>
        <w:bottom w:val="none" w:sz="0" w:space="0" w:color="auto"/>
        <w:right w:val="none" w:sz="0" w:space="0" w:color="auto"/>
      </w:divBdr>
    </w:div>
    <w:div w:id="985354059">
      <w:bodyDiv w:val="1"/>
      <w:marLeft w:val="0"/>
      <w:marRight w:val="0"/>
      <w:marTop w:val="0"/>
      <w:marBottom w:val="0"/>
      <w:divBdr>
        <w:top w:val="none" w:sz="0" w:space="0" w:color="auto"/>
        <w:left w:val="none" w:sz="0" w:space="0" w:color="auto"/>
        <w:bottom w:val="none" w:sz="0" w:space="0" w:color="auto"/>
        <w:right w:val="none" w:sz="0" w:space="0" w:color="auto"/>
      </w:divBdr>
    </w:div>
    <w:div w:id="986976686">
      <w:bodyDiv w:val="1"/>
      <w:marLeft w:val="0"/>
      <w:marRight w:val="0"/>
      <w:marTop w:val="0"/>
      <w:marBottom w:val="0"/>
      <w:divBdr>
        <w:top w:val="none" w:sz="0" w:space="0" w:color="auto"/>
        <w:left w:val="none" w:sz="0" w:space="0" w:color="auto"/>
        <w:bottom w:val="none" w:sz="0" w:space="0" w:color="auto"/>
        <w:right w:val="none" w:sz="0" w:space="0" w:color="auto"/>
      </w:divBdr>
    </w:div>
    <w:div w:id="992181590">
      <w:bodyDiv w:val="1"/>
      <w:marLeft w:val="0"/>
      <w:marRight w:val="0"/>
      <w:marTop w:val="0"/>
      <w:marBottom w:val="0"/>
      <w:divBdr>
        <w:top w:val="none" w:sz="0" w:space="0" w:color="auto"/>
        <w:left w:val="none" w:sz="0" w:space="0" w:color="auto"/>
        <w:bottom w:val="none" w:sz="0" w:space="0" w:color="auto"/>
        <w:right w:val="none" w:sz="0" w:space="0" w:color="auto"/>
      </w:divBdr>
    </w:div>
    <w:div w:id="1004671027">
      <w:bodyDiv w:val="1"/>
      <w:marLeft w:val="0"/>
      <w:marRight w:val="0"/>
      <w:marTop w:val="0"/>
      <w:marBottom w:val="0"/>
      <w:divBdr>
        <w:top w:val="none" w:sz="0" w:space="0" w:color="auto"/>
        <w:left w:val="none" w:sz="0" w:space="0" w:color="auto"/>
        <w:bottom w:val="none" w:sz="0" w:space="0" w:color="auto"/>
        <w:right w:val="none" w:sz="0" w:space="0" w:color="auto"/>
      </w:divBdr>
    </w:div>
    <w:div w:id="1009021427">
      <w:bodyDiv w:val="1"/>
      <w:marLeft w:val="0"/>
      <w:marRight w:val="0"/>
      <w:marTop w:val="0"/>
      <w:marBottom w:val="0"/>
      <w:divBdr>
        <w:top w:val="none" w:sz="0" w:space="0" w:color="auto"/>
        <w:left w:val="none" w:sz="0" w:space="0" w:color="auto"/>
        <w:bottom w:val="none" w:sz="0" w:space="0" w:color="auto"/>
        <w:right w:val="none" w:sz="0" w:space="0" w:color="auto"/>
      </w:divBdr>
    </w:div>
    <w:div w:id="1018433042">
      <w:bodyDiv w:val="1"/>
      <w:marLeft w:val="0"/>
      <w:marRight w:val="0"/>
      <w:marTop w:val="0"/>
      <w:marBottom w:val="0"/>
      <w:divBdr>
        <w:top w:val="none" w:sz="0" w:space="0" w:color="auto"/>
        <w:left w:val="none" w:sz="0" w:space="0" w:color="auto"/>
        <w:bottom w:val="none" w:sz="0" w:space="0" w:color="auto"/>
        <w:right w:val="none" w:sz="0" w:space="0" w:color="auto"/>
      </w:divBdr>
    </w:div>
    <w:div w:id="1036850643">
      <w:bodyDiv w:val="1"/>
      <w:marLeft w:val="0"/>
      <w:marRight w:val="0"/>
      <w:marTop w:val="0"/>
      <w:marBottom w:val="0"/>
      <w:divBdr>
        <w:top w:val="none" w:sz="0" w:space="0" w:color="auto"/>
        <w:left w:val="none" w:sz="0" w:space="0" w:color="auto"/>
        <w:bottom w:val="none" w:sz="0" w:space="0" w:color="auto"/>
        <w:right w:val="none" w:sz="0" w:space="0" w:color="auto"/>
      </w:divBdr>
    </w:div>
    <w:div w:id="1039086663">
      <w:bodyDiv w:val="1"/>
      <w:marLeft w:val="0"/>
      <w:marRight w:val="0"/>
      <w:marTop w:val="0"/>
      <w:marBottom w:val="0"/>
      <w:divBdr>
        <w:top w:val="none" w:sz="0" w:space="0" w:color="auto"/>
        <w:left w:val="none" w:sz="0" w:space="0" w:color="auto"/>
        <w:bottom w:val="none" w:sz="0" w:space="0" w:color="auto"/>
        <w:right w:val="none" w:sz="0" w:space="0" w:color="auto"/>
      </w:divBdr>
    </w:div>
    <w:div w:id="1072385808">
      <w:bodyDiv w:val="1"/>
      <w:marLeft w:val="0"/>
      <w:marRight w:val="0"/>
      <w:marTop w:val="0"/>
      <w:marBottom w:val="0"/>
      <w:divBdr>
        <w:top w:val="none" w:sz="0" w:space="0" w:color="auto"/>
        <w:left w:val="none" w:sz="0" w:space="0" w:color="auto"/>
        <w:bottom w:val="none" w:sz="0" w:space="0" w:color="auto"/>
        <w:right w:val="none" w:sz="0" w:space="0" w:color="auto"/>
      </w:divBdr>
    </w:div>
    <w:div w:id="1090856044">
      <w:bodyDiv w:val="1"/>
      <w:marLeft w:val="0"/>
      <w:marRight w:val="0"/>
      <w:marTop w:val="0"/>
      <w:marBottom w:val="0"/>
      <w:divBdr>
        <w:top w:val="none" w:sz="0" w:space="0" w:color="auto"/>
        <w:left w:val="none" w:sz="0" w:space="0" w:color="auto"/>
        <w:bottom w:val="none" w:sz="0" w:space="0" w:color="auto"/>
        <w:right w:val="none" w:sz="0" w:space="0" w:color="auto"/>
      </w:divBdr>
      <w:divsChild>
        <w:div w:id="1033924544">
          <w:marLeft w:val="0"/>
          <w:marRight w:val="0"/>
          <w:marTop w:val="0"/>
          <w:marBottom w:val="0"/>
          <w:divBdr>
            <w:top w:val="none" w:sz="0" w:space="0" w:color="auto"/>
            <w:left w:val="none" w:sz="0" w:space="0" w:color="auto"/>
            <w:bottom w:val="none" w:sz="0" w:space="0" w:color="auto"/>
            <w:right w:val="none" w:sz="0" w:space="0" w:color="auto"/>
          </w:divBdr>
        </w:div>
        <w:div w:id="103496244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1530953385">
          <w:marLeft w:val="0"/>
          <w:marRight w:val="0"/>
          <w:marTop w:val="0"/>
          <w:marBottom w:val="0"/>
          <w:divBdr>
            <w:top w:val="none" w:sz="0" w:space="0" w:color="auto"/>
            <w:left w:val="none" w:sz="0" w:space="0" w:color="auto"/>
            <w:bottom w:val="none" w:sz="0" w:space="0" w:color="auto"/>
            <w:right w:val="none" w:sz="0" w:space="0" w:color="auto"/>
          </w:divBdr>
        </w:div>
        <w:div w:id="1540779238">
          <w:marLeft w:val="0"/>
          <w:marRight w:val="0"/>
          <w:marTop w:val="0"/>
          <w:marBottom w:val="0"/>
          <w:divBdr>
            <w:top w:val="none" w:sz="0" w:space="0" w:color="auto"/>
            <w:left w:val="none" w:sz="0" w:space="0" w:color="auto"/>
            <w:bottom w:val="none" w:sz="0" w:space="0" w:color="auto"/>
            <w:right w:val="none" w:sz="0" w:space="0" w:color="auto"/>
          </w:divBdr>
        </w:div>
        <w:div w:id="1653675289">
          <w:marLeft w:val="0"/>
          <w:marRight w:val="0"/>
          <w:marTop w:val="0"/>
          <w:marBottom w:val="0"/>
          <w:divBdr>
            <w:top w:val="none" w:sz="0" w:space="0" w:color="auto"/>
            <w:left w:val="none" w:sz="0" w:space="0" w:color="auto"/>
            <w:bottom w:val="none" w:sz="0" w:space="0" w:color="auto"/>
            <w:right w:val="none" w:sz="0" w:space="0" w:color="auto"/>
          </w:divBdr>
        </w:div>
        <w:div w:id="1730877703">
          <w:marLeft w:val="0"/>
          <w:marRight w:val="0"/>
          <w:marTop w:val="0"/>
          <w:marBottom w:val="0"/>
          <w:divBdr>
            <w:top w:val="none" w:sz="0" w:space="0" w:color="auto"/>
            <w:left w:val="none" w:sz="0" w:space="0" w:color="auto"/>
            <w:bottom w:val="none" w:sz="0" w:space="0" w:color="auto"/>
            <w:right w:val="none" w:sz="0" w:space="0" w:color="auto"/>
          </w:divBdr>
        </w:div>
        <w:div w:id="1806898039">
          <w:marLeft w:val="0"/>
          <w:marRight w:val="0"/>
          <w:marTop w:val="0"/>
          <w:marBottom w:val="0"/>
          <w:divBdr>
            <w:top w:val="none" w:sz="0" w:space="0" w:color="auto"/>
            <w:left w:val="none" w:sz="0" w:space="0" w:color="auto"/>
            <w:bottom w:val="none" w:sz="0" w:space="0" w:color="auto"/>
            <w:right w:val="none" w:sz="0" w:space="0" w:color="auto"/>
          </w:divBdr>
        </w:div>
        <w:div w:id="1941522686">
          <w:marLeft w:val="0"/>
          <w:marRight w:val="0"/>
          <w:marTop w:val="0"/>
          <w:marBottom w:val="0"/>
          <w:divBdr>
            <w:top w:val="none" w:sz="0" w:space="0" w:color="auto"/>
            <w:left w:val="none" w:sz="0" w:space="0" w:color="auto"/>
            <w:bottom w:val="none" w:sz="0" w:space="0" w:color="auto"/>
            <w:right w:val="none" w:sz="0" w:space="0" w:color="auto"/>
          </w:divBdr>
        </w:div>
      </w:divsChild>
    </w:div>
    <w:div w:id="1101797816">
      <w:bodyDiv w:val="1"/>
      <w:marLeft w:val="0"/>
      <w:marRight w:val="0"/>
      <w:marTop w:val="0"/>
      <w:marBottom w:val="0"/>
      <w:divBdr>
        <w:top w:val="none" w:sz="0" w:space="0" w:color="auto"/>
        <w:left w:val="none" w:sz="0" w:space="0" w:color="auto"/>
        <w:bottom w:val="none" w:sz="0" w:space="0" w:color="auto"/>
        <w:right w:val="none" w:sz="0" w:space="0" w:color="auto"/>
      </w:divBdr>
      <w:divsChild>
        <w:div w:id="556167444">
          <w:marLeft w:val="0"/>
          <w:marRight w:val="0"/>
          <w:marTop w:val="0"/>
          <w:marBottom w:val="0"/>
          <w:divBdr>
            <w:top w:val="none" w:sz="0" w:space="0" w:color="auto"/>
            <w:left w:val="none" w:sz="0" w:space="0" w:color="auto"/>
            <w:bottom w:val="none" w:sz="0" w:space="0" w:color="auto"/>
            <w:right w:val="none" w:sz="0" w:space="0" w:color="auto"/>
          </w:divBdr>
        </w:div>
        <w:div w:id="810946407">
          <w:marLeft w:val="0"/>
          <w:marRight w:val="0"/>
          <w:marTop w:val="0"/>
          <w:marBottom w:val="0"/>
          <w:divBdr>
            <w:top w:val="none" w:sz="0" w:space="0" w:color="auto"/>
            <w:left w:val="none" w:sz="0" w:space="0" w:color="auto"/>
            <w:bottom w:val="none" w:sz="0" w:space="0" w:color="auto"/>
            <w:right w:val="none" w:sz="0" w:space="0" w:color="auto"/>
          </w:divBdr>
        </w:div>
        <w:div w:id="1654720204">
          <w:marLeft w:val="0"/>
          <w:marRight w:val="0"/>
          <w:marTop w:val="0"/>
          <w:marBottom w:val="0"/>
          <w:divBdr>
            <w:top w:val="none" w:sz="0" w:space="0" w:color="auto"/>
            <w:left w:val="none" w:sz="0" w:space="0" w:color="auto"/>
            <w:bottom w:val="none" w:sz="0" w:space="0" w:color="auto"/>
            <w:right w:val="none" w:sz="0" w:space="0" w:color="auto"/>
          </w:divBdr>
        </w:div>
      </w:divsChild>
    </w:div>
    <w:div w:id="1114401383">
      <w:bodyDiv w:val="1"/>
      <w:marLeft w:val="0"/>
      <w:marRight w:val="0"/>
      <w:marTop w:val="0"/>
      <w:marBottom w:val="0"/>
      <w:divBdr>
        <w:top w:val="none" w:sz="0" w:space="0" w:color="auto"/>
        <w:left w:val="none" w:sz="0" w:space="0" w:color="auto"/>
        <w:bottom w:val="none" w:sz="0" w:space="0" w:color="auto"/>
        <w:right w:val="none" w:sz="0" w:space="0" w:color="auto"/>
      </w:divBdr>
    </w:div>
    <w:div w:id="1114519013">
      <w:bodyDiv w:val="1"/>
      <w:marLeft w:val="0"/>
      <w:marRight w:val="0"/>
      <w:marTop w:val="0"/>
      <w:marBottom w:val="0"/>
      <w:divBdr>
        <w:top w:val="none" w:sz="0" w:space="0" w:color="auto"/>
        <w:left w:val="none" w:sz="0" w:space="0" w:color="auto"/>
        <w:bottom w:val="none" w:sz="0" w:space="0" w:color="auto"/>
        <w:right w:val="none" w:sz="0" w:space="0" w:color="auto"/>
      </w:divBdr>
    </w:div>
    <w:div w:id="1128352431">
      <w:bodyDiv w:val="1"/>
      <w:marLeft w:val="0"/>
      <w:marRight w:val="0"/>
      <w:marTop w:val="0"/>
      <w:marBottom w:val="0"/>
      <w:divBdr>
        <w:top w:val="none" w:sz="0" w:space="0" w:color="auto"/>
        <w:left w:val="none" w:sz="0" w:space="0" w:color="auto"/>
        <w:bottom w:val="none" w:sz="0" w:space="0" w:color="auto"/>
        <w:right w:val="none" w:sz="0" w:space="0" w:color="auto"/>
      </w:divBdr>
    </w:div>
    <w:div w:id="1131480818">
      <w:bodyDiv w:val="1"/>
      <w:marLeft w:val="0"/>
      <w:marRight w:val="0"/>
      <w:marTop w:val="0"/>
      <w:marBottom w:val="0"/>
      <w:divBdr>
        <w:top w:val="none" w:sz="0" w:space="0" w:color="auto"/>
        <w:left w:val="none" w:sz="0" w:space="0" w:color="auto"/>
        <w:bottom w:val="none" w:sz="0" w:space="0" w:color="auto"/>
        <w:right w:val="none" w:sz="0" w:space="0" w:color="auto"/>
      </w:divBdr>
      <w:divsChild>
        <w:div w:id="278486919">
          <w:marLeft w:val="0"/>
          <w:marRight w:val="0"/>
          <w:marTop w:val="0"/>
          <w:marBottom w:val="0"/>
          <w:divBdr>
            <w:top w:val="none" w:sz="0" w:space="0" w:color="auto"/>
            <w:left w:val="none" w:sz="0" w:space="0" w:color="auto"/>
            <w:bottom w:val="none" w:sz="0" w:space="0" w:color="auto"/>
            <w:right w:val="none" w:sz="0" w:space="0" w:color="auto"/>
          </w:divBdr>
        </w:div>
        <w:div w:id="544172950">
          <w:marLeft w:val="0"/>
          <w:marRight w:val="0"/>
          <w:marTop w:val="0"/>
          <w:marBottom w:val="0"/>
          <w:divBdr>
            <w:top w:val="none" w:sz="0" w:space="0" w:color="auto"/>
            <w:left w:val="none" w:sz="0" w:space="0" w:color="auto"/>
            <w:bottom w:val="none" w:sz="0" w:space="0" w:color="auto"/>
            <w:right w:val="none" w:sz="0" w:space="0" w:color="auto"/>
          </w:divBdr>
        </w:div>
        <w:div w:id="1302491818">
          <w:marLeft w:val="0"/>
          <w:marRight w:val="0"/>
          <w:marTop w:val="0"/>
          <w:marBottom w:val="0"/>
          <w:divBdr>
            <w:top w:val="none" w:sz="0" w:space="0" w:color="auto"/>
            <w:left w:val="none" w:sz="0" w:space="0" w:color="auto"/>
            <w:bottom w:val="none" w:sz="0" w:space="0" w:color="auto"/>
            <w:right w:val="none" w:sz="0" w:space="0" w:color="auto"/>
          </w:divBdr>
        </w:div>
        <w:div w:id="1385252617">
          <w:marLeft w:val="0"/>
          <w:marRight w:val="0"/>
          <w:marTop w:val="0"/>
          <w:marBottom w:val="0"/>
          <w:divBdr>
            <w:top w:val="none" w:sz="0" w:space="0" w:color="auto"/>
            <w:left w:val="none" w:sz="0" w:space="0" w:color="auto"/>
            <w:bottom w:val="none" w:sz="0" w:space="0" w:color="auto"/>
            <w:right w:val="none" w:sz="0" w:space="0" w:color="auto"/>
          </w:divBdr>
        </w:div>
      </w:divsChild>
    </w:div>
    <w:div w:id="1140538664">
      <w:bodyDiv w:val="1"/>
      <w:marLeft w:val="0"/>
      <w:marRight w:val="0"/>
      <w:marTop w:val="0"/>
      <w:marBottom w:val="0"/>
      <w:divBdr>
        <w:top w:val="none" w:sz="0" w:space="0" w:color="auto"/>
        <w:left w:val="none" w:sz="0" w:space="0" w:color="auto"/>
        <w:bottom w:val="none" w:sz="0" w:space="0" w:color="auto"/>
        <w:right w:val="none" w:sz="0" w:space="0" w:color="auto"/>
      </w:divBdr>
    </w:div>
    <w:div w:id="1147938501">
      <w:bodyDiv w:val="1"/>
      <w:marLeft w:val="0"/>
      <w:marRight w:val="0"/>
      <w:marTop w:val="0"/>
      <w:marBottom w:val="0"/>
      <w:divBdr>
        <w:top w:val="none" w:sz="0" w:space="0" w:color="auto"/>
        <w:left w:val="none" w:sz="0" w:space="0" w:color="auto"/>
        <w:bottom w:val="none" w:sz="0" w:space="0" w:color="auto"/>
        <w:right w:val="none" w:sz="0" w:space="0" w:color="auto"/>
      </w:divBdr>
    </w:div>
    <w:div w:id="1153107769">
      <w:bodyDiv w:val="1"/>
      <w:marLeft w:val="0"/>
      <w:marRight w:val="0"/>
      <w:marTop w:val="0"/>
      <w:marBottom w:val="0"/>
      <w:divBdr>
        <w:top w:val="none" w:sz="0" w:space="0" w:color="auto"/>
        <w:left w:val="none" w:sz="0" w:space="0" w:color="auto"/>
        <w:bottom w:val="none" w:sz="0" w:space="0" w:color="auto"/>
        <w:right w:val="none" w:sz="0" w:space="0" w:color="auto"/>
      </w:divBdr>
      <w:divsChild>
        <w:div w:id="48891164">
          <w:marLeft w:val="0"/>
          <w:marRight w:val="0"/>
          <w:marTop w:val="0"/>
          <w:marBottom w:val="0"/>
          <w:divBdr>
            <w:top w:val="none" w:sz="0" w:space="0" w:color="auto"/>
            <w:left w:val="none" w:sz="0" w:space="0" w:color="auto"/>
            <w:bottom w:val="none" w:sz="0" w:space="0" w:color="auto"/>
            <w:right w:val="none" w:sz="0" w:space="0" w:color="auto"/>
          </w:divBdr>
        </w:div>
        <w:div w:id="136725377">
          <w:marLeft w:val="0"/>
          <w:marRight w:val="0"/>
          <w:marTop w:val="0"/>
          <w:marBottom w:val="0"/>
          <w:divBdr>
            <w:top w:val="none" w:sz="0" w:space="0" w:color="auto"/>
            <w:left w:val="none" w:sz="0" w:space="0" w:color="auto"/>
            <w:bottom w:val="none" w:sz="0" w:space="0" w:color="auto"/>
            <w:right w:val="none" w:sz="0" w:space="0" w:color="auto"/>
          </w:divBdr>
        </w:div>
        <w:div w:id="147065033">
          <w:marLeft w:val="0"/>
          <w:marRight w:val="0"/>
          <w:marTop w:val="0"/>
          <w:marBottom w:val="0"/>
          <w:divBdr>
            <w:top w:val="none" w:sz="0" w:space="0" w:color="auto"/>
            <w:left w:val="none" w:sz="0" w:space="0" w:color="auto"/>
            <w:bottom w:val="none" w:sz="0" w:space="0" w:color="auto"/>
            <w:right w:val="none" w:sz="0" w:space="0" w:color="auto"/>
          </w:divBdr>
        </w:div>
        <w:div w:id="200023673">
          <w:marLeft w:val="0"/>
          <w:marRight w:val="0"/>
          <w:marTop w:val="0"/>
          <w:marBottom w:val="0"/>
          <w:divBdr>
            <w:top w:val="none" w:sz="0" w:space="0" w:color="auto"/>
            <w:left w:val="none" w:sz="0" w:space="0" w:color="auto"/>
            <w:bottom w:val="none" w:sz="0" w:space="0" w:color="auto"/>
            <w:right w:val="none" w:sz="0" w:space="0" w:color="auto"/>
          </w:divBdr>
        </w:div>
        <w:div w:id="393700581">
          <w:marLeft w:val="0"/>
          <w:marRight w:val="0"/>
          <w:marTop w:val="0"/>
          <w:marBottom w:val="0"/>
          <w:divBdr>
            <w:top w:val="none" w:sz="0" w:space="0" w:color="auto"/>
            <w:left w:val="none" w:sz="0" w:space="0" w:color="auto"/>
            <w:bottom w:val="none" w:sz="0" w:space="0" w:color="auto"/>
            <w:right w:val="none" w:sz="0" w:space="0" w:color="auto"/>
          </w:divBdr>
        </w:div>
        <w:div w:id="403532656">
          <w:marLeft w:val="0"/>
          <w:marRight w:val="0"/>
          <w:marTop w:val="0"/>
          <w:marBottom w:val="0"/>
          <w:divBdr>
            <w:top w:val="none" w:sz="0" w:space="0" w:color="auto"/>
            <w:left w:val="none" w:sz="0" w:space="0" w:color="auto"/>
            <w:bottom w:val="none" w:sz="0" w:space="0" w:color="auto"/>
            <w:right w:val="none" w:sz="0" w:space="0" w:color="auto"/>
          </w:divBdr>
        </w:div>
        <w:div w:id="446242718">
          <w:marLeft w:val="0"/>
          <w:marRight w:val="0"/>
          <w:marTop w:val="0"/>
          <w:marBottom w:val="0"/>
          <w:divBdr>
            <w:top w:val="none" w:sz="0" w:space="0" w:color="auto"/>
            <w:left w:val="none" w:sz="0" w:space="0" w:color="auto"/>
            <w:bottom w:val="none" w:sz="0" w:space="0" w:color="auto"/>
            <w:right w:val="none" w:sz="0" w:space="0" w:color="auto"/>
          </w:divBdr>
        </w:div>
        <w:div w:id="487936783">
          <w:marLeft w:val="0"/>
          <w:marRight w:val="0"/>
          <w:marTop w:val="0"/>
          <w:marBottom w:val="0"/>
          <w:divBdr>
            <w:top w:val="none" w:sz="0" w:space="0" w:color="auto"/>
            <w:left w:val="none" w:sz="0" w:space="0" w:color="auto"/>
            <w:bottom w:val="none" w:sz="0" w:space="0" w:color="auto"/>
            <w:right w:val="none" w:sz="0" w:space="0" w:color="auto"/>
          </w:divBdr>
        </w:div>
        <w:div w:id="644817887">
          <w:marLeft w:val="0"/>
          <w:marRight w:val="0"/>
          <w:marTop w:val="0"/>
          <w:marBottom w:val="0"/>
          <w:divBdr>
            <w:top w:val="none" w:sz="0" w:space="0" w:color="auto"/>
            <w:left w:val="none" w:sz="0" w:space="0" w:color="auto"/>
            <w:bottom w:val="none" w:sz="0" w:space="0" w:color="auto"/>
            <w:right w:val="none" w:sz="0" w:space="0" w:color="auto"/>
          </w:divBdr>
        </w:div>
        <w:div w:id="1105080616">
          <w:marLeft w:val="0"/>
          <w:marRight w:val="0"/>
          <w:marTop w:val="0"/>
          <w:marBottom w:val="0"/>
          <w:divBdr>
            <w:top w:val="none" w:sz="0" w:space="0" w:color="auto"/>
            <w:left w:val="none" w:sz="0" w:space="0" w:color="auto"/>
            <w:bottom w:val="none" w:sz="0" w:space="0" w:color="auto"/>
            <w:right w:val="none" w:sz="0" w:space="0" w:color="auto"/>
          </w:divBdr>
        </w:div>
        <w:div w:id="1389644405">
          <w:marLeft w:val="0"/>
          <w:marRight w:val="0"/>
          <w:marTop w:val="0"/>
          <w:marBottom w:val="0"/>
          <w:divBdr>
            <w:top w:val="none" w:sz="0" w:space="0" w:color="auto"/>
            <w:left w:val="none" w:sz="0" w:space="0" w:color="auto"/>
            <w:bottom w:val="none" w:sz="0" w:space="0" w:color="auto"/>
            <w:right w:val="none" w:sz="0" w:space="0" w:color="auto"/>
          </w:divBdr>
        </w:div>
        <w:div w:id="1481119146">
          <w:marLeft w:val="0"/>
          <w:marRight w:val="0"/>
          <w:marTop w:val="0"/>
          <w:marBottom w:val="0"/>
          <w:divBdr>
            <w:top w:val="none" w:sz="0" w:space="0" w:color="auto"/>
            <w:left w:val="none" w:sz="0" w:space="0" w:color="auto"/>
            <w:bottom w:val="none" w:sz="0" w:space="0" w:color="auto"/>
            <w:right w:val="none" w:sz="0" w:space="0" w:color="auto"/>
          </w:divBdr>
        </w:div>
        <w:div w:id="1618682042">
          <w:marLeft w:val="0"/>
          <w:marRight w:val="0"/>
          <w:marTop w:val="0"/>
          <w:marBottom w:val="0"/>
          <w:divBdr>
            <w:top w:val="none" w:sz="0" w:space="0" w:color="auto"/>
            <w:left w:val="none" w:sz="0" w:space="0" w:color="auto"/>
            <w:bottom w:val="none" w:sz="0" w:space="0" w:color="auto"/>
            <w:right w:val="none" w:sz="0" w:space="0" w:color="auto"/>
          </w:divBdr>
        </w:div>
        <w:div w:id="1662000790">
          <w:marLeft w:val="0"/>
          <w:marRight w:val="0"/>
          <w:marTop w:val="0"/>
          <w:marBottom w:val="0"/>
          <w:divBdr>
            <w:top w:val="none" w:sz="0" w:space="0" w:color="auto"/>
            <w:left w:val="none" w:sz="0" w:space="0" w:color="auto"/>
            <w:bottom w:val="none" w:sz="0" w:space="0" w:color="auto"/>
            <w:right w:val="none" w:sz="0" w:space="0" w:color="auto"/>
          </w:divBdr>
        </w:div>
        <w:div w:id="1774863251">
          <w:marLeft w:val="0"/>
          <w:marRight w:val="0"/>
          <w:marTop w:val="0"/>
          <w:marBottom w:val="0"/>
          <w:divBdr>
            <w:top w:val="none" w:sz="0" w:space="0" w:color="auto"/>
            <w:left w:val="none" w:sz="0" w:space="0" w:color="auto"/>
            <w:bottom w:val="none" w:sz="0" w:space="0" w:color="auto"/>
            <w:right w:val="none" w:sz="0" w:space="0" w:color="auto"/>
          </w:divBdr>
        </w:div>
        <w:div w:id="2076463988">
          <w:marLeft w:val="0"/>
          <w:marRight w:val="0"/>
          <w:marTop w:val="0"/>
          <w:marBottom w:val="0"/>
          <w:divBdr>
            <w:top w:val="none" w:sz="0" w:space="0" w:color="auto"/>
            <w:left w:val="none" w:sz="0" w:space="0" w:color="auto"/>
            <w:bottom w:val="none" w:sz="0" w:space="0" w:color="auto"/>
            <w:right w:val="none" w:sz="0" w:space="0" w:color="auto"/>
          </w:divBdr>
        </w:div>
        <w:div w:id="2096046343">
          <w:marLeft w:val="0"/>
          <w:marRight w:val="0"/>
          <w:marTop w:val="0"/>
          <w:marBottom w:val="0"/>
          <w:divBdr>
            <w:top w:val="none" w:sz="0" w:space="0" w:color="auto"/>
            <w:left w:val="none" w:sz="0" w:space="0" w:color="auto"/>
            <w:bottom w:val="none" w:sz="0" w:space="0" w:color="auto"/>
            <w:right w:val="none" w:sz="0" w:space="0" w:color="auto"/>
          </w:divBdr>
        </w:div>
      </w:divsChild>
    </w:div>
    <w:div w:id="1168790474">
      <w:bodyDiv w:val="1"/>
      <w:marLeft w:val="0"/>
      <w:marRight w:val="0"/>
      <w:marTop w:val="0"/>
      <w:marBottom w:val="0"/>
      <w:divBdr>
        <w:top w:val="none" w:sz="0" w:space="0" w:color="auto"/>
        <w:left w:val="none" w:sz="0" w:space="0" w:color="auto"/>
        <w:bottom w:val="none" w:sz="0" w:space="0" w:color="auto"/>
        <w:right w:val="none" w:sz="0" w:space="0" w:color="auto"/>
      </w:divBdr>
      <w:divsChild>
        <w:div w:id="463694654">
          <w:marLeft w:val="0"/>
          <w:marRight w:val="0"/>
          <w:marTop w:val="0"/>
          <w:marBottom w:val="0"/>
          <w:divBdr>
            <w:top w:val="none" w:sz="0" w:space="0" w:color="auto"/>
            <w:left w:val="none" w:sz="0" w:space="0" w:color="auto"/>
            <w:bottom w:val="none" w:sz="0" w:space="0" w:color="auto"/>
            <w:right w:val="none" w:sz="0" w:space="0" w:color="auto"/>
          </w:divBdr>
        </w:div>
        <w:div w:id="1784105770">
          <w:marLeft w:val="0"/>
          <w:marRight w:val="0"/>
          <w:marTop w:val="0"/>
          <w:marBottom w:val="0"/>
          <w:divBdr>
            <w:top w:val="none" w:sz="0" w:space="0" w:color="auto"/>
            <w:left w:val="none" w:sz="0" w:space="0" w:color="auto"/>
            <w:bottom w:val="none" w:sz="0" w:space="0" w:color="auto"/>
            <w:right w:val="none" w:sz="0" w:space="0" w:color="auto"/>
          </w:divBdr>
        </w:div>
        <w:div w:id="1920014014">
          <w:marLeft w:val="0"/>
          <w:marRight w:val="0"/>
          <w:marTop w:val="0"/>
          <w:marBottom w:val="0"/>
          <w:divBdr>
            <w:top w:val="none" w:sz="0" w:space="0" w:color="auto"/>
            <w:left w:val="none" w:sz="0" w:space="0" w:color="auto"/>
            <w:bottom w:val="none" w:sz="0" w:space="0" w:color="auto"/>
            <w:right w:val="none" w:sz="0" w:space="0" w:color="auto"/>
          </w:divBdr>
        </w:div>
        <w:div w:id="1976061597">
          <w:marLeft w:val="0"/>
          <w:marRight w:val="0"/>
          <w:marTop w:val="0"/>
          <w:marBottom w:val="0"/>
          <w:divBdr>
            <w:top w:val="none" w:sz="0" w:space="0" w:color="auto"/>
            <w:left w:val="none" w:sz="0" w:space="0" w:color="auto"/>
            <w:bottom w:val="none" w:sz="0" w:space="0" w:color="auto"/>
            <w:right w:val="none" w:sz="0" w:space="0" w:color="auto"/>
          </w:divBdr>
        </w:div>
      </w:divsChild>
    </w:div>
    <w:div w:id="1200167702">
      <w:bodyDiv w:val="1"/>
      <w:marLeft w:val="0"/>
      <w:marRight w:val="0"/>
      <w:marTop w:val="0"/>
      <w:marBottom w:val="0"/>
      <w:divBdr>
        <w:top w:val="none" w:sz="0" w:space="0" w:color="auto"/>
        <w:left w:val="none" w:sz="0" w:space="0" w:color="auto"/>
        <w:bottom w:val="none" w:sz="0" w:space="0" w:color="auto"/>
        <w:right w:val="none" w:sz="0" w:space="0" w:color="auto"/>
      </w:divBdr>
    </w:div>
    <w:div w:id="1206067386">
      <w:bodyDiv w:val="1"/>
      <w:marLeft w:val="0"/>
      <w:marRight w:val="0"/>
      <w:marTop w:val="0"/>
      <w:marBottom w:val="0"/>
      <w:divBdr>
        <w:top w:val="none" w:sz="0" w:space="0" w:color="auto"/>
        <w:left w:val="none" w:sz="0" w:space="0" w:color="auto"/>
        <w:bottom w:val="none" w:sz="0" w:space="0" w:color="auto"/>
        <w:right w:val="none" w:sz="0" w:space="0" w:color="auto"/>
      </w:divBdr>
    </w:div>
    <w:div w:id="1290631220">
      <w:bodyDiv w:val="1"/>
      <w:marLeft w:val="0"/>
      <w:marRight w:val="0"/>
      <w:marTop w:val="0"/>
      <w:marBottom w:val="0"/>
      <w:divBdr>
        <w:top w:val="none" w:sz="0" w:space="0" w:color="auto"/>
        <w:left w:val="none" w:sz="0" w:space="0" w:color="auto"/>
        <w:bottom w:val="none" w:sz="0" w:space="0" w:color="auto"/>
        <w:right w:val="none" w:sz="0" w:space="0" w:color="auto"/>
      </w:divBdr>
      <w:divsChild>
        <w:div w:id="54205062">
          <w:marLeft w:val="0"/>
          <w:marRight w:val="0"/>
          <w:marTop w:val="0"/>
          <w:marBottom w:val="0"/>
          <w:divBdr>
            <w:top w:val="none" w:sz="0" w:space="0" w:color="auto"/>
            <w:left w:val="none" w:sz="0" w:space="0" w:color="auto"/>
            <w:bottom w:val="none" w:sz="0" w:space="0" w:color="auto"/>
            <w:right w:val="none" w:sz="0" w:space="0" w:color="auto"/>
          </w:divBdr>
        </w:div>
        <w:div w:id="155149545">
          <w:marLeft w:val="0"/>
          <w:marRight w:val="0"/>
          <w:marTop w:val="0"/>
          <w:marBottom w:val="0"/>
          <w:divBdr>
            <w:top w:val="none" w:sz="0" w:space="0" w:color="auto"/>
            <w:left w:val="none" w:sz="0" w:space="0" w:color="auto"/>
            <w:bottom w:val="none" w:sz="0" w:space="0" w:color="auto"/>
            <w:right w:val="none" w:sz="0" w:space="0" w:color="auto"/>
          </w:divBdr>
        </w:div>
        <w:div w:id="203059152">
          <w:marLeft w:val="0"/>
          <w:marRight w:val="0"/>
          <w:marTop w:val="0"/>
          <w:marBottom w:val="0"/>
          <w:divBdr>
            <w:top w:val="none" w:sz="0" w:space="0" w:color="auto"/>
            <w:left w:val="none" w:sz="0" w:space="0" w:color="auto"/>
            <w:bottom w:val="none" w:sz="0" w:space="0" w:color="auto"/>
            <w:right w:val="none" w:sz="0" w:space="0" w:color="auto"/>
          </w:divBdr>
        </w:div>
        <w:div w:id="270433514">
          <w:marLeft w:val="0"/>
          <w:marRight w:val="0"/>
          <w:marTop w:val="0"/>
          <w:marBottom w:val="0"/>
          <w:divBdr>
            <w:top w:val="none" w:sz="0" w:space="0" w:color="auto"/>
            <w:left w:val="none" w:sz="0" w:space="0" w:color="auto"/>
            <w:bottom w:val="none" w:sz="0" w:space="0" w:color="auto"/>
            <w:right w:val="none" w:sz="0" w:space="0" w:color="auto"/>
          </w:divBdr>
        </w:div>
        <w:div w:id="278687854">
          <w:marLeft w:val="0"/>
          <w:marRight w:val="0"/>
          <w:marTop w:val="0"/>
          <w:marBottom w:val="0"/>
          <w:divBdr>
            <w:top w:val="none" w:sz="0" w:space="0" w:color="auto"/>
            <w:left w:val="none" w:sz="0" w:space="0" w:color="auto"/>
            <w:bottom w:val="none" w:sz="0" w:space="0" w:color="auto"/>
            <w:right w:val="none" w:sz="0" w:space="0" w:color="auto"/>
          </w:divBdr>
        </w:div>
        <w:div w:id="282540404">
          <w:marLeft w:val="0"/>
          <w:marRight w:val="0"/>
          <w:marTop w:val="0"/>
          <w:marBottom w:val="0"/>
          <w:divBdr>
            <w:top w:val="none" w:sz="0" w:space="0" w:color="auto"/>
            <w:left w:val="none" w:sz="0" w:space="0" w:color="auto"/>
            <w:bottom w:val="none" w:sz="0" w:space="0" w:color="auto"/>
            <w:right w:val="none" w:sz="0" w:space="0" w:color="auto"/>
          </w:divBdr>
        </w:div>
        <w:div w:id="538515869">
          <w:marLeft w:val="0"/>
          <w:marRight w:val="0"/>
          <w:marTop w:val="0"/>
          <w:marBottom w:val="0"/>
          <w:divBdr>
            <w:top w:val="none" w:sz="0" w:space="0" w:color="auto"/>
            <w:left w:val="none" w:sz="0" w:space="0" w:color="auto"/>
            <w:bottom w:val="none" w:sz="0" w:space="0" w:color="auto"/>
            <w:right w:val="none" w:sz="0" w:space="0" w:color="auto"/>
          </w:divBdr>
        </w:div>
        <w:div w:id="588468320">
          <w:marLeft w:val="0"/>
          <w:marRight w:val="0"/>
          <w:marTop w:val="0"/>
          <w:marBottom w:val="0"/>
          <w:divBdr>
            <w:top w:val="none" w:sz="0" w:space="0" w:color="auto"/>
            <w:left w:val="none" w:sz="0" w:space="0" w:color="auto"/>
            <w:bottom w:val="none" w:sz="0" w:space="0" w:color="auto"/>
            <w:right w:val="none" w:sz="0" w:space="0" w:color="auto"/>
          </w:divBdr>
        </w:div>
        <w:div w:id="606813972">
          <w:marLeft w:val="0"/>
          <w:marRight w:val="0"/>
          <w:marTop w:val="0"/>
          <w:marBottom w:val="0"/>
          <w:divBdr>
            <w:top w:val="none" w:sz="0" w:space="0" w:color="auto"/>
            <w:left w:val="none" w:sz="0" w:space="0" w:color="auto"/>
            <w:bottom w:val="none" w:sz="0" w:space="0" w:color="auto"/>
            <w:right w:val="none" w:sz="0" w:space="0" w:color="auto"/>
          </w:divBdr>
        </w:div>
        <w:div w:id="621691053">
          <w:marLeft w:val="0"/>
          <w:marRight w:val="0"/>
          <w:marTop w:val="0"/>
          <w:marBottom w:val="0"/>
          <w:divBdr>
            <w:top w:val="none" w:sz="0" w:space="0" w:color="auto"/>
            <w:left w:val="none" w:sz="0" w:space="0" w:color="auto"/>
            <w:bottom w:val="none" w:sz="0" w:space="0" w:color="auto"/>
            <w:right w:val="none" w:sz="0" w:space="0" w:color="auto"/>
          </w:divBdr>
        </w:div>
        <w:div w:id="906842672">
          <w:marLeft w:val="0"/>
          <w:marRight w:val="0"/>
          <w:marTop w:val="0"/>
          <w:marBottom w:val="0"/>
          <w:divBdr>
            <w:top w:val="none" w:sz="0" w:space="0" w:color="auto"/>
            <w:left w:val="none" w:sz="0" w:space="0" w:color="auto"/>
            <w:bottom w:val="none" w:sz="0" w:space="0" w:color="auto"/>
            <w:right w:val="none" w:sz="0" w:space="0" w:color="auto"/>
          </w:divBdr>
        </w:div>
        <w:div w:id="979774937">
          <w:marLeft w:val="0"/>
          <w:marRight w:val="0"/>
          <w:marTop w:val="0"/>
          <w:marBottom w:val="0"/>
          <w:divBdr>
            <w:top w:val="none" w:sz="0" w:space="0" w:color="auto"/>
            <w:left w:val="none" w:sz="0" w:space="0" w:color="auto"/>
            <w:bottom w:val="none" w:sz="0" w:space="0" w:color="auto"/>
            <w:right w:val="none" w:sz="0" w:space="0" w:color="auto"/>
          </w:divBdr>
        </w:div>
        <w:div w:id="1023752442">
          <w:marLeft w:val="0"/>
          <w:marRight w:val="0"/>
          <w:marTop w:val="0"/>
          <w:marBottom w:val="0"/>
          <w:divBdr>
            <w:top w:val="none" w:sz="0" w:space="0" w:color="auto"/>
            <w:left w:val="none" w:sz="0" w:space="0" w:color="auto"/>
            <w:bottom w:val="none" w:sz="0" w:space="0" w:color="auto"/>
            <w:right w:val="none" w:sz="0" w:space="0" w:color="auto"/>
          </w:divBdr>
        </w:div>
        <w:div w:id="1402172518">
          <w:marLeft w:val="0"/>
          <w:marRight w:val="0"/>
          <w:marTop w:val="0"/>
          <w:marBottom w:val="0"/>
          <w:divBdr>
            <w:top w:val="none" w:sz="0" w:space="0" w:color="auto"/>
            <w:left w:val="none" w:sz="0" w:space="0" w:color="auto"/>
            <w:bottom w:val="none" w:sz="0" w:space="0" w:color="auto"/>
            <w:right w:val="none" w:sz="0" w:space="0" w:color="auto"/>
          </w:divBdr>
        </w:div>
        <w:div w:id="1597011233">
          <w:marLeft w:val="0"/>
          <w:marRight w:val="0"/>
          <w:marTop w:val="0"/>
          <w:marBottom w:val="0"/>
          <w:divBdr>
            <w:top w:val="none" w:sz="0" w:space="0" w:color="auto"/>
            <w:left w:val="none" w:sz="0" w:space="0" w:color="auto"/>
            <w:bottom w:val="none" w:sz="0" w:space="0" w:color="auto"/>
            <w:right w:val="none" w:sz="0" w:space="0" w:color="auto"/>
          </w:divBdr>
        </w:div>
        <w:div w:id="1642081233">
          <w:marLeft w:val="0"/>
          <w:marRight w:val="0"/>
          <w:marTop w:val="0"/>
          <w:marBottom w:val="0"/>
          <w:divBdr>
            <w:top w:val="none" w:sz="0" w:space="0" w:color="auto"/>
            <w:left w:val="none" w:sz="0" w:space="0" w:color="auto"/>
            <w:bottom w:val="none" w:sz="0" w:space="0" w:color="auto"/>
            <w:right w:val="none" w:sz="0" w:space="0" w:color="auto"/>
          </w:divBdr>
        </w:div>
        <w:div w:id="1842348856">
          <w:marLeft w:val="0"/>
          <w:marRight w:val="0"/>
          <w:marTop w:val="0"/>
          <w:marBottom w:val="0"/>
          <w:divBdr>
            <w:top w:val="none" w:sz="0" w:space="0" w:color="auto"/>
            <w:left w:val="none" w:sz="0" w:space="0" w:color="auto"/>
            <w:bottom w:val="none" w:sz="0" w:space="0" w:color="auto"/>
            <w:right w:val="none" w:sz="0" w:space="0" w:color="auto"/>
          </w:divBdr>
        </w:div>
        <w:div w:id="2037347031">
          <w:marLeft w:val="0"/>
          <w:marRight w:val="0"/>
          <w:marTop w:val="0"/>
          <w:marBottom w:val="0"/>
          <w:divBdr>
            <w:top w:val="none" w:sz="0" w:space="0" w:color="auto"/>
            <w:left w:val="none" w:sz="0" w:space="0" w:color="auto"/>
            <w:bottom w:val="none" w:sz="0" w:space="0" w:color="auto"/>
            <w:right w:val="none" w:sz="0" w:space="0" w:color="auto"/>
          </w:divBdr>
        </w:div>
        <w:div w:id="2131432331">
          <w:marLeft w:val="0"/>
          <w:marRight w:val="0"/>
          <w:marTop w:val="0"/>
          <w:marBottom w:val="0"/>
          <w:divBdr>
            <w:top w:val="none" w:sz="0" w:space="0" w:color="auto"/>
            <w:left w:val="none" w:sz="0" w:space="0" w:color="auto"/>
            <w:bottom w:val="none" w:sz="0" w:space="0" w:color="auto"/>
            <w:right w:val="none" w:sz="0" w:space="0" w:color="auto"/>
          </w:divBdr>
        </w:div>
      </w:divsChild>
    </w:div>
    <w:div w:id="1301182253">
      <w:bodyDiv w:val="1"/>
      <w:marLeft w:val="0"/>
      <w:marRight w:val="0"/>
      <w:marTop w:val="0"/>
      <w:marBottom w:val="0"/>
      <w:divBdr>
        <w:top w:val="none" w:sz="0" w:space="0" w:color="auto"/>
        <w:left w:val="none" w:sz="0" w:space="0" w:color="auto"/>
        <w:bottom w:val="none" w:sz="0" w:space="0" w:color="auto"/>
        <w:right w:val="none" w:sz="0" w:space="0" w:color="auto"/>
      </w:divBdr>
    </w:div>
    <w:div w:id="1312712758">
      <w:bodyDiv w:val="1"/>
      <w:marLeft w:val="0"/>
      <w:marRight w:val="0"/>
      <w:marTop w:val="0"/>
      <w:marBottom w:val="0"/>
      <w:divBdr>
        <w:top w:val="none" w:sz="0" w:space="0" w:color="auto"/>
        <w:left w:val="none" w:sz="0" w:space="0" w:color="auto"/>
        <w:bottom w:val="none" w:sz="0" w:space="0" w:color="auto"/>
        <w:right w:val="none" w:sz="0" w:space="0" w:color="auto"/>
      </w:divBdr>
    </w:div>
    <w:div w:id="1338967660">
      <w:bodyDiv w:val="1"/>
      <w:marLeft w:val="0"/>
      <w:marRight w:val="0"/>
      <w:marTop w:val="0"/>
      <w:marBottom w:val="0"/>
      <w:divBdr>
        <w:top w:val="none" w:sz="0" w:space="0" w:color="auto"/>
        <w:left w:val="none" w:sz="0" w:space="0" w:color="auto"/>
        <w:bottom w:val="none" w:sz="0" w:space="0" w:color="auto"/>
        <w:right w:val="none" w:sz="0" w:space="0" w:color="auto"/>
      </w:divBdr>
    </w:div>
    <w:div w:id="1380589148">
      <w:bodyDiv w:val="1"/>
      <w:marLeft w:val="0"/>
      <w:marRight w:val="0"/>
      <w:marTop w:val="0"/>
      <w:marBottom w:val="0"/>
      <w:divBdr>
        <w:top w:val="none" w:sz="0" w:space="0" w:color="auto"/>
        <w:left w:val="none" w:sz="0" w:space="0" w:color="auto"/>
        <w:bottom w:val="none" w:sz="0" w:space="0" w:color="auto"/>
        <w:right w:val="none" w:sz="0" w:space="0" w:color="auto"/>
      </w:divBdr>
    </w:div>
    <w:div w:id="1410538516">
      <w:bodyDiv w:val="1"/>
      <w:marLeft w:val="0"/>
      <w:marRight w:val="0"/>
      <w:marTop w:val="0"/>
      <w:marBottom w:val="0"/>
      <w:divBdr>
        <w:top w:val="none" w:sz="0" w:space="0" w:color="auto"/>
        <w:left w:val="none" w:sz="0" w:space="0" w:color="auto"/>
        <w:bottom w:val="none" w:sz="0" w:space="0" w:color="auto"/>
        <w:right w:val="none" w:sz="0" w:space="0" w:color="auto"/>
      </w:divBdr>
    </w:div>
    <w:div w:id="1414201372">
      <w:bodyDiv w:val="1"/>
      <w:marLeft w:val="0"/>
      <w:marRight w:val="0"/>
      <w:marTop w:val="0"/>
      <w:marBottom w:val="0"/>
      <w:divBdr>
        <w:top w:val="none" w:sz="0" w:space="0" w:color="auto"/>
        <w:left w:val="none" w:sz="0" w:space="0" w:color="auto"/>
        <w:bottom w:val="none" w:sz="0" w:space="0" w:color="auto"/>
        <w:right w:val="none" w:sz="0" w:space="0" w:color="auto"/>
      </w:divBdr>
    </w:div>
    <w:div w:id="1429420712">
      <w:bodyDiv w:val="1"/>
      <w:marLeft w:val="0"/>
      <w:marRight w:val="0"/>
      <w:marTop w:val="0"/>
      <w:marBottom w:val="0"/>
      <w:divBdr>
        <w:top w:val="none" w:sz="0" w:space="0" w:color="auto"/>
        <w:left w:val="none" w:sz="0" w:space="0" w:color="auto"/>
        <w:bottom w:val="none" w:sz="0" w:space="0" w:color="auto"/>
        <w:right w:val="none" w:sz="0" w:space="0" w:color="auto"/>
      </w:divBdr>
    </w:div>
    <w:div w:id="1440757647">
      <w:bodyDiv w:val="1"/>
      <w:marLeft w:val="0"/>
      <w:marRight w:val="0"/>
      <w:marTop w:val="0"/>
      <w:marBottom w:val="0"/>
      <w:divBdr>
        <w:top w:val="none" w:sz="0" w:space="0" w:color="auto"/>
        <w:left w:val="none" w:sz="0" w:space="0" w:color="auto"/>
        <w:bottom w:val="none" w:sz="0" w:space="0" w:color="auto"/>
        <w:right w:val="none" w:sz="0" w:space="0" w:color="auto"/>
      </w:divBdr>
    </w:div>
    <w:div w:id="1445076078">
      <w:bodyDiv w:val="1"/>
      <w:marLeft w:val="0"/>
      <w:marRight w:val="0"/>
      <w:marTop w:val="0"/>
      <w:marBottom w:val="0"/>
      <w:divBdr>
        <w:top w:val="none" w:sz="0" w:space="0" w:color="auto"/>
        <w:left w:val="none" w:sz="0" w:space="0" w:color="auto"/>
        <w:bottom w:val="none" w:sz="0" w:space="0" w:color="auto"/>
        <w:right w:val="none" w:sz="0" w:space="0" w:color="auto"/>
      </w:divBdr>
    </w:div>
    <w:div w:id="1461025941">
      <w:bodyDiv w:val="1"/>
      <w:marLeft w:val="0"/>
      <w:marRight w:val="0"/>
      <w:marTop w:val="0"/>
      <w:marBottom w:val="0"/>
      <w:divBdr>
        <w:top w:val="none" w:sz="0" w:space="0" w:color="auto"/>
        <w:left w:val="none" w:sz="0" w:space="0" w:color="auto"/>
        <w:bottom w:val="none" w:sz="0" w:space="0" w:color="auto"/>
        <w:right w:val="none" w:sz="0" w:space="0" w:color="auto"/>
      </w:divBdr>
    </w:div>
    <w:div w:id="1461653202">
      <w:bodyDiv w:val="1"/>
      <w:marLeft w:val="0"/>
      <w:marRight w:val="0"/>
      <w:marTop w:val="0"/>
      <w:marBottom w:val="0"/>
      <w:divBdr>
        <w:top w:val="none" w:sz="0" w:space="0" w:color="auto"/>
        <w:left w:val="none" w:sz="0" w:space="0" w:color="auto"/>
        <w:bottom w:val="none" w:sz="0" w:space="0" w:color="auto"/>
        <w:right w:val="none" w:sz="0" w:space="0" w:color="auto"/>
      </w:divBdr>
      <w:divsChild>
        <w:div w:id="319700756">
          <w:marLeft w:val="0"/>
          <w:marRight w:val="0"/>
          <w:marTop w:val="0"/>
          <w:marBottom w:val="0"/>
          <w:divBdr>
            <w:top w:val="none" w:sz="0" w:space="0" w:color="auto"/>
            <w:left w:val="none" w:sz="0" w:space="0" w:color="auto"/>
            <w:bottom w:val="none" w:sz="0" w:space="0" w:color="auto"/>
            <w:right w:val="none" w:sz="0" w:space="0" w:color="auto"/>
          </w:divBdr>
        </w:div>
        <w:div w:id="1271278934">
          <w:marLeft w:val="0"/>
          <w:marRight w:val="0"/>
          <w:marTop w:val="0"/>
          <w:marBottom w:val="0"/>
          <w:divBdr>
            <w:top w:val="none" w:sz="0" w:space="0" w:color="auto"/>
            <w:left w:val="none" w:sz="0" w:space="0" w:color="auto"/>
            <w:bottom w:val="none" w:sz="0" w:space="0" w:color="auto"/>
            <w:right w:val="none" w:sz="0" w:space="0" w:color="auto"/>
          </w:divBdr>
        </w:div>
        <w:div w:id="1317339730">
          <w:marLeft w:val="0"/>
          <w:marRight w:val="0"/>
          <w:marTop w:val="0"/>
          <w:marBottom w:val="0"/>
          <w:divBdr>
            <w:top w:val="none" w:sz="0" w:space="0" w:color="auto"/>
            <w:left w:val="none" w:sz="0" w:space="0" w:color="auto"/>
            <w:bottom w:val="none" w:sz="0" w:space="0" w:color="auto"/>
            <w:right w:val="none" w:sz="0" w:space="0" w:color="auto"/>
          </w:divBdr>
        </w:div>
        <w:div w:id="2069379491">
          <w:marLeft w:val="0"/>
          <w:marRight w:val="0"/>
          <w:marTop w:val="0"/>
          <w:marBottom w:val="0"/>
          <w:divBdr>
            <w:top w:val="none" w:sz="0" w:space="0" w:color="auto"/>
            <w:left w:val="none" w:sz="0" w:space="0" w:color="auto"/>
            <w:bottom w:val="none" w:sz="0" w:space="0" w:color="auto"/>
            <w:right w:val="none" w:sz="0" w:space="0" w:color="auto"/>
          </w:divBdr>
        </w:div>
      </w:divsChild>
    </w:div>
    <w:div w:id="1463115221">
      <w:bodyDiv w:val="1"/>
      <w:marLeft w:val="0"/>
      <w:marRight w:val="0"/>
      <w:marTop w:val="0"/>
      <w:marBottom w:val="0"/>
      <w:divBdr>
        <w:top w:val="none" w:sz="0" w:space="0" w:color="auto"/>
        <w:left w:val="none" w:sz="0" w:space="0" w:color="auto"/>
        <w:bottom w:val="none" w:sz="0" w:space="0" w:color="auto"/>
        <w:right w:val="none" w:sz="0" w:space="0" w:color="auto"/>
      </w:divBdr>
    </w:div>
    <w:div w:id="1467089555">
      <w:bodyDiv w:val="1"/>
      <w:marLeft w:val="0"/>
      <w:marRight w:val="0"/>
      <w:marTop w:val="0"/>
      <w:marBottom w:val="0"/>
      <w:divBdr>
        <w:top w:val="none" w:sz="0" w:space="0" w:color="auto"/>
        <w:left w:val="none" w:sz="0" w:space="0" w:color="auto"/>
        <w:bottom w:val="none" w:sz="0" w:space="0" w:color="auto"/>
        <w:right w:val="none" w:sz="0" w:space="0" w:color="auto"/>
      </w:divBdr>
    </w:div>
    <w:div w:id="1480002190">
      <w:bodyDiv w:val="1"/>
      <w:marLeft w:val="0"/>
      <w:marRight w:val="0"/>
      <w:marTop w:val="0"/>
      <w:marBottom w:val="0"/>
      <w:divBdr>
        <w:top w:val="none" w:sz="0" w:space="0" w:color="auto"/>
        <w:left w:val="none" w:sz="0" w:space="0" w:color="auto"/>
        <w:bottom w:val="none" w:sz="0" w:space="0" w:color="auto"/>
        <w:right w:val="none" w:sz="0" w:space="0" w:color="auto"/>
      </w:divBdr>
    </w:div>
    <w:div w:id="1486168643">
      <w:bodyDiv w:val="1"/>
      <w:marLeft w:val="0"/>
      <w:marRight w:val="0"/>
      <w:marTop w:val="0"/>
      <w:marBottom w:val="0"/>
      <w:divBdr>
        <w:top w:val="none" w:sz="0" w:space="0" w:color="auto"/>
        <w:left w:val="none" w:sz="0" w:space="0" w:color="auto"/>
        <w:bottom w:val="none" w:sz="0" w:space="0" w:color="auto"/>
        <w:right w:val="none" w:sz="0" w:space="0" w:color="auto"/>
      </w:divBdr>
    </w:div>
    <w:div w:id="1489519888">
      <w:bodyDiv w:val="1"/>
      <w:marLeft w:val="0"/>
      <w:marRight w:val="0"/>
      <w:marTop w:val="0"/>
      <w:marBottom w:val="0"/>
      <w:divBdr>
        <w:top w:val="none" w:sz="0" w:space="0" w:color="auto"/>
        <w:left w:val="none" w:sz="0" w:space="0" w:color="auto"/>
        <w:bottom w:val="none" w:sz="0" w:space="0" w:color="auto"/>
        <w:right w:val="none" w:sz="0" w:space="0" w:color="auto"/>
      </w:divBdr>
    </w:div>
    <w:div w:id="1495099104">
      <w:bodyDiv w:val="1"/>
      <w:marLeft w:val="0"/>
      <w:marRight w:val="0"/>
      <w:marTop w:val="0"/>
      <w:marBottom w:val="0"/>
      <w:divBdr>
        <w:top w:val="none" w:sz="0" w:space="0" w:color="auto"/>
        <w:left w:val="none" w:sz="0" w:space="0" w:color="auto"/>
        <w:bottom w:val="none" w:sz="0" w:space="0" w:color="auto"/>
        <w:right w:val="none" w:sz="0" w:space="0" w:color="auto"/>
      </w:divBdr>
    </w:div>
    <w:div w:id="1505627681">
      <w:bodyDiv w:val="1"/>
      <w:marLeft w:val="0"/>
      <w:marRight w:val="0"/>
      <w:marTop w:val="0"/>
      <w:marBottom w:val="0"/>
      <w:divBdr>
        <w:top w:val="none" w:sz="0" w:space="0" w:color="auto"/>
        <w:left w:val="none" w:sz="0" w:space="0" w:color="auto"/>
        <w:bottom w:val="none" w:sz="0" w:space="0" w:color="auto"/>
        <w:right w:val="none" w:sz="0" w:space="0" w:color="auto"/>
      </w:divBdr>
    </w:div>
    <w:div w:id="1529176502">
      <w:bodyDiv w:val="1"/>
      <w:marLeft w:val="0"/>
      <w:marRight w:val="0"/>
      <w:marTop w:val="0"/>
      <w:marBottom w:val="0"/>
      <w:divBdr>
        <w:top w:val="none" w:sz="0" w:space="0" w:color="auto"/>
        <w:left w:val="none" w:sz="0" w:space="0" w:color="auto"/>
        <w:bottom w:val="none" w:sz="0" w:space="0" w:color="auto"/>
        <w:right w:val="none" w:sz="0" w:space="0" w:color="auto"/>
      </w:divBdr>
    </w:div>
    <w:div w:id="1534616703">
      <w:bodyDiv w:val="1"/>
      <w:marLeft w:val="0"/>
      <w:marRight w:val="0"/>
      <w:marTop w:val="0"/>
      <w:marBottom w:val="0"/>
      <w:divBdr>
        <w:top w:val="none" w:sz="0" w:space="0" w:color="auto"/>
        <w:left w:val="none" w:sz="0" w:space="0" w:color="auto"/>
        <w:bottom w:val="none" w:sz="0" w:space="0" w:color="auto"/>
        <w:right w:val="none" w:sz="0" w:space="0" w:color="auto"/>
      </w:divBdr>
      <w:divsChild>
        <w:div w:id="242682960">
          <w:marLeft w:val="0"/>
          <w:marRight w:val="0"/>
          <w:marTop w:val="0"/>
          <w:marBottom w:val="0"/>
          <w:divBdr>
            <w:top w:val="none" w:sz="0" w:space="0" w:color="auto"/>
            <w:left w:val="none" w:sz="0" w:space="0" w:color="auto"/>
            <w:bottom w:val="none" w:sz="0" w:space="0" w:color="auto"/>
            <w:right w:val="none" w:sz="0" w:space="0" w:color="auto"/>
          </w:divBdr>
        </w:div>
        <w:div w:id="556743580">
          <w:marLeft w:val="0"/>
          <w:marRight w:val="0"/>
          <w:marTop w:val="0"/>
          <w:marBottom w:val="0"/>
          <w:divBdr>
            <w:top w:val="none" w:sz="0" w:space="0" w:color="auto"/>
            <w:left w:val="none" w:sz="0" w:space="0" w:color="auto"/>
            <w:bottom w:val="none" w:sz="0" w:space="0" w:color="auto"/>
            <w:right w:val="none" w:sz="0" w:space="0" w:color="auto"/>
          </w:divBdr>
        </w:div>
        <w:div w:id="1153911227">
          <w:marLeft w:val="0"/>
          <w:marRight w:val="0"/>
          <w:marTop w:val="0"/>
          <w:marBottom w:val="0"/>
          <w:divBdr>
            <w:top w:val="none" w:sz="0" w:space="0" w:color="auto"/>
            <w:left w:val="none" w:sz="0" w:space="0" w:color="auto"/>
            <w:bottom w:val="none" w:sz="0" w:space="0" w:color="auto"/>
            <w:right w:val="none" w:sz="0" w:space="0" w:color="auto"/>
          </w:divBdr>
        </w:div>
        <w:div w:id="1635715823">
          <w:marLeft w:val="0"/>
          <w:marRight w:val="0"/>
          <w:marTop w:val="0"/>
          <w:marBottom w:val="0"/>
          <w:divBdr>
            <w:top w:val="none" w:sz="0" w:space="0" w:color="auto"/>
            <w:left w:val="none" w:sz="0" w:space="0" w:color="auto"/>
            <w:bottom w:val="none" w:sz="0" w:space="0" w:color="auto"/>
            <w:right w:val="none" w:sz="0" w:space="0" w:color="auto"/>
          </w:divBdr>
        </w:div>
        <w:div w:id="1724711948">
          <w:marLeft w:val="0"/>
          <w:marRight w:val="0"/>
          <w:marTop w:val="0"/>
          <w:marBottom w:val="0"/>
          <w:divBdr>
            <w:top w:val="none" w:sz="0" w:space="0" w:color="auto"/>
            <w:left w:val="none" w:sz="0" w:space="0" w:color="auto"/>
            <w:bottom w:val="none" w:sz="0" w:space="0" w:color="auto"/>
            <w:right w:val="none" w:sz="0" w:space="0" w:color="auto"/>
          </w:divBdr>
        </w:div>
        <w:div w:id="1891501697">
          <w:marLeft w:val="0"/>
          <w:marRight w:val="0"/>
          <w:marTop w:val="0"/>
          <w:marBottom w:val="0"/>
          <w:divBdr>
            <w:top w:val="none" w:sz="0" w:space="0" w:color="auto"/>
            <w:left w:val="none" w:sz="0" w:space="0" w:color="auto"/>
            <w:bottom w:val="none" w:sz="0" w:space="0" w:color="auto"/>
            <w:right w:val="none" w:sz="0" w:space="0" w:color="auto"/>
          </w:divBdr>
        </w:div>
      </w:divsChild>
    </w:div>
    <w:div w:id="1539048747">
      <w:bodyDiv w:val="1"/>
      <w:marLeft w:val="0"/>
      <w:marRight w:val="0"/>
      <w:marTop w:val="0"/>
      <w:marBottom w:val="0"/>
      <w:divBdr>
        <w:top w:val="none" w:sz="0" w:space="0" w:color="auto"/>
        <w:left w:val="none" w:sz="0" w:space="0" w:color="auto"/>
        <w:bottom w:val="none" w:sz="0" w:space="0" w:color="auto"/>
        <w:right w:val="none" w:sz="0" w:space="0" w:color="auto"/>
      </w:divBdr>
    </w:div>
    <w:div w:id="1539588914">
      <w:bodyDiv w:val="1"/>
      <w:marLeft w:val="0"/>
      <w:marRight w:val="0"/>
      <w:marTop w:val="0"/>
      <w:marBottom w:val="0"/>
      <w:divBdr>
        <w:top w:val="none" w:sz="0" w:space="0" w:color="auto"/>
        <w:left w:val="none" w:sz="0" w:space="0" w:color="auto"/>
        <w:bottom w:val="none" w:sz="0" w:space="0" w:color="auto"/>
        <w:right w:val="none" w:sz="0" w:space="0" w:color="auto"/>
      </w:divBdr>
    </w:div>
    <w:div w:id="1540898323">
      <w:bodyDiv w:val="1"/>
      <w:marLeft w:val="0"/>
      <w:marRight w:val="0"/>
      <w:marTop w:val="0"/>
      <w:marBottom w:val="0"/>
      <w:divBdr>
        <w:top w:val="none" w:sz="0" w:space="0" w:color="auto"/>
        <w:left w:val="none" w:sz="0" w:space="0" w:color="auto"/>
        <w:bottom w:val="none" w:sz="0" w:space="0" w:color="auto"/>
        <w:right w:val="none" w:sz="0" w:space="0" w:color="auto"/>
      </w:divBdr>
    </w:div>
    <w:div w:id="1541085034">
      <w:bodyDiv w:val="1"/>
      <w:marLeft w:val="0"/>
      <w:marRight w:val="0"/>
      <w:marTop w:val="0"/>
      <w:marBottom w:val="0"/>
      <w:divBdr>
        <w:top w:val="none" w:sz="0" w:space="0" w:color="auto"/>
        <w:left w:val="none" w:sz="0" w:space="0" w:color="auto"/>
        <w:bottom w:val="none" w:sz="0" w:space="0" w:color="auto"/>
        <w:right w:val="none" w:sz="0" w:space="0" w:color="auto"/>
      </w:divBdr>
    </w:div>
    <w:div w:id="1553273692">
      <w:bodyDiv w:val="1"/>
      <w:marLeft w:val="0"/>
      <w:marRight w:val="0"/>
      <w:marTop w:val="0"/>
      <w:marBottom w:val="0"/>
      <w:divBdr>
        <w:top w:val="none" w:sz="0" w:space="0" w:color="auto"/>
        <w:left w:val="none" w:sz="0" w:space="0" w:color="auto"/>
        <w:bottom w:val="none" w:sz="0" w:space="0" w:color="auto"/>
        <w:right w:val="none" w:sz="0" w:space="0" w:color="auto"/>
      </w:divBdr>
    </w:div>
    <w:div w:id="1560752022">
      <w:bodyDiv w:val="1"/>
      <w:marLeft w:val="0"/>
      <w:marRight w:val="0"/>
      <w:marTop w:val="0"/>
      <w:marBottom w:val="0"/>
      <w:divBdr>
        <w:top w:val="none" w:sz="0" w:space="0" w:color="auto"/>
        <w:left w:val="none" w:sz="0" w:space="0" w:color="auto"/>
        <w:bottom w:val="none" w:sz="0" w:space="0" w:color="auto"/>
        <w:right w:val="none" w:sz="0" w:space="0" w:color="auto"/>
      </w:divBdr>
    </w:div>
    <w:div w:id="1584529964">
      <w:bodyDiv w:val="1"/>
      <w:marLeft w:val="0"/>
      <w:marRight w:val="0"/>
      <w:marTop w:val="0"/>
      <w:marBottom w:val="0"/>
      <w:divBdr>
        <w:top w:val="none" w:sz="0" w:space="0" w:color="auto"/>
        <w:left w:val="none" w:sz="0" w:space="0" w:color="auto"/>
        <w:bottom w:val="none" w:sz="0" w:space="0" w:color="auto"/>
        <w:right w:val="none" w:sz="0" w:space="0" w:color="auto"/>
      </w:divBdr>
    </w:div>
    <w:div w:id="1609855294">
      <w:bodyDiv w:val="1"/>
      <w:marLeft w:val="0"/>
      <w:marRight w:val="0"/>
      <w:marTop w:val="0"/>
      <w:marBottom w:val="0"/>
      <w:divBdr>
        <w:top w:val="none" w:sz="0" w:space="0" w:color="auto"/>
        <w:left w:val="none" w:sz="0" w:space="0" w:color="auto"/>
        <w:bottom w:val="none" w:sz="0" w:space="0" w:color="auto"/>
        <w:right w:val="none" w:sz="0" w:space="0" w:color="auto"/>
      </w:divBdr>
    </w:div>
    <w:div w:id="1634168712">
      <w:bodyDiv w:val="1"/>
      <w:marLeft w:val="0"/>
      <w:marRight w:val="0"/>
      <w:marTop w:val="0"/>
      <w:marBottom w:val="0"/>
      <w:divBdr>
        <w:top w:val="none" w:sz="0" w:space="0" w:color="auto"/>
        <w:left w:val="none" w:sz="0" w:space="0" w:color="auto"/>
        <w:bottom w:val="none" w:sz="0" w:space="0" w:color="auto"/>
        <w:right w:val="none" w:sz="0" w:space="0" w:color="auto"/>
      </w:divBdr>
    </w:div>
    <w:div w:id="1640115449">
      <w:bodyDiv w:val="1"/>
      <w:marLeft w:val="0"/>
      <w:marRight w:val="0"/>
      <w:marTop w:val="0"/>
      <w:marBottom w:val="0"/>
      <w:divBdr>
        <w:top w:val="none" w:sz="0" w:space="0" w:color="auto"/>
        <w:left w:val="none" w:sz="0" w:space="0" w:color="auto"/>
        <w:bottom w:val="none" w:sz="0" w:space="0" w:color="auto"/>
        <w:right w:val="none" w:sz="0" w:space="0" w:color="auto"/>
      </w:divBdr>
    </w:div>
    <w:div w:id="1654213965">
      <w:bodyDiv w:val="1"/>
      <w:marLeft w:val="0"/>
      <w:marRight w:val="0"/>
      <w:marTop w:val="0"/>
      <w:marBottom w:val="0"/>
      <w:divBdr>
        <w:top w:val="none" w:sz="0" w:space="0" w:color="auto"/>
        <w:left w:val="none" w:sz="0" w:space="0" w:color="auto"/>
        <w:bottom w:val="none" w:sz="0" w:space="0" w:color="auto"/>
        <w:right w:val="none" w:sz="0" w:space="0" w:color="auto"/>
      </w:divBdr>
      <w:divsChild>
        <w:div w:id="1393520">
          <w:marLeft w:val="0"/>
          <w:marRight w:val="0"/>
          <w:marTop w:val="0"/>
          <w:marBottom w:val="0"/>
          <w:divBdr>
            <w:top w:val="none" w:sz="0" w:space="0" w:color="auto"/>
            <w:left w:val="none" w:sz="0" w:space="0" w:color="auto"/>
            <w:bottom w:val="none" w:sz="0" w:space="0" w:color="auto"/>
            <w:right w:val="none" w:sz="0" w:space="0" w:color="auto"/>
          </w:divBdr>
        </w:div>
        <w:div w:id="2250346">
          <w:marLeft w:val="0"/>
          <w:marRight w:val="0"/>
          <w:marTop w:val="0"/>
          <w:marBottom w:val="0"/>
          <w:divBdr>
            <w:top w:val="none" w:sz="0" w:space="0" w:color="auto"/>
            <w:left w:val="none" w:sz="0" w:space="0" w:color="auto"/>
            <w:bottom w:val="none" w:sz="0" w:space="0" w:color="auto"/>
            <w:right w:val="none" w:sz="0" w:space="0" w:color="auto"/>
          </w:divBdr>
        </w:div>
        <w:div w:id="5258252">
          <w:marLeft w:val="0"/>
          <w:marRight w:val="0"/>
          <w:marTop w:val="0"/>
          <w:marBottom w:val="0"/>
          <w:divBdr>
            <w:top w:val="none" w:sz="0" w:space="0" w:color="auto"/>
            <w:left w:val="none" w:sz="0" w:space="0" w:color="auto"/>
            <w:bottom w:val="none" w:sz="0" w:space="0" w:color="auto"/>
            <w:right w:val="none" w:sz="0" w:space="0" w:color="auto"/>
          </w:divBdr>
        </w:div>
        <w:div w:id="15154431">
          <w:marLeft w:val="0"/>
          <w:marRight w:val="0"/>
          <w:marTop w:val="0"/>
          <w:marBottom w:val="0"/>
          <w:divBdr>
            <w:top w:val="none" w:sz="0" w:space="0" w:color="auto"/>
            <w:left w:val="none" w:sz="0" w:space="0" w:color="auto"/>
            <w:bottom w:val="none" w:sz="0" w:space="0" w:color="auto"/>
            <w:right w:val="none" w:sz="0" w:space="0" w:color="auto"/>
          </w:divBdr>
        </w:div>
        <w:div w:id="16003317">
          <w:marLeft w:val="0"/>
          <w:marRight w:val="0"/>
          <w:marTop w:val="0"/>
          <w:marBottom w:val="0"/>
          <w:divBdr>
            <w:top w:val="none" w:sz="0" w:space="0" w:color="auto"/>
            <w:left w:val="none" w:sz="0" w:space="0" w:color="auto"/>
            <w:bottom w:val="none" w:sz="0" w:space="0" w:color="auto"/>
            <w:right w:val="none" w:sz="0" w:space="0" w:color="auto"/>
          </w:divBdr>
        </w:div>
        <w:div w:id="22677914">
          <w:marLeft w:val="0"/>
          <w:marRight w:val="0"/>
          <w:marTop w:val="0"/>
          <w:marBottom w:val="0"/>
          <w:divBdr>
            <w:top w:val="none" w:sz="0" w:space="0" w:color="auto"/>
            <w:left w:val="none" w:sz="0" w:space="0" w:color="auto"/>
            <w:bottom w:val="none" w:sz="0" w:space="0" w:color="auto"/>
            <w:right w:val="none" w:sz="0" w:space="0" w:color="auto"/>
          </w:divBdr>
        </w:div>
        <w:div w:id="36852804">
          <w:marLeft w:val="0"/>
          <w:marRight w:val="0"/>
          <w:marTop w:val="0"/>
          <w:marBottom w:val="0"/>
          <w:divBdr>
            <w:top w:val="none" w:sz="0" w:space="0" w:color="auto"/>
            <w:left w:val="none" w:sz="0" w:space="0" w:color="auto"/>
            <w:bottom w:val="none" w:sz="0" w:space="0" w:color="auto"/>
            <w:right w:val="none" w:sz="0" w:space="0" w:color="auto"/>
          </w:divBdr>
        </w:div>
        <w:div w:id="52854358">
          <w:marLeft w:val="0"/>
          <w:marRight w:val="0"/>
          <w:marTop w:val="0"/>
          <w:marBottom w:val="0"/>
          <w:divBdr>
            <w:top w:val="none" w:sz="0" w:space="0" w:color="auto"/>
            <w:left w:val="none" w:sz="0" w:space="0" w:color="auto"/>
            <w:bottom w:val="none" w:sz="0" w:space="0" w:color="auto"/>
            <w:right w:val="none" w:sz="0" w:space="0" w:color="auto"/>
          </w:divBdr>
        </w:div>
        <w:div w:id="69469693">
          <w:marLeft w:val="0"/>
          <w:marRight w:val="0"/>
          <w:marTop w:val="0"/>
          <w:marBottom w:val="0"/>
          <w:divBdr>
            <w:top w:val="none" w:sz="0" w:space="0" w:color="auto"/>
            <w:left w:val="none" w:sz="0" w:space="0" w:color="auto"/>
            <w:bottom w:val="none" w:sz="0" w:space="0" w:color="auto"/>
            <w:right w:val="none" w:sz="0" w:space="0" w:color="auto"/>
          </w:divBdr>
        </w:div>
        <w:div w:id="83573629">
          <w:marLeft w:val="0"/>
          <w:marRight w:val="0"/>
          <w:marTop w:val="0"/>
          <w:marBottom w:val="0"/>
          <w:divBdr>
            <w:top w:val="none" w:sz="0" w:space="0" w:color="auto"/>
            <w:left w:val="none" w:sz="0" w:space="0" w:color="auto"/>
            <w:bottom w:val="none" w:sz="0" w:space="0" w:color="auto"/>
            <w:right w:val="none" w:sz="0" w:space="0" w:color="auto"/>
          </w:divBdr>
        </w:div>
        <w:div w:id="90047466">
          <w:marLeft w:val="0"/>
          <w:marRight w:val="0"/>
          <w:marTop w:val="0"/>
          <w:marBottom w:val="0"/>
          <w:divBdr>
            <w:top w:val="none" w:sz="0" w:space="0" w:color="auto"/>
            <w:left w:val="none" w:sz="0" w:space="0" w:color="auto"/>
            <w:bottom w:val="none" w:sz="0" w:space="0" w:color="auto"/>
            <w:right w:val="none" w:sz="0" w:space="0" w:color="auto"/>
          </w:divBdr>
        </w:div>
        <w:div w:id="98381027">
          <w:marLeft w:val="0"/>
          <w:marRight w:val="0"/>
          <w:marTop w:val="0"/>
          <w:marBottom w:val="0"/>
          <w:divBdr>
            <w:top w:val="none" w:sz="0" w:space="0" w:color="auto"/>
            <w:left w:val="none" w:sz="0" w:space="0" w:color="auto"/>
            <w:bottom w:val="none" w:sz="0" w:space="0" w:color="auto"/>
            <w:right w:val="none" w:sz="0" w:space="0" w:color="auto"/>
          </w:divBdr>
        </w:div>
        <w:div w:id="99033109">
          <w:marLeft w:val="0"/>
          <w:marRight w:val="0"/>
          <w:marTop w:val="0"/>
          <w:marBottom w:val="0"/>
          <w:divBdr>
            <w:top w:val="none" w:sz="0" w:space="0" w:color="auto"/>
            <w:left w:val="none" w:sz="0" w:space="0" w:color="auto"/>
            <w:bottom w:val="none" w:sz="0" w:space="0" w:color="auto"/>
            <w:right w:val="none" w:sz="0" w:space="0" w:color="auto"/>
          </w:divBdr>
        </w:div>
        <w:div w:id="103498041">
          <w:marLeft w:val="0"/>
          <w:marRight w:val="0"/>
          <w:marTop w:val="0"/>
          <w:marBottom w:val="0"/>
          <w:divBdr>
            <w:top w:val="none" w:sz="0" w:space="0" w:color="auto"/>
            <w:left w:val="none" w:sz="0" w:space="0" w:color="auto"/>
            <w:bottom w:val="none" w:sz="0" w:space="0" w:color="auto"/>
            <w:right w:val="none" w:sz="0" w:space="0" w:color="auto"/>
          </w:divBdr>
        </w:div>
        <w:div w:id="121656424">
          <w:marLeft w:val="0"/>
          <w:marRight w:val="0"/>
          <w:marTop w:val="0"/>
          <w:marBottom w:val="0"/>
          <w:divBdr>
            <w:top w:val="none" w:sz="0" w:space="0" w:color="auto"/>
            <w:left w:val="none" w:sz="0" w:space="0" w:color="auto"/>
            <w:bottom w:val="none" w:sz="0" w:space="0" w:color="auto"/>
            <w:right w:val="none" w:sz="0" w:space="0" w:color="auto"/>
          </w:divBdr>
        </w:div>
        <w:div w:id="138498307">
          <w:marLeft w:val="0"/>
          <w:marRight w:val="0"/>
          <w:marTop w:val="0"/>
          <w:marBottom w:val="0"/>
          <w:divBdr>
            <w:top w:val="none" w:sz="0" w:space="0" w:color="auto"/>
            <w:left w:val="none" w:sz="0" w:space="0" w:color="auto"/>
            <w:bottom w:val="none" w:sz="0" w:space="0" w:color="auto"/>
            <w:right w:val="none" w:sz="0" w:space="0" w:color="auto"/>
          </w:divBdr>
        </w:div>
        <w:div w:id="138575121">
          <w:marLeft w:val="0"/>
          <w:marRight w:val="0"/>
          <w:marTop w:val="0"/>
          <w:marBottom w:val="0"/>
          <w:divBdr>
            <w:top w:val="none" w:sz="0" w:space="0" w:color="auto"/>
            <w:left w:val="none" w:sz="0" w:space="0" w:color="auto"/>
            <w:bottom w:val="none" w:sz="0" w:space="0" w:color="auto"/>
            <w:right w:val="none" w:sz="0" w:space="0" w:color="auto"/>
          </w:divBdr>
        </w:div>
        <w:div w:id="144782232">
          <w:marLeft w:val="0"/>
          <w:marRight w:val="0"/>
          <w:marTop w:val="0"/>
          <w:marBottom w:val="0"/>
          <w:divBdr>
            <w:top w:val="none" w:sz="0" w:space="0" w:color="auto"/>
            <w:left w:val="none" w:sz="0" w:space="0" w:color="auto"/>
            <w:bottom w:val="none" w:sz="0" w:space="0" w:color="auto"/>
            <w:right w:val="none" w:sz="0" w:space="0" w:color="auto"/>
          </w:divBdr>
        </w:div>
        <w:div w:id="153693345">
          <w:marLeft w:val="0"/>
          <w:marRight w:val="0"/>
          <w:marTop w:val="0"/>
          <w:marBottom w:val="0"/>
          <w:divBdr>
            <w:top w:val="none" w:sz="0" w:space="0" w:color="auto"/>
            <w:left w:val="none" w:sz="0" w:space="0" w:color="auto"/>
            <w:bottom w:val="none" w:sz="0" w:space="0" w:color="auto"/>
            <w:right w:val="none" w:sz="0" w:space="0" w:color="auto"/>
          </w:divBdr>
        </w:div>
        <w:div w:id="154802558">
          <w:marLeft w:val="0"/>
          <w:marRight w:val="0"/>
          <w:marTop w:val="0"/>
          <w:marBottom w:val="0"/>
          <w:divBdr>
            <w:top w:val="none" w:sz="0" w:space="0" w:color="auto"/>
            <w:left w:val="none" w:sz="0" w:space="0" w:color="auto"/>
            <w:bottom w:val="none" w:sz="0" w:space="0" w:color="auto"/>
            <w:right w:val="none" w:sz="0" w:space="0" w:color="auto"/>
          </w:divBdr>
        </w:div>
        <w:div w:id="162553645">
          <w:marLeft w:val="0"/>
          <w:marRight w:val="0"/>
          <w:marTop w:val="0"/>
          <w:marBottom w:val="0"/>
          <w:divBdr>
            <w:top w:val="none" w:sz="0" w:space="0" w:color="auto"/>
            <w:left w:val="none" w:sz="0" w:space="0" w:color="auto"/>
            <w:bottom w:val="none" w:sz="0" w:space="0" w:color="auto"/>
            <w:right w:val="none" w:sz="0" w:space="0" w:color="auto"/>
          </w:divBdr>
        </w:div>
        <w:div w:id="163595282">
          <w:marLeft w:val="0"/>
          <w:marRight w:val="0"/>
          <w:marTop w:val="0"/>
          <w:marBottom w:val="0"/>
          <w:divBdr>
            <w:top w:val="none" w:sz="0" w:space="0" w:color="auto"/>
            <w:left w:val="none" w:sz="0" w:space="0" w:color="auto"/>
            <w:bottom w:val="none" w:sz="0" w:space="0" w:color="auto"/>
            <w:right w:val="none" w:sz="0" w:space="0" w:color="auto"/>
          </w:divBdr>
        </w:div>
        <w:div w:id="169376869">
          <w:marLeft w:val="0"/>
          <w:marRight w:val="0"/>
          <w:marTop w:val="0"/>
          <w:marBottom w:val="0"/>
          <w:divBdr>
            <w:top w:val="none" w:sz="0" w:space="0" w:color="auto"/>
            <w:left w:val="none" w:sz="0" w:space="0" w:color="auto"/>
            <w:bottom w:val="none" w:sz="0" w:space="0" w:color="auto"/>
            <w:right w:val="none" w:sz="0" w:space="0" w:color="auto"/>
          </w:divBdr>
        </w:div>
        <w:div w:id="179976838">
          <w:marLeft w:val="0"/>
          <w:marRight w:val="0"/>
          <w:marTop w:val="0"/>
          <w:marBottom w:val="0"/>
          <w:divBdr>
            <w:top w:val="none" w:sz="0" w:space="0" w:color="auto"/>
            <w:left w:val="none" w:sz="0" w:space="0" w:color="auto"/>
            <w:bottom w:val="none" w:sz="0" w:space="0" w:color="auto"/>
            <w:right w:val="none" w:sz="0" w:space="0" w:color="auto"/>
          </w:divBdr>
        </w:div>
        <w:div w:id="180167383">
          <w:marLeft w:val="0"/>
          <w:marRight w:val="0"/>
          <w:marTop w:val="0"/>
          <w:marBottom w:val="0"/>
          <w:divBdr>
            <w:top w:val="none" w:sz="0" w:space="0" w:color="auto"/>
            <w:left w:val="none" w:sz="0" w:space="0" w:color="auto"/>
            <w:bottom w:val="none" w:sz="0" w:space="0" w:color="auto"/>
            <w:right w:val="none" w:sz="0" w:space="0" w:color="auto"/>
          </w:divBdr>
        </w:div>
        <w:div w:id="202862706">
          <w:marLeft w:val="0"/>
          <w:marRight w:val="0"/>
          <w:marTop w:val="0"/>
          <w:marBottom w:val="0"/>
          <w:divBdr>
            <w:top w:val="none" w:sz="0" w:space="0" w:color="auto"/>
            <w:left w:val="none" w:sz="0" w:space="0" w:color="auto"/>
            <w:bottom w:val="none" w:sz="0" w:space="0" w:color="auto"/>
            <w:right w:val="none" w:sz="0" w:space="0" w:color="auto"/>
          </w:divBdr>
        </w:div>
        <w:div w:id="210921198">
          <w:marLeft w:val="0"/>
          <w:marRight w:val="0"/>
          <w:marTop w:val="0"/>
          <w:marBottom w:val="0"/>
          <w:divBdr>
            <w:top w:val="none" w:sz="0" w:space="0" w:color="auto"/>
            <w:left w:val="none" w:sz="0" w:space="0" w:color="auto"/>
            <w:bottom w:val="none" w:sz="0" w:space="0" w:color="auto"/>
            <w:right w:val="none" w:sz="0" w:space="0" w:color="auto"/>
          </w:divBdr>
        </w:div>
        <w:div w:id="248392131">
          <w:marLeft w:val="0"/>
          <w:marRight w:val="0"/>
          <w:marTop w:val="0"/>
          <w:marBottom w:val="0"/>
          <w:divBdr>
            <w:top w:val="none" w:sz="0" w:space="0" w:color="auto"/>
            <w:left w:val="none" w:sz="0" w:space="0" w:color="auto"/>
            <w:bottom w:val="none" w:sz="0" w:space="0" w:color="auto"/>
            <w:right w:val="none" w:sz="0" w:space="0" w:color="auto"/>
          </w:divBdr>
        </w:div>
        <w:div w:id="277685297">
          <w:marLeft w:val="0"/>
          <w:marRight w:val="0"/>
          <w:marTop w:val="0"/>
          <w:marBottom w:val="0"/>
          <w:divBdr>
            <w:top w:val="none" w:sz="0" w:space="0" w:color="auto"/>
            <w:left w:val="none" w:sz="0" w:space="0" w:color="auto"/>
            <w:bottom w:val="none" w:sz="0" w:space="0" w:color="auto"/>
            <w:right w:val="none" w:sz="0" w:space="0" w:color="auto"/>
          </w:divBdr>
        </w:div>
        <w:div w:id="292713213">
          <w:marLeft w:val="0"/>
          <w:marRight w:val="0"/>
          <w:marTop w:val="0"/>
          <w:marBottom w:val="0"/>
          <w:divBdr>
            <w:top w:val="none" w:sz="0" w:space="0" w:color="auto"/>
            <w:left w:val="none" w:sz="0" w:space="0" w:color="auto"/>
            <w:bottom w:val="none" w:sz="0" w:space="0" w:color="auto"/>
            <w:right w:val="none" w:sz="0" w:space="0" w:color="auto"/>
          </w:divBdr>
        </w:div>
        <w:div w:id="301618543">
          <w:marLeft w:val="0"/>
          <w:marRight w:val="0"/>
          <w:marTop w:val="0"/>
          <w:marBottom w:val="0"/>
          <w:divBdr>
            <w:top w:val="none" w:sz="0" w:space="0" w:color="auto"/>
            <w:left w:val="none" w:sz="0" w:space="0" w:color="auto"/>
            <w:bottom w:val="none" w:sz="0" w:space="0" w:color="auto"/>
            <w:right w:val="none" w:sz="0" w:space="0" w:color="auto"/>
          </w:divBdr>
        </w:div>
        <w:div w:id="301887745">
          <w:marLeft w:val="0"/>
          <w:marRight w:val="0"/>
          <w:marTop w:val="0"/>
          <w:marBottom w:val="0"/>
          <w:divBdr>
            <w:top w:val="none" w:sz="0" w:space="0" w:color="auto"/>
            <w:left w:val="none" w:sz="0" w:space="0" w:color="auto"/>
            <w:bottom w:val="none" w:sz="0" w:space="0" w:color="auto"/>
            <w:right w:val="none" w:sz="0" w:space="0" w:color="auto"/>
          </w:divBdr>
        </w:div>
        <w:div w:id="306515136">
          <w:marLeft w:val="0"/>
          <w:marRight w:val="0"/>
          <w:marTop w:val="0"/>
          <w:marBottom w:val="0"/>
          <w:divBdr>
            <w:top w:val="none" w:sz="0" w:space="0" w:color="auto"/>
            <w:left w:val="none" w:sz="0" w:space="0" w:color="auto"/>
            <w:bottom w:val="none" w:sz="0" w:space="0" w:color="auto"/>
            <w:right w:val="none" w:sz="0" w:space="0" w:color="auto"/>
          </w:divBdr>
        </w:div>
        <w:div w:id="352146555">
          <w:marLeft w:val="0"/>
          <w:marRight w:val="0"/>
          <w:marTop w:val="0"/>
          <w:marBottom w:val="0"/>
          <w:divBdr>
            <w:top w:val="none" w:sz="0" w:space="0" w:color="auto"/>
            <w:left w:val="none" w:sz="0" w:space="0" w:color="auto"/>
            <w:bottom w:val="none" w:sz="0" w:space="0" w:color="auto"/>
            <w:right w:val="none" w:sz="0" w:space="0" w:color="auto"/>
          </w:divBdr>
        </w:div>
        <w:div w:id="363949167">
          <w:marLeft w:val="0"/>
          <w:marRight w:val="0"/>
          <w:marTop w:val="0"/>
          <w:marBottom w:val="0"/>
          <w:divBdr>
            <w:top w:val="none" w:sz="0" w:space="0" w:color="auto"/>
            <w:left w:val="none" w:sz="0" w:space="0" w:color="auto"/>
            <w:bottom w:val="none" w:sz="0" w:space="0" w:color="auto"/>
            <w:right w:val="none" w:sz="0" w:space="0" w:color="auto"/>
          </w:divBdr>
        </w:div>
        <w:div w:id="371924367">
          <w:marLeft w:val="0"/>
          <w:marRight w:val="0"/>
          <w:marTop w:val="0"/>
          <w:marBottom w:val="0"/>
          <w:divBdr>
            <w:top w:val="none" w:sz="0" w:space="0" w:color="auto"/>
            <w:left w:val="none" w:sz="0" w:space="0" w:color="auto"/>
            <w:bottom w:val="none" w:sz="0" w:space="0" w:color="auto"/>
            <w:right w:val="none" w:sz="0" w:space="0" w:color="auto"/>
          </w:divBdr>
        </w:div>
        <w:div w:id="377627234">
          <w:marLeft w:val="0"/>
          <w:marRight w:val="0"/>
          <w:marTop w:val="0"/>
          <w:marBottom w:val="0"/>
          <w:divBdr>
            <w:top w:val="none" w:sz="0" w:space="0" w:color="auto"/>
            <w:left w:val="none" w:sz="0" w:space="0" w:color="auto"/>
            <w:bottom w:val="none" w:sz="0" w:space="0" w:color="auto"/>
            <w:right w:val="none" w:sz="0" w:space="0" w:color="auto"/>
          </w:divBdr>
        </w:div>
        <w:div w:id="385224383">
          <w:marLeft w:val="0"/>
          <w:marRight w:val="0"/>
          <w:marTop w:val="0"/>
          <w:marBottom w:val="0"/>
          <w:divBdr>
            <w:top w:val="none" w:sz="0" w:space="0" w:color="auto"/>
            <w:left w:val="none" w:sz="0" w:space="0" w:color="auto"/>
            <w:bottom w:val="none" w:sz="0" w:space="0" w:color="auto"/>
            <w:right w:val="none" w:sz="0" w:space="0" w:color="auto"/>
          </w:divBdr>
        </w:div>
        <w:div w:id="399907529">
          <w:marLeft w:val="0"/>
          <w:marRight w:val="0"/>
          <w:marTop w:val="0"/>
          <w:marBottom w:val="0"/>
          <w:divBdr>
            <w:top w:val="none" w:sz="0" w:space="0" w:color="auto"/>
            <w:left w:val="none" w:sz="0" w:space="0" w:color="auto"/>
            <w:bottom w:val="none" w:sz="0" w:space="0" w:color="auto"/>
            <w:right w:val="none" w:sz="0" w:space="0" w:color="auto"/>
          </w:divBdr>
        </w:div>
        <w:div w:id="411512289">
          <w:marLeft w:val="0"/>
          <w:marRight w:val="0"/>
          <w:marTop w:val="0"/>
          <w:marBottom w:val="0"/>
          <w:divBdr>
            <w:top w:val="none" w:sz="0" w:space="0" w:color="auto"/>
            <w:left w:val="none" w:sz="0" w:space="0" w:color="auto"/>
            <w:bottom w:val="none" w:sz="0" w:space="0" w:color="auto"/>
            <w:right w:val="none" w:sz="0" w:space="0" w:color="auto"/>
          </w:divBdr>
        </w:div>
        <w:div w:id="416025620">
          <w:marLeft w:val="0"/>
          <w:marRight w:val="0"/>
          <w:marTop w:val="0"/>
          <w:marBottom w:val="0"/>
          <w:divBdr>
            <w:top w:val="none" w:sz="0" w:space="0" w:color="auto"/>
            <w:left w:val="none" w:sz="0" w:space="0" w:color="auto"/>
            <w:bottom w:val="none" w:sz="0" w:space="0" w:color="auto"/>
            <w:right w:val="none" w:sz="0" w:space="0" w:color="auto"/>
          </w:divBdr>
        </w:div>
        <w:div w:id="428235756">
          <w:marLeft w:val="0"/>
          <w:marRight w:val="0"/>
          <w:marTop w:val="0"/>
          <w:marBottom w:val="0"/>
          <w:divBdr>
            <w:top w:val="none" w:sz="0" w:space="0" w:color="auto"/>
            <w:left w:val="none" w:sz="0" w:space="0" w:color="auto"/>
            <w:bottom w:val="none" w:sz="0" w:space="0" w:color="auto"/>
            <w:right w:val="none" w:sz="0" w:space="0" w:color="auto"/>
          </w:divBdr>
        </w:div>
        <w:div w:id="431559879">
          <w:marLeft w:val="0"/>
          <w:marRight w:val="0"/>
          <w:marTop w:val="0"/>
          <w:marBottom w:val="0"/>
          <w:divBdr>
            <w:top w:val="none" w:sz="0" w:space="0" w:color="auto"/>
            <w:left w:val="none" w:sz="0" w:space="0" w:color="auto"/>
            <w:bottom w:val="none" w:sz="0" w:space="0" w:color="auto"/>
            <w:right w:val="none" w:sz="0" w:space="0" w:color="auto"/>
          </w:divBdr>
        </w:div>
        <w:div w:id="444153854">
          <w:marLeft w:val="0"/>
          <w:marRight w:val="0"/>
          <w:marTop w:val="0"/>
          <w:marBottom w:val="0"/>
          <w:divBdr>
            <w:top w:val="none" w:sz="0" w:space="0" w:color="auto"/>
            <w:left w:val="none" w:sz="0" w:space="0" w:color="auto"/>
            <w:bottom w:val="none" w:sz="0" w:space="0" w:color="auto"/>
            <w:right w:val="none" w:sz="0" w:space="0" w:color="auto"/>
          </w:divBdr>
        </w:div>
        <w:div w:id="462042001">
          <w:marLeft w:val="0"/>
          <w:marRight w:val="0"/>
          <w:marTop w:val="0"/>
          <w:marBottom w:val="0"/>
          <w:divBdr>
            <w:top w:val="none" w:sz="0" w:space="0" w:color="auto"/>
            <w:left w:val="none" w:sz="0" w:space="0" w:color="auto"/>
            <w:bottom w:val="none" w:sz="0" w:space="0" w:color="auto"/>
            <w:right w:val="none" w:sz="0" w:space="0" w:color="auto"/>
          </w:divBdr>
        </w:div>
        <w:div w:id="474222065">
          <w:marLeft w:val="0"/>
          <w:marRight w:val="0"/>
          <w:marTop w:val="0"/>
          <w:marBottom w:val="0"/>
          <w:divBdr>
            <w:top w:val="none" w:sz="0" w:space="0" w:color="auto"/>
            <w:left w:val="none" w:sz="0" w:space="0" w:color="auto"/>
            <w:bottom w:val="none" w:sz="0" w:space="0" w:color="auto"/>
            <w:right w:val="none" w:sz="0" w:space="0" w:color="auto"/>
          </w:divBdr>
        </w:div>
        <w:div w:id="477068477">
          <w:marLeft w:val="0"/>
          <w:marRight w:val="0"/>
          <w:marTop w:val="0"/>
          <w:marBottom w:val="0"/>
          <w:divBdr>
            <w:top w:val="none" w:sz="0" w:space="0" w:color="auto"/>
            <w:left w:val="none" w:sz="0" w:space="0" w:color="auto"/>
            <w:bottom w:val="none" w:sz="0" w:space="0" w:color="auto"/>
            <w:right w:val="none" w:sz="0" w:space="0" w:color="auto"/>
          </w:divBdr>
        </w:div>
        <w:div w:id="515702828">
          <w:marLeft w:val="0"/>
          <w:marRight w:val="0"/>
          <w:marTop w:val="0"/>
          <w:marBottom w:val="0"/>
          <w:divBdr>
            <w:top w:val="none" w:sz="0" w:space="0" w:color="auto"/>
            <w:left w:val="none" w:sz="0" w:space="0" w:color="auto"/>
            <w:bottom w:val="none" w:sz="0" w:space="0" w:color="auto"/>
            <w:right w:val="none" w:sz="0" w:space="0" w:color="auto"/>
          </w:divBdr>
        </w:div>
        <w:div w:id="524444723">
          <w:marLeft w:val="0"/>
          <w:marRight w:val="0"/>
          <w:marTop w:val="0"/>
          <w:marBottom w:val="0"/>
          <w:divBdr>
            <w:top w:val="none" w:sz="0" w:space="0" w:color="auto"/>
            <w:left w:val="none" w:sz="0" w:space="0" w:color="auto"/>
            <w:bottom w:val="none" w:sz="0" w:space="0" w:color="auto"/>
            <w:right w:val="none" w:sz="0" w:space="0" w:color="auto"/>
          </w:divBdr>
        </w:div>
        <w:div w:id="542863513">
          <w:marLeft w:val="0"/>
          <w:marRight w:val="0"/>
          <w:marTop w:val="0"/>
          <w:marBottom w:val="0"/>
          <w:divBdr>
            <w:top w:val="none" w:sz="0" w:space="0" w:color="auto"/>
            <w:left w:val="none" w:sz="0" w:space="0" w:color="auto"/>
            <w:bottom w:val="none" w:sz="0" w:space="0" w:color="auto"/>
            <w:right w:val="none" w:sz="0" w:space="0" w:color="auto"/>
          </w:divBdr>
        </w:div>
        <w:div w:id="551306310">
          <w:marLeft w:val="0"/>
          <w:marRight w:val="0"/>
          <w:marTop w:val="0"/>
          <w:marBottom w:val="0"/>
          <w:divBdr>
            <w:top w:val="none" w:sz="0" w:space="0" w:color="auto"/>
            <w:left w:val="none" w:sz="0" w:space="0" w:color="auto"/>
            <w:bottom w:val="none" w:sz="0" w:space="0" w:color="auto"/>
            <w:right w:val="none" w:sz="0" w:space="0" w:color="auto"/>
          </w:divBdr>
        </w:div>
        <w:div w:id="554968662">
          <w:marLeft w:val="0"/>
          <w:marRight w:val="0"/>
          <w:marTop w:val="0"/>
          <w:marBottom w:val="0"/>
          <w:divBdr>
            <w:top w:val="none" w:sz="0" w:space="0" w:color="auto"/>
            <w:left w:val="none" w:sz="0" w:space="0" w:color="auto"/>
            <w:bottom w:val="none" w:sz="0" w:space="0" w:color="auto"/>
            <w:right w:val="none" w:sz="0" w:space="0" w:color="auto"/>
          </w:divBdr>
        </w:div>
        <w:div w:id="560941141">
          <w:marLeft w:val="0"/>
          <w:marRight w:val="0"/>
          <w:marTop w:val="0"/>
          <w:marBottom w:val="0"/>
          <w:divBdr>
            <w:top w:val="none" w:sz="0" w:space="0" w:color="auto"/>
            <w:left w:val="none" w:sz="0" w:space="0" w:color="auto"/>
            <w:bottom w:val="none" w:sz="0" w:space="0" w:color="auto"/>
            <w:right w:val="none" w:sz="0" w:space="0" w:color="auto"/>
          </w:divBdr>
        </w:div>
        <w:div w:id="569314866">
          <w:marLeft w:val="0"/>
          <w:marRight w:val="0"/>
          <w:marTop w:val="0"/>
          <w:marBottom w:val="0"/>
          <w:divBdr>
            <w:top w:val="none" w:sz="0" w:space="0" w:color="auto"/>
            <w:left w:val="none" w:sz="0" w:space="0" w:color="auto"/>
            <w:bottom w:val="none" w:sz="0" w:space="0" w:color="auto"/>
            <w:right w:val="none" w:sz="0" w:space="0" w:color="auto"/>
          </w:divBdr>
        </w:div>
        <w:div w:id="577204368">
          <w:marLeft w:val="0"/>
          <w:marRight w:val="0"/>
          <w:marTop w:val="0"/>
          <w:marBottom w:val="0"/>
          <w:divBdr>
            <w:top w:val="none" w:sz="0" w:space="0" w:color="auto"/>
            <w:left w:val="none" w:sz="0" w:space="0" w:color="auto"/>
            <w:bottom w:val="none" w:sz="0" w:space="0" w:color="auto"/>
            <w:right w:val="none" w:sz="0" w:space="0" w:color="auto"/>
          </w:divBdr>
        </w:div>
        <w:div w:id="587423265">
          <w:marLeft w:val="0"/>
          <w:marRight w:val="0"/>
          <w:marTop w:val="0"/>
          <w:marBottom w:val="0"/>
          <w:divBdr>
            <w:top w:val="none" w:sz="0" w:space="0" w:color="auto"/>
            <w:left w:val="none" w:sz="0" w:space="0" w:color="auto"/>
            <w:bottom w:val="none" w:sz="0" w:space="0" w:color="auto"/>
            <w:right w:val="none" w:sz="0" w:space="0" w:color="auto"/>
          </w:divBdr>
        </w:div>
        <w:div w:id="603654271">
          <w:marLeft w:val="0"/>
          <w:marRight w:val="0"/>
          <w:marTop w:val="0"/>
          <w:marBottom w:val="0"/>
          <w:divBdr>
            <w:top w:val="none" w:sz="0" w:space="0" w:color="auto"/>
            <w:left w:val="none" w:sz="0" w:space="0" w:color="auto"/>
            <w:bottom w:val="none" w:sz="0" w:space="0" w:color="auto"/>
            <w:right w:val="none" w:sz="0" w:space="0" w:color="auto"/>
          </w:divBdr>
        </w:div>
        <w:div w:id="605189842">
          <w:marLeft w:val="0"/>
          <w:marRight w:val="0"/>
          <w:marTop w:val="0"/>
          <w:marBottom w:val="0"/>
          <w:divBdr>
            <w:top w:val="none" w:sz="0" w:space="0" w:color="auto"/>
            <w:left w:val="none" w:sz="0" w:space="0" w:color="auto"/>
            <w:bottom w:val="none" w:sz="0" w:space="0" w:color="auto"/>
            <w:right w:val="none" w:sz="0" w:space="0" w:color="auto"/>
          </w:divBdr>
        </w:div>
        <w:div w:id="620763447">
          <w:marLeft w:val="0"/>
          <w:marRight w:val="0"/>
          <w:marTop w:val="0"/>
          <w:marBottom w:val="0"/>
          <w:divBdr>
            <w:top w:val="none" w:sz="0" w:space="0" w:color="auto"/>
            <w:left w:val="none" w:sz="0" w:space="0" w:color="auto"/>
            <w:bottom w:val="none" w:sz="0" w:space="0" w:color="auto"/>
            <w:right w:val="none" w:sz="0" w:space="0" w:color="auto"/>
          </w:divBdr>
        </w:div>
        <w:div w:id="632755509">
          <w:marLeft w:val="0"/>
          <w:marRight w:val="0"/>
          <w:marTop w:val="0"/>
          <w:marBottom w:val="0"/>
          <w:divBdr>
            <w:top w:val="none" w:sz="0" w:space="0" w:color="auto"/>
            <w:left w:val="none" w:sz="0" w:space="0" w:color="auto"/>
            <w:bottom w:val="none" w:sz="0" w:space="0" w:color="auto"/>
            <w:right w:val="none" w:sz="0" w:space="0" w:color="auto"/>
          </w:divBdr>
        </w:div>
        <w:div w:id="659188367">
          <w:marLeft w:val="0"/>
          <w:marRight w:val="0"/>
          <w:marTop w:val="0"/>
          <w:marBottom w:val="0"/>
          <w:divBdr>
            <w:top w:val="none" w:sz="0" w:space="0" w:color="auto"/>
            <w:left w:val="none" w:sz="0" w:space="0" w:color="auto"/>
            <w:bottom w:val="none" w:sz="0" w:space="0" w:color="auto"/>
            <w:right w:val="none" w:sz="0" w:space="0" w:color="auto"/>
          </w:divBdr>
        </w:div>
        <w:div w:id="666397902">
          <w:marLeft w:val="0"/>
          <w:marRight w:val="0"/>
          <w:marTop w:val="0"/>
          <w:marBottom w:val="0"/>
          <w:divBdr>
            <w:top w:val="none" w:sz="0" w:space="0" w:color="auto"/>
            <w:left w:val="none" w:sz="0" w:space="0" w:color="auto"/>
            <w:bottom w:val="none" w:sz="0" w:space="0" w:color="auto"/>
            <w:right w:val="none" w:sz="0" w:space="0" w:color="auto"/>
          </w:divBdr>
        </w:div>
        <w:div w:id="668756303">
          <w:marLeft w:val="0"/>
          <w:marRight w:val="0"/>
          <w:marTop w:val="0"/>
          <w:marBottom w:val="0"/>
          <w:divBdr>
            <w:top w:val="none" w:sz="0" w:space="0" w:color="auto"/>
            <w:left w:val="none" w:sz="0" w:space="0" w:color="auto"/>
            <w:bottom w:val="none" w:sz="0" w:space="0" w:color="auto"/>
            <w:right w:val="none" w:sz="0" w:space="0" w:color="auto"/>
          </w:divBdr>
        </w:div>
        <w:div w:id="680855075">
          <w:marLeft w:val="0"/>
          <w:marRight w:val="0"/>
          <w:marTop w:val="0"/>
          <w:marBottom w:val="0"/>
          <w:divBdr>
            <w:top w:val="none" w:sz="0" w:space="0" w:color="auto"/>
            <w:left w:val="none" w:sz="0" w:space="0" w:color="auto"/>
            <w:bottom w:val="none" w:sz="0" w:space="0" w:color="auto"/>
            <w:right w:val="none" w:sz="0" w:space="0" w:color="auto"/>
          </w:divBdr>
        </w:div>
        <w:div w:id="681587835">
          <w:marLeft w:val="0"/>
          <w:marRight w:val="0"/>
          <w:marTop w:val="0"/>
          <w:marBottom w:val="0"/>
          <w:divBdr>
            <w:top w:val="none" w:sz="0" w:space="0" w:color="auto"/>
            <w:left w:val="none" w:sz="0" w:space="0" w:color="auto"/>
            <w:bottom w:val="none" w:sz="0" w:space="0" w:color="auto"/>
            <w:right w:val="none" w:sz="0" w:space="0" w:color="auto"/>
          </w:divBdr>
        </w:div>
        <w:div w:id="684939606">
          <w:marLeft w:val="0"/>
          <w:marRight w:val="0"/>
          <w:marTop w:val="0"/>
          <w:marBottom w:val="0"/>
          <w:divBdr>
            <w:top w:val="none" w:sz="0" w:space="0" w:color="auto"/>
            <w:left w:val="none" w:sz="0" w:space="0" w:color="auto"/>
            <w:bottom w:val="none" w:sz="0" w:space="0" w:color="auto"/>
            <w:right w:val="none" w:sz="0" w:space="0" w:color="auto"/>
          </w:divBdr>
        </w:div>
        <w:div w:id="686295339">
          <w:marLeft w:val="0"/>
          <w:marRight w:val="0"/>
          <w:marTop w:val="0"/>
          <w:marBottom w:val="0"/>
          <w:divBdr>
            <w:top w:val="none" w:sz="0" w:space="0" w:color="auto"/>
            <w:left w:val="none" w:sz="0" w:space="0" w:color="auto"/>
            <w:bottom w:val="none" w:sz="0" w:space="0" w:color="auto"/>
            <w:right w:val="none" w:sz="0" w:space="0" w:color="auto"/>
          </w:divBdr>
        </w:div>
        <w:div w:id="696471900">
          <w:marLeft w:val="0"/>
          <w:marRight w:val="0"/>
          <w:marTop w:val="0"/>
          <w:marBottom w:val="0"/>
          <w:divBdr>
            <w:top w:val="none" w:sz="0" w:space="0" w:color="auto"/>
            <w:left w:val="none" w:sz="0" w:space="0" w:color="auto"/>
            <w:bottom w:val="none" w:sz="0" w:space="0" w:color="auto"/>
            <w:right w:val="none" w:sz="0" w:space="0" w:color="auto"/>
          </w:divBdr>
        </w:div>
        <w:div w:id="707997338">
          <w:marLeft w:val="0"/>
          <w:marRight w:val="0"/>
          <w:marTop w:val="0"/>
          <w:marBottom w:val="0"/>
          <w:divBdr>
            <w:top w:val="none" w:sz="0" w:space="0" w:color="auto"/>
            <w:left w:val="none" w:sz="0" w:space="0" w:color="auto"/>
            <w:bottom w:val="none" w:sz="0" w:space="0" w:color="auto"/>
            <w:right w:val="none" w:sz="0" w:space="0" w:color="auto"/>
          </w:divBdr>
        </w:div>
        <w:div w:id="711539326">
          <w:marLeft w:val="0"/>
          <w:marRight w:val="0"/>
          <w:marTop w:val="0"/>
          <w:marBottom w:val="0"/>
          <w:divBdr>
            <w:top w:val="none" w:sz="0" w:space="0" w:color="auto"/>
            <w:left w:val="none" w:sz="0" w:space="0" w:color="auto"/>
            <w:bottom w:val="none" w:sz="0" w:space="0" w:color="auto"/>
            <w:right w:val="none" w:sz="0" w:space="0" w:color="auto"/>
          </w:divBdr>
        </w:div>
        <w:div w:id="717241237">
          <w:marLeft w:val="0"/>
          <w:marRight w:val="0"/>
          <w:marTop w:val="0"/>
          <w:marBottom w:val="0"/>
          <w:divBdr>
            <w:top w:val="none" w:sz="0" w:space="0" w:color="auto"/>
            <w:left w:val="none" w:sz="0" w:space="0" w:color="auto"/>
            <w:bottom w:val="none" w:sz="0" w:space="0" w:color="auto"/>
            <w:right w:val="none" w:sz="0" w:space="0" w:color="auto"/>
          </w:divBdr>
        </w:div>
        <w:div w:id="731007958">
          <w:marLeft w:val="0"/>
          <w:marRight w:val="0"/>
          <w:marTop w:val="0"/>
          <w:marBottom w:val="0"/>
          <w:divBdr>
            <w:top w:val="none" w:sz="0" w:space="0" w:color="auto"/>
            <w:left w:val="none" w:sz="0" w:space="0" w:color="auto"/>
            <w:bottom w:val="none" w:sz="0" w:space="0" w:color="auto"/>
            <w:right w:val="none" w:sz="0" w:space="0" w:color="auto"/>
          </w:divBdr>
        </w:div>
        <w:div w:id="754088643">
          <w:marLeft w:val="0"/>
          <w:marRight w:val="0"/>
          <w:marTop w:val="0"/>
          <w:marBottom w:val="0"/>
          <w:divBdr>
            <w:top w:val="none" w:sz="0" w:space="0" w:color="auto"/>
            <w:left w:val="none" w:sz="0" w:space="0" w:color="auto"/>
            <w:bottom w:val="none" w:sz="0" w:space="0" w:color="auto"/>
            <w:right w:val="none" w:sz="0" w:space="0" w:color="auto"/>
          </w:divBdr>
        </w:div>
        <w:div w:id="765855415">
          <w:marLeft w:val="0"/>
          <w:marRight w:val="0"/>
          <w:marTop w:val="0"/>
          <w:marBottom w:val="0"/>
          <w:divBdr>
            <w:top w:val="none" w:sz="0" w:space="0" w:color="auto"/>
            <w:left w:val="none" w:sz="0" w:space="0" w:color="auto"/>
            <w:bottom w:val="none" w:sz="0" w:space="0" w:color="auto"/>
            <w:right w:val="none" w:sz="0" w:space="0" w:color="auto"/>
          </w:divBdr>
        </w:div>
        <w:div w:id="790586732">
          <w:marLeft w:val="0"/>
          <w:marRight w:val="0"/>
          <w:marTop w:val="0"/>
          <w:marBottom w:val="0"/>
          <w:divBdr>
            <w:top w:val="none" w:sz="0" w:space="0" w:color="auto"/>
            <w:left w:val="none" w:sz="0" w:space="0" w:color="auto"/>
            <w:bottom w:val="none" w:sz="0" w:space="0" w:color="auto"/>
            <w:right w:val="none" w:sz="0" w:space="0" w:color="auto"/>
          </w:divBdr>
        </w:div>
        <w:div w:id="804469457">
          <w:marLeft w:val="0"/>
          <w:marRight w:val="0"/>
          <w:marTop w:val="0"/>
          <w:marBottom w:val="0"/>
          <w:divBdr>
            <w:top w:val="none" w:sz="0" w:space="0" w:color="auto"/>
            <w:left w:val="none" w:sz="0" w:space="0" w:color="auto"/>
            <w:bottom w:val="none" w:sz="0" w:space="0" w:color="auto"/>
            <w:right w:val="none" w:sz="0" w:space="0" w:color="auto"/>
          </w:divBdr>
        </w:div>
        <w:div w:id="821507733">
          <w:marLeft w:val="0"/>
          <w:marRight w:val="0"/>
          <w:marTop w:val="0"/>
          <w:marBottom w:val="0"/>
          <w:divBdr>
            <w:top w:val="none" w:sz="0" w:space="0" w:color="auto"/>
            <w:left w:val="none" w:sz="0" w:space="0" w:color="auto"/>
            <w:bottom w:val="none" w:sz="0" w:space="0" w:color="auto"/>
            <w:right w:val="none" w:sz="0" w:space="0" w:color="auto"/>
          </w:divBdr>
        </w:div>
        <w:div w:id="828519782">
          <w:marLeft w:val="0"/>
          <w:marRight w:val="0"/>
          <w:marTop w:val="0"/>
          <w:marBottom w:val="0"/>
          <w:divBdr>
            <w:top w:val="none" w:sz="0" w:space="0" w:color="auto"/>
            <w:left w:val="none" w:sz="0" w:space="0" w:color="auto"/>
            <w:bottom w:val="none" w:sz="0" w:space="0" w:color="auto"/>
            <w:right w:val="none" w:sz="0" w:space="0" w:color="auto"/>
          </w:divBdr>
        </w:div>
        <w:div w:id="834102312">
          <w:marLeft w:val="0"/>
          <w:marRight w:val="0"/>
          <w:marTop w:val="0"/>
          <w:marBottom w:val="0"/>
          <w:divBdr>
            <w:top w:val="none" w:sz="0" w:space="0" w:color="auto"/>
            <w:left w:val="none" w:sz="0" w:space="0" w:color="auto"/>
            <w:bottom w:val="none" w:sz="0" w:space="0" w:color="auto"/>
            <w:right w:val="none" w:sz="0" w:space="0" w:color="auto"/>
          </w:divBdr>
        </w:div>
        <w:div w:id="835002768">
          <w:marLeft w:val="0"/>
          <w:marRight w:val="0"/>
          <w:marTop w:val="0"/>
          <w:marBottom w:val="0"/>
          <w:divBdr>
            <w:top w:val="none" w:sz="0" w:space="0" w:color="auto"/>
            <w:left w:val="none" w:sz="0" w:space="0" w:color="auto"/>
            <w:bottom w:val="none" w:sz="0" w:space="0" w:color="auto"/>
            <w:right w:val="none" w:sz="0" w:space="0" w:color="auto"/>
          </w:divBdr>
        </w:div>
        <w:div w:id="837772008">
          <w:marLeft w:val="0"/>
          <w:marRight w:val="0"/>
          <w:marTop w:val="0"/>
          <w:marBottom w:val="0"/>
          <w:divBdr>
            <w:top w:val="none" w:sz="0" w:space="0" w:color="auto"/>
            <w:left w:val="none" w:sz="0" w:space="0" w:color="auto"/>
            <w:bottom w:val="none" w:sz="0" w:space="0" w:color="auto"/>
            <w:right w:val="none" w:sz="0" w:space="0" w:color="auto"/>
          </w:divBdr>
        </w:div>
        <w:div w:id="865291530">
          <w:marLeft w:val="0"/>
          <w:marRight w:val="0"/>
          <w:marTop w:val="0"/>
          <w:marBottom w:val="0"/>
          <w:divBdr>
            <w:top w:val="none" w:sz="0" w:space="0" w:color="auto"/>
            <w:left w:val="none" w:sz="0" w:space="0" w:color="auto"/>
            <w:bottom w:val="none" w:sz="0" w:space="0" w:color="auto"/>
            <w:right w:val="none" w:sz="0" w:space="0" w:color="auto"/>
          </w:divBdr>
        </w:div>
        <w:div w:id="874273169">
          <w:marLeft w:val="0"/>
          <w:marRight w:val="0"/>
          <w:marTop w:val="0"/>
          <w:marBottom w:val="0"/>
          <w:divBdr>
            <w:top w:val="none" w:sz="0" w:space="0" w:color="auto"/>
            <w:left w:val="none" w:sz="0" w:space="0" w:color="auto"/>
            <w:bottom w:val="none" w:sz="0" w:space="0" w:color="auto"/>
            <w:right w:val="none" w:sz="0" w:space="0" w:color="auto"/>
          </w:divBdr>
        </w:div>
        <w:div w:id="885527196">
          <w:marLeft w:val="0"/>
          <w:marRight w:val="0"/>
          <w:marTop w:val="0"/>
          <w:marBottom w:val="0"/>
          <w:divBdr>
            <w:top w:val="none" w:sz="0" w:space="0" w:color="auto"/>
            <w:left w:val="none" w:sz="0" w:space="0" w:color="auto"/>
            <w:bottom w:val="none" w:sz="0" w:space="0" w:color="auto"/>
            <w:right w:val="none" w:sz="0" w:space="0" w:color="auto"/>
          </w:divBdr>
        </w:div>
        <w:div w:id="891235992">
          <w:marLeft w:val="0"/>
          <w:marRight w:val="0"/>
          <w:marTop w:val="0"/>
          <w:marBottom w:val="0"/>
          <w:divBdr>
            <w:top w:val="none" w:sz="0" w:space="0" w:color="auto"/>
            <w:left w:val="none" w:sz="0" w:space="0" w:color="auto"/>
            <w:bottom w:val="none" w:sz="0" w:space="0" w:color="auto"/>
            <w:right w:val="none" w:sz="0" w:space="0" w:color="auto"/>
          </w:divBdr>
        </w:div>
        <w:div w:id="898856029">
          <w:marLeft w:val="0"/>
          <w:marRight w:val="0"/>
          <w:marTop w:val="0"/>
          <w:marBottom w:val="0"/>
          <w:divBdr>
            <w:top w:val="none" w:sz="0" w:space="0" w:color="auto"/>
            <w:left w:val="none" w:sz="0" w:space="0" w:color="auto"/>
            <w:bottom w:val="none" w:sz="0" w:space="0" w:color="auto"/>
            <w:right w:val="none" w:sz="0" w:space="0" w:color="auto"/>
          </w:divBdr>
        </w:div>
        <w:div w:id="914776514">
          <w:marLeft w:val="0"/>
          <w:marRight w:val="0"/>
          <w:marTop w:val="0"/>
          <w:marBottom w:val="0"/>
          <w:divBdr>
            <w:top w:val="none" w:sz="0" w:space="0" w:color="auto"/>
            <w:left w:val="none" w:sz="0" w:space="0" w:color="auto"/>
            <w:bottom w:val="none" w:sz="0" w:space="0" w:color="auto"/>
            <w:right w:val="none" w:sz="0" w:space="0" w:color="auto"/>
          </w:divBdr>
        </w:div>
        <w:div w:id="921910077">
          <w:marLeft w:val="0"/>
          <w:marRight w:val="0"/>
          <w:marTop w:val="0"/>
          <w:marBottom w:val="0"/>
          <w:divBdr>
            <w:top w:val="none" w:sz="0" w:space="0" w:color="auto"/>
            <w:left w:val="none" w:sz="0" w:space="0" w:color="auto"/>
            <w:bottom w:val="none" w:sz="0" w:space="0" w:color="auto"/>
            <w:right w:val="none" w:sz="0" w:space="0" w:color="auto"/>
          </w:divBdr>
        </w:div>
        <w:div w:id="930314289">
          <w:marLeft w:val="0"/>
          <w:marRight w:val="0"/>
          <w:marTop w:val="0"/>
          <w:marBottom w:val="0"/>
          <w:divBdr>
            <w:top w:val="none" w:sz="0" w:space="0" w:color="auto"/>
            <w:left w:val="none" w:sz="0" w:space="0" w:color="auto"/>
            <w:bottom w:val="none" w:sz="0" w:space="0" w:color="auto"/>
            <w:right w:val="none" w:sz="0" w:space="0" w:color="auto"/>
          </w:divBdr>
        </w:div>
        <w:div w:id="933050910">
          <w:marLeft w:val="0"/>
          <w:marRight w:val="0"/>
          <w:marTop w:val="0"/>
          <w:marBottom w:val="0"/>
          <w:divBdr>
            <w:top w:val="none" w:sz="0" w:space="0" w:color="auto"/>
            <w:left w:val="none" w:sz="0" w:space="0" w:color="auto"/>
            <w:bottom w:val="none" w:sz="0" w:space="0" w:color="auto"/>
            <w:right w:val="none" w:sz="0" w:space="0" w:color="auto"/>
          </w:divBdr>
        </w:div>
        <w:div w:id="968970665">
          <w:marLeft w:val="0"/>
          <w:marRight w:val="0"/>
          <w:marTop w:val="0"/>
          <w:marBottom w:val="0"/>
          <w:divBdr>
            <w:top w:val="none" w:sz="0" w:space="0" w:color="auto"/>
            <w:left w:val="none" w:sz="0" w:space="0" w:color="auto"/>
            <w:bottom w:val="none" w:sz="0" w:space="0" w:color="auto"/>
            <w:right w:val="none" w:sz="0" w:space="0" w:color="auto"/>
          </w:divBdr>
        </w:div>
        <w:div w:id="975649156">
          <w:marLeft w:val="0"/>
          <w:marRight w:val="0"/>
          <w:marTop w:val="0"/>
          <w:marBottom w:val="0"/>
          <w:divBdr>
            <w:top w:val="none" w:sz="0" w:space="0" w:color="auto"/>
            <w:left w:val="none" w:sz="0" w:space="0" w:color="auto"/>
            <w:bottom w:val="none" w:sz="0" w:space="0" w:color="auto"/>
            <w:right w:val="none" w:sz="0" w:space="0" w:color="auto"/>
          </w:divBdr>
        </w:div>
        <w:div w:id="985744216">
          <w:marLeft w:val="0"/>
          <w:marRight w:val="0"/>
          <w:marTop w:val="0"/>
          <w:marBottom w:val="0"/>
          <w:divBdr>
            <w:top w:val="none" w:sz="0" w:space="0" w:color="auto"/>
            <w:left w:val="none" w:sz="0" w:space="0" w:color="auto"/>
            <w:bottom w:val="none" w:sz="0" w:space="0" w:color="auto"/>
            <w:right w:val="none" w:sz="0" w:space="0" w:color="auto"/>
          </w:divBdr>
        </w:div>
        <w:div w:id="990793983">
          <w:marLeft w:val="0"/>
          <w:marRight w:val="0"/>
          <w:marTop w:val="0"/>
          <w:marBottom w:val="0"/>
          <w:divBdr>
            <w:top w:val="none" w:sz="0" w:space="0" w:color="auto"/>
            <w:left w:val="none" w:sz="0" w:space="0" w:color="auto"/>
            <w:bottom w:val="none" w:sz="0" w:space="0" w:color="auto"/>
            <w:right w:val="none" w:sz="0" w:space="0" w:color="auto"/>
          </w:divBdr>
        </w:div>
        <w:div w:id="1029648071">
          <w:marLeft w:val="0"/>
          <w:marRight w:val="0"/>
          <w:marTop w:val="0"/>
          <w:marBottom w:val="0"/>
          <w:divBdr>
            <w:top w:val="none" w:sz="0" w:space="0" w:color="auto"/>
            <w:left w:val="none" w:sz="0" w:space="0" w:color="auto"/>
            <w:bottom w:val="none" w:sz="0" w:space="0" w:color="auto"/>
            <w:right w:val="none" w:sz="0" w:space="0" w:color="auto"/>
          </w:divBdr>
        </w:div>
        <w:div w:id="1043212350">
          <w:marLeft w:val="0"/>
          <w:marRight w:val="0"/>
          <w:marTop w:val="0"/>
          <w:marBottom w:val="0"/>
          <w:divBdr>
            <w:top w:val="none" w:sz="0" w:space="0" w:color="auto"/>
            <w:left w:val="none" w:sz="0" w:space="0" w:color="auto"/>
            <w:bottom w:val="none" w:sz="0" w:space="0" w:color="auto"/>
            <w:right w:val="none" w:sz="0" w:space="0" w:color="auto"/>
          </w:divBdr>
        </w:div>
        <w:div w:id="1072850487">
          <w:marLeft w:val="0"/>
          <w:marRight w:val="0"/>
          <w:marTop w:val="0"/>
          <w:marBottom w:val="0"/>
          <w:divBdr>
            <w:top w:val="none" w:sz="0" w:space="0" w:color="auto"/>
            <w:left w:val="none" w:sz="0" w:space="0" w:color="auto"/>
            <w:bottom w:val="none" w:sz="0" w:space="0" w:color="auto"/>
            <w:right w:val="none" w:sz="0" w:space="0" w:color="auto"/>
          </w:divBdr>
        </w:div>
        <w:div w:id="1075976264">
          <w:marLeft w:val="0"/>
          <w:marRight w:val="0"/>
          <w:marTop w:val="0"/>
          <w:marBottom w:val="0"/>
          <w:divBdr>
            <w:top w:val="none" w:sz="0" w:space="0" w:color="auto"/>
            <w:left w:val="none" w:sz="0" w:space="0" w:color="auto"/>
            <w:bottom w:val="none" w:sz="0" w:space="0" w:color="auto"/>
            <w:right w:val="none" w:sz="0" w:space="0" w:color="auto"/>
          </w:divBdr>
        </w:div>
        <w:div w:id="1090740363">
          <w:marLeft w:val="0"/>
          <w:marRight w:val="0"/>
          <w:marTop w:val="0"/>
          <w:marBottom w:val="0"/>
          <w:divBdr>
            <w:top w:val="none" w:sz="0" w:space="0" w:color="auto"/>
            <w:left w:val="none" w:sz="0" w:space="0" w:color="auto"/>
            <w:bottom w:val="none" w:sz="0" w:space="0" w:color="auto"/>
            <w:right w:val="none" w:sz="0" w:space="0" w:color="auto"/>
          </w:divBdr>
        </w:div>
        <w:div w:id="1108236335">
          <w:marLeft w:val="0"/>
          <w:marRight w:val="0"/>
          <w:marTop w:val="0"/>
          <w:marBottom w:val="0"/>
          <w:divBdr>
            <w:top w:val="none" w:sz="0" w:space="0" w:color="auto"/>
            <w:left w:val="none" w:sz="0" w:space="0" w:color="auto"/>
            <w:bottom w:val="none" w:sz="0" w:space="0" w:color="auto"/>
            <w:right w:val="none" w:sz="0" w:space="0" w:color="auto"/>
          </w:divBdr>
        </w:div>
        <w:div w:id="1117405685">
          <w:marLeft w:val="0"/>
          <w:marRight w:val="0"/>
          <w:marTop w:val="0"/>
          <w:marBottom w:val="0"/>
          <w:divBdr>
            <w:top w:val="none" w:sz="0" w:space="0" w:color="auto"/>
            <w:left w:val="none" w:sz="0" w:space="0" w:color="auto"/>
            <w:bottom w:val="none" w:sz="0" w:space="0" w:color="auto"/>
            <w:right w:val="none" w:sz="0" w:space="0" w:color="auto"/>
          </w:divBdr>
        </w:div>
        <w:div w:id="1129588559">
          <w:marLeft w:val="0"/>
          <w:marRight w:val="0"/>
          <w:marTop w:val="0"/>
          <w:marBottom w:val="0"/>
          <w:divBdr>
            <w:top w:val="none" w:sz="0" w:space="0" w:color="auto"/>
            <w:left w:val="none" w:sz="0" w:space="0" w:color="auto"/>
            <w:bottom w:val="none" w:sz="0" w:space="0" w:color="auto"/>
            <w:right w:val="none" w:sz="0" w:space="0" w:color="auto"/>
          </w:divBdr>
        </w:div>
        <w:div w:id="1198350773">
          <w:marLeft w:val="0"/>
          <w:marRight w:val="0"/>
          <w:marTop w:val="0"/>
          <w:marBottom w:val="0"/>
          <w:divBdr>
            <w:top w:val="none" w:sz="0" w:space="0" w:color="auto"/>
            <w:left w:val="none" w:sz="0" w:space="0" w:color="auto"/>
            <w:bottom w:val="none" w:sz="0" w:space="0" w:color="auto"/>
            <w:right w:val="none" w:sz="0" w:space="0" w:color="auto"/>
          </w:divBdr>
        </w:div>
        <w:div w:id="1207445846">
          <w:marLeft w:val="0"/>
          <w:marRight w:val="0"/>
          <w:marTop w:val="0"/>
          <w:marBottom w:val="0"/>
          <w:divBdr>
            <w:top w:val="none" w:sz="0" w:space="0" w:color="auto"/>
            <w:left w:val="none" w:sz="0" w:space="0" w:color="auto"/>
            <w:bottom w:val="none" w:sz="0" w:space="0" w:color="auto"/>
            <w:right w:val="none" w:sz="0" w:space="0" w:color="auto"/>
          </w:divBdr>
        </w:div>
        <w:div w:id="1232155601">
          <w:marLeft w:val="0"/>
          <w:marRight w:val="0"/>
          <w:marTop w:val="0"/>
          <w:marBottom w:val="0"/>
          <w:divBdr>
            <w:top w:val="none" w:sz="0" w:space="0" w:color="auto"/>
            <w:left w:val="none" w:sz="0" w:space="0" w:color="auto"/>
            <w:bottom w:val="none" w:sz="0" w:space="0" w:color="auto"/>
            <w:right w:val="none" w:sz="0" w:space="0" w:color="auto"/>
          </w:divBdr>
        </w:div>
        <w:div w:id="1234269866">
          <w:marLeft w:val="0"/>
          <w:marRight w:val="0"/>
          <w:marTop w:val="0"/>
          <w:marBottom w:val="0"/>
          <w:divBdr>
            <w:top w:val="none" w:sz="0" w:space="0" w:color="auto"/>
            <w:left w:val="none" w:sz="0" w:space="0" w:color="auto"/>
            <w:bottom w:val="none" w:sz="0" w:space="0" w:color="auto"/>
            <w:right w:val="none" w:sz="0" w:space="0" w:color="auto"/>
          </w:divBdr>
        </w:div>
        <w:div w:id="1245384509">
          <w:marLeft w:val="0"/>
          <w:marRight w:val="0"/>
          <w:marTop w:val="0"/>
          <w:marBottom w:val="0"/>
          <w:divBdr>
            <w:top w:val="none" w:sz="0" w:space="0" w:color="auto"/>
            <w:left w:val="none" w:sz="0" w:space="0" w:color="auto"/>
            <w:bottom w:val="none" w:sz="0" w:space="0" w:color="auto"/>
            <w:right w:val="none" w:sz="0" w:space="0" w:color="auto"/>
          </w:divBdr>
        </w:div>
        <w:div w:id="1252279924">
          <w:marLeft w:val="0"/>
          <w:marRight w:val="0"/>
          <w:marTop w:val="0"/>
          <w:marBottom w:val="0"/>
          <w:divBdr>
            <w:top w:val="none" w:sz="0" w:space="0" w:color="auto"/>
            <w:left w:val="none" w:sz="0" w:space="0" w:color="auto"/>
            <w:bottom w:val="none" w:sz="0" w:space="0" w:color="auto"/>
            <w:right w:val="none" w:sz="0" w:space="0" w:color="auto"/>
          </w:divBdr>
        </w:div>
        <w:div w:id="1273171572">
          <w:marLeft w:val="0"/>
          <w:marRight w:val="0"/>
          <w:marTop w:val="0"/>
          <w:marBottom w:val="0"/>
          <w:divBdr>
            <w:top w:val="none" w:sz="0" w:space="0" w:color="auto"/>
            <w:left w:val="none" w:sz="0" w:space="0" w:color="auto"/>
            <w:bottom w:val="none" w:sz="0" w:space="0" w:color="auto"/>
            <w:right w:val="none" w:sz="0" w:space="0" w:color="auto"/>
          </w:divBdr>
        </w:div>
        <w:div w:id="1320769523">
          <w:marLeft w:val="0"/>
          <w:marRight w:val="0"/>
          <w:marTop w:val="0"/>
          <w:marBottom w:val="0"/>
          <w:divBdr>
            <w:top w:val="none" w:sz="0" w:space="0" w:color="auto"/>
            <w:left w:val="none" w:sz="0" w:space="0" w:color="auto"/>
            <w:bottom w:val="none" w:sz="0" w:space="0" w:color="auto"/>
            <w:right w:val="none" w:sz="0" w:space="0" w:color="auto"/>
          </w:divBdr>
        </w:div>
        <w:div w:id="1327174687">
          <w:marLeft w:val="0"/>
          <w:marRight w:val="0"/>
          <w:marTop w:val="0"/>
          <w:marBottom w:val="0"/>
          <w:divBdr>
            <w:top w:val="none" w:sz="0" w:space="0" w:color="auto"/>
            <w:left w:val="none" w:sz="0" w:space="0" w:color="auto"/>
            <w:bottom w:val="none" w:sz="0" w:space="0" w:color="auto"/>
            <w:right w:val="none" w:sz="0" w:space="0" w:color="auto"/>
          </w:divBdr>
        </w:div>
        <w:div w:id="1347441607">
          <w:marLeft w:val="0"/>
          <w:marRight w:val="0"/>
          <w:marTop w:val="0"/>
          <w:marBottom w:val="0"/>
          <w:divBdr>
            <w:top w:val="none" w:sz="0" w:space="0" w:color="auto"/>
            <w:left w:val="none" w:sz="0" w:space="0" w:color="auto"/>
            <w:bottom w:val="none" w:sz="0" w:space="0" w:color="auto"/>
            <w:right w:val="none" w:sz="0" w:space="0" w:color="auto"/>
          </w:divBdr>
        </w:div>
        <w:div w:id="1352101792">
          <w:marLeft w:val="0"/>
          <w:marRight w:val="0"/>
          <w:marTop w:val="0"/>
          <w:marBottom w:val="0"/>
          <w:divBdr>
            <w:top w:val="none" w:sz="0" w:space="0" w:color="auto"/>
            <w:left w:val="none" w:sz="0" w:space="0" w:color="auto"/>
            <w:bottom w:val="none" w:sz="0" w:space="0" w:color="auto"/>
            <w:right w:val="none" w:sz="0" w:space="0" w:color="auto"/>
          </w:divBdr>
        </w:div>
        <w:div w:id="1356037740">
          <w:marLeft w:val="0"/>
          <w:marRight w:val="0"/>
          <w:marTop w:val="0"/>
          <w:marBottom w:val="0"/>
          <w:divBdr>
            <w:top w:val="none" w:sz="0" w:space="0" w:color="auto"/>
            <w:left w:val="none" w:sz="0" w:space="0" w:color="auto"/>
            <w:bottom w:val="none" w:sz="0" w:space="0" w:color="auto"/>
            <w:right w:val="none" w:sz="0" w:space="0" w:color="auto"/>
          </w:divBdr>
        </w:div>
        <w:div w:id="1364940123">
          <w:marLeft w:val="0"/>
          <w:marRight w:val="0"/>
          <w:marTop w:val="0"/>
          <w:marBottom w:val="0"/>
          <w:divBdr>
            <w:top w:val="none" w:sz="0" w:space="0" w:color="auto"/>
            <w:left w:val="none" w:sz="0" w:space="0" w:color="auto"/>
            <w:bottom w:val="none" w:sz="0" w:space="0" w:color="auto"/>
            <w:right w:val="none" w:sz="0" w:space="0" w:color="auto"/>
          </w:divBdr>
        </w:div>
        <w:div w:id="1372340549">
          <w:marLeft w:val="0"/>
          <w:marRight w:val="0"/>
          <w:marTop w:val="0"/>
          <w:marBottom w:val="0"/>
          <w:divBdr>
            <w:top w:val="none" w:sz="0" w:space="0" w:color="auto"/>
            <w:left w:val="none" w:sz="0" w:space="0" w:color="auto"/>
            <w:bottom w:val="none" w:sz="0" w:space="0" w:color="auto"/>
            <w:right w:val="none" w:sz="0" w:space="0" w:color="auto"/>
          </w:divBdr>
        </w:div>
        <w:div w:id="1375036730">
          <w:marLeft w:val="0"/>
          <w:marRight w:val="0"/>
          <w:marTop w:val="0"/>
          <w:marBottom w:val="0"/>
          <w:divBdr>
            <w:top w:val="none" w:sz="0" w:space="0" w:color="auto"/>
            <w:left w:val="none" w:sz="0" w:space="0" w:color="auto"/>
            <w:bottom w:val="none" w:sz="0" w:space="0" w:color="auto"/>
            <w:right w:val="none" w:sz="0" w:space="0" w:color="auto"/>
          </w:divBdr>
        </w:div>
        <w:div w:id="1382173537">
          <w:marLeft w:val="0"/>
          <w:marRight w:val="0"/>
          <w:marTop w:val="0"/>
          <w:marBottom w:val="0"/>
          <w:divBdr>
            <w:top w:val="none" w:sz="0" w:space="0" w:color="auto"/>
            <w:left w:val="none" w:sz="0" w:space="0" w:color="auto"/>
            <w:bottom w:val="none" w:sz="0" w:space="0" w:color="auto"/>
            <w:right w:val="none" w:sz="0" w:space="0" w:color="auto"/>
          </w:divBdr>
        </w:div>
        <w:div w:id="1407992048">
          <w:marLeft w:val="0"/>
          <w:marRight w:val="0"/>
          <w:marTop w:val="0"/>
          <w:marBottom w:val="0"/>
          <w:divBdr>
            <w:top w:val="none" w:sz="0" w:space="0" w:color="auto"/>
            <w:left w:val="none" w:sz="0" w:space="0" w:color="auto"/>
            <w:bottom w:val="none" w:sz="0" w:space="0" w:color="auto"/>
            <w:right w:val="none" w:sz="0" w:space="0" w:color="auto"/>
          </w:divBdr>
        </w:div>
        <w:div w:id="1436442219">
          <w:marLeft w:val="0"/>
          <w:marRight w:val="0"/>
          <w:marTop w:val="0"/>
          <w:marBottom w:val="0"/>
          <w:divBdr>
            <w:top w:val="none" w:sz="0" w:space="0" w:color="auto"/>
            <w:left w:val="none" w:sz="0" w:space="0" w:color="auto"/>
            <w:bottom w:val="none" w:sz="0" w:space="0" w:color="auto"/>
            <w:right w:val="none" w:sz="0" w:space="0" w:color="auto"/>
          </w:divBdr>
        </w:div>
        <w:div w:id="1442723905">
          <w:marLeft w:val="0"/>
          <w:marRight w:val="0"/>
          <w:marTop w:val="0"/>
          <w:marBottom w:val="0"/>
          <w:divBdr>
            <w:top w:val="none" w:sz="0" w:space="0" w:color="auto"/>
            <w:left w:val="none" w:sz="0" w:space="0" w:color="auto"/>
            <w:bottom w:val="none" w:sz="0" w:space="0" w:color="auto"/>
            <w:right w:val="none" w:sz="0" w:space="0" w:color="auto"/>
          </w:divBdr>
        </w:div>
        <w:div w:id="1456293392">
          <w:marLeft w:val="0"/>
          <w:marRight w:val="0"/>
          <w:marTop w:val="0"/>
          <w:marBottom w:val="0"/>
          <w:divBdr>
            <w:top w:val="none" w:sz="0" w:space="0" w:color="auto"/>
            <w:left w:val="none" w:sz="0" w:space="0" w:color="auto"/>
            <w:bottom w:val="none" w:sz="0" w:space="0" w:color="auto"/>
            <w:right w:val="none" w:sz="0" w:space="0" w:color="auto"/>
          </w:divBdr>
        </w:div>
        <w:div w:id="1466847423">
          <w:marLeft w:val="0"/>
          <w:marRight w:val="0"/>
          <w:marTop w:val="0"/>
          <w:marBottom w:val="0"/>
          <w:divBdr>
            <w:top w:val="none" w:sz="0" w:space="0" w:color="auto"/>
            <w:left w:val="none" w:sz="0" w:space="0" w:color="auto"/>
            <w:bottom w:val="none" w:sz="0" w:space="0" w:color="auto"/>
            <w:right w:val="none" w:sz="0" w:space="0" w:color="auto"/>
          </w:divBdr>
        </w:div>
        <w:div w:id="1467167208">
          <w:marLeft w:val="0"/>
          <w:marRight w:val="0"/>
          <w:marTop w:val="0"/>
          <w:marBottom w:val="0"/>
          <w:divBdr>
            <w:top w:val="none" w:sz="0" w:space="0" w:color="auto"/>
            <w:left w:val="none" w:sz="0" w:space="0" w:color="auto"/>
            <w:bottom w:val="none" w:sz="0" w:space="0" w:color="auto"/>
            <w:right w:val="none" w:sz="0" w:space="0" w:color="auto"/>
          </w:divBdr>
        </w:div>
        <w:div w:id="1480148927">
          <w:marLeft w:val="0"/>
          <w:marRight w:val="0"/>
          <w:marTop w:val="0"/>
          <w:marBottom w:val="0"/>
          <w:divBdr>
            <w:top w:val="none" w:sz="0" w:space="0" w:color="auto"/>
            <w:left w:val="none" w:sz="0" w:space="0" w:color="auto"/>
            <w:bottom w:val="none" w:sz="0" w:space="0" w:color="auto"/>
            <w:right w:val="none" w:sz="0" w:space="0" w:color="auto"/>
          </w:divBdr>
        </w:div>
        <w:div w:id="1488939234">
          <w:marLeft w:val="0"/>
          <w:marRight w:val="0"/>
          <w:marTop w:val="0"/>
          <w:marBottom w:val="0"/>
          <w:divBdr>
            <w:top w:val="none" w:sz="0" w:space="0" w:color="auto"/>
            <w:left w:val="none" w:sz="0" w:space="0" w:color="auto"/>
            <w:bottom w:val="none" w:sz="0" w:space="0" w:color="auto"/>
            <w:right w:val="none" w:sz="0" w:space="0" w:color="auto"/>
          </w:divBdr>
        </w:div>
        <w:div w:id="1501500709">
          <w:marLeft w:val="0"/>
          <w:marRight w:val="0"/>
          <w:marTop w:val="0"/>
          <w:marBottom w:val="0"/>
          <w:divBdr>
            <w:top w:val="none" w:sz="0" w:space="0" w:color="auto"/>
            <w:left w:val="none" w:sz="0" w:space="0" w:color="auto"/>
            <w:bottom w:val="none" w:sz="0" w:space="0" w:color="auto"/>
            <w:right w:val="none" w:sz="0" w:space="0" w:color="auto"/>
          </w:divBdr>
        </w:div>
        <w:div w:id="1513183770">
          <w:marLeft w:val="0"/>
          <w:marRight w:val="0"/>
          <w:marTop w:val="0"/>
          <w:marBottom w:val="0"/>
          <w:divBdr>
            <w:top w:val="none" w:sz="0" w:space="0" w:color="auto"/>
            <w:left w:val="none" w:sz="0" w:space="0" w:color="auto"/>
            <w:bottom w:val="none" w:sz="0" w:space="0" w:color="auto"/>
            <w:right w:val="none" w:sz="0" w:space="0" w:color="auto"/>
          </w:divBdr>
        </w:div>
        <w:div w:id="1564096229">
          <w:marLeft w:val="0"/>
          <w:marRight w:val="0"/>
          <w:marTop w:val="0"/>
          <w:marBottom w:val="0"/>
          <w:divBdr>
            <w:top w:val="none" w:sz="0" w:space="0" w:color="auto"/>
            <w:left w:val="none" w:sz="0" w:space="0" w:color="auto"/>
            <w:bottom w:val="none" w:sz="0" w:space="0" w:color="auto"/>
            <w:right w:val="none" w:sz="0" w:space="0" w:color="auto"/>
          </w:divBdr>
        </w:div>
        <w:div w:id="1568299554">
          <w:marLeft w:val="0"/>
          <w:marRight w:val="0"/>
          <w:marTop w:val="0"/>
          <w:marBottom w:val="0"/>
          <w:divBdr>
            <w:top w:val="none" w:sz="0" w:space="0" w:color="auto"/>
            <w:left w:val="none" w:sz="0" w:space="0" w:color="auto"/>
            <w:bottom w:val="none" w:sz="0" w:space="0" w:color="auto"/>
            <w:right w:val="none" w:sz="0" w:space="0" w:color="auto"/>
          </w:divBdr>
        </w:div>
        <w:div w:id="1625883358">
          <w:marLeft w:val="0"/>
          <w:marRight w:val="0"/>
          <w:marTop w:val="0"/>
          <w:marBottom w:val="0"/>
          <w:divBdr>
            <w:top w:val="none" w:sz="0" w:space="0" w:color="auto"/>
            <w:left w:val="none" w:sz="0" w:space="0" w:color="auto"/>
            <w:bottom w:val="none" w:sz="0" w:space="0" w:color="auto"/>
            <w:right w:val="none" w:sz="0" w:space="0" w:color="auto"/>
          </w:divBdr>
        </w:div>
        <w:div w:id="1633944921">
          <w:marLeft w:val="0"/>
          <w:marRight w:val="0"/>
          <w:marTop w:val="0"/>
          <w:marBottom w:val="0"/>
          <w:divBdr>
            <w:top w:val="none" w:sz="0" w:space="0" w:color="auto"/>
            <w:left w:val="none" w:sz="0" w:space="0" w:color="auto"/>
            <w:bottom w:val="none" w:sz="0" w:space="0" w:color="auto"/>
            <w:right w:val="none" w:sz="0" w:space="0" w:color="auto"/>
          </w:divBdr>
        </w:div>
        <w:div w:id="1649898727">
          <w:marLeft w:val="0"/>
          <w:marRight w:val="0"/>
          <w:marTop w:val="0"/>
          <w:marBottom w:val="0"/>
          <w:divBdr>
            <w:top w:val="none" w:sz="0" w:space="0" w:color="auto"/>
            <w:left w:val="none" w:sz="0" w:space="0" w:color="auto"/>
            <w:bottom w:val="none" w:sz="0" w:space="0" w:color="auto"/>
            <w:right w:val="none" w:sz="0" w:space="0" w:color="auto"/>
          </w:divBdr>
        </w:div>
        <w:div w:id="1657756718">
          <w:marLeft w:val="0"/>
          <w:marRight w:val="0"/>
          <w:marTop w:val="0"/>
          <w:marBottom w:val="0"/>
          <w:divBdr>
            <w:top w:val="none" w:sz="0" w:space="0" w:color="auto"/>
            <w:left w:val="none" w:sz="0" w:space="0" w:color="auto"/>
            <w:bottom w:val="none" w:sz="0" w:space="0" w:color="auto"/>
            <w:right w:val="none" w:sz="0" w:space="0" w:color="auto"/>
          </w:divBdr>
        </w:div>
        <w:div w:id="1667900100">
          <w:marLeft w:val="0"/>
          <w:marRight w:val="0"/>
          <w:marTop w:val="0"/>
          <w:marBottom w:val="0"/>
          <w:divBdr>
            <w:top w:val="none" w:sz="0" w:space="0" w:color="auto"/>
            <w:left w:val="none" w:sz="0" w:space="0" w:color="auto"/>
            <w:bottom w:val="none" w:sz="0" w:space="0" w:color="auto"/>
            <w:right w:val="none" w:sz="0" w:space="0" w:color="auto"/>
          </w:divBdr>
        </w:div>
        <w:div w:id="1694376133">
          <w:marLeft w:val="0"/>
          <w:marRight w:val="0"/>
          <w:marTop w:val="0"/>
          <w:marBottom w:val="0"/>
          <w:divBdr>
            <w:top w:val="none" w:sz="0" w:space="0" w:color="auto"/>
            <w:left w:val="none" w:sz="0" w:space="0" w:color="auto"/>
            <w:bottom w:val="none" w:sz="0" w:space="0" w:color="auto"/>
            <w:right w:val="none" w:sz="0" w:space="0" w:color="auto"/>
          </w:divBdr>
        </w:div>
        <w:div w:id="1706634222">
          <w:marLeft w:val="0"/>
          <w:marRight w:val="0"/>
          <w:marTop w:val="0"/>
          <w:marBottom w:val="0"/>
          <w:divBdr>
            <w:top w:val="none" w:sz="0" w:space="0" w:color="auto"/>
            <w:left w:val="none" w:sz="0" w:space="0" w:color="auto"/>
            <w:bottom w:val="none" w:sz="0" w:space="0" w:color="auto"/>
            <w:right w:val="none" w:sz="0" w:space="0" w:color="auto"/>
          </w:divBdr>
        </w:div>
        <w:div w:id="1707606955">
          <w:marLeft w:val="0"/>
          <w:marRight w:val="0"/>
          <w:marTop w:val="0"/>
          <w:marBottom w:val="0"/>
          <w:divBdr>
            <w:top w:val="none" w:sz="0" w:space="0" w:color="auto"/>
            <w:left w:val="none" w:sz="0" w:space="0" w:color="auto"/>
            <w:bottom w:val="none" w:sz="0" w:space="0" w:color="auto"/>
            <w:right w:val="none" w:sz="0" w:space="0" w:color="auto"/>
          </w:divBdr>
        </w:div>
        <w:div w:id="1725564046">
          <w:marLeft w:val="0"/>
          <w:marRight w:val="0"/>
          <w:marTop w:val="0"/>
          <w:marBottom w:val="0"/>
          <w:divBdr>
            <w:top w:val="none" w:sz="0" w:space="0" w:color="auto"/>
            <w:left w:val="none" w:sz="0" w:space="0" w:color="auto"/>
            <w:bottom w:val="none" w:sz="0" w:space="0" w:color="auto"/>
            <w:right w:val="none" w:sz="0" w:space="0" w:color="auto"/>
          </w:divBdr>
        </w:div>
        <w:div w:id="1726638709">
          <w:marLeft w:val="0"/>
          <w:marRight w:val="0"/>
          <w:marTop w:val="0"/>
          <w:marBottom w:val="0"/>
          <w:divBdr>
            <w:top w:val="none" w:sz="0" w:space="0" w:color="auto"/>
            <w:left w:val="none" w:sz="0" w:space="0" w:color="auto"/>
            <w:bottom w:val="none" w:sz="0" w:space="0" w:color="auto"/>
            <w:right w:val="none" w:sz="0" w:space="0" w:color="auto"/>
          </w:divBdr>
        </w:div>
        <w:div w:id="1731659493">
          <w:marLeft w:val="0"/>
          <w:marRight w:val="0"/>
          <w:marTop w:val="0"/>
          <w:marBottom w:val="0"/>
          <w:divBdr>
            <w:top w:val="none" w:sz="0" w:space="0" w:color="auto"/>
            <w:left w:val="none" w:sz="0" w:space="0" w:color="auto"/>
            <w:bottom w:val="none" w:sz="0" w:space="0" w:color="auto"/>
            <w:right w:val="none" w:sz="0" w:space="0" w:color="auto"/>
          </w:divBdr>
        </w:div>
        <w:div w:id="1781560051">
          <w:marLeft w:val="0"/>
          <w:marRight w:val="0"/>
          <w:marTop w:val="0"/>
          <w:marBottom w:val="0"/>
          <w:divBdr>
            <w:top w:val="none" w:sz="0" w:space="0" w:color="auto"/>
            <w:left w:val="none" w:sz="0" w:space="0" w:color="auto"/>
            <w:bottom w:val="none" w:sz="0" w:space="0" w:color="auto"/>
            <w:right w:val="none" w:sz="0" w:space="0" w:color="auto"/>
          </w:divBdr>
        </w:div>
        <w:div w:id="1787115126">
          <w:marLeft w:val="0"/>
          <w:marRight w:val="0"/>
          <w:marTop w:val="0"/>
          <w:marBottom w:val="0"/>
          <w:divBdr>
            <w:top w:val="none" w:sz="0" w:space="0" w:color="auto"/>
            <w:left w:val="none" w:sz="0" w:space="0" w:color="auto"/>
            <w:bottom w:val="none" w:sz="0" w:space="0" w:color="auto"/>
            <w:right w:val="none" w:sz="0" w:space="0" w:color="auto"/>
          </w:divBdr>
        </w:div>
        <w:div w:id="1811366414">
          <w:marLeft w:val="0"/>
          <w:marRight w:val="0"/>
          <w:marTop w:val="0"/>
          <w:marBottom w:val="0"/>
          <w:divBdr>
            <w:top w:val="none" w:sz="0" w:space="0" w:color="auto"/>
            <w:left w:val="none" w:sz="0" w:space="0" w:color="auto"/>
            <w:bottom w:val="none" w:sz="0" w:space="0" w:color="auto"/>
            <w:right w:val="none" w:sz="0" w:space="0" w:color="auto"/>
          </w:divBdr>
        </w:div>
        <w:div w:id="1824858579">
          <w:marLeft w:val="0"/>
          <w:marRight w:val="0"/>
          <w:marTop w:val="0"/>
          <w:marBottom w:val="0"/>
          <w:divBdr>
            <w:top w:val="none" w:sz="0" w:space="0" w:color="auto"/>
            <w:left w:val="none" w:sz="0" w:space="0" w:color="auto"/>
            <w:bottom w:val="none" w:sz="0" w:space="0" w:color="auto"/>
            <w:right w:val="none" w:sz="0" w:space="0" w:color="auto"/>
          </w:divBdr>
        </w:div>
        <w:div w:id="1847936887">
          <w:marLeft w:val="0"/>
          <w:marRight w:val="0"/>
          <w:marTop w:val="0"/>
          <w:marBottom w:val="0"/>
          <w:divBdr>
            <w:top w:val="none" w:sz="0" w:space="0" w:color="auto"/>
            <w:left w:val="none" w:sz="0" w:space="0" w:color="auto"/>
            <w:bottom w:val="none" w:sz="0" w:space="0" w:color="auto"/>
            <w:right w:val="none" w:sz="0" w:space="0" w:color="auto"/>
          </w:divBdr>
        </w:div>
        <w:div w:id="1853253415">
          <w:marLeft w:val="0"/>
          <w:marRight w:val="0"/>
          <w:marTop w:val="0"/>
          <w:marBottom w:val="0"/>
          <w:divBdr>
            <w:top w:val="none" w:sz="0" w:space="0" w:color="auto"/>
            <w:left w:val="none" w:sz="0" w:space="0" w:color="auto"/>
            <w:bottom w:val="none" w:sz="0" w:space="0" w:color="auto"/>
            <w:right w:val="none" w:sz="0" w:space="0" w:color="auto"/>
          </w:divBdr>
        </w:div>
        <w:div w:id="1868791357">
          <w:marLeft w:val="0"/>
          <w:marRight w:val="0"/>
          <w:marTop w:val="0"/>
          <w:marBottom w:val="0"/>
          <w:divBdr>
            <w:top w:val="none" w:sz="0" w:space="0" w:color="auto"/>
            <w:left w:val="none" w:sz="0" w:space="0" w:color="auto"/>
            <w:bottom w:val="none" w:sz="0" w:space="0" w:color="auto"/>
            <w:right w:val="none" w:sz="0" w:space="0" w:color="auto"/>
          </w:divBdr>
        </w:div>
        <w:div w:id="1870147560">
          <w:marLeft w:val="0"/>
          <w:marRight w:val="0"/>
          <w:marTop w:val="0"/>
          <w:marBottom w:val="0"/>
          <w:divBdr>
            <w:top w:val="none" w:sz="0" w:space="0" w:color="auto"/>
            <w:left w:val="none" w:sz="0" w:space="0" w:color="auto"/>
            <w:bottom w:val="none" w:sz="0" w:space="0" w:color="auto"/>
            <w:right w:val="none" w:sz="0" w:space="0" w:color="auto"/>
          </w:divBdr>
        </w:div>
        <w:div w:id="1894384822">
          <w:marLeft w:val="0"/>
          <w:marRight w:val="0"/>
          <w:marTop w:val="0"/>
          <w:marBottom w:val="0"/>
          <w:divBdr>
            <w:top w:val="none" w:sz="0" w:space="0" w:color="auto"/>
            <w:left w:val="none" w:sz="0" w:space="0" w:color="auto"/>
            <w:bottom w:val="none" w:sz="0" w:space="0" w:color="auto"/>
            <w:right w:val="none" w:sz="0" w:space="0" w:color="auto"/>
          </w:divBdr>
        </w:div>
        <w:div w:id="1902594684">
          <w:marLeft w:val="0"/>
          <w:marRight w:val="0"/>
          <w:marTop w:val="0"/>
          <w:marBottom w:val="0"/>
          <w:divBdr>
            <w:top w:val="none" w:sz="0" w:space="0" w:color="auto"/>
            <w:left w:val="none" w:sz="0" w:space="0" w:color="auto"/>
            <w:bottom w:val="none" w:sz="0" w:space="0" w:color="auto"/>
            <w:right w:val="none" w:sz="0" w:space="0" w:color="auto"/>
          </w:divBdr>
        </w:div>
        <w:div w:id="1904365520">
          <w:marLeft w:val="0"/>
          <w:marRight w:val="0"/>
          <w:marTop w:val="0"/>
          <w:marBottom w:val="0"/>
          <w:divBdr>
            <w:top w:val="none" w:sz="0" w:space="0" w:color="auto"/>
            <w:left w:val="none" w:sz="0" w:space="0" w:color="auto"/>
            <w:bottom w:val="none" w:sz="0" w:space="0" w:color="auto"/>
            <w:right w:val="none" w:sz="0" w:space="0" w:color="auto"/>
          </w:divBdr>
        </w:div>
        <w:div w:id="1917278241">
          <w:marLeft w:val="0"/>
          <w:marRight w:val="0"/>
          <w:marTop w:val="0"/>
          <w:marBottom w:val="0"/>
          <w:divBdr>
            <w:top w:val="none" w:sz="0" w:space="0" w:color="auto"/>
            <w:left w:val="none" w:sz="0" w:space="0" w:color="auto"/>
            <w:bottom w:val="none" w:sz="0" w:space="0" w:color="auto"/>
            <w:right w:val="none" w:sz="0" w:space="0" w:color="auto"/>
          </w:divBdr>
        </w:div>
        <w:div w:id="1921791555">
          <w:marLeft w:val="0"/>
          <w:marRight w:val="0"/>
          <w:marTop w:val="0"/>
          <w:marBottom w:val="0"/>
          <w:divBdr>
            <w:top w:val="none" w:sz="0" w:space="0" w:color="auto"/>
            <w:left w:val="none" w:sz="0" w:space="0" w:color="auto"/>
            <w:bottom w:val="none" w:sz="0" w:space="0" w:color="auto"/>
            <w:right w:val="none" w:sz="0" w:space="0" w:color="auto"/>
          </w:divBdr>
        </w:div>
        <w:div w:id="1938175642">
          <w:marLeft w:val="0"/>
          <w:marRight w:val="0"/>
          <w:marTop w:val="0"/>
          <w:marBottom w:val="0"/>
          <w:divBdr>
            <w:top w:val="none" w:sz="0" w:space="0" w:color="auto"/>
            <w:left w:val="none" w:sz="0" w:space="0" w:color="auto"/>
            <w:bottom w:val="none" w:sz="0" w:space="0" w:color="auto"/>
            <w:right w:val="none" w:sz="0" w:space="0" w:color="auto"/>
          </w:divBdr>
        </w:div>
        <w:div w:id="1946033541">
          <w:marLeft w:val="0"/>
          <w:marRight w:val="0"/>
          <w:marTop w:val="0"/>
          <w:marBottom w:val="0"/>
          <w:divBdr>
            <w:top w:val="none" w:sz="0" w:space="0" w:color="auto"/>
            <w:left w:val="none" w:sz="0" w:space="0" w:color="auto"/>
            <w:bottom w:val="none" w:sz="0" w:space="0" w:color="auto"/>
            <w:right w:val="none" w:sz="0" w:space="0" w:color="auto"/>
          </w:divBdr>
        </w:div>
        <w:div w:id="1960911869">
          <w:marLeft w:val="0"/>
          <w:marRight w:val="0"/>
          <w:marTop w:val="0"/>
          <w:marBottom w:val="0"/>
          <w:divBdr>
            <w:top w:val="none" w:sz="0" w:space="0" w:color="auto"/>
            <w:left w:val="none" w:sz="0" w:space="0" w:color="auto"/>
            <w:bottom w:val="none" w:sz="0" w:space="0" w:color="auto"/>
            <w:right w:val="none" w:sz="0" w:space="0" w:color="auto"/>
          </w:divBdr>
        </w:div>
        <w:div w:id="1969431910">
          <w:marLeft w:val="0"/>
          <w:marRight w:val="0"/>
          <w:marTop w:val="0"/>
          <w:marBottom w:val="0"/>
          <w:divBdr>
            <w:top w:val="none" w:sz="0" w:space="0" w:color="auto"/>
            <w:left w:val="none" w:sz="0" w:space="0" w:color="auto"/>
            <w:bottom w:val="none" w:sz="0" w:space="0" w:color="auto"/>
            <w:right w:val="none" w:sz="0" w:space="0" w:color="auto"/>
          </w:divBdr>
        </w:div>
        <w:div w:id="1992103244">
          <w:marLeft w:val="0"/>
          <w:marRight w:val="0"/>
          <w:marTop w:val="0"/>
          <w:marBottom w:val="0"/>
          <w:divBdr>
            <w:top w:val="none" w:sz="0" w:space="0" w:color="auto"/>
            <w:left w:val="none" w:sz="0" w:space="0" w:color="auto"/>
            <w:bottom w:val="none" w:sz="0" w:space="0" w:color="auto"/>
            <w:right w:val="none" w:sz="0" w:space="0" w:color="auto"/>
          </w:divBdr>
        </w:div>
        <w:div w:id="2008822708">
          <w:marLeft w:val="0"/>
          <w:marRight w:val="0"/>
          <w:marTop w:val="0"/>
          <w:marBottom w:val="0"/>
          <w:divBdr>
            <w:top w:val="none" w:sz="0" w:space="0" w:color="auto"/>
            <w:left w:val="none" w:sz="0" w:space="0" w:color="auto"/>
            <w:bottom w:val="none" w:sz="0" w:space="0" w:color="auto"/>
            <w:right w:val="none" w:sz="0" w:space="0" w:color="auto"/>
          </w:divBdr>
        </w:div>
        <w:div w:id="2009558751">
          <w:marLeft w:val="0"/>
          <w:marRight w:val="0"/>
          <w:marTop w:val="0"/>
          <w:marBottom w:val="0"/>
          <w:divBdr>
            <w:top w:val="none" w:sz="0" w:space="0" w:color="auto"/>
            <w:left w:val="none" w:sz="0" w:space="0" w:color="auto"/>
            <w:bottom w:val="none" w:sz="0" w:space="0" w:color="auto"/>
            <w:right w:val="none" w:sz="0" w:space="0" w:color="auto"/>
          </w:divBdr>
        </w:div>
        <w:div w:id="2028676316">
          <w:marLeft w:val="0"/>
          <w:marRight w:val="0"/>
          <w:marTop w:val="0"/>
          <w:marBottom w:val="0"/>
          <w:divBdr>
            <w:top w:val="none" w:sz="0" w:space="0" w:color="auto"/>
            <w:left w:val="none" w:sz="0" w:space="0" w:color="auto"/>
            <w:bottom w:val="none" w:sz="0" w:space="0" w:color="auto"/>
            <w:right w:val="none" w:sz="0" w:space="0" w:color="auto"/>
          </w:divBdr>
        </w:div>
        <w:div w:id="2049913975">
          <w:marLeft w:val="0"/>
          <w:marRight w:val="0"/>
          <w:marTop w:val="0"/>
          <w:marBottom w:val="0"/>
          <w:divBdr>
            <w:top w:val="none" w:sz="0" w:space="0" w:color="auto"/>
            <w:left w:val="none" w:sz="0" w:space="0" w:color="auto"/>
            <w:bottom w:val="none" w:sz="0" w:space="0" w:color="auto"/>
            <w:right w:val="none" w:sz="0" w:space="0" w:color="auto"/>
          </w:divBdr>
        </w:div>
        <w:div w:id="2051614792">
          <w:marLeft w:val="0"/>
          <w:marRight w:val="0"/>
          <w:marTop w:val="0"/>
          <w:marBottom w:val="0"/>
          <w:divBdr>
            <w:top w:val="none" w:sz="0" w:space="0" w:color="auto"/>
            <w:left w:val="none" w:sz="0" w:space="0" w:color="auto"/>
            <w:bottom w:val="none" w:sz="0" w:space="0" w:color="auto"/>
            <w:right w:val="none" w:sz="0" w:space="0" w:color="auto"/>
          </w:divBdr>
        </w:div>
        <w:div w:id="2066249404">
          <w:marLeft w:val="0"/>
          <w:marRight w:val="0"/>
          <w:marTop w:val="0"/>
          <w:marBottom w:val="0"/>
          <w:divBdr>
            <w:top w:val="none" w:sz="0" w:space="0" w:color="auto"/>
            <w:left w:val="none" w:sz="0" w:space="0" w:color="auto"/>
            <w:bottom w:val="none" w:sz="0" w:space="0" w:color="auto"/>
            <w:right w:val="none" w:sz="0" w:space="0" w:color="auto"/>
          </w:divBdr>
        </w:div>
        <w:div w:id="2073651189">
          <w:marLeft w:val="0"/>
          <w:marRight w:val="0"/>
          <w:marTop w:val="0"/>
          <w:marBottom w:val="0"/>
          <w:divBdr>
            <w:top w:val="none" w:sz="0" w:space="0" w:color="auto"/>
            <w:left w:val="none" w:sz="0" w:space="0" w:color="auto"/>
            <w:bottom w:val="none" w:sz="0" w:space="0" w:color="auto"/>
            <w:right w:val="none" w:sz="0" w:space="0" w:color="auto"/>
          </w:divBdr>
        </w:div>
        <w:div w:id="2090422282">
          <w:marLeft w:val="0"/>
          <w:marRight w:val="0"/>
          <w:marTop w:val="0"/>
          <w:marBottom w:val="0"/>
          <w:divBdr>
            <w:top w:val="none" w:sz="0" w:space="0" w:color="auto"/>
            <w:left w:val="none" w:sz="0" w:space="0" w:color="auto"/>
            <w:bottom w:val="none" w:sz="0" w:space="0" w:color="auto"/>
            <w:right w:val="none" w:sz="0" w:space="0" w:color="auto"/>
          </w:divBdr>
        </w:div>
        <w:div w:id="2095856173">
          <w:marLeft w:val="0"/>
          <w:marRight w:val="0"/>
          <w:marTop w:val="0"/>
          <w:marBottom w:val="0"/>
          <w:divBdr>
            <w:top w:val="none" w:sz="0" w:space="0" w:color="auto"/>
            <w:left w:val="none" w:sz="0" w:space="0" w:color="auto"/>
            <w:bottom w:val="none" w:sz="0" w:space="0" w:color="auto"/>
            <w:right w:val="none" w:sz="0" w:space="0" w:color="auto"/>
          </w:divBdr>
        </w:div>
        <w:div w:id="2101944190">
          <w:marLeft w:val="0"/>
          <w:marRight w:val="0"/>
          <w:marTop w:val="0"/>
          <w:marBottom w:val="0"/>
          <w:divBdr>
            <w:top w:val="none" w:sz="0" w:space="0" w:color="auto"/>
            <w:left w:val="none" w:sz="0" w:space="0" w:color="auto"/>
            <w:bottom w:val="none" w:sz="0" w:space="0" w:color="auto"/>
            <w:right w:val="none" w:sz="0" w:space="0" w:color="auto"/>
          </w:divBdr>
        </w:div>
        <w:div w:id="2107143410">
          <w:marLeft w:val="0"/>
          <w:marRight w:val="0"/>
          <w:marTop w:val="0"/>
          <w:marBottom w:val="0"/>
          <w:divBdr>
            <w:top w:val="none" w:sz="0" w:space="0" w:color="auto"/>
            <w:left w:val="none" w:sz="0" w:space="0" w:color="auto"/>
            <w:bottom w:val="none" w:sz="0" w:space="0" w:color="auto"/>
            <w:right w:val="none" w:sz="0" w:space="0" w:color="auto"/>
          </w:divBdr>
        </w:div>
        <w:div w:id="2128697407">
          <w:marLeft w:val="0"/>
          <w:marRight w:val="0"/>
          <w:marTop w:val="0"/>
          <w:marBottom w:val="0"/>
          <w:divBdr>
            <w:top w:val="none" w:sz="0" w:space="0" w:color="auto"/>
            <w:left w:val="none" w:sz="0" w:space="0" w:color="auto"/>
            <w:bottom w:val="none" w:sz="0" w:space="0" w:color="auto"/>
            <w:right w:val="none" w:sz="0" w:space="0" w:color="auto"/>
          </w:divBdr>
        </w:div>
        <w:div w:id="2144929391">
          <w:marLeft w:val="0"/>
          <w:marRight w:val="0"/>
          <w:marTop w:val="0"/>
          <w:marBottom w:val="0"/>
          <w:divBdr>
            <w:top w:val="none" w:sz="0" w:space="0" w:color="auto"/>
            <w:left w:val="none" w:sz="0" w:space="0" w:color="auto"/>
            <w:bottom w:val="none" w:sz="0" w:space="0" w:color="auto"/>
            <w:right w:val="none" w:sz="0" w:space="0" w:color="auto"/>
          </w:divBdr>
        </w:div>
      </w:divsChild>
    </w:div>
    <w:div w:id="1663897224">
      <w:bodyDiv w:val="1"/>
      <w:marLeft w:val="0"/>
      <w:marRight w:val="0"/>
      <w:marTop w:val="0"/>
      <w:marBottom w:val="0"/>
      <w:divBdr>
        <w:top w:val="none" w:sz="0" w:space="0" w:color="auto"/>
        <w:left w:val="none" w:sz="0" w:space="0" w:color="auto"/>
        <w:bottom w:val="none" w:sz="0" w:space="0" w:color="auto"/>
        <w:right w:val="none" w:sz="0" w:space="0" w:color="auto"/>
      </w:divBdr>
    </w:div>
    <w:div w:id="1672874504">
      <w:bodyDiv w:val="1"/>
      <w:marLeft w:val="0"/>
      <w:marRight w:val="0"/>
      <w:marTop w:val="0"/>
      <w:marBottom w:val="0"/>
      <w:divBdr>
        <w:top w:val="none" w:sz="0" w:space="0" w:color="auto"/>
        <w:left w:val="none" w:sz="0" w:space="0" w:color="auto"/>
        <w:bottom w:val="none" w:sz="0" w:space="0" w:color="auto"/>
        <w:right w:val="none" w:sz="0" w:space="0" w:color="auto"/>
      </w:divBdr>
      <w:divsChild>
        <w:div w:id="50540777">
          <w:marLeft w:val="0"/>
          <w:marRight w:val="0"/>
          <w:marTop w:val="0"/>
          <w:marBottom w:val="0"/>
          <w:divBdr>
            <w:top w:val="none" w:sz="0" w:space="0" w:color="auto"/>
            <w:left w:val="none" w:sz="0" w:space="0" w:color="auto"/>
            <w:bottom w:val="none" w:sz="0" w:space="0" w:color="auto"/>
            <w:right w:val="none" w:sz="0" w:space="0" w:color="auto"/>
          </w:divBdr>
        </w:div>
        <w:div w:id="89743200">
          <w:marLeft w:val="0"/>
          <w:marRight w:val="0"/>
          <w:marTop w:val="0"/>
          <w:marBottom w:val="0"/>
          <w:divBdr>
            <w:top w:val="none" w:sz="0" w:space="0" w:color="auto"/>
            <w:left w:val="none" w:sz="0" w:space="0" w:color="auto"/>
            <w:bottom w:val="none" w:sz="0" w:space="0" w:color="auto"/>
            <w:right w:val="none" w:sz="0" w:space="0" w:color="auto"/>
          </w:divBdr>
        </w:div>
        <w:div w:id="927926399">
          <w:marLeft w:val="0"/>
          <w:marRight w:val="0"/>
          <w:marTop w:val="0"/>
          <w:marBottom w:val="0"/>
          <w:divBdr>
            <w:top w:val="none" w:sz="0" w:space="0" w:color="auto"/>
            <w:left w:val="none" w:sz="0" w:space="0" w:color="auto"/>
            <w:bottom w:val="none" w:sz="0" w:space="0" w:color="auto"/>
            <w:right w:val="none" w:sz="0" w:space="0" w:color="auto"/>
          </w:divBdr>
        </w:div>
        <w:div w:id="1364095365">
          <w:marLeft w:val="0"/>
          <w:marRight w:val="0"/>
          <w:marTop w:val="0"/>
          <w:marBottom w:val="0"/>
          <w:divBdr>
            <w:top w:val="none" w:sz="0" w:space="0" w:color="auto"/>
            <w:left w:val="none" w:sz="0" w:space="0" w:color="auto"/>
            <w:bottom w:val="none" w:sz="0" w:space="0" w:color="auto"/>
            <w:right w:val="none" w:sz="0" w:space="0" w:color="auto"/>
          </w:divBdr>
        </w:div>
        <w:div w:id="1750468137">
          <w:marLeft w:val="0"/>
          <w:marRight w:val="0"/>
          <w:marTop w:val="0"/>
          <w:marBottom w:val="0"/>
          <w:divBdr>
            <w:top w:val="none" w:sz="0" w:space="0" w:color="auto"/>
            <w:left w:val="none" w:sz="0" w:space="0" w:color="auto"/>
            <w:bottom w:val="none" w:sz="0" w:space="0" w:color="auto"/>
            <w:right w:val="none" w:sz="0" w:space="0" w:color="auto"/>
          </w:divBdr>
        </w:div>
        <w:div w:id="2095008013">
          <w:marLeft w:val="0"/>
          <w:marRight w:val="0"/>
          <w:marTop w:val="0"/>
          <w:marBottom w:val="0"/>
          <w:divBdr>
            <w:top w:val="none" w:sz="0" w:space="0" w:color="auto"/>
            <w:left w:val="none" w:sz="0" w:space="0" w:color="auto"/>
            <w:bottom w:val="none" w:sz="0" w:space="0" w:color="auto"/>
            <w:right w:val="none" w:sz="0" w:space="0" w:color="auto"/>
          </w:divBdr>
        </w:div>
        <w:div w:id="2123769285">
          <w:marLeft w:val="0"/>
          <w:marRight w:val="0"/>
          <w:marTop w:val="0"/>
          <w:marBottom w:val="0"/>
          <w:divBdr>
            <w:top w:val="none" w:sz="0" w:space="0" w:color="auto"/>
            <w:left w:val="none" w:sz="0" w:space="0" w:color="auto"/>
            <w:bottom w:val="none" w:sz="0" w:space="0" w:color="auto"/>
            <w:right w:val="none" w:sz="0" w:space="0" w:color="auto"/>
          </w:divBdr>
        </w:div>
        <w:div w:id="2129229928">
          <w:marLeft w:val="0"/>
          <w:marRight w:val="0"/>
          <w:marTop w:val="0"/>
          <w:marBottom w:val="0"/>
          <w:divBdr>
            <w:top w:val="none" w:sz="0" w:space="0" w:color="auto"/>
            <w:left w:val="none" w:sz="0" w:space="0" w:color="auto"/>
            <w:bottom w:val="none" w:sz="0" w:space="0" w:color="auto"/>
            <w:right w:val="none" w:sz="0" w:space="0" w:color="auto"/>
          </w:divBdr>
        </w:div>
      </w:divsChild>
    </w:div>
    <w:div w:id="1683042748">
      <w:bodyDiv w:val="1"/>
      <w:marLeft w:val="0"/>
      <w:marRight w:val="0"/>
      <w:marTop w:val="0"/>
      <w:marBottom w:val="0"/>
      <w:divBdr>
        <w:top w:val="none" w:sz="0" w:space="0" w:color="auto"/>
        <w:left w:val="none" w:sz="0" w:space="0" w:color="auto"/>
        <w:bottom w:val="none" w:sz="0" w:space="0" w:color="auto"/>
        <w:right w:val="none" w:sz="0" w:space="0" w:color="auto"/>
      </w:divBdr>
      <w:divsChild>
        <w:div w:id="161130">
          <w:marLeft w:val="0"/>
          <w:marRight w:val="0"/>
          <w:marTop w:val="0"/>
          <w:marBottom w:val="0"/>
          <w:divBdr>
            <w:top w:val="none" w:sz="0" w:space="0" w:color="auto"/>
            <w:left w:val="none" w:sz="0" w:space="0" w:color="auto"/>
            <w:bottom w:val="none" w:sz="0" w:space="0" w:color="auto"/>
            <w:right w:val="none" w:sz="0" w:space="0" w:color="auto"/>
          </w:divBdr>
        </w:div>
        <w:div w:id="456526650">
          <w:marLeft w:val="0"/>
          <w:marRight w:val="0"/>
          <w:marTop w:val="0"/>
          <w:marBottom w:val="0"/>
          <w:divBdr>
            <w:top w:val="none" w:sz="0" w:space="0" w:color="auto"/>
            <w:left w:val="none" w:sz="0" w:space="0" w:color="auto"/>
            <w:bottom w:val="none" w:sz="0" w:space="0" w:color="auto"/>
            <w:right w:val="none" w:sz="0" w:space="0" w:color="auto"/>
          </w:divBdr>
        </w:div>
        <w:div w:id="830950703">
          <w:marLeft w:val="0"/>
          <w:marRight w:val="0"/>
          <w:marTop w:val="0"/>
          <w:marBottom w:val="0"/>
          <w:divBdr>
            <w:top w:val="none" w:sz="0" w:space="0" w:color="auto"/>
            <w:left w:val="none" w:sz="0" w:space="0" w:color="auto"/>
            <w:bottom w:val="none" w:sz="0" w:space="0" w:color="auto"/>
            <w:right w:val="none" w:sz="0" w:space="0" w:color="auto"/>
          </w:divBdr>
        </w:div>
        <w:div w:id="890263053">
          <w:marLeft w:val="0"/>
          <w:marRight w:val="0"/>
          <w:marTop w:val="0"/>
          <w:marBottom w:val="0"/>
          <w:divBdr>
            <w:top w:val="none" w:sz="0" w:space="0" w:color="auto"/>
            <w:left w:val="none" w:sz="0" w:space="0" w:color="auto"/>
            <w:bottom w:val="none" w:sz="0" w:space="0" w:color="auto"/>
            <w:right w:val="none" w:sz="0" w:space="0" w:color="auto"/>
          </w:divBdr>
        </w:div>
        <w:div w:id="977996612">
          <w:marLeft w:val="0"/>
          <w:marRight w:val="0"/>
          <w:marTop w:val="0"/>
          <w:marBottom w:val="0"/>
          <w:divBdr>
            <w:top w:val="none" w:sz="0" w:space="0" w:color="auto"/>
            <w:left w:val="none" w:sz="0" w:space="0" w:color="auto"/>
            <w:bottom w:val="none" w:sz="0" w:space="0" w:color="auto"/>
            <w:right w:val="none" w:sz="0" w:space="0" w:color="auto"/>
          </w:divBdr>
        </w:div>
        <w:div w:id="1004630637">
          <w:marLeft w:val="0"/>
          <w:marRight w:val="0"/>
          <w:marTop w:val="0"/>
          <w:marBottom w:val="0"/>
          <w:divBdr>
            <w:top w:val="none" w:sz="0" w:space="0" w:color="auto"/>
            <w:left w:val="none" w:sz="0" w:space="0" w:color="auto"/>
            <w:bottom w:val="none" w:sz="0" w:space="0" w:color="auto"/>
            <w:right w:val="none" w:sz="0" w:space="0" w:color="auto"/>
          </w:divBdr>
        </w:div>
        <w:div w:id="1014957542">
          <w:marLeft w:val="0"/>
          <w:marRight w:val="0"/>
          <w:marTop w:val="0"/>
          <w:marBottom w:val="0"/>
          <w:divBdr>
            <w:top w:val="none" w:sz="0" w:space="0" w:color="auto"/>
            <w:left w:val="none" w:sz="0" w:space="0" w:color="auto"/>
            <w:bottom w:val="none" w:sz="0" w:space="0" w:color="auto"/>
            <w:right w:val="none" w:sz="0" w:space="0" w:color="auto"/>
          </w:divBdr>
        </w:div>
        <w:div w:id="1304777747">
          <w:marLeft w:val="0"/>
          <w:marRight w:val="0"/>
          <w:marTop w:val="0"/>
          <w:marBottom w:val="0"/>
          <w:divBdr>
            <w:top w:val="none" w:sz="0" w:space="0" w:color="auto"/>
            <w:left w:val="none" w:sz="0" w:space="0" w:color="auto"/>
            <w:bottom w:val="none" w:sz="0" w:space="0" w:color="auto"/>
            <w:right w:val="none" w:sz="0" w:space="0" w:color="auto"/>
          </w:divBdr>
        </w:div>
        <w:div w:id="1428235712">
          <w:marLeft w:val="0"/>
          <w:marRight w:val="0"/>
          <w:marTop w:val="0"/>
          <w:marBottom w:val="0"/>
          <w:divBdr>
            <w:top w:val="none" w:sz="0" w:space="0" w:color="auto"/>
            <w:left w:val="none" w:sz="0" w:space="0" w:color="auto"/>
            <w:bottom w:val="none" w:sz="0" w:space="0" w:color="auto"/>
            <w:right w:val="none" w:sz="0" w:space="0" w:color="auto"/>
          </w:divBdr>
        </w:div>
        <w:div w:id="1927226872">
          <w:marLeft w:val="0"/>
          <w:marRight w:val="0"/>
          <w:marTop w:val="0"/>
          <w:marBottom w:val="0"/>
          <w:divBdr>
            <w:top w:val="none" w:sz="0" w:space="0" w:color="auto"/>
            <w:left w:val="none" w:sz="0" w:space="0" w:color="auto"/>
            <w:bottom w:val="none" w:sz="0" w:space="0" w:color="auto"/>
            <w:right w:val="none" w:sz="0" w:space="0" w:color="auto"/>
          </w:divBdr>
        </w:div>
      </w:divsChild>
    </w:div>
    <w:div w:id="1693799889">
      <w:bodyDiv w:val="1"/>
      <w:marLeft w:val="0"/>
      <w:marRight w:val="0"/>
      <w:marTop w:val="0"/>
      <w:marBottom w:val="0"/>
      <w:divBdr>
        <w:top w:val="none" w:sz="0" w:space="0" w:color="auto"/>
        <w:left w:val="none" w:sz="0" w:space="0" w:color="auto"/>
        <w:bottom w:val="none" w:sz="0" w:space="0" w:color="auto"/>
        <w:right w:val="none" w:sz="0" w:space="0" w:color="auto"/>
      </w:divBdr>
    </w:div>
    <w:div w:id="1742825580">
      <w:bodyDiv w:val="1"/>
      <w:marLeft w:val="0"/>
      <w:marRight w:val="0"/>
      <w:marTop w:val="0"/>
      <w:marBottom w:val="0"/>
      <w:divBdr>
        <w:top w:val="none" w:sz="0" w:space="0" w:color="auto"/>
        <w:left w:val="none" w:sz="0" w:space="0" w:color="auto"/>
        <w:bottom w:val="none" w:sz="0" w:space="0" w:color="auto"/>
        <w:right w:val="none" w:sz="0" w:space="0" w:color="auto"/>
      </w:divBdr>
    </w:div>
    <w:div w:id="1744178352">
      <w:bodyDiv w:val="1"/>
      <w:marLeft w:val="0"/>
      <w:marRight w:val="0"/>
      <w:marTop w:val="0"/>
      <w:marBottom w:val="0"/>
      <w:divBdr>
        <w:top w:val="none" w:sz="0" w:space="0" w:color="auto"/>
        <w:left w:val="none" w:sz="0" w:space="0" w:color="auto"/>
        <w:bottom w:val="none" w:sz="0" w:space="0" w:color="auto"/>
        <w:right w:val="none" w:sz="0" w:space="0" w:color="auto"/>
      </w:divBdr>
      <w:divsChild>
        <w:div w:id="31930525">
          <w:marLeft w:val="0"/>
          <w:marRight w:val="0"/>
          <w:marTop w:val="0"/>
          <w:marBottom w:val="0"/>
          <w:divBdr>
            <w:top w:val="none" w:sz="0" w:space="0" w:color="auto"/>
            <w:left w:val="none" w:sz="0" w:space="0" w:color="auto"/>
            <w:bottom w:val="none" w:sz="0" w:space="0" w:color="auto"/>
            <w:right w:val="none" w:sz="0" w:space="0" w:color="auto"/>
          </w:divBdr>
        </w:div>
        <w:div w:id="102775968">
          <w:marLeft w:val="0"/>
          <w:marRight w:val="0"/>
          <w:marTop w:val="0"/>
          <w:marBottom w:val="0"/>
          <w:divBdr>
            <w:top w:val="none" w:sz="0" w:space="0" w:color="auto"/>
            <w:left w:val="none" w:sz="0" w:space="0" w:color="auto"/>
            <w:bottom w:val="none" w:sz="0" w:space="0" w:color="auto"/>
            <w:right w:val="none" w:sz="0" w:space="0" w:color="auto"/>
          </w:divBdr>
        </w:div>
        <w:div w:id="231893655">
          <w:marLeft w:val="0"/>
          <w:marRight w:val="0"/>
          <w:marTop w:val="0"/>
          <w:marBottom w:val="0"/>
          <w:divBdr>
            <w:top w:val="none" w:sz="0" w:space="0" w:color="auto"/>
            <w:left w:val="none" w:sz="0" w:space="0" w:color="auto"/>
            <w:bottom w:val="none" w:sz="0" w:space="0" w:color="auto"/>
            <w:right w:val="none" w:sz="0" w:space="0" w:color="auto"/>
          </w:divBdr>
        </w:div>
        <w:div w:id="298457847">
          <w:marLeft w:val="0"/>
          <w:marRight w:val="0"/>
          <w:marTop w:val="0"/>
          <w:marBottom w:val="0"/>
          <w:divBdr>
            <w:top w:val="none" w:sz="0" w:space="0" w:color="auto"/>
            <w:left w:val="none" w:sz="0" w:space="0" w:color="auto"/>
            <w:bottom w:val="none" w:sz="0" w:space="0" w:color="auto"/>
            <w:right w:val="none" w:sz="0" w:space="0" w:color="auto"/>
          </w:divBdr>
        </w:div>
        <w:div w:id="344216076">
          <w:marLeft w:val="0"/>
          <w:marRight w:val="0"/>
          <w:marTop w:val="0"/>
          <w:marBottom w:val="0"/>
          <w:divBdr>
            <w:top w:val="none" w:sz="0" w:space="0" w:color="auto"/>
            <w:left w:val="none" w:sz="0" w:space="0" w:color="auto"/>
            <w:bottom w:val="none" w:sz="0" w:space="0" w:color="auto"/>
            <w:right w:val="none" w:sz="0" w:space="0" w:color="auto"/>
          </w:divBdr>
        </w:div>
        <w:div w:id="461771262">
          <w:marLeft w:val="0"/>
          <w:marRight w:val="0"/>
          <w:marTop w:val="0"/>
          <w:marBottom w:val="0"/>
          <w:divBdr>
            <w:top w:val="none" w:sz="0" w:space="0" w:color="auto"/>
            <w:left w:val="none" w:sz="0" w:space="0" w:color="auto"/>
            <w:bottom w:val="none" w:sz="0" w:space="0" w:color="auto"/>
            <w:right w:val="none" w:sz="0" w:space="0" w:color="auto"/>
          </w:divBdr>
        </w:div>
        <w:div w:id="584725772">
          <w:marLeft w:val="0"/>
          <w:marRight w:val="0"/>
          <w:marTop w:val="0"/>
          <w:marBottom w:val="0"/>
          <w:divBdr>
            <w:top w:val="none" w:sz="0" w:space="0" w:color="auto"/>
            <w:left w:val="none" w:sz="0" w:space="0" w:color="auto"/>
            <w:bottom w:val="none" w:sz="0" w:space="0" w:color="auto"/>
            <w:right w:val="none" w:sz="0" w:space="0" w:color="auto"/>
          </w:divBdr>
        </w:div>
        <w:div w:id="882256401">
          <w:marLeft w:val="0"/>
          <w:marRight w:val="0"/>
          <w:marTop w:val="0"/>
          <w:marBottom w:val="0"/>
          <w:divBdr>
            <w:top w:val="none" w:sz="0" w:space="0" w:color="auto"/>
            <w:left w:val="none" w:sz="0" w:space="0" w:color="auto"/>
            <w:bottom w:val="none" w:sz="0" w:space="0" w:color="auto"/>
            <w:right w:val="none" w:sz="0" w:space="0" w:color="auto"/>
          </w:divBdr>
        </w:div>
        <w:div w:id="988707785">
          <w:marLeft w:val="0"/>
          <w:marRight w:val="0"/>
          <w:marTop w:val="0"/>
          <w:marBottom w:val="0"/>
          <w:divBdr>
            <w:top w:val="none" w:sz="0" w:space="0" w:color="auto"/>
            <w:left w:val="none" w:sz="0" w:space="0" w:color="auto"/>
            <w:bottom w:val="none" w:sz="0" w:space="0" w:color="auto"/>
            <w:right w:val="none" w:sz="0" w:space="0" w:color="auto"/>
          </w:divBdr>
        </w:div>
        <w:div w:id="1038313357">
          <w:marLeft w:val="0"/>
          <w:marRight w:val="0"/>
          <w:marTop w:val="0"/>
          <w:marBottom w:val="0"/>
          <w:divBdr>
            <w:top w:val="none" w:sz="0" w:space="0" w:color="auto"/>
            <w:left w:val="none" w:sz="0" w:space="0" w:color="auto"/>
            <w:bottom w:val="none" w:sz="0" w:space="0" w:color="auto"/>
            <w:right w:val="none" w:sz="0" w:space="0" w:color="auto"/>
          </w:divBdr>
        </w:div>
        <w:div w:id="1192380238">
          <w:marLeft w:val="0"/>
          <w:marRight w:val="0"/>
          <w:marTop w:val="0"/>
          <w:marBottom w:val="0"/>
          <w:divBdr>
            <w:top w:val="none" w:sz="0" w:space="0" w:color="auto"/>
            <w:left w:val="none" w:sz="0" w:space="0" w:color="auto"/>
            <w:bottom w:val="none" w:sz="0" w:space="0" w:color="auto"/>
            <w:right w:val="none" w:sz="0" w:space="0" w:color="auto"/>
          </w:divBdr>
        </w:div>
        <w:div w:id="1307971819">
          <w:marLeft w:val="0"/>
          <w:marRight w:val="0"/>
          <w:marTop w:val="0"/>
          <w:marBottom w:val="0"/>
          <w:divBdr>
            <w:top w:val="none" w:sz="0" w:space="0" w:color="auto"/>
            <w:left w:val="none" w:sz="0" w:space="0" w:color="auto"/>
            <w:bottom w:val="none" w:sz="0" w:space="0" w:color="auto"/>
            <w:right w:val="none" w:sz="0" w:space="0" w:color="auto"/>
          </w:divBdr>
        </w:div>
        <w:div w:id="1605964978">
          <w:marLeft w:val="0"/>
          <w:marRight w:val="0"/>
          <w:marTop w:val="0"/>
          <w:marBottom w:val="0"/>
          <w:divBdr>
            <w:top w:val="none" w:sz="0" w:space="0" w:color="auto"/>
            <w:left w:val="none" w:sz="0" w:space="0" w:color="auto"/>
            <w:bottom w:val="none" w:sz="0" w:space="0" w:color="auto"/>
            <w:right w:val="none" w:sz="0" w:space="0" w:color="auto"/>
          </w:divBdr>
        </w:div>
        <w:div w:id="1716540969">
          <w:marLeft w:val="0"/>
          <w:marRight w:val="0"/>
          <w:marTop w:val="0"/>
          <w:marBottom w:val="0"/>
          <w:divBdr>
            <w:top w:val="none" w:sz="0" w:space="0" w:color="auto"/>
            <w:left w:val="none" w:sz="0" w:space="0" w:color="auto"/>
            <w:bottom w:val="none" w:sz="0" w:space="0" w:color="auto"/>
            <w:right w:val="none" w:sz="0" w:space="0" w:color="auto"/>
          </w:divBdr>
        </w:div>
        <w:div w:id="1826162906">
          <w:marLeft w:val="0"/>
          <w:marRight w:val="0"/>
          <w:marTop w:val="0"/>
          <w:marBottom w:val="0"/>
          <w:divBdr>
            <w:top w:val="none" w:sz="0" w:space="0" w:color="auto"/>
            <w:left w:val="none" w:sz="0" w:space="0" w:color="auto"/>
            <w:bottom w:val="none" w:sz="0" w:space="0" w:color="auto"/>
            <w:right w:val="none" w:sz="0" w:space="0" w:color="auto"/>
          </w:divBdr>
        </w:div>
        <w:div w:id="2073656916">
          <w:marLeft w:val="0"/>
          <w:marRight w:val="0"/>
          <w:marTop w:val="0"/>
          <w:marBottom w:val="0"/>
          <w:divBdr>
            <w:top w:val="none" w:sz="0" w:space="0" w:color="auto"/>
            <w:left w:val="none" w:sz="0" w:space="0" w:color="auto"/>
            <w:bottom w:val="none" w:sz="0" w:space="0" w:color="auto"/>
            <w:right w:val="none" w:sz="0" w:space="0" w:color="auto"/>
          </w:divBdr>
        </w:div>
      </w:divsChild>
    </w:div>
    <w:div w:id="1762024284">
      <w:bodyDiv w:val="1"/>
      <w:marLeft w:val="0"/>
      <w:marRight w:val="0"/>
      <w:marTop w:val="0"/>
      <w:marBottom w:val="0"/>
      <w:divBdr>
        <w:top w:val="none" w:sz="0" w:space="0" w:color="auto"/>
        <w:left w:val="none" w:sz="0" w:space="0" w:color="auto"/>
        <w:bottom w:val="none" w:sz="0" w:space="0" w:color="auto"/>
        <w:right w:val="none" w:sz="0" w:space="0" w:color="auto"/>
      </w:divBdr>
    </w:div>
    <w:div w:id="1771395585">
      <w:bodyDiv w:val="1"/>
      <w:marLeft w:val="0"/>
      <w:marRight w:val="0"/>
      <w:marTop w:val="0"/>
      <w:marBottom w:val="0"/>
      <w:divBdr>
        <w:top w:val="none" w:sz="0" w:space="0" w:color="auto"/>
        <w:left w:val="none" w:sz="0" w:space="0" w:color="auto"/>
        <w:bottom w:val="none" w:sz="0" w:space="0" w:color="auto"/>
        <w:right w:val="none" w:sz="0" w:space="0" w:color="auto"/>
      </w:divBdr>
    </w:div>
    <w:div w:id="1771775024">
      <w:bodyDiv w:val="1"/>
      <w:marLeft w:val="0"/>
      <w:marRight w:val="0"/>
      <w:marTop w:val="0"/>
      <w:marBottom w:val="0"/>
      <w:divBdr>
        <w:top w:val="none" w:sz="0" w:space="0" w:color="auto"/>
        <w:left w:val="none" w:sz="0" w:space="0" w:color="auto"/>
        <w:bottom w:val="none" w:sz="0" w:space="0" w:color="auto"/>
        <w:right w:val="none" w:sz="0" w:space="0" w:color="auto"/>
      </w:divBdr>
    </w:div>
    <w:div w:id="1787456976">
      <w:bodyDiv w:val="1"/>
      <w:marLeft w:val="0"/>
      <w:marRight w:val="0"/>
      <w:marTop w:val="0"/>
      <w:marBottom w:val="0"/>
      <w:divBdr>
        <w:top w:val="none" w:sz="0" w:space="0" w:color="auto"/>
        <w:left w:val="none" w:sz="0" w:space="0" w:color="auto"/>
        <w:bottom w:val="none" w:sz="0" w:space="0" w:color="auto"/>
        <w:right w:val="none" w:sz="0" w:space="0" w:color="auto"/>
      </w:divBdr>
    </w:div>
    <w:div w:id="1789423219">
      <w:bodyDiv w:val="1"/>
      <w:marLeft w:val="0"/>
      <w:marRight w:val="0"/>
      <w:marTop w:val="0"/>
      <w:marBottom w:val="0"/>
      <w:divBdr>
        <w:top w:val="none" w:sz="0" w:space="0" w:color="auto"/>
        <w:left w:val="none" w:sz="0" w:space="0" w:color="auto"/>
        <w:bottom w:val="none" w:sz="0" w:space="0" w:color="auto"/>
        <w:right w:val="none" w:sz="0" w:space="0" w:color="auto"/>
      </w:divBdr>
      <w:divsChild>
        <w:div w:id="19819881">
          <w:marLeft w:val="0"/>
          <w:marRight w:val="0"/>
          <w:marTop w:val="0"/>
          <w:marBottom w:val="0"/>
          <w:divBdr>
            <w:top w:val="none" w:sz="0" w:space="0" w:color="auto"/>
            <w:left w:val="none" w:sz="0" w:space="0" w:color="auto"/>
            <w:bottom w:val="none" w:sz="0" w:space="0" w:color="auto"/>
            <w:right w:val="none" w:sz="0" w:space="0" w:color="auto"/>
          </w:divBdr>
        </w:div>
        <w:div w:id="32969535">
          <w:marLeft w:val="0"/>
          <w:marRight w:val="0"/>
          <w:marTop w:val="0"/>
          <w:marBottom w:val="0"/>
          <w:divBdr>
            <w:top w:val="none" w:sz="0" w:space="0" w:color="auto"/>
            <w:left w:val="none" w:sz="0" w:space="0" w:color="auto"/>
            <w:bottom w:val="none" w:sz="0" w:space="0" w:color="auto"/>
            <w:right w:val="none" w:sz="0" w:space="0" w:color="auto"/>
          </w:divBdr>
        </w:div>
        <w:div w:id="36053095">
          <w:marLeft w:val="0"/>
          <w:marRight w:val="0"/>
          <w:marTop w:val="0"/>
          <w:marBottom w:val="0"/>
          <w:divBdr>
            <w:top w:val="none" w:sz="0" w:space="0" w:color="auto"/>
            <w:left w:val="none" w:sz="0" w:space="0" w:color="auto"/>
            <w:bottom w:val="none" w:sz="0" w:space="0" w:color="auto"/>
            <w:right w:val="none" w:sz="0" w:space="0" w:color="auto"/>
          </w:divBdr>
        </w:div>
        <w:div w:id="44378909">
          <w:marLeft w:val="0"/>
          <w:marRight w:val="0"/>
          <w:marTop w:val="0"/>
          <w:marBottom w:val="0"/>
          <w:divBdr>
            <w:top w:val="none" w:sz="0" w:space="0" w:color="auto"/>
            <w:left w:val="none" w:sz="0" w:space="0" w:color="auto"/>
            <w:bottom w:val="none" w:sz="0" w:space="0" w:color="auto"/>
            <w:right w:val="none" w:sz="0" w:space="0" w:color="auto"/>
          </w:divBdr>
        </w:div>
        <w:div w:id="50464225">
          <w:marLeft w:val="0"/>
          <w:marRight w:val="0"/>
          <w:marTop w:val="0"/>
          <w:marBottom w:val="0"/>
          <w:divBdr>
            <w:top w:val="none" w:sz="0" w:space="0" w:color="auto"/>
            <w:left w:val="none" w:sz="0" w:space="0" w:color="auto"/>
            <w:bottom w:val="none" w:sz="0" w:space="0" w:color="auto"/>
            <w:right w:val="none" w:sz="0" w:space="0" w:color="auto"/>
          </w:divBdr>
        </w:div>
        <w:div w:id="51075452">
          <w:marLeft w:val="0"/>
          <w:marRight w:val="0"/>
          <w:marTop w:val="0"/>
          <w:marBottom w:val="0"/>
          <w:divBdr>
            <w:top w:val="none" w:sz="0" w:space="0" w:color="auto"/>
            <w:left w:val="none" w:sz="0" w:space="0" w:color="auto"/>
            <w:bottom w:val="none" w:sz="0" w:space="0" w:color="auto"/>
            <w:right w:val="none" w:sz="0" w:space="0" w:color="auto"/>
          </w:divBdr>
        </w:div>
        <w:div w:id="65997208">
          <w:marLeft w:val="0"/>
          <w:marRight w:val="0"/>
          <w:marTop w:val="0"/>
          <w:marBottom w:val="0"/>
          <w:divBdr>
            <w:top w:val="none" w:sz="0" w:space="0" w:color="auto"/>
            <w:left w:val="none" w:sz="0" w:space="0" w:color="auto"/>
            <w:bottom w:val="none" w:sz="0" w:space="0" w:color="auto"/>
            <w:right w:val="none" w:sz="0" w:space="0" w:color="auto"/>
          </w:divBdr>
        </w:div>
        <w:div w:id="67197416">
          <w:marLeft w:val="0"/>
          <w:marRight w:val="0"/>
          <w:marTop w:val="0"/>
          <w:marBottom w:val="0"/>
          <w:divBdr>
            <w:top w:val="none" w:sz="0" w:space="0" w:color="auto"/>
            <w:left w:val="none" w:sz="0" w:space="0" w:color="auto"/>
            <w:bottom w:val="none" w:sz="0" w:space="0" w:color="auto"/>
            <w:right w:val="none" w:sz="0" w:space="0" w:color="auto"/>
          </w:divBdr>
        </w:div>
        <w:div w:id="67269123">
          <w:marLeft w:val="0"/>
          <w:marRight w:val="0"/>
          <w:marTop w:val="0"/>
          <w:marBottom w:val="0"/>
          <w:divBdr>
            <w:top w:val="none" w:sz="0" w:space="0" w:color="auto"/>
            <w:left w:val="none" w:sz="0" w:space="0" w:color="auto"/>
            <w:bottom w:val="none" w:sz="0" w:space="0" w:color="auto"/>
            <w:right w:val="none" w:sz="0" w:space="0" w:color="auto"/>
          </w:divBdr>
        </w:div>
        <w:div w:id="69696907">
          <w:marLeft w:val="0"/>
          <w:marRight w:val="0"/>
          <w:marTop w:val="0"/>
          <w:marBottom w:val="0"/>
          <w:divBdr>
            <w:top w:val="none" w:sz="0" w:space="0" w:color="auto"/>
            <w:left w:val="none" w:sz="0" w:space="0" w:color="auto"/>
            <w:bottom w:val="none" w:sz="0" w:space="0" w:color="auto"/>
            <w:right w:val="none" w:sz="0" w:space="0" w:color="auto"/>
          </w:divBdr>
        </w:div>
        <w:div w:id="74866639">
          <w:marLeft w:val="0"/>
          <w:marRight w:val="0"/>
          <w:marTop w:val="0"/>
          <w:marBottom w:val="0"/>
          <w:divBdr>
            <w:top w:val="none" w:sz="0" w:space="0" w:color="auto"/>
            <w:left w:val="none" w:sz="0" w:space="0" w:color="auto"/>
            <w:bottom w:val="none" w:sz="0" w:space="0" w:color="auto"/>
            <w:right w:val="none" w:sz="0" w:space="0" w:color="auto"/>
          </w:divBdr>
        </w:div>
        <w:div w:id="75594445">
          <w:marLeft w:val="0"/>
          <w:marRight w:val="0"/>
          <w:marTop w:val="0"/>
          <w:marBottom w:val="0"/>
          <w:divBdr>
            <w:top w:val="none" w:sz="0" w:space="0" w:color="auto"/>
            <w:left w:val="none" w:sz="0" w:space="0" w:color="auto"/>
            <w:bottom w:val="none" w:sz="0" w:space="0" w:color="auto"/>
            <w:right w:val="none" w:sz="0" w:space="0" w:color="auto"/>
          </w:divBdr>
        </w:div>
        <w:div w:id="78446867">
          <w:marLeft w:val="0"/>
          <w:marRight w:val="0"/>
          <w:marTop w:val="0"/>
          <w:marBottom w:val="0"/>
          <w:divBdr>
            <w:top w:val="none" w:sz="0" w:space="0" w:color="auto"/>
            <w:left w:val="none" w:sz="0" w:space="0" w:color="auto"/>
            <w:bottom w:val="none" w:sz="0" w:space="0" w:color="auto"/>
            <w:right w:val="none" w:sz="0" w:space="0" w:color="auto"/>
          </w:divBdr>
        </w:div>
        <w:div w:id="87049451">
          <w:marLeft w:val="0"/>
          <w:marRight w:val="0"/>
          <w:marTop w:val="0"/>
          <w:marBottom w:val="0"/>
          <w:divBdr>
            <w:top w:val="none" w:sz="0" w:space="0" w:color="auto"/>
            <w:left w:val="none" w:sz="0" w:space="0" w:color="auto"/>
            <w:bottom w:val="none" w:sz="0" w:space="0" w:color="auto"/>
            <w:right w:val="none" w:sz="0" w:space="0" w:color="auto"/>
          </w:divBdr>
        </w:div>
        <w:div w:id="90050303">
          <w:marLeft w:val="0"/>
          <w:marRight w:val="0"/>
          <w:marTop w:val="0"/>
          <w:marBottom w:val="0"/>
          <w:divBdr>
            <w:top w:val="none" w:sz="0" w:space="0" w:color="auto"/>
            <w:left w:val="none" w:sz="0" w:space="0" w:color="auto"/>
            <w:bottom w:val="none" w:sz="0" w:space="0" w:color="auto"/>
            <w:right w:val="none" w:sz="0" w:space="0" w:color="auto"/>
          </w:divBdr>
        </w:div>
        <w:div w:id="90127325">
          <w:marLeft w:val="0"/>
          <w:marRight w:val="0"/>
          <w:marTop w:val="0"/>
          <w:marBottom w:val="0"/>
          <w:divBdr>
            <w:top w:val="none" w:sz="0" w:space="0" w:color="auto"/>
            <w:left w:val="none" w:sz="0" w:space="0" w:color="auto"/>
            <w:bottom w:val="none" w:sz="0" w:space="0" w:color="auto"/>
            <w:right w:val="none" w:sz="0" w:space="0" w:color="auto"/>
          </w:divBdr>
        </w:div>
        <w:div w:id="98264281">
          <w:marLeft w:val="0"/>
          <w:marRight w:val="0"/>
          <w:marTop w:val="0"/>
          <w:marBottom w:val="0"/>
          <w:divBdr>
            <w:top w:val="none" w:sz="0" w:space="0" w:color="auto"/>
            <w:left w:val="none" w:sz="0" w:space="0" w:color="auto"/>
            <w:bottom w:val="none" w:sz="0" w:space="0" w:color="auto"/>
            <w:right w:val="none" w:sz="0" w:space="0" w:color="auto"/>
          </w:divBdr>
        </w:div>
        <w:div w:id="104618404">
          <w:marLeft w:val="0"/>
          <w:marRight w:val="0"/>
          <w:marTop w:val="0"/>
          <w:marBottom w:val="0"/>
          <w:divBdr>
            <w:top w:val="none" w:sz="0" w:space="0" w:color="auto"/>
            <w:left w:val="none" w:sz="0" w:space="0" w:color="auto"/>
            <w:bottom w:val="none" w:sz="0" w:space="0" w:color="auto"/>
            <w:right w:val="none" w:sz="0" w:space="0" w:color="auto"/>
          </w:divBdr>
        </w:div>
        <w:div w:id="110515136">
          <w:marLeft w:val="0"/>
          <w:marRight w:val="0"/>
          <w:marTop w:val="0"/>
          <w:marBottom w:val="0"/>
          <w:divBdr>
            <w:top w:val="none" w:sz="0" w:space="0" w:color="auto"/>
            <w:left w:val="none" w:sz="0" w:space="0" w:color="auto"/>
            <w:bottom w:val="none" w:sz="0" w:space="0" w:color="auto"/>
            <w:right w:val="none" w:sz="0" w:space="0" w:color="auto"/>
          </w:divBdr>
        </w:div>
        <w:div w:id="111478755">
          <w:marLeft w:val="0"/>
          <w:marRight w:val="0"/>
          <w:marTop w:val="0"/>
          <w:marBottom w:val="0"/>
          <w:divBdr>
            <w:top w:val="none" w:sz="0" w:space="0" w:color="auto"/>
            <w:left w:val="none" w:sz="0" w:space="0" w:color="auto"/>
            <w:bottom w:val="none" w:sz="0" w:space="0" w:color="auto"/>
            <w:right w:val="none" w:sz="0" w:space="0" w:color="auto"/>
          </w:divBdr>
        </w:div>
        <w:div w:id="115678466">
          <w:marLeft w:val="0"/>
          <w:marRight w:val="0"/>
          <w:marTop w:val="0"/>
          <w:marBottom w:val="0"/>
          <w:divBdr>
            <w:top w:val="none" w:sz="0" w:space="0" w:color="auto"/>
            <w:left w:val="none" w:sz="0" w:space="0" w:color="auto"/>
            <w:bottom w:val="none" w:sz="0" w:space="0" w:color="auto"/>
            <w:right w:val="none" w:sz="0" w:space="0" w:color="auto"/>
          </w:divBdr>
        </w:div>
        <w:div w:id="134759065">
          <w:marLeft w:val="0"/>
          <w:marRight w:val="0"/>
          <w:marTop w:val="0"/>
          <w:marBottom w:val="0"/>
          <w:divBdr>
            <w:top w:val="none" w:sz="0" w:space="0" w:color="auto"/>
            <w:left w:val="none" w:sz="0" w:space="0" w:color="auto"/>
            <w:bottom w:val="none" w:sz="0" w:space="0" w:color="auto"/>
            <w:right w:val="none" w:sz="0" w:space="0" w:color="auto"/>
          </w:divBdr>
        </w:div>
        <w:div w:id="138764941">
          <w:marLeft w:val="0"/>
          <w:marRight w:val="0"/>
          <w:marTop w:val="0"/>
          <w:marBottom w:val="0"/>
          <w:divBdr>
            <w:top w:val="none" w:sz="0" w:space="0" w:color="auto"/>
            <w:left w:val="none" w:sz="0" w:space="0" w:color="auto"/>
            <w:bottom w:val="none" w:sz="0" w:space="0" w:color="auto"/>
            <w:right w:val="none" w:sz="0" w:space="0" w:color="auto"/>
          </w:divBdr>
        </w:div>
        <w:div w:id="144206938">
          <w:marLeft w:val="0"/>
          <w:marRight w:val="0"/>
          <w:marTop w:val="0"/>
          <w:marBottom w:val="0"/>
          <w:divBdr>
            <w:top w:val="none" w:sz="0" w:space="0" w:color="auto"/>
            <w:left w:val="none" w:sz="0" w:space="0" w:color="auto"/>
            <w:bottom w:val="none" w:sz="0" w:space="0" w:color="auto"/>
            <w:right w:val="none" w:sz="0" w:space="0" w:color="auto"/>
          </w:divBdr>
        </w:div>
        <w:div w:id="151222490">
          <w:marLeft w:val="0"/>
          <w:marRight w:val="0"/>
          <w:marTop w:val="0"/>
          <w:marBottom w:val="0"/>
          <w:divBdr>
            <w:top w:val="none" w:sz="0" w:space="0" w:color="auto"/>
            <w:left w:val="none" w:sz="0" w:space="0" w:color="auto"/>
            <w:bottom w:val="none" w:sz="0" w:space="0" w:color="auto"/>
            <w:right w:val="none" w:sz="0" w:space="0" w:color="auto"/>
          </w:divBdr>
        </w:div>
        <w:div w:id="161706388">
          <w:marLeft w:val="0"/>
          <w:marRight w:val="0"/>
          <w:marTop w:val="0"/>
          <w:marBottom w:val="0"/>
          <w:divBdr>
            <w:top w:val="none" w:sz="0" w:space="0" w:color="auto"/>
            <w:left w:val="none" w:sz="0" w:space="0" w:color="auto"/>
            <w:bottom w:val="none" w:sz="0" w:space="0" w:color="auto"/>
            <w:right w:val="none" w:sz="0" w:space="0" w:color="auto"/>
          </w:divBdr>
        </w:div>
        <w:div w:id="164978302">
          <w:marLeft w:val="0"/>
          <w:marRight w:val="0"/>
          <w:marTop w:val="0"/>
          <w:marBottom w:val="0"/>
          <w:divBdr>
            <w:top w:val="none" w:sz="0" w:space="0" w:color="auto"/>
            <w:left w:val="none" w:sz="0" w:space="0" w:color="auto"/>
            <w:bottom w:val="none" w:sz="0" w:space="0" w:color="auto"/>
            <w:right w:val="none" w:sz="0" w:space="0" w:color="auto"/>
          </w:divBdr>
        </w:div>
        <w:div w:id="167721166">
          <w:marLeft w:val="0"/>
          <w:marRight w:val="0"/>
          <w:marTop w:val="0"/>
          <w:marBottom w:val="0"/>
          <w:divBdr>
            <w:top w:val="none" w:sz="0" w:space="0" w:color="auto"/>
            <w:left w:val="none" w:sz="0" w:space="0" w:color="auto"/>
            <w:bottom w:val="none" w:sz="0" w:space="0" w:color="auto"/>
            <w:right w:val="none" w:sz="0" w:space="0" w:color="auto"/>
          </w:divBdr>
        </w:div>
        <w:div w:id="167909511">
          <w:marLeft w:val="0"/>
          <w:marRight w:val="0"/>
          <w:marTop w:val="0"/>
          <w:marBottom w:val="0"/>
          <w:divBdr>
            <w:top w:val="none" w:sz="0" w:space="0" w:color="auto"/>
            <w:left w:val="none" w:sz="0" w:space="0" w:color="auto"/>
            <w:bottom w:val="none" w:sz="0" w:space="0" w:color="auto"/>
            <w:right w:val="none" w:sz="0" w:space="0" w:color="auto"/>
          </w:divBdr>
        </w:div>
        <w:div w:id="168064884">
          <w:marLeft w:val="0"/>
          <w:marRight w:val="0"/>
          <w:marTop w:val="0"/>
          <w:marBottom w:val="0"/>
          <w:divBdr>
            <w:top w:val="none" w:sz="0" w:space="0" w:color="auto"/>
            <w:left w:val="none" w:sz="0" w:space="0" w:color="auto"/>
            <w:bottom w:val="none" w:sz="0" w:space="0" w:color="auto"/>
            <w:right w:val="none" w:sz="0" w:space="0" w:color="auto"/>
          </w:divBdr>
        </w:div>
        <w:div w:id="199435532">
          <w:marLeft w:val="0"/>
          <w:marRight w:val="0"/>
          <w:marTop w:val="0"/>
          <w:marBottom w:val="0"/>
          <w:divBdr>
            <w:top w:val="none" w:sz="0" w:space="0" w:color="auto"/>
            <w:left w:val="none" w:sz="0" w:space="0" w:color="auto"/>
            <w:bottom w:val="none" w:sz="0" w:space="0" w:color="auto"/>
            <w:right w:val="none" w:sz="0" w:space="0" w:color="auto"/>
          </w:divBdr>
        </w:div>
        <w:div w:id="200439956">
          <w:marLeft w:val="0"/>
          <w:marRight w:val="0"/>
          <w:marTop w:val="0"/>
          <w:marBottom w:val="0"/>
          <w:divBdr>
            <w:top w:val="none" w:sz="0" w:space="0" w:color="auto"/>
            <w:left w:val="none" w:sz="0" w:space="0" w:color="auto"/>
            <w:bottom w:val="none" w:sz="0" w:space="0" w:color="auto"/>
            <w:right w:val="none" w:sz="0" w:space="0" w:color="auto"/>
          </w:divBdr>
        </w:div>
        <w:div w:id="209734796">
          <w:marLeft w:val="0"/>
          <w:marRight w:val="0"/>
          <w:marTop w:val="0"/>
          <w:marBottom w:val="0"/>
          <w:divBdr>
            <w:top w:val="none" w:sz="0" w:space="0" w:color="auto"/>
            <w:left w:val="none" w:sz="0" w:space="0" w:color="auto"/>
            <w:bottom w:val="none" w:sz="0" w:space="0" w:color="auto"/>
            <w:right w:val="none" w:sz="0" w:space="0" w:color="auto"/>
          </w:divBdr>
        </w:div>
        <w:div w:id="224486497">
          <w:marLeft w:val="0"/>
          <w:marRight w:val="0"/>
          <w:marTop w:val="0"/>
          <w:marBottom w:val="0"/>
          <w:divBdr>
            <w:top w:val="none" w:sz="0" w:space="0" w:color="auto"/>
            <w:left w:val="none" w:sz="0" w:space="0" w:color="auto"/>
            <w:bottom w:val="none" w:sz="0" w:space="0" w:color="auto"/>
            <w:right w:val="none" w:sz="0" w:space="0" w:color="auto"/>
          </w:divBdr>
        </w:div>
        <w:div w:id="231239291">
          <w:marLeft w:val="0"/>
          <w:marRight w:val="0"/>
          <w:marTop w:val="0"/>
          <w:marBottom w:val="0"/>
          <w:divBdr>
            <w:top w:val="none" w:sz="0" w:space="0" w:color="auto"/>
            <w:left w:val="none" w:sz="0" w:space="0" w:color="auto"/>
            <w:bottom w:val="none" w:sz="0" w:space="0" w:color="auto"/>
            <w:right w:val="none" w:sz="0" w:space="0" w:color="auto"/>
          </w:divBdr>
        </w:div>
        <w:div w:id="252249076">
          <w:marLeft w:val="0"/>
          <w:marRight w:val="0"/>
          <w:marTop w:val="0"/>
          <w:marBottom w:val="0"/>
          <w:divBdr>
            <w:top w:val="none" w:sz="0" w:space="0" w:color="auto"/>
            <w:left w:val="none" w:sz="0" w:space="0" w:color="auto"/>
            <w:bottom w:val="none" w:sz="0" w:space="0" w:color="auto"/>
            <w:right w:val="none" w:sz="0" w:space="0" w:color="auto"/>
          </w:divBdr>
        </w:div>
        <w:div w:id="256989383">
          <w:marLeft w:val="0"/>
          <w:marRight w:val="0"/>
          <w:marTop w:val="0"/>
          <w:marBottom w:val="0"/>
          <w:divBdr>
            <w:top w:val="none" w:sz="0" w:space="0" w:color="auto"/>
            <w:left w:val="none" w:sz="0" w:space="0" w:color="auto"/>
            <w:bottom w:val="none" w:sz="0" w:space="0" w:color="auto"/>
            <w:right w:val="none" w:sz="0" w:space="0" w:color="auto"/>
          </w:divBdr>
        </w:div>
        <w:div w:id="286469069">
          <w:marLeft w:val="0"/>
          <w:marRight w:val="0"/>
          <w:marTop w:val="0"/>
          <w:marBottom w:val="0"/>
          <w:divBdr>
            <w:top w:val="none" w:sz="0" w:space="0" w:color="auto"/>
            <w:left w:val="none" w:sz="0" w:space="0" w:color="auto"/>
            <w:bottom w:val="none" w:sz="0" w:space="0" w:color="auto"/>
            <w:right w:val="none" w:sz="0" w:space="0" w:color="auto"/>
          </w:divBdr>
        </w:div>
        <w:div w:id="287785373">
          <w:marLeft w:val="0"/>
          <w:marRight w:val="0"/>
          <w:marTop w:val="0"/>
          <w:marBottom w:val="0"/>
          <w:divBdr>
            <w:top w:val="none" w:sz="0" w:space="0" w:color="auto"/>
            <w:left w:val="none" w:sz="0" w:space="0" w:color="auto"/>
            <w:bottom w:val="none" w:sz="0" w:space="0" w:color="auto"/>
            <w:right w:val="none" w:sz="0" w:space="0" w:color="auto"/>
          </w:divBdr>
        </w:div>
        <w:div w:id="303047174">
          <w:marLeft w:val="0"/>
          <w:marRight w:val="0"/>
          <w:marTop w:val="0"/>
          <w:marBottom w:val="0"/>
          <w:divBdr>
            <w:top w:val="none" w:sz="0" w:space="0" w:color="auto"/>
            <w:left w:val="none" w:sz="0" w:space="0" w:color="auto"/>
            <w:bottom w:val="none" w:sz="0" w:space="0" w:color="auto"/>
            <w:right w:val="none" w:sz="0" w:space="0" w:color="auto"/>
          </w:divBdr>
        </w:div>
        <w:div w:id="305401271">
          <w:marLeft w:val="0"/>
          <w:marRight w:val="0"/>
          <w:marTop w:val="0"/>
          <w:marBottom w:val="0"/>
          <w:divBdr>
            <w:top w:val="none" w:sz="0" w:space="0" w:color="auto"/>
            <w:left w:val="none" w:sz="0" w:space="0" w:color="auto"/>
            <w:bottom w:val="none" w:sz="0" w:space="0" w:color="auto"/>
            <w:right w:val="none" w:sz="0" w:space="0" w:color="auto"/>
          </w:divBdr>
        </w:div>
        <w:div w:id="314264979">
          <w:marLeft w:val="0"/>
          <w:marRight w:val="0"/>
          <w:marTop w:val="0"/>
          <w:marBottom w:val="0"/>
          <w:divBdr>
            <w:top w:val="none" w:sz="0" w:space="0" w:color="auto"/>
            <w:left w:val="none" w:sz="0" w:space="0" w:color="auto"/>
            <w:bottom w:val="none" w:sz="0" w:space="0" w:color="auto"/>
            <w:right w:val="none" w:sz="0" w:space="0" w:color="auto"/>
          </w:divBdr>
        </w:div>
        <w:div w:id="315032904">
          <w:marLeft w:val="0"/>
          <w:marRight w:val="0"/>
          <w:marTop w:val="0"/>
          <w:marBottom w:val="0"/>
          <w:divBdr>
            <w:top w:val="none" w:sz="0" w:space="0" w:color="auto"/>
            <w:left w:val="none" w:sz="0" w:space="0" w:color="auto"/>
            <w:bottom w:val="none" w:sz="0" w:space="0" w:color="auto"/>
            <w:right w:val="none" w:sz="0" w:space="0" w:color="auto"/>
          </w:divBdr>
        </w:div>
        <w:div w:id="315302185">
          <w:marLeft w:val="0"/>
          <w:marRight w:val="0"/>
          <w:marTop w:val="0"/>
          <w:marBottom w:val="0"/>
          <w:divBdr>
            <w:top w:val="none" w:sz="0" w:space="0" w:color="auto"/>
            <w:left w:val="none" w:sz="0" w:space="0" w:color="auto"/>
            <w:bottom w:val="none" w:sz="0" w:space="0" w:color="auto"/>
            <w:right w:val="none" w:sz="0" w:space="0" w:color="auto"/>
          </w:divBdr>
        </w:div>
        <w:div w:id="318002741">
          <w:marLeft w:val="0"/>
          <w:marRight w:val="0"/>
          <w:marTop w:val="0"/>
          <w:marBottom w:val="0"/>
          <w:divBdr>
            <w:top w:val="none" w:sz="0" w:space="0" w:color="auto"/>
            <w:left w:val="none" w:sz="0" w:space="0" w:color="auto"/>
            <w:bottom w:val="none" w:sz="0" w:space="0" w:color="auto"/>
            <w:right w:val="none" w:sz="0" w:space="0" w:color="auto"/>
          </w:divBdr>
        </w:div>
        <w:div w:id="343897911">
          <w:marLeft w:val="0"/>
          <w:marRight w:val="0"/>
          <w:marTop w:val="0"/>
          <w:marBottom w:val="0"/>
          <w:divBdr>
            <w:top w:val="none" w:sz="0" w:space="0" w:color="auto"/>
            <w:left w:val="none" w:sz="0" w:space="0" w:color="auto"/>
            <w:bottom w:val="none" w:sz="0" w:space="0" w:color="auto"/>
            <w:right w:val="none" w:sz="0" w:space="0" w:color="auto"/>
          </w:divBdr>
        </w:div>
        <w:div w:id="346952202">
          <w:marLeft w:val="0"/>
          <w:marRight w:val="0"/>
          <w:marTop w:val="0"/>
          <w:marBottom w:val="0"/>
          <w:divBdr>
            <w:top w:val="none" w:sz="0" w:space="0" w:color="auto"/>
            <w:left w:val="none" w:sz="0" w:space="0" w:color="auto"/>
            <w:bottom w:val="none" w:sz="0" w:space="0" w:color="auto"/>
            <w:right w:val="none" w:sz="0" w:space="0" w:color="auto"/>
          </w:divBdr>
        </w:div>
        <w:div w:id="347831329">
          <w:marLeft w:val="0"/>
          <w:marRight w:val="0"/>
          <w:marTop w:val="0"/>
          <w:marBottom w:val="0"/>
          <w:divBdr>
            <w:top w:val="none" w:sz="0" w:space="0" w:color="auto"/>
            <w:left w:val="none" w:sz="0" w:space="0" w:color="auto"/>
            <w:bottom w:val="none" w:sz="0" w:space="0" w:color="auto"/>
            <w:right w:val="none" w:sz="0" w:space="0" w:color="auto"/>
          </w:divBdr>
        </w:div>
        <w:div w:id="366419484">
          <w:marLeft w:val="0"/>
          <w:marRight w:val="0"/>
          <w:marTop w:val="0"/>
          <w:marBottom w:val="0"/>
          <w:divBdr>
            <w:top w:val="none" w:sz="0" w:space="0" w:color="auto"/>
            <w:left w:val="none" w:sz="0" w:space="0" w:color="auto"/>
            <w:bottom w:val="none" w:sz="0" w:space="0" w:color="auto"/>
            <w:right w:val="none" w:sz="0" w:space="0" w:color="auto"/>
          </w:divBdr>
        </w:div>
        <w:div w:id="368337678">
          <w:marLeft w:val="0"/>
          <w:marRight w:val="0"/>
          <w:marTop w:val="0"/>
          <w:marBottom w:val="0"/>
          <w:divBdr>
            <w:top w:val="none" w:sz="0" w:space="0" w:color="auto"/>
            <w:left w:val="none" w:sz="0" w:space="0" w:color="auto"/>
            <w:bottom w:val="none" w:sz="0" w:space="0" w:color="auto"/>
            <w:right w:val="none" w:sz="0" w:space="0" w:color="auto"/>
          </w:divBdr>
        </w:div>
        <w:div w:id="384187203">
          <w:marLeft w:val="0"/>
          <w:marRight w:val="0"/>
          <w:marTop w:val="0"/>
          <w:marBottom w:val="0"/>
          <w:divBdr>
            <w:top w:val="none" w:sz="0" w:space="0" w:color="auto"/>
            <w:left w:val="none" w:sz="0" w:space="0" w:color="auto"/>
            <w:bottom w:val="none" w:sz="0" w:space="0" w:color="auto"/>
            <w:right w:val="none" w:sz="0" w:space="0" w:color="auto"/>
          </w:divBdr>
        </w:div>
        <w:div w:id="384766716">
          <w:marLeft w:val="0"/>
          <w:marRight w:val="0"/>
          <w:marTop w:val="0"/>
          <w:marBottom w:val="0"/>
          <w:divBdr>
            <w:top w:val="none" w:sz="0" w:space="0" w:color="auto"/>
            <w:left w:val="none" w:sz="0" w:space="0" w:color="auto"/>
            <w:bottom w:val="none" w:sz="0" w:space="0" w:color="auto"/>
            <w:right w:val="none" w:sz="0" w:space="0" w:color="auto"/>
          </w:divBdr>
        </w:div>
        <w:div w:id="398359143">
          <w:marLeft w:val="0"/>
          <w:marRight w:val="0"/>
          <w:marTop w:val="0"/>
          <w:marBottom w:val="0"/>
          <w:divBdr>
            <w:top w:val="none" w:sz="0" w:space="0" w:color="auto"/>
            <w:left w:val="none" w:sz="0" w:space="0" w:color="auto"/>
            <w:bottom w:val="none" w:sz="0" w:space="0" w:color="auto"/>
            <w:right w:val="none" w:sz="0" w:space="0" w:color="auto"/>
          </w:divBdr>
        </w:div>
        <w:div w:id="407768415">
          <w:marLeft w:val="0"/>
          <w:marRight w:val="0"/>
          <w:marTop w:val="0"/>
          <w:marBottom w:val="0"/>
          <w:divBdr>
            <w:top w:val="none" w:sz="0" w:space="0" w:color="auto"/>
            <w:left w:val="none" w:sz="0" w:space="0" w:color="auto"/>
            <w:bottom w:val="none" w:sz="0" w:space="0" w:color="auto"/>
            <w:right w:val="none" w:sz="0" w:space="0" w:color="auto"/>
          </w:divBdr>
        </w:div>
        <w:div w:id="445078160">
          <w:marLeft w:val="0"/>
          <w:marRight w:val="0"/>
          <w:marTop w:val="0"/>
          <w:marBottom w:val="0"/>
          <w:divBdr>
            <w:top w:val="none" w:sz="0" w:space="0" w:color="auto"/>
            <w:left w:val="none" w:sz="0" w:space="0" w:color="auto"/>
            <w:bottom w:val="none" w:sz="0" w:space="0" w:color="auto"/>
            <w:right w:val="none" w:sz="0" w:space="0" w:color="auto"/>
          </w:divBdr>
        </w:div>
        <w:div w:id="462895274">
          <w:marLeft w:val="0"/>
          <w:marRight w:val="0"/>
          <w:marTop w:val="0"/>
          <w:marBottom w:val="0"/>
          <w:divBdr>
            <w:top w:val="none" w:sz="0" w:space="0" w:color="auto"/>
            <w:left w:val="none" w:sz="0" w:space="0" w:color="auto"/>
            <w:bottom w:val="none" w:sz="0" w:space="0" w:color="auto"/>
            <w:right w:val="none" w:sz="0" w:space="0" w:color="auto"/>
          </w:divBdr>
        </w:div>
        <w:div w:id="470904490">
          <w:marLeft w:val="0"/>
          <w:marRight w:val="0"/>
          <w:marTop w:val="0"/>
          <w:marBottom w:val="0"/>
          <w:divBdr>
            <w:top w:val="none" w:sz="0" w:space="0" w:color="auto"/>
            <w:left w:val="none" w:sz="0" w:space="0" w:color="auto"/>
            <w:bottom w:val="none" w:sz="0" w:space="0" w:color="auto"/>
            <w:right w:val="none" w:sz="0" w:space="0" w:color="auto"/>
          </w:divBdr>
        </w:div>
        <w:div w:id="492645960">
          <w:marLeft w:val="0"/>
          <w:marRight w:val="0"/>
          <w:marTop w:val="0"/>
          <w:marBottom w:val="0"/>
          <w:divBdr>
            <w:top w:val="none" w:sz="0" w:space="0" w:color="auto"/>
            <w:left w:val="none" w:sz="0" w:space="0" w:color="auto"/>
            <w:bottom w:val="none" w:sz="0" w:space="0" w:color="auto"/>
            <w:right w:val="none" w:sz="0" w:space="0" w:color="auto"/>
          </w:divBdr>
        </w:div>
        <w:div w:id="493766480">
          <w:marLeft w:val="0"/>
          <w:marRight w:val="0"/>
          <w:marTop w:val="0"/>
          <w:marBottom w:val="0"/>
          <w:divBdr>
            <w:top w:val="none" w:sz="0" w:space="0" w:color="auto"/>
            <w:left w:val="none" w:sz="0" w:space="0" w:color="auto"/>
            <w:bottom w:val="none" w:sz="0" w:space="0" w:color="auto"/>
            <w:right w:val="none" w:sz="0" w:space="0" w:color="auto"/>
          </w:divBdr>
        </w:div>
        <w:div w:id="503131795">
          <w:marLeft w:val="0"/>
          <w:marRight w:val="0"/>
          <w:marTop w:val="0"/>
          <w:marBottom w:val="0"/>
          <w:divBdr>
            <w:top w:val="none" w:sz="0" w:space="0" w:color="auto"/>
            <w:left w:val="none" w:sz="0" w:space="0" w:color="auto"/>
            <w:bottom w:val="none" w:sz="0" w:space="0" w:color="auto"/>
            <w:right w:val="none" w:sz="0" w:space="0" w:color="auto"/>
          </w:divBdr>
        </w:div>
        <w:div w:id="528034914">
          <w:marLeft w:val="0"/>
          <w:marRight w:val="0"/>
          <w:marTop w:val="0"/>
          <w:marBottom w:val="0"/>
          <w:divBdr>
            <w:top w:val="none" w:sz="0" w:space="0" w:color="auto"/>
            <w:left w:val="none" w:sz="0" w:space="0" w:color="auto"/>
            <w:bottom w:val="none" w:sz="0" w:space="0" w:color="auto"/>
            <w:right w:val="none" w:sz="0" w:space="0" w:color="auto"/>
          </w:divBdr>
        </w:div>
        <w:div w:id="528907593">
          <w:marLeft w:val="0"/>
          <w:marRight w:val="0"/>
          <w:marTop w:val="0"/>
          <w:marBottom w:val="0"/>
          <w:divBdr>
            <w:top w:val="none" w:sz="0" w:space="0" w:color="auto"/>
            <w:left w:val="none" w:sz="0" w:space="0" w:color="auto"/>
            <w:bottom w:val="none" w:sz="0" w:space="0" w:color="auto"/>
            <w:right w:val="none" w:sz="0" w:space="0" w:color="auto"/>
          </w:divBdr>
        </w:div>
        <w:div w:id="536233889">
          <w:marLeft w:val="0"/>
          <w:marRight w:val="0"/>
          <w:marTop w:val="0"/>
          <w:marBottom w:val="0"/>
          <w:divBdr>
            <w:top w:val="none" w:sz="0" w:space="0" w:color="auto"/>
            <w:left w:val="none" w:sz="0" w:space="0" w:color="auto"/>
            <w:bottom w:val="none" w:sz="0" w:space="0" w:color="auto"/>
            <w:right w:val="none" w:sz="0" w:space="0" w:color="auto"/>
          </w:divBdr>
        </w:div>
        <w:div w:id="551504249">
          <w:marLeft w:val="0"/>
          <w:marRight w:val="0"/>
          <w:marTop w:val="0"/>
          <w:marBottom w:val="0"/>
          <w:divBdr>
            <w:top w:val="none" w:sz="0" w:space="0" w:color="auto"/>
            <w:left w:val="none" w:sz="0" w:space="0" w:color="auto"/>
            <w:bottom w:val="none" w:sz="0" w:space="0" w:color="auto"/>
            <w:right w:val="none" w:sz="0" w:space="0" w:color="auto"/>
          </w:divBdr>
        </w:div>
        <w:div w:id="569580714">
          <w:marLeft w:val="0"/>
          <w:marRight w:val="0"/>
          <w:marTop w:val="0"/>
          <w:marBottom w:val="0"/>
          <w:divBdr>
            <w:top w:val="none" w:sz="0" w:space="0" w:color="auto"/>
            <w:left w:val="none" w:sz="0" w:space="0" w:color="auto"/>
            <w:bottom w:val="none" w:sz="0" w:space="0" w:color="auto"/>
            <w:right w:val="none" w:sz="0" w:space="0" w:color="auto"/>
          </w:divBdr>
        </w:div>
        <w:div w:id="570890393">
          <w:marLeft w:val="0"/>
          <w:marRight w:val="0"/>
          <w:marTop w:val="0"/>
          <w:marBottom w:val="0"/>
          <w:divBdr>
            <w:top w:val="none" w:sz="0" w:space="0" w:color="auto"/>
            <w:left w:val="none" w:sz="0" w:space="0" w:color="auto"/>
            <w:bottom w:val="none" w:sz="0" w:space="0" w:color="auto"/>
            <w:right w:val="none" w:sz="0" w:space="0" w:color="auto"/>
          </w:divBdr>
        </w:div>
        <w:div w:id="574433199">
          <w:marLeft w:val="0"/>
          <w:marRight w:val="0"/>
          <w:marTop w:val="0"/>
          <w:marBottom w:val="0"/>
          <w:divBdr>
            <w:top w:val="none" w:sz="0" w:space="0" w:color="auto"/>
            <w:left w:val="none" w:sz="0" w:space="0" w:color="auto"/>
            <w:bottom w:val="none" w:sz="0" w:space="0" w:color="auto"/>
            <w:right w:val="none" w:sz="0" w:space="0" w:color="auto"/>
          </w:divBdr>
        </w:div>
        <w:div w:id="575163530">
          <w:marLeft w:val="0"/>
          <w:marRight w:val="0"/>
          <w:marTop w:val="0"/>
          <w:marBottom w:val="0"/>
          <w:divBdr>
            <w:top w:val="none" w:sz="0" w:space="0" w:color="auto"/>
            <w:left w:val="none" w:sz="0" w:space="0" w:color="auto"/>
            <w:bottom w:val="none" w:sz="0" w:space="0" w:color="auto"/>
            <w:right w:val="none" w:sz="0" w:space="0" w:color="auto"/>
          </w:divBdr>
        </w:div>
        <w:div w:id="581960559">
          <w:marLeft w:val="0"/>
          <w:marRight w:val="0"/>
          <w:marTop w:val="0"/>
          <w:marBottom w:val="0"/>
          <w:divBdr>
            <w:top w:val="none" w:sz="0" w:space="0" w:color="auto"/>
            <w:left w:val="none" w:sz="0" w:space="0" w:color="auto"/>
            <w:bottom w:val="none" w:sz="0" w:space="0" w:color="auto"/>
            <w:right w:val="none" w:sz="0" w:space="0" w:color="auto"/>
          </w:divBdr>
        </w:div>
        <w:div w:id="590622034">
          <w:marLeft w:val="0"/>
          <w:marRight w:val="0"/>
          <w:marTop w:val="0"/>
          <w:marBottom w:val="0"/>
          <w:divBdr>
            <w:top w:val="none" w:sz="0" w:space="0" w:color="auto"/>
            <w:left w:val="none" w:sz="0" w:space="0" w:color="auto"/>
            <w:bottom w:val="none" w:sz="0" w:space="0" w:color="auto"/>
            <w:right w:val="none" w:sz="0" w:space="0" w:color="auto"/>
          </w:divBdr>
        </w:div>
        <w:div w:id="594635921">
          <w:marLeft w:val="0"/>
          <w:marRight w:val="0"/>
          <w:marTop w:val="0"/>
          <w:marBottom w:val="0"/>
          <w:divBdr>
            <w:top w:val="none" w:sz="0" w:space="0" w:color="auto"/>
            <w:left w:val="none" w:sz="0" w:space="0" w:color="auto"/>
            <w:bottom w:val="none" w:sz="0" w:space="0" w:color="auto"/>
            <w:right w:val="none" w:sz="0" w:space="0" w:color="auto"/>
          </w:divBdr>
        </w:div>
        <w:div w:id="611127405">
          <w:marLeft w:val="0"/>
          <w:marRight w:val="0"/>
          <w:marTop w:val="0"/>
          <w:marBottom w:val="0"/>
          <w:divBdr>
            <w:top w:val="none" w:sz="0" w:space="0" w:color="auto"/>
            <w:left w:val="none" w:sz="0" w:space="0" w:color="auto"/>
            <w:bottom w:val="none" w:sz="0" w:space="0" w:color="auto"/>
            <w:right w:val="none" w:sz="0" w:space="0" w:color="auto"/>
          </w:divBdr>
        </w:div>
        <w:div w:id="615061057">
          <w:marLeft w:val="0"/>
          <w:marRight w:val="0"/>
          <w:marTop w:val="0"/>
          <w:marBottom w:val="0"/>
          <w:divBdr>
            <w:top w:val="none" w:sz="0" w:space="0" w:color="auto"/>
            <w:left w:val="none" w:sz="0" w:space="0" w:color="auto"/>
            <w:bottom w:val="none" w:sz="0" w:space="0" w:color="auto"/>
            <w:right w:val="none" w:sz="0" w:space="0" w:color="auto"/>
          </w:divBdr>
        </w:div>
        <w:div w:id="628970822">
          <w:marLeft w:val="0"/>
          <w:marRight w:val="0"/>
          <w:marTop w:val="0"/>
          <w:marBottom w:val="0"/>
          <w:divBdr>
            <w:top w:val="none" w:sz="0" w:space="0" w:color="auto"/>
            <w:left w:val="none" w:sz="0" w:space="0" w:color="auto"/>
            <w:bottom w:val="none" w:sz="0" w:space="0" w:color="auto"/>
            <w:right w:val="none" w:sz="0" w:space="0" w:color="auto"/>
          </w:divBdr>
        </w:div>
        <w:div w:id="639649207">
          <w:marLeft w:val="0"/>
          <w:marRight w:val="0"/>
          <w:marTop w:val="0"/>
          <w:marBottom w:val="0"/>
          <w:divBdr>
            <w:top w:val="none" w:sz="0" w:space="0" w:color="auto"/>
            <w:left w:val="none" w:sz="0" w:space="0" w:color="auto"/>
            <w:bottom w:val="none" w:sz="0" w:space="0" w:color="auto"/>
            <w:right w:val="none" w:sz="0" w:space="0" w:color="auto"/>
          </w:divBdr>
        </w:div>
        <w:div w:id="640304274">
          <w:marLeft w:val="0"/>
          <w:marRight w:val="0"/>
          <w:marTop w:val="0"/>
          <w:marBottom w:val="0"/>
          <w:divBdr>
            <w:top w:val="none" w:sz="0" w:space="0" w:color="auto"/>
            <w:left w:val="none" w:sz="0" w:space="0" w:color="auto"/>
            <w:bottom w:val="none" w:sz="0" w:space="0" w:color="auto"/>
            <w:right w:val="none" w:sz="0" w:space="0" w:color="auto"/>
          </w:divBdr>
        </w:div>
        <w:div w:id="648826535">
          <w:marLeft w:val="0"/>
          <w:marRight w:val="0"/>
          <w:marTop w:val="0"/>
          <w:marBottom w:val="0"/>
          <w:divBdr>
            <w:top w:val="none" w:sz="0" w:space="0" w:color="auto"/>
            <w:left w:val="none" w:sz="0" w:space="0" w:color="auto"/>
            <w:bottom w:val="none" w:sz="0" w:space="0" w:color="auto"/>
            <w:right w:val="none" w:sz="0" w:space="0" w:color="auto"/>
          </w:divBdr>
        </w:div>
        <w:div w:id="658925449">
          <w:marLeft w:val="0"/>
          <w:marRight w:val="0"/>
          <w:marTop w:val="0"/>
          <w:marBottom w:val="0"/>
          <w:divBdr>
            <w:top w:val="none" w:sz="0" w:space="0" w:color="auto"/>
            <w:left w:val="none" w:sz="0" w:space="0" w:color="auto"/>
            <w:bottom w:val="none" w:sz="0" w:space="0" w:color="auto"/>
            <w:right w:val="none" w:sz="0" w:space="0" w:color="auto"/>
          </w:divBdr>
        </w:div>
        <w:div w:id="659426969">
          <w:marLeft w:val="0"/>
          <w:marRight w:val="0"/>
          <w:marTop w:val="0"/>
          <w:marBottom w:val="0"/>
          <w:divBdr>
            <w:top w:val="none" w:sz="0" w:space="0" w:color="auto"/>
            <w:left w:val="none" w:sz="0" w:space="0" w:color="auto"/>
            <w:bottom w:val="none" w:sz="0" w:space="0" w:color="auto"/>
            <w:right w:val="none" w:sz="0" w:space="0" w:color="auto"/>
          </w:divBdr>
        </w:div>
        <w:div w:id="664431586">
          <w:marLeft w:val="0"/>
          <w:marRight w:val="0"/>
          <w:marTop w:val="0"/>
          <w:marBottom w:val="0"/>
          <w:divBdr>
            <w:top w:val="none" w:sz="0" w:space="0" w:color="auto"/>
            <w:left w:val="none" w:sz="0" w:space="0" w:color="auto"/>
            <w:bottom w:val="none" w:sz="0" w:space="0" w:color="auto"/>
            <w:right w:val="none" w:sz="0" w:space="0" w:color="auto"/>
          </w:divBdr>
        </w:div>
        <w:div w:id="687407642">
          <w:marLeft w:val="0"/>
          <w:marRight w:val="0"/>
          <w:marTop w:val="0"/>
          <w:marBottom w:val="0"/>
          <w:divBdr>
            <w:top w:val="none" w:sz="0" w:space="0" w:color="auto"/>
            <w:left w:val="none" w:sz="0" w:space="0" w:color="auto"/>
            <w:bottom w:val="none" w:sz="0" w:space="0" w:color="auto"/>
            <w:right w:val="none" w:sz="0" w:space="0" w:color="auto"/>
          </w:divBdr>
        </w:div>
        <w:div w:id="688333195">
          <w:marLeft w:val="0"/>
          <w:marRight w:val="0"/>
          <w:marTop w:val="0"/>
          <w:marBottom w:val="0"/>
          <w:divBdr>
            <w:top w:val="none" w:sz="0" w:space="0" w:color="auto"/>
            <w:left w:val="none" w:sz="0" w:space="0" w:color="auto"/>
            <w:bottom w:val="none" w:sz="0" w:space="0" w:color="auto"/>
            <w:right w:val="none" w:sz="0" w:space="0" w:color="auto"/>
          </w:divBdr>
        </w:div>
        <w:div w:id="706492972">
          <w:marLeft w:val="0"/>
          <w:marRight w:val="0"/>
          <w:marTop w:val="0"/>
          <w:marBottom w:val="0"/>
          <w:divBdr>
            <w:top w:val="none" w:sz="0" w:space="0" w:color="auto"/>
            <w:left w:val="none" w:sz="0" w:space="0" w:color="auto"/>
            <w:bottom w:val="none" w:sz="0" w:space="0" w:color="auto"/>
            <w:right w:val="none" w:sz="0" w:space="0" w:color="auto"/>
          </w:divBdr>
        </w:div>
        <w:div w:id="710374476">
          <w:marLeft w:val="0"/>
          <w:marRight w:val="0"/>
          <w:marTop w:val="0"/>
          <w:marBottom w:val="0"/>
          <w:divBdr>
            <w:top w:val="none" w:sz="0" w:space="0" w:color="auto"/>
            <w:left w:val="none" w:sz="0" w:space="0" w:color="auto"/>
            <w:bottom w:val="none" w:sz="0" w:space="0" w:color="auto"/>
            <w:right w:val="none" w:sz="0" w:space="0" w:color="auto"/>
          </w:divBdr>
        </w:div>
        <w:div w:id="739523856">
          <w:marLeft w:val="0"/>
          <w:marRight w:val="0"/>
          <w:marTop w:val="0"/>
          <w:marBottom w:val="0"/>
          <w:divBdr>
            <w:top w:val="none" w:sz="0" w:space="0" w:color="auto"/>
            <w:left w:val="none" w:sz="0" w:space="0" w:color="auto"/>
            <w:bottom w:val="none" w:sz="0" w:space="0" w:color="auto"/>
            <w:right w:val="none" w:sz="0" w:space="0" w:color="auto"/>
          </w:divBdr>
        </w:div>
        <w:div w:id="741829793">
          <w:marLeft w:val="0"/>
          <w:marRight w:val="0"/>
          <w:marTop w:val="0"/>
          <w:marBottom w:val="0"/>
          <w:divBdr>
            <w:top w:val="none" w:sz="0" w:space="0" w:color="auto"/>
            <w:left w:val="none" w:sz="0" w:space="0" w:color="auto"/>
            <w:bottom w:val="none" w:sz="0" w:space="0" w:color="auto"/>
            <w:right w:val="none" w:sz="0" w:space="0" w:color="auto"/>
          </w:divBdr>
        </w:div>
        <w:div w:id="749617596">
          <w:marLeft w:val="0"/>
          <w:marRight w:val="0"/>
          <w:marTop w:val="0"/>
          <w:marBottom w:val="0"/>
          <w:divBdr>
            <w:top w:val="none" w:sz="0" w:space="0" w:color="auto"/>
            <w:left w:val="none" w:sz="0" w:space="0" w:color="auto"/>
            <w:bottom w:val="none" w:sz="0" w:space="0" w:color="auto"/>
            <w:right w:val="none" w:sz="0" w:space="0" w:color="auto"/>
          </w:divBdr>
        </w:div>
        <w:div w:id="751857669">
          <w:marLeft w:val="0"/>
          <w:marRight w:val="0"/>
          <w:marTop w:val="0"/>
          <w:marBottom w:val="0"/>
          <w:divBdr>
            <w:top w:val="none" w:sz="0" w:space="0" w:color="auto"/>
            <w:left w:val="none" w:sz="0" w:space="0" w:color="auto"/>
            <w:bottom w:val="none" w:sz="0" w:space="0" w:color="auto"/>
            <w:right w:val="none" w:sz="0" w:space="0" w:color="auto"/>
          </w:divBdr>
        </w:div>
        <w:div w:id="770512168">
          <w:marLeft w:val="0"/>
          <w:marRight w:val="0"/>
          <w:marTop w:val="0"/>
          <w:marBottom w:val="0"/>
          <w:divBdr>
            <w:top w:val="none" w:sz="0" w:space="0" w:color="auto"/>
            <w:left w:val="none" w:sz="0" w:space="0" w:color="auto"/>
            <w:bottom w:val="none" w:sz="0" w:space="0" w:color="auto"/>
            <w:right w:val="none" w:sz="0" w:space="0" w:color="auto"/>
          </w:divBdr>
        </w:div>
        <w:div w:id="774639737">
          <w:marLeft w:val="0"/>
          <w:marRight w:val="0"/>
          <w:marTop w:val="0"/>
          <w:marBottom w:val="0"/>
          <w:divBdr>
            <w:top w:val="none" w:sz="0" w:space="0" w:color="auto"/>
            <w:left w:val="none" w:sz="0" w:space="0" w:color="auto"/>
            <w:bottom w:val="none" w:sz="0" w:space="0" w:color="auto"/>
            <w:right w:val="none" w:sz="0" w:space="0" w:color="auto"/>
          </w:divBdr>
        </w:div>
        <w:div w:id="785080699">
          <w:marLeft w:val="0"/>
          <w:marRight w:val="0"/>
          <w:marTop w:val="0"/>
          <w:marBottom w:val="0"/>
          <w:divBdr>
            <w:top w:val="none" w:sz="0" w:space="0" w:color="auto"/>
            <w:left w:val="none" w:sz="0" w:space="0" w:color="auto"/>
            <w:bottom w:val="none" w:sz="0" w:space="0" w:color="auto"/>
            <w:right w:val="none" w:sz="0" w:space="0" w:color="auto"/>
          </w:divBdr>
        </w:div>
        <w:div w:id="792361461">
          <w:marLeft w:val="0"/>
          <w:marRight w:val="0"/>
          <w:marTop w:val="0"/>
          <w:marBottom w:val="0"/>
          <w:divBdr>
            <w:top w:val="none" w:sz="0" w:space="0" w:color="auto"/>
            <w:left w:val="none" w:sz="0" w:space="0" w:color="auto"/>
            <w:bottom w:val="none" w:sz="0" w:space="0" w:color="auto"/>
            <w:right w:val="none" w:sz="0" w:space="0" w:color="auto"/>
          </w:divBdr>
        </w:div>
        <w:div w:id="803234955">
          <w:marLeft w:val="0"/>
          <w:marRight w:val="0"/>
          <w:marTop w:val="0"/>
          <w:marBottom w:val="0"/>
          <w:divBdr>
            <w:top w:val="none" w:sz="0" w:space="0" w:color="auto"/>
            <w:left w:val="none" w:sz="0" w:space="0" w:color="auto"/>
            <w:bottom w:val="none" w:sz="0" w:space="0" w:color="auto"/>
            <w:right w:val="none" w:sz="0" w:space="0" w:color="auto"/>
          </w:divBdr>
        </w:div>
        <w:div w:id="803810655">
          <w:marLeft w:val="0"/>
          <w:marRight w:val="0"/>
          <w:marTop w:val="0"/>
          <w:marBottom w:val="0"/>
          <w:divBdr>
            <w:top w:val="none" w:sz="0" w:space="0" w:color="auto"/>
            <w:left w:val="none" w:sz="0" w:space="0" w:color="auto"/>
            <w:bottom w:val="none" w:sz="0" w:space="0" w:color="auto"/>
            <w:right w:val="none" w:sz="0" w:space="0" w:color="auto"/>
          </w:divBdr>
        </w:div>
        <w:div w:id="835994532">
          <w:marLeft w:val="0"/>
          <w:marRight w:val="0"/>
          <w:marTop w:val="0"/>
          <w:marBottom w:val="0"/>
          <w:divBdr>
            <w:top w:val="none" w:sz="0" w:space="0" w:color="auto"/>
            <w:left w:val="none" w:sz="0" w:space="0" w:color="auto"/>
            <w:bottom w:val="none" w:sz="0" w:space="0" w:color="auto"/>
            <w:right w:val="none" w:sz="0" w:space="0" w:color="auto"/>
          </w:divBdr>
        </w:div>
        <w:div w:id="836848104">
          <w:marLeft w:val="0"/>
          <w:marRight w:val="0"/>
          <w:marTop w:val="0"/>
          <w:marBottom w:val="0"/>
          <w:divBdr>
            <w:top w:val="none" w:sz="0" w:space="0" w:color="auto"/>
            <w:left w:val="none" w:sz="0" w:space="0" w:color="auto"/>
            <w:bottom w:val="none" w:sz="0" w:space="0" w:color="auto"/>
            <w:right w:val="none" w:sz="0" w:space="0" w:color="auto"/>
          </w:divBdr>
        </w:div>
        <w:div w:id="842597365">
          <w:marLeft w:val="0"/>
          <w:marRight w:val="0"/>
          <w:marTop w:val="0"/>
          <w:marBottom w:val="0"/>
          <w:divBdr>
            <w:top w:val="none" w:sz="0" w:space="0" w:color="auto"/>
            <w:left w:val="none" w:sz="0" w:space="0" w:color="auto"/>
            <w:bottom w:val="none" w:sz="0" w:space="0" w:color="auto"/>
            <w:right w:val="none" w:sz="0" w:space="0" w:color="auto"/>
          </w:divBdr>
        </w:div>
        <w:div w:id="855001600">
          <w:marLeft w:val="0"/>
          <w:marRight w:val="0"/>
          <w:marTop w:val="0"/>
          <w:marBottom w:val="0"/>
          <w:divBdr>
            <w:top w:val="none" w:sz="0" w:space="0" w:color="auto"/>
            <w:left w:val="none" w:sz="0" w:space="0" w:color="auto"/>
            <w:bottom w:val="none" w:sz="0" w:space="0" w:color="auto"/>
            <w:right w:val="none" w:sz="0" w:space="0" w:color="auto"/>
          </w:divBdr>
        </w:div>
        <w:div w:id="858199746">
          <w:marLeft w:val="0"/>
          <w:marRight w:val="0"/>
          <w:marTop w:val="0"/>
          <w:marBottom w:val="0"/>
          <w:divBdr>
            <w:top w:val="none" w:sz="0" w:space="0" w:color="auto"/>
            <w:left w:val="none" w:sz="0" w:space="0" w:color="auto"/>
            <w:bottom w:val="none" w:sz="0" w:space="0" w:color="auto"/>
            <w:right w:val="none" w:sz="0" w:space="0" w:color="auto"/>
          </w:divBdr>
        </w:div>
        <w:div w:id="861631059">
          <w:marLeft w:val="0"/>
          <w:marRight w:val="0"/>
          <w:marTop w:val="0"/>
          <w:marBottom w:val="0"/>
          <w:divBdr>
            <w:top w:val="none" w:sz="0" w:space="0" w:color="auto"/>
            <w:left w:val="none" w:sz="0" w:space="0" w:color="auto"/>
            <w:bottom w:val="none" w:sz="0" w:space="0" w:color="auto"/>
            <w:right w:val="none" w:sz="0" w:space="0" w:color="auto"/>
          </w:divBdr>
        </w:div>
        <w:div w:id="863712600">
          <w:marLeft w:val="0"/>
          <w:marRight w:val="0"/>
          <w:marTop w:val="0"/>
          <w:marBottom w:val="0"/>
          <w:divBdr>
            <w:top w:val="none" w:sz="0" w:space="0" w:color="auto"/>
            <w:left w:val="none" w:sz="0" w:space="0" w:color="auto"/>
            <w:bottom w:val="none" w:sz="0" w:space="0" w:color="auto"/>
            <w:right w:val="none" w:sz="0" w:space="0" w:color="auto"/>
          </w:divBdr>
        </w:div>
        <w:div w:id="879829570">
          <w:marLeft w:val="0"/>
          <w:marRight w:val="0"/>
          <w:marTop w:val="0"/>
          <w:marBottom w:val="0"/>
          <w:divBdr>
            <w:top w:val="none" w:sz="0" w:space="0" w:color="auto"/>
            <w:left w:val="none" w:sz="0" w:space="0" w:color="auto"/>
            <w:bottom w:val="none" w:sz="0" w:space="0" w:color="auto"/>
            <w:right w:val="none" w:sz="0" w:space="0" w:color="auto"/>
          </w:divBdr>
        </w:div>
        <w:div w:id="883981422">
          <w:marLeft w:val="0"/>
          <w:marRight w:val="0"/>
          <w:marTop w:val="0"/>
          <w:marBottom w:val="0"/>
          <w:divBdr>
            <w:top w:val="none" w:sz="0" w:space="0" w:color="auto"/>
            <w:left w:val="none" w:sz="0" w:space="0" w:color="auto"/>
            <w:bottom w:val="none" w:sz="0" w:space="0" w:color="auto"/>
            <w:right w:val="none" w:sz="0" w:space="0" w:color="auto"/>
          </w:divBdr>
        </w:div>
        <w:div w:id="885868400">
          <w:marLeft w:val="0"/>
          <w:marRight w:val="0"/>
          <w:marTop w:val="0"/>
          <w:marBottom w:val="0"/>
          <w:divBdr>
            <w:top w:val="none" w:sz="0" w:space="0" w:color="auto"/>
            <w:left w:val="none" w:sz="0" w:space="0" w:color="auto"/>
            <w:bottom w:val="none" w:sz="0" w:space="0" w:color="auto"/>
            <w:right w:val="none" w:sz="0" w:space="0" w:color="auto"/>
          </w:divBdr>
        </w:div>
        <w:div w:id="889028480">
          <w:marLeft w:val="0"/>
          <w:marRight w:val="0"/>
          <w:marTop w:val="0"/>
          <w:marBottom w:val="0"/>
          <w:divBdr>
            <w:top w:val="none" w:sz="0" w:space="0" w:color="auto"/>
            <w:left w:val="none" w:sz="0" w:space="0" w:color="auto"/>
            <w:bottom w:val="none" w:sz="0" w:space="0" w:color="auto"/>
            <w:right w:val="none" w:sz="0" w:space="0" w:color="auto"/>
          </w:divBdr>
        </w:div>
        <w:div w:id="906308117">
          <w:marLeft w:val="0"/>
          <w:marRight w:val="0"/>
          <w:marTop w:val="0"/>
          <w:marBottom w:val="0"/>
          <w:divBdr>
            <w:top w:val="none" w:sz="0" w:space="0" w:color="auto"/>
            <w:left w:val="none" w:sz="0" w:space="0" w:color="auto"/>
            <w:bottom w:val="none" w:sz="0" w:space="0" w:color="auto"/>
            <w:right w:val="none" w:sz="0" w:space="0" w:color="auto"/>
          </w:divBdr>
        </w:div>
        <w:div w:id="906573048">
          <w:marLeft w:val="0"/>
          <w:marRight w:val="0"/>
          <w:marTop w:val="0"/>
          <w:marBottom w:val="0"/>
          <w:divBdr>
            <w:top w:val="none" w:sz="0" w:space="0" w:color="auto"/>
            <w:left w:val="none" w:sz="0" w:space="0" w:color="auto"/>
            <w:bottom w:val="none" w:sz="0" w:space="0" w:color="auto"/>
            <w:right w:val="none" w:sz="0" w:space="0" w:color="auto"/>
          </w:divBdr>
        </w:div>
        <w:div w:id="918294412">
          <w:marLeft w:val="0"/>
          <w:marRight w:val="0"/>
          <w:marTop w:val="0"/>
          <w:marBottom w:val="0"/>
          <w:divBdr>
            <w:top w:val="none" w:sz="0" w:space="0" w:color="auto"/>
            <w:left w:val="none" w:sz="0" w:space="0" w:color="auto"/>
            <w:bottom w:val="none" w:sz="0" w:space="0" w:color="auto"/>
            <w:right w:val="none" w:sz="0" w:space="0" w:color="auto"/>
          </w:divBdr>
        </w:div>
        <w:div w:id="921111189">
          <w:marLeft w:val="0"/>
          <w:marRight w:val="0"/>
          <w:marTop w:val="0"/>
          <w:marBottom w:val="0"/>
          <w:divBdr>
            <w:top w:val="none" w:sz="0" w:space="0" w:color="auto"/>
            <w:left w:val="none" w:sz="0" w:space="0" w:color="auto"/>
            <w:bottom w:val="none" w:sz="0" w:space="0" w:color="auto"/>
            <w:right w:val="none" w:sz="0" w:space="0" w:color="auto"/>
          </w:divBdr>
        </w:div>
        <w:div w:id="931401568">
          <w:marLeft w:val="0"/>
          <w:marRight w:val="0"/>
          <w:marTop w:val="0"/>
          <w:marBottom w:val="0"/>
          <w:divBdr>
            <w:top w:val="none" w:sz="0" w:space="0" w:color="auto"/>
            <w:left w:val="none" w:sz="0" w:space="0" w:color="auto"/>
            <w:bottom w:val="none" w:sz="0" w:space="0" w:color="auto"/>
            <w:right w:val="none" w:sz="0" w:space="0" w:color="auto"/>
          </w:divBdr>
        </w:div>
        <w:div w:id="932396223">
          <w:marLeft w:val="0"/>
          <w:marRight w:val="0"/>
          <w:marTop w:val="0"/>
          <w:marBottom w:val="0"/>
          <w:divBdr>
            <w:top w:val="none" w:sz="0" w:space="0" w:color="auto"/>
            <w:left w:val="none" w:sz="0" w:space="0" w:color="auto"/>
            <w:bottom w:val="none" w:sz="0" w:space="0" w:color="auto"/>
            <w:right w:val="none" w:sz="0" w:space="0" w:color="auto"/>
          </w:divBdr>
        </w:div>
        <w:div w:id="956331564">
          <w:marLeft w:val="0"/>
          <w:marRight w:val="0"/>
          <w:marTop w:val="0"/>
          <w:marBottom w:val="0"/>
          <w:divBdr>
            <w:top w:val="none" w:sz="0" w:space="0" w:color="auto"/>
            <w:left w:val="none" w:sz="0" w:space="0" w:color="auto"/>
            <w:bottom w:val="none" w:sz="0" w:space="0" w:color="auto"/>
            <w:right w:val="none" w:sz="0" w:space="0" w:color="auto"/>
          </w:divBdr>
        </w:div>
        <w:div w:id="956790736">
          <w:marLeft w:val="0"/>
          <w:marRight w:val="0"/>
          <w:marTop w:val="0"/>
          <w:marBottom w:val="0"/>
          <w:divBdr>
            <w:top w:val="none" w:sz="0" w:space="0" w:color="auto"/>
            <w:left w:val="none" w:sz="0" w:space="0" w:color="auto"/>
            <w:bottom w:val="none" w:sz="0" w:space="0" w:color="auto"/>
            <w:right w:val="none" w:sz="0" w:space="0" w:color="auto"/>
          </w:divBdr>
        </w:div>
        <w:div w:id="972757689">
          <w:marLeft w:val="0"/>
          <w:marRight w:val="0"/>
          <w:marTop w:val="0"/>
          <w:marBottom w:val="0"/>
          <w:divBdr>
            <w:top w:val="none" w:sz="0" w:space="0" w:color="auto"/>
            <w:left w:val="none" w:sz="0" w:space="0" w:color="auto"/>
            <w:bottom w:val="none" w:sz="0" w:space="0" w:color="auto"/>
            <w:right w:val="none" w:sz="0" w:space="0" w:color="auto"/>
          </w:divBdr>
        </w:div>
        <w:div w:id="974793628">
          <w:marLeft w:val="0"/>
          <w:marRight w:val="0"/>
          <w:marTop w:val="0"/>
          <w:marBottom w:val="0"/>
          <w:divBdr>
            <w:top w:val="none" w:sz="0" w:space="0" w:color="auto"/>
            <w:left w:val="none" w:sz="0" w:space="0" w:color="auto"/>
            <w:bottom w:val="none" w:sz="0" w:space="0" w:color="auto"/>
            <w:right w:val="none" w:sz="0" w:space="0" w:color="auto"/>
          </w:divBdr>
        </w:div>
        <w:div w:id="983780430">
          <w:marLeft w:val="0"/>
          <w:marRight w:val="0"/>
          <w:marTop w:val="0"/>
          <w:marBottom w:val="0"/>
          <w:divBdr>
            <w:top w:val="none" w:sz="0" w:space="0" w:color="auto"/>
            <w:left w:val="none" w:sz="0" w:space="0" w:color="auto"/>
            <w:bottom w:val="none" w:sz="0" w:space="0" w:color="auto"/>
            <w:right w:val="none" w:sz="0" w:space="0" w:color="auto"/>
          </w:divBdr>
        </w:div>
        <w:div w:id="987779148">
          <w:marLeft w:val="0"/>
          <w:marRight w:val="0"/>
          <w:marTop w:val="0"/>
          <w:marBottom w:val="0"/>
          <w:divBdr>
            <w:top w:val="none" w:sz="0" w:space="0" w:color="auto"/>
            <w:left w:val="none" w:sz="0" w:space="0" w:color="auto"/>
            <w:bottom w:val="none" w:sz="0" w:space="0" w:color="auto"/>
            <w:right w:val="none" w:sz="0" w:space="0" w:color="auto"/>
          </w:divBdr>
        </w:div>
        <w:div w:id="996569519">
          <w:marLeft w:val="0"/>
          <w:marRight w:val="0"/>
          <w:marTop w:val="0"/>
          <w:marBottom w:val="0"/>
          <w:divBdr>
            <w:top w:val="none" w:sz="0" w:space="0" w:color="auto"/>
            <w:left w:val="none" w:sz="0" w:space="0" w:color="auto"/>
            <w:bottom w:val="none" w:sz="0" w:space="0" w:color="auto"/>
            <w:right w:val="none" w:sz="0" w:space="0" w:color="auto"/>
          </w:divBdr>
        </w:div>
        <w:div w:id="1010446226">
          <w:marLeft w:val="0"/>
          <w:marRight w:val="0"/>
          <w:marTop w:val="0"/>
          <w:marBottom w:val="0"/>
          <w:divBdr>
            <w:top w:val="none" w:sz="0" w:space="0" w:color="auto"/>
            <w:left w:val="none" w:sz="0" w:space="0" w:color="auto"/>
            <w:bottom w:val="none" w:sz="0" w:space="0" w:color="auto"/>
            <w:right w:val="none" w:sz="0" w:space="0" w:color="auto"/>
          </w:divBdr>
        </w:div>
        <w:div w:id="1018239644">
          <w:marLeft w:val="0"/>
          <w:marRight w:val="0"/>
          <w:marTop w:val="0"/>
          <w:marBottom w:val="0"/>
          <w:divBdr>
            <w:top w:val="none" w:sz="0" w:space="0" w:color="auto"/>
            <w:left w:val="none" w:sz="0" w:space="0" w:color="auto"/>
            <w:bottom w:val="none" w:sz="0" w:space="0" w:color="auto"/>
            <w:right w:val="none" w:sz="0" w:space="0" w:color="auto"/>
          </w:divBdr>
        </w:div>
        <w:div w:id="1030453951">
          <w:marLeft w:val="0"/>
          <w:marRight w:val="0"/>
          <w:marTop w:val="0"/>
          <w:marBottom w:val="0"/>
          <w:divBdr>
            <w:top w:val="none" w:sz="0" w:space="0" w:color="auto"/>
            <w:left w:val="none" w:sz="0" w:space="0" w:color="auto"/>
            <w:bottom w:val="none" w:sz="0" w:space="0" w:color="auto"/>
            <w:right w:val="none" w:sz="0" w:space="0" w:color="auto"/>
          </w:divBdr>
        </w:div>
        <w:div w:id="1037465212">
          <w:marLeft w:val="0"/>
          <w:marRight w:val="0"/>
          <w:marTop w:val="0"/>
          <w:marBottom w:val="0"/>
          <w:divBdr>
            <w:top w:val="none" w:sz="0" w:space="0" w:color="auto"/>
            <w:left w:val="none" w:sz="0" w:space="0" w:color="auto"/>
            <w:bottom w:val="none" w:sz="0" w:space="0" w:color="auto"/>
            <w:right w:val="none" w:sz="0" w:space="0" w:color="auto"/>
          </w:divBdr>
        </w:div>
        <w:div w:id="1039276853">
          <w:marLeft w:val="0"/>
          <w:marRight w:val="0"/>
          <w:marTop w:val="0"/>
          <w:marBottom w:val="0"/>
          <w:divBdr>
            <w:top w:val="none" w:sz="0" w:space="0" w:color="auto"/>
            <w:left w:val="none" w:sz="0" w:space="0" w:color="auto"/>
            <w:bottom w:val="none" w:sz="0" w:space="0" w:color="auto"/>
            <w:right w:val="none" w:sz="0" w:space="0" w:color="auto"/>
          </w:divBdr>
        </w:div>
        <w:div w:id="1041127333">
          <w:marLeft w:val="0"/>
          <w:marRight w:val="0"/>
          <w:marTop w:val="0"/>
          <w:marBottom w:val="0"/>
          <w:divBdr>
            <w:top w:val="none" w:sz="0" w:space="0" w:color="auto"/>
            <w:left w:val="none" w:sz="0" w:space="0" w:color="auto"/>
            <w:bottom w:val="none" w:sz="0" w:space="0" w:color="auto"/>
            <w:right w:val="none" w:sz="0" w:space="0" w:color="auto"/>
          </w:divBdr>
        </w:div>
        <w:div w:id="1046099930">
          <w:marLeft w:val="0"/>
          <w:marRight w:val="0"/>
          <w:marTop w:val="0"/>
          <w:marBottom w:val="0"/>
          <w:divBdr>
            <w:top w:val="none" w:sz="0" w:space="0" w:color="auto"/>
            <w:left w:val="none" w:sz="0" w:space="0" w:color="auto"/>
            <w:bottom w:val="none" w:sz="0" w:space="0" w:color="auto"/>
            <w:right w:val="none" w:sz="0" w:space="0" w:color="auto"/>
          </w:divBdr>
        </w:div>
        <w:div w:id="1064377515">
          <w:marLeft w:val="0"/>
          <w:marRight w:val="0"/>
          <w:marTop w:val="0"/>
          <w:marBottom w:val="0"/>
          <w:divBdr>
            <w:top w:val="none" w:sz="0" w:space="0" w:color="auto"/>
            <w:left w:val="none" w:sz="0" w:space="0" w:color="auto"/>
            <w:bottom w:val="none" w:sz="0" w:space="0" w:color="auto"/>
            <w:right w:val="none" w:sz="0" w:space="0" w:color="auto"/>
          </w:divBdr>
        </w:div>
        <w:div w:id="1066368837">
          <w:marLeft w:val="0"/>
          <w:marRight w:val="0"/>
          <w:marTop w:val="0"/>
          <w:marBottom w:val="0"/>
          <w:divBdr>
            <w:top w:val="none" w:sz="0" w:space="0" w:color="auto"/>
            <w:left w:val="none" w:sz="0" w:space="0" w:color="auto"/>
            <w:bottom w:val="none" w:sz="0" w:space="0" w:color="auto"/>
            <w:right w:val="none" w:sz="0" w:space="0" w:color="auto"/>
          </w:divBdr>
        </w:div>
        <w:div w:id="1067192268">
          <w:marLeft w:val="0"/>
          <w:marRight w:val="0"/>
          <w:marTop w:val="0"/>
          <w:marBottom w:val="0"/>
          <w:divBdr>
            <w:top w:val="none" w:sz="0" w:space="0" w:color="auto"/>
            <w:left w:val="none" w:sz="0" w:space="0" w:color="auto"/>
            <w:bottom w:val="none" w:sz="0" w:space="0" w:color="auto"/>
            <w:right w:val="none" w:sz="0" w:space="0" w:color="auto"/>
          </w:divBdr>
        </w:div>
        <w:div w:id="1081952888">
          <w:marLeft w:val="0"/>
          <w:marRight w:val="0"/>
          <w:marTop w:val="0"/>
          <w:marBottom w:val="0"/>
          <w:divBdr>
            <w:top w:val="none" w:sz="0" w:space="0" w:color="auto"/>
            <w:left w:val="none" w:sz="0" w:space="0" w:color="auto"/>
            <w:bottom w:val="none" w:sz="0" w:space="0" w:color="auto"/>
            <w:right w:val="none" w:sz="0" w:space="0" w:color="auto"/>
          </w:divBdr>
        </w:div>
        <w:div w:id="1093237739">
          <w:marLeft w:val="0"/>
          <w:marRight w:val="0"/>
          <w:marTop w:val="0"/>
          <w:marBottom w:val="0"/>
          <w:divBdr>
            <w:top w:val="none" w:sz="0" w:space="0" w:color="auto"/>
            <w:left w:val="none" w:sz="0" w:space="0" w:color="auto"/>
            <w:bottom w:val="none" w:sz="0" w:space="0" w:color="auto"/>
            <w:right w:val="none" w:sz="0" w:space="0" w:color="auto"/>
          </w:divBdr>
        </w:div>
        <w:div w:id="1098479373">
          <w:marLeft w:val="0"/>
          <w:marRight w:val="0"/>
          <w:marTop w:val="0"/>
          <w:marBottom w:val="0"/>
          <w:divBdr>
            <w:top w:val="none" w:sz="0" w:space="0" w:color="auto"/>
            <w:left w:val="none" w:sz="0" w:space="0" w:color="auto"/>
            <w:bottom w:val="none" w:sz="0" w:space="0" w:color="auto"/>
            <w:right w:val="none" w:sz="0" w:space="0" w:color="auto"/>
          </w:divBdr>
        </w:div>
        <w:div w:id="1107971726">
          <w:marLeft w:val="0"/>
          <w:marRight w:val="0"/>
          <w:marTop w:val="0"/>
          <w:marBottom w:val="0"/>
          <w:divBdr>
            <w:top w:val="none" w:sz="0" w:space="0" w:color="auto"/>
            <w:left w:val="none" w:sz="0" w:space="0" w:color="auto"/>
            <w:bottom w:val="none" w:sz="0" w:space="0" w:color="auto"/>
            <w:right w:val="none" w:sz="0" w:space="0" w:color="auto"/>
          </w:divBdr>
        </w:div>
        <w:div w:id="1148784828">
          <w:marLeft w:val="0"/>
          <w:marRight w:val="0"/>
          <w:marTop w:val="0"/>
          <w:marBottom w:val="0"/>
          <w:divBdr>
            <w:top w:val="none" w:sz="0" w:space="0" w:color="auto"/>
            <w:left w:val="none" w:sz="0" w:space="0" w:color="auto"/>
            <w:bottom w:val="none" w:sz="0" w:space="0" w:color="auto"/>
            <w:right w:val="none" w:sz="0" w:space="0" w:color="auto"/>
          </w:divBdr>
        </w:div>
        <w:div w:id="1171069306">
          <w:marLeft w:val="0"/>
          <w:marRight w:val="0"/>
          <w:marTop w:val="0"/>
          <w:marBottom w:val="0"/>
          <w:divBdr>
            <w:top w:val="none" w:sz="0" w:space="0" w:color="auto"/>
            <w:left w:val="none" w:sz="0" w:space="0" w:color="auto"/>
            <w:bottom w:val="none" w:sz="0" w:space="0" w:color="auto"/>
            <w:right w:val="none" w:sz="0" w:space="0" w:color="auto"/>
          </w:divBdr>
        </w:div>
        <w:div w:id="1211964270">
          <w:marLeft w:val="0"/>
          <w:marRight w:val="0"/>
          <w:marTop w:val="0"/>
          <w:marBottom w:val="0"/>
          <w:divBdr>
            <w:top w:val="none" w:sz="0" w:space="0" w:color="auto"/>
            <w:left w:val="none" w:sz="0" w:space="0" w:color="auto"/>
            <w:bottom w:val="none" w:sz="0" w:space="0" w:color="auto"/>
            <w:right w:val="none" w:sz="0" w:space="0" w:color="auto"/>
          </w:divBdr>
        </w:div>
        <w:div w:id="1212687680">
          <w:marLeft w:val="0"/>
          <w:marRight w:val="0"/>
          <w:marTop w:val="0"/>
          <w:marBottom w:val="0"/>
          <w:divBdr>
            <w:top w:val="none" w:sz="0" w:space="0" w:color="auto"/>
            <w:left w:val="none" w:sz="0" w:space="0" w:color="auto"/>
            <w:bottom w:val="none" w:sz="0" w:space="0" w:color="auto"/>
            <w:right w:val="none" w:sz="0" w:space="0" w:color="auto"/>
          </w:divBdr>
        </w:div>
        <w:div w:id="1223827286">
          <w:marLeft w:val="0"/>
          <w:marRight w:val="0"/>
          <w:marTop w:val="0"/>
          <w:marBottom w:val="0"/>
          <w:divBdr>
            <w:top w:val="none" w:sz="0" w:space="0" w:color="auto"/>
            <w:left w:val="none" w:sz="0" w:space="0" w:color="auto"/>
            <w:bottom w:val="none" w:sz="0" w:space="0" w:color="auto"/>
            <w:right w:val="none" w:sz="0" w:space="0" w:color="auto"/>
          </w:divBdr>
        </w:div>
        <w:div w:id="1224684587">
          <w:marLeft w:val="0"/>
          <w:marRight w:val="0"/>
          <w:marTop w:val="0"/>
          <w:marBottom w:val="0"/>
          <w:divBdr>
            <w:top w:val="none" w:sz="0" w:space="0" w:color="auto"/>
            <w:left w:val="none" w:sz="0" w:space="0" w:color="auto"/>
            <w:bottom w:val="none" w:sz="0" w:space="0" w:color="auto"/>
            <w:right w:val="none" w:sz="0" w:space="0" w:color="auto"/>
          </w:divBdr>
        </w:div>
        <w:div w:id="1230455886">
          <w:marLeft w:val="0"/>
          <w:marRight w:val="0"/>
          <w:marTop w:val="0"/>
          <w:marBottom w:val="0"/>
          <w:divBdr>
            <w:top w:val="none" w:sz="0" w:space="0" w:color="auto"/>
            <w:left w:val="none" w:sz="0" w:space="0" w:color="auto"/>
            <w:bottom w:val="none" w:sz="0" w:space="0" w:color="auto"/>
            <w:right w:val="none" w:sz="0" w:space="0" w:color="auto"/>
          </w:divBdr>
        </w:div>
        <w:div w:id="1247615404">
          <w:marLeft w:val="0"/>
          <w:marRight w:val="0"/>
          <w:marTop w:val="0"/>
          <w:marBottom w:val="0"/>
          <w:divBdr>
            <w:top w:val="none" w:sz="0" w:space="0" w:color="auto"/>
            <w:left w:val="none" w:sz="0" w:space="0" w:color="auto"/>
            <w:bottom w:val="none" w:sz="0" w:space="0" w:color="auto"/>
            <w:right w:val="none" w:sz="0" w:space="0" w:color="auto"/>
          </w:divBdr>
        </w:div>
        <w:div w:id="1250502034">
          <w:marLeft w:val="0"/>
          <w:marRight w:val="0"/>
          <w:marTop w:val="0"/>
          <w:marBottom w:val="0"/>
          <w:divBdr>
            <w:top w:val="none" w:sz="0" w:space="0" w:color="auto"/>
            <w:left w:val="none" w:sz="0" w:space="0" w:color="auto"/>
            <w:bottom w:val="none" w:sz="0" w:space="0" w:color="auto"/>
            <w:right w:val="none" w:sz="0" w:space="0" w:color="auto"/>
          </w:divBdr>
        </w:div>
        <w:div w:id="1252397831">
          <w:marLeft w:val="0"/>
          <w:marRight w:val="0"/>
          <w:marTop w:val="0"/>
          <w:marBottom w:val="0"/>
          <w:divBdr>
            <w:top w:val="none" w:sz="0" w:space="0" w:color="auto"/>
            <w:left w:val="none" w:sz="0" w:space="0" w:color="auto"/>
            <w:bottom w:val="none" w:sz="0" w:space="0" w:color="auto"/>
            <w:right w:val="none" w:sz="0" w:space="0" w:color="auto"/>
          </w:divBdr>
        </w:div>
        <w:div w:id="1273396939">
          <w:marLeft w:val="0"/>
          <w:marRight w:val="0"/>
          <w:marTop w:val="0"/>
          <w:marBottom w:val="0"/>
          <w:divBdr>
            <w:top w:val="none" w:sz="0" w:space="0" w:color="auto"/>
            <w:left w:val="none" w:sz="0" w:space="0" w:color="auto"/>
            <w:bottom w:val="none" w:sz="0" w:space="0" w:color="auto"/>
            <w:right w:val="none" w:sz="0" w:space="0" w:color="auto"/>
          </w:divBdr>
        </w:div>
        <w:div w:id="1280993023">
          <w:marLeft w:val="0"/>
          <w:marRight w:val="0"/>
          <w:marTop w:val="0"/>
          <w:marBottom w:val="0"/>
          <w:divBdr>
            <w:top w:val="none" w:sz="0" w:space="0" w:color="auto"/>
            <w:left w:val="none" w:sz="0" w:space="0" w:color="auto"/>
            <w:bottom w:val="none" w:sz="0" w:space="0" w:color="auto"/>
            <w:right w:val="none" w:sz="0" w:space="0" w:color="auto"/>
          </w:divBdr>
        </w:div>
        <w:div w:id="1281181049">
          <w:marLeft w:val="0"/>
          <w:marRight w:val="0"/>
          <w:marTop w:val="0"/>
          <w:marBottom w:val="0"/>
          <w:divBdr>
            <w:top w:val="none" w:sz="0" w:space="0" w:color="auto"/>
            <w:left w:val="none" w:sz="0" w:space="0" w:color="auto"/>
            <w:bottom w:val="none" w:sz="0" w:space="0" w:color="auto"/>
            <w:right w:val="none" w:sz="0" w:space="0" w:color="auto"/>
          </w:divBdr>
        </w:div>
        <w:div w:id="1299258691">
          <w:marLeft w:val="0"/>
          <w:marRight w:val="0"/>
          <w:marTop w:val="0"/>
          <w:marBottom w:val="0"/>
          <w:divBdr>
            <w:top w:val="none" w:sz="0" w:space="0" w:color="auto"/>
            <w:left w:val="none" w:sz="0" w:space="0" w:color="auto"/>
            <w:bottom w:val="none" w:sz="0" w:space="0" w:color="auto"/>
            <w:right w:val="none" w:sz="0" w:space="0" w:color="auto"/>
          </w:divBdr>
        </w:div>
        <w:div w:id="1311206065">
          <w:marLeft w:val="0"/>
          <w:marRight w:val="0"/>
          <w:marTop w:val="0"/>
          <w:marBottom w:val="0"/>
          <w:divBdr>
            <w:top w:val="none" w:sz="0" w:space="0" w:color="auto"/>
            <w:left w:val="none" w:sz="0" w:space="0" w:color="auto"/>
            <w:bottom w:val="none" w:sz="0" w:space="0" w:color="auto"/>
            <w:right w:val="none" w:sz="0" w:space="0" w:color="auto"/>
          </w:divBdr>
        </w:div>
        <w:div w:id="1311444121">
          <w:marLeft w:val="0"/>
          <w:marRight w:val="0"/>
          <w:marTop w:val="0"/>
          <w:marBottom w:val="0"/>
          <w:divBdr>
            <w:top w:val="none" w:sz="0" w:space="0" w:color="auto"/>
            <w:left w:val="none" w:sz="0" w:space="0" w:color="auto"/>
            <w:bottom w:val="none" w:sz="0" w:space="0" w:color="auto"/>
            <w:right w:val="none" w:sz="0" w:space="0" w:color="auto"/>
          </w:divBdr>
        </w:div>
        <w:div w:id="1314144026">
          <w:marLeft w:val="0"/>
          <w:marRight w:val="0"/>
          <w:marTop w:val="0"/>
          <w:marBottom w:val="0"/>
          <w:divBdr>
            <w:top w:val="none" w:sz="0" w:space="0" w:color="auto"/>
            <w:left w:val="none" w:sz="0" w:space="0" w:color="auto"/>
            <w:bottom w:val="none" w:sz="0" w:space="0" w:color="auto"/>
            <w:right w:val="none" w:sz="0" w:space="0" w:color="auto"/>
          </w:divBdr>
        </w:div>
        <w:div w:id="1322584176">
          <w:marLeft w:val="0"/>
          <w:marRight w:val="0"/>
          <w:marTop w:val="0"/>
          <w:marBottom w:val="0"/>
          <w:divBdr>
            <w:top w:val="none" w:sz="0" w:space="0" w:color="auto"/>
            <w:left w:val="none" w:sz="0" w:space="0" w:color="auto"/>
            <w:bottom w:val="none" w:sz="0" w:space="0" w:color="auto"/>
            <w:right w:val="none" w:sz="0" w:space="0" w:color="auto"/>
          </w:divBdr>
        </w:div>
        <w:div w:id="1327325585">
          <w:marLeft w:val="0"/>
          <w:marRight w:val="0"/>
          <w:marTop w:val="0"/>
          <w:marBottom w:val="0"/>
          <w:divBdr>
            <w:top w:val="none" w:sz="0" w:space="0" w:color="auto"/>
            <w:left w:val="none" w:sz="0" w:space="0" w:color="auto"/>
            <w:bottom w:val="none" w:sz="0" w:space="0" w:color="auto"/>
            <w:right w:val="none" w:sz="0" w:space="0" w:color="auto"/>
          </w:divBdr>
        </w:div>
        <w:div w:id="1337268440">
          <w:marLeft w:val="0"/>
          <w:marRight w:val="0"/>
          <w:marTop w:val="0"/>
          <w:marBottom w:val="0"/>
          <w:divBdr>
            <w:top w:val="none" w:sz="0" w:space="0" w:color="auto"/>
            <w:left w:val="none" w:sz="0" w:space="0" w:color="auto"/>
            <w:bottom w:val="none" w:sz="0" w:space="0" w:color="auto"/>
            <w:right w:val="none" w:sz="0" w:space="0" w:color="auto"/>
          </w:divBdr>
        </w:div>
        <w:div w:id="1338918796">
          <w:marLeft w:val="0"/>
          <w:marRight w:val="0"/>
          <w:marTop w:val="0"/>
          <w:marBottom w:val="0"/>
          <w:divBdr>
            <w:top w:val="none" w:sz="0" w:space="0" w:color="auto"/>
            <w:left w:val="none" w:sz="0" w:space="0" w:color="auto"/>
            <w:bottom w:val="none" w:sz="0" w:space="0" w:color="auto"/>
            <w:right w:val="none" w:sz="0" w:space="0" w:color="auto"/>
          </w:divBdr>
        </w:div>
        <w:div w:id="1365211008">
          <w:marLeft w:val="0"/>
          <w:marRight w:val="0"/>
          <w:marTop w:val="0"/>
          <w:marBottom w:val="0"/>
          <w:divBdr>
            <w:top w:val="none" w:sz="0" w:space="0" w:color="auto"/>
            <w:left w:val="none" w:sz="0" w:space="0" w:color="auto"/>
            <w:bottom w:val="none" w:sz="0" w:space="0" w:color="auto"/>
            <w:right w:val="none" w:sz="0" w:space="0" w:color="auto"/>
          </w:divBdr>
        </w:div>
        <w:div w:id="1368334269">
          <w:marLeft w:val="0"/>
          <w:marRight w:val="0"/>
          <w:marTop w:val="0"/>
          <w:marBottom w:val="0"/>
          <w:divBdr>
            <w:top w:val="none" w:sz="0" w:space="0" w:color="auto"/>
            <w:left w:val="none" w:sz="0" w:space="0" w:color="auto"/>
            <w:bottom w:val="none" w:sz="0" w:space="0" w:color="auto"/>
            <w:right w:val="none" w:sz="0" w:space="0" w:color="auto"/>
          </w:divBdr>
        </w:div>
        <w:div w:id="1368946168">
          <w:marLeft w:val="0"/>
          <w:marRight w:val="0"/>
          <w:marTop w:val="0"/>
          <w:marBottom w:val="0"/>
          <w:divBdr>
            <w:top w:val="none" w:sz="0" w:space="0" w:color="auto"/>
            <w:left w:val="none" w:sz="0" w:space="0" w:color="auto"/>
            <w:bottom w:val="none" w:sz="0" w:space="0" w:color="auto"/>
            <w:right w:val="none" w:sz="0" w:space="0" w:color="auto"/>
          </w:divBdr>
        </w:div>
        <w:div w:id="1378510391">
          <w:marLeft w:val="0"/>
          <w:marRight w:val="0"/>
          <w:marTop w:val="0"/>
          <w:marBottom w:val="0"/>
          <w:divBdr>
            <w:top w:val="none" w:sz="0" w:space="0" w:color="auto"/>
            <w:left w:val="none" w:sz="0" w:space="0" w:color="auto"/>
            <w:bottom w:val="none" w:sz="0" w:space="0" w:color="auto"/>
            <w:right w:val="none" w:sz="0" w:space="0" w:color="auto"/>
          </w:divBdr>
        </w:div>
        <w:div w:id="1383556921">
          <w:marLeft w:val="0"/>
          <w:marRight w:val="0"/>
          <w:marTop w:val="0"/>
          <w:marBottom w:val="0"/>
          <w:divBdr>
            <w:top w:val="none" w:sz="0" w:space="0" w:color="auto"/>
            <w:left w:val="none" w:sz="0" w:space="0" w:color="auto"/>
            <w:bottom w:val="none" w:sz="0" w:space="0" w:color="auto"/>
            <w:right w:val="none" w:sz="0" w:space="0" w:color="auto"/>
          </w:divBdr>
        </w:div>
        <w:div w:id="1388409835">
          <w:marLeft w:val="0"/>
          <w:marRight w:val="0"/>
          <w:marTop w:val="0"/>
          <w:marBottom w:val="0"/>
          <w:divBdr>
            <w:top w:val="none" w:sz="0" w:space="0" w:color="auto"/>
            <w:left w:val="none" w:sz="0" w:space="0" w:color="auto"/>
            <w:bottom w:val="none" w:sz="0" w:space="0" w:color="auto"/>
            <w:right w:val="none" w:sz="0" w:space="0" w:color="auto"/>
          </w:divBdr>
        </w:div>
        <w:div w:id="1399597294">
          <w:marLeft w:val="0"/>
          <w:marRight w:val="0"/>
          <w:marTop w:val="0"/>
          <w:marBottom w:val="0"/>
          <w:divBdr>
            <w:top w:val="none" w:sz="0" w:space="0" w:color="auto"/>
            <w:left w:val="none" w:sz="0" w:space="0" w:color="auto"/>
            <w:bottom w:val="none" w:sz="0" w:space="0" w:color="auto"/>
            <w:right w:val="none" w:sz="0" w:space="0" w:color="auto"/>
          </w:divBdr>
        </w:div>
        <w:div w:id="1402018666">
          <w:marLeft w:val="0"/>
          <w:marRight w:val="0"/>
          <w:marTop w:val="0"/>
          <w:marBottom w:val="0"/>
          <w:divBdr>
            <w:top w:val="none" w:sz="0" w:space="0" w:color="auto"/>
            <w:left w:val="none" w:sz="0" w:space="0" w:color="auto"/>
            <w:bottom w:val="none" w:sz="0" w:space="0" w:color="auto"/>
            <w:right w:val="none" w:sz="0" w:space="0" w:color="auto"/>
          </w:divBdr>
        </w:div>
        <w:div w:id="1404988421">
          <w:marLeft w:val="0"/>
          <w:marRight w:val="0"/>
          <w:marTop w:val="0"/>
          <w:marBottom w:val="0"/>
          <w:divBdr>
            <w:top w:val="none" w:sz="0" w:space="0" w:color="auto"/>
            <w:left w:val="none" w:sz="0" w:space="0" w:color="auto"/>
            <w:bottom w:val="none" w:sz="0" w:space="0" w:color="auto"/>
            <w:right w:val="none" w:sz="0" w:space="0" w:color="auto"/>
          </w:divBdr>
        </w:div>
        <w:div w:id="1405880979">
          <w:marLeft w:val="0"/>
          <w:marRight w:val="0"/>
          <w:marTop w:val="0"/>
          <w:marBottom w:val="0"/>
          <w:divBdr>
            <w:top w:val="none" w:sz="0" w:space="0" w:color="auto"/>
            <w:left w:val="none" w:sz="0" w:space="0" w:color="auto"/>
            <w:bottom w:val="none" w:sz="0" w:space="0" w:color="auto"/>
            <w:right w:val="none" w:sz="0" w:space="0" w:color="auto"/>
          </w:divBdr>
        </w:div>
        <w:div w:id="1408648837">
          <w:marLeft w:val="0"/>
          <w:marRight w:val="0"/>
          <w:marTop w:val="0"/>
          <w:marBottom w:val="0"/>
          <w:divBdr>
            <w:top w:val="none" w:sz="0" w:space="0" w:color="auto"/>
            <w:left w:val="none" w:sz="0" w:space="0" w:color="auto"/>
            <w:bottom w:val="none" w:sz="0" w:space="0" w:color="auto"/>
            <w:right w:val="none" w:sz="0" w:space="0" w:color="auto"/>
          </w:divBdr>
        </w:div>
        <w:div w:id="1412044493">
          <w:marLeft w:val="0"/>
          <w:marRight w:val="0"/>
          <w:marTop w:val="0"/>
          <w:marBottom w:val="0"/>
          <w:divBdr>
            <w:top w:val="none" w:sz="0" w:space="0" w:color="auto"/>
            <w:left w:val="none" w:sz="0" w:space="0" w:color="auto"/>
            <w:bottom w:val="none" w:sz="0" w:space="0" w:color="auto"/>
            <w:right w:val="none" w:sz="0" w:space="0" w:color="auto"/>
          </w:divBdr>
        </w:div>
        <w:div w:id="1413040548">
          <w:marLeft w:val="0"/>
          <w:marRight w:val="0"/>
          <w:marTop w:val="0"/>
          <w:marBottom w:val="0"/>
          <w:divBdr>
            <w:top w:val="none" w:sz="0" w:space="0" w:color="auto"/>
            <w:left w:val="none" w:sz="0" w:space="0" w:color="auto"/>
            <w:bottom w:val="none" w:sz="0" w:space="0" w:color="auto"/>
            <w:right w:val="none" w:sz="0" w:space="0" w:color="auto"/>
          </w:divBdr>
        </w:div>
        <w:div w:id="1443304531">
          <w:marLeft w:val="0"/>
          <w:marRight w:val="0"/>
          <w:marTop w:val="0"/>
          <w:marBottom w:val="0"/>
          <w:divBdr>
            <w:top w:val="none" w:sz="0" w:space="0" w:color="auto"/>
            <w:left w:val="none" w:sz="0" w:space="0" w:color="auto"/>
            <w:bottom w:val="none" w:sz="0" w:space="0" w:color="auto"/>
            <w:right w:val="none" w:sz="0" w:space="0" w:color="auto"/>
          </w:divBdr>
        </w:div>
        <w:div w:id="1467162386">
          <w:marLeft w:val="0"/>
          <w:marRight w:val="0"/>
          <w:marTop w:val="0"/>
          <w:marBottom w:val="0"/>
          <w:divBdr>
            <w:top w:val="none" w:sz="0" w:space="0" w:color="auto"/>
            <w:left w:val="none" w:sz="0" w:space="0" w:color="auto"/>
            <w:bottom w:val="none" w:sz="0" w:space="0" w:color="auto"/>
            <w:right w:val="none" w:sz="0" w:space="0" w:color="auto"/>
          </w:divBdr>
        </w:div>
        <w:div w:id="1471436131">
          <w:marLeft w:val="0"/>
          <w:marRight w:val="0"/>
          <w:marTop w:val="0"/>
          <w:marBottom w:val="0"/>
          <w:divBdr>
            <w:top w:val="none" w:sz="0" w:space="0" w:color="auto"/>
            <w:left w:val="none" w:sz="0" w:space="0" w:color="auto"/>
            <w:bottom w:val="none" w:sz="0" w:space="0" w:color="auto"/>
            <w:right w:val="none" w:sz="0" w:space="0" w:color="auto"/>
          </w:divBdr>
        </w:div>
        <w:div w:id="1474757202">
          <w:marLeft w:val="0"/>
          <w:marRight w:val="0"/>
          <w:marTop w:val="0"/>
          <w:marBottom w:val="0"/>
          <w:divBdr>
            <w:top w:val="none" w:sz="0" w:space="0" w:color="auto"/>
            <w:left w:val="none" w:sz="0" w:space="0" w:color="auto"/>
            <w:bottom w:val="none" w:sz="0" w:space="0" w:color="auto"/>
            <w:right w:val="none" w:sz="0" w:space="0" w:color="auto"/>
          </w:divBdr>
        </w:div>
        <w:div w:id="1488789853">
          <w:marLeft w:val="0"/>
          <w:marRight w:val="0"/>
          <w:marTop w:val="0"/>
          <w:marBottom w:val="0"/>
          <w:divBdr>
            <w:top w:val="none" w:sz="0" w:space="0" w:color="auto"/>
            <w:left w:val="none" w:sz="0" w:space="0" w:color="auto"/>
            <w:bottom w:val="none" w:sz="0" w:space="0" w:color="auto"/>
            <w:right w:val="none" w:sz="0" w:space="0" w:color="auto"/>
          </w:divBdr>
        </w:div>
        <w:div w:id="1534686483">
          <w:marLeft w:val="0"/>
          <w:marRight w:val="0"/>
          <w:marTop w:val="0"/>
          <w:marBottom w:val="0"/>
          <w:divBdr>
            <w:top w:val="none" w:sz="0" w:space="0" w:color="auto"/>
            <w:left w:val="none" w:sz="0" w:space="0" w:color="auto"/>
            <w:bottom w:val="none" w:sz="0" w:space="0" w:color="auto"/>
            <w:right w:val="none" w:sz="0" w:space="0" w:color="auto"/>
          </w:divBdr>
        </w:div>
        <w:div w:id="1536650273">
          <w:marLeft w:val="0"/>
          <w:marRight w:val="0"/>
          <w:marTop w:val="0"/>
          <w:marBottom w:val="0"/>
          <w:divBdr>
            <w:top w:val="none" w:sz="0" w:space="0" w:color="auto"/>
            <w:left w:val="none" w:sz="0" w:space="0" w:color="auto"/>
            <w:bottom w:val="none" w:sz="0" w:space="0" w:color="auto"/>
            <w:right w:val="none" w:sz="0" w:space="0" w:color="auto"/>
          </w:divBdr>
        </w:div>
        <w:div w:id="1584559732">
          <w:marLeft w:val="0"/>
          <w:marRight w:val="0"/>
          <w:marTop w:val="0"/>
          <w:marBottom w:val="0"/>
          <w:divBdr>
            <w:top w:val="none" w:sz="0" w:space="0" w:color="auto"/>
            <w:left w:val="none" w:sz="0" w:space="0" w:color="auto"/>
            <w:bottom w:val="none" w:sz="0" w:space="0" w:color="auto"/>
            <w:right w:val="none" w:sz="0" w:space="0" w:color="auto"/>
          </w:divBdr>
        </w:div>
        <w:div w:id="1586263630">
          <w:marLeft w:val="0"/>
          <w:marRight w:val="0"/>
          <w:marTop w:val="0"/>
          <w:marBottom w:val="0"/>
          <w:divBdr>
            <w:top w:val="none" w:sz="0" w:space="0" w:color="auto"/>
            <w:left w:val="none" w:sz="0" w:space="0" w:color="auto"/>
            <w:bottom w:val="none" w:sz="0" w:space="0" w:color="auto"/>
            <w:right w:val="none" w:sz="0" w:space="0" w:color="auto"/>
          </w:divBdr>
        </w:div>
        <w:div w:id="1596210929">
          <w:marLeft w:val="0"/>
          <w:marRight w:val="0"/>
          <w:marTop w:val="0"/>
          <w:marBottom w:val="0"/>
          <w:divBdr>
            <w:top w:val="none" w:sz="0" w:space="0" w:color="auto"/>
            <w:left w:val="none" w:sz="0" w:space="0" w:color="auto"/>
            <w:bottom w:val="none" w:sz="0" w:space="0" w:color="auto"/>
            <w:right w:val="none" w:sz="0" w:space="0" w:color="auto"/>
          </w:divBdr>
        </w:div>
        <w:div w:id="1605575338">
          <w:marLeft w:val="0"/>
          <w:marRight w:val="0"/>
          <w:marTop w:val="0"/>
          <w:marBottom w:val="0"/>
          <w:divBdr>
            <w:top w:val="none" w:sz="0" w:space="0" w:color="auto"/>
            <w:left w:val="none" w:sz="0" w:space="0" w:color="auto"/>
            <w:bottom w:val="none" w:sz="0" w:space="0" w:color="auto"/>
            <w:right w:val="none" w:sz="0" w:space="0" w:color="auto"/>
          </w:divBdr>
        </w:div>
        <w:div w:id="1644235604">
          <w:marLeft w:val="0"/>
          <w:marRight w:val="0"/>
          <w:marTop w:val="0"/>
          <w:marBottom w:val="0"/>
          <w:divBdr>
            <w:top w:val="none" w:sz="0" w:space="0" w:color="auto"/>
            <w:left w:val="none" w:sz="0" w:space="0" w:color="auto"/>
            <w:bottom w:val="none" w:sz="0" w:space="0" w:color="auto"/>
            <w:right w:val="none" w:sz="0" w:space="0" w:color="auto"/>
          </w:divBdr>
        </w:div>
        <w:div w:id="1661227696">
          <w:marLeft w:val="0"/>
          <w:marRight w:val="0"/>
          <w:marTop w:val="0"/>
          <w:marBottom w:val="0"/>
          <w:divBdr>
            <w:top w:val="none" w:sz="0" w:space="0" w:color="auto"/>
            <w:left w:val="none" w:sz="0" w:space="0" w:color="auto"/>
            <w:bottom w:val="none" w:sz="0" w:space="0" w:color="auto"/>
            <w:right w:val="none" w:sz="0" w:space="0" w:color="auto"/>
          </w:divBdr>
        </w:div>
        <w:div w:id="1661736530">
          <w:marLeft w:val="0"/>
          <w:marRight w:val="0"/>
          <w:marTop w:val="0"/>
          <w:marBottom w:val="0"/>
          <w:divBdr>
            <w:top w:val="none" w:sz="0" w:space="0" w:color="auto"/>
            <w:left w:val="none" w:sz="0" w:space="0" w:color="auto"/>
            <w:bottom w:val="none" w:sz="0" w:space="0" w:color="auto"/>
            <w:right w:val="none" w:sz="0" w:space="0" w:color="auto"/>
          </w:divBdr>
        </w:div>
        <w:div w:id="1689332867">
          <w:marLeft w:val="0"/>
          <w:marRight w:val="0"/>
          <w:marTop w:val="0"/>
          <w:marBottom w:val="0"/>
          <w:divBdr>
            <w:top w:val="none" w:sz="0" w:space="0" w:color="auto"/>
            <w:left w:val="none" w:sz="0" w:space="0" w:color="auto"/>
            <w:bottom w:val="none" w:sz="0" w:space="0" w:color="auto"/>
            <w:right w:val="none" w:sz="0" w:space="0" w:color="auto"/>
          </w:divBdr>
        </w:div>
        <w:div w:id="1699427442">
          <w:marLeft w:val="0"/>
          <w:marRight w:val="0"/>
          <w:marTop w:val="0"/>
          <w:marBottom w:val="0"/>
          <w:divBdr>
            <w:top w:val="none" w:sz="0" w:space="0" w:color="auto"/>
            <w:left w:val="none" w:sz="0" w:space="0" w:color="auto"/>
            <w:bottom w:val="none" w:sz="0" w:space="0" w:color="auto"/>
            <w:right w:val="none" w:sz="0" w:space="0" w:color="auto"/>
          </w:divBdr>
        </w:div>
        <w:div w:id="1701466102">
          <w:marLeft w:val="0"/>
          <w:marRight w:val="0"/>
          <w:marTop w:val="0"/>
          <w:marBottom w:val="0"/>
          <w:divBdr>
            <w:top w:val="none" w:sz="0" w:space="0" w:color="auto"/>
            <w:left w:val="none" w:sz="0" w:space="0" w:color="auto"/>
            <w:bottom w:val="none" w:sz="0" w:space="0" w:color="auto"/>
            <w:right w:val="none" w:sz="0" w:space="0" w:color="auto"/>
          </w:divBdr>
        </w:div>
        <w:div w:id="1707563556">
          <w:marLeft w:val="0"/>
          <w:marRight w:val="0"/>
          <w:marTop w:val="0"/>
          <w:marBottom w:val="0"/>
          <w:divBdr>
            <w:top w:val="none" w:sz="0" w:space="0" w:color="auto"/>
            <w:left w:val="none" w:sz="0" w:space="0" w:color="auto"/>
            <w:bottom w:val="none" w:sz="0" w:space="0" w:color="auto"/>
            <w:right w:val="none" w:sz="0" w:space="0" w:color="auto"/>
          </w:divBdr>
        </w:div>
        <w:div w:id="1744986611">
          <w:marLeft w:val="0"/>
          <w:marRight w:val="0"/>
          <w:marTop w:val="0"/>
          <w:marBottom w:val="0"/>
          <w:divBdr>
            <w:top w:val="none" w:sz="0" w:space="0" w:color="auto"/>
            <w:left w:val="none" w:sz="0" w:space="0" w:color="auto"/>
            <w:bottom w:val="none" w:sz="0" w:space="0" w:color="auto"/>
            <w:right w:val="none" w:sz="0" w:space="0" w:color="auto"/>
          </w:divBdr>
        </w:div>
        <w:div w:id="1766877333">
          <w:marLeft w:val="0"/>
          <w:marRight w:val="0"/>
          <w:marTop w:val="0"/>
          <w:marBottom w:val="0"/>
          <w:divBdr>
            <w:top w:val="none" w:sz="0" w:space="0" w:color="auto"/>
            <w:left w:val="none" w:sz="0" w:space="0" w:color="auto"/>
            <w:bottom w:val="none" w:sz="0" w:space="0" w:color="auto"/>
            <w:right w:val="none" w:sz="0" w:space="0" w:color="auto"/>
          </w:divBdr>
        </w:div>
        <w:div w:id="1777215512">
          <w:marLeft w:val="0"/>
          <w:marRight w:val="0"/>
          <w:marTop w:val="0"/>
          <w:marBottom w:val="0"/>
          <w:divBdr>
            <w:top w:val="none" w:sz="0" w:space="0" w:color="auto"/>
            <w:left w:val="none" w:sz="0" w:space="0" w:color="auto"/>
            <w:bottom w:val="none" w:sz="0" w:space="0" w:color="auto"/>
            <w:right w:val="none" w:sz="0" w:space="0" w:color="auto"/>
          </w:divBdr>
        </w:div>
        <w:div w:id="1778721087">
          <w:marLeft w:val="0"/>
          <w:marRight w:val="0"/>
          <w:marTop w:val="0"/>
          <w:marBottom w:val="0"/>
          <w:divBdr>
            <w:top w:val="none" w:sz="0" w:space="0" w:color="auto"/>
            <w:left w:val="none" w:sz="0" w:space="0" w:color="auto"/>
            <w:bottom w:val="none" w:sz="0" w:space="0" w:color="auto"/>
            <w:right w:val="none" w:sz="0" w:space="0" w:color="auto"/>
          </w:divBdr>
        </w:div>
        <w:div w:id="1779905299">
          <w:marLeft w:val="0"/>
          <w:marRight w:val="0"/>
          <w:marTop w:val="0"/>
          <w:marBottom w:val="0"/>
          <w:divBdr>
            <w:top w:val="none" w:sz="0" w:space="0" w:color="auto"/>
            <w:left w:val="none" w:sz="0" w:space="0" w:color="auto"/>
            <w:bottom w:val="none" w:sz="0" w:space="0" w:color="auto"/>
            <w:right w:val="none" w:sz="0" w:space="0" w:color="auto"/>
          </w:divBdr>
        </w:div>
        <w:div w:id="1788812496">
          <w:marLeft w:val="0"/>
          <w:marRight w:val="0"/>
          <w:marTop w:val="0"/>
          <w:marBottom w:val="0"/>
          <w:divBdr>
            <w:top w:val="none" w:sz="0" w:space="0" w:color="auto"/>
            <w:left w:val="none" w:sz="0" w:space="0" w:color="auto"/>
            <w:bottom w:val="none" w:sz="0" w:space="0" w:color="auto"/>
            <w:right w:val="none" w:sz="0" w:space="0" w:color="auto"/>
          </w:divBdr>
        </w:div>
        <w:div w:id="1796171338">
          <w:marLeft w:val="0"/>
          <w:marRight w:val="0"/>
          <w:marTop w:val="0"/>
          <w:marBottom w:val="0"/>
          <w:divBdr>
            <w:top w:val="none" w:sz="0" w:space="0" w:color="auto"/>
            <w:left w:val="none" w:sz="0" w:space="0" w:color="auto"/>
            <w:bottom w:val="none" w:sz="0" w:space="0" w:color="auto"/>
            <w:right w:val="none" w:sz="0" w:space="0" w:color="auto"/>
          </w:divBdr>
        </w:div>
        <w:div w:id="1800998305">
          <w:marLeft w:val="0"/>
          <w:marRight w:val="0"/>
          <w:marTop w:val="0"/>
          <w:marBottom w:val="0"/>
          <w:divBdr>
            <w:top w:val="none" w:sz="0" w:space="0" w:color="auto"/>
            <w:left w:val="none" w:sz="0" w:space="0" w:color="auto"/>
            <w:bottom w:val="none" w:sz="0" w:space="0" w:color="auto"/>
            <w:right w:val="none" w:sz="0" w:space="0" w:color="auto"/>
          </w:divBdr>
        </w:div>
        <w:div w:id="1807698958">
          <w:marLeft w:val="0"/>
          <w:marRight w:val="0"/>
          <w:marTop w:val="0"/>
          <w:marBottom w:val="0"/>
          <w:divBdr>
            <w:top w:val="none" w:sz="0" w:space="0" w:color="auto"/>
            <w:left w:val="none" w:sz="0" w:space="0" w:color="auto"/>
            <w:bottom w:val="none" w:sz="0" w:space="0" w:color="auto"/>
            <w:right w:val="none" w:sz="0" w:space="0" w:color="auto"/>
          </w:divBdr>
        </w:div>
        <w:div w:id="1812283428">
          <w:marLeft w:val="0"/>
          <w:marRight w:val="0"/>
          <w:marTop w:val="0"/>
          <w:marBottom w:val="0"/>
          <w:divBdr>
            <w:top w:val="none" w:sz="0" w:space="0" w:color="auto"/>
            <w:left w:val="none" w:sz="0" w:space="0" w:color="auto"/>
            <w:bottom w:val="none" w:sz="0" w:space="0" w:color="auto"/>
            <w:right w:val="none" w:sz="0" w:space="0" w:color="auto"/>
          </w:divBdr>
        </w:div>
        <w:div w:id="1812670458">
          <w:marLeft w:val="0"/>
          <w:marRight w:val="0"/>
          <w:marTop w:val="0"/>
          <w:marBottom w:val="0"/>
          <w:divBdr>
            <w:top w:val="none" w:sz="0" w:space="0" w:color="auto"/>
            <w:left w:val="none" w:sz="0" w:space="0" w:color="auto"/>
            <w:bottom w:val="none" w:sz="0" w:space="0" w:color="auto"/>
            <w:right w:val="none" w:sz="0" w:space="0" w:color="auto"/>
          </w:divBdr>
        </w:div>
        <w:div w:id="1816141261">
          <w:marLeft w:val="0"/>
          <w:marRight w:val="0"/>
          <w:marTop w:val="0"/>
          <w:marBottom w:val="0"/>
          <w:divBdr>
            <w:top w:val="none" w:sz="0" w:space="0" w:color="auto"/>
            <w:left w:val="none" w:sz="0" w:space="0" w:color="auto"/>
            <w:bottom w:val="none" w:sz="0" w:space="0" w:color="auto"/>
            <w:right w:val="none" w:sz="0" w:space="0" w:color="auto"/>
          </w:divBdr>
        </w:div>
        <w:div w:id="1850944694">
          <w:marLeft w:val="0"/>
          <w:marRight w:val="0"/>
          <w:marTop w:val="0"/>
          <w:marBottom w:val="0"/>
          <w:divBdr>
            <w:top w:val="none" w:sz="0" w:space="0" w:color="auto"/>
            <w:left w:val="none" w:sz="0" w:space="0" w:color="auto"/>
            <w:bottom w:val="none" w:sz="0" w:space="0" w:color="auto"/>
            <w:right w:val="none" w:sz="0" w:space="0" w:color="auto"/>
          </w:divBdr>
        </w:div>
        <w:div w:id="1851942455">
          <w:marLeft w:val="0"/>
          <w:marRight w:val="0"/>
          <w:marTop w:val="0"/>
          <w:marBottom w:val="0"/>
          <w:divBdr>
            <w:top w:val="none" w:sz="0" w:space="0" w:color="auto"/>
            <w:left w:val="none" w:sz="0" w:space="0" w:color="auto"/>
            <w:bottom w:val="none" w:sz="0" w:space="0" w:color="auto"/>
            <w:right w:val="none" w:sz="0" w:space="0" w:color="auto"/>
          </w:divBdr>
        </w:div>
        <w:div w:id="1854031377">
          <w:marLeft w:val="0"/>
          <w:marRight w:val="0"/>
          <w:marTop w:val="0"/>
          <w:marBottom w:val="0"/>
          <w:divBdr>
            <w:top w:val="none" w:sz="0" w:space="0" w:color="auto"/>
            <w:left w:val="none" w:sz="0" w:space="0" w:color="auto"/>
            <w:bottom w:val="none" w:sz="0" w:space="0" w:color="auto"/>
            <w:right w:val="none" w:sz="0" w:space="0" w:color="auto"/>
          </w:divBdr>
        </w:div>
        <w:div w:id="1881627153">
          <w:marLeft w:val="0"/>
          <w:marRight w:val="0"/>
          <w:marTop w:val="0"/>
          <w:marBottom w:val="0"/>
          <w:divBdr>
            <w:top w:val="none" w:sz="0" w:space="0" w:color="auto"/>
            <w:left w:val="none" w:sz="0" w:space="0" w:color="auto"/>
            <w:bottom w:val="none" w:sz="0" w:space="0" w:color="auto"/>
            <w:right w:val="none" w:sz="0" w:space="0" w:color="auto"/>
          </w:divBdr>
        </w:div>
        <w:div w:id="1904680756">
          <w:marLeft w:val="0"/>
          <w:marRight w:val="0"/>
          <w:marTop w:val="0"/>
          <w:marBottom w:val="0"/>
          <w:divBdr>
            <w:top w:val="none" w:sz="0" w:space="0" w:color="auto"/>
            <w:left w:val="none" w:sz="0" w:space="0" w:color="auto"/>
            <w:bottom w:val="none" w:sz="0" w:space="0" w:color="auto"/>
            <w:right w:val="none" w:sz="0" w:space="0" w:color="auto"/>
          </w:divBdr>
        </w:div>
        <w:div w:id="1917545138">
          <w:marLeft w:val="0"/>
          <w:marRight w:val="0"/>
          <w:marTop w:val="0"/>
          <w:marBottom w:val="0"/>
          <w:divBdr>
            <w:top w:val="none" w:sz="0" w:space="0" w:color="auto"/>
            <w:left w:val="none" w:sz="0" w:space="0" w:color="auto"/>
            <w:bottom w:val="none" w:sz="0" w:space="0" w:color="auto"/>
            <w:right w:val="none" w:sz="0" w:space="0" w:color="auto"/>
          </w:divBdr>
        </w:div>
        <w:div w:id="1924412250">
          <w:marLeft w:val="0"/>
          <w:marRight w:val="0"/>
          <w:marTop w:val="0"/>
          <w:marBottom w:val="0"/>
          <w:divBdr>
            <w:top w:val="none" w:sz="0" w:space="0" w:color="auto"/>
            <w:left w:val="none" w:sz="0" w:space="0" w:color="auto"/>
            <w:bottom w:val="none" w:sz="0" w:space="0" w:color="auto"/>
            <w:right w:val="none" w:sz="0" w:space="0" w:color="auto"/>
          </w:divBdr>
        </w:div>
        <w:div w:id="1931739183">
          <w:marLeft w:val="0"/>
          <w:marRight w:val="0"/>
          <w:marTop w:val="0"/>
          <w:marBottom w:val="0"/>
          <w:divBdr>
            <w:top w:val="none" w:sz="0" w:space="0" w:color="auto"/>
            <w:left w:val="none" w:sz="0" w:space="0" w:color="auto"/>
            <w:bottom w:val="none" w:sz="0" w:space="0" w:color="auto"/>
            <w:right w:val="none" w:sz="0" w:space="0" w:color="auto"/>
          </w:divBdr>
        </w:div>
        <w:div w:id="1942252755">
          <w:marLeft w:val="0"/>
          <w:marRight w:val="0"/>
          <w:marTop w:val="0"/>
          <w:marBottom w:val="0"/>
          <w:divBdr>
            <w:top w:val="none" w:sz="0" w:space="0" w:color="auto"/>
            <w:left w:val="none" w:sz="0" w:space="0" w:color="auto"/>
            <w:bottom w:val="none" w:sz="0" w:space="0" w:color="auto"/>
            <w:right w:val="none" w:sz="0" w:space="0" w:color="auto"/>
          </w:divBdr>
        </w:div>
        <w:div w:id="1950313573">
          <w:marLeft w:val="0"/>
          <w:marRight w:val="0"/>
          <w:marTop w:val="0"/>
          <w:marBottom w:val="0"/>
          <w:divBdr>
            <w:top w:val="none" w:sz="0" w:space="0" w:color="auto"/>
            <w:left w:val="none" w:sz="0" w:space="0" w:color="auto"/>
            <w:bottom w:val="none" w:sz="0" w:space="0" w:color="auto"/>
            <w:right w:val="none" w:sz="0" w:space="0" w:color="auto"/>
          </w:divBdr>
        </w:div>
        <w:div w:id="1960913261">
          <w:marLeft w:val="0"/>
          <w:marRight w:val="0"/>
          <w:marTop w:val="0"/>
          <w:marBottom w:val="0"/>
          <w:divBdr>
            <w:top w:val="none" w:sz="0" w:space="0" w:color="auto"/>
            <w:left w:val="none" w:sz="0" w:space="0" w:color="auto"/>
            <w:bottom w:val="none" w:sz="0" w:space="0" w:color="auto"/>
            <w:right w:val="none" w:sz="0" w:space="0" w:color="auto"/>
          </w:divBdr>
        </w:div>
        <w:div w:id="1968661354">
          <w:marLeft w:val="0"/>
          <w:marRight w:val="0"/>
          <w:marTop w:val="0"/>
          <w:marBottom w:val="0"/>
          <w:divBdr>
            <w:top w:val="none" w:sz="0" w:space="0" w:color="auto"/>
            <w:left w:val="none" w:sz="0" w:space="0" w:color="auto"/>
            <w:bottom w:val="none" w:sz="0" w:space="0" w:color="auto"/>
            <w:right w:val="none" w:sz="0" w:space="0" w:color="auto"/>
          </w:divBdr>
        </w:div>
        <w:div w:id="1977761576">
          <w:marLeft w:val="0"/>
          <w:marRight w:val="0"/>
          <w:marTop w:val="0"/>
          <w:marBottom w:val="0"/>
          <w:divBdr>
            <w:top w:val="none" w:sz="0" w:space="0" w:color="auto"/>
            <w:left w:val="none" w:sz="0" w:space="0" w:color="auto"/>
            <w:bottom w:val="none" w:sz="0" w:space="0" w:color="auto"/>
            <w:right w:val="none" w:sz="0" w:space="0" w:color="auto"/>
          </w:divBdr>
        </w:div>
        <w:div w:id="1986156898">
          <w:marLeft w:val="0"/>
          <w:marRight w:val="0"/>
          <w:marTop w:val="0"/>
          <w:marBottom w:val="0"/>
          <w:divBdr>
            <w:top w:val="none" w:sz="0" w:space="0" w:color="auto"/>
            <w:left w:val="none" w:sz="0" w:space="0" w:color="auto"/>
            <w:bottom w:val="none" w:sz="0" w:space="0" w:color="auto"/>
            <w:right w:val="none" w:sz="0" w:space="0" w:color="auto"/>
          </w:divBdr>
        </w:div>
        <w:div w:id="1987128890">
          <w:marLeft w:val="0"/>
          <w:marRight w:val="0"/>
          <w:marTop w:val="0"/>
          <w:marBottom w:val="0"/>
          <w:divBdr>
            <w:top w:val="none" w:sz="0" w:space="0" w:color="auto"/>
            <w:left w:val="none" w:sz="0" w:space="0" w:color="auto"/>
            <w:bottom w:val="none" w:sz="0" w:space="0" w:color="auto"/>
            <w:right w:val="none" w:sz="0" w:space="0" w:color="auto"/>
          </w:divBdr>
        </w:div>
        <w:div w:id="2001888991">
          <w:marLeft w:val="0"/>
          <w:marRight w:val="0"/>
          <w:marTop w:val="0"/>
          <w:marBottom w:val="0"/>
          <w:divBdr>
            <w:top w:val="none" w:sz="0" w:space="0" w:color="auto"/>
            <w:left w:val="none" w:sz="0" w:space="0" w:color="auto"/>
            <w:bottom w:val="none" w:sz="0" w:space="0" w:color="auto"/>
            <w:right w:val="none" w:sz="0" w:space="0" w:color="auto"/>
          </w:divBdr>
        </w:div>
        <w:div w:id="2018992755">
          <w:marLeft w:val="0"/>
          <w:marRight w:val="0"/>
          <w:marTop w:val="0"/>
          <w:marBottom w:val="0"/>
          <w:divBdr>
            <w:top w:val="none" w:sz="0" w:space="0" w:color="auto"/>
            <w:left w:val="none" w:sz="0" w:space="0" w:color="auto"/>
            <w:bottom w:val="none" w:sz="0" w:space="0" w:color="auto"/>
            <w:right w:val="none" w:sz="0" w:space="0" w:color="auto"/>
          </w:divBdr>
        </w:div>
        <w:div w:id="2046829438">
          <w:marLeft w:val="0"/>
          <w:marRight w:val="0"/>
          <w:marTop w:val="0"/>
          <w:marBottom w:val="0"/>
          <w:divBdr>
            <w:top w:val="none" w:sz="0" w:space="0" w:color="auto"/>
            <w:left w:val="none" w:sz="0" w:space="0" w:color="auto"/>
            <w:bottom w:val="none" w:sz="0" w:space="0" w:color="auto"/>
            <w:right w:val="none" w:sz="0" w:space="0" w:color="auto"/>
          </w:divBdr>
        </w:div>
        <w:div w:id="2051421015">
          <w:marLeft w:val="0"/>
          <w:marRight w:val="0"/>
          <w:marTop w:val="0"/>
          <w:marBottom w:val="0"/>
          <w:divBdr>
            <w:top w:val="none" w:sz="0" w:space="0" w:color="auto"/>
            <w:left w:val="none" w:sz="0" w:space="0" w:color="auto"/>
            <w:bottom w:val="none" w:sz="0" w:space="0" w:color="auto"/>
            <w:right w:val="none" w:sz="0" w:space="0" w:color="auto"/>
          </w:divBdr>
        </w:div>
        <w:div w:id="2058124229">
          <w:marLeft w:val="0"/>
          <w:marRight w:val="0"/>
          <w:marTop w:val="0"/>
          <w:marBottom w:val="0"/>
          <w:divBdr>
            <w:top w:val="none" w:sz="0" w:space="0" w:color="auto"/>
            <w:left w:val="none" w:sz="0" w:space="0" w:color="auto"/>
            <w:bottom w:val="none" w:sz="0" w:space="0" w:color="auto"/>
            <w:right w:val="none" w:sz="0" w:space="0" w:color="auto"/>
          </w:divBdr>
        </w:div>
        <w:div w:id="2088771583">
          <w:marLeft w:val="0"/>
          <w:marRight w:val="0"/>
          <w:marTop w:val="0"/>
          <w:marBottom w:val="0"/>
          <w:divBdr>
            <w:top w:val="none" w:sz="0" w:space="0" w:color="auto"/>
            <w:left w:val="none" w:sz="0" w:space="0" w:color="auto"/>
            <w:bottom w:val="none" w:sz="0" w:space="0" w:color="auto"/>
            <w:right w:val="none" w:sz="0" w:space="0" w:color="auto"/>
          </w:divBdr>
        </w:div>
        <w:div w:id="2089033047">
          <w:marLeft w:val="0"/>
          <w:marRight w:val="0"/>
          <w:marTop w:val="0"/>
          <w:marBottom w:val="0"/>
          <w:divBdr>
            <w:top w:val="none" w:sz="0" w:space="0" w:color="auto"/>
            <w:left w:val="none" w:sz="0" w:space="0" w:color="auto"/>
            <w:bottom w:val="none" w:sz="0" w:space="0" w:color="auto"/>
            <w:right w:val="none" w:sz="0" w:space="0" w:color="auto"/>
          </w:divBdr>
        </w:div>
        <w:div w:id="2090468990">
          <w:marLeft w:val="0"/>
          <w:marRight w:val="0"/>
          <w:marTop w:val="0"/>
          <w:marBottom w:val="0"/>
          <w:divBdr>
            <w:top w:val="none" w:sz="0" w:space="0" w:color="auto"/>
            <w:left w:val="none" w:sz="0" w:space="0" w:color="auto"/>
            <w:bottom w:val="none" w:sz="0" w:space="0" w:color="auto"/>
            <w:right w:val="none" w:sz="0" w:space="0" w:color="auto"/>
          </w:divBdr>
        </w:div>
        <w:div w:id="2091778889">
          <w:marLeft w:val="0"/>
          <w:marRight w:val="0"/>
          <w:marTop w:val="0"/>
          <w:marBottom w:val="0"/>
          <w:divBdr>
            <w:top w:val="none" w:sz="0" w:space="0" w:color="auto"/>
            <w:left w:val="none" w:sz="0" w:space="0" w:color="auto"/>
            <w:bottom w:val="none" w:sz="0" w:space="0" w:color="auto"/>
            <w:right w:val="none" w:sz="0" w:space="0" w:color="auto"/>
          </w:divBdr>
        </w:div>
        <w:div w:id="2097361875">
          <w:marLeft w:val="0"/>
          <w:marRight w:val="0"/>
          <w:marTop w:val="0"/>
          <w:marBottom w:val="0"/>
          <w:divBdr>
            <w:top w:val="none" w:sz="0" w:space="0" w:color="auto"/>
            <w:left w:val="none" w:sz="0" w:space="0" w:color="auto"/>
            <w:bottom w:val="none" w:sz="0" w:space="0" w:color="auto"/>
            <w:right w:val="none" w:sz="0" w:space="0" w:color="auto"/>
          </w:divBdr>
        </w:div>
        <w:div w:id="2098742291">
          <w:marLeft w:val="0"/>
          <w:marRight w:val="0"/>
          <w:marTop w:val="0"/>
          <w:marBottom w:val="0"/>
          <w:divBdr>
            <w:top w:val="none" w:sz="0" w:space="0" w:color="auto"/>
            <w:left w:val="none" w:sz="0" w:space="0" w:color="auto"/>
            <w:bottom w:val="none" w:sz="0" w:space="0" w:color="auto"/>
            <w:right w:val="none" w:sz="0" w:space="0" w:color="auto"/>
          </w:divBdr>
        </w:div>
        <w:div w:id="2102801032">
          <w:marLeft w:val="0"/>
          <w:marRight w:val="0"/>
          <w:marTop w:val="0"/>
          <w:marBottom w:val="0"/>
          <w:divBdr>
            <w:top w:val="none" w:sz="0" w:space="0" w:color="auto"/>
            <w:left w:val="none" w:sz="0" w:space="0" w:color="auto"/>
            <w:bottom w:val="none" w:sz="0" w:space="0" w:color="auto"/>
            <w:right w:val="none" w:sz="0" w:space="0" w:color="auto"/>
          </w:divBdr>
        </w:div>
        <w:div w:id="2106261509">
          <w:marLeft w:val="0"/>
          <w:marRight w:val="0"/>
          <w:marTop w:val="0"/>
          <w:marBottom w:val="0"/>
          <w:divBdr>
            <w:top w:val="none" w:sz="0" w:space="0" w:color="auto"/>
            <w:left w:val="none" w:sz="0" w:space="0" w:color="auto"/>
            <w:bottom w:val="none" w:sz="0" w:space="0" w:color="auto"/>
            <w:right w:val="none" w:sz="0" w:space="0" w:color="auto"/>
          </w:divBdr>
        </w:div>
        <w:div w:id="2109159342">
          <w:marLeft w:val="0"/>
          <w:marRight w:val="0"/>
          <w:marTop w:val="0"/>
          <w:marBottom w:val="0"/>
          <w:divBdr>
            <w:top w:val="none" w:sz="0" w:space="0" w:color="auto"/>
            <w:left w:val="none" w:sz="0" w:space="0" w:color="auto"/>
            <w:bottom w:val="none" w:sz="0" w:space="0" w:color="auto"/>
            <w:right w:val="none" w:sz="0" w:space="0" w:color="auto"/>
          </w:divBdr>
        </w:div>
        <w:div w:id="2136747797">
          <w:marLeft w:val="0"/>
          <w:marRight w:val="0"/>
          <w:marTop w:val="0"/>
          <w:marBottom w:val="0"/>
          <w:divBdr>
            <w:top w:val="none" w:sz="0" w:space="0" w:color="auto"/>
            <w:left w:val="none" w:sz="0" w:space="0" w:color="auto"/>
            <w:bottom w:val="none" w:sz="0" w:space="0" w:color="auto"/>
            <w:right w:val="none" w:sz="0" w:space="0" w:color="auto"/>
          </w:divBdr>
        </w:div>
      </w:divsChild>
    </w:div>
    <w:div w:id="1806003701">
      <w:bodyDiv w:val="1"/>
      <w:marLeft w:val="0"/>
      <w:marRight w:val="0"/>
      <w:marTop w:val="0"/>
      <w:marBottom w:val="0"/>
      <w:divBdr>
        <w:top w:val="none" w:sz="0" w:space="0" w:color="auto"/>
        <w:left w:val="none" w:sz="0" w:space="0" w:color="auto"/>
        <w:bottom w:val="none" w:sz="0" w:space="0" w:color="auto"/>
        <w:right w:val="none" w:sz="0" w:space="0" w:color="auto"/>
      </w:divBdr>
    </w:div>
    <w:div w:id="1824272431">
      <w:bodyDiv w:val="1"/>
      <w:marLeft w:val="0"/>
      <w:marRight w:val="0"/>
      <w:marTop w:val="0"/>
      <w:marBottom w:val="0"/>
      <w:divBdr>
        <w:top w:val="none" w:sz="0" w:space="0" w:color="auto"/>
        <w:left w:val="none" w:sz="0" w:space="0" w:color="auto"/>
        <w:bottom w:val="none" w:sz="0" w:space="0" w:color="auto"/>
        <w:right w:val="none" w:sz="0" w:space="0" w:color="auto"/>
      </w:divBdr>
    </w:div>
    <w:div w:id="1826894456">
      <w:bodyDiv w:val="1"/>
      <w:marLeft w:val="0"/>
      <w:marRight w:val="0"/>
      <w:marTop w:val="0"/>
      <w:marBottom w:val="0"/>
      <w:divBdr>
        <w:top w:val="none" w:sz="0" w:space="0" w:color="auto"/>
        <w:left w:val="none" w:sz="0" w:space="0" w:color="auto"/>
        <w:bottom w:val="none" w:sz="0" w:space="0" w:color="auto"/>
        <w:right w:val="none" w:sz="0" w:space="0" w:color="auto"/>
      </w:divBdr>
      <w:divsChild>
        <w:div w:id="284623598">
          <w:marLeft w:val="0"/>
          <w:marRight w:val="0"/>
          <w:marTop w:val="0"/>
          <w:marBottom w:val="0"/>
          <w:divBdr>
            <w:top w:val="none" w:sz="0" w:space="0" w:color="auto"/>
            <w:left w:val="none" w:sz="0" w:space="0" w:color="auto"/>
            <w:bottom w:val="none" w:sz="0" w:space="0" w:color="auto"/>
            <w:right w:val="none" w:sz="0" w:space="0" w:color="auto"/>
          </w:divBdr>
        </w:div>
        <w:div w:id="1752967932">
          <w:marLeft w:val="0"/>
          <w:marRight w:val="0"/>
          <w:marTop w:val="0"/>
          <w:marBottom w:val="0"/>
          <w:divBdr>
            <w:top w:val="none" w:sz="0" w:space="0" w:color="auto"/>
            <w:left w:val="none" w:sz="0" w:space="0" w:color="auto"/>
            <w:bottom w:val="none" w:sz="0" w:space="0" w:color="auto"/>
            <w:right w:val="none" w:sz="0" w:space="0" w:color="auto"/>
          </w:divBdr>
        </w:div>
      </w:divsChild>
    </w:div>
    <w:div w:id="1844315441">
      <w:bodyDiv w:val="1"/>
      <w:marLeft w:val="0"/>
      <w:marRight w:val="0"/>
      <w:marTop w:val="0"/>
      <w:marBottom w:val="0"/>
      <w:divBdr>
        <w:top w:val="none" w:sz="0" w:space="0" w:color="auto"/>
        <w:left w:val="none" w:sz="0" w:space="0" w:color="auto"/>
        <w:bottom w:val="none" w:sz="0" w:space="0" w:color="auto"/>
        <w:right w:val="none" w:sz="0" w:space="0" w:color="auto"/>
      </w:divBdr>
    </w:div>
    <w:div w:id="1852139302">
      <w:bodyDiv w:val="1"/>
      <w:marLeft w:val="0"/>
      <w:marRight w:val="0"/>
      <w:marTop w:val="0"/>
      <w:marBottom w:val="0"/>
      <w:divBdr>
        <w:top w:val="none" w:sz="0" w:space="0" w:color="auto"/>
        <w:left w:val="none" w:sz="0" w:space="0" w:color="auto"/>
        <w:bottom w:val="none" w:sz="0" w:space="0" w:color="auto"/>
        <w:right w:val="none" w:sz="0" w:space="0" w:color="auto"/>
      </w:divBdr>
    </w:div>
    <w:div w:id="1865945571">
      <w:bodyDiv w:val="1"/>
      <w:marLeft w:val="0"/>
      <w:marRight w:val="0"/>
      <w:marTop w:val="0"/>
      <w:marBottom w:val="0"/>
      <w:divBdr>
        <w:top w:val="none" w:sz="0" w:space="0" w:color="auto"/>
        <w:left w:val="none" w:sz="0" w:space="0" w:color="auto"/>
        <w:bottom w:val="none" w:sz="0" w:space="0" w:color="auto"/>
        <w:right w:val="none" w:sz="0" w:space="0" w:color="auto"/>
      </w:divBdr>
    </w:div>
    <w:div w:id="1868178553">
      <w:bodyDiv w:val="1"/>
      <w:marLeft w:val="0"/>
      <w:marRight w:val="0"/>
      <w:marTop w:val="0"/>
      <w:marBottom w:val="0"/>
      <w:divBdr>
        <w:top w:val="none" w:sz="0" w:space="0" w:color="auto"/>
        <w:left w:val="none" w:sz="0" w:space="0" w:color="auto"/>
        <w:bottom w:val="none" w:sz="0" w:space="0" w:color="auto"/>
        <w:right w:val="none" w:sz="0" w:space="0" w:color="auto"/>
      </w:divBdr>
    </w:div>
    <w:div w:id="1873230918">
      <w:bodyDiv w:val="1"/>
      <w:marLeft w:val="0"/>
      <w:marRight w:val="0"/>
      <w:marTop w:val="0"/>
      <w:marBottom w:val="0"/>
      <w:divBdr>
        <w:top w:val="none" w:sz="0" w:space="0" w:color="auto"/>
        <w:left w:val="none" w:sz="0" w:space="0" w:color="auto"/>
        <w:bottom w:val="none" w:sz="0" w:space="0" w:color="auto"/>
        <w:right w:val="none" w:sz="0" w:space="0" w:color="auto"/>
      </w:divBdr>
      <w:divsChild>
        <w:div w:id="577325750">
          <w:marLeft w:val="0"/>
          <w:marRight w:val="0"/>
          <w:marTop w:val="0"/>
          <w:marBottom w:val="0"/>
          <w:divBdr>
            <w:top w:val="none" w:sz="0" w:space="0" w:color="auto"/>
            <w:left w:val="none" w:sz="0" w:space="0" w:color="auto"/>
            <w:bottom w:val="none" w:sz="0" w:space="0" w:color="auto"/>
            <w:right w:val="none" w:sz="0" w:space="0" w:color="auto"/>
          </w:divBdr>
        </w:div>
        <w:div w:id="696388745">
          <w:marLeft w:val="0"/>
          <w:marRight w:val="0"/>
          <w:marTop w:val="0"/>
          <w:marBottom w:val="0"/>
          <w:divBdr>
            <w:top w:val="none" w:sz="0" w:space="0" w:color="auto"/>
            <w:left w:val="none" w:sz="0" w:space="0" w:color="auto"/>
            <w:bottom w:val="none" w:sz="0" w:space="0" w:color="auto"/>
            <w:right w:val="none" w:sz="0" w:space="0" w:color="auto"/>
          </w:divBdr>
        </w:div>
        <w:div w:id="703989906">
          <w:marLeft w:val="0"/>
          <w:marRight w:val="0"/>
          <w:marTop w:val="0"/>
          <w:marBottom w:val="0"/>
          <w:divBdr>
            <w:top w:val="none" w:sz="0" w:space="0" w:color="auto"/>
            <w:left w:val="none" w:sz="0" w:space="0" w:color="auto"/>
            <w:bottom w:val="none" w:sz="0" w:space="0" w:color="auto"/>
            <w:right w:val="none" w:sz="0" w:space="0" w:color="auto"/>
          </w:divBdr>
        </w:div>
        <w:div w:id="891229737">
          <w:marLeft w:val="0"/>
          <w:marRight w:val="0"/>
          <w:marTop w:val="0"/>
          <w:marBottom w:val="0"/>
          <w:divBdr>
            <w:top w:val="none" w:sz="0" w:space="0" w:color="auto"/>
            <w:left w:val="none" w:sz="0" w:space="0" w:color="auto"/>
            <w:bottom w:val="none" w:sz="0" w:space="0" w:color="auto"/>
            <w:right w:val="none" w:sz="0" w:space="0" w:color="auto"/>
          </w:divBdr>
        </w:div>
        <w:div w:id="1055855519">
          <w:marLeft w:val="0"/>
          <w:marRight w:val="0"/>
          <w:marTop w:val="0"/>
          <w:marBottom w:val="0"/>
          <w:divBdr>
            <w:top w:val="none" w:sz="0" w:space="0" w:color="auto"/>
            <w:left w:val="none" w:sz="0" w:space="0" w:color="auto"/>
            <w:bottom w:val="none" w:sz="0" w:space="0" w:color="auto"/>
            <w:right w:val="none" w:sz="0" w:space="0" w:color="auto"/>
          </w:divBdr>
        </w:div>
        <w:div w:id="1062143172">
          <w:marLeft w:val="0"/>
          <w:marRight w:val="0"/>
          <w:marTop w:val="0"/>
          <w:marBottom w:val="0"/>
          <w:divBdr>
            <w:top w:val="none" w:sz="0" w:space="0" w:color="auto"/>
            <w:left w:val="none" w:sz="0" w:space="0" w:color="auto"/>
            <w:bottom w:val="none" w:sz="0" w:space="0" w:color="auto"/>
            <w:right w:val="none" w:sz="0" w:space="0" w:color="auto"/>
          </w:divBdr>
        </w:div>
        <w:div w:id="1510870085">
          <w:marLeft w:val="0"/>
          <w:marRight w:val="0"/>
          <w:marTop w:val="0"/>
          <w:marBottom w:val="0"/>
          <w:divBdr>
            <w:top w:val="none" w:sz="0" w:space="0" w:color="auto"/>
            <w:left w:val="none" w:sz="0" w:space="0" w:color="auto"/>
            <w:bottom w:val="none" w:sz="0" w:space="0" w:color="auto"/>
            <w:right w:val="none" w:sz="0" w:space="0" w:color="auto"/>
          </w:divBdr>
        </w:div>
        <w:div w:id="1789735683">
          <w:marLeft w:val="0"/>
          <w:marRight w:val="0"/>
          <w:marTop w:val="0"/>
          <w:marBottom w:val="0"/>
          <w:divBdr>
            <w:top w:val="none" w:sz="0" w:space="0" w:color="auto"/>
            <w:left w:val="none" w:sz="0" w:space="0" w:color="auto"/>
            <w:bottom w:val="none" w:sz="0" w:space="0" w:color="auto"/>
            <w:right w:val="none" w:sz="0" w:space="0" w:color="auto"/>
          </w:divBdr>
        </w:div>
      </w:divsChild>
    </w:div>
    <w:div w:id="1888950325">
      <w:bodyDiv w:val="1"/>
      <w:marLeft w:val="0"/>
      <w:marRight w:val="0"/>
      <w:marTop w:val="0"/>
      <w:marBottom w:val="0"/>
      <w:divBdr>
        <w:top w:val="none" w:sz="0" w:space="0" w:color="auto"/>
        <w:left w:val="none" w:sz="0" w:space="0" w:color="auto"/>
        <w:bottom w:val="none" w:sz="0" w:space="0" w:color="auto"/>
        <w:right w:val="none" w:sz="0" w:space="0" w:color="auto"/>
      </w:divBdr>
    </w:div>
    <w:div w:id="1920796678">
      <w:bodyDiv w:val="1"/>
      <w:marLeft w:val="0"/>
      <w:marRight w:val="0"/>
      <w:marTop w:val="0"/>
      <w:marBottom w:val="0"/>
      <w:divBdr>
        <w:top w:val="none" w:sz="0" w:space="0" w:color="auto"/>
        <w:left w:val="none" w:sz="0" w:space="0" w:color="auto"/>
        <w:bottom w:val="none" w:sz="0" w:space="0" w:color="auto"/>
        <w:right w:val="none" w:sz="0" w:space="0" w:color="auto"/>
      </w:divBdr>
    </w:div>
    <w:div w:id="1939563403">
      <w:bodyDiv w:val="1"/>
      <w:marLeft w:val="0"/>
      <w:marRight w:val="0"/>
      <w:marTop w:val="0"/>
      <w:marBottom w:val="0"/>
      <w:divBdr>
        <w:top w:val="none" w:sz="0" w:space="0" w:color="auto"/>
        <w:left w:val="none" w:sz="0" w:space="0" w:color="auto"/>
        <w:bottom w:val="none" w:sz="0" w:space="0" w:color="auto"/>
        <w:right w:val="none" w:sz="0" w:space="0" w:color="auto"/>
      </w:divBdr>
    </w:div>
    <w:div w:id="1957563447">
      <w:bodyDiv w:val="1"/>
      <w:marLeft w:val="0"/>
      <w:marRight w:val="0"/>
      <w:marTop w:val="0"/>
      <w:marBottom w:val="0"/>
      <w:divBdr>
        <w:top w:val="none" w:sz="0" w:space="0" w:color="auto"/>
        <w:left w:val="none" w:sz="0" w:space="0" w:color="auto"/>
        <w:bottom w:val="none" w:sz="0" w:space="0" w:color="auto"/>
        <w:right w:val="none" w:sz="0" w:space="0" w:color="auto"/>
      </w:divBdr>
    </w:div>
    <w:div w:id="1968925758">
      <w:bodyDiv w:val="1"/>
      <w:marLeft w:val="0"/>
      <w:marRight w:val="0"/>
      <w:marTop w:val="0"/>
      <w:marBottom w:val="0"/>
      <w:divBdr>
        <w:top w:val="none" w:sz="0" w:space="0" w:color="auto"/>
        <w:left w:val="none" w:sz="0" w:space="0" w:color="auto"/>
        <w:bottom w:val="none" w:sz="0" w:space="0" w:color="auto"/>
        <w:right w:val="none" w:sz="0" w:space="0" w:color="auto"/>
      </w:divBdr>
    </w:div>
    <w:div w:id="1999189684">
      <w:bodyDiv w:val="1"/>
      <w:marLeft w:val="0"/>
      <w:marRight w:val="0"/>
      <w:marTop w:val="0"/>
      <w:marBottom w:val="0"/>
      <w:divBdr>
        <w:top w:val="none" w:sz="0" w:space="0" w:color="auto"/>
        <w:left w:val="none" w:sz="0" w:space="0" w:color="auto"/>
        <w:bottom w:val="none" w:sz="0" w:space="0" w:color="auto"/>
        <w:right w:val="none" w:sz="0" w:space="0" w:color="auto"/>
      </w:divBdr>
      <w:divsChild>
        <w:div w:id="51931563">
          <w:marLeft w:val="0"/>
          <w:marRight w:val="0"/>
          <w:marTop w:val="0"/>
          <w:marBottom w:val="0"/>
          <w:divBdr>
            <w:top w:val="none" w:sz="0" w:space="0" w:color="auto"/>
            <w:left w:val="none" w:sz="0" w:space="0" w:color="auto"/>
            <w:bottom w:val="none" w:sz="0" w:space="0" w:color="auto"/>
            <w:right w:val="none" w:sz="0" w:space="0" w:color="auto"/>
          </w:divBdr>
        </w:div>
        <w:div w:id="1148790095">
          <w:marLeft w:val="0"/>
          <w:marRight w:val="0"/>
          <w:marTop w:val="0"/>
          <w:marBottom w:val="0"/>
          <w:divBdr>
            <w:top w:val="none" w:sz="0" w:space="0" w:color="auto"/>
            <w:left w:val="none" w:sz="0" w:space="0" w:color="auto"/>
            <w:bottom w:val="none" w:sz="0" w:space="0" w:color="auto"/>
            <w:right w:val="none" w:sz="0" w:space="0" w:color="auto"/>
          </w:divBdr>
        </w:div>
        <w:div w:id="1694769122">
          <w:marLeft w:val="0"/>
          <w:marRight w:val="0"/>
          <w:marTop w:val="0"/>
          <w:marBottom w:val="0"/>
          <w:divBdr>
            <w:top w:val="none" w:sz="0" w:space="0" w:color="auto"/>
            <w:left w:val="none" w:sz="0" w:space="0" w:color="auto"/>
            <w:bottom w:val="none" w:sz="0" w:space="0" w:color="auto"/>
            <w:right w:val="none" w:sz="0" w:space="0" w:color="auto"/>
          </w:divBdr>
        </w:div>
        <w:div w:id="1746679698">
          <w:marLeft w:val="0"/>
          <w:marRight w:val="0"/>
          <w:marTop w:val="0"/>
          <w:marBottom w:val="0"/>
          <w:divBdr>
            <w:top w:val="none" w:sz="0" w:space="0" w:color="auto"/>
            <w:left w:val="none" w:sz="0" w:space="0" w:color="auto"/>
            <w:bottom w:val="none" w:sz="0" w:space="0" w:color="auto"/>
            <w:right w:val="none" w:sz="0" w:space="0" w:color="auto"/>
          </w:divBdr>
        </w:div>
      </w:divsChild>
    </w:div>
    <w:div w:id="2001613332">
      <w:bodyDiv w:val="1"/>
      <w:marLeft w:val="0"/>
      <w:marRight w:val="0"/>
      <w:marTop w:val="0"/>
      <w:marBottom w:val="0"/>
      <w:divBdr>
        <w:top w:val="none" w:sz="0" w:space="0" w:color="auto"/>
        <w:left w:val="none" w:sz="0" w:space="0" w:color="auto"/>
        <w:bottom w:val="none" w:sz="0" w:space="0" w:color="auto"/>
        <w:right w:val="none" w:sz="0" w:space="0" w:color="auto"/>
      </w:divBdr>
    </w:div>
    <w:div w:id="2010210835">
      <w:bodyDiv w:val="1"/>
      <w:marLeft w:val="0"/>
      <w:marRight w:val="0"/>
      <w:marTop w:val="0"/>
      <w:marBottom w:val="0"/>
      <w:divBdr>
        <w:top w:val="none" w:sz="0" w:space="0" w:color="auto"/>
        <w:left w:val="none" w:sz="0" w:space="0" w:color="auto"/>
        <w:bottom w:val="none" w:sz="0" w:space="0" w:color="auto"/>
        <w:right w:val="none" w:sz="0" w:space="0" w:color="auto"/>
      </w:divBdr>
    </w:div>
    <w:div w:id="2011322498">
      <w:bodyDiv w:val="1"/>
      <w:marLeft w:val="0"/>
      <w:marRight w:val="0"/>
      <w:marTop w:val="0"/>
      <w:marBottom w:val="0"/>
      <w:divBdr>
        <w:top w:val="none" w:sz="0" w:space="0" w:color="auto"/>
        <w:left w:val="none" w:sz="0" w:space="0" w:color="auto"/>
        <w:bottom w:val="none" w:sz="0" w:space="0" w:color="auto"/>
        <w:right w:val="none" w:sz="0" w:space="0" w:color="auto"/>
      </w:divBdr>
    </w:div>
    <w:div w:id="2026052671">
      <w:bodyDiv w:val="1"/>
      <w:marLeft w:val="0"/>
      <w:marRight w:val="0"/>
      <w:marTop w:val="0"/>
      <w:marBottom w:val="0"/>
      <w:divBdr>
        <w:top w:val="none" w:sz="0" w:space="0" w:color="auto"/>
        <w:left w:val="none" w:sz="0" w:space="0" w:color="auto"/>
        <w:bottom w:val="none" w:sz="0" w:space="0" w:color="auto"/>
        <w:right w:val="none" w:sz="0" w:space="0" w:color="auto"/>
      </w:divBdr>
      <w:divsChild>
        <w:div w:id="1244804319">
          <w:marLeft w:val="0"/>
          <w:marRight w:val="0"/>
          <w:marTop w:val="0"/>
          <w:marBottom w:val="0"/>
          <w:divBdr>
            <w:top w:val="none" w:sz="0" w:space="0" w:color="auto"/>
            <w:left w:val="none" w:sz="0" w:space="0" w:color="auto"/>
            <w:bottom w:val="none" w:sz="0" w:space="0" w:color="auto"/>
            <w:right w:val="none" w:sz="0" w:space="0" w:color="auto"/>
          </w:divBdr>
        </w:div>
        <w:div w:id="1275866677">
          <w:marLeft w:val="0"/>
          <w:marRight w:val="0"/>
          <w:marTop w:val="0"/>
          <w:marBottom w:val="0"/>
          <w:divBdr>
            <w:top w:val="none" w:sz="0" w:space="0" w:color="auto"/>
            <w:left w:val="none" w:sz="0" w:space="0" w:color="auto"/>
            <w:bottom w:val="none" w:sz="0" w:space="0" w:color="auto"/>
            <w:right w:val="none" w:sz="0" w:space="0" w:color="auto"/>
          </w:divBdr>
        </w:div>
      </w:divsChild>
    </w:div>
    <w:div w:id="2057577903">
      <w:bodyDiv w:val="1"/>
      <w:marLeft w:val="0"/>
      <w:marRight w:val="0"/>
      <w:marTop w:val="0"/>
      <w:marBottom w:val="0"/>
      <w:divBdr>
        <w:top w:val="none" w:sz="0" w:space="0" w:color="auto"/>
        <w:left w:val="none" w:sz="0" w:space="0" w:color="auto"/>
        <w:bottom w:val="none" w:sz="0" w:space="0" w:color="auto"/>
        <w:right w:val="none" w:sz="0" w:space="0" w:color="auto"/>
      </w:divBdr>
    </w:div>
    <w:div w:id="2080134921">
      <w:bodyDiv w:val="1"/>
      <w:marLeft w:val="0"/>
      <w:marRight w:val="0"/>
      <w:marTop w:val="0"/>
      <w:marBottom w:val="0"/>
      <w:divBdr>
        <w:top w:val="none" w:sz="0" w:space="0" w:color="auto"/>
        <w:left w:val="none" w:sz="0" w:space="0" w:color="auto"/>
        <w:bottom w:val="none" w:sz="0" w:space="0" w:color="auto"/>
        <w:right w:val="none" w:sz="0" w:space="0" w:color="auto"/>
      </w:divBdr>
      <w:divsChild>
        <w:div w:id="535973482">
          <w:marLeft w:val="0"/>
          <w:marRight w:val="0"/>
          <w:marTop w:val="0"/>
          <w:marBottom w:val="0"/>
          <w:divBdr>
            <w:top w:val="none" w:sz="0" w:space="0" w:color="auto"/>
            <w:left w:val="none" w:sz="0" w:space="0" w:color="auto"/>
            <w:bottom w:val="none" w:sz="0" w:space="0" w:color="auto"/>
            <w:right w:val="none" w:sz="0" w:space="0" w:color="auto"/>
          </w:divBdr>
        </w:div>
        <w:div w:id="1646200889">
          <w:marLeft w:val="0"/>
          <w:marRight w:val="0"/>
          <w:marTop w:val="0"/>
          <w:marBottom w:val="0"/>
          <w:divBdr>
            <w:top w:val="none" w:sz="0" w:space="0" w:color="auto"/>
            <w:left w:val="none" w:sz="0" w:space="0" w:color="auto"/>
            <w:bottom w:val="none" w:sz="0" w:space="0" w:color="auto"/>
            <w:right w:val="none" w:sz="0" w:space="0" w:color="auto"/>
          </w:divBdr>
        </w:div>
      </w:divsChild>
    </w:div>
    <w:div w:id="2084598598">
      <w:bodyDiv w:val="1"/>
      <w:marLeft w:val="0"/>
      <w:marRight w:val="0"/>
      <w:marTop w:val="0"/>
      <w:marBottom w:val="0"/>
      <w:divBdr>
        <w:top w:val="none" w:sz="0" w:space="0" w:color="auto"/>
        <w:left w:val="none" w:sz="0" w:space="0" w:color="auto"/>
        <w:bottom w:val="none" w:sz="0" w:space="0" w:color="auto"/>
        <w:right w:val="none" w:sz="0" w:space="0" w:color="auto"/>
      </w:divBdr>
    </w:div>
    <w:div w:id="2110004719">
      <w:bodyDiv w:val="1"/>
      <w:marLeft w:val="0"/>
      <w:marRight w:val="0"/>
      <w:marTop w:val="0"/>
      <w:marBottom w:val="0"/>
      <w:divBdr>
        <w:top w:val="none" w:sz="0" w:space="0" w:color="auto"/>
        <w:left w:val="none" w:sz="0" w:space="0" w:color="auto"/>
        <w:bottom w:val="none" w:sz="0" w:space="0" w:color="auto"/>
        <w:right w:val="none" w:sz="0" w:space="0" w:color="auto"/>
      </w:divBdr>
      <w:divsChild>
        <w:div w:id="30963241">
          <w:marLeft w:val="0"/>
          <w:marRight w:val="0"/>
          <w:marTop w:val="0"/>
          <w:marBottom w:val="0"/>
          <w:divBdr>
            <w:top w:val="none" w:sz="0" w:space="0" w:color="auto"/>
            <w:left w:val="none" w:sz="0" w:space="0" w:color="auto"/>
            <w:bottom w:val="none" w:sz="0" w:space="0" w:color="auto"/>
            <w:right w:val="none" w:sz="0" w:space="0" w:color="auto"/>
          </w:divBdr>
        </w:div>
        <w:div w:id="86081112">
          <w:marLeft w:val="0"/>
          <w:marRight w:val="0"/>
          <w:marTop w:val="0"/>
          <w:marBottom w:val="0"/>
          <w:divBdr>
            <w:top w:val="none" w:sz="0" w:space="0" w:color="auto"/>
            <w:left w:val="none" w:sz="0" w:space="0" w:color="auto"/>
            <w:bottom w:val="none" w:sz="0" w:space="0" w:color="auto"/>
            <w:right w:val="none" w:sz="0" w:space="0" w:color="auto"/>
          </w:divBdr>
        </w:div>
        <w:div w:id="93524023">
          <w:marLeft w:val="0"/>
          <w:marRight w:val="0"/>
          <w:marTop w:val="0"/>
          <w:marBottom w:val="0"/>
          <w:divBdr>
            <w:top w:val="none" w:sz="0" w:space="0" w:color="auto"/>
            <w:left w:val="none" w:sz="0" w:space="0" w:color="auto"/>
            <w:bottom w:val="none" w:sz="0" w:space="0" w:color="auto"/>
            <w:right w:val="none" w:sz="0" w:space="0" w:color="auto"/>
          </w:divBdr>
        </w:div>
        <w:div w:id="112989297">
          <w:marLeft w:val="0"/>
          <w:marRight w:val="0"/>
          <w:marTop w:val="0"/>
          <w:marBottom w:val="0"/>
          <w:divBdr>
            <w:top w:val="none" w:sz="0" w:space="0" w:color="auto"/>
            <w:left w:val="none" w:sz="0" w:space="0" w:color="auto"/>
            <w:bottom w:val="none" w:sz="0" w:space="0" w:color="auto"/>
            <w:right w:val="none" w:sz="0" w:space="0" w:color="auto"/>
          </w:divBdr>
        </w:div>
        <w:div w:id="119500511">
          <w:marLeft w:val="0"/>
          <w:marRight w:val="0"/>
          <w:marTop w:val="0"/>
          <w:marBottom w:val="0"/>
          <w:divBdr>
            <w:top w:val="none" w:sz="0" w:space="0" w:color="auto"/>
            <w:left w:val="none" w:sz="0" w:space="0" w:color="auto"/>
            <w:bottom w:val="none" w:sz="0" w:space="0" w:color="auto"/>
            <w:right w:val="none" w:sz="0" w:space="0" w:color="auto"/>
          </w:divBdr>
        </w:div>
        <w:div w:id="120659647">
          <w:marLeft w:val="0"/>
          <w:marRight w:val="0"/>
          <w:marTop w:val="0"/>
          <w:marBottom w:val="0"/>
          <w:divBdr>
            <w:top w:val="none" w:sz="0" w:space="0" w:color="auto"/>
            <w:left w:val="none" w:sz="0" w:space="0" w:color="auto"/>
            <w:bottom w:val="none" w:sz="0" w:space="0" w:color="auto"/>
            <w:right w:val="none" w:sz="0" w:space="0" w:color="auto"/>
          </w:divBdr>
        </w:div>
        <w:div w:id="141236705">
          <w:marLeft w:val="0"/>
          <w:marRight w:val="0"/>
          <w:marTop w:val="0"/>
          <w:marBottom w:val="0"/>
          <w:divBdr>
            <w:top w:val="none" w:sz="0" w:space="0" w:color="auto"/>
            <w:left w:val="none" w:sz="0" w:space="0" w:color="auto"/>
            <w:bottom w:val="none" w:sz="0" w:space="0" w:color="auto"/>
            <w:right w:val="none" w:sz="0" w:space="0" w:color="auto"/>
          </w:divBdr>
        </w:div>
        <w:div w:id="145779133">
          <w:marLeft w:val="0"/>
          <w:marRight w:val="0"/>
          <w:marTop w:val="0"/>
          <w:marBottom w:val="0"/>
          <w:divBdr>
            <w:top w:val="none" w:sz="0" w:space="0" w:color="auto"/>
            <w:left w:val="none" w:sz="0" w:space="0" w:color="auto"/>
            <w:bottom w:val="none" w:sz="0" w:space="0" w:color="auto"/>
            <w:right w:val="none" w:sz="0" w:space="0" w:color="auto"/>
          </w:divBdr>
        </w:div>
        <w:div w:id="154541935">
          <w:marLeft w:val="0"/>
          <w:marRight w:val="0"/>
          <w:marTop w:val="0"/>
          <w:marBottom w:val="0"/>
          <w:divBdr>
            <w:top w:val="none" w:sz="0" w:space="0" w:color="auto"/>
            <w:left w:val="none" w:sz="0" w:space="0" w:color="auto"/>
            <w:bottom w:val="none" w:sz="0" w:space="0" w:color="auto"/>
            <w:right w:val="none" w:sz="0" w:space="0" w:color="auto"/>
          </w:divBdr>
        </w:div>
        <w:div w:id="174615860">
          <w:marLeft w:val="0"/>
          <w:marRight w:val="0"/>
          <w:marTop w:val="0"/>
          <w:marBottom w:val="0"/>
          <w:divBdr>
            <w:top w:val="none" w:sz="0" w:space="0" w:color="auto"/>
            <w:left w:val="none" w:sz="0" w:space="0" w:color="auto"/>
            <w:bottom w:val="none" w:sz="0" w:space="0" w:color="auto"/>
            <w:right w:val="none" w:sz="0" w:space="0" w:color="auto"/>
          </w:divBdr>
        </w:div>
        <w:div w:id="188107097">
          <w:marLeft w:val="0"/>
          <w:marRight w:val="0"/>
          <w:marTop w:val="0"/>
          <w:marBottom w:val="0"/>
          <w:divBdr>
            <w:top w:val="none" w:sz="0" w:space="0" w:color="auto"/>
            <w:left w:val="none" w:sz="0" w:space="0" w:color="auto"/>
            <w:bottom w:val="none" w:sz="0" w:space="0" w:color="auto"/>
            <w:right w:val="none" w:sz="0" w:space="0" w:color="auto"/>
          </w:divBdr>
        </w:div>
        <w:div w:id="188111583">
          <w:marLeft w:val="0"/>
          <w:marRight w:val="0"/>
          <w:marTop w:val="0"/>
          <w:marBottom w:val="0"/>
          <w:divBdr>
            <w:top w:val="none" w:sz="0" w:space="0" w:color="auto"/>
            <w:left w:val="none" w:sz="0" w:space="0" w:color="auto"/>
            <w:bottom w:val="none" w:sz="0" w:space="0" w:color="auto"/>
            <w:right w:val="none" w:sz="0" w:space="0" w:color="auto"/>
          </w:divBdr>
        </w:div>
        <w:div w:id="231308501">
          <w:marLeft w:val="0"/>
          <w:marRight w:val="0"/>
          <w:marTop w:val="0"/>
          <w:marBottom w:val="0"/>
          <w:divBdr>
            <w:top w:val="none" w:sz="0" w:space="0" w:color="auto"/>
            <w:left w:val="none" w:sz="0" w:space="0" w:color="auto"/>
            <w:bottom w:val="none" w:sz="0" w:space="0" w:color="auto"/>
            <w:right w:val="none" w:sz="0" w:space="0" w:color="auto"/>
          </w:divBdr>
        </w:div>
        <w:div w:id="233904986">
          <w:marLeft w:val="0"/>
          <w:marRight w:val="0"/>
          <w:marTop w:val="0"/>
          <w:marBottom w:val="0"/>
          <w:divBdr>
            <w:top w:val="none" w:sz="0" w:space="0" w:color="auto"/>
            <w:left w:val="none" w:sz="0" w:space="0" w:color="auto"/>
            <w:bottom w:val="none" w:sz="0" w:space="0" w:color="auto"/>
            <w:right w:val="none" w:sz="0" w:space="0" w:color="auto"/>
          </w:divBdr>
        </w:div>
        <w:div w:id="247814044">
          <w:marLeft w:val="0"/>
          <w:marRight w:val="0"/>
          <w:marTop w:val="0"/>
          <w:marBottom w:val="0"/>
          <w:divBdr>
            <w:top w:val="none" w:sz="0" w:space="0" w:color="auto"/>
            <w:left w:val="none" w:sz="0" w:space="0" w:color="auto"/>
            <w:bottom w:val="none" w:sz="0" w:space="0" w:color="auto"/>
            <w:right w:val="none" w:sz="0" w:space="0" w:color="auto"/>
          </w:divBdr>
        </w:div>
        <w:div w:id="326522251">
          <w:marLeft w:val="0"/>
          <w:marRight w:val="0"/>
          <w:marTop w:val="0"/>
          <w:marBottom w:val="0"/>
          <w:divBdr>
            <w:top w:val="none" w:sz="0" w:space="0" w:color="auto"/>
            <w:left w:val="none" w:sz="0" w:space="0" w:color="auto"/>
            <w:bottom w:val="none" w:sz="0" w:space="0" w:color="auto"/>
            <w:right w:val="none" w:sz="0" w:space="0" w:color="auto"/>
          </w:divBdr>
        </w:div>
        <w:div w:id="342634732">
          <w:marLeft w:val="0"/>
          <w:marRight w:val="0"/>
          <w:marTop w:val="0"/>
          <w:marBottom w:val="0"/>
          <w:divBdr>
            <w:top w:val="none" w:sz="0" w:space="0" w:color="auto"/>
            <w:left w:val="none" w:sz="0" w:space="0" w:color="auto"/>
            <w:bottom w:val="none" w:sz="0" w:space="0" w:color="auto"/>
            <w:right w:val="none" w:sz="0" w:space="0" w:color="auto"/>
          </w:divBdr>
        </w:div>
        <w:div w:id="354500450">
          <w:marLeft w:val="0"/>
          <w:marRight w:val="0"/>
          <w:marTop w:val="0"/>
          <w:marBottom w:val="0"/>
          <w:divBdr>
            <w:top w:val="none" w:sz="0" w:space="0" w:color="auto"/>
            <w:left w:val="none" w:sz="0" w:space="0" w:color="auto"/>
            <w:bottom w:val="none" w:sz="0" w:space="0" w:color="auto"/>
            <w:right w:val="none" w:sz="0" w:space="0" w:color="auto"/>
          </w:divBdr>
        </w:div>
        <w:div w:id="357657519">
          <w:marLeft w:val="0"/>
          <w:marRight w:val="0"/>
          <w:marTop w:val="0"/>
          <w:marBottom w:val="0"/>
          <w:divBdr>
            <w:top w:val="none" w:sz="0" w:space="0" w:color="auto"/>
            <w:left w:val="none" w:sz="0" w:space="0" w:color="auto"/>
            <w:bottom w:val="none" w:sz="0" w:space="0" w:color="auto"/>
            <w:right w:val="none" w:sz="0" w:space="0" w:color="auto"/>
          </w:divBdr>
        </w:div>
        <w:div w:id="382483762">
          <w:marLeft w:val="0"/>
          <w:marRight w:val="0"/>
          <w:marTop w:val="0"/>
          <w:marBottom w:val="0"/>
          <w:divBdr>
            <w:top w:val="none" w:sz="0" w:space="0" w:color="auto"/>
            <w:left w:val="none" w:sz="0" w:space="0" w:color="auto"/>
            <w:bottom w:val="none" w:sz="0" w:space="0" w:color="auto"/>
            <w:right w:val="none" w:sz="0" w:space="0" w:color="auto"/>
          </w:divBdr>
        </w:div>
        <w:div w:id="384567857">
          <w:marLeft w:val="0"/>
          <w:marRight w:val="0"/>
          <w:marTop w:val="0"/>
          <w:marBottom w:val="0"/>
          <w:divBdr>
            <w:top w:val="none" w:sz="0" w:space="0" w:color="auto"/>
            <w:left w:val="none" w:sz="0" w:space="0" w:color="auto"/>
            <w:bottom w:val="none" w:sz="0" w:space="0" w:color="auto"/>
            <w:right w:val="none" w:sz="0" w:space="0" w:color="auto"/>
          </w:divBdr>
        </w:div>
        <w:div w:id="393086503">
          <w:marLeft w:val="0"/>
          <w:marRight w:val="0"/>
          <w:marTop w:val="0"/>
          <w:marBottom w:val="0"/>
          <w:divBdr>
            <w:top w:val="none" w:sz="0" w:space="0" w:color="auto"/>
            <w:left w:val="none" w:sz="0" w:space="0" w:color="auto"/>
            <w:bottom w:val="none" w:sz="0" w:space="0" w:color="auto"/>
            <w:right w:val="none" w:sz="0" w:space="0" w:color="auto"/>
          </w:divBdr>
        </w:div>
        <w:div w:id="394356441">
          <w:marLeft w:val="0"/>
          <w:marRight w:val="0"/>
          <w:marTop w:val="0"/>
          <w:marBottom w:val="0"/>
          <w:divBdr>
            <w:top w:val="none" w:sz="0" w:space="0" w:color="auto"/>
            <w:left w:val="none" w:sz="0" w:space="0" w:color="auto"/>
            <w:bottom w:val="none" w:sz="0" w:space="0" w:color="auto"/>
            <w:right w:val="none" w:sz="0" w:space="0" w:color="auto"/>
          </w:divBdr>
        </w:div>
        <w:div w:id="412316496">
          <w:marLeft w:val="0"/>
          <w:marRight w:val="0"/>
          <w:marTop w:val="0"/>
          <w:marBottom w:val="0"/>
          <w:divBdr>
            <w:top w:val="none" w:sz="0" w:space="0" w:color="auto"/>
            <w:left w:val="none" w:sz="0" w:space="0" w:color="auto"/>
            <w:bottom w:val="none" w:sz="0" w:space="0" w:color="auto"/>
            <w:right w:val="none" w:sz="0" w:space="0" w:color="auto"/>
          </w:divBdr>
        </w:div>
        <w:div w:id="429160190">
          <w:marLeft w:val="0"/>
          <w:marRight w:val="0"/>
          <w:marTop w:val="0"/>
          <w:marBottom w:val="0"/>
          <w:divBdr>
            <w:top w:val="none" w:sz="0" w:space="0" w:color="auto"/>
            <w:left w:val="none" w:sz="0" w:space="0" w:color="auto"/>
            <w:bottom w:val="none" w:sz="0" w:space="0" w:color="auto"/>
            <w:right w:val="none" w:sz="0" w:space="0" w:color="auto"/>
          </w:divBdr>
        </w:div>
        <w:div w:id="442115559">
          <w:marLeft w:val="0"/>
          <w:marRight w:val="0"/>
          <w:marTop w:val="0"/>
          <w:marBottom w:val="0"/>
          <w:divBdr>
            <w:top w:val="none" w:sz="0" w:space="0" w:color="auto"/>
            <w:left w:val="none" w:sz="0" w:space="0" w:color="auto"/>
            <w:bottom w:val="none" w:sz="0" w:space="0" w:color="auto"/>
            <w:right w:val="none" w:sz="0" w:space="0" w:color="auto"/>
          </w:divBdr>
        </w:div>
        <w:div w:id="446193710">
          <w:marLeft w:val="0"/>
          <w:marRight w:val="0"/>
          <w:marTop w:val="0"/>
          <w:marBottom w:val="0"/>
          <w:divBdr>
            <w:top w:val="none" w:sz="0" w:space="0" w:color="auto"/>
            <w:left w:val="none" w:sz="0" w:space="0" w:color="auto"/>
            <w:bottom w:val="none" w:sz="0" w:space="0" w:color="auto"/>
            <w:right w:val="none" w:sz="0" w:space="0" w:color="auto"/>
          </w:divBdr>
        </w:div>
        <w:div w:id="462189437">
          <w:marLeft w:val="0"/>
          <w:marRight w:val="0"/>
          <w:marTop w:val="0"/>
          <w:marBottom w:val="0"/>
          <w:divBdr>
            <w:top w:val="none" w:sz="0" w:space="0" w:color="auto"/>
            <w:left w:val="none" w:sz="0" w:space="0" w:color="auto"/>
            <w:bottom w:val="none" w:sz="0" w:space="0" w:color="auto"/>
            <w:right w:val="none" w:sz="0" w:space="0" w:color="auto"/>
          </w:divBdr>
        </w:div>
        <w:div w:id="484788008">
          <w:marLeft w:val="0"/>
          <w:marRight w:val="0"/>
          <w:marTop w:val="0"/>
          <w:marBottom w:val="0"/>
          <w:divBdr>
            <w:top w:val="none" w:sz="0" w:space="0" w:color="auto"/>
            <w:left w:val="none" w:sz="0" w:space="0" w:color="auto"/>
            <w:bottom w:val="none" w:sz="0" w:space="0" w:color="auto"/>
            <w:right w:val="none" w:sz="0" w:space="0" w:color="auto"/>
          </w:divBdr>
        </w:div>
        <w:div w:id="506596323">
          <w:marLeft w:val="0"/>
          <w:marRight w:val="0"/>
          <w:marTop w:val="0"/>
          <w:marBottom w:val="0"/>
          <w:divBdr>
            <w:top w:val="none" w:sz="0" w:space="0" w:color="auto"/>
            <w:left w:val="none" w:sz="0" w:space="0" w:color="auto"/>
            <w:bottom w:val="none" w:sz="0" w:space="0" w:color="auto"/>
            <w:right w:val="none" w:sz="0" w:space="0" w:color="auto"/>
          </w:divBdr>
        </w:div>
        <w:div w:id="533494978">
          <w:marLeft w:val="0"/>
          <w:marRight w:val="0"/>
          <w:marTop w:val="0"/>
          <w:marBottom w:val="0"/>
          <w:divBdr>
            <w:top w:val="none" w:sz="0" w:space="0" w:color="auto"/>
            <w:left w:val="none" w:sz="0" w:space="0" w:color="auto"/>
            <w:bottom w:val="none" w:sz="0" w:space="0" w:color="auto"/>
            <w:right w:val="none" w:sz="0" w:space="0" w:color="auto"/>
          </w:divBdr>
        </w:div>
        <w:div w:id="536939242">
          <w:marLeft w:val="0"/>
          <w:marRight w:val="0"/>
          <w:marTop w:val="0"/>
          <w:marBottom w:val="0"/>
          <w:divBdr>
            <w:top w:val="none" w:sz="0" w:space="0" w:color="auto"/>
            <w:left w:val="none" w:sz="0" w:space="0" w:color="auto"/>
            <w:bottom w:val="none" w:sz="0" w:space="0" w:color="auto"/>
            <w:right w:val="none" w:sz="0" w:space="0" w:color="auto"/>
          </w:divBdr>
        </w:div>
        <w:div w:id="565651037">
          <w:marLeft w:val="0"/>
          <w:marRight w:val="0"/>
          <w:marTop w:val="0"/>
          <w:marBottom w:val="0"/>
          <w:divBdr>
            <w:top w:val="none" w:sz="0" w:space="0" w:color="auto"/>
            <w:left w:val="none" w:sz="0" w:space="0" w:color="auto"/>
            <w:bottom w:val="none" w:sz="0" w:space="0" w:color="auto"/>
            <w:right w:val="none" w:sz="0" w:space="0" w:color="auto"/>
          </w:divBdr>
        </w:div>
        <w:div w:id="584651099">
          <w:marLeft w:val="0"/>
          <w:marRight w:val="0"/>
          <w:marTop w:val="0"/>
          <w:marBottom w:val="0"/>
          <w:divBdr>
            <w:top w:val="none" w:sz="0" w:space="0" w:color="auto"/>
            <w:left w:val="none" w:sz="0" w:space="0" w:color="auto"/>
            <w:bottom w:val="none" w:sz="0" w:space="0" w:color="auto"/>
            <w:right w:val="none" w:sz="0" w:space="0" w:color="auto"/>
          </w:divBdr>
        </w:div>
        <w:div w:id="586618345">
          <w:marLeft w:val="0"/>
          <w:marRight w:val="0"/>
          <w:marTop w:val="0"/>
          <w:marBottom w:val="0"/>
          <w:divBdr>
            <w:top w:val="none" w:sz="0" w:space="0" w:color="auto"/>
            <w:left w:val="none" w:sz="0" w:space="0" w:color="auto"/>
            <w:bottom w:val="none" w:sz="0" w:space="0" w:color="auto"/>
            <w:right w:val="none" w:sz="0" w:space="0" w:color="auto"/>
          </w:divBdr>
        </w:div>
        <w:div w:id="589892503">
          <w:marLeft w:val="0"/>
          <w:marRight w:val="0"/>
          <w:marTop w:val="0"/>
          <w:marBottom w:val="0"/>
          <w:divBdr>
            <w:top w:val="none" w:sz="0" w:space="0" w:color="auto"/>
            <w:left w:val="none" w:sz="0" w:space="0" w:color="auto"/>
            <w:bottom w:val="none" w:sz="0" w:space="0" w:color="auto"/>
            <w:right w:val="none" w:sz="0" w:space="0" w:color="auto"/>
          </w:divBdr>
        </w:div>
        <w:div w:id="592056509">
          <w:marLeft w:val="0"/>
          <w:marRight w:val="0"/>
          <w:marTop w:val="0"/>
          <w:marBottom w:val="0"/>
          <w:divBdr>
            <w:top w:val="none" w:sz="0" w:space="0" w:color="auto"/>
            <w:left w:val="none" w:sz="0" w:space="0" w:color="auto"/>
            <w:bottom w:val="none" w:sz="0" w:space="0" w:color="auto"/>
            <w:right w:val="none" w:sz="0" w:space="0" w:color="auto"/>
          </w:divBdr>
        </w:div>
        <w:div w:id="593166747">
          <w:marLeft w:val="0"/>
          <w:marRight w:val="0"/>
          <w:marTop w:val="0"/>
          <w:marBottom w:val="0"/>
          <w:divBdr>
            <w:top w:val="none" w:sz="0" w:space="0" w:color="auto"/>
            <w:left w:val="none" w:sz="0" w:space="0" w:color="auto"/>
            <w:bottom w:val="none" w:sz="0" w:space="0" w:color="auto"/>
            <w:right w:val="none" w:sz="0" w:space="0" w:color="auto"/>
          </w:divBdr>
        </w:div>
        <w:div w:id="626160620">
          <w:marLeft w:val="0"/>
          <w:marRight w:val="0"/>
          <w:marTop w:val="0"/>
          <w:marBottom w:val="0"/>
          <w:divBdr>
            <w:top w:val="none" w:sz="0" w:space="0" w:color="auto"/>
            <w:left w:val="none" w:sz="0" w:space="0" w:color="auto"/>
            <w:bottom w:val="none" w:sz="0" w:space="0" w:color="auto"/>
            <w:right w:val="none" w:sz="0" w:space="0" w:color="auto"/>
          </w:divBdr>
        </w:div>
        <w:div w:id="628046821">
          <w:marLeft w:val="0"/>
          <w:marRight w:val="0"/>
          <w:marTop w:val="0"/>
          <w:marBottom w:val="0"/>
          <w:divBdr>
            <w:top w:val="none" w:sz="0" w:space="0" w:color="auto"/>
            <w:left w:val="none" w:sz="0" w:space="0" w:color="auto"/>
            <w:bottom w:val="none" w:sz="0" w:space="0" w:color="auto"/>
            <w:right w:val="none" w:sz="0" w:space="0" w:color="auto"/>
          </w:divBdr>
        </w:div>
        <w:div w:id="652879121">
          <w:marLeft w:val="0"/>
          <w:marRight w:val="0"/>
          <w:marTop w:val="0"/>
          <w:marBottom w:val="0"/>
          <w:divBdr>
            <w:top w:val="none" w:sz="0" w:space="0" w:color="auto"/>
            <w:left w:val="none" w:sz="0" w:space="0" w:color="auto"/>
            <w:bottom w:val="none" w:sz="0" w:space="0" w:color="auto"/>
            <w:right w:val="none" w:sz="0" w:space="0" w:color="auto"/>
          </w:divBdr>
        </w:div>
        <w:div w:id="656303470">
          <w:marLeft w:val="0"/>
          <w:marRight w:val="0"/>
          <w:marTop w:val="0"/>
          <w:marBottom w:val="0"/>
          <w:divBdr>
            <w:top w:val="none" w:sz="0" w:space="0" w:color="auto"/>
            <w:left w:val="none" w:sz="0" w:space="0" w:color="auto"/>
            <w:bottom w:val="none" w:sz="0" w:space="0" w:color="auto"/>
            <w:right w:val="none" w:sz="0" w:space="0" w:color="auto"/>
          </w:divBdr>
        </w:div>
        <w:div w:id="685986889">
          <w:marLeft w:val="0"/>
          <w:marRight w:val="0"/>
          <w:marTop w:val="0"/>
          <w:marBottom w:val="0"/>
          <w:divBdr>
            <w:top w:val="none" w:sz="0" w:space="0" w:color="auto"/>
            <w:left w:val="none" w:sz="0" w:space="0" w:color="auto"/>
            <w:bottom w:val="none" w:sz="0" w:space="0" w:color="auto"/>
            <w:right w:val="none" w:sz="0" w:space="0" w:color="auto"/>
          </w:divBdr>
        </w:div>
        <w:div w:id="723524724">
          <w:marLeft w:val="0"/>
          <w:marRight w:val="0"/>
          <w:marTop w:val="0"/>
          <w:marBottom w:val="0"/>
          <w:divBdr>
            <w:top w:val="none" w:sz="0" w:space="0" w:color="auto"/>
            <w:left w:val="none" w:sz="0" w:space="0" w:color="auto"/>
            <w:bottom w:val="none" w:sz="0" w:space="0" w:color="auto"/>
            <w:right w:val="none" w:sz="0" w:space="0" w:color="auto"/>
          </w:divBdr>
        </w:div>
        <w:div w:id="738210947">
          <w:marLeft w:val="0"/>
          <w:marRight w:val="0"/>
          <w:marTop w:val="0"/>
          <w:marBottom w:val="0"/>
          <w:divBdr>
            <w:top w:val="none" w:sz="0" w:space="0" w:color="auto"/>
            <w:left w:val="none" w:sz="0" w:space="0" w:color="auto"/>
            <w:bottom w:val="none" w:sz="0" w:space="0" w:color="auto"/>
            <w:right w:val="none" w:sz="0" w:space="0" w:color="auto"/>
          </w:divBdr>
        </w:div>
        <w:div w:id="776021091">
          <w:marLeft w:val="0"/>
          <w:marRight w:val="0"/>
          <w:marTop w:val="0"/>
          <w:marBottom w:val="0"/>
          <w:divBdr>
            <w:top w:val="none" w:sz="0" w:space="0" w:color="auto"/>
            <w:left w:val="none" w:sz="0" w:space="0" w:color="auto"/>
            <w:bottom w:val="none" w:sz="0" w:space="0" w:color="auto"/>
            <w:right w:val="none" w:sz="0" w:space="0" w:color="auto"/>
          </w:divBdr>
        </w:div>
        <w:div w:id="789056657">
          <w:marLeft w:val="0"/>
          <w:marRight w:val="0"/>
          <w:marTop w:val="0"/>
          <w:marBottom w:val="0"/>
          <w:divBdr>
            <w:top w:val="none" w:sz="0" w:space="0" w:color="auto"/>
            <w:left w:val="none" w:sz="0" w:space="0" w:color="auto"/>
            <w:bottom w:val="none" w:sz="0" w:space="0" w:color="auto"/>
            <w:right w:val="none" w:sz="0" w:space="0" w:color="auto"/>
          </w:divBdr>
        </w:div>
        <w:div w:id="789083735">
          <w:marLeft w:val="0"/>
          <w:marRight w:val="0"/>
          <w:marTop w:val="0"/>
          <w:marBottom w:val="0"/>
          <w:divBdr>
            <w:top w:val="none" w:sz="0" w:space="0" w:color="auto"/>
            <w:left w:val="none" w:sz="0" w:space="0" w:color="auto"/>
            <w:bottom w:val="none" w:sz="0" w:space="0" w:color="auto"/>
            <w:right w:val="none" w:sz="0" w:space="0" w:color="auto"/>
          </w:divBdr>
        </w:div>
        <w:div w:id="817499355">
          <w:marLeft w:val="0"/>
          <w:marRight w:val="0"/>
          <w:marTop w:val="0"/>
          <w:marBottom w:val="0"/>
          <w:divBdr>
            <w:top w:val="none" w:sz="0" w:space="0" w:color="auto"/>
            <w:left w:val="none" w:sz="0" w:space="0" w:color="auto"/>
            <w:bottom w:val="none" w:sz="0" w:space="0" w:color="auto"/>
            <w:right w:val="none" w:sz="0" w:space="0" w:color="auto"/>
          </w:divBdr>
        </w:div>
        <w:div w:id="831260056">
          <w:marLeft w:val="0"/>
          <w:marRight w:val="0"/>
          <w:marTop w:val="0"/>
          <w:marBottom w:val="0"/>
          <w:divBdr>
            <w:top w:val="none" w:sz="0" w:space="0" w:color="auto"/>
            <w:left w:val="none" w:sz="0" w:space="0" w:color="auto"/>
            <w:bottom w:val="none" w:sz="0" w:space="0" w:color="auto"/>
            <w:right w:val="none" w:sz="0" w:space="0" w:color="auto"/>
          </w:divBdr>
        </w:div>
        <w:div w:id="868878136">
          <w:marLeft w:val="0"/>
          <w:marRight w:val="0"/>
          <w:marTop w:val="0"/>
          <w:marBottom w:val="0"/>
          <w:divBdr>
            <w:top w:val="none" w:sz="0" w:space="0" w:color="auto"/>
            <w:left w:val="none" w:sz="0" w:space="0" w:color="auto"/>
            <w:bottom w:val="none" w:sz="0" w:space="0" w:color="auto"/>
            <w:right w:val="none" w:sz="0" w:space="0" w:color="auto"/>
          </w:divBdr>
        </w:div>
        <w:div w:id="900755609">
          <w:marLeft w:val="0"/>
          <w:marRight w:val="0"/>
          <w:marTop w:val="0"/>
          <w:marBottom w:val="0"/>
          <w:divBdr>
            <w:top w:val="none" w:sz="0" w:space="0" w:color="auto"/>
            <w:left w:val="none" w:sz="0" w:space="0" w:color="auto"/>
            <w:bottom w:val="none" w:sz="0" w:space="0" w:color="auto"/>
            <w:right w:val="none" w:sz="0" w:space="0" w:color="auto"/>
          </w:divBdr>
        </w:div>
        <w:div w:id="907423379">
          <w:marLeft w:val="0"/>
          <w:marRight w:val="0"/>
          <w:marTop w:val="0"/>
          <w:marBottom w:val="0"/>
          <w:divBdr>
            <w:top w:val="none" w:sz="0" w:space="0" w:color="auto"/>
            <w:left w:val="none" w:sz="0" w:space="0" w:color="auto"/>
            <w:bottom w:val="none" w:sz="0" w:space="0" w:color="auto"/>
            <w:right w:val="none" w:sz="0" w:space="0" w:color="auto"/>
          </w:divBdr>
        </w:div>
        <w:div w:id="911963315">
          <w:marLeft w:val="0"/>
          <w:marRight w:val="0"/>
          <w:marTop w:val="0"/>
          <w:marBottom w:val="0"/>
          <w:divBdr>
            <w:top w:val="none" w:sz="0" w:space="0" w:color="auto"/>
            <w:left w:val="none" w:sz="0" w:space="0" w:color="auto"/>
            <w:bottom w:val="none" w:sz="0" w:space="0" w:color="auto"/>
            <w:right w:val="none" w:sz="0" w:space="0" w:color="auto"/>
          </w:divBdr>
        </w:div>
        <w:div w:id="948857587">
          <w:marLeft w:val="0"/>
          <w:marRight w:val="0"/>
          <w:marTop w:val="0"/>
          <w:marBottom w:val="0"/>
          <w:divBdr>
            <w:top w:val="none" w:sz="0" w:space="0" w:color="auto"/>
            <w:left w:val="none" w:sz="0" w:space="0" w:color="auto"/>
            <w:bottom w:val="none" w:sz="0" w:space="0" w:color="auto"/>
            <w:right w:val="none" w:sz="0" w:space="0" w:color="auto"/>
          </w:divBdr>
        </w:div>
        <w:div w:id="960182624">
          <w:marLeft w:val="0"/>
          <w:marRight w:val="0"/>
          <w:marTop w:val="0"/>
          <w:marBottom w:val="0"/>
          <w:divBdr>
            <w:top w:val="none" w:sz="0" w:space="0" w:color="auto"/>
            <w:left w:val="none" w:sz="0" w:space="0" w:color="auto"/>
            <w:bottom w:val="none" w:sz="0" w:space="0" w:color="auto"/>
            <w:right w:val="none" w:sz="0" w:space="0" w:color="auto"/>
          </w:divBdr>
        </w:div>
        <w:div w:id="967584731">
          <w:marLeft w:val="0"/>
          <w:marRight w:val="0"/>
          <w:marTop w:val="0"/>
          <w:marBottom w:val="0"/>
          <w:divBdr>
            <w:top w:val="none" w:sz="0" w:space="0" w:color="auto"/>
            <w:left w:val="none" w:sz="0" w:space="0" w:color="auto"/>
            <w:bottom w:val="none" w:sz="0" w:space="0" w:color="auto"/>
            <w:right w:val="none" w:sz="0" w:space="0" w:color="auto"/>
          </w:divBdr>
        </w:div>
        <w:div w:id="970207360">
          <w:marLeft w:val="0"/>
          <w:marRight w:val="0"/>
          <w:marTop w:val="0"/>
          <w:marBottom w:val="0"/>
          <w:divBdr>
            <w:top w:val="none" w:sz="0" w:space="0" w:color="auto"/>
            <w:left w:val="none" w:sz="0" w:space="0" w:color="auto"/>
            <w:bottom w:val="none" w:sz="0" w:space="0" w:color="auto"/>
            <w:right w:val="none" w:sz="0" w:space="0" w:color="auto"/>
          </w:divBdr>
        </w:div>
        <w:div w:id="980505487">
          <w:marLeft w:val="0"/>
          <w:marRight w:val="0"/>
          <w:marTop w:val="0"/>
          <w:marBottom w:val="0"/>
          <w:divBdr>
            <w:top w:val="none" w:sz="0" w:space="0" w:color="auto"/>
            <w:left w:val="none" w:sz="0" w:space="0" w:color="auto"/>
            <w:bottom w:val="none" w:sz="0" w:space="0" w:color="auto"/>
            <w:right w:val="none" w:sz="0" w:space="0" w:color="auto"/>
          </w:divBdr>
        </w:div>
        <w:div w:id="993919448">
          <w:marLeft w:val="0"/>
          <w:marRight w:val="0"/>
          <w:marTop w:val="0"/>
          <w:marBottom w:val="0"/>
          <w:divBdr>
            <w:top w:val="none" w:sz="0" w:space="0" w:color="auto"/>
            <w:left w:val="none" w:sz="0" w:space="0" w:color="auto"/>
            <w:bottom w:val="none" w:sz="0" w:space="0" w:color="auto"/>
            <w:right w:val="none" w:sz="0" w:space="0" w:color="auto"/>
          </w:divBdr>
        </w:div>
        <w:div w:id="1010596384">
          <w:marLeft w:val="0"/>
          <w:marRight w:val="0"/>
          <w:marTop w:val="0"/>
          <w:marBottom w:val="0"/>
          <w:divBdr>
            <w:top w:val="none" w:sz="0" w:space="0" w:color="auto"/>
            <w:left w:val="none" w:sz="0" w:space="0" w:color="auto"/>
            <w:bottom w:val="none" w:sz="0" w:space="0" w:color="auto"/>
            <w:right w:val="none" w:sz="0" w:space="0" w:color="auto"/>
          </w:divBdr>
        </w:div>
        <w:div w:id="1033993918">
          <w:marLeft w:val="0"/>
          <w:marRight w:val="0"/>
          <w:marTop w:val="0"/>
          <w:marBottom w:val="0"/>
          <w:divBdr>
            <w:top w:val="none" w:sz="0" w:space="0" w:color="auto"/>
            <w:left w:val="none" w:sz="0" w:space="0" w:color="auto"/>
            <w:bottom w:val="none" w:sz="0" w:space="0" w:color="auto"/>
            <w:right w:val="none" w:sz="0" w:space="0" w:color="auto"/>
          </w:divBdr>
        </w:div>
        <w:div w:id="1040281446">
          <w:marLeft w:val="0"/>
          <w:marRight w:val="0"/>
          <w:marTop w:val="0"/>
          <w:marBottom w:val="0"/>
          <w:divBdr>
            <w:top w:val="none" w:sz="0" w:space="0" w:color="auto"/>
            <w:left w:val="none" w:sz="0" w:space="0" w:color="auto"/>
            <w:bottom w:val="none" w:sz="0" w:space="0" w:color="auto"/>
            <w:right w:val="none" w:sz="0" w:space="0" w:color="auto"/>
          </w:divBdr>
        </w:div>
        <w:div w:id="1056928303">
          <w:marLeft w:val="0"/>
          <w:marRight w:val="0"/>
          <w:marTop w:val="0"/>
          <w:marBottom w:val="0"/>
          <w:divBdr>
            <w:top w:val="none" w:sz="0" w:space="0" w:color="auto"/>
            <w:left w:val="none" w:sz="0" w:space="0" w:color="auto"/>
            <w:bottom w:val="none" w:sz="0" w:space="0" w:color="auto"/>
            <w:right w:val="none" w:sz="0" w:space="0" w:color="auto"/>
          </w:divBdr>
        </w:div>
        <w:div w:id="1157113264">
          <w:marLeft w:val="0"/>
          <w:marRight w:val="0"/>
          <w:marTop w:val="0"/>
          <w:marBottom w:val="0"/>
          <w:divBdr>
            <w:top w:val="none" w:sz="0" w:space="0" w:color="auto"/>
            <w:left w:val="none" w:sz="0" w:space="0" w:color="auto"/>
            <w:bottom w:val="none" w:sz="0" w:space="0" w:color="auto"/>
            <w:right w:val="none" w:sz="0" w:space="0" w:color="auto"/>
          </w:divBdr>
        </w:div>
        <w:div w:id="1166549818">
          <w:marLeft w:val="0"/>
          <w:marRight w:val="0"/>
          <w:marTop w:val="0"/>
          <w:marBottom w:val="0"/>
          <w:divBdr>
            <w:top w:val="none" w:sz="0" w:space="0" w:color="auto"/>
            <w:left w:val="none" w:sz="0" w:space="0" w:color="auto"/>
            <w:bottom w:val="none" w:sz="0" w:space="0" w:color="auto"/>
            <w:right w:val="none" w:sz="0" w:space="0" w:color="auto"/>
          </w:divBdr>
        </w:div>
        <w:div w:id="1203714176">
          <w:marLeft w:val="0"/>
          <w:marRight w:val="0"/>
          <w:marTop w:val="0"/>
          <w:marBottom w:val="0"/>
          <w:divBdr>
            <w:top w:val="none" w:sz="0" w:space="0" w:color="auto"/>
            <w:left w:val="none" w:sz="0" w:space="0" w:color="auto"/>
            <w:bottom w:val="none" w:sz="0" w:space="0" w:color="auto"/>
            <w:right w:val="none" w:sz="0" w:space="0" w:color="auto"/>
          </w:divBdr>
        </w:div>
        <w:div w:id="1204058744">
          <w:marLeft w:val="0"/>
          <w:marRight w:val="0"/>
          <w:marTop w:val="0"/>
          <w:marBottom w:val="0"/>
          <w:divBdr>
            <w:top w:val="none" w:sz="0" w:space="0" w:color="auto"/>
            <w:left w:val="none" w:sz="0" w:space="0" w:color="auto"/>
            <w:bottom w:val="none" w:sz="0" w:space="0" w:color="auto"/>
            <w:right w:val="none" w:sz="0" w:space="0" w:color="auto"/>
          </w:divBdr>
        </w:div>
        <w:div w:id="1283153558">
          <w:marLeft w:val="0"/>
          <w:marRight w:val="0"/>
          <w:marTop w:val="0"/>
          <w:marBottom w:val="0"/>
          <w:divBdr>
            <w:top w:val="none" w:sz="0" w:space="0" w:color="auto"/>
            <w:left w:val="none" w:sz="0" w:space="0" w:color="auto"/>
            <w:bottom w:val="none" w:sz="0" w:space="0" w:color="auto"/>
            <w:right w:val="none" w:sz="0" w:space="0" w:color="auto"/>
          </w:divBdr>
        </w:div>
        <w:div w:id="1291400987">
          <w:marLeft w:val="0"/>
          <w:marRight w:val="0"/>
          <w:marTop w:val="0"/>
          <w:marBottom w:val="0"/>
          <w:divBdr>
            <w:top w:val="none" w:sz="0" w:space="0" w:color="auto"/>
            <w:left w:val="none" w:sz="0" w:space="0" w:color="auto"/>
            <w:bottom w:val="none" w:sz="0" w:space="0" w:color="auto"/>
            <w:right w:val="none" w:sz="0" w:space="0" w:color="auto"/>
          </w:divBdr>
        </w:div>
        <w:div w:id="1294142141">
          <w:marLeft w:val="0"/>
          <w:marRight w:val="0"/>
          <w:marTop w:val="0"/>
          <w:marBottom w:val="0"/>
          <w:divBdr>
            <w:top w:val="none" w:sz="0" w:space="0" w:color="auto"/>
            <w:left w:val="none" w:sz="0" w:space="0" w:color="auto"/>
            <w:bottom w:val="none" w:sz="0" w:space="0" w:color="auto"/>
            <w:right w:val="none" w:sz="0" w:space="0" w:color="auto"/>
          </w:divBdr>
        </w:div>
        <w:div w:id="1294677061">
          <w:marLeft w:val="0"/>
          <w:marRight w:val="0"/>
          <w:marTop w:val="0"/>
          <w:marBottom w:val="0"/>
          <w:divBdr>
            <w:top w:val="none" w:sz="0" w:space="0" w:color="auto"/>
            <w:left w:val="none" w:sz="0" w:space="0" w:color="auto"/>
            <w:bottom w:val="none" w:sz="0" w:space="0" w:color="auto"/>
            <w:right w:val="none" w:sz="0" w:space="0" w:color="auto"/>
          </w:divBdr>
        </w:div>
        <w:div w:id="1367213771">
          <w:marLeft w:val="0"/>
          <w:marRight w:val="0"/>
          <w:marTop w:val="0"/>
          <w:marBottom w:val="0"/>
          <w:divBdr>
            <w:top w:val="none" w:sz="0" w:space="0" w:color="auto"/>
            <w:left w:val="none" w:sz="0" w:space="0" w:color="auto"/>
            <w:bottom w:val="none" w:sz="0" w:space="0" w:color="auto"/>
            <w:right w:val="none" w:sz="0" w:space="0" w:color="auto"/>
          </w:divBdr>
        </w:div>
        <w:div w:id="1379473728">
          <w:marLeft w:val="0"/>
          <w:marRight w:val="0"/>
          <w:marTop w:val="0"/>
          <w:marBottom w:val="0"/>
          <w:divBdr>
            <w:top w:val="none" w:sz="0" w:space="0" w:color="auto"/>
            <w:left w:val="none" w:sz="0" w:space="0" w:color="auto"/>
            <w:bottom w:val="none" w:sz="0" w:space="0" w:color="auto"/>
            <w:right w:val="none" w:sz="0" w:space="0" w:color="auto"/>
          </w:divBdr>
        </w:div>
        <w:div w:id="1445612940">
          <w:marLeft w:val="0"/>
          <w:marRight w:val="0"/>
          <w:marTop w:val="0"/>
          <w:marBottom w:val="0"/>
          <w:divBdr>
            <w:top w:val="none" w:sz="0" w:space="0" w:color="auto"/>
            <w:left w:val="none" w:sz="0" w:space="0" w:color="auto"/>
            <w:bottom w:val="none" w:sz="0" w:space="0" w:color="auto"/>
            <w:right w:val="none" w:sz="0" w:space="0" w:color="auto"/>
          </w:divBdr>
        </w:div>
        <w:div w:id="1509753312">
          <w:marLeft w:val="0"/>
          <w:marRight w:val="0"/>
          <w:marTop w:val="0"/>
          <w:marBottom w:val="0"/>
          <w:divBdr>
            <w:top w:val="none" w:sz="0" w:space="0" w:color="auto"/>
            <w:left w:val="none" w:sz="0" w:space="0" w:color="auto"/>
            <w:bottom w:val="none" w:sz="0" w:space="0" w:color="auto"/>
            <w:right w:val="none" w:sz="0" w:space="0" w:color="auto"/>
          </w:divBdr>
        </w:div>
        <w:div w:id="1556038341">
          <w:marLeft w:val="0"/>
          <w:marRight w:val="0"/>
          <w:marTop w:val="0"/>
          <w:marBottom w:val="0"/>
          <w:divBdr>
            <w:top w:val="none" w:sz="0" w:space="0" w:color="auto"/>
            <w:left w:val="none" w:sz="0" w:space="0" w:color="auto"/>
            <w:bottom w:val="none" w:sz="0" w:space="0" w:color="auto"/>
            <w:right w:val="none" w:sz="0" w:space="0" w:color="auto"/>
          </w:divBdr>
        </w:div>
        <w:div w:id="1556895891">
          <w:marLeft w:val="0"/>
          <w:marRight w:val="0"/>
          <w:marTop w:val="0"/>
          <w:marBottom w:val="0"/>
          <w:divBdr>
            <w:top w:val="none" w:sz="0" w:space="0" w:color="auto"/>
            <w:left w:val="none" w:sz="0" w:space="0" w:color="auto"/>
            <w:bottom w:val="none" w:sz="0" w:space="0" w:color="auto"/>
            <w:right w:val="none" w:sz="0" w:space="0" w:color="auto"/>
          </w:divBdr>
        </w:div>
        <w:div w:id="1565985568">
          <w:marLeft w:val="0"/>
          <w:marRight w:val="0"/>
          <w:marTop w:val="0"/>
          <w:marBottom w:val="0"/>
          <w:divBdr>
            <w:top w:val="none" w:sz="0" w:space="0" w:color="auto"/>
            <w:left w:val="none" w:sz="0" w:space="0" w:color="auto"/>
            <w:bottom w:val="none" w:sz="0" w:space="0" w:color="auto"/>
            <w:right w:val="none" w:sz="0" w:space="0" w:color="auto"/>
          </w:divBdr>
        </w:div>
        <w:div w:id="1606619174">
          <w:marLeft w:val="0"/>
          <w:marRight w:val="0"/>
          <w:marTop w:val="0"/>
          <w:marBottom w:val="0"/>
          <w:divBdr>
            <w:top w:val="none" w:sz="0" w:space="0" w:color="auto"/>
            <w:left w:val="none" w:sz="0" w:space="0" w:color="auto"/>
            <w:bottom w:val="none" w:sz="0" w:space="0" w:color="auto"/>
            <w:right w:val="none" w:sz="0" w:space="0" w:color="auto"/>
          </w:divBdr>
        </w:div>
        <w:div w:id="1645811026">
          <w:marLeft w:val="0"/>
          <w:marRight w:val="0"/>
          <w:marTop w:val="0"/>
          <w:marBottom w:val="0"/>
          <w:divBdr>
            <w:top w:val="none" w:sz="0" w:space="0" w:color="auto"/>
            <w:left w:val="none" w:sz="0" w:space="0" w:color="auto"/>
            <w:bottom w:val="none" w:sz="0" w:space="0" w:color="auto"/>
            <w:right w:val="none" w:sz="0" w:space="0" w:color="auto"/>
          </w:divBdr>
        </w:div>
        <w:div w:id="1649942794">
          <w:marLeft w:val="0"/>
          <w:marRight w:val="0"/>
          <w:marTop w:val="0"/>
          <w:marBottom w:val="0"/>
          <w:divBdr>
            <w:top w:val="none" w:sz="0" w:space="0" w:color="auto"/>
            <w:left w:val="none" w:sz="0" w:space="0" w:color="auto"/>
            <w:bottom w:val="none" w:sz="0" w:space="0" w:color="auto"/>
            <w:right w:val="none" w:sz="0" w:space="0" w:color="auto"/>
          </w:divBdr>
        </w:div>
        <w:div w:id="1675297530">
          <w:marLeft w:val="0"/>
          <w:marRight w:val="0"/>
          <w:marTop w:val="0"/>
          <w:marBottom w:val="0"/>
          <w:divBdr>
            <w:top w:val="none" w:sz="0" w:space="0" w:color="auto"/>
            <w:left w:val="none" w:sz="0" w:space="0" w:color="auto"/>
            <w:bottom w:val="none" w:sz="0" w:space="0" w:color="auto"/>
            <w:right w:val="none" w:sz="0" w:space="0" w:color="auto"/>
          </w:divBdr>
        </w:div>
        <w:div w:id="1683774311">
          <w:marLeft w:val="0"/>
          <w:marRight w:val="0"/>
          <w:marTop w:val="0"/>
          <w:marBottom w:val="0"/>
          <w:divBdr>
            <w:top w:val="none" w:sz="0" w:space="0" w:color="auto"/>
            <w:left w:val="none" w:sz="0" w:space="0" w:color="auto"/>
            <w:bottom w:val="none" w:sz="0" w:space="0" w:color="auto"/>
            <w:right w:val="none" w:sz="0" w:space="0" w:color="auto"/>
          </w:divBdr>
        </w:div>
        <w:div w:id="1721511908">
          <w:marLeft w:val="0"/>
          <w:marRight w:val="0"/>
          <w:marTop w:val="0"/>
          <w:marBottom w:val="0"/>
          <w:divBdr>
            <w:top w:val="none" w:sz="0" w:space="0" w:color="auto"/>
            <w:left w:val="none" w:sz="0" w:space="0" w:color="auto"/>
            <w:bottom w:val="none" w:sz="0" w:space="0" w:color="auto"/>
            <w:right w:val="none" w:sz="0" w:space="0" w:color="auto"/>
          </w:divBdr>
        </w:div>
        <w:div w:id="1759322662">
          <w:marLeft w:val="0"/>
          <w:marRight w:val="0"/>
          <w:marTop w:val="0"/>
          <w:marBottom w:val="0"/>
          <w:divBdr>
            <w:top w:val="none" w:sz="0" w:space="0" w:color="auto"/>
            <w:left w:val="none" w:sz="0" w:space="0" w:color="auto"/>
            <w:bottom w:val="none" w:sz="0" w:space="0" w:color="auto"/>
            <w:right w:val="none" w:sz="0" w:space="0" w:color="auto"/>
          </w:divBdr>
        </w:div>
        <w:div w:id="1774133185">
          <w:marLeft w:val="0"/>
          <w:marRight w:val="0"/>
          <w:marTop w:val="0"/>
          <w:marBottom w:val="0"/>
          <w:divBdr>
            <w:top w:val="none" w:sz="0" w:space="0" w:color="auto"/>
            <w:left w:val="none" w:sz="0" w:space="0" w:color="auto"/>
            <w:bottom w:val="none" w:sz="0" w:space="0" w:color="auto"/>
            <w:right w:val="none" w:sz="0" w:space="0" w:color="auto"/>
          </w:divBdr>
        </w:div>
        <w:div w:id="1789276274">
          <w:marLeft w:val="0"/>
          <w:marRight w:val="0"/>
          <w:marTop w:val="0"/>
          <w:marBottom w:val="0"/>
          <w:divBdr>
            <w:top w:val="none" w:sz="0" w:space="0" w:color="auto"/>
            <w:left w:val="none" w:sz="0" w:space="0" w:color="auto"/>
            <w:bottom w:val="none" w:sz="0" w:space="0" w:color="auto"/>
            <w:right w:val="none" w:sz="0" w:space="0" w:color="auto"/>
          </w:divBdr>
        </w:div>
        <w:div w:id="1807577708">
          <w:marLeft w:val="0"/>
          <w:marRight w:val="0"/>
          <w:marTop w:val="0"/>
          <w:marBottom w:val="0"/>
          <w:divBdr>
            <w:top w:val="none" w:sz="0" w:space="0" w:color="auto"/>
            <w:left w:val="none" w:sz="0" w:space="0" w:color="auto"/>
            <w:bottom w:val="none" w:sz="0" w:space="0" w:color="auto"/>
            <w:right w:val="none" w:sz="0" w:space="0" w:color="auto"/>
          </w:divBdr>
        </w:div>
        <w:div w:id="1835489194">
          <w:marLeft w:val="0"/>
          <w:marRight w:val="0"/>
          <w:marTop w:val="0"/>
          <w:marBottom w:val="0"/>
          <w:divBdr>
            <w:top w:val="none" w:sz="0" w:space="0" w:color="auto"/>
            <w:left w:val="none" w:sz="0" w:space="0" w:color="auto"/>
            <w:bottom w:val="none" w:sz="0" w:space="0" w:color="auto"/>
            <w:right w:val="none" w:sz="0" w:space="0" w:color="auto"/>
          </w:divBdr>
        </w:div>
        <w:div w:id="1840343664">
          <w:marLeft w:val="0"/>
          <w:marRight w:val="0"/>
          <w:marTop w:val="0"/>
          <w:marBottom w:val="0"/>
          <w:divBdr>
            <w:top w:val="none" w:sz="0" w:space="0" w:color="auto"/>
            <w:left w:val="none" w:sz="0" w:space="0" w:color="auto"/>
            <w:bottom w:val="none" w:sz="0" w:space="0" w:color="auto"/>
            <w:right w:val="none" w:sz="0" w:space="0" w:color="auto"/>
          </w:divBdr>
        </w:div>
        <w:div w:id="1840386919">
          <w:marLeft w:val="0"/>
          <w:marRight w:val="0"/>
          <w:marTop w:val="0"/>
          <w:marBottom w:val="0"/>
          <w:divBdr>
            <w:top w:val="none" w:sz="0" w:space="0" w:color="auto"/>
            <w:left w:val="none" w:sz="0" w:space="0" w:color="auto"/>
            <w:bottom w:val="none" w:sz="0" w:space="0" w:color="auto"/>
            <w:right w:val="none" w:sz="0" w:space="0" w:color="auto"/>
          </w:divBdr>
        </w:div>
        <w:div w:id="1850682912">
          <w:marLeft w:val="0"/>
          <w:marRight w:val="0"/>
          <w:marTop w:val="0"/>
          <w:marBottom w:val="0"/>
          <w:divBdr>
            <w:top w:val="none" w:sz="0" w:space="0" w:color="auto"/>
            <w:left w:val="none" w:sz="0" w:space="0" w:color="auto"/>
            <w:bottom w:val="none" w:sz="0" w:space="0" w:color="auto"/>
            <w:right w:val="none" w:sz="0" w:space="0" w:color="auto"/>
          </w:divBdr>
        </w:div>
        <w:div w:id="1872259781">
          <w:marLeft w:val="0"/>
          <w:marRight w:val="0"/>
          <w:marTop w:val="0"/>
          <w:marBottom w:val="0"/>
          <w:divBdr>
            <w:top w:val="none" w:sz="0" w:space="0" w:color="auto"/>
            <w:left w:val="none" w:sz="0" w:space="0" w:color="auto"/>
            <w:bottom w:val="none" w:sz="0" w:space="0" w:color="auto"/>
            <w:right w:val="none" w:sz="0" w:space="0" w:color="auto"/>
          </w:divBdr>
        </w:div>
        <w:div w:id="1905675319">
          <w:marLeft w:val="0"/>
          <w:marRight w:val="0"/>
          <w:marTop w:val="0"/>
          <w:marBottom w:val="0"/>
          <w:divBdr>
            <w:top w:val="none" w:sz="0" w:space="0" w:color="auto"/>
            <w:left w:val="none" w:sz="0" w:space="0" w:color="auto"/>
            <w:bottom w:val="none" w:sz="0" w:space="0" w:color="auto"/>
            <w:right w:val="none" w:sz="0" w:space="0" w:color="auto"/>
          </w:divBdr>
        </w:div>
        <w:div w:id="1974866862">
          <w:marLeft w:val="0"/>
          <w:marRight w:val="0"/>
          <w:marTop w:val="0"/>
          <w:marBottom w:val="0"/>
          <w:divBdr>
            <w:top w:val="none" w:sz="0" w:space="0" w:color="auto"/>
            <w:left w:val="none" w:sz="0" w:space="0" w:color="auto"/>
            <w:bottom w:val="none" w:sz="0" w:space="0" w:color="auto"/>
            <w:right w:val="none" w:sz="0" w:space="0" w:color="auto"/>
          </w:divBdr>
        </w:div>
        <w:div w:id="2019887970">
          <w:marLeft w:val="0"/>
          <w:marRight w:val="0"/>
          <w:marTop w:val="0"/>
          <w:marBottom w:val="0"/>
          <w:divBdr>
            <w:top w:val="none" w:sz="0" w:space="0" w:color="auto"/>
            <w:left w:val="none" w:sz="0" w:space="0" w:color="auto"/>
            <w:bottom w:val="none" w:sz="0" w:space="0" w:color="auto"/>
            <w:right w:val="none" w:sz="0" w:space="0" w:color="auto"/>
          </w:divBdr>
        </w:div>
        <w:div w:id="2088651539">
          <w:marLeft w:val="0"/>
          <w:marRight w:val="0"/>
          <w:marTop w:val="0"/>
          <w:marBottom w:val="0"/>
          <w:divBdr>
            <w:top w:val="none" w:sz="0" w:space="0" w:color="auto"/>
            <w:left w:val="none" w:sz="0" w:space="0" w:color="auto"/>
            <w:bottom w:val="none" w:sz="0" w:space="0" w:color="auto"/>
            <w:right w:val="none" w:sz="0" w:space="0" w:color="auto"/>
          </w:divBdr>
        </w:div>
        <w:div w:id="2092894642">
          <w:marLeft w:val="0"/>
          <w:marRight w:val="0"/>
          <w:marTop w:val="0"/>
          <w:marBottom w:val="0"/>
          <w:divBdr>
            <w:top w:val="none" w:sz="0" w:space="0" w:color="auto"/>
            <w:left w:val="none" w:sz="0" w:space="0" w:color="auto"/>
            <w:bottom w:val="none" w:sz="0" w:space="0" w:color="auto"/>
            <w:right w:val="none" w:sz="0" w:space="0" w:color="auto"/>
          </w:divBdr>
        </w:div>
        <w:div w:id="2131851757">
          <w:marLeft w:val="0"/>
          <w:marRight w:val="0"/>
          <w:marTop w:val="0"/>
          <w:marBottom w:val="0"/>
          <w:divBdr>
            <w:top w:val="none" w:sz="0" w:space="0" w:color="auto"/>
            <w:left w:val="none" w:sz="0" w:space="0" w:color="auto"/>
            <w:bottom w:val="none" w:sz="0" w:space="0" w:color="auto"/>
            <w:right w:val="none" w:sz="0" w:space="0" w:color="auto"/>
          </w:divBdr>
        </w:div>
        <w:div w:id="2141921271">
          <w:marLeft w:val="0"/>
          <w:marRight w:val="0"/>
          <w:marTop w:val="0"/>
          <w:marBottom w:val="0"/>
          <w:divBdr>
            <w:top w:val="none" w:sz="0" w:space="0" w:color="auto"/>
            <w:left w:val="none" w:sz="0" w:space="0" w:color="auto"/>
            <w:bottom w:val="none" w:sz="0" w:space="0" w:color="auto"/>
            <w:right w:val="none" w:sz="0" w:space="0" w:color="auto"/>
          </w:divBdr>
        </w:div>
      </w:divsChild>
    </w:div>
    <w:div w:id="2128548261">
      <w:bodyDiv w:val="1"/>
      <w:marLeft w:val="0"/>
      <w:marRight w:val="0"/>
      <w:marTop w:val="0"/>
      <w:marBottom w:val="0"/>
      <w:divBdr>
        <w:top w:val="none" w:sz="0" w:space="0" w:color="auto"/>
        <w:left w:val="none" w:sz="0" w:space="0" w:color="auto"/>
        <w:bottom w:val="none" w:sz="0" w:space="0" w:color="auto"/>
        <w:right w:val="none" w:sz="0" w:space="0" w:color="auto"/>
      </w:divBdr>
    </w:div>
    <w:div w:id="213918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iod@mlaw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lawa.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243;wienia.gov.pl" TargetMode="External"/><Relationship Id="rId5" Type="http://schemas.openxmlformats.org/officeDocument/2006/relationships/webSettings" Target="webSettings.xml"/><Relationship Id="rId15" Type="http://schemas.openxmlformats.org/officeDocument/2006/relationships/hyperlink" Target="mailto:info@mlawa.pl" TargetMode="Externa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mp-client/tenders/ocds-148610-3f3ca3ec-cd26-48bc-a907-307bb9d5aee8" TargetMode="External"/><Relationship Id="rId14" Type="http://schemas.openxmlformats.org/officeDocument/2006/relationships/hyperlink" Target="https://bip.mla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23EE-265F-4F29-918B-FB8C301F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67</Pages>
  <Words>28049</Words>
  <Characters>168298</Characters>
  <Application>Microsoft Office Word</Application>
  <DocSecurity>0</DocSecurity>
  <Lines>1402</Lines>
  <Paragraphs>391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Porzeziński</dc:creator>
  <cp:keywords/>
  <dc:description/>
  <cp:lastModifiedBy>Aneta Malinowska</cp:lastModifiedBy>
  <cp:revision>4</cp:revision>
  <cp:lastPrinted>2026-08-12T13:24:00Z</cp:lastPrinted>
  <dcterms:created xsi:type="dcterms:W3CDTF">2026-08-13T06:45:00Z</dcterms:created>
  <dcterms:modified xsi:type="dcterms:W3CDTF">2026-08-13T13:28:00Z</dcterms:modified>
</cp:coreProperties>
</file>