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D2EBD" w14:textId="17DE07EB" w:rsidR="00FE38C4" w:rsidRPr="00C32956" w:rsidRDefault="00FE38C4" w:rsidP="00455F69">
      <w:pPr>
        <w:spacing w:after="0" w:line="276" w:lineRule="auto"/>
        <w:ind w:left="7788"/>
        <w:rPr>
          <w:rFonts w:eastAsia="Times New Roman" w:cstheme="minorHAnsi"/>
          <w:lang w:eastAsia="pl-PL"/>
        </w:rPr>
      </w:pPr>
      <w:r w:rsidRPr="00C32956">
        <w:rPr>
          <w:rFonts w:eastAsia="Times New Roman" w:cstheme="minorHAnsi"/>
          <w:lang w:eastAsia="pl-PL"/>
        </w:rPr>
        <w:t xml:space="preserve">Łódź, dnia </w:t>
      </w:r>
      <w:r w:rsidR="00A64B3F" w:rsidRPr="00C32956">
        <w:rPr>
          <w:rFonts w:eastAsia="Times New Roman" w:cstheme="minorHAnsi"/>
          <w:lang w:eastAsia="pl-PL"/>
        </w:rPr>
        <w:t>19.08</w:t>
      </w:r>
      <w:r w:rsidRPr="00C32956">
        <w:rPr>
          <w:rFonts w:eastAsia="Times New Roman" w:cstheme="minorHAnsi"/>
          <w:lang w:eastAsia="pl-PL"/>
        </w:rPr>
        <w:t>.202</w:t>
      </w:r>
      <w:r w:rsidR="00AE4D01" w:rsidRPr="00C32956">
        <w:rPr>
          <w:rFonts w:eastAsia="Times New Roman" w:cstheme="minorHAnsi"/>
          <w:lang w:eastAsia="pl-PL"/>
        </w:rPr>
        <w:t>6</w:t>
      </w:r>
      <w:r w:rsidRPr="00C32956">
        <w:rPr>
          <w:rFonts w:eastAsia="Times New Roman" w:cstheme="minorHAnsi"/>
          <w:lang w:eastAsia="pl-PL"/>
        </w:rPr>
        <w:t xml:space="preserve"> r.</w:t>
      </w:r>
    </w:p>
    <w:p w14:paraId="183A0435" w14:textId="77777777" w:rsidR="0031143C" w:rsidRPr="00C32956" w:rsidRDefault="00FE38C4" w:rsidP="00455F69">
      <w:pPr>
        <w:keepNext/>
        <w:tabs>
          <w:tab w:val="left" w:pos="555"/>
        </w:tabs>
        <w:spacing w:after="0" w:line="276" w:lineRule="auto"/>
        <w:outlineLvl w:val="8"/>
        <w:rPr>
          <w:rFonts w:eastAsia="Times New Roman" w:cstheme="minorHAnsi"/>
          <w:lang w:eastAsia="pl-PL"/>
        </w:rPr>
      </w:pPr>
      <w:r w:rsidRPr="00C32956">
        <w:rPr>
          <w:rFonts w:eastAsia="Times New Roman" w:cstheme="minorHAnsi"/>
          <w:lang w:eastAsia="pl-PL"/>
        </w:rPr>
        <w:t xml:space="preserve">                        </w:t>
      </w:r>
      <w:r w:rsidR="0031143C" w:rsidRPr="00C32956">
        <w:rPr>
          <w:rFonts w:eastAsia="Times New Roman" w:cstheme="minorHAnsi"/>
          <w:lang w:eastAsia="pl-PL"/>
        </w:rPr>
        <w:tab/>
      </w:r>
      <w:r w:rsidR="0031143C" w:rsidRPr="00C32956">
        <w:rPr>
          <w:rFonts w:eastAsia="Times New Roman" w:cstheme="minorHAnsi"/>
          <w:lang w:eastAsia="pl-PL"/>
        </w:rPr>
        <w:tab/>
      </w:r>
      <w:r w:rsidR="0031143C" w:rsidRPr="00C32956">
        <w:rPr>
          <w:rFonts w:eastAsia="Times New Roman" w:cstheme="minorHAnsi"/>
          <w:lang w:eastAsia="pl-PL"/>
        </w:rPr>
        <w:tab/>
      </w:r>
      <w:r w:rsidR="0031143C" w:rsidRPr="00C32956">
        <w:rPr>
          <w:rFonts w:eastAsia="Times New Roman" w:cstheme="minorHAnsi"/>
          <w:lang w:eastAsia="pl-PL"/>
        </w:rPr>
        <w:tab/>
      </w:r>
      <w:r w:rsidR="0031143C" w:rsidRPr="00C32956">
        <w:rPr>
          <w:rFonts w:eastAsia="Times New Roman" w:cstheme="minorHAnsi"/>
          <w:lang w:eastAsia="pl-PL"/>
        </w:rPr>
        <w:tab/>
      </w:r>
      <w:r w:rsidR="0031143C" w:rsidRPr="00C32956">
        <w:rPr>
          <w:rFonts w:eastAsia="Times New Roman" w:cstheme="minorHAnsi"/>
          <w:lang w:eastAsia="pl-PL"/>
        </w:rPr>
        <w:tab/>
      </w:r>
      <w:r w:rsidR="0031143C" w:rsidRPr="00C32956">
        <w:rPr>
          <w:rFonts w:eastAsia="Times New Roman" w:cstheme="minorHAnsi"/>
          <w:lang w:eastAsia="pl-PL"/>
        </w:rPr>
        <w:tab/>
      </w:r>
      <w:r w:rsidR="0031143C" w:rsidRPr="00C32956">
        <w:rPr>
          <w:rFonts w:eastAsia="Times New Roman" w:cstheme="minorHAnsi"/>
          <w:lang w:eastAsia="pl-PL"/>
        </w:rPr>
        <w:tab/>
      </w:r>
    </w:p>
    <w:p w14:paraId="0866D970" w14:textId="6D73C332" w:rsidR="00FE38C4" w:rsidRPr="00C32956" w:rsidRDefault="0031143C" w:rsidP="00455F69">
      <w:pPr>
        <w:keepNext/>
        <w:tabs>
          <w:tab w:val="left" w:pos="555"/>
        </w:tabs>
        <w:spacing w:after="0" w:line="276" w:lineRule="auto"/>
        <w:outlineLvl w:val="8"/>
        <w:rPr>
          <w:rFonts w:eastAsia="Times New Roman" w:cstheme="minorHAnsi"/>
          <w:b/>
          <w:bCs/>
          <w:iCs/>
          <w:lang w:eastAsia="pl-PL"/>
        </w:rPr>
      </w:pPr>
      <w:r w:rsidRPr="00C32956">
        <w:rPr>
          <w:rFonts w:eastAsia="Times New Roman" w:cstheme="minorHAnsi"/>
          <w:lang w:eastAsia="pl-PL"/>
        </w:rPr>
        <w:tab/>
      </w:r>
      <w:r w:rsidRPr="00C32956">
        <w:rPr>
          <w:rFonts w:eastAsia="Times New Roman" w:cstheme="minorHAnsi"/>
          <w:lang w:eastAsia="pl-PL"/>
        </w:rPr>
        <w:tab/>
      </w:r>
      <w:r w:rsidRPr="00C32956">
        <w:rPr>
          <w:rFonts w:eastAsia="Times New Roman" w:cstheme="minorHAnsi"/>
          <w:lang w:eastAsia="pl-PL"/>
        </w:rPr>
        <w:tab/>
      </w:r>
      <w:r w:rsidRPr="00C32956">
        <w:rPr>
          <w:rFonts w:eastAsia="Times New Roman" w:cstheme="minorHAnsi"/>
          <w:lang w:eastAsia="pl-PL"/>
        </w:rPr>
        <w:tab/>
      </w:r>
      <w:r w:rsidRPr="00C32956">
        <w:rPr>
          <w:rFonts w:eastAsia="Times New Roman" w:cstheme="minorHAnsi"/>
          <w:lang w:eastAsia="pl-PL"/>
        </w:rPr>
        <w:tab/>
      </w:r>
      <w:r w:rsidRPr="00C32956">
        <w:rPr>
          <w:rFonts w:eastAsia="Times New Roman" w:cstheme="minorHAnsi"/>
          <w:lang w:eastAsia="pl-PL"/>
        </w:rPr>
        <w:tab/>
      </w:r>
      <w:r w:rsidRPr="00C32956">
        <w:rPr>
          <w:rFonts w:eastAsia="Times New Roman" w:cstheme="minorHAnsi"/>
          <w:lang w:eastAsia="pl-PL"/>
        </w:rPr>
        <w:tab/>
      </w:r>
      <w:r w:rsidRPr="00C32956">
        <w:rPr>
          <w:rFonts w:eastAsia="Times New Roman" w:cstheme="minorHAnsi"/>
          <w:lang w:eastAsia="pl-PL"/>
        </w:rPr>
        <w:tab/>
      </w:r>
      <w:r w:rsidRPr="00C32956">
        <w:rPr>
          <w:rFonts w:eastAsia="Times New Roman" w:cstheme="minorHAnsi"/>
          <w:lang w:eastAsia="pl-PL"/>
        </w:rPr>
        <w:tab/>
      </w:r>
      <w:r w:rsidRPr="00C32956">
        <w:rPr>
          <w:rFonts w:eastAsia="Times New Roman" w:cstheme="minorHAnsi"/>
          <w:lang w:eastAsia="pl-PL"/>
        </w:rPr>
        <w:tab/>
      </w:r>
      <w:r w:rsidR="00FE38C4" w:rsidRPr="00C32956">
        <w:rPr>
          <w:rFonts w:eastAsia="Times New Roman" w:cstheme="minorHAnsi"/>
          <w:lang w:eastAsia="pl-PL"/>
        </w:rPr>
        <w:t xml:space="preserve">  </w:t>
      </w:r>
      <w:r w:rsidR="00FE38C4" w:rsidRPr="00C32956">
        <w:rPr>
          <w:rFonts w:eastAsia="Times New Roman" w:cstheme="minorHAnsi"/>
          <w:iCs/>
          <w:lang w:eastAsia="pl-PL"/>
        </w:rPr>
        <w:t xml:space="preserve">Postępowanie nr </w:t>
      </w:r>
      <w:r w:rsidR="00740988" w:rsidRPr="00C32956">
        <w:rPr>
          <w:rFonts w:eastAsia="Times New Roman" w:cstheme="minorHAnsi"/>
          <w:bCs/>
          <w:iCs/>
          <w:lang w:eastAsia="pl-PL"/>
        </w:rPr>
        <w:t>GFS</w:t>
      </w:r>
      <w:r w:rsidR="00F22C61" w:rsidRPr="00C32956">
        <w:rPr>
          <w:rFonts w:eastAsia="Times New Roman" w:cstheme="minorHAnsi"/>
          <w:bCs/>
          <w:iCs/>
          <w:lang w:eastAsia="pl-PL"/>
        </w:rPr>
        <w:t>/</w:t>
      </w:r>
      <w:r w:rsidR="00A64B3F" w:rsidRPr="00C32956">
        <w:rPr>
          <w:rFonts w:eastAsia="Times New Roman" w:cstheme="minorHAnsi"/>
          <w:bCs/>
          <w:iCs/>
          <w:lang w:eastAsia="pl-PL"/>
        </w:rPr>
        <w:t>4</w:t>
      </w:r>
      <w:r w:rsidR="00FE38C4" w:rsidRPr="00C32956">
        <w:rPr>
          <w:rFonts w:eastAsia="Times New Roman" w:cstheme="minorHAnsi"/>
          <w:bCs/>
          <w:iCs/>
          <w:lang w:eastAsia="pl-PL"/>
        </w:rPr>
        <w:t>/</w:t>
      </w:r>
      <w:r w:rsidR="00A64B3F" w:rsidRPr="00C32956">
        <w:rPr>
          <w:rFonts w:eastAsia="Times New Roman" w:cstheme="minorHAnsi"/>
          <w:bCs/>
          <w:iCs/>
          <w:lang w:eastAsia="pl-PL"/>
        </w:rPr>
        <w:t>U</w:t>
      </w:r>
      <w:r w:rsidR="00FE38C4" w:rsidRPr="00C32956">
        <w:rPr>
          <w:rFonts w:eastAsia="Times New Roman" w:cstheme="minorHAnsi"/>
          <w:bCs/>
          <w:iCs/>
          <w:lang w:eastAsia="pl-PL"/>
        </w:rPr>
        <w:t>/</w:t>
      </w:r>
      <w:r w:rsidR="002676C0" w:rsidRPr="00C32956">
        <w:rPr>
          <w:rFonts w:eastAsia="Times New Roman" w:cstheme="minorHAnsi"/>
          <w:bCs/>
          <w:iCs/>
          <w:lang w:eastAsia="pl-PL"/>
        </w:rPr>
        <w:t>TP</w:t>
      </w:r>
      <w:r w:rsidR="00FE38C4" w:rsidRPr="00C32956">
        <w:rPr>
          <w:rFonts w:eastAsia="Times New Roman" w:cstheme="minorHAnsi"/>
          <w:bCs/>
          <w:iCs/>
          <w:lang w:eastAsia="pl-PL"/>
        </w:rPr>
        <w:t>/202</w:t>
      </w:r>
      <w:r w:rsidR="00AE4D01" w:rsidRPr="00C32956">
        <w:rPr>
          <w:rFonts w:eastAsia="Times New Roman" w:cstheme="minorHAnsi"/>
          <w:bCs/>
          <w:iCs/>
          <w:lang w:eastAsia="pl-PL"/>
        </w:rPr>
        <w:t>6</w:t>
      </w:r>
    </w:p>
    <w:p w14:paraId="6CB049D1" w14:textId="77777777" w:rsidR="00FE38C4" w:rsidRPr="00C32956" w:rsidRDefault="00FE38C4" w:rsidP="00455F69">
      <w:pPr>
        <w:spacing w:after="0" w:line="276" w:lineRule="auto"/>
        <w:ind w:left="3780" w:firstLine="1980"/>
        <w:rPr>
          <w:rFonts w:eastAsia="Times New Roman" w:cstheme="minorHAnsi"/>
          <w:b/>
          <w:lang w:eastAsia="pl-PL"/>
        </w:rPr>
      </w:pPr>
    </w:p>
    <w:p w14:paraId="420CD69B" w14:textId="77777777" w:rsidR="00FE38C4" w:rsidRPr="00C32956" w:rsidRDefault="00FE38C4" w:rsidP="00455F69">
      <w:pPr>
        <w:spacing w:after="0" w:line="276" w:lineRule="auto"/>
        <w:ind w:left="3780" w:hanging="3780"/>
        <w:rPr>
          <w:rFonts w:eastAsia="Times New Roman" w:cstheme="minorHAnsi"/>
          <w:lang w:eastAsia="pl-PL"/>
        </w:rPr>
      </w:pPr>
    </w:p>
    <w:p w14:paraId="0191BF92" w14:textId="77777777" w:rsidR="00FE38C4" w:rsidRPr="00C32956" w:rsidRDefault="00FE38C4" w:rsidP="00455F69">
      <w:pPr>
        <w:spacing w:after="0" w:line="276" w:lineRule="auto"/>
        <w:ind w:left="3780" w:hanging="3780"/>
        <w:rPr>
          <w:rFonts w:eastAsia="Times New Roman" w:cstheme="minorHAnsi"/>
          <w:lang w:eastAsia="pl-PL"/>
        </w:rPr>
      </w:pPr>
      <w:r w:rsidRPr="00C32956">
        <w:rPr>
          <w:rFonts w:eastAsia="Times New Roman" w:cstheme="minorHAnsi"/>
          <w:lang w:eastAsia="pl-PL"/>
        </w:rPr>
        <w:t xml:space="preserve">                                  </w:t>
      </w:r>
    </w:p>
    <w:p w14:paraId="4F6EED8C" w14:textId="77777777" w:rsidR="00FE38C4" w:rsidRPr="00C32956" w:rsidRDefault="00FE38C4" w:rsidP="00455F69">
      <w:pPr>
        <w:spacing w:after="0" w:line="276" w:lineRule="auto"/>
        <w:ind w:left="3780" w:hanging="3780"/>
        <w:rPr>
          <w:rFonts w:eastAsia="Times New Roman" w:cstheme="minorHAnsi"/>
          <w:lang w:eastAsia="pl-PL"/>
        </w:rPr>
      </w:pPr>
      <w:r w:rsidRPr="00C32956">
        <w:rPr>
          <w:rFonts w:eastAsia="Times New Roman" w:cstheme="minorHAnsi"/>
          <w:lang w:eastAsia="pl-PL"/>
        </w:rPr>
        <w:t xml:space="preserve">  </w:t>
      </w:r>
    </w:p>
    <w:p w14:paraId="6D9C05D3" w14:textId="77777777" w:rsidR="00FE38C4" w:rsidRPr="00C32956" w:rsidRDefault="00FE38C4" w:rsidP="00455F69">
      <w:pPr>
        <w:spacing w:after="0" w:line="276" w:lineRule="auto"/>
        <w:ind w:left="3780" w:hanging="3780"/>
        <w:rPr>
          <w:rFonts w:eastAsia="Times New Roman" w:cstheme="minorHAnsi"/>
          <w:lang w:eastAsia="pl-PL"/>
        </w:rPr>
      </w:pPr>
    </w:p>
    <w:p w14:paraId="15985F86" w14:textId="77777777" w:rsidR="00FE38C4" w:rsidRPr="00C32956" w:rsidRDefault="00FE38C4" w:rsidP="00455F69">
      <w:pPr>
        <w:spacing w:after="0" w:line="276" w:lineRule="auto"/>
        <w:ind w:left="3780" w:hanging="3780"/>
        <w:rPr>
          <w:rFonts w:eastAsia="Times New Roman" w:cstheme="minorHAnsi"/>
          <w:b/>
          <w:lang w:eastAsia="pl-PL"/>
        </w:rPr>
      </w:pPr>
      <w:r w:rsidRPr="00C32956">
        <w:rPr>
          <w:rFonts w:eastAsia="Times New Roman" w:cstheme="minorHAnsi"/>
          <w:b/>
          <w:lang w:eastAsia="pl-PL"/>
        </w:rPr>
        <w:t>Zamawiający:</w:t>
      </w:r>
    </w:p>
    <w:p w14:paraId="11955280" w14:textId="77777777" w:rsidR="00FE38C4" w:rsidRPr="00C32956" w:rsidRDefault="00FE38C4" w:rsidP="00455F69">
      <w:pPr>
        <w:spacing w:after="0" w:line="276" w:lineRule="auto"/>
        <w:ind w:right="72"/>
        <w:rPr>
          <w:rFonts w:eastAsia="Times New Roman" w:cstheme="minorHAnsi"/>
          <w:b/>
          <w:lang w:eastAsia="pl-PL"/>
        </w:rPr>
      </w:pPr>
      <w:r w:rsidRPr="00C32956">
        <w:rPr>
          <w:rFonts w:eastAsia="Times New Roman" w:cstheme="minorHAnsi"/>
          <w:b/>
          <w:lang w:eastAsia="pl-PL"/>
        </w:rPr>
        <w:t xml:space="preserve">Wojewódzka Biblioteka Publiczna </w:t>
      </w:r>
    </w:p>
    <w:p w14:paraId="288AC288" w14:textId="77777777" w:rsidR="00FE38C4" w:rsidRPr="00C32956" w:rsidRDefault="00FE38C4" w:rsidP="00455F69">
      <w:pPr>
        <w:spacing w:after="0" w:line="276" w:lineRule="auto"/>
        <w:ind w:right="72"/>
        <w:rPr>
          <w:rFonts w:eastAsia="Times New Roman" w:cstheme="minorHAnsi"/>
          <w:b/>
          <w:lang w:eastAsia="pl-PL"/>
        </w:rPr>
      </w:pPr>
      <w:r w:rsidRPr="00C32956">
        <w:rPr>
          <w:rFonts w:eastAsia="Times New Roman" w:cstheme="minorHAnsi"/>
          <w:b/>
          <w:lang w:eastAsia="pl-PL"/>
        </w:rPr>
        <w:t xml:space="preserve">im. Marszałka Józefa Piłsudskiego w Łodzi </w:t>
      </w:r>
    </w:p>
    <w:p w14:paraId="6E55A090" w14:textId="77777777" w:rsidR="00FE38C4" w:rsidRPr="00C32956" w:rsidRDefault="00FE38C4" w:rsidP="00455F69">
      <w:pPr>
        <w:spacing w:after="0" w:line="276" w:lineRule="auto"/>
        <w:ind w:left="1260" w:right="72" w:hanging="1260"/>
        <w:rPr>
          <w:rFonts w:eastAsia="Times New Roman" w:cstheme="minorHAnsi"/>
          <w:b/>
          <w:lang w:eastAsia="pl-PL"/>
        </w:rPr>
      </w:pPr>
      <w:r w:rsidRPr="00C32956">
        <w:rPr>
          <w:rFonts w:eastAsia="Times New Roman" w:cstheme="minorHAnsi"/>
          <w:b/>
          <w:lang w:eastAsia="pl-PL"/>
        </w:rPr>
        <w:t>ul. Gdańska 100/102</w:t>
      </w:r>
    </w:p>
    <w:p w14:paraId="65FDA740" w14:textId="3FB460A0" w:rsidR="00FE38C4" w:rsidRPr="00C32956" w:rsidRDefault="00FE38C4" w:rsidP="00455F69">
      <w:pPr>
        <w:spacing w:after="0" w:line="276" w:lineRule="auto"/>
        <w:ind w:left="1260" w:right="72" w:hanging="1260"/>
        <w:rPr>
          <w:rFonts w:eastAsia="Times New Roman" w:cstheme="minorHAnsi"/>
          <w:b/>
          <w:lang w:eastAsia="pl-PL"/>
        </w:rPr>
      </w:pPr>
      <w:r w:rsidRPr="00C32956">
        <w:rPr>
          <w:rFonts w:eastAsia="Times New Roman" w:cstheme="minorHAnsi"/>
          <w:b/>
          <w:lang w:eastAsia="pl-PL"/>
        </w:rPr>
        <w:t>90 – 508 Łódź</w:t>
      </w:r>
    </w:p>
    <w:p w14:paraId="4F063484" w14:textId="77777777" w:rsidR="00FE38C4" w:rsidRPr="00C32956" w:rsidRDefault="00FE38C4" w:rsidP="00455F69">
      <w:pPr>
        <w:spacing w:after="0" w:line="276" w:lineRule="auto"/>
        <w:rPr>
          <w:rFonts w:eastAsia="Times New Roman" w:cstheme="minorHAnsi"/>
          <w:b/>
          <w:lang w:eastAsia="pl-PL"/>
        </w:rPr>
      </w:pPr>
      <w:r w:rsidRPr="00C32956">
        <w:rPr>
          <w:rFonts w:eastAsia="Times New Roman" w:cstheme="minorHAnsi"/>
          <w:b/>
          <w:lang w:eastAsia="pl-PL"/>
        </w:rPr>
        <w:t xml:space="preserve">strona </w:t>
      </w:r>
      <w:hyperlink r:id="rId7" w:history="1">
        <w:r w:rsidRPr="00C32956">
          <w:rPr>
            <w:rStyle w:val="Hipercze"/>
            <w:rFonts w:eastAsia="Times New Roman" w:cstheme="minorHAnsi"/>
            <w:b/>
            <w:color w:val="auto"/>
            <w:u w:val="none"/>
            <w:lang w:eastAsia="pl-PL"/>
          </w:rPr>
          <w:t>www.</w:t>
        </w:r>
        <w:r w:rsidRPr="00C32956">
          <w:rPr>
            <w:rStyle w:val="Hipercze"/>
            <w:rFonts w:eastAsia="Times New Roman" w:cstheme="minorHAnsi"/>
            <w:b/>
            <w:iCs/>
            <w:color w:val="auto"/>
            <w:u w:val="none"/>
            <w:lang w:eastAsia="pl-PL"/>
          </w:rPr>
          <w:t>wbp.lodz.pl</w:t>
        </w:r>
      </w:hyperlink>
      <w:r w:rsidRPr="00C32956">
        <w:rPr>
          <w:rFonts w:eastAsia="Times New Roman" w:cstheme="minorHAnsi"/>
          <w:b/>
          <w:iCs/>
          <w:lang w:eastAsia="pl-PL"/>
        </w:rPr>
        <w:t xml:space="preserve"> </w:t>
      </w:r>
      <w:r w:rsidRPr="00C32956">
        <w:rPr>
          <w:rFonts w:eastAsia="Times New Roman" w:cstheme="minorHAnsi"/>
          <w:b/>
          <w:lang w:eastAsia="pl-PL"/>
        </w:rPr>
        <w:t xml:space="preserve">  </w:t>
      </w:r>
    </w:p>
    <w:p w14:paraId="3C1985DE" w14:textId="77777777" w:rsidR="00FE38C4" w:rsidRPr="00C32956" w:rsidRDefault="00FE38C4" w:rsidP="00455F69">
      <w:pPr>
        <w:spacing w:after="0" w:line="276" w:lineRule="auto"/>
        <w:rPr>
          <w:rFonts w:eastAsia="Times New Roman" w:cstheme="minorHAnsi"/>
          <w:lang w:eastAsia="pl-PL"/>
        </w:rPr>
      </w:pPr>
    </w:p>
    <w:p w14:paraId="3A316E4A" w14:textId="77777777" w:rsidR="00FE38C4" w:rsidRPr="00C32956" w:rsidRDefault="00FE38C4" w:rsidP="00455F69">
      <w:pPr>
        <w:spacing w:after="0" w:line="276" w:lineRule="auto"/>
        <w:ind w:left="5400"/>
        <w:rPr>
          <w:rFonts w:eastAsia="Times New Roman" w:cstheme="minorHAnsi"/>
          <w:lang w:eastAsia="pl-PL"/>
        </w:rPr>
      </w:pPr>
    </w:p>
    <w:p w14:paraId="1560E227" w14:textId="77777777" w:rsidR="00FE38C4" w:rsidRPr="00C32956" w:rsidRDefault="00FE38C4" w:rsidP="00455F69">
      <w:pPr>
        <w:spacing w:after="0" w:line="276" w:lineRule="auto"/>
        <w:rPr>
          <w:rFonts w:eastAsia="Times New Roman" w:cstheme="minorHAnsi"/>
          <w:lang w:eastAsia="pl-PL"/>
        </w:rPr>
      </w:pPr>
    </w:p>
    <w:p w14:paraId="0891C93A" w14:textId="77777777" w:rsidR="00FE38C4" w:rsidRPr="00C32956" w:rsidRDefault="00FE38C4" w:rsidP="00455F69">
      <w:pPr>
        <w:spacing w:after="0" w:line="276" w:lineRule="auto"/>
        <w:rPr>
          <w:rFonts w:eastAsia="Times New Roman" w:cstheme="minorHAnsi"/>
          <w:lang w:eastAsia="pl-PL"/>
        </w:rPr>
      </w:pPr>
    </w:p>
    <w:p w14:paraId="5BE178FB" w14:textId="77777777" w:rsidR="00FE38C4" w:rsidRPr="00C32956" w:rsidRDefault="00E35527" w:rsidP="00455F69">
      <w:pPr>
        <w:keepNext/>
        <w:spacing w:after="0" w:line="276" w:lineRule="auto"/>
        <w:outlineLvl w:val="0"/>
        <w:rPr>
          <w:rFonts w:eastAsia="Times New Roman" w:cstheme="minorHAnsi"/>
          <w:b/>
          <w:lang w:eastAsia="pl-PL"/>
        </w:rPr>
      </w:pPr>
      <w:r w:rsidRPr="00C32956">
        <w:rPr>
          <w:rFonts w:eastAsia="Times New Roman" w:cstheme="minorHAnsi"/>
          <w:b/>
          <w:lang w:eastAsia="pl-PL"/>
        </w:rPr>
        <w:t>Specyfikacja Warunków Zamówienia (SWZ</w:t>
      </w:r>
      <w:r w:rsidR="00FE38C4" w:rsidRPr="00C32956">
        <w:rPr>
          <w:rFonts w:eastAsia="Times New Roman" w:cstheme="minorHAnsi"/>
          <w:b/>
          <w:lang w:eastAsia="pl-PL"/>
        </w:rPr>
        <w:t>)</w:t>
      </w:r>
    </w:p>
    <w:p w14:paraId="73EB2DE1" w14:textId="77777777" w:rsidR="00FE38C4" w:rsidRPr="00C32956" w:rsidRDefault="00FE38C4" w:rsidP="00455F69">
      <w:pPr>
        <w:spacing w:after="0" w:line="276" w:lineRule="auto"/>
        <w:ind w:left="1620"/>
        <w:rPr>
          <w:rFonts w:eastAsia="Times New Roman" w:cstheme="minorHAnsi"/>
          <w:b/>
          <w:lang w:eastAsia="pl-PL"/>
        </w:rPr>
      </w:pPr>
    </w:p>
    <w:p w14:paraId="204C198F" w14:textId="77777777" w:rsidR="00FE38C4" w:rsidRPr="00C32956" w:rsidRDefault="00FE38C4" w:rsidP="00455F69">
      <w:pPr>
        <w:spacing w:after="0" w:line="276" w:lineRule="auto"/>
        <w:ind w:left="1620"/>
        <w:rPr>
          <w:rFonts w:eastAsia="Times New Roman" w:cstheme="minorHAnsi"/>
          <w:b/>
          <w:lang w:eastAsia="pl-PL"/>
        </w:rPr>
      </w:pPr>
    </w:p>
    <w:p w14:paraId="22D0DFA1" w14:textId="38D4DE21" w:rsidR="00FE38C4" w:rsidRPr="00C32956" w:rsidRDefault="00FE38C4" w:rsidP="00455F69">
      <w:pPr>
        <w:spacing w:after="0" w:line="276" w:lineRule="auto"/>
        <w:ind w:left="1134" w:hanging="992"/>
        <w:rPr>
          <w:rFonts w:eastAsia="Times New Roman" w:cstheme="minorHAnsi"/>
          <w:lang w:eastAsia="pl-PL"/>
        </w:rPr>
      </w:pPr>
      <w:r w:rsidRPr="00C32956">
        <w:rPr>
          <w:rFonts w:eastAsia="Times New Roman" w:cstheme="minorHAnsi"/>
          <w:lang w:val="x-none" w:eastAsia="x-none"/>
        </w:rPr>
        <w:t xml:space="preserve">Dotyczy: </w:t>
      </w:r>
      <w:r w:rsidRPr="00C32956">
        <w:rPr>
          <w:rFonts w:eastAsia="Times New Roman" w:cstheme="minorHAnsi"/>
          <w:lang w:eastAsia="x-none"/>
        </w:rPr>
        <w:tab/>
      </w:r>
      <w:r w:rsidRPr="00C32956">
        <w:rPr>
          <w:rFonts w:eastAsia="Times New Roman" w:cstheme="minorHAnsi"/>
          <w:lang w:val="x-none" w:eastAsia="x-none"/>
        </w:rPr>
        <w:t>postępowani</w:t>
      </w:r>
      <w:r w:rsidRPr="00C32956">
        <w:rPr>
          <w:rFonts w:eastAsia="Times New Roman" w:cstheme="minorHAnsi"/>
          <w:lang w:eastAsia="x-none"/>
        </w:rPr>
        <w:t>e</w:t>
      </w:r>
      <w:r w:rsidRPr="00C32956">
        <w:rPr>
          <w:rFonts w:eastAsia="Times New Roman" w:cstheme="minorHAnsi"/>
          <w:lang w:val="x-none" w:eastAsia="x-none"/>
        </w:rPr>
        <w:t xml:space="preserve"> o udzielenie zamówienia publicznego prowadzonego w trybie </w:t>
      </w:r>
      <w:r w:rsidRPr="00C32956">
        <w:rPr>
          <w:rFonts w:eastAsia="Times New Roman" w:cstheme="minorHAnsi"/>
          <w:lang w:eastAsia="x-none"/>
        </w:rPr>
        <w:t>podstawowym bez negocjacji</w:t>
      </w:r>
      <w:r w:rsidRPr="00C32956">
        <w:rPr>
          <w:rFonts w:eastAsia="Times New Roman" w:cstheme="minorHAnsi"/>
          <w:lang w:val="x-none" w:eastAsia="x-none"/>
        </w:rPr>
        <w:t xml:space="preserve"> o wartości </w:t>
      </w:r>
      <w:r w:rsidRPr="00C32956">
        <w:rPr>
          <w:rFonts w:eastAsia="Times New Roman" w:cstheme="minorHAnsi"/>
          <w:lang w:eastAsia="x-none"/>
        </w:rPr>
        <w:t>nie przekraczającej</w:t>
      </w:r>
      <w:r w:rsidRPr="00C32956">
        <w:rPr>
          <w:rFonts w:eastAsia="Times New Roman" w:cstheme="minorHAnsi"/>
          <w:lang w:val="x-none" w:eastAsia="x-none"/>
        </w:rPr>
        <w:t xml:space="preserve"> </w:t>
      </w:r>
      <w:r w:rsidR="009F11DD" w:rsidRPr="00C32956">
        <w:rPr>
          <w:rFonts w:eastAsia="Times New Roman" w:cstheme="minorHAnsi"/>
          <w:lang w:val="x-none" w:eastAsia="x-none"/>
        </w:rPr>
        <w:t>5 404</w:t>
      </w:r>
      <w:r w:rsidRPr="00C32956">
        <w:rPr>
          <w:rFonts w:eastAsia="Times New Roman" w:cstheme="minorHAnsi"/>
          <w:lang w:val="x-none" w:eastAsia="x-none"/>
        </w:rPr>
        <w:t xml:space="preserve"> 000 euro </w:t>
      </w:r>
      <w:r w:rsidR="00375B5C" w:rsidRPr="00C32956">
        <w:rPr>
          <w:rFonts w:eastAsia="Times New Roman" w:cstheme="minorHAnsi"/>
          <w:b/>
          <w:bCs/>
          <w:lang w:val="x-none" w:eastAsia="x-none"/>
        </w:rPr>
        <w:t>pn.</w:t>
      </w:r>
      <w:r w:rsidRPr="00C32956">
        <w:rPr>
          <w:rFonts w:eastAsia="Times New Roman" w:cstheme="minorHAnsi"/>
          <w:b/>
          <w:bCs/>
          <w:lang w:val="x-none" w:eastAsia="x-none"/>
        </w:rPr>
        <w:t xml:space="preserve"> </w:t>
      </w:r>
      <w:r w:rsidR="00A64B3F" w:rsidRPr="00C32956">
        <w:rPr>
          <w:rFonts w:eastAsia="Times New Roman" w:cstheme="minorHAnsi"/>
          <w:b/>
          <w:bCs/>
          <w:lang w:val="x-none" w:eastAsia="x-none"/>
        </w:rPr>
        <w:t>Ś</w:t>
      </w:r>
      <w:r w:rsidR="00A64B3F" w:rsidRPr="00C32956">
        <w:rPr>
          <w:rFonts w:eastAsia="Times New Roman" w:cstheme="minorHAnsi"/>
          <w:b/>
          <w:lang w:val="x-none" w:eastAsia="x-none"/>
        </w:rPr>
        <w:t xml:space="preserve">wiadczenie usług windykacji polubownej należności Zamawiającego </w:t>
      </w:r>
      <w:r w:rsidR="00015A20" w:rsidRPr="00C32956">
        <w:rPr>
          <w:rFonts w:eastAsia="Times New Roman" w:cstheme="minorHAnsi"/>
          <w:b/>
          <w:lang w:val="x-none" w:eastAsia="x-none"/>
        </w:rPr>
        <w:t>obejmujących kary naliczone za przetrzymanie zbiorów bibliotecznych oraz windykację z tytułu niezwróconych zbiorów.</w:t>
      </w:r>
    </w:p>
    <w:p w14:paraId="421FD9E3" w14:textId="77777777" w:rsidR="00FE38C4" w:rsidRPr="00C32956" w:rsidRDefault="00FE38C4" w:rsidP="00455F69">
      <w:pPr>
        <w:spacing w:after="0" w:line="276" w:lineRule="auto"/>
        <w:ind w:left="1620"/>
        <w:rPr>
          <w:rFonts w:eastAsia="Times New Roman" w:cstheme="minorHAnsi"/>
          <w:lang w:eastAsia="pl-PL"/>
        </w:rPr>
      </w:pPr>
    </w:p>
    <w:p w14:paraId="5AF6AE5B" w14:textId="77777777" w:rsidR="00FE38C4" w:rsidRPr="00C32956" w:rsidRDefault="00FE38C4" w:rsidP="00455F69">
      <w:pPr>
        <w:spacing w:after="0" w:line="276" w:lineRule="auto"/>
        <w:ind w:left="1620"/>
        <w:rPr>
          <w:rFonts w:eastAsia="Times New Roman" w:cstheme="minorHAnsi"/>
          <w:lang w:eastAsia="pl-PL"/>
        </w:rPr>
      </w:pPr>
    </w:p>
    <w:p w14:paraId="51298D06" w14:textId="77777777" w:rsidR="00FE38C4" w:rsidRPr="00C32956" w:rsidRDefault="00FE38C4" w:rsidP="00455F69">
      <w:pPr>
        <w:spacing w:after="0" w:line="276" w:lineRule="auto"/>
        <w:rPr>
          <w:rFonts w:eastAsia="Times New Roman" w:cstheme="minorHAnsi"/>
          <w:lang w:eastAsia="pl-PL"/>
        </w:rPr>
      </w:pPr>
    </w:p>
    <w:p w14:paraId="4213FC77" w14:textId="77777777" w:rsidR="00FE38C4" w:rsidRPr="00C32956" w:rsidRDefault="00FE38C4" w:rsidP="00455F69">
      <w:pPr>
        <w:spacing w:after="0" w:line="276" w:lineRule="auto"/>
        <w:ind w:left="1620" w:hanging="1080"/>
        <w:rPr>
          <w:rFonts w:eastAsia="Times New Roman" w:cstheme="minorHAnsi"/>
          <w:lang w:eastAsia="pl-PL"/>
        </w:rPr>
      </w:pPr>
    </w:p>
    <w:p w14:paraId="13C9408B" w14:textId="77777777" w:rsidR="00FE38C4" w:rsidRPr="00C32956" w:rsidRDefault="00FE38C4" w:rsidP="00455F69">
      <w:pPr>
        <w:spacing w:after="0" w:line="276" w:lineRule="auto"/>
        <w:ind w:left="1620" w:hanging="1080"/>
        <w:rPr>
          <w:rFonts w:eastAsia="Times New Roman" w:cstheme="minorHAnsi"/>
          <w:lang w:eastAsia="pl-PL"/>
        </w:rPr>
      </w:pPr>
    </w:p>
    <w:p w14:paraId="2ABDC9C6" w14:textId="77777777" w:rsidR="00FE38C4" w:rsidRPr="00C32956" w:rsidRDefault="00FE38C4" w:rsidP="00455F69">
      <w:pPr>
        <w:spacing w:after="0" w:line="276" w:lineRule="auto"/>
        <w:ind w:left="1620" w:hanging="1080"/>
        <w:rPr>
          <w:rFonts w:eastAsia="Times New Roman" w:cstheme="minorHAnsi"/>
          <w:lang w:eastAsia="pl-PL"/>
        </w:rPr>
      </w:pPr>
    </w:p>
    <w:p w14:paraId="4DF26A06" w14:textId="6EF1137D" w:rsidR="00FE38C4" w:rsidRPr="00C32956" w:rsidRDefault="00FE38C4" w:rsidP="00455F69">
      <w:pPr>
        <w:spacing w:after="0" w:line="276" w:lineRule="auto"/>
        <w:ind w:left="1620" w:hanging="1080"/>
        <w:rPr>
          <w:rFonts w:eastAsia="Times New Roman" w:cstheme="minorHAnsi"/>
          <w:lang w:eastAsia="pl-PL"/>
        </w:rPr>
      </w:pPr>
      <w:r w:rsidRPr="00C32956">
        <w:rPr>
          <w:rFonts w:eastAsia="Times New Roman" w:cstheme="minorHAnsi"/>
          <w:lang w:eastAsia="pl-PL"/>
        </w:rPr>
        <w:t xml:space="preserve">                                                                        </w:t>
      </w:r>
      <w:r w:rsidR="0031143C" w:rsidRPr="00C32956">
        <w:rPr>
          <w:rFonts w:eastAsia="Times New Roman" w:cstheme="minorHAnsi"/>
          <w:lang w:eastAsia="pl-PL"/>
        </w:rPr>
        <w:t xml:space="preserve">                                               </w:t>
      </w:r>
      <w:r w:rsidRPr="00C32956">
        <w:rPr>
          <w:rFonts w:eastAsia="Times New Roman" w:cstheme="minorHAnsi"/>
          <w:lang w:eastAsia="pl-PL"/>
        </w:rPr>
        <w:t>Zatwierdził:</w:t>
      </w:r>
    </w:p>
    <w:p w14:paraId="67DA51C0" w14:textId="77777777" w:rsidR="00FE38C4" w:rsidRPr="00C32956" w:rsidRDefault="00FE38C4" w:rsidP="00455F69">
      <w:pPr>
        <w:spacing w:after="0" w:line="276" w:lineRule="auto"/>
        <w:ind w:left="1620" w:hanging="1080"/>
        <w:rPr>
          <w:rFonts w:eastAsia="Times New Roman" w:cstheme="minorHAnsi"/>
          <w:lang w:eastAsia="pl-PL"/>
        </w:rPr>
      </w:pPr>
    </w:p>
    <w:p w14:paraId="3D7F3055" w14:textId="77777777" w:rsidR="00FE38C4" w:rsidRPr="00C32956" w:rsidRDefault="00FE38C4" w:rsidP="00455F69">
      <w:pPr>
        <w:spacing w:after="0" w:line="276" w:lineRule="auto"/>
        <w:ind w:left="1620" w:hanging="1080"/>
        <w:rPr>
          <w:rFonts w:eastAsia="Times New Roman" w:cstheme="minorHAnsi"/>
          <w:lang w:eastAsia="pl-PL"/>
        </w:rPr>
      </w:pPr>
    </w:p>
    <w:p w14:paraId="536DF0D7" w14:textId="77777777" w:rsidR="00FE38C4" w:rsidRPr="00C32956" w:rsidRDefault="00FE38C4" w:rsidP="00455F69">
      <w:pPr>
        <w:spacing w:after="0" w:line="276" w:lineRule="auto"/>
        <w:ind w:left="1620" w:hanging="1080"/>
        <w:rPr>
          <w:rFonts w:eastAsia="Times New Roman" w:cstheme="minorHAnsi"/>
          <w:lang w:eastAsia="pl-PL"/>
        </w:rPr>
      </w:pPr>
    </w:p>
    <w:p w14:paraId="3BBD3848" w14:textId="77777777" w:rsidR="00FE38C4" w:rsidRPr="00C32956" w:rsidRDefault="00FE38C4" w:rsidP="00455F69">
      <w:pPr>
        <w:spacing w:after="0" w:line="276" w:lineRule="auto"/>
        <w:ind w:left="1620" w:hanging="1080"/>
        <w:rPr>
          <w:rFonts w:eastAsia="Times New Roman" w:cstheme="minorHAnsi"/>
          <w:lang w:eastAsia="pl-PL"/>
        </w:rPr>
      </w:pPr>
    </w:p>
    <w:p w14:paraId="6524E344" w14:textId="77777777" w:rsidR="00FE38C4" w:rsidRPr="00C32956" w:rsidRDefault="00FE38C4" w:rsidP="00455F69">
      <w:pPr>
        <w:spacing w:after="0" w:line="276" w:lineRule="auto"/>
        <w:ind w:left="1620" w:hanging="1080"/>
        <w:rPr>
          <w:rFonts w:eastAsia="Times New Roman" w:cstheme="minorHAnsi"/>
          <w:lang w:eastAsia="pl-PL"/>
        </w:rPr>
      </w:pPr>
    </w:p>
    <w:p w14:paraId="65662B2B" w14:textId="6173DEB5" w:rsidR="00FE38C4" w:rsidRPr="00C32956" w:rsidRDefault="00A64B3F" w:rsidP="00455F69">
      <w:pPr>
        <w:spacing w:after="0" w:line="276" w:lineRule="auto"/>
        <w:ind w:left="6379"/>
        <w:rPr>
          <w:rFonts w:eastAsia="Times New Roman" w:cstheme="minorHAnsi"/>
          <w:lang w:eastAsia="pl-PL"/>
        </w:rPr>
      </w:pPr>
      <w:r w:rsidRPr="00C32956">
        <w:rPr>
          <w:rFonts w:cstheme="minorHAnsi"/>
        </w:rPr>
        <w:t>Joanna Mądrzak-Kubiak – Dyrektor</w:t>
      </w:r>
    </w:p>
    <w:p w14:paraId="1B92FCAC" w14:textId="77777777" w:rsidR="00FE38C4" w:rsidRPr="00C32956" w:rsidRDefault="00FE38C4" w:rsidP="00455F69">
      <w:pPr>
        <w:spacing w:after="0" w:line="276" w:lineRule="auto"/>
        <w:ind w:left="1620"/>
        <w:rPr>
          <w:rFonts w:eastAsia="Times New Roman" w:cstheme="minorHAnsi"/>
          <w:lang w:eastAsia="pl-PL"/>
        </w:rPr>
      </w:pPr>
    </w:p>
    <w:p w14:paraId="70F4031C" w14:textId="77777777" w:rsidR="00FE38C4" w:rsidRPr="00C32956" w:rsidRDefault="00FE38C4" w:rsidP="00455F69">
      <w:pPr>
        <w:spacing w:after="0" w:line="276" w:lineRule="auto"/>
        <w:ind w:left="1620"/>
        <w:rPr>
          <w:rFonts w:eastAsia="Times New Roman" w:cstheme="minorHAnsi"/>
          <w:lang w:eastAsia="pl-PL"/>
        </w:rPr>
      </w:pPr>
    </w:p>
    <w:p w14:paraId="67AC334D" w14:textId="77777777" w:rsidR="00FE38C4" w:rsidRPr="00C32956" w:rsidRDefault="00FE38C4" w:rsidP="00455F69">
      <w:pPr>
        <w:spacing w:after="0" w:line="276" w:lineRule="auto"/>
        <w:rPr>
          <w:rFonts w:eastAsia="Times New Roman" w:cstheme="minorHAnsi"/>
          <w:lang w:eastAsia="pl-PL"/>
        </w:rPr>
      </w:pPr>
    </w:p>
    <w:p w14:paraId="5276A481" w14:textId="77777777" w:rsidR="008A09A6" w:rsidRPr="00C32956" w:rsidRDefault="008A09A6" w:rsidP="00455F69">
      <w:pPr>
        <w:spacing w:after="0" w:line="276" w:lineRule="auto"/>
        <w:rPr>
          <w:rFonts w:eastAsia="Times New Roman" w:cstheme="minorHAnsi"/>
          <w:lang w:eastAsia="pl-PL"/>
        </w:rPr>
      </w:pPr>
    </w:p>
    <w:p w14:paraId="71542920" w14:textId="77777777" w:rsidR="008A09A6" w:rsidRPr="00C32956" w:rsidRDefault="008A09A6" w:rsidP="00455F69">
      <w:pPr>
        <w:spacing w:after="0" w:line="276" w:lineRule="auto"/>
        <w:rPr>
          <w:rFonts w:eastAsia="Times New Roman" w:cstheme="minorHAnsi"/>
          <w:lang w:eastAsia="pl-PL"/>
        </w:rPr>
      </w:pPr>
    </w:p>
    <w:p w14:paraId="47E254FD" w14:textId="77777777" w:rsidR="008A09A6" w:rsidRPr="00C32956" w:rsidRDefault="008A09A6" w:rsidP="00455F69">
      <w:pPr>
        <w:spacing w:after="0" w:line="276" w:lineRule="auto"/>
        <w:rPr>
          <w:rFonts w:eastAsia="Times New Roman" w:cstheme="minorHAnsi"/>
          <w:lang w:eastAsia="pl-PL"/>
        </w:rPr>
      </w:pPr>
    </w:p>
    <w:p w14:paraId="3A304354" w14:textId="77777777" w:rsidR="008A09A6" w:rsidRPr="00C32956" w:rsidRDefault="008A09A6" w:rsidP="00455F69">
      <w:pPr>
        <w:spacing w:after="0" w:line="276" w:lineRule="auto"/>
        <w:rPr>
          <w:rFonts w:eastAsia="Times New Roman" w:cstheme="minorHAnsi"/>
          <w:lang w:eastAsia="pl-PL"/>
        </w:rPr>
      </w:pPr>
    </w:p>
    <w:p w14:paraId="06D570EF" w14:textId="77777777" w:rsidR="008A09A6" w:rsidRPr="00C32956" w:rsidRDefault="008A09A6" w:rsidP="00455F69">
      <w:pPr>
        <w:spacing w:after="0" w:line="276" w:lineRule="auto"/>
        <w:rPr>
          <w:rFonts w:eastAsia="Times New Roman" w:cstheme="minorHAnsi"/>
          <w:lang w:eastAsia="pl-PL"/>
        </w:rPr>
      </w:pPr>
    </w:p>
    <w:p w14:paraId="322A8D69" w14:textId="77777777" w:rsidR="008A09A6" w:rsidRPr="00C32956" w:rsidRDefault="008A09A6" w:rsidP="00455F69">
      <w:pPr>
        <w:spacing w:after="0" w:line="276" w:lineRule="auto"/>
        <w:rPr>
          <w:rFonts w:eastAsia="Times New Roman" w:cstheme="minorHAnsi"/>
          <w:lang w:eastAsia="pl-PL"/>
        </w:rPr>
      </w:pPr>
    </w:p>
    <w:p w14:paraId="324B95B2" w14:textId="77777777" w:rsidR="008A09A6" w:rsidRPr="00C32956" w:rsidRDefault="008A09A6" w:rsidP="00455F69">
      <w:pPr>
        <w:spacing w:after="0" w:line="276" w:lineRule="auto"/>
        <w:rPr>
          <w:rFonts w:eastAsia="Times New Roman" w:cstheme="minorHAnsi"/>
          <w:lang w:eastAsia="pl-PL"/>
        </w:rPr>
      </w:pPr>
    </w:p>
    <w:p w14:paraId="49EFC619" w14:textId="77777777" w:rsidR="008A09A6" w:rsidRPr="00C32956" w:rsidRDefault="008A09A6" w:rsidP="00455F69">
      <w:pPr>
        <w:spacing w:after="0" w:line="276" w:lineRule="auto"/>
        <w:rPr>
          <w:rFonts w:eastAsia="Times New Roman" w:cstheme="minorHAnsi"/>
          <w:lang w:eastAsia="pl-PL"/>
        </w:rPr>
      </w:pPr>
    </w:p>
    <w:p w14:paraId="339C78E2" w14:textId="77777777" w:rsidR="008A09A6" w:rsidRPr="00C32956" w:rsidRDefault="008A09A6" w:rsidP="00455F69">
      <w:pPr>
        <w:spacing w:after="0" w:line="276" w:lineRule="auto"/>
        <w:rPr>
          <w:rFonts w:eastAsia="Times New Roman" w:cstheme="minorHAnsi"/>
          <w:lang w:eastAsia="pl-PL"/>
        </w:rPr>
      </w:pPr>
    </w:p>
    <w:p w14:paraId="27D91082" w14:textId="0D281E86" w:rsidR="00FE38C4" w:rsidRPr="00C32956" w:rsidRDefault="00FE38C4" w:rsidP="00455F69">
      <w:pPr>
        <w:spacing w:after="0" w:line="276" w:lineRule="auto"/>
        <w:rPr>
          <w:rFonts w:eastAsia="Times New Roman" w:cstheme="minorHAnsi"/>
          <w:iCs/>
          <w:lang w:eastAsia="pl-PL"/>
        </w:rPr>
      </w:pPr>
      <w:r w:rsidRPr="00C32956">
        <w:rPr>
          <w:rFonts w:eastAsia="Times New Roman" w:cstheme="minorHAnsi"/>
          <w:lang w:eastAsia="pl-PL"/>
        </w:rPr>
        <w:t>Ilekroć w niniejszej SWZ jest mowa o „Ustawie” należy przez to rozumieć Ustawę z dnia 11 września 2019 r. Prawo Zamówień Publicznych (</w:t>
      </w:r>
      <w:proofErr w:type="spellStart"/>
      <w:r w:rsidRPr="00C32956">
        <w:rPr>
          <w:rFonts w:eastAsia="Times New Roman" w:cstheme="minorHAnsi"/>
          <w:lang w:eastAsia="pl-PL"/>
        </w:rPr>
        <w:t>t.j</w:t>
      </w:r>
      <w:proofErr w:type="spellEnd"/>
      <w:r w:rsidRPr="00C32956">
        <w:rPr>
          <w:rFonts w:eastAsia="Times New Roman" w:cstheme="minorHAnsi"/>
          <w:lang w:eastAsia="pl-PL"/>
        </w:rPr>
        <w:t>. Dz.U. z 20</w:t>
      </w:r>
      <w:r w:rsidR="002676C0" w:rsidRPr="00C32956">
        <w:rPr>
          <w:rFonts w:eastAsia="Times New Roman" w:cstheme="minorHAnsi"/>
          <w:lang w:eastAsia="pl-PL"/>
        </w:rPr>
        <w:t>2</w:t>
      </w:r>
      <w:r w:rsidR="00A64B3F" w:rsidRPr="00C32956">
        <w:rPr>
          <w:rFonts w:eastAsia="Times New Roman" w:cstheme="minorHAnsi"/>
          <w:lang w:eastAsia="pl-PL"/>
        </w:rPr>
        <w:t>6</w:t>
      </w:r>
      <w:r w:rsidRPr="00C32956">
        <w:rPr>
          <w:rFonts w:eastAsia="Times New Roman" w:cstheme="minorHAnsi"/>
          <w:lang w:eastAsia="pl-PL"/>
        </w:rPr>
        <w:t xml:space="preserve"> r. poz. </w:t>
      </w:r>
      <w:r w:rsidR="00A64B3F" w:rsidRPr="00C32956">
        <w:rPr>
          <w:rFonts w:eastAsia="Times New Roman" w:cstheme="minorHAnsi"/>
          <w:lang w:eastAsia="pl-PL"/>
        </w:rPr>
        <w:t>793</w:t>
      </w:r>
      <w:r w:rsidR="009F11DD" w:rsidRPr="00C32956">
        <w:rPr>
          <w:rFonts w:eastAsia="Times New Roman" w:cstheme="minorHAnsi"/>
          <w:lang w:eastAsia="pl-PL"/>
        </w:rPr>
        <w:t>.</w:t>
      </w:r>
      <w:r w:rsidRPr="00C32956">
        <w:rPr>
          <w:rFonts w:eastAsia="Times New Roman" w:cstheme="minorHAnsi"/>
          <w:lang w:eastAsia="pl-PL"/>
        </w:rPr>
        <w:t xml:space="preserve">). </w:t>
      </w:r>
    </w:p>
    <w:p w14:paraId="4D5B1B8D" w14:textId="77777777" w:rsidR="00FE38C4" w:rsidRPr="00C32956" w:rsidRDefault="00FE38C4" w:rsidP="00455F69">
      <w:pPr>
        <w:spacing w:after="0" w:line="276" w:lineRule="auto"/>
        <w:rPr>
          <w:rFonts w:eastAsia="Times New Roman" w:cstheme="minorHAnsi"/>
          <w:iCs/>
          <w:lang w:eastAsia="pl-PL"/>
        </w:rPr>
      </w:pPr>
    </w:p>
    <w:p w14:paraId="3B3CBF46" w14:textId="72B3A569" w:rsidR="00FE38C4" w:rsidRPr="00C32956" w:rsidRDefault="00FE38C4" w:rsidP="00455F69">
      <w:pPr>
        <w:spacing w:after="0" w:line="276" w:lineRule="auto"/>
        <w:rPr>
          <w:rFonts w:eastAsia="Times New Roman" w:cstheme="minorHAnsi"/>
          <w:lang w:eastAsia="pl-PL"/>
        </w:rPr>
      </w:pPr>
      <w:r w:rsidRPr="00C32956">
        <w:rPr>
          <w:rFonts w:eastAsia="Times New Roman" w:cstheme="minorHAnsi"/>
          <w:lang w:eastAsia="pl-PL"/>
        </w:rPr>
        <w:t>Wykonawca winien zapoznać się z treścią niniejszej SWZ. Wszelkie ewentualne uzupełnienia, zmiany i</w:t>
      </w:r>
      <w:r w:rsidR="00375B5C" w:rsidRPr="00C32956">
        <w:rPr>
          <w:rFonts w:eastAsia="Times New Roman" w:cstheme="minorHAnsi"/>
          <w:lang w:eastAsia="pl-PL"/>
        </w:rPr>
        <w:t> </w:t>
      </w:r>
      <w:r w:rsidRPr="00C32956">
        <w:rPr>
          <w:rFonts w:eastAsia="Times New Roman" w:cstheme="minorHAnsi"/>
          <w:lang w:eastAsia="pl-PL"/>
        </w:rPr>
        <w:t>wyjaśnienia treści SWZ będą zamieszczane na stronie internetowej prowadzonego postępowania. Wykonawcy winni na bieżąco sprawdzać zawartość strony internetowej w celu sprawdzenia, czy zawiera ona ewentualne czynności dokonane przez Zamawiającego, o których mowa poniżej. Za zapoznanie z</w:t>
      </w:r>
      <w:r w:rsidR="0031143C" w:rsidRPr="00C32956">
        <w:rPr>
          <w:rFonts w:eastAsia="Times New Roman" w:cstheme="minorHAnsi"/>
          <w:lang w:eastAsia="pl-PL"/>
        </w:rPr>
        <w:t> </w:t>
      </w:r>
      <w:r w:rsidRPr="00C32956">
        <w:rPr>
          <w:rFonts w:eastAsia="Times New Roman" w:cstheme="minorHAnsi"/>
          <w:lang w:eastAsia="pl-PL"/>
        </w:rPr>
        <w:t xml:space="preserve">całością udostępnionych na stronie internetowej dokumentów odpowiada Wykonawca.  </w:t>
      </w:r>
    </w:p>
    <w:p w14:paraId="2482AC1C" w14:textId="77777777" w:rsidR="00FE38C4" w:rsidRPr="00C32956" w:rsidRDefault="00FE38C4" w:rsidP="00455F69">
      <w:pPr>
        <w:spacing w:after="0" w:line="276" w:lineRule="auto"/>
        <w:rPr>
          <w:rFonts w:eastAsia="Times New Roman" w:cstheme="minorHAnsi"/>
          <w:lang w:eastAsia="pl-PL"/>
        </w:rPr>
      </w:pPr>
    </w:p>
    <w:p w14:paraId="4411732E" w14:textId="77777777" w:rsidR="00FE38C4" w:rsidRPr="00C32956" w:rsidRDefault="00FE38C4" w:rsidP="00455F69">
      <w:pPr>
        <w:spacing w:after="0" w:line="276" w:lineRule="auto"/>
        <w:rPr>
          <w:rFonts w:eastAsia="Times New Roman" w:cstheme="minorHAnsi"/>
          <w:i/>
          <w:lang w:eastAsia="pl-PL"/>
        </w:rPr>
      </w:pPr>
    </w:p>
    <w:p w14:paraId="6C7C90B6" w14:textId="77777777" w:rsidR="00FE38C4" w:rsidRPr="00C32956" w:rsidRDefault="00FE38C4" w:rsidP="00455F69">
      <w:pPr>
        <w:numPr>
          <w:ilvl w:val="0"/>
          <w:numId w:val="4"/>
        </w:numPr>
        <w:spacing w:after="0" w:line="276" w:lineRule="auto"/>
        <w:ind w:left="284" w:hanging="284"/>
        <w:rPr>
          <w:rFonts w:eastAsia="Times New Roman" w:cstheme="minorHAnsi"/>
          <w:b/>
          <w:lang w:eastAsia="pl-PL"/>
        </w:rPr>
      </w:pPr>
      <w:r w:rsidRPr="00C32956">
        <w:rPr>
          <w:rFonts w:eastAsia="Times New Roman" w:cstheme="minorHAnsi"/>
          <w:b/>
          <w:lang w:eastAsia="pl-PL"/>
        </w:rPr>
        <w:t>INFORMACJE OGÓLNE</w:t>
      </w:r>
    </w:p>
    <w:p w14:paraId="01C890A1" w14:textId="77777777" w:rsidR="00FE38C4" w:rsidRPr="00C32956" w:rsidRDefault="00FE38C4" w:rsidP="00455F69">
      <w:pPr>
        <w:spacing w:after="0" w:line="276" w:lineRule="auto"/>
        <w:rPr>
          <w:rFonts w:eastAsia="Times New Roman" w:cstheme="minorHAnsi"/>
          <w:b/>
          <w:lang w:eastAsia="pl-PL"/>
        </w:rPr>
      </w:pPr>
    </w:p>
    <w:p w14:paraId="0661235E" w14:textId="77777777" w:rsidR="00FE38C4" w:rsidRPr="00C32956" w:rsidRDefault="00FE38C4" w:rsidP="00455F69">
      <w:pPr>
        <w:spacing w:after="0" w:line="276" w:lineRule="auto"/>
        <w:rPr>
          <w:rFonts w:eastAsia="Times New Roman" w:cstheme="minorHAnsi"/>
          <w:lang w:eastAsia="pl-PL"/>
        </w:rPr>
      </w:pPr>
      <w:r w:rsidRPr="00C32956">
        <w:rPr>
          <w:rFonts w:eastAsia="Times New Roman" w:cstheme="minorHAnsi"/>
          <w:lang w:eastAsia="pl-PL"/>
        </w:rPr>
        <w:t xml:space="preserve">Zamawiającym jest:  </w:t>
      </w:r>
    </w:p>
    <w:p w14:paraId="57968D70" w14:textId="77777777" w:rsidR="00FE38C4" w:rsidRPr="00C32956" w:rsidRDefault="00FE38C4" w:rsidP="00455F69">
      <w:pPr>
        <w:spacing w:after="0" w:line="276" w:lineRule="auto"/>
        <w:rPr>
          <w:rFonts w:eastAsia="Times New Roman" w:cstheme="minorHAnsi"/>
          <w:b/>
          <w:lang w:eastAsia="pl-PL"/>
        </w:rPr>
      </w:pPr>
      <w:r w:rsidRPr="00C32956">
        <w:rPr>
          <w:rFonts w:eastAsia="Times New Roman" w:cstheme="minorHAnsi"/>
          <w:b/>
          <w:lang w:eastAsia="pl-PL"/>
        </w:rPr>
        <w:t xml:space="preserve">Wojewódzka Biblioteka Publiczna </w:t>
      </w:r>
    </w:p>
    <w:p w14:paraId="45BCECAE" w14:textId="77777777" w:rsidR="00FE38C4" w:rsidRPr="00C32956" w:rsidRDefault="00FE38C4" w:rsidP="00455F69">
      <w:pPr>
        <w:spacing w:after="0" w:line="276" w:lineRule="auto"/>
        <w:rPr>
          <w:rFonts w:eastAsia="Times New Roman" w:cstheme="minorHAnsi"/>
          <w:b/>
          <w:lang w:eastAsia="pl-PL"/>
        </w:rPr>
      </w:pPr>
      <w:r w:rsidRPr="00C32956">
        <w:rPr>
          <w:rFonts w:eastAsia="Times New Roman" w:cstheme="minorHAnsi"/>
          <w:b/>
          <w:lang w:eastAsia="pl-PL"/>
        </w:rPr>
        <w:t>im. Marszałka Józefa Piłsudskiego w Łodzi</w:t>
      </w:r>
      <w:r w:rsidRPr="00C32956">
        <w:rPr>
          <w:rFonts w:eastAsia="Times New Roman" w:cstheme="minorHAnsi"/>
          <w:b/>
          <w:lang w:eastAsia="pl-PL"/>
        </w:rPr>
        <w:br/>
        <w:t>ul. Gdańska 100/102</w:t>
      </w:r>
      <w:r w:rsidRPr="00C32956">
        <w:rPr>
          <w:rFonts w:eastAsia="Times New Roman" w:cstheme="minorHAnsi"/>
          <w:b/>
          <w:lang w:eastAsia="pl-PL"/>
        </w:rPr>
        <w:br/>
        <w:t>90-508 Łódź</w:t>
      </w:r>
    </w:p>
    <w:p w14:paraId="7BD0B017" w14:textId="77777777" w:rsidR="00FE38C4" w:rsidRPr="00C32956" w:rsidRDefault="00FE38C4" w:rsidP="00455F69">
      <w:pPr>
        <w:spacing w:after="0" w:line="276" w:lineRule="auto"/>
        <w:rPr>
          <w:rFonts w:eastAsia="Times New Roman" w:cstheme="minorHAnsi"/>
          <w:b/>
          <w:lang w:val="en-AU" w:eastAsia="pl-PL"/>
        </w:rPr>
      </w:pPr>
      <w:r w:rsidRPr="00C32956">
        <w:rPr>
          <w:rFonts w:eastAsia="Times New Roman" w:cstheme="minorHAnsi"/>
          <w:b/>
          <w:lang w:eastAsia="pl-PL"/>
        </w:rPr>
        <w:t xml:space="preserve">(godz. pracy od poniedziałku do piątku w godz. </w:t>
      </w:r>
      <w:r w:rsidRPr="00C32956">
        <w:rPr>
          <w:rFonts w:eastAsia="Times New Roman" w:cstheme="minorHAnsi"/>
          <w:b/>
          <w:lang w:val="en-AU" w:eastAsia="pl-PL"/>
        </w:rPr>
        <w:t>7.30 – 15.30)</w:t>
      </w:r>
    </w:p>
    <w:p w14:paraId="10005D3E" w14:textId="77777777" w:rsidR="00FE38C4" w:rsidRPr="00C32956" w:rsidRDefault="00FE38C4" w:rsidP="00455F69">
      <w:pPr>
        <w:spacing w:after="0" w:line="276" w:lineRule="auto"/>
        <w:rPr>
          <w:rFonts w:eastAsia="Times New Roman" w:cstheme="minorHAnsi"/>
          <w:b/>
          <w:lang w:val="en-AU" w:eastAsia="pl-PL"/>
        </w:rPr>
      </w:pPr>
      <w:r w:rsidRPr="00C32956">
        <w:rPr>
          <w:rFonts w:eastAsia="Times New Roman" w:cstheme="minorHAnsi"/>
          <w:b/>
          <w:lang w:val="en-AU" w:eastAsia="pl-PL"/>
        </w:rPr>
        <w:t>Tel: 42/663 03 00</w:t>
      </w:r>
    </w:p>
    <w:p w14:paraId="7905C2CD" w14:textId="77777777" w:rsidR="00FE38C4" w:rsidRPr="00C32956" w:rsidRDefault="00FE38C4" w:rsidP="00455F69">
      <w:pPr>
        <w:spacing w:after="0" w:line="276" w:lineRule="auto"/>
        <w:rPr>
          <w:rFonts w:eastAsia="Times New Roman" w:cstheme="minorHAnsi"/>
          <w:b/>
          <w:lang w:val="en-AU" w:eastAsia="pl-PL"/>
        </w:rPr>
      </w:pPr>
      <w:r w:rsidRPr="00C32956">
        <w:rPr>
          <w:rFonts w:eastAsia="Times New Roman" w:cstheme="minorHAnsi"/>
          <w:b/>
          <w:lang w:val="en-AU" w:eastAsia="pl-PL"/>
        </w:rPr>
        <w:t>Fax: 42/637 21 02 </w:t>
      </w:r>
      <w:r w:rsidRPr="00C32956">
        <w:rPr>
          <w:rFonts w:eastAsia="Times New Roman" w:cstheme="minorHAnsi"/>
          <w:b/>
          <w:lang w:val="en-AU" w:eastAsia="pl-PL"/>
        </w:rPr>
        <w:br/>
        <w:t xml:space="preserve">e-mail: </w:t>
      </w:r>
      <w:hyperlink r:id="rId8" w:history="1">
        <w:r w:rsidRPr="00C32956">
          <w:rPr>
            <w:rStyle w:val="Hipercze"/>
            <w:rFonts w:eastAsia="Times New Roman" w:cstheme="minorHAnsi"/>
            <w:b/>
            <w:color w:val="auto"/>
            <w:u w:val="none"/>
            <w:lang w:val="en-AU" w:eastAsia="pl-PL"/>
          </w:rPr>
          <w:t>zamowienia@wbp.lodz.pl</w:t>
        </w:r>
      </w:hyperlink>
      <w:r w:rsidRPr="00C32956">
        <w:rPr>
          <w:rFonts w:eastAsia="Times New Roman" w:cstheme="minorHAnsi"/>
          <w:b/>
          <w:lang w:val="en-AU" w:eastAsia="pl-PL"/>
        </w:rPr>
        <w:t xml:space="preserve"> </w:t>
      </w:r>
    </w:p>
    <w:p w14:paraId="6D0F23E9" w14:textId="77777777" w:rsidR="00FE38C4" w:rsidRPr="00C32956" w:rsidRDefault="00FE38C4" w:rsidP="00455F69">
      <w:pPr>
        <w:spacing w:after="0" w:line="276" w:lineRule="auto"/>
        <w:rPr>
          <w:rFonts w:eastAsia="Times New Roman" w:cstheme="minorHAnsi"/>
          <w:b/>
          <w:highlight w:val="yellow"/>
          <w:lang w:val="en-AU" w:eastAsia="pl-PL"/>
        </w:rPr>
      </w:pPr>
    </w:p>
    <w:p w14:paraId="78E1A1FE" w14:textId="410DC42A" w:rsidR="00FE38C4" w:rsidRPr="00C32956" w:rsidRDefault="00FE38C4" w:rsidP="00455F69">
      <w:pPr>
        <w:spacing w:after="0" w:line="276" w:lineRule="auto"/>
        <w:rPr>
          <w:rFonts w:eastAsia="Times New Roman" w:cstheme="minorHAnsi"/>
          <w:b/>
          <w:highlight w:val="yellow"/>
          <w:lang w:eastAsia="pl-PL"/>
        </w:rPr>
      </w:pPr>
      <w:r w:rsidRPr="00C32956">
        <w:rPr>
          <w:rFonts w:eastAsia="Times New Roman" w:cstheme="minorHAnsi"/>
          <w:b/>
          <w:lang w:eastAsia="pl-PL"/>
        </w:rPr>
        <w:t xml:space="preserve">Adres strony internetowej prowadzonego postępowania: </w:t>
      </w:r>
      <w:r w:rsidR="006C2DFE" w:rsidRPr="00C32956">
        <w:rPr>
          <w:rFonts w:cstheme="minorHAnsi"/>
        </w:rPr>
        <w:t>https://ezamowienia.gov.pl/</w:t>
      </w:r>
    </w:p>
    <w:p w14:paraId="03109353" w14:textId="77777777" w:rsidR="00FE38C4" w:rsidRPr="00C32956" w:rsidRDefault="00FE38C4" w:rsidP="00455F69">
      <w:pPr>
        <w:spacing w:after="0" w:line="276" w:lineRule="auto"/>
        <w:rPr>
          <w:rFonts w:eastAsia="Times New Roman" w:cstheme="minorHAnsi"/>
          <w:b/>
          <w:lang w:eastAsia="pl-PL"/>
        </w:rPr>
      </w:pPr>
    </w:p>
    <w:p w14:paraId="2DF088FB" w14:textId="77777777" w:rsidR="00FE38C4" w:rsidRPr="00C32956" w:rsidRDefault="00FE38C4" w:rsidP="00455F69">
      <w:pPr>
        <w:spacing w:after="0" w:line="276" w:lineRule="auto"/>
        <w:rPr>
          <w:rFonts w:eastAsia="Times New Roman" w:cstheme="minorHAnsi"/>
          <w:lang w:eastAsia="pl-PL"/>
        </w:rPr>
      </w:pPr>
    </w:p>
    <w:p w14:paraId="7FC3D701" w14:textId="5EFA9E42" w:rsidR="00FE38C4" w:rsidRPr="00C32956" w:rsidRDefault="00FE38C4" w:rsidP="00455F69">
      <w:pPr>
        <w:spacing w:after="0" w:line="276" w:lineRule="auto"/>
        <w:rPr>
          <w:rFonts w:eastAsia="Times New Roman" w:cstheme="minorHAnsi"/>
          <w:b/>
          <w:bCs/>
          <w:lang w:eastAsia="pl-PL"/>
        </w:rPr>
      </w:pPr>
      <w:r w:rsidRPr="00C32956">
        <w:rPr>
          <w:rFonts w:eastAsia="Times New Roman" w:cstheme="minorHAnsi"/>
          <w:b/>
          <w:bCs/>
          <w:lang w:eastAsia="pl-PL"/>
        </w:rPr>
        <w:t>Post</w:t>
      </w:r>
      <w:r w:rsidR="00B27D96" w:rsidRPr="00C32956">
        <w:rPr>
          <w:rFonts w:eastAsia="Times New Roman" w:cstheme="minorHAnsi"/>
          <w:b/>
          <w:bCs/>
          <w:lang w:eastAsia="pl-PL"/>
        </w:rPr>
        <w:t>ę</w:t>
      </w:r>
      <w:r w:rsidRPr="00C32956">
        <w:rPr>
          <w:rFonts w:eastAsia="Times New Roman" w:cstheme="minorHAnsi"/>
          <w:b/>
          <w:bCs/>
          <w:lang w:eastAsia="pl-PL"/>
        </w:rPr>
        <w:t xml:space="preserve">powanie prowadzone jest w trybie podstawowym bez negocjacji, zgodnie z art. 275 pkt 1 Ustawy </w:t>
      </w:r>
      <w:proofErr w:type="spellStart"/>
      <w:r w:rsidRPr="00C32956">
        <w:rPr>
          <w:rFonts w:eastAsia="Times New Roman" w:cstheme="minorHAnsi"/>
          <w:b/>
          <w:bCs/>
          <w:lang w:eastAsia="pl-PL"/>
        </w:rPr>
        <w:t>pzp</w:t>
      </w:r>
      <w:proofErr w:type="spellEnd"/>
      <w:r w:rsidRPr="00C32956">
        <w:rPr>
          <w:rFonts w:eastAsia="Times New Roman" w:cstheme="minorHAnsi"/>
          <w:b/>
          <w:bCs/>
          <w:lang w:eastAsia="pl-PL"/>
        </w:rPr>
        <w:t>.</w:t>
      </w:r>
    </w:p>
    <w:p w14:paraId="233F99D9" w14:textId="77777777" w:rsidR="00D6275C" w:rsidRPr="00C32956" w:rsidRDefault="00D6275C" w:rsidP="00455F69">
      <w:pPr>
        <w:widowControl w:val="0"/>
        <w:autoSpaceDE w:val="0"/>
        <w:autoSpaceDN w:val="0"/>
        <w:spacing w:before="128" w:after="0" w:line="276" w:lineRule="auto"/>
        <w:ind w:right="-284"/>
        <w:rPr>
          <w:rFonts w:eastAsia="Trebuchet MS" w:cstheme="minorHAnsi"/>
          <w:spacing w:val="-2"/>
        </w:rPr>
      </w:pPr>
      <w:r w:rsidRPr="00C32956">
        <w:rPr>
          <w:rFonts w:eastAsia="Trebuchet MS" w:cstheme="minorHAnsi"/>
          <w:spacing w:val="-2"/>
        </w:rPr>
        <w:t xml:space="preserve">Zamawiający przewiduje zastosowanie mechanizmu badania i oceny ofert na wzór </w:t>
      </w:r>
      <w:r w:rsidRPr="00C32956">
        <w:rPr>
          <w:rFonts w:eastAsia="Trebuchet MS" w:cstheme="minorHAnsi"/>
          <w:b/>
          <w:bCs/>
          <w:spacing w:val="-2"/>
        </w:rPr>
        <w:t>tzw. procedury odwróconej</w:t>
      </w:r>
      <w:r w:rsidRPr="00C32956">
        <w:rPr>
          <w:rFonts w:eastAsia="Trebuchet MS" w:cstheme="minorHAnsi"/>
          <w:spacing w:val="-2"/>
        </w:rPr>
        <w:t>. Polega on na tym, że najpierw dokonywane jest badanie ofert, kolejno ich ocena z zastosowaniem kryteriów oceny ofert, a następnie kwalifikacja podmiotowa wykonawcy, którego oferta została najwyżej oceniona.</w:t>
      </w:r>
    </w:p>
    <w:p w14:paraId="59FDD912" w14:textId="77777777" w:rsidR="00D6275C" w:rsidRPr="00C32956" w:rsidRDefault="00D6275C" w:rsidP="00455F69">
      <w:pPr>
        <w:widowControl w:val="0"/>
        <w:autoSpaceDE w:val="0"/>
        <w:autoSpaceDN w:val="0"/>
        <w:spacing w:before="128" w:after="0" w:line="276" w:lineRule="auto"/>
        <w:ind w:left="851" w:right="-284" w:hanging="426"/>
        <w:rPr>
          <w:rFonts w:eastAsia="Trebuchet MS" w:cstheme="minorHAnsi"/>
          <w:spacing w:val="-2"/>
        </w:rPr>
      </w:pPr>
      <w:r w:rsidRPr="00C32956">
        <w:rPr>
          <w:rFonts w:eastAsia="Trebuchet MS" w:cstheme="minorHAnsi"/>
          <w:spacing w:val="-2"/>
        </w:rPr>
        <w:t>Kolejność dokonywania czynności:</w:t>
      </w:r>
    </w:p>
    <w:p w14:paraId="7A7D6D10" w14:textId="77777777" w:rsidR="00D6275C" w:rsidRPr="00C32956" w:rsidRDefault="00D6275C" w:rsidP="00455F69">
      <w:pPr>
        <w:widowControl w:val="0"/>
        <w:autoSpaceDE w:val="0"/>
        <w:autoSpaceDN w:val="0"/>
        <w:spacing w:before="128" w:after="0" w:line="276" w:lineRule="auto"/>
        <w:ind w:left="851" w:right="-284" w:hanging="426"/>
        <w:rPr>
          <w:rFonts w:eastAsia="Trebuchet MS" w:cstheme="minorHAnsi"/>
          <w:spacing w:val="-2"/>
        </w:rPr>
      </w:pPr>
      <w:r w:rsidRPr="00C32956">
        <w:rPr>
          <w:rFonts w:eastAsia="Trebuchet MS" w:cstheme="minorHAnsi"/>
          <w:spacing w:val="-2"/>
        </w:rPr>
        <w:t>a) W pierwszej kolejności, zamawiający:</w:t>
      </w:r>
    </w:p>
    <w:p w14:paraId="38CE03BC" w14:textId="77777777" w:rsidR="00D6275C" w:rsidRPr="00C32956" w:rsidRDefault="00D6275C" w:rsidP="00455F69">
      <w:pPr>
        <w:widowControl w:val="0"/>
        <w:autoSpaceDE w:val="0"/>
        <w:autoSpaceDN w:val="0"/>
        <w:spacing w:before="128" w:after="0" w:line="276" w:lineRule="auto"/>
        <w:ind w:left="851" w:right="-284" w:hanging="426"/>
        <w:rPr>
          <w:rFonts w:eastAsia="Trebuchet MS" w:cstheme="minorHAnsi"/>
          <w:spacing w:val="-2"/>
        </w:rPr>
      </w:pPr>
      <w:r w:rsidRPr="00C32956">
        <w:rPr>
          <w:rFonts w:eastAsia="Trebuchet MS" w:cstheme="minorHAnsi"/>
          <w:spacing w:val="-2"/>
        </w:rPr>
        <w:t>•</w:t>
      </w:r>
      <w:r w:rsidRPr="00C32956">
        <w:rPr>
          <w:rFonts w:eastAsia="Trebuchet MS" w:cstheme="minorHAnsi"/>
          <w:spacing w:val="-2"/>
        </w:rPr>
        <w:tab/>
        <w:t xml:space="preserve">bada oferty z zastosowaniem przesłanek z art. 226 ust. 1 ustawy </w:t>
      </w:r>
      <w:proofErr w:type="spellStart"/>
      <w:r w:rsidRPr="00C32956">
        <w:rPr>
          <w:rFonts w:eastAsia="Trebuchet MS" w:cstheme="minorHAnsi"/>
          <w:spacing w:val="-2"/>
        </w:rPr>
        <w:t>Pzp</w:t>
      </w:r>
      <w:proofErr w:type="spellEnd"/>
      <w:r w:rsidRPr="00C32956">
        <w:rPr>
          <w:rFonts w:eastAsia="Trebuchet MS" w:cstheme="minorHAnsi"/>
          <w:spacing w:val="-2"/>
        </w:rPr>
        <w:t xml:space="preserve">, z wyjątkiem tych określonych w art. 226 ust. 1 pkt 2 lit. a i b ustawy </w:t>
      </w:r>
      <w:proofErr w:type="spellStart"/>
      <w:r w:rsidRPr="00C32956">
        <w:rPr>
          <w:rFonts w:eastAsia="Trebuchet MS" w:cstheme="minorHAnsi"/>
          <w:spacing w:val="-2"/>
        </w:rPr>
        <w:t>Pzp</w:t>
      </w:r>
      <w:proofErr w:type="spellEnd"/>
      <w:r w:rsidRPr="00C32956">
        <w:rPr>
          <w:rFonts w:eastAsia="Trebuchet MS" w:cstheme="minorHAnsi"/>
          <w:spacing w:val="-2"/>
        </w:rPr>
        <w:t>,</w:t>
      </w:r>
    </w:p>
    <w:p w14:paraId="52722620" w14:textId="77777777" w:rsidR="00D6275C" w:rsidRPr="00C32956" w:rsidRDefault="00D6275C" w:rsidP="00455F69">
      <w:pPr>
        <w:widowControl w:val="0"/>
        <w:autoSpaceDE w:val="0"/>
        <w:autoSpaceDN w:val="0"/>
        <w:spacing w:before="128" w:after="0" w:line="276" w:lineRule="auto"/>
        <w:ind w:left="851" w:right="-284" w:hanging="426"/>
        <w:rPr>
          <w:rFonts w:eastAsia="Trebuchet MS" w:cstheme="minorHAnsi"/>
          <w:spacing w:val="-2"/>
        </w:rPr>
      </w:pPr>
      <w:r w:rsidRPr="00C32956">
        <w:rPr>
          <w:rFonts w:eastAsia="Trebuchet MS" w:cstheme="minorHAnsi"/>
          <w:spacing w:val="-2"/>
        </w:rPr>
        <w:t>•</w:t>
      </w:r>
      <w:r w:rsidRPr="00C32956">
        <w:rPr>
          <w:rFonts w:eastAsia="Trebuchet MS" w:cstheme="minorHAnsi"/>
          <w:spacing w:val="-2"/>
        </w:rPr>
        <w:tab/>
        <w:t xml:space="preserve">dokonuje oceny ofert na podstawie kryteriów oceny ofert określonych w </w:t>
      </w:r>
      <w:proofErr w:type="gramStart"/>
      <w:r w:rsidRPr="00C32956">
        <w:rPr>
          <w:rFonts w:eastAsia="Trebuchet MS" w:cstheme="minorHAnsi"/>
          <w:spacing w:val="-2"/>
        </w:rPr>
        <w:t>SWZ,</w:t>
      </w:r>
      <w:proofErr w:type="gramEnd"/>
      <w:r w:rsidRPr="00C32956">
        <w:rPr>
          <w:rFonts w:eastAsia="Trebuchet MS" w:cstheme="minorHAnsi"/>
          <w:spacing w:val="-2"/>
        </w:rPr>
        <w:t xml:space="preserve"> i sporządza ranking ofert.</w:t>
      </w:r>
    </w:p>
    <w:p w14:paraId="002D89DF" w14:textId="77777777" w:rsidR="00D6275C" w:rsidRPr="00C32956" w:rsidRDefault="00D6275C" w:rsidP="00455F69">
      <w:pPr>
        <w:widowControl w:val="0"/>
        <w:autoSpaceDE w:val="0"/>
        <w:autoSpaceDN w:val="0"/>
        <w:spacing w:before="128" w:after="0" w:line="276" w:lineRule="auto"/>
        <w:ind w:left="851" w:right="-284" w:hanging="426"/>
        <w:rPr>
          <w:rFonts w:eastAsia="Trebuchet MS" w:cstheme="minorHAnsi"/>
          <w:spacing w:val="-2"/>
        </w:rPr>
      </w:pPr>
      <w:r w:rsidRPr="00C32956">
        <w:rPr>
          <w:rFonts w:eastAsia="Trebuchet MS" w:cstheme="minorHAnsi"/>
          <w:spacing w:val="-2"/>
        </w:rPr>
        <w:t>b) Po dokonaniu oceny ofert zamawiający przeprowadza kwalifikację podmiotową wykonawcy, którego oferta została najwyżej oceniona, w zakresie braku podstaw wykluczenia z postępowania oraz spełniania warunków udziału w postępowaniu.</w:t>
      </w:r>
    </w:p>
    <w:p w14:paraId="6E0EE73B" w14:textId="77777777" w:rsidR="00D6275C" w:rsidRPr="00C32956" w:rsidRDefault="00D6275C" w:rsidP="00455F69">
      <w:pPr>
        <w:widowControl w:val="0"/>
        <w:autoSpaceDE w:val="0"/>
        <w:autoSpaceDN w:val="0"/>
        <w:spacing w:before="128" w:after="0" w:line="276" w:lineRule="auto"/>
        <w:ind w:left="851" w:right="-284" w:hanging="426"/>
        <w:rPr>
          <w:rFonts w:eastAsia="Trebuchet MS" w:cstheme="minorHAnsi"/>
          <w:spacing w:val="-2"/>
        </w:rPr>
      </w:pPr>
      <w:r w:rsidRPr="00C32956">
        <w:rPr>
          <w:rFonts w:eastAsia="Trebuchet MS" w:cstheme="minorHAnsi"/>
          <w:spacing w:val="-2"/>
        </w:rPr>
        <w:t>c) W ramach kwalifikacji podmiotowej, o której mowa w pkt b, zamawiający:</w:t>
      </w:r>
    </w:p>
    <w:p w14:paraId="4CC9BD9E" w14:textId="77777777" w:rsidR="00D6275C" w:rsidRPr="00C32956" w:rsidRDefault="00D6275C" w:rsidP="00455F69">
      <w:pPr>
        <w:widowControl w:val="0"/>
        <w:autoSpaceDE w:val="0"/>
        <w:autoSpaceDN w:val="0"/>
        <w:spacing w:before="128" w:after="0" w:line="276" w:lineRule="auto"/>
        <w:ind w:left="851" w:right="-284" w:hanging="426"/>
        <w:rPr>
          <w:rFonts w:eastAsia="Trebuchet MS" w:cstheme="minorHAnsi"/>
          <w:spacing w:val="-2"/>
        </w:rPr>
      </w:pPr>
      <w:r w:rsidRPr="00C32956">
        <w:rPr>
          <w:rFonts w:eastAsia="Trebuchet MS" w:cstheme="minorHAnsi"/>
          <w:spacing w:val="-2"/>
        </w:rPr>
        <w:t>•</w:t>
      </w:r>
      <w:r w:rsidRPr="00C32956">
        <w:rPr>
          <w:rFonts w:eastAsia="Trebuchet MS" w:cstheme="minorHAnsi"/>
          <w:spacing w:val="-2"/>
        </w:rPr>
        <w:tab/>
        <w:t xml:space="preserve">bada oświadczenie, o którym mowa w art. 125 ust. 1 ustawy </w:t>
      </w:r>
      <w:proofErr w:type="spellStart"/>
      <w:r w:rsidRPr="00C32956">
        <w:rPr>
          <w:rFonts w:eastAsia="Trebuchet MS" w:cstheme="minorHAnsi"/>
          <w:spacing w:val="-2"/>
        </w:rPr>
        <w:t>Pzp</w:t>
      </w:r>
      <w:proofErr w:type="spellEnd"/>
      <w:r w:rsidRPr="00C32956">
        <w:rPr>
          <w:rFonts w:eastAsia="Trebuchet MS" w:cstheme="minorHAnsi"/>
          <w:spacing w:val="-2"/>
        </w:rPr>
        <w:t xml:space="preserve">, złożone przez wykonawcę wraz z ofertą, zobowiązanie podmiotu trzeciego oraz oświadczenie z art. 117 ust. 4 ustawy </w:t>
      </w:r>
      <w:proofErr w:type="spellStart"/>
      <w:r w:rsidRPr="00C32956">
        <w:rPr>
          <w:rFonts w:eastAsia="Trebuchet MS" w:cstheme="minorHAnsi"/>
          <w:spacing w:val="-2"/>
        </w:rPr>
        <w:t>Pzp</w:t>
      </w:r>
      <w:proofErr w:type="spellEnd"/>
      <w:r w:rsidRPr="00C32956">
        <w:rPr>
          <w:rFonts w:eastAsia="Trebuchet MS" w:cstheme="minorHAnsi"/>
          <w:spacing w:val="-2"/>
        </w:rPr>
        <w:t xml:space="preserve"> oraz dokonuje uzupełnień i wyjaśnień w trybie art. 128 ustawy </w:t>
      </w:r>
      <w:proofErr w:type="spellStart"/>
      <w:r w:rsidRPr="00C32956">
        <w:rPr>
          <w:rFonts w:eastAsia="Trebuchet MS" w:cstheme="minorHAnsi"/>
          <w:spacing w:val="-2"/>
        </w:rPr>
        <w:t>Pzp</w:t>
      </w:r>
      <w:proofErr w:type="spellEnd"/>
      <w:r w:rsidRPr="00C32956">
        <w:rPr>
          <w:rFonts w:eastAsia="Trebuchet MS" w:cstheme="minorHAnsi"/>
          <w:spacing w:val="-2"/>
        </w:rPr>
        <w:t>,</w:t>
      </w:r>
    </w:p>
    <w:p w14:paraId="727C2FEF" w14:textId="77777777" w:rsidR="00D6275C" w:rsidRPr="00C32956" w:rsidRDefault="00D6275C" w:rsidP="00455F69">
      <w:pPr>
        <w:widowControl w:val="0"/>
        <w:autoSpaceDE w:val="0"/>
        <w:autoSpaceDN w:val="0"/>
        <w:spacing w:before="128" w:after="0" w:line="276" w:lineRule="auto"/>
        <w:ind w:left="851" w:right="-284" w:hanging="426"/>
        <w:rPr>
          <w:rFonts w:eastAsia="Trebuchet MS" w:cstheme="minorHAnsi"/>
          <w:spacing w:val="-2"/>
        </w:rPr>
      </w:pPr>
      <w:r w:rsidRPr="00C32956">
        <w:rPr>
          <w:rFonts w:eastAsia="Trebuchet MS" w:cstheme="minorHAnsi"/>
          <w:spacing w:val="-2"/>
        </w:rPr>
        <w:t>•</w:t>
      </w:r>
      <w:r w:rsidRPr="00C32956">
        <w:rPr>
          <w:rFonts w:eastAsia="Trebuchet MS" w:cstheme="minorHAnsi"/>
          <w:spacing w:val="-2"/>
        </w:rPr>
        <w:tab/>
        <w:t xml:space="preserve">w przypadku wstępnej pozytywnej weryfikacji, wzywa wykonawcę, na podstawie art. 274 ustawy </w:t>
      </w:r>
      <w:proofErr w:type="spellStart"/>
      <w:r w:rsidRPr="00C32956">
        <w:rPr>
          <w:rFonts w:eastAsia="Trebuchet MS" w:cstheme="minorHAnsi"/>
          <w:spacing w:val="-2"/>
        </w:rPr>
        <w:t>Pzp</w:t>
      </w:r>
      <w:proofErr w:type="spellEnd"/>
      <w:r w:rsidRPr="00C32956">
        <w:rPr>
          <w:rFonts w:eastAsia="Trebuchet MS" w:cstheme="minorHAnsi"/>
          <w:spacing w:val="-2"/>
        </w:rPr>
        <w:t xml:space="preserve"> – do złożenia w wyznaczonym terminie, nie krótszym niż 5 dni, wymaganych podmiotowych środków dowodowych.</w:t>
      </w:r>
    </w:p>
    <w:p w14:paraId="2147E65A" w14:textId="77777777" w:rsidR="00D6275C" w:rsidRPr="00C32956" w:rsidRDefault="00D6275C" w:rsidP="00455F69">
      <w:pPr>
        <w:widowControl w:val="0"/>
        <w:autoSpaceDE w:val="0"/>
        <w:autoSpaceDN w:val="0"/>
        <w:spacing w:before="128" w:after="0" w:line="276" w:lineRule="auto"/>
        <w:ind w:left="851" w:right="-284" w:hanging="426"/>
        <w:rPr>
          <w:rFonts w:eastAsia="Trebuchet MS" w:cstheme="minorHAnsi"/>
          <w:spacing w:val="-2"/>
        </w:rPr>
      </w:pPr>
      <w:r w:rsidRPr="00C32956">
        <w:rPr>
          <w:rFonts w:eastAsia="Trebuchet MS" w:cstheme="minorHAnsi"/>
          <w:spacing w:val="-2"/>
        </w:rPr>
        <w:t xml:space="preserve">d) Jeżeli wobec wykonawcy, o którym mowa w pkt b, zachodzą podstawy wykluczenia, wykonawca ten nie spełnia </w:t>
      </w:r>
      <w:r w:rsidRPr="00C32956">
        <w:rPr>
          <w:rFonts w:eastAsia="Trebuchet MS" w:cstheme="minorHAnsi"/>
          <w:spacing w:val="-2"/>
        </w:rPr>
        <w:lastRenderedPageBreak/>
        <w:t>warunków udziału w postępowaniu, nie składa podmiotowych środków dowodowych lub oświadczenia, o którym mowa w art. 125 ust. 1, potwierdzających brak podstaw wykluczenia lub spełnianie warunków udziału w postępowaniu, zamawiający dokonuje ponownego badania i oceny ofert pozostałych wykonawców, a następnie dokonuje kwalifikacji podmiotowej wykonawcy, którego oferta została najwyżej oceniona zgodnie z pkt c.</w:t>
      </w:r>
    </w:p>
    <w:p w14:paraId="5E5CCE5B" w14:textId="77777777" w:rsidR="00D6275C" w:rsidRPr="00C32956" w:rsidRDefault="00D6275C" w:rsidP="00455F69">
      <w:pPr>
        <w:widowControl w:val="0"/>
        <w:autoSpaceDE w:val="0"/>
        <w:autoSpaceDN w:val="0"/>
        <w:spacing w:before="128" w:after="0" w:line="276" w:lineRule="auto"/>
        <w:ind w:left="851" w:right="-284" w:hanging="426"/>
        <w:rPr>
          <w:rFonts w:eastAsia="Trebuchet MS" w:cstheme="minorHAnsi"/>
        </w:rPr>
      </w:pPr>
      <w:r w:rsidRPr="00C32956">
        <w:rPr>
          <w:rFonts w:eastAsia="Trebuchet MS" w:cstheme="minorHAnsi"/>
          <w:spacing w:val="-2"/>
        </w:rPr>
        <w:t>e) Zamawiający kontynuuje procedurę, o której mowa w pkt d, do momentu wyboru najkorzystniejszej oferty albo unieważnienia postępowania o udzielenie zamówienia.</w:t>
      </w:r>
    </w:p>
    <w:p w14:paraId="45C7F645" w14:textId="77777777" w:rsidR="00D6275C" w:rsidRPr="00C32956" w:rsidRDefault="00D6275C" w:rsidP="00455F69">
      <w:pPr>
        <w:spacing w:after="0" w:line="276" w:lineRule="auto"/>
        <w:rPr>
          <w:rFonts w:eastAsia="Times New Roman" w:cstheme="minorHAnsi"/>
          <w:lang w:eastAsia="pl-PL"/>
        </w:rPr>
      </w:pPr>
    </w:p>
    <w:p w14:paraId="171C3FB2" w14:textId="77777777" w:rsidR="00FE38C4" w:rsidRPr="00C32956" w:rsidRDefault="00FE38C4" w:rsidP="00455F69">
      <w:pPr>
        <w:spacing w:after="0" w:line="276" w:lineRule="auto"/>
        <w:rPr>
          <w:rFonts w:eastAsia="Times New Roman" w:cstheme="minorHAnsi"/>
          <w:lang w:eastAsia="pl-PL"/>
        </w:rPr>
      </w:pPr>
    </w:p>
    <w:p w14:paraId="31C44C95" w14:textId="77777777" w:rsidR="00FE38C4" w:rsidRPr="00C32956" w:rsidRDefault="00FE38C4" w:rsidP="00455F69">
      <w:pPr>
        <w:numPr>
          <w:ilvl w:val="0"/>
          <w:numId w:val="4"/>
        </w:numPr>
        <w:spacing w:after="0" w:line="276" w:lineRule="auto"/>
        <w:ind w:left="426" w:hanging="426"/>
        <w:rPr>
          <w:rFonts w:eastAsia="Times New Roman" w:cstheme="minorHAnsi"/>
          <w:b/>
          <w:lang w:eastAsia="pl-PL"/>
        </w:rPr>
      </w:pPr>
      <w:r w:rsidRPr="00C32956">
        <w:rPr>
          <w:rFonts w:eastAsia="Times New Roman" w:cstheme="minorHAnsi"/>
          <w:b/>
          <w:lang w:eastAsia="pl-PL"/>
        </w:rPr>
        <w:t xml:space="preserve">OPIS PRZEDMIOTU ZAMÓWIENIA </w:t>
      </w:r>
    </w:p>
    <w:p w14:paraId="0AD48379" w14:textId="06B04AAE" w:rsidR="00A64B3F" w:rsidRPr="00C32956" w:rsidRDefault="00A64B3F" w:rsidP="00455F69">
      <w:pPr>
        <w:pStyle w:val="Akapitzlist"/>
        <w:numPr>
          <w:ilvl w:val="0"/>
          <w:numId w:val="49"/>
        </w:numPr>
        <w:tabs>
          <w:tab w:val="clear" w:pos="720"/>
        </w:tabs>
        <w:spacing w:line="276" w:lineRule="auto"/>
        <w:ind w:hanging="294"/>
        <w:rPr>
          <w:rFonts w:asciiTheme="minorHAnsi" w:hAnsiTheme="minorHAnsi" w:cstheme="minorHAnsi"/>
          <w:sz w:val="22"/>
          <w:szCs w:val="22"/>
          <w:lang w:eastAsia="pl-PL"/>
        </w:rPr>
      </w:pPr>
      <w:r w:rsidRPr="00C32956">
        <w:rPr>
          <w:rFonts w:asciiTheme="minorHAnsi" w:hAnsiTheme="minorHAnsi" w:cstheme="minorHAnsi"/>
          <w:sz w:val="22"/>
          <w:szCs w:val="22"/>
          <w:lang w:eastAsia="pl-PL"/>
        </w:rPr>
        <w:t xml:space="preserve">Przedmiotem zamówienia jest </w:t>
      </w:r>
      <w:r w:rsidR="00015A20" w:rsidRPr="00C32956">
        <w:rPr>
          <w:rFonts w:asciiTheme="minorHAnsi" w:hAnsiTheme="minorHAnsi" w:cstheme="minorHAnsi"/>
          <w:sz w:val="22"/>
          <w:szCs w:val="22"/>
          <w:lang w:eastAsia="pl-PL"/>
        </w:rPr>
        <w:t xml:space="preserve">świadczenie usług windykacji polubownej należności Zamawiającego obejmujących kary naliczone za przetrzymanie zbiorów bibliotecznych oraz windykację z tytułu niezwróconych zbiorów </w:t>
      </w:r>
      <w:r w:rsidR="00F40301" w:rsidRPr="00C32956">
        <w:rPr>
          <w:rFonts w:asciiTheme="minorHAnsi" w:hAnsiTheme="minorHAnsi" w:cstheme="minorHAnsi"/>
          <w:sz w:val="22"/>
          <w:szCs w:val="22"/>
          <w:lang w:eastAsia="pl-PL"/>
        </w:rPr>
        <w:t>zgodnie z zapisami projektu umowy stanowiącym załącznik nr 5 do SWZ.</w:t>
      </w:r>
    </w:p>
    <w:p w14:paraId="15C477AD" w14:textId="3BB80568" w:rsidR="00A64B3F" w:rsidRPr="00C32956" w:rsidRDefault="00A64B3F" w:rsidP="00455F69">
      <w:pPr>
        <w:pStyle w:val="Akapitzlist"/>
        <w:numPr>
          <w:ilvl w:val="0"/>
          <w:numId w:val="49"/>
        </w:numPr>
        <w:tabs>
          <w:tab w:val="clear" w:pos="720"/>
        </w:tabs>
        <w:spacing w:line="276" w:lineRule="auto"/>
        <w:ind w:hanging="294"/>
        <w:rPr>
          <w:rFonts w:asciiTheme="minorHAnsi" w:hAnsiTheme="minorHAnsi" w:cstheme="minorHAnsi"/>
          <w:sz w:val="22"/>
          <w:szCs w:val="22"/>
          <w:lang w:eastAsia="pl-PL"/>
        </w:rPr>
      </w:pPr>
      <w:r w:rsidRPr="00C32956">
        <w:rPr>
          <w:rFonts w:asciiTheme="minorHAnsi" w:hAnsiTheme="minorHAnsi" w:cstheme="minorHAnsi"/>
          <w:b/>
          <w:bCs/>
          <w:sz w:val="22"/>
          <w:szCs w:val="22"/>
          <w:lang w:eastAsia="pl-PL"/>
        </w:rPr>
        <w:t xml:space="preserve">Szacunkowa wartość należności objętych windykacją wynosi 953 846,00 </w:t>
      </w:r>
      <w:r w:rsidRPr="00C32956">
        <w:rPr>
          <w:rFonts w:asciiTheme="minorHAnsi" w:hAnsiTheme="minorHAnsi" w:cstheme="minorHAnsi"/>
          <w:sz w:val="22"/>
          <w:szCs w:val="22"/>
          <w:lang w:eastAsia="pl-PL"/>
        </w:rPr>
        <w:t>zł (słownie: dziewięćset pięćdziesiąt trzy tysiące osiemset czterdzieści sześć złotych 00/100).</w:t>
      </w:r>
    </w:p>
    <w:p w14:paraId="202EAEA1" w14:textId="605EB4DA" w:rsidR="00A64B3F" w:rsidRPr="00C32956" w:rsidRDefault="00A64B3F" w:rsidP="00455F69">
      <w:pPr>
        <w:pStyle w:val="Akapitzlist"/>
        <w:numPr>
          <w:ilvl w:val="0"/>
          <w:numId w:val="49"/>
        </w:numPr>
        <w:tabs>
          <w:tab w:val="clear" w:pos="720"/>
        </w:tabs>
        <w:spacing w:line="276" w:lineRule="auto"/>
        <w:ind w:hanging="294"/>
        <w:rPr>
          <w:rFonts w:asciiTheme="minorHAnsi" w:hAnsiTheme="minorHAnsi" w:cstheme="minorHAnsi"/>
          <w:sz w:val="22"/>
          <w:szCs w:val="22"/>
          <w:lang w:eastAsia="pl-PL"/>
        </w:rPr>
      </w:pPr>
      <w:r w:rsidRPr="00C32956">
        <w:rPr>
          <w:rFonts w:asciiTheme="minorHAnsi" w:hAnsiTheme="minorHAnsi" w:cstheme="minorHAnsi"/>
          <w:sz w:val="22"/>
          <w:szCs w:val="22"/>
          <w:lang w:eastAsia="pl-PL"/>
        </w:rPr>
        <w:t>Zakres czynności windykacyjnych obejmuje w szczególności:</w:t>
      </w:r>
    </w:p>
    <w:p w14:paraId="39EE102F" w14:textId="500545AF" w:rsidR="00A64B3F" w:rsidRPr="00C32956" w:rsidRDefault="00A64B3F" w:rsidP="00455F69">
      <w:pPr>
        <w:pStyle w:val="Akapitzlist"/>
        <w:numPr>
          <w:ilvl w:val="0"/>
          <w:numId w:val="54"/>
        </w:numPr>
        <w:spacing w:line="276" w:lineRule="auto"/>
        <w:ind w:left="1134" w:hanging="294"/>
        <w:rPr>
          <w:rFonts w:asciiTheme="minorHAnsi" w:hAnsiTheme="minorHAnsi" w:cstheme="minorHAnsi"/>
          <w:sz w:val="22"/>
          <w:szCs w:val="22"/>
          <w:lang w:eastAsia="pl-PL"/>
        </w:rPr>
      </w:pPr>
      <w:r w:rsidRPr="00C32956">
        <w:rPr>
          <w:rFonts w:asciiTheme="minorHAnsi" w:hAnsiTheme="minorHAnsi" w:cstheme="minorHAnsi"/>
          <w:sz w:val="22"/>
          <w:szCs w:val="22"/>
          <w:lang w:eastAsia="pl-PL"/>
        </w:rPr>
        <w:t>kierowanie pisemnych wezwań do zapłaty do dłużników wskazanych przez Zamawiającego;</w:t>
      </w:r>
    </w:p>
    <w:p w14:paraId="7CEFAFAA" w14:textId="6FC9A010" w:rsidR="00A64B3F" w:rsidRPr="00C32956" w:rsidRDefault="00A64B3F" w:rsidP="00455F69">
      <w:pPr>
        <w:pStyle w:val="Akapitzlist"/>
        <w:numPr>
          <w:ilvl w:val="0"/>
          <w:numId w:val="54"/>
        </w:numPr>
        <w:spacing w:line="276" w:lineRule="auto"/>
        <w:ind w:left="1134" w:hanging="294"/>
        <w:rPr>
          <w:rFonts w:asciiTheme="minorHAnsi" w:hAnsiTheme="minorHAnsi" w:cstheme="minorHAnsi"/>
          <w:sz w:val="22"/>
          <w:szCs w:val="22"/>
          <w:lang w:eastAsia="pl-PL"/>
        </w:rPr>
      </w:pPr>
      <w:r w:rsidRPr="00C32956">
        <w:rPr>
          <w:rFonts w:asciiTheme="minorHAnsi" w:hAnsiTheme="minorHAnsi" w:cstheme="minorHAnsi"/>
          <w:sz w:val="22"/>
          <w:szCs w:val="22"/>
          <w:lang w:eastAsia="pl-PL"/>
        </w:rPr>
        <w:t>prowadzenie kontaktu telefonicznego i korespondencyjnego z dłużnikami;</w:t>
      </w:r>
    </w:p>
    <w:p w14:paraId="12330FBC" w14:textId="39B69383" w:rsidR="00A64B3F" w:rsidRPr="00C32956" w:rsidRDefault="00A64B3F" w:rsidP="00455F69">
      <w:pPr>
        <w:pStyle w:val="Akapitzlist"/>
        <w:numPr>
          <w:ilvl w:val="0"/>
          <w:numId w:val="54"/>
        </w:numPr>
        <w:spacing w:line="276" w:lineRule="auto"/>
        <w:ind w:left="1134" w:hanging="294"/>
        <w:rPr>
          <w:rFonts w:asciiTheme="minorHAnsi" w:hAnsiTheme="minorHAnsi" w:cstheme="minorHAnsi"/>
          <w:sz w:val="22"/>
          <w:szCs w:val="22"/>
          <w:lang w:eastAsia="pl-PL"/>
        </w:rPr>
      </w:pPr>
      <w:r w:rsidRPr="00C32956">
        <w:rPr>
          <w:rFonts w:asciiTheme="minorHAnsi" w:hAnsiTheme="minorHAnsi" w:cstheme="minorHAnsi"/>
          <w:sz w:val="22"/>
          <w:szCs w:val="22"/>
          <w:lang w:eastAsia="pl-PL"/>
        </w:rPr>
        <w:t>prowadzenie negocjacji ugodowych z dłużnikami;</w:t>
      </w:r>
    </w:p>
    <w:p w14:paraId="4BEF6641" w14:textId="028CA868" w:rsidR="00A64B3F" w:rsidRPr="00C32956" w:rsidRDefault="00A64B3F" w:rsidP="00455F69">
      <w:pPr>
        <w:pStyle w:val="Akapitzlist"/>
        <w:numPr>
          <w:ilvl w:val="0"/>
          <w:numId w:val="54"/>
        </w:numPr>
        <w:spacing w:line="276" w:lineRule="auto"/>
        <w:ind w:left="1134" w:hanging="294"/>
        <w:rPr>
          <w:rFonts w:asciiTheme="minorHAnsi" w:hAnsiTheme="minorHAnsi" w:cstheme="minorHAnsi"/>
          <w:sz w:val="22"/>
          <w:szCs w:val="22"/>
          <w:lang w:eastAsia="pl-PL"/>
        </w:rPr>
      </w:pPr>
      <w:r w:rsidRPr="00C32956">
        <w:rPr>
          <w:rFonts w:asciiTheme="minorHAnsi" w:hAnsiTheme="minorHAnsi" w:cstheme="minorHAnsi"/>
          <w:sz w:val="22"/>
          <w:szCs w:val="22"/>
          <w:lang w:eastAsia="pl-PL"/>
        </w:rPr>
        <w:t>informowanie Zamawiającego o każdej wpłacie dokonanej przez dłużnika;</w:t>
      </w:r>
    </w:p>
    <w:p w14:paraId="3A32A5FA" w14:textId="6742F782" w:rsidR="00A64B3F" w:rsidRPr="00C32956" w:rsidRDefault="00A64B3F" w:rsidP="00455F69">
      <w:pPr>
        <w:pStyle w:val="Akapitzlist"/>
        <w:numPr>
          <w:ilvl w:val="0"/>
          <w:numId w:val="54"/>
        </w:numPr>
        <w:spacing w:line="276" w:lineRule="auto"/>
        <w:ind w:left="1134" w:hanging="294"/>
        <w:rPr>
          <w:rFonts w:asciiTheme="minorHAnsi" w:hAnsiTheme="minorHAnsi" w:cstheme="minorHAnsi"/>
          <w:sz w:val="22"/>
          <w:szCs w:val="22"/>
          <w:lang w:eastAsia="pl-PL"/>
        </w:rPr>
      </w:pPr>
      <w:r w:rsidRPr="00C32956">
        <w:rPr>
          <w:rFonts w:asciiTheme="minorHAnsi" w:hAnsiTheme="minorHAnsi" w:cstheme="minorHAnsi"/>
          <w:sz w:val="22"/>
          <w:szCs w:val="22"/>
          <w:lang w:eastAsia="pl-PL"/>
        </w:rPr>
        <w:t>sporządzanie i przekazywanie Zamawiającemu raportów z przebiegu czynności windykacyjnych;</w:t>
      </w:r>
    </w:p>
    <w:p w14:paraId="441643E8" w14:textId="1C615579" w:rsidR="00A64B3F" w:rsidRPr="00C32956" w:rsidRDefault="00A64B3F" w:rsidP="00455F69">
      <w:pPr>
        <w:pStyle w:val="Akapitzlist"/>
        <w:numPr>
          <w:ilvl w:val="0"/>
          <w:numId w:val="54"/>
        </w:numPr>
        <w:spacing w:line="276" w:lineRule="auto"/>
        <w:ind w:left="1134" w:hanging="294"/>
        <w:rPr>
          <w:rFonts w:asciiTheme="minorHAnsi" w:hAnsiTheme="minorHAnsi" w:cstheme="minorHAnsi"/>
          <w:sz w:val="22"/>
          <w:szCs w:val="22"/>
          <w:lang w:eastAsia="pl-PL"/>
        </w:rPr>
      </w:pPr>
      <w:r w:rsidRPr="00C32956">
        <w:rPr>
          <w:rFonts w:asciiTheme="minorHAnsi" w:hAnsiTheme="minorHAnsi" w:cstheme="minorHAnsi"/>
          <w:sz w:val="22"/>
          <w:szCs w:val="22"/>
          <w:lang w:eastAsia="pl-PL"/>
        </w:rPr>
        <w:t>prowadzenie ewidencji spraw przekazanych do windykacji.</w:t>
      </w:r>
    </w:p>
    <w:p w14:paraId="2537FE30" w14:textId="1359E87A" w:rsidR="00A64B3F" w:rsidRPr="00C32956" w:rsidRDefault="00A64B3F" w:rsidP="00455F69">
      <w:pPr>
        <w:pStyle w:val="Akapitzlist"/>
        <w:numPr>
          <w:ilvl w:val="0"/>
          <w:numId w:val="49"/>
        </w:numPr>
        <w:tabs>
          <w:tab w:val="clear" w:pos="720"/>
        </w:tabs>
        <w:spacing w:line="276" w:lineRule="auto"/>
        <w:ind w:hanging="294"/>
        <w:rPr>
          <w:rFonts w:asciiTheme="minorHAnsi" w:hAnsiTheme="minorHAnsi" w:cstheme="minorHAnsi"/>
          <w:sz w:val="22"/>
          <w:szCs w:val="22"/>
          <w:lang w:eastAsia="pl-PL"/>
        </w:rPr>
      </w:pPr>
      <w:r w:rsidRPr="00C32956">
        <w:rPr>
          <w:rFonts w:asciiTheme="minorHAnsi" w:hAnsiTheme="minorHAnsi" w:cstheme="minorHAnsi"/>
          <w:sz w:val="22"/>
          <w:szCs w:val="22"/>
          <w:lang w:eastAsia="pl-PL"/>
        </w:rPr>
        <w:t>Wykonawca zobowiązany będzie do działania wyłącznie na podstawie pełnomocnictwa udzielonego przez Zamawiającego oraz zgodnie z obowiązującymi przepisami prawa.</w:t>
      </w:r>
    </w:p>
    <w:p w14:paraId="4DE776B4" w14:textId="77777777" w:rsidR="00A64B3F" w:rsidRPr="00C32956" w:rsidRDefault="00A64B3F" w:rsidP="00455F69">
      <w:pPr>
        <w:pStyle w:val="Akapitzlist"/>
        <w:numPr>
          <w:ilvl w:val="0"/>
          <w:numId w:val="49"/>
        </w:numPr>
        <w:tabs>
          <w:tab w:val="clear" w:pos="720"/>
          <w:tab w:val="num" w:pos="-142"/>
        </w:tabs>
        <w:spacing w:line="276" w:lineRule="auto"/>
        <w:ind w:hanging="294"/>
        <w:rPr>
          <w:rFonts w:asciiTheme="minorHAnsi" w:hAnsiTheme="minorHAnsi" w:cstheme="minorHAnsi"/>
          <w:sz w:val="22"/>
          <w:szCs w:val="22"/>
        </w:rPr>
      </w:pPr>
      <w:r w:rsidRPr="00C32956">
        <w:rPr>
          <w:rFonts w:asciiTheme="minorHAnsi" w:hAnsiTheme="minorHAnsi" w:cstheme="minorHAnsi"/>
          <w:sz w:val="22"/>
          <w:szCs w:val="22"/>
          <w:lang w:eastAsia="pl-PL"/>
        </w:rPr>
        <w:t>Zamówienie obejmuje wyłącznie windykację polubowną. Ewentualne czynności sądowe lub egzekucyjne mogą być realizowane wyłącznie na podstawie odrębnego pisemnego zlecenia lub odrębnej umowy.</w:t>
      </w:r>
    </w:p>
    <w:p w14:paraId="3AA7647E" w14:textId="1F34F6A9" w:rsidR="00FE38C4" w:rsidRPr="00C32956" w:rsidRDefault="00FE38C4" w:rsidP="00455F69">
      <w:pPr>
        <w:pStyle w:val="Akapitzlist"/>
        <w:numPr>
          <w:ilvl w:val="0"/>
          <w:numId w:val="49"/>
        </w:numPr>
        <w:tabs>
          <w:tab w:val="clear" w:pos="720"/>
          <w:tab w:val="num" w:pos="-142"/>
        </w:tabs>
        <w:spacing w:line="276" w:lineRule="auto"/>
        <w:ind w:hanging="294"/>
        <w:rPr>
          <w:rFonts w:asciiTheme="minorHAnsi" w:hAnsiTheme="minorHAnsi" w:cstheme="minorHAnsi"/>
          <w:sz w:val="22"/>
          <w:szCs w:val="22"/>
        </w:rPr>
      </w:pPr>
      <w:r w:rsidRPr="00C32956">
        <w:rPr>
          <w:rFonts w:asciiTheme="minorHAnsi" w:hAnsiTheme="minorHAnsi" w:cstheme="minorHAnsi"/>
          <w:sz w:val="22"/>
          <w:szCs w:val="22"/>
          <w:lang w:eastAsia="pl-PL"/>
        </w:rPr>
        <w:t xml:space="preserve">Opis przedmiotu zamówienia należy odczytywać wraz z ewentualnymi zmianami treści specyfikacji, będącymi np. wynikiem udzielonych odpowiedzi na zapytania wykonawców. </w:t>
      </w:r>
    </w:p>
    <w:p w14:paraId="50773197" w14:textId="439E85A4" w:rsidR="00FE38C4" w:rsidRPr="00C32956" w:rsidRDefault="00FE38C4" w:rsidP="00455F69">
      <w:pPr>
        <w:numPr>
          <w:ilvl w:val="0"/>
          <w:numId w:val="49"/>
        </w:numPr>
        <w:tabs>
          <w:tab w:val="clear" w:pos="720"/>
        </w:tabs>
        <w:spacing w:after="0" w:line="276" w:lineRule="auto"/>
        <w:ind w:left="709" w:hanging="283"/>
        <w:rPr>
          <w:rFonts w:eastAsia="Times New Roman" w:cstheme="minorHAnsi"/>
          <w:lang w:eastAsia="ar-SA"/>
        </w:rPr>
      </w:pPr>
      <w:r w:rsidRPr="00C32956">
        <w:rPr>
          <w:rFonts w:eastAsia="Times New Roman" w:cstheme="minorHAnsi"/>
          <w:lang w:eastAsia="ar-SA"/>
        </w:rPr>
        <w:t xml:space="preserve">Przedmiot zamówienia określony jest we </w:t>
      </w:r>
      <w:r w:rsidRPr="00C32956">
        <w:rPr>
          <w:rFonts w:eastAsia="Times New Roman" w:cstheme="minorHAnsi"/>
          <w:b/>
          <w:lang w:eastAsia="ar-SA"/>
        </w:rPr>
        <w:t>Wspólnym Słowniku Zamówień</w:t>
      </w:r>
      <w:r w:rsidRPr="00C32956">
        <w:rPr>
          <w:rFonts w:eastAsia="Times New Roman" w:cstheme="minorHAnsi"/>
          <w:lang w:eastAsia="ar-SA"/>
        </w:rPr>
        <w:t xml:space="preserve"> pod kodem i pojęciem: </w:t>
      </w:r>
    </w:p>
    <w:p w14:paraId="07B66046" w14:textId="731E0423" w:rsidR="00FE38C4" w:rsidRPr="00C32956" w:rsidRDefault="00A64B3F" w:rsidP="00455F69">
      <w:pPr>
        <w:spacing w:after="0" w:line="276" w:lineRule="auto"/>
        <w:ind w:left="709"/>
        <w:rPr>
          <w:rFonts w:eastAsia="Times New Roman" w:cstheme="minorHAnsi"/>
          <w:lang w:eastAsia="pl-PL"/>
        </w:rPr>
      </w:pPr>
      <w:r w:rsidRPr="00C32956">
        <w:rPr>
          <w:rFonts w:eastAsia="Times New Roman" w:cstheme="minorHAnsi"/>
          <w:lang w:eastAsia="pl-PL"/>
        </w:rPr>
        <w:t>Kod CPV: 79940000-5 – usługi agencji ściągania należności</w:t>
      </w:r>
    </w:p>
    <w:p w14:paraId="3D8B3249" w14:textId="77777777" w:rsidR="005C19D0" w:rsidRPr="00C32956" w:rsidRDefault="00922FB4" w:rsidP="00455F69">
      <w:pPr>
        <w:numPr>
          <w:ilvl w:val="0"/>
          <w:numId w:val="49"/>
        </w:numPr>
        <w:tabs>
          <w:tab w:val="clear" w:pos="720"/>
          <w:tab w:val="num" w:pos="284"/>
        </w:tabs>
        <w:suppressAutoHyphens/>
        <w:spacing w:after="0" w:line="276" w:lineRule="auto"/>
        <w:ind w:left="709" w:hanging="283"/>
        <w:rPr>
          <w:rFonts w:eastAsia="Times New Roman" w:cstheme="minorHAnsi"/>
          <w:lang w:eastAsia="ar-SA"/>
        </w:rPr>
      </w:pPr>
      <w:r w:rsidRPr="00C32956">
        <w:rPr>
          <w:rFonts w:eastAsia="Arial Unicode MS" w:cstheme="minorHAnsi"/>
          <w:kern w:val="2"/>
          <w:lang w:eastAsia="pl-PL"/>
        </w:rPr>
        <w:t>Zamawiający nie dopuszcza składania ofert częściowych</w:t>
      </w:r>
      <w:r w:rsidR="00A64B3F" w:rsidRPr="00C32956">
        <w:rPr>
          <w:rFonts w:eastAsia="Arial Unicode MS" w:cstheme="minorHAnsi"/>
          <w:kern w:val="2"/>
          <w:lang w:eastAsia="pl-PL"/>
        </w:rPr>
        <w:t>.</w:t>
      </w:r>
    </w:p>
    <w:p w14:paraId="5220D7D5" w14:textId="40301C47" w:rsidR="00015A20" w:rsidRPr="00C32956" w:rsidRDefault="00015A20" w:rsidP="00223250">
      <w:pPr>
        <w:numPr>
          <w:ilvl w:val="0"/>
          <w:numId w:val="49"/>
        </w:numPr>
        <w:shd w:val="clear" w:color="auto" w:fill="FFFFFF"/>
        <w:tabs>
          <w:tab w:val="clear" w:pos="720"/>
          <w:tab w:val="num" w:pos="284"/>
        </w:tabs>
        <w:suppressAutoHyphens/>
        <w:spacing w:after="0" w:line="240" w:lineRule="auto"/>
        <w:ind w:left="709" w:hanging="283"/>
        <w:rPr>
          <w:rFonts w:eastAsia="Times New Roman" w:cstheme="minorHAnsi"/>
          <w:lang w:eastAsia="pl-PL"/>
        </w:rPr>
      </w:pPr>
      <w:r w:rsidRPr="00C32956">
        <w:rPr>
          <w:rFonts w:eastAsia="Times New Roman" w:cstheme="minorHAnsi"/>
          <w:lang w:eastAsia="pl-PL"/>
        </w:rPr>
        <w:t xml:space="preserve">Zamawiający nie dokonuje podziału zamówienia na części. Przedmiot zamówienia obejmuje świadczenie usług windykacji polubownej należności Zamawiającego, obejmujących zarówno należności z tytułu kar naliczonych za przetrzymanie zbiorów bibliotecznych, jak również należności z tytułu niezwróconych zbiorów. Pomimo możliwości wyodrębnienia poszczególnych rodzajów należności, Zamawiający uznał, że dokonanie podziału zamówienia na części nie jest zasadne z przyczyn organizacyjnych, ekonomicznych oraz związanych z koniecznością zapewnienia spójnej i efektywnej realizacji usługi. Oba wskazane zakresy usług dotyczą tego samego rodzaju działalności – windykacji należności Zamawiającego – i wymagają zastosowania jednolitego procesu obsługi spraw, obejmującego w szczególności analizę należności, kontakt z dłużnikiem, prowadzenie działań monitujących i negocjacyjnych, dokumentowanie podjętych czynności oraz bieżące przekazywanie Zamawiającemu informacji o stanie prowadzonych spraw. Rozdzielenie tych usług pomiędzy różnych wykonawców mogłoby powodować konieczność równoległego funkcjonowania kilku systemów obsługi i raportowania oraz zwiększyć obciążenia organizacyjne po stronie Zamawiającego. Brak podziału zamówienia pozwoli ponadto na zachowanie jednolitych zasad prowadzenia postępowań windykacyjnych, jednolitego sposobu komunikacji z dłużnikami oraz jednolitego systemu raportowania. Powierzenie realizacji całego zakresu jednemu wykonawcy ułatwi również Zamawiającemu nadzór nad realizacją umowy oraz rozliczanie wykonanych usług. Podział zamówienia na części mógłby również skutkować koniecznością koordynowania działań kilku wykonawców realizujących usługi o zbliżonym charakterze i wobec tej samej grupy dłużników, co mogłoby prowadzić do powielania czynności, zwiększenia kosztów obsługi oraz utrudnienia sprawnego zarządzania procesem windykacyjnym. Jednocześnie Zamawiający ocenił, że brak podziału zamówienia na części nie ogranicza w sposób nieuzasadniony konkurencji, ponieważ zakres przedmiotu zamówienia stanowi jednorodną usługę windykacji polubownej, możliwą do realizacji przez podmioty specjalizujące się w tego rodzaju usługach. </w:t>
      </w:r>
    </w:p>
    <w:p w14:paraId="08F051DA" w14:textId="3A65EA79" w:rsidR="00A105FA" w:rsidRPr="00C32956" w:rsidRDefault="00A105FA" w:rsidP="00455F69">
      <w:pPr>
        <w:numPr>
          <w:ilvl w:val="0"/>
          <w:numId w:val="49"/>
        </w:numPr>
        <w:tabs>
          <w:tab w:val="clear" w:pos="720"/>
        </w:tabs>
        <w:suppressAutoHyphens/>
        <w:spacing w:after="0" w:line="276" w:lineRule="auto"/>
        <w:ind w:left="426" w:hanging="142"/>
        <w:rPr>
          <w:rFonts w:cstheme="minorHAnsi"/>
          <w:b/>
        </w:rPr>
      </w:pPr>
      <w:r w:rsidRPr="00C32956">
        <w:rPr>
          <w:rFonts w:cstheme="minorHAnsi"/>
          <w:b/>
        </w:rPr>
        <w:t>Wymagania dotyczące zatrudnienia na podstawie umowy o pracę:</w:t>
      </w:r>
    </w:p>
    <w:p w14:paraId="2679CBB9" w14:textId="77777777" w:rsidR="00A105FA" w:rsidRPr="00C32956" w:rsidRDefault="00A105FA" w:rsidP="00455F69">
      <w:pPr>
        <w:numPr>
          <w:ilvl w:val="0"/>
          <w:numId w:val="55"/>
        </w:numPr>
        <w:spacing w:before="100" w:beforeAutospacing="1" w:after="100" w:afterAutospacing="1" w:line="276" w:lineRule="auto"/>
        <w:rPr>
          <w:rFonts w:eastAsia="Times New Roman" w:cstheme="minorHAnsi"/>
          <w:lang w:eastAsia="pl-PL"/>
        </w:rPr>
      </w:pPr>
      <w:r w:rsidRPr="00C32956">
        <w:rPr>
          <w:rFonts w:eastAsia="Times New Roman" w:cstheme="minorHAnsi"/>
          <w:lang w:eastAsia="pl-PL"/>
        </w:rPr>
        <w:lastRenderedPageBreak/>
        <w:t>Stosownie do art. 95 ust. 1 ustawy z dnia 11 września 2019 r. – Prawo zamówień publicznych Zamawiający wymaga, aby osoby wykonujące w ramach realizacji zamówienia czynności wskazane w ust. 2 były zatrudnione przez Wykonawcę lub Podwykonawcę na podstawie stosunku pracy, w rozumieniu art. 22 § 1 ustawy z dnia 26 czerwca 1974 r. – Kodeks pracy, przez cały okres realizacji zamówienia, w zakresie, w jakim wykonywanie tych czynności polega na wykonywaniu pracy w rozumieniu przepisów Kodeksu pracy.</w:t>
      </w:r>
    </w:p>
    <w:p w14:paraId="29892D2F" w14:textId="77777777" w:rsidR="00A105FA" w:rsidRPr="00C32956" w:rsidRDefault="00A105FA" w:rsidP="00455F69">
      <w:pPr>
        <w:numPr>
          <w:ilvl w:val="0"/>
          <w:numId w:val="55"/>
        </w:numPr>
        <w:spacing w:before="100" w:beforeAutospacing="1" w:after="100" w:afterAutospacing="1" w:line="276" w:lineRule="auto"/>
        <w:rPr>
          <w:rFonts w:eastAsia="Times New Roman" w:cstheme="minorHAnsi"/>
          <w:lang w:eastAsia="pl-PL"/>
        </w:rPr>
      </w:pPr>
      <w:r w:rsidRPr="00C32956">
        <w:rPr>
          <w:rFonts w:eastAsia="Times New Roman" w:cstheme="minorHAnsi"/>
          <w:lang w:eastAsia="pl-PL"/>
        </w:rPr>
        <w:t>Wymóg zatrudnienia na podstawie stosunku pracy dotyczy osób wykonujących czynności związane z bieżącą obsługą procesu windykacji polubownej, w szczególności:</w:t>
      </w:r>
    </w:p>
    <w:p w14:paraId="0E9727AA" w14:textId="77777777" w:rsidR="00A105FA" w:rsidRPr="00C32956" w:rsidRDefault="00A105FA" w:rsidP="00455F69">
      <w:pPr>
        <w:numPr>
          <w:ilvl w:val="1"/>
          <w:numId w:val="56"/>
        </w:numPr>
        <w:spacing w:before="100" w:beforeAutospacing="1" w:after="100" w:afterAutospacing="1" w:line="276" w:lineRule="auto"/>
        <w:rPr>
          <w:rFonts w:eastAsia="Times New Roman" w:cstheme="minorHAnsi"/>
          <w:lang w:eastAsia="pl-PL"/>
        </w:rPr>
      </w:pPr>
      <w:r w:rsidRPr="00C32956">
        <w:rPr>
          <w:rFonts w:eastAsia="Times New Roman" w:cstheme="minorHAnsi"/>
          <w:lang w:eastAsia="pl-PL"/>
        </w:rPr>
        <w:t>prowadzenia i bieżącej obsługi spraw windykacyjnych;</w:t>
      </w:r>
    </w:p>
    <w:p w14:paraId="57D95217" w14:textId="34F16957" w:rsidR="00A105FA" w:rsidRPr="00C32956" w:rsidRDefault="00A105FA" w:rsidP="00455F69">
      <w:pPr>
        <w:numPr>
          <w:ilvl w:val="1"/>
          <w:numId w:val="56"/>
        </w:numPr>
        <w:spacing w:before="100" w:beforeAutospacing="1" w:after="100" w:afterAutospacing="1" w:line="276" w:lineRule="auto"/>
        <w:rPr>
          <w:rFonts w:eastAsia="Times New Roman" w:cstheme="minorHAnsi"/>
          <w:lang w:eastAsia="pl-PL"/>
        </w:rPr>
      </w:pPr>
      <w:r w:rsidRPr="00C32956">
        <w:rPr>
          <w:rFonts w:eastAsia="Times New Roman" w:cstheme="minorHAnsi"/>
          <w:lang w:eastAsia="pl-PL"/>
        </w:rPr>
        <w:t>przygotowywania i kierowania wezwań do zapłaty należności z tytułu kar za przetrzymanie zbiorów bibliotecznych</w:t>
      </w:r>
      <w:r w:rsidR="00015A20" w:rsidRPr="00C32956">
        <w:rPr>
          <w:rFonts w:eastAsia="Times New Roman" w:cstheme="minorHAnsi"/>
          <w:lang w:eastAsia="pl-PL"/>
        </w:rPr>
        <w:t xml:space="preserve"> lub </w:t>
      </w:r>
      <w:r w:rsidR="0000697E" w:rsidRPr="00C32956">
        <w:rPr>
          <w:rFonts w:eastAsia="Times New Roman" w:cstheme="minorHAnsi"/>
          <w:lang w:eastAsia="pl-PL"/>
        </w:rPr>
        <w:t>z tytułu niezwróconych zbiorów;</w:t>
      </w:r>
    </w:p>
    <w:p w14:paraId="73D534F2" w14:textId="2C62EF32" w:rsidR="00A105FA" w:rsidRPr="00C32956" w:rsidRDefault="00A105FA" w:rsidP="00455F69">
      <w:pPr>
        <w:numPr>
          <w:ilvl w:val="1"/>
          <w:numId w:val="56"/>
        </w:numPr>
        <w:spacing w:before="100" w:beforeAutospacing="1" w:after="100" w:afterAutospacing="1" w:line="276" w:lineRule="auto"/>
        <w:rPr>
          <w:rFonts w:eastAsia="Times New Roman" w:cstheme="minorHAnsi"/>
          <w:lang w:eastAsia="pl-PL"/>
        </w:rPr>
      </w:pPr>
      <w:r w:rsidRPr="00C32956">
        <w:rPr>
          <w:rFonts w:eastAsia="Times New Roman" w:cstheme="minorHAnsi"/>
          <w:lang w:eastAsia="pl-PL"/>
        </w:rPr>
        <w:t>prowadzenia kontaktów telefonicznych, korespondencyjnych lub elektronicznych z osobami</w:t>
      </w:r>
      <w:r w:rsidR="0000697E" w:rsidRPr="00C32956">
        <w:rPr>
          <w:rFonts w:eastAsia="Times New Roman" w:cstheme="minorHAnsi"/>
          <w:lang w:eastAsia="pl-PL"/>
        </w:rPr>
        <w:t>;</w:t>
      </w:r>
      <w:r w:rsidRPr="00C32956">
        <w:rPr>
          <w:rFonts w:eastAsia="Times New Roman" w:cstheme="minorHAnsi"/>
          <w:lang w:eastAsia="pl-PL"/>
        </w:rPr>
        <w:t xml:space="preserve"> zobowiązanymi w celu doprowadzenia do zapłaty należności lub zwrotu zbiorów bibliotecznych;</w:t>
      </w:r>
    </w:p>
    <w:p w14:paraId="555D2425" w14:textId="2FEEE343" w:rsidR="00A105FA" w:rsidRPr="00C32956" w:rsidRDefault="00A105FA" w:rsidP="00455F69">
      <w:pPr>
        <w:numPr>
          <w:ilvl w:val="1"/>
          <w:numId w:val="56"/>
        </w:numPr>
        <w:spacing w:before="100" w:beforeAutospacing="1" w:after="100" w:afterAutospacing="1" w:line="276" w:lineRule="auto"/>
        <w:rPr>
          <w:rFonts w:eastAsia="Times New Roman" w:cstheme="minorHAnsi"/>
          <w:lang w:eastAsia="pl-PL"/>
        </w:rPr>
      </w:pPr>
      <w:r w:rsidRPr="00C32956">
        <w:rPr>
          <w:rFonts w:eastAsia="Times New Roman" w:cstheme="minorHAnsi"/>
          <w:lang w:eastAsia="pl-PL"/>
        </w:rPr>
        <w:t>monitorowania terminów zapłaty należności;</w:t>
      </w:r>
    </w:p>
    <w:p w14:paraId="71407F92" w14:textId="77777777" w:rsidR="00A105FA" w:rsidRPr="00C32956" w:rsidRDefault="00A105FA" w:rsidP="00455F69">
      <w:pPr>
        <w:numPr>
          <w:ilvl w:val="1"/>
          <w:numId w:val="56"/>
        </w:numPr>
        <w:spacing w:before="100" w:beforeAutospacing="1" w:after="100" w:afterAutospacing="1" w:line="276" w:lineRule="auto"/>
        <w:rPr>
          <w:rFonts w:eastAsia="Times New Roman" w:cstheme="minorHAnsi"/>
          <w:lang w:eastAsia="pl-PL"/>
        </w:rPr>
      </w:pPr>
      <w:r w:rsidRPr="00C32956">
        <w:rPr>
          <w:rFonts w:eastAsia="Times New Roman" w:cstheme="minorHAnsi"/>
          <w:lang w:eastAsia="pl-PL"/>
        </w:rPr>
        <w:t>ewidencjonowania i dokumentowania podejmowanych czynności windykacyjnych;</w:t>
      </w:r>
    </w:p>
    <w:p w14:paraId="526B05F7" w14:textId="77777777" w:rsidR="00A105FA" w:rsidRPr="00C32956" w:rsidRDefault="00A105FA" w:rsidP="00455F69">
      <w:pPr>
        <w:numPr>
          <w:ilvl w:val="1"/>
          <w:numId w:val="56"/>
        </w:numPr>
        <w:spacing w:before="100" w:beforeAutospacing="1" w:after="100" w:afterAutospacing="1" w:line="276" w:lineRule="auto"/>
        <w:rPr>
          <w:rFonts w:eastAsia="Times New Roman" w:cstheme="minorHAnsi"/>
          <w:lang w:eastAsia="pl-PL"/>
        </w:rPr>
      </w:pPr>
      <w:r w:rsidRPr="00C32956">
        <w:rPr>
          <w:rFonts w:eastAsia="Times New Roman" w:cstheme="minorHAnsi"/>
          <w:lang w:eastAsia="pl-PL"/>
        </w:rPr>
        <w:t>bieżącej aktualizacji informacji dotyczących prowadzonych spraw;</w:t>
      </w:r>
    </w:p>
    <w:p w14:paraId="6ED0AD5E" w14:textId="77777777" w:rsidR="00A105FA" w:rsidRPr="00C32956" w:rsidRDefault="00A105FA" w:rsidP="00455F69">
      <w:pPr>
        <w:numPr>
          <w:ilvl w:val="1"/>
          <w:numId w:val="56"/>
        </w:numPr>
        <w:spacing w:before="100" w:beforeAutospacing="1" w:after="100" w:afterAutospacing="1" w:line="276" w:lineRule="auto"/>
        <w:rPr>
          <w:rFonts w:eastAsia="Times New Roman" w:cstheme="minorHAnsi"/>
          <w:lang w:eastAsia="pl-PL"/>
        </w:rPr>
      </w:pPr>
      <w:r w:rsidRPr="00C32956">
        <w:rPr>
          <w:rFonts w:eastAsia="Times New Roman" w:cstheme="minorHAnsi"/>
          <w:lang w:eastAsia="pl-PL"/>
        </w:rPr>
        <w:t>sporządzania zestawień i raportów dotyczących prowadzonych działań windykacyjnych.</w:t>
      </w:r>
    </w:p>
    <w:p w14:paraId="5697EAC7" w14:textId="77777777" w:rsidR="00A105FA" w:rsidRPr="00C32956" w:rsidRDefault="00A105FA" w:rsidP="00455F69">
      <w:pPr>
        <w:numPr>
          <w:ilvl w:val="0"/>
          <w:numId w:val="55"/>
        </w:numPr>
        <w:spacing w:before="100" w:beforeAutospacing="1" w:after="100" w:afterAutospacing="1" w:line="276" w:lineRule="auto"/>
        <w:rPr>
          <w:rFonts w:eastAsia="Times New Roman" w:cstheme="minorHAnsi"/>
          <w:lang w:eastAsia="pl-PL"/>
        </w:rPr>
      </w:pPr>
      <w:r w:rsidRPr="00C32956">
        <w:rPr>
          <w:rFonts w:eastAsia="Times New Roman" w:cstheme="minorHAnsi"/>
          <w:lang w:eastAsia="pl-PL"/>
        </w:rPr>
        <w:t xml:space="preserve">Czynności wskazane w ust. 2 mają charakter powtarzalny i zorganizowany </w:t>
      </w:r>
      <w:proofErr w:type="gramStart"/>
      <w:r w:rsidRPr="00C32956">
        <w:rPr>
          <w:rFonts w:eastAsia="Times New Roman" w:cstheme="minorHAnsi"/>
          <w:lang w:eastAsia="pl-PL"/>
        </w:rPr>
        <w:t>i,</w:t>
      </w:r>
      <w:proofErr w:type="gramEnd"/>
      <w:r w:rsidRPr="00C32956">
        <w:rPr>
          <w:rFonts w:eastAsia="Times New Roman" w:cstheme="minorHAnsi"/>
          <w:lang w:eastAsia="pl-PL"/>
        </w:rPr>
        <w:t xml:space="preserve"> w przypadku ich wykonywania w warunkach podporządkowania pracowniczego, mogą polegać na wykonywaniu pracy w sposób określony w art. 22 § 1 Kodeksu pracy. W związku z powyższym Zamawiający określa wymóg zatrudnienia osób wykonujących te czynności na podstawie stosunku pracy.</w:t>
      </w:r>
    </w:p>
    <w:p w14:paraId="1D16C969" w14:textId="77777777" w:rsidR="00A105FA" w:rsidRPr="00C32956" w:rsidRDefault="00A105FA" w:rsidP="00455F69">
      <w:pPr>
        <w:numPr>
          <w:ilvl w:val="0"/>
          <w:numId w:val="55"/>
        </w:numPr>
        <w:spacing w:before="100" w:beforeAutospacing="1" w:after="100" w:afterAutospacing="1" w:line="276" w:lineRule="auto"/>
        <w:rPr>
          <w:rFonts w:eastAsia="Times New Roman" w:cstheme="minorHAnsi"/>
          <w:lang w:eastAsia="pl-PL"/>
        </w:rPr>
      </w:pPr>
      <w:r w:rsidRPr="00C32956">
        <w:rPr>
          <w:rFonts w:eastAsia="Times New Roman" w:cstheme="minorHAnsi"/>
          <w:lang w:eastAsia="pl-PL"/>
        </w:rPr>
        <w:t>Wymóg zatrudnienia na podstawie stosunku pracy nie dotyczy osób wykonujących czynności o charakterze samodzielnym, specjalistycznym lub incydentalnym, które ze względu na sposób ich wykonywania nie posiadają cech stosunku pracy, a także Wykonawcy będącego osobą fizyczną prowadzącą działalność gospodarczą, jeżeli osobiście wykonuje czynności objęte przedmiotem zamówienia i sposób ich wykonywania nie odpowiada warunkom określonym w art. 22 § 1 Kodeksu pracy.</w:t>
      </w:r>
    </w:p>
    <w:p w14:paraId="0E3970F4" w14:textId="77777777" w:rsidR="00A105FA" w:rsidRPr="00C32956" w:rsidRDefault="00A105FA" w:rsidP="00455F69">
      <w:pPr>
        <w:numPr>
          <w:ilvl w:val="0"/>
          <w:numId w:val="55"/>
        </w:numPr>
        <w:spacing w:before="100" w:beforeAutospacing="1" w:after="100" w:afterAutospacing="1" w:line="276" w:lineRule="auto"/>
        <w:rPr>
          <w:rFonts w:eastAsia="Times New Roman" w:cstheme="minorHAnsi"/>
          <w:lang w:eastAsia="pl-PL"/>
        </w:rPr>
      </w:pPr>
      <w:r w:rsidRPr="00C32956">
        <w:rPr>
          <w:rFonts w:eastAsia="Times New Roman" w:cstheme="minorHAnsi"/>
          <w:lang w:eastAsia="pl-PL"/>
        </w:rPr>
        <w:t>W przypadku korzystania przez Wykonawcę z Podwykonawców wymóg, o którym mowa w niniejszym rozdziale, stosuje się również do osób zatrudnionych przez Podwykonawcę wykonujących czynności określone w ust. 2.</w:t>
      </w:r>
    </w:p>
    <w:p w14:paraId="4CAEEFC5" w14:textId="77777777" w:rsidR="00A105FA" w:rsidRPr="00C32956" w:rsidRDefault="00A105FA" w:rsidP="00455F69">
      <w:pPr>
        <w:numPr>
          <w:ilvl w:val="0"/>
          <w:numId w:val="55"/>
        </w:numPr>
        <w:spacing w:before="100" w:beforeAutospacing="1" w:after="100" w:afterAutospacing="1" w:line="276" w:lineRule="auto"/>
        <w:rPr>
          <w:rFonts w:eastAsia="Times New Roman" w:cstheme="minorHAnsi"/>
          <w:lang w:eastAsia="pl-PL"/>
        </w:rPr>
      </w:pPr>
      <w:r w:rsidRPr="00C32956">
        <w:rPr>
          <w:rFonts w:eastAsia="Times New Roman" w:cstheme="minorHAnsi"/>
          <w:lang w:eastAsia="pl-PL"/>
        </w:rPr>
        <w:t>W celu weryfikacji zatrudnienia osób, o których mowa w ust. 2, Zamawiający jest uprawniony do żądania od Wykonawcy:</w:t>
      </w:r>
    </w:p>
    <w:p w14:paraId="6E313C12" w14:textId="77777777" w:rsidR="00A105FA" w:rsidRPr="00C32956" w:rsidRDefault="00A105FA" w:rsidP="00455F69">
      <w:pPr>
        <w:numPr>
          <w:ilvl w:val="1"/>
          <w:numId w:val="57"/>
        </w:numPr>
        <w:spacing w:before="100" w:beforeAutospacing="1" w:after="100" w:afterAutospacing="1" w:line="276" w:lineRule="auto"/>
        <w:rPr>
          <w:rFonts w:eastAsia="Times New Roman" w:cstheme="minorHAnsi"/>
          <w:lang w:eastAsia="pl-PL"/>
        </w:rPr>
      </w:pPr>
      <w:r w:rsidRPr="00C32956">
        <w:rPr>
          <w:rFonts w:eastAsia="Times New Roman" w:cstheme="minorHAnsi"/>
          <w:lang w:eastAsia="pl-PL"/>
        </w:rPr>
        <w:t>oświadczenia Wykonawcy lub Podwykonawcy o zatrudnieniu na podstawie stosunku pracy osób wykonujących czynności wskazane w ust. 2;</w:t>
      </w:r>
    </w:p>
    <w:p w14:paraId="71DA60C4" w14:textId="77777777" w:rsidR="00A105FA" w:rsidRPr="00C32956" w:rsidRDefault="00A105FA" w:rsidP="00455F69">
      <w:pPr>
        <w:numPr>
          <w:ilvl w:val="1"/>
          <w:numId w:val="57"/>
        </w:numPr>
        <w:spacing w:before="100" w:beforeAutospacing="1" w:after="100" w:afterAutospacing="1" w:line="276" w:lineRule="auto"/>
        <w:rPr>
          <w:rFonts w:eastAsia="Times New Roman" w:cstheme="minorHAnsi"/>
          <w:lang w:eastAsia="pl-PL"/>
        </w:rPr>
      </w:pPr>
      <w:r w:rsidRPr="00C32956">
        <w:rPr>
          <w:rFonts w:eastAsia="Times New Roman" w:cstheme="minorHAnsi"/>
          <w:lang w:eastAsia="pl-PL"/>
        </w:rPr>
        <w:t>oświadczenia osoby wykonującej czynności objęte wymogiem zatrudnienia na podstawie stosunku pracy;</w:t>
      </w:r>
    </w:p>
    <w:p w14:paraId="61BF4480" w14:textId="77777777" w:rsidR="00A105FA" w:rsidRPr="00C32956" w:rsidRDefault="00A105FA" w:rsidP="00455F69">
      <w:pPr>
        <w:numPr>
          <w:ilvl w:val="1"/>
          <w:numId w:val="57"/>
        </w:numPr>
        <w:spacing w:before="100" w:beforeAutospacing="1" w:after="100" w:afterAutospacing="1" w:line="276" w:lineRule="auto"/>
        <w:rPr>
          <w:rFonts w:eastAsia="Times New Roman" w:cstheme="minorHAnsi"/>
          <w:lang w:eastAsia="pl-PL"/>
        </w:rPr>
      </w:pPr>
      <w:r w:rsidRPr="00C32956">
        <w:rPr>
          <w:rFonts w:eastAsia="Times New Roman" w:cstheme="minorHAnsi"/>
          <w:lang w:eastAsia="pl-PL"/>
        </w:rPr>
        <w:t>poświadczonej za zgodność z oryginałem kopii umowy o pracę osoby wykonującej czynności wskazane w ust. 2 – przy czym kopia umowy powinna zostać zanonimizowana w zakresie danych osobowych innych niż niezbędne do weryfikacji spełniania wymogu zatrudnienia na podstawie stosunku pracy;</w:t>
      </w:r>
    </w:p>
    <w:p w14:paraId="01B3C1BD" w14:textId="77777777" w:rsidR="00A105FA" w:rsidRPr="00C32956" w:rsidRDefault="00A105FA" w:rsidP="00455F69">
      <w:pPr>
        <w:numPr>
          <w:ilvl w:val="1"/>
          <w:numId w:val="57"/>
        </w:numPr>
        <w:spacing w:before="100" w:beforeAutospacing="1" w:after="100" w:afterAutospacing="1" w:line="276" w:lineRule="auto"/>
        <w:rPr>
          <w:rFonts w:eastAsia="Times New Roman" w:cstheme="minorHAnsi"/>
          <w:lang w:eastAsia="pl-PL"/>
        </w:rPr>
      </w:pPr>
      <w:r w:rsidRPr="00C32956">
        <w:rPr>
          <w:rFonts w:eastAsia="Times New Roman" w:cstheme="minorHAnsi"/>
          <w:lang w:eastAsia="pl-PL"/>
        </w:rPr>
        <w:t>innych dokumentów zawierających informacje niezbędne do weryfikacji zatrudnienia na podstawie stosunku pracy, zgodnie z obowiązującymi przepisami prawa.</w:t>
      </w:r>
    </w:p>
    <w:p w14:paraId="56FF7CDC" w14:textId="77777777" w:rsidR="00A105FA" w:rsidRPr="00C32956" w:rsidRDefault="00A105FA" w:rsidP="00455F69">
      <w:pPr>
        <w:numPr>
          <w:ilvl w:val="0"/>
          <w:numId w:val="55"/>
        </w:numPr>
        <w:spacing w:before="100" w:beforeAutospacing="1" w:after="100" w:afterAutospacing="1" w:line="276" w:lineRule="auto"/>
        <w:rPr>
          <w:rFonts w:eastAsia="Times New Roman" w:cstheme="minorHAnsi"/>
          <w:lang w:eastAsia="pl-PL"/>
        </w:rPr>
      </w:pPr>
      <w:r w:rsidRPr="00C32956">
        <w:rPr>
          <w:rFonts w:eastAsia="Times New Roman" w:cstheme="minorHAnsi"/>
          <w:lang w:eastAsia="pl-PL"/>
        </w:rPr>
        <w:t>Dokumenty, o których mowa w ust. 6, Wykonawca zobowiązany jest przedłożyć Zamawiającemu w terminie wskazanym w wezwaniu, nie krótszym niż 5 dni roboczych od dnia otrzymania wezwania.</w:t>
      </w:r>
    </w:p>
    <w:p w14:paraId="2265E4CE" w14:textId="77777777" w:rsidR="00A105FA" w:rsidRPr="00C32956" w:rsidRDefault="00A105FA" w:rsidP="00455F69">
      <w:pPr>
        <w:numPr>
          <w:ilvl w:val="0"/>
          <w:numId w:val="55"/>
        </w:numPr>
        <w:spacing w:before="100" w:beforeAutospacing="1" w:after="100" w:afterAutospacing="1" w:line="276" w:lineRule="auto"/>
        <w:rPr>
          <w:rFonts w:eastAsia="Times New Roman" w:cstheme="minorHAnsi"/>
          <w:lang w:eastAsia="pl-PL"/>
        </w:rPr>
      </w:pPr>
      <w:r w:rsidRPr="00C32956">
        <w:rPr>
          <w:rFonts w:eastAsia="Times New Roman" w:cstheme="minorHAnsi"/>
          <w:lang w:eastAsia="pl-PL"/>
        </w:rPr>
        <w:t>Zamawiający może żądać dokumentów, o których mowa w ust. 6, w szczególności:</w:t>
      </w:r>
    </w:p>
    <w:p w14:paraId="3A07875B" w14:textId="77777777" w:rsidR="00A105FA" w:rsidRPr="00C32956" w:rsidRDefault="00A105FA" w:rsidP="00455F69">
      <w:pPr>
        <w:numPr>
          <w:ilvl w:val="1"/>
          <w:numId w:val="58"/>
        </w:numPr>
        <w:spacing w:before="100" w:beforeAutospacing="1" w:after="100" w:afterAutospacing="1" w:line="276" w:lineRule="auto"/>
        <w:rPr>
          <w:rFonts w:eastAsia="Times New Roman" w:cstheme="minorHAnsi"/>
          <w:lang w:eastAsia="pl-PL"/>
        </w:rPr>
      </w:pPr>
      <w:r w:rsidRPr="00C32956">
        <w:rPr>
          <w:rFonts w:eastAsia="Times New Roman" w:cstheme="minorHAnsi"/>
          <w:lang w:eastAsia="pl-PL"/>
        </w:rPr>
        <w:t>przed rozpoczęciem realizacji zamówienia;</w:t>
      </w:r>
    </w:p>
    <w:p w14:paraId="4DE083B3" w14:textId="77777777" w:rsidR="00A105FA" w:rsidRPr="00C32956" w:rsidRDefault="00A105FA" w:rsidP="00455F69">
      <w:pPr>
        <w:numPr>
          <w:ilvl w:val="1"/>
          <w:numId w:val="58"/>
        </w:numPr>
        <w:spacing w:before="100" w:beforeAutospacing="1" w:after="100" w:afterAutospacing="1" w:line="276" w:lineRule="auto"/>
        <w:rPr>
          <w:rFonts w:eastAsia="Times New Roman" w:cstheme="minorHAnsi"/>
          <w:lang w:eastAsia="pl-PL"/>
        </w:rPr>
      </w:pPr>
      <w:r w:rsidRPr="00C32956">
        <w:rPr>
          <w:rFonts w:eastAsia="Times New Roman" w:cstheme="minorHAnsi"/>
          <w:lang w:eastAsia="pl-PL"/>
        </w:rPr>
        <w:t>w przypadku zmiany osób wykonujących czynności objęte wymogiem zatrudnienia;</w:t>
      </w:r>
    </w:p>
    <w:p w14:paraId="39295B78" w14:textId="77777777" w:rsidR="00A105FA" w:rsidRPr="00C32956" w:rsidRDefault="00A105FA" w:rsidP="00455F69">
      <w:pPr>
        <w:numPr>
          <w:ilvl w:val="1"/>
          <w:numId w:val="58"/>
        </w:numPr>
        <w:spacing w:before="100" w:beforeAutospacing="1" w:after="100" w:afterAutospacing="1" w:line="276" w:lineRule="auto"/>
        <w:rPr>
          <w:rFonts w:eastAsia="Times New Roman" w:cstheme="minorHAnsi"/>
          <w:lang w:eastAsia="pl-PL"/>
        </w:rPr>
      </w:pPr>
      <w:r w:rsidRPr="00C32956">
        <w:rPr>
          <w:rFonts w:eastAsia="Times New Roman" w:cstheme="minorHAnsi"/>
          <w:lang w:eastAsia="pl-PL"/>
        </w:rPr>
        <w:lastRenderedPageBreak/>
        <w:t>w przypadku uzasadnionych wątpliwości co do spełniania przez Wykonawcę lub Podwykonawcę wymogu zatrudnienia na podstawie stosunku pracy;</w:t>
      </w:r>
    </w:p>
    <w:p w14:paraId="02A6E496" w14:textId="77777777" w:rsidR="00A105FA" w:rsidRPr="00C32956" w:rsidRDefault="00A105FA" w:rsidP="00455F69">
      <w:pPr>
        <w:numPr>
          <w:ilvl w:val="1"/>
          <w:numId w:val="58"/>
        </w:numPr>
        <w:spacing w:before="100" w:beforeAutospacing="1" w:after="100" w:afterAutospacing="1" w:line="276" w:lineRule="auto"/>
        <w:rPr>
          <w:rFonts w:eastAsia="Times New Roman" w:cstheme="minorHAnsi"/>
          <w:lang w:eastAsia="pl-PL"/>
        </w:rPr>
      </w:pPr>
      <w:r w:rsidRPr="00C32956">
        <w:rPr>
          <w:rFonts w:eastAsia="Times New Roman" w:cstheme="minorHAnsi"/>
          <w:lang w:eastAsia="pl-PL"/>
        </w:rPr>
        <w:t>w każdym czasie w trakcie realizacji zamówienia, w zakresie niezbędnym do kontroli spełniania wymogu.</w:t>
      </w:r>
    </w:p>
    <w:p w14:paraId="579C07BC" w14:textId="77777777" w:rsidR="00A105FA" w:rsidRPr="00C32956" w:rsidRDefault="00A105FA" w:rsidP="00455F69">
      <w:pPr>
        <w:numPr>
          <w:ilvl w:val="0"/>
          <w:numId w:val="55"/>
        </w:numPr>
        <w:spacing w:before="100" w:beforeAutospacing="1" w:after="100" w:afterAutospacing="1" w:line="276" w:lineRule="auto"/>
        <w:rPr>
          <w:rFonts w:eastAsia="Times New Roman" w:cstheme="minorHAnsi"/>
          <w:lang w:eastAsia="pl-PL"/>
        </w:rPr>
      </w:pPr>
      <w:r w:rsidRPr="00C32956">
        <w:rPr>
          <w:rFonts w:eastAsia="Times New Roman" w:cstheme="minorHAnsi"/>
          <w:lang w:eastAsia="pl-PL"/>
        </w:rPr>
        <w:t>W przypadku uzasadnionych wątpliwości co do przestrzegania przez Wykonawcę lub Podwykonawcę przepisów prawa pracy Zamawiający może zwrócić się o przeprowadzenie kontroli przez Państwową Inspekcję Pracy.</w:t>
      </w:r>
    </w:p>
    <w:p w14:paraId="17E1AED0" w14:textId="0211784A" w:rsidR="00A105FA" w:rsidRPr="00C32956" w:rsidRDefault="00A105FA" w:rsidP="00455F69">
      <w:pPr>
        <w:numPr>
          <w:ilvl w:val="0"/>
          <w:numId w:val="55"/>
        </w:numPr>
        <w:spacing w:before="100" w:beforeAutospacing="1" w:after="100" w:afterAutospacing="1" w:line="276" w:lineRule="auto"/>
        <w:rPr>
          <w:rFonts w:eastAsia="Times New Roman" w:cstheme="minorHAnsi"/>
          <w:lang w:eastAsia="pl-PL"/>
        </w:rPr>
      </w:pPr>
      <w:r w:rsidRPr="00C32956">
        <w:rPr>
          <w:rFonts w:eastAsia="Times New Roman" w:cstheme="minorHAnsi"/>
          <w:lang w:eastAsia="pl-PL"/>
        </w:rPr>
        <w:t>Szczegółowe zasady dotyczące sposobu dokumentowania zatrudnienia na podstawie umowy o</w:t>
      </w:r>
      <w:r w:rsidR="00F40301" w:rsidRPr="00C32956">
        <w:rPr>
          <w:rFonts w:eastAsia="Times New Roman" w:cstheme="minorHAnsi"/>
          <w:lang w:eastAsia="pl-PL"/>
        </w:rPr>
        <w:t> </w:t>
      </w:r>
      <w:r w:rsidRPr="00C32956">
        <w:rPr>
          <w:rFonts w:eastAsia="Times New Roman" w:cstheme="minorHAnsi"/>
          <w:lang w:eastAsia="pl-PL"/>
        </w:rPr>
        <w:t>pracę, uprawnień Zamawiającego w zakresie kontroli oraz sankcji z tytułu niespełnienia wymagań określa projekt umowy.</w:t>
      </w:r>
    </w:p>
    <w:p w14:paraId="6D184279" w14:textId="77777777" w:rsidR="0031143C" w:rsidRPr="00C32956" w:rsidRDefault="0031143C" w:rsidP="00455F69">
      <w:pPr>
        <w:tabs>
          <w:tab w:val="num" w:pos="284"/>
        </w:tabs>
        <w:suppressAutoHyphens/>
        <w:spacing w:after="0" w:line="276" w:lineRule="auto"/>
        <w:ind w:left="284" w:hanging="284"/>
        <w:rPr>
          <w:rFonts w:eastAsia="Times New Roman" w:cstheme="minorHAnsi"/>
          <w:b/>
          <w:lang w:eastAsia="ar-SA"/>
        </w:rPr>
      </w:pPr>
    </w:p>
    <w:p w14:paraId="6CFC5893" w14:textId="77777777" w:rsidR="00FE38C4" w:rsidRPr="00C32956" w:rsidRDefault="00FE38C4" w:rsidP="00455F69">
      <w:pPr>
        <w:numPr>
          <w:ilvl w:val="0"/>
          <w:numId w:val="4"/>
        </w:numPr>
        <w:spacing w:after="0" w:line="276" w:lineRule="auto"/>
        <w:ind w:left="426" w:hanging="426"/>
        <w:rPr>
          <w:rFonts w:eastAsia="Times New Roman" w:cstheme="minorHAnsi"/>
          <w:b/>
          <w:lang w:eastAsia="pl-PL"/>
        </w:rPr>
      </w:pPr>
      <w:r w:rsidRPr="00C32956">
        <w:rPr>
          <w:rFonts w:eastAsia="Times New Roman" w:cstheme="minorHAnsi"/>
          <w:b/>
          <w:lang w:eastAsia="pl-PL"/>
        </w:rPr>
        <w:t>TERMIN I WARUNKI WYKONANIA ZAMÓWIENIA</w:t>
      </w:r>
    </w:p>
    <w:p w14:paraId="27DEF44B" w14:textId="77777777" w:rsidR="00FE38C4" w:rsidRPr="00C32956" w:rsidRDefault="00FE38C4" w:rsidP="00455F69">
      <w:pPr>
        <w:spacing w:after="0" w:line="276" w:lineRule="auto"/>
        <w:rPr>
          <w:rFonts w:eastAsia="Times New Roman" w:cstheme="minorHAnsi"/>
          <w:lang w:eastAsia="pl-PL"/>
        </w:rPr>
      </w:pPr>
    </w:p>
    <w:p w14:paraId="7696B55E" w14:textId="77777777" w:rsidR="00F40301" w:rsidRPr="00C32956" w:rsidRDefault="00FE38C4" w:rsidP="00455F69">
      <w:pPr>
        <w:numPr>
          <w:ilvl w:val="0"/>
          <w:numId w:val="3"/>
        </w:numPr>
        <w:tabs>
          <w:tab w:val="left" w:pos="0"/>
          <w:tab w:val="left" w:pos="360"/>
        </w:tabs>
        <w:spacing w:after="0" w:line="276" w:lineRule="auto"/>
        <w:ind w:left="360"/>
        <w:rPr>
          <w:rFonts w:eastAsia="Times New Roman" w:cstheme="minorHAnsi"/>
          <w:lang w:eastAsia="pl-PL"/>
        </w:rPr>
      </w:pPr>
      <w:r w:rsidRPr="00C32956">
        <w:rPr>
          <w:rFonts w:eastAsia="Times New Roman" w:cstheme="minorHAnsi"/>
          <w:lang w:eastAsia="ar-SA"/>
        </w:rPr>
        <w:t xml:space="preserve">Wymagany termin wykonania zamówienia: </w:t>
      </w:r>
      <w:r w:rsidR="00007B52" w:rsidRPr="00C32956">
        <w:rPr>
          <w:rFonts w:eastAsia="Times New Roman" w:cstheme="minorHAnsi"/>
          <w:b/>
          <w:bCs/>
          <w:lang w:eastAsia="ar-SA"/>
        </w:rPr>
        <w:t>od dnia zawarcia umowy do 31.12.2027 r.</w:t>
      </w:r>
    </w:p>
    <w:p w14:paraId="2F4EA283" w14:textId="67DA746F" w:rsidR="00FE38C4" w:rsidRPr="00C32956" w:rsidRDefault="00F40301" w:rsidP="00455F69">
      <w:pPr>
        <w:numPr>
          <w:ilvl w:val="0"/>
          <w:numId w:val="3"/>
        </w:numPr>
        <w:tabs>
          <w:tab w:val="left" w:pos="0"/>
          <w:tab w:val="left" w:pos="360"/>
        </w:tabs>
        <w:spacing w:after="0" w:line="276" w:lineRule="auto"/>
        <w:ind w:left="360"/>
        <w:rPr>
          <w:rFonts w:eastAsia="Times New Roman" w:cstheme="minorHAnsi"/>
          <w:lang w:eastAsia="pl-PL"/>
        </w:rPr>
      </w:pPr>
      <w:r w:rsidRPr="00C32956">
        <w:rPr>
          <w:rFonts w:eastAsia="Times New Roman" w:cstheme="minorHAnsi"/>
          <w:lang w:eastAsia="ar-SA"/>
        </w:rPr>
        <w:t>Usługa będzie świadczona na terenie Rzeczypospolitej Polskiej.</w:t>
      </w:r>
    </w:p>
    <w:p w14:paraId="4DA94B02" w14:textId="13D6A14E" w:rsidR="00FE38C4" w:rsidRPr="00C32956" w:rsidRDefault="00FE38C4" w:rsidP="00455F69">
      <w:pPr>
        <w:numPr>
          <w:ilvl w:val="0"/>
          <w:numId w:val="3"/>
        </w:numPr>
        <w:tabs>
          <w:tab w:val="left" w:pos="0"/>
          <w:tab w:val="left" w:pos="360"/>
        </w:tabs>
        <w:spacing w:after="0" w:line="276" w:lineRule="auto"/>
        <w:ind w:left="360"/>
        <w:rPr>
          <w:rFonts w:eastAsia="Times New Roman" w:cstheme="minorHAnsi"/>
          <w:lang w:eastAsia="pl-PL"/>
        </w:rPr>
      </w:pPr>
      <w:r w:rsidRPr="00C32956">
        <w:rPr>
          <w:rFonts w:eastAsia="Times New Roman" w:cstheme="minorHAnsi"/>
          <w:b/>
          <w:lang w:eastAsia="pl-PL"/>
        </w:rPr>
        <w:t xml:space="preserve">Termin płatności </w:t>
      </w:r>
      <w:r w:rsidRPr="00C32956">
        <w:rPr>
          <w:rFonts w:eastAsia="Times New Roman" w:cstheme="minorHAnsi"/>
          <w:lang w:eastAsia="pl-PL"/>
        </w:rPr>
        <w:t>wynosi</w:t>
      </w:r>
      <w:r w:rsidRPr="00C32956">
        <w:rPr>
          <w:rFonts w:eastAsia="Times New Roman" w:cstheme="minorHAnsi"/>
          <w:b/>
          <w:lang w:eastAsia="pl-PL"/>
        </w:rPr>
        <w:t xml:space="preserve"> 30 dni </w:t>
      </w:r>
      <w:r w:rsidRPr="00C32956">
        <w:rPr>
          <w:rFonts w:eastAsia="Times New Roman" w:cstheme="minorHAnsi"/>
          <w:lang w:eastAsia="pl-PL"/>
        </w:rPr>
        <w:t>od dnia dostarczenia prawidłowo wystawionej faktury VAT do siedziby Zamawiającego.</w:t>
      </w:r>
    </w:p>
    <w:p w14:paraId="667D4302" w14:textId="77777777" w:rsidR="00A1563A" w:rsidRPr="00C32956" w:rsidRDefault="00A1563A" w:rsidP="00455F69">
      <w:pPr>
        <w:spacing w:after="0" w:line="276" w:lineRule="auto"/>
        <w:rPr>
          <w:rFonts w:eastAsia="Times New Roman" w:cstheme="minorHAnsi"/>
          <w:bCs/>
          <w:lang w:eastAsia="pl-PL"/>
        </w:rPr>
      </w:pPr>
    </w:p>
    <w:p w14:paraId="6E80820F" w14:textId="77777777" w:rsidR="00FE38C4" w:rsidRPr="00C32956" w:rsidRDefault="00113099" w:rsidP="00455F69">
      <w:pPr>
        <w:numPr>
          <w:ilvl w:val="0"/>
          <w:numId w:val="4"/>
        </w:numPr>
        <w:spacing w:after="0" w:line="276" w:lineRule="auto"/>
        <w:ind w:left="426" w:hanging="426"/>
        <w:rPr>
          <w:rFonts w:eastAsia="Times New Roman" w:cstheme="minorHAnsi"/>
          <w:b/>
          <w:bCs/>
          <w:lang w:eastAsia="pl-PL"/>
        </w:rPr>
      </w:pPr>
      <w:r w:rsidRPr="00C32956">
        <w:rPr>
          <w:rFonts w:eastAsia="Times New Roman" w:cstheme="minorHAnsi"/>
          <w:b/>
          <w:lang w:eastAsia="pl-PL"/>
        </w:rPr>
        <w:t>OPIS SPOSOBU PRZYGOTOWANIA OFERTY</w:t>
      </w:r>
    </w:p>
    <w:p w14:paraId="530A6D96" w14:textId="77777777" w:rsidR="00113099" w:rsidRPr="00C32956" w:rsidRDefault="00113099" w:rsidP="00455F69">
      <w:pPr>
        <w:spacing w:after="0" w:line="276" w:lineRule="auto"/>
        <w:ind w:left="426"/>
        <w:rPr>
          <w:rFonts w:eastAsia="Times New Roman" w:cstheme="minorHAnsi"/>
          <w:b/>
          <w:bCs/>
          <w:lang w:eastAsia="pl-PL"/>
        </w:rPr>
      </w:pPr>
    </w:p>
    <w:p w14:paraId="14EF818B" w14:textId="77777777" w:rsidR="005D01EB" w:rsidRPr="00C32956" w:rsidRDefault="005D01EB" w:rsidP="00455F69">
      <w:pPr>
        <w:numPr>
          <w:ilvl w:val="0"/>
          <w:numId w:val="8"/>
        </w:numPr>
        <w:suppressAutoHyphens/>
        <w:spacing w:after="0" w:line="276" w:lineRule="auto"/>
        <w:ind w:left="426"/>
        <w:contextualSpacing/>
        <w:rPr>
          <w:rFonts w:eastAsia="Times New Roman" w:cstheme="minorHAnsi"/>
          <w:lang w:eastAsia="pl-PL"/>
        </w:rPr>
      </w:pPr>
      <w:r w:rsidRPr="00C32956">
        <w:rPr>
          <w:rFonts w:cstheme="minorHAnsi"/>
        </w:rPr>
        <w:t xml:space="preserve">Wykonawca może złożyć jedną ofertę w niniejszym postępowaniu. Oferta, oświadczenia oraz dokumenty, dla których Zamawiający określił wzory w formie załączników do niniejszej SWZ, winny być sporządzone zgodnie z tymi wzorami co do treści oraz opisu kolumn i wierszy. </w:t>
      </w:r>
    </w:p>
    <w:p w14:paraId="43495DC7" w14:textId="77777777" w:rsidR="005D01EB" w:rsidRPr="00C32956" w:rsidRDefault="005D01EB" w:rsidP="00455F69">
      <w:pPr>
        <w:widowControl w:val="0"/>
        <w:tabs>
          <w:tab w:val="left" w:pos="9072"/>
        </w:tabs>
        <w:suppressAutoHyphens/>
        <w:spacing w:after="0" w:line="276" w:lineRule="auto"/>
        <w:ind w:left="567" w:hanging="141"/>
        <w:rPr>
          <w:rFonts w:cstheme="minorHAnsi"/>
        </w:rPr>
      </w:pPr>
      <w:r w:rsidRPr="00C32956">
        <w:rPr>
          <w:rFonts w:cstheme="minorHAnsi"/>
        </w:rPr>
        <w:t>Wykonawca składa ofertę za pośrednictwem Platformy E-zamówienia dostępnej pod adresem</w:t>
      </w:r>
      <w:bookmarkStart w:id="0" w:name="_Hlk69819139"/>
      <w:r w:rsidRPr="00C32956">
        <w:rPr>
          <w:rFonts w:cstheme="minorHAnsi"/>
        </w:rPr>
        <w:t xml:space="preserve">  </w:t>
      </w:r>
      <w:hyperlink r:id="rId9" w:history="1">
        <w:r w:rsidRPr="00C32956">
          <w:rPr>
            <w:rFonts w:cstheme="minorHAnsi"/>
            <w:b/>
          </w:rPr>
          <w:t>https://ezamowienia.gov.pl/</w:t>
        </w:r>
      </w:hyperlink>
      <w:bookmarkEnd w:id="0"/>
    </w:p>
    <w:p w14:paraId="709F828B" w14:textId="77777777" w:rsidR="005D01EB" w:rsidRPr="00C32956" w:rsidRDefault="005D01EB" w:rsidP="00455F69">
      <w:pPr>
        <w:widowControl w:val="0"/>
        <w:tabs>
          <w:tab w:val="left" w:pos="9072"/>
        </w:tabs>
        <w:suppressAutoHyphens/>
        <w:spacing w:after="0" w:line="276" w:lineRule="auto"/>
        <w:ind w:left="567" w:hanging="141"/>
        <w:rPr>
          <w:rFonts w:cstheme="minorHAnsi"/>
        </w:rPr>
      </w:pPr>
      <w:r w:rsidRPr="00C32956">
        <w:rPr>
          <w:rFonts w:cstheme="minorHAnsi"/>
        </w:rPr>
        <w:t xml:space="preserve">Wykonawca przygotuje elektroniczną ofertę, podpisuje ją </w:t>
      </w:r>
      <w:bookmarkStart w:id="1" w:name="_Hlk69899412"/>
      <w:r w:rsidRPr="00C32956">
        <w:rPr>
          <w:rFonts w:cstheme="minorHAnsi"/>
        </w:rPr>
        <w:t>kwalifikowanym podpisem elektronicznym lub podpisem zaufanym lub podpisem osobistym</w:t>
      </w:r>
      <w:bookmarkEnd w:id="1"/>
      <w:r w:rsidRPr="00C32956">
        <w:rPr>
          <w:rFonts w:cstheme="minorHAnsi"/>
        </w:rPr>
        <w:t xml:space="preserve">* szyfruje ofertę i wysyła ją do Zamawiającego za pośrednictwem dedykowanych formularzy dostępnych na platformie </w:t>
      </w:r>
      <w:hyperlink r:id="rId10" w:history="1">
        <w:r w:rsidRPr="00C32956">
          <w:rPr>
            <w:rFonts w:cstheme="minorHAnsi"/>
            <w:b/>
          </w:rPr>
          <w:t>https://ezamowienia.gov.pl/</w:t>
        </w:r>
      </w:hyperlink>
    </w:p>
    <w:p w14:paraId="325FF3E0" w14:textId="73404F66" w:rsidR="005D01EB" w:rsidRPr="00C32956" w:rsidRDefault="005D01EB" w:rsidP="00455F69">
      <w:pPr>
        <w:numPr>
          <w:ilvl w:val="0"/>
          <w:numId w:val="8"/>
        </w:numPr>
        <w:suppressAutoHyphens/>
        <w:spacing w:after="0" w:line="276" w:lineRule="auto"/>
        <w:contextualSpacing/>
        <w:rPr>
          <w:rFonts w:cstheme="minorHAnsi"/>
        </w:rPr>
      </w:pPr>
      <w:r w:rsidRPr="00C32956">
        <w:rPr>
          <w:rFonts w:cstheme="minorHAnsi"/>
        </w:rPr>
        <w:t xml:space="preserve">Wykonawca składa ofertę za pośrednictwem Formularza do złożenia, zmiany, wycofania oferty lub wniosku dostępnego na Platformie e- Zamówienia.  </w:t>
      </w:r>
    </w:p>
    <w:p w14:paraId="261BA913" w14:textId="77777777" w:rsidR="005D01EB" w:rsidRPr="00C32956" w:rsidRDefault="005D01EB" w:rsidP="00455F69">
      <w:pPr>
        <w:numPr>
          <w:ilvl w:val="0"/>
          <w:numId w:val="8"/>
        </w:numPr>
        <w:suppressAutoHyphens/>
        <w:spacing w:after="0" w:line="276" w:lineRule="auto"/>
        <w:contextualSpacing/>
        <w:rPr>
          <w:rFonts w:cstheme="minorHAnsi"/>
        </w:rPr>
      </w:pPr>
      <w:r w:rsidRPr="00C32956">
        <w:rPr>
          <w:rFonts w:cstheme="minorHAnsi"/>
        </w:rPr>
        <w:t>Instrukcja składania oferty na Platformie e- Zamówienia znajduje się na stronie https://ezamowienia.gov.pl/pl/komponent-edukacyjny/</w:t>
      </w:r>
    </w:p>
    <w:p w14:paraId="0E32096F" w14:textId="77777777" w:rsidR="005D01EB" w:rsidRPr="00C32956" w:rsidRDefault="005D01EB" w:rsidP="00455F69">
      <w:pPr>
        <w:numPr>
          <w:ilvl w:val="0"/>
          <w:numId w:val="8"/>
        </w:numPr>
        <w:suppressAutoHyphens/>
        <w:spacing w:after="0" w:line="276" w:lineRule="auto"/>
        <w:contextualSpacing/>
        <w:rPr>
          <w:rFonts w:eastAsia="Times New Roman" w:cstheme="minorHAnsi"/>
          <w:highlight w:val="yellow"/>
          <w:lang w:eastAsia="pl-PL"/>
        </w:rPr>
      </w:pPr>
      <w:r w:rsidRPr="00C32956">
        <w:rPr>
          <w:rFonts w:cstheme="minorHAnsi"/>
        </w:rPr>
        <w:t xml:space="preserve">Do oferty należy dołączyć wszystkie dokumenty wymienione w punkcie 9.6 niniejszej SWZ w postaci elektronicznej opatrzonej kwalifikowanym podpisem elektronicznym, podpisem osobistym lub podpisem zaufanym a następnie wraz z plikami stanowiącymi ofertę skompresować do jednego pliku archiwum (ZIP).   </w:t>
      </w:r>
    </w:p>
    <w:p w14:paraId="30A09E66" w14:textId="77777777" w:rsidR="005D01EB" w:rsidRPr="00C32956" w:rsidRDefault="005D01EB" w:rsidP="00455F69">
      <w:pPr>
        <w:numPr>
          <w:ilvl w:val="0"/>
          <w:numId w:val="8"/>
        </w:numPr>
        <w:suppressAutoHyphens/>
        <w:spacing w:after="0" w:line="276" w:lineRule="auto"/>
        <w:contextualSpacing/>
        <w:rPr>
          <w:rFonts w:eastAsia="Times New Roman" w:cstheme="minorHAnsi"/>
          <w:highlight w:val="yellow"/>
          <w:lang w:eastAsia="pl-PL"/>
        </w:rPr>
      </w:pPr>
      <w:r w:rsidRPr="00C32956">
        <w:rPr>
          <w:rFonts w:cstheme="minorHAnsi"/>
        </w:rPr>
        <w:t xml:space="preserve">Oferta powinna być sporządzona w języku polskim z zachowaniem postaci elektronicznej w formatach danych określonych w przepisach wydanych na podstawie </w:t>
      </w:r>
      <w:hyperlink r:id="rId11" w:history="1">
        <w:r w:rsidRPr="00C32956">
          <w:rPr>
            <w:rFonts w:cstheme="minorHAnsi"/>
          </w:rPr>
          <w:t>art. 18</w:t>
        </w:r>
      </w:hyperlink>
      <w:r w:rsidRPr="00C32956">
        <w:rPr>
          <w:rFonts w:cstheme="minorHAnsi"/>
        </w:rPr>
        <w:t xml:space="preserve"> ustawy z dnia 17 lutego 2005 r. o informatyzacji działalności podmiotów realizujących zadania publiczne  i podpisana kwalifikowanym podpisem elektronicznym lub podpisem zaufanym lub podpisem osobistym* przez osobę/osoby uprawnioną/uprawnione pod rygorem nieważności. </w:t>
      </w:r>
    </w:p>
    <w:p w14:paraId="1CE975F0" w14:textId="77777777" w:rsidR="005D01EB" w:rsidRPr="00C32956" w:rsidRDefault="005D01EB" w:rsidP="00455F69">
      <w:pPr>
        <w:numPr>
          <w:ilvl w:val="0"/>
          <w:numId w:val="8"/>
        </w:numPr>
        <w:suppressAutoHyphens/>
        <w:spacing w:after="0" w:line="276" w:lineRule="auto"/>
        <w:ind w:left="426"/>
        <w:contextualSpacing/>
        <w:rPr>
          <w:rFonts w:eastAsia="Times New Roman" w:cstheme="minorHAnsi"/>
          <w:lang w:eastAsia="pl-PL"/>
        </w:rPr>
      </w:pPr>
      <w:r w:rsidRPr="00C32956">
        <w:rPr>
          <w:rFonts w:cstheme="minorHAnsi"/>
        </w:rPr>
        <w:t>Oferta wraz ze wszystkimi wymaganymi dokumentami muszą być podpisane przez osoby uprawnione do reprezentacji podmiotów składających te dokumenty.</w:t>
      </w:r>
    </w:p>
    <w:p w14:paraId="435E4B95" w14:textId="77777777" w:rsidR="005D01EB" w:rsidRPr="00C32956" w:rsidRDefault="005D01EB" w:rsidP="00455F69">
      <w:pPr>
        <w:numPr>
          <w:ilvl w:val="0"/>
          <w:numId w:val="8"/>
        </w:numPr>
        <w:suppressAutoHyphens/>
        <w:spacing w:after="0" w:line="276" w:lineRule="auto"/>
        <w:ind w:left="426"/>
        <w:contextualSpacing/>
        <w:rPr>
          <w:rFonts w:eastAsia="Times New Roman" w:cstheme="minorHAnsi"/>
          <w:lang w:eastAsia="pl-PL"/>
        </w:rPr>
      </w:pPr>
      <w:r w:rsidRPr="00C32956">
        <w:rPr>
          <w:rFonts w:cstheme="minorHAnsi"/>
        </w:rPr>
        <w:t xml:space="preserve">Pełnomocnictwo –jeżeli dotyczy-musi być załączone do oferty w oryginale w takiej samej formie jak składana oferta tj. w formie elektronicznej lub postaci elektronicznej opatrzonej podpisem zaufanym lub osobistym. Dopuszcza się także złożenie elektronicznej kopii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opatrzenie skanu pełnomocnictwa sporządzonego uprzednio w formie pisemnej kwalifikowanym </w:t>
      </w:r>
      <w:r w:rsidRPr="00C32956">
        <w:rPr>
          <w:rFonts w:cstheme="minorHAnsi"/>
        </w:rPr>
        <w:lastRenderedPageBreak/>
        <w:t>podpisem, podpisem zaufanym lub podpisem osobistym mocodawcy. Elektroniczna kopia pełnomocnictwa nie może być uwierzytelniona przez upełnomocnionego.</w:t>
      </w:r>
    </w:p>
    <w:p w14:paraId="13867357" w14:textId="3945B343" w:rsidR="005D01EB" w:rsidRPr="00C32956" w:rsidRDefault="005D01EB" w:rsidP="00455F69">
      <w:pPr>
        <w:numPr>
          <w:ilvl w:val="0"/>
          <w:numId w:val="8"/>
        </w:numPr>
        <w:suppressAutoHyphens/>
        <w:spacing w:after="0" w:line="276" w:lineRule="auto"/>
        <w:ind w:left="426"/>
        <w:contextualSpacing/>
        <w:rPr>
          <w:rFonts w:eastAsia="Times New Roman" w:cstheme="minorHAnsi"/>
          <w:lang w:eastAsia="pl-PL"/>
        </w:rPr>
      </w:pPr>
      <w:r w:rsidRPr="00C32956">
        <w:rPr>
          <w:rFonts w:cstheme="minorHAnsi"/>
        </w:rPr>
        <w:t>W przypadku składania oferty przez Wykonawców wspólnie ubiegających się o udzielenie zamówienia -pełnomocnictwo do reprezentowania wszystkich Wykonawców wspólnie ubiegających się o udzielenie zamówienia, ewentualnie umowę o współdziałaniu, z której będzie wynikać przedmiotowe pełnomocnictwo. Pełnomocnik może być ustanowiony do reprezentowania Wykonawców w</w:t>
      </w:r>
      <w:r w:rsidR="00375B5C" w:rsidRPr="00C32956">
        <w:rPr>
          <w:rFonts w:cstheme="minorHAnsi"/>
        </w:rPr>
        <w:t> </w:t>
      </w:r>
      <w:r w:rsidRPr="00C32956">
        <w:rPr>
          <w:rFonts w:cstheme="minorHAnsi"/>
        </w:rPr>
        <w:t>postępowaniu albo reprezentowania w postępowaniu</w:t>
      </w:r>
      <w:r w:rsidR="00375B5C" w:rsidRPr="00C32956">
        <w:rPr>
          <w:rFonts w:cstheme="minorHAnsi"/>
        </w:rPr>
        <w:t xml:space="preserve"> </w:t>
      </w:r>
      <w:r w:rsidRPr="00C32956">
        <w:rPr>
          <w:rFonts w:cstheme="minorHAnsi"/>
        </w:rPr>
        <w:t>i zawarcia umowy.</w:t>
      </w:r>
    </w:p>
    <w:p w14:paraId="28038CC6" w14:textId="77777777" w:rsidR="005D01EB" w:rsidRPr="00C32956" w:rsidRDefault="005D01EB" w:rsidP="00455F69">
      <w:pPr>
        <w:numPr>
          <w:ilvl w:val="0"/>
          <w:numId w:val="8"/>
        </w:numPr>
        <w:suppressAutoHyphens/>
        <w:spacing w:after="0" w:line="276" w:lineRule="auto"/>
        <w:ind w:left="426"/>
        <w:contextualSpacing/>
        <w:rPr>
          <w:rFonts w:eastAsia="Times New Roman" w:cstheme="minorHAnsi"/>
          <w:lang w:eastAsia="pl-PL"/>
        </w:rPr>
      </w:pPr>
      <w:r w:rsidRPr="00C32956">
        <w:rPr>
          <w:rFonts w:cstheme="minorHAnsi"/>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14:paraId="2B3C5C4D" w14:textId="12867DE0" w:rsidR="005D01EB" w:rsidRPr="00C32956" w:rsidRDefault="005D01EB" w:rsidP="00455F69">
      <w:pPr>
        <w:numPr>
          <w:ilvl w:val="0"/>
          <w:numId w:val="8"/>
        </w:numPr>
        <w:suppressAutoHyphens/>
        <w:spacing w:after="0" w:line="276" w:lineRule="auto"/>
        <w:ind w:left="426"/>
        <w:contextualSpacing/>
        <w:rPr>
          <w:rFonts w:eastAsia="Times New Roman" w:cstheme="minorHAnsi"/>
          <w:lang w:eastAsia="pl-PL"/>
        </w:rPr>
      </w:pPr>
      <w:r w:rsidRPr="00C32956">
        <w:rPr>
          <w:rFonts w:cstheme="minorHAnsi"/>
        </w:rPr>
        <w:t>W przypadku przekazywania przez Wykonawcę dokumentu elektronicznego w formacie poddającym dane kompresji, opatrzenie pliku zawierającego skompresowane dane kwalifikowanym podpisem elektronicznym lub podpisem zaufanym lub podpisem osobistym jest równoznaczne z poświadczeniem przez wykonawcę za zgodność</w:t>
      </w:r>
      <w:r w:rsidR="00375B5C" w:rsidRPr="00C32956">
        <w:rPr>
          <w:rFonts w:cstheme="minorHAnsi"/>
        </w:rPr>
        <w:t xml:space="preserve"> </w:t>
      </w:r>
      <w:r w:rsidRPr="00C32956">
        <w:rPr>
          <w:rFonts w:cstheme="minorHAnsi"/>
        </w:rPr>
        <w:t>z oryginałem wszystkich elektronicznych kopii dokumentów zawartych w</w:t>
      </w:r>
      <w:r w:rsidR="00375B5C" w:rsidRPr="00C32956">
        <w:rPr>
          <w:rFonts w:cstheme="minorHAnsi"/>
        </w:rPr>
        <w:t> </w:t>
      </w:r>
      <w:r w:rsidRPr="00C32956">
        <w:rPr>
          <w:rFonts w:cstheme="minorHAnsi"/>
        </w:rPr>
        <w:t>tym pliku,</w:t>
      </w:r>
      <w:r w:rsidR="00375B5C" w:rsidRPr="00C32956">
        <w:rPr>
          <w:rFonts w:cstheme="minorHAnsi"/>
        </w:rPr>
        <w:t xml:space="preserve"> </w:t>
      </w:r>
      <w:r w:rsidRPr="00C32956">
        <w:rPr>
          <w:rFonts w:cstheme="minorHAnsi"/>
        </w:rPr>
        <w:t>z wyjątkiem kopii poświadczonych odpowiednio przez innego wykonawcę ubiegającego się wspólnie z nim o udzielenie zamówienia, przez podmiot, na którego zdolnościach lub sytuacji polega wykonawca, albo przez podwykonawcę.</w:t>
      </w:r>
    </w:p>
    <w:p w14:paraId="45ADBDAE" w14:textId="77777777" w:rsidR="005D01EB" w:rsidRPr="00C32956" w:rsidRDefault="005D01EB" w:rsidP="00455F69">
      <w:pPr>
        <w:numPr>
          <w:ilvl w:val="0"/>
          <w:numId w:val="8"/>
        </w:numPr>
        <w:suppressAutoHyphens/>
        <w:spacing w:after="0" w:line="276" w:lineRule="auto"/>
        <w:ind w:left="426"/>
        <w:contextualSpacing/>
        <w:rPr>
          <w:rFonts w:eastAsia="Times New Roman" w:cstheme="minorHAnsi"/>
          <w:lang w:eastAsia="pl-PL"/>
        </w:rPr>
      </w:pPr>
      <w:r w:rsidRPr="00C32956">
        <w:rPr>
          <w:rFonts w:cstheme="minorHAnsi"/>
        </w:rPr>
        <w:t>Postępowanie prowadzone jest w języku polskim. Oznacza to, że oferta, oświadczenia oraz każdy dokument złożony wraz z ofertą sporządzony w języku obcym winien być złożony wraz z tłumaczeniem na język polski.</w:t>
      </w:r>
    </w:p>
    <w:p w14:paraId="35528F88" w14:textId="77777777" w:rsidR="005D01EB" w:rsidRPr="00C32956" w:rsidRDefault="005D01EB" w:rsidP="00455F69">
      <w:pPr>
        <w:numPr>
          <w:ilvl w:val="0"/>
          <w:numId w:val="8"/>
        </w:numPr>
        <w:suppressAutoHyphens/>
        <w:spacing w:after="0" w:line="276" w:lineRule="auto"/>
        <w:ind w:left="426"/>
        <w:contextualSpacing/>
        <w:rPr>
          <w:rFonts w:eastAsia="Times New Roman" w:cstheme="minorHAnsi"/>
          <w:lang w:eastAsia="pl-PL"/>
        </w:rPr>
      </w:pPr>
      <w:r w:rsidRPr="00C32956">
        <w:rPr>
          <w:rFonts w:cstheme="minorHAnsi"/>
        </w:rPr>
        <w:t>Na ofertę składają się następujące dokumenty:</w:t>
      </w:r>
    </w:p>
    <w:p w14:paraId="3B592DA5" w14:textId="77777777" w:rsidR="005D01EB" w:rsidRPr="00C32956" w:rsidRDefault="005D01EB" w:rsidP="00455F69">
      <w:pPr>
        <w:numPr>
          <w:ilvl w:val="0"/>
          <w:numId w:val="9"/>
        </w:numPr>
        <w:suppressAutoHyphens/>
        <w:spacing w:after="0" w:line="276" w:lineRule="auto"/>
        <w:contextualSpacing/>
        <w:rPr>
          <w:rFonts w:eastAsia="Times New Roman" w:cstheme="minorHAnsi"/>
          <w:lang w:eastAsia="pl-PL"/>
        </w:rPr>
      </w:pPr>
      <w:r w:rsidRPr="00C32956">
        <w:rPr>
          <w:rFonts w:eastAsia="Times New Roman" w:cstheme="minorHAnsi"/>
          <w:lang w:eastAsia="pl-PL"/>
        </w:rPr>
        <w:t>Strona tytułowa oferty- Załącznik nr 1 do SWZ;</w:t>
      </w:r>
    </w:p>
    <w:p w14:paraId="6738F997" w14:textId="77777777" w:rsidR="005D01EB" w:rsidRPr="00C32956" w:rsidRDefault="005D01EB" w:rsidP="00455F69">
      <w:pPr>
        <w:numPr>
          <w:ilvl w:val="0"/>
          <w:numId w:val="9"/>
        </w:numPr>
        <w:suppressAutoHyphens/>
        <w:spacing w:after="0" w:line="276" w:lineRule="auto"/>
        <w:contextualSpacing/>
        <w:rPr>
          <w:rFonts w:cstheme="minorHAnsi"/>
          <w:b/>
          <w:bCs/>
        </w:rPr>
      </w:pPr>
      <w:r w:rsidRPr="00C32956">
        <w:rPr>
          <w:rFonts w:cstheme="minorHAnsi"/>
        </w:rPr>
        <w:t>Formularz ofertowy przygotowany wg wzoru– Załącznik nr 2 do SWZ;</w:t>
      </w:r>
    </w:p>
    <w:p w14:paraId="2296D936" w14:textId="77777777" w:rsidR="005D01EB" w:rsidRPr="00C32956" w:rsidRDefault="005D01EB" w:rsidP="00455F69">
      <w:pPr>
        <w:numPr>
          <w:ilvl w:val="0"/>
          <w:numId w:val="9"/>
        </w:numPr>
        <w:suppressAutoHyphens/>
        <w:spacing w:after="0" w:line="276" w:lineRule="auto"/>
        <w:contextualSpacing/>
        <w:rPr>
          <w:rFonts w:eastAsia="Times New Roman" w:cstheme="minorHAnsi"/>
          <w:lang w:eastAsia="pl-PL"/>
        </w:rPr>
      </w:pPr>
      <w:r w:rsidRPr="00C32956">
        <w:rPr>
          <w:rFonts w:cstheme="minorHAnsi"/>
        </w:rPr>
        <w:t xml:space="preserve">oświadczenie o spełnianiu warunków udziału w postępowaniu zgodnie </w:t>
      </w:r>
      <w:r w:rsidRPr="00C32956">
        <w:rPr>
          <w:rFonts w:cstheme="minorHAnsi"/>
        </w:rPr>
        <w:br/>
        <w:t>z Załącznikiem nr 3 do SWZ oraz oświadczenie o braku podstaw do wykluczenia z postępowania –zgodnie z Załącznikiem nr 4 do SWZ</w:t>
      </w:r>
    </w:p>
    <w:p w14:paraId="1017AE2F" w14:textId="0D9293E8" w:rsidR="005D01EB" w:rsidRPr="00C32956" w:rsidRDefault="005D01EB" w:rsidP="00455F69">
      <w:pPr>
        <w:numPr>
          <w:ilvl w:val="0"/>
          <w:numId w:val="10"/>
        </w:numPr>
        <w:suppressAutoHyphens/>
        <w:spacing w:after="0" w:line="276" w:lineRule="auto"/>
        <w:ind w:left="1418"/>
        <w:contextualSpacing/>
        <w:rPr>
          <w:rFonts w:eastAsia="Times New Roman" w:cstheme="minorHAnsi"/>
          <w:lang w:eastAsia="pl-PL"/>
        </w:rPr>
      </w:pPr>
      <w:r w:rsidRPr="00C32956">
        <w:rPr>
          <w:rFonts w:cstheme="minorHAnsi"/>
        </w:rPr>
        <w:t>W przypadku wspólnego ubiegania się o zamówienie przez Wykonawców (dotyczy również wspólników spółki cywilnej) oświadczenia składa każdy z wykonawców wspólnie ubiegający się o</w:t>
      </w:r>
      <w:r w:rsidR="00C11269" w:rsidRPr="00C32956">
        <w:rPr>
          <w:rFonts w:cstheme="minorHAnsi"/>
        </w:rPr>
        <w:t> </w:t>
      </w:r>
      <w:r w:rsidRPr="00C32956">
        <w:rPr>
          <w:rFonts w:cstheme="minorHAnsi"/>
        </w:rPr>
        <w:t>zamówienie;</w:t>
      </w:r>
    </w:p>
    <w:p w14:paraId="7781F213" w14:textId="77777777" w:rsidR="005D01EB" w:rsidRPr="00C32956" w:rsidRDefault="005D01EB" w:rsidP="00455F69">
      <w:pPr>
        <w:numPr>
          <w:ilvl w:val="0"/>
          <w:numId w:val="10"/>
        </w:numPr>
        <w:suppressAutoHyphens/>
        <w:spacing w:after="0" w:line="276" w:lineRule="auto"/>
        <w:ind w:left="1418"/>
        <w:contextualSpacing/>
        <w:rPr>
          <w:rFonts w:eastAsia="Times New Roman" w:cstheme="minorHAnsi"/>
          <w:lang w:eastAsia="pl-PL"/>
        </w:rPr>
      </w:pPr>
      <w:r w:rsidRPr="00C32956">
        <w:rPr>
          <w:rFonts w:eastAsia="Times New Roman" w:cstheme="minorHAnsi"/>
          <w:lang w:eastAsia="pl-PL"/>
        </w:rPr>
        <w:t>Wykonawca, w przypadku polegania na zdolnościach lub sytuacji podmiotów udostępniających zasoby, przedstawia, także oświadczenie podmiotu udostępniającego zasoby, potwierdzające brak podstaw wykluczenia tego podmiotu oraz odpowiednio spełnianie warunków udziału w postępowaniu lub kryteriów selekcji, w zakresie, w jakim wykonawca powołuje się na jego zasoby.</w:t>
      </w:r>
    </w:p>
    <w:p w14:paraId="4F30BB29" w14:textId="77777777" w:rsidR="005D01EB" w:rsidRPr="00C32956" w:rsidRDefault="005D01EB" w:rsidP="00455F69">
      <w:pPr>
        <w:numPr>
          <w:ilvl w:val="0"/>
          <w:numId w:val="9"/>
        </w:numPr>
        <w:suppressAutoHyphens/>
        <w:spacing w:after="0" w:line="276" w:lineRule="auto"/>
        <w:contextualSpacing/>
        <w:rPr>
          <w:rFonts w:eastAsia="Times New Roman" w:cstheme="minorHAnsi"/>
          <w:lang w:eastAsia="pl-PL"/>
        </w:rPr>
      </w:pPr>
      <w:r w:rsidRPr="00C32956">
        <w:rPr>
          <w:rFonts w:cstheme="minorHAnsi"/>
        </w:rPr>
        <w:t>przedmiotowe środki dowodowe- nie dotyczy;</w:t>
      </w:r>
    </w:p>
    <w:p w14:paraId="1B890244" w14:textId="77777777" w:rsidR="005D01EB" w:rsidRPr="00C32956" w:rsidRDefault="005D01EB" w:rsidP="00455F69">
      <w:pPr>
        <w:numPr>
          <w:ilvl w:val="0"/>
          <w:numId w:val="9"/>
        </w:numPr>
        <w:suppressAutoHyphens/>
        <w:spacing w:after="0" w:line="276" w:lineRule="auto"/>
        <w:contextualSpacing/>
        <w:rPr>
          <w:rFonts w:eastAsia="Times New Roman" w:cstheme="minorHAnsi"/>
          <w:lang w:eastAsia="pl-PL"/>
        </w:rPr>
      </w:pPr>
      <w:r w:rsidRPr="00C32956">
        <w:rPr>
          <w:rFonts w:cstheme="minorHAnsi"/>
        </w:rPr>
        <w:t>zobowiązanie podmiotu trzeciego do oddania swego zasobu na potrzeby wykonawcy składającego ofertę –</w:t>
      </w:r>
      <w:r w:rsidRPr="00C32956">
        <w:rPr>
          <w:rFonts w:cstheme="minorHAnsi"/>
          <w:b/>
          <w:bCs/>
        </w:rPr>
        <w:t>jeżeli dotyczy</w:t>
      </w:r>
      <w:r w:rsidRPr="00C32956">
        <w:rPr>
          <w:rFonts w:cstheme="minorHAnsi"/>
        </w:rPr>
        <w:t>;</w:t>
      </w:r>
    </w:p>
    <w:p w14:paraId="7228B388" w14:textId="151B6E38" w:rsidR="005D01EB" w:rsidRPr="00C32956" w:rsidRDefault="005D01EB" w:rsidP="00455F69">
      <w:pPr>
        <w:numPr>
          <w:ilvl w:val="0"/>
          <w:numId w:val="9"/>
        </w:numPr>
        <w:suppressAutoHyphens/>
        <w:spacing w:after="0" w:line="276" w:lineRule="auto"/>
        <w:contextualSpacing/>
        <w:rPr>
          <w:rFonts w:eastAsia="Times New Roman" w:cstheme="minorHAnsi"/>
          <w:lang w:eastAsia="pl-PL"/>
        </w:rPr>
      </w:pPr>
      <w:r w:rsidRPr="00C32956">
        <w:rPr>
          <w:rFonts w:cstheme="minorHAnsi"/>
        </w:rPr>
        <w:t>Pełnomocnictwo/Pełnomocnictwa dla osoby/osób podpisujących ofertę, jeżeli oferta jest podpisana przez pełnomocnika –jeżeli dotyczy. W przypadku składania oferty przez Wykonawców wspólnie ubiegających się o udzielenie zamówienia -pełnomocnictwo do reprezentowania wszystkich Wykonawców wspólnie ubiegających się o udzielenie zamówienia, ewentualnie umowę o</w:t>
      </w:r>
      <w:r w:rsidR="00C11269" w:rsidRPr="00C32956">
        <w:rPr>
          <w:rFonts w:cstheme="minorHAnsi"/>
        </w:rPr>
        <w:t> </w:t>
      </w:r>
      <w:r w:rsidRPr="00C32956">
        <w:rPr>
          <w:rFonts w:cstheme="minorHAnsi"/>
        </w:rPr>
        <w:t>współdziałaniu, z której będzie wynikać przedmiotowe pełnomocnictwo. Pełnomocnik może być ustanowiony do reprezentowania Wykonawców w postępowaniu albo reprezentowania w postępowaniu i zawarcia umowy;</w:t>
      </w:r>
    </w:p>
    <w:p w14:paraId="1E7C5787" w14:textId="58600594" w:rsidR="005D01EB" w:rsidRPr="00C32956" w:rsidRDefault="005D01EB" w:rsidP="00455F69">
      <w:pPr>
        <w:numPr>
          <w:ilvl w:val="0"/>
          <w:numId w:val="9"/>
        </w:numPr>
        <w:suppressAutoHyphens/>
        <w:spacing w:after="0" w:line="276" w:lineRule="auto"/>
        <w:contextualSpacing/>
        <w:rPr>
          <w:rFonts w:eastAsia="Times New Roman" w:cstheme="minorHAnsi"/>
          <w:lang w:eastAsia="pl-PL"/>
        </w:rPr>
      </w:pPr>
      <w:r w:rsidRPr="00C32956">
        <w:rPr>
          <w:rFonts w:cstheme="minorHAnsi"/>
        </w:rPr>
        <w:t>Oświadczenia i/lub dokumenty</w:t>
      </w:r>
      <w:r w:rsidR="00C11269" w:rsidRPr="00C32956">
        <w:rPr>
          <w:rFonts w:cstheme="minorHAnsi"/>
        </w:rPr>
        <w:t>,</w:t>
      </w:r>
      <w:r w:rsidRPr="00C32956">
        <w:rPr>
          <w:rFonts w:cstheme="minorHAnsi"/>
        </w:rPr>
        <w:t xml:space="preserve"> na podstawie których, Zamawiający dokona oceny skuteczności zastrzeżenia informacji zawartych w ofercie, stanowiących tajemnicę przedsiębiorstwa, w</w:t>
      </w:r>
      <w:r w:rsidR="0014756D" w:rsidRPr="00C32956">
        <w:rPr>
          <w:rFonts w:cstheme="minorHAnsi"/>
        </w:rPr>
        <w:t> </w:t>
      </w:r>
      <w:r w:rsidRPr="00C32956">
        <w:rPr>
          <w:rFonts w:cstheme="minorHAnsi"/>
        </w:rPr>
        <w:t>rozumieniu przepisów o zwalczaniu nieuczciwej konkurencji (jeżeli Wykonawca zastrzega takie informacje);</w:t>
      </w:r>
    </w:p>
    <w:p w14:paraId="2738224F" w14:textId="77777777" w:rsidR="005D01EB" w:rsidRPr="00C32956" w:rsidRDefault="005D01EB" w:rsidP="00455F69">
      <w:pPr>
        <w:autoSpaceDE w:val="0"/>
        <w:autoSpaceDN w:val="0"/>
        <w:adjustRightInd w:val="0"/>
        <w:spacing w:after="0" w:line="276" w:lineRule="auto"/>
        <w:rPr>
          <w:rFonts w:cstheme="minorHAnsi"/>
        </w:rPr>
      </w:pPr>
    </w:p>
    <w:p w14:paraId="2F88FA22" w14:textId="77777777" w:rsidR="005D01EB" w:rsidRPr="00C32956" w:rsidRDefault="005D01EB" w:rsidP="00455F69">
      <w:pPr>
        <w:suppressAutoHyphens/>
        <w:spacing w:after="0" w:line="276" w:lineRule="auto"/>
        <w:ind w:left="66"/>
        <w:rPr>
          <w:rFonts w:eastAsia="Times New Roman" w:cstheme="minorHAnsi"/>
          <w:b/>
          <w:lang w:eastAsia="pl-PL"/>
        </w:rPr>
      </w:pPr>
      <w:r w:rsidRPr="00C32956">
        <w:rPr>
          <w:rFonts w:eastAsia="Times New Roman" w:cstheme="minorHAnsi"/>
          <w:b/>
          <w:lang w:eastAsia="pl-PL"/>
        </w:rPr>
        <w:t>*UWAGA</w:t>
      </w:r>
    </w:p>
    <w:p w14:paraId="34F0A9A1" w14:textId="77777777" w:rsidR="005D01EB" w:rsidRPr="00C32956" w:rsidRDefault="005D01EB" w:rsidP="00455F69">
      <w:pPr>
        <w:suppressAutoHyphens/>
        <w:spacing w:after="0" w:line="276" w:lineRule="auto"/>
        <w:ind w:left="66"/>
        <w:rPr>
          <w:rFonts w:eastAsia="Times New Roman" w:cstheme="minorHAnsi"/>
          <w:b/>
          <w:lang w:eastAsia="pl-PL"/>
        </w:rPr>
      </w:pPr>
      <w:r w:rsidRPr="00C32956">
        <w:rPr>
          <w:rFonts w:eastAsia="Times New Roman" w:cstheme="minorHAnsi"/>
          <w:b/>
          <w:lang w:eastAsia="pl-PL"/>
        </w:rPr>
        <w:t xml:space="preserve">Podpis osobisty to podpis zdefiniowany w art. 2 ust. 1 pkt 9 ustawy z 6 sierpnia 2010 r. o dowodach osobistych (tekst jednolity Dz.U. 2020. 332 ze zm.). </w:t>
      </w:r>
      <w:r w:rsidRPr="00C32956">
        <w:rPr>
          <w:rFonts w:eastAsia="Times New Roman" w:cstheme="minorHAnsi"/>
          <w:b/>
          <w:lang w:eastAsia="pl-PL"/>
        </w:rPr>
        <w:br/>
        <w:t xml:space="preserve">Jest to zaawansowany podpis elektroniczny w rozumieniu art. 3 pkt 11 rozporządzenia </w:t>
      </w:r>
      <w:proofErr w:type="spellStart"/>
      <w:r w:rsidRPr="00C32956">
        <w:rPr>
          <w:rFonts w:eastAsia="Times New Roman" w:cstheme="minorHAnsi"/>
          <w:b/>
          <w:lang w:eastAsia="pl-PL"/>
        </w:rPr>
        <w:t>eIDAS</w:t>
      </w:r>
      <w:proofErr w:type="spellEnd"/>
      <w:r w:rsidRPr="00C32956">
        <w:rPr>
          <w:rFonts w:eastAsia="Times New Roman" w:cstheme="minorHAnsi"/>
          <w:b/>
          <w:lang w:eastAsia="pl-PL"/>
        </w:rPr>
        <w:t xml:space="preserve">, weryfikowany za </w:t>
      </w:r>
      <w:r w:rsidRPr="00C32956">
        <w:rPr>
          <w:rFonts w:eastAsia="Times New Roman" w:cstheme="minorHAnsi"/>
          <w:b/>
          <w:lang w:eastAsia="pl-PL"/>
        </w:rPr>
        <w:lastRenderedPageBreak/>
        <w:t xml:space="preserve">pomocą certyfikatu podpisu osobistego, czyli poświadczenia elektronicznego, które przyporządkowuje dane służące do walidacji podpisu osobistego do posiadacza </w:t>
      </w:r>
      <w:r w:rsidRPr="00C32956">
        <w:rPr>
          <w:rFonts w:eastAsia="Times New Roman" w:cstheme="minorHAnsi"/>
          <w:b/>
          <w:i/>
          <w:iCs/>
          <w:lang w:eastAsia="pl-PL"/>
        </w:rPr>
        <w:t>dowodu osobistego</w:t>
      </w:r>
      <w:r w:rsidRPr="00C32956">
        <w:rPr>
          <w:rFonts w:eastAsia="Times New Roman" w:cstheme="minorHAnsi"/>
          <w:b/>
          <w:lang w:eastAsia="pl-PL"/>
        </w:rPr>
        <w:t>, potwierdzające dane tego posiadacza. Certyfikaty podpisu elektronicznego stanowią warstwę elektroniczną dowodu osobistego i są wydawane przez ministra właściwego do spraw wewnętrznych.</w:t>
      </w:r>
    </w:p>
    <w:p w14:paraId="0FA85B52" w14:textId="77777777" w:rsidR="005D01EB" w:rsidRPr="00C32956" w:rsidRDefault="005D01EB" w:rsidP="00455F69">
      <w:pPr>
        <w:suppressAutoHyphens/>
        <w:spacing w:after="0" w:line="276" w:lineRule="auto"/>
        <w:ind w:left="66"/>
        <w:rPr>
          <w:rFonts w:eastAsia="Times New Roman" w:cstheme="minorHAnsi"/>
          <w:lang w:eastAsia="pl-PL"/>
        </w:rPr>
      </w:pPr>
    </w:p>
    <w:p w14:paraId="343414F4" w14:textId="77777777" w:rsidR="00DE5993" w:rsidRPr="00C32956" w:rsidRDefault="00DE5993" w:rsidP="00455F69">
      <w:pPr>
        <w:pStyle w:val="Akapitzlist"/>
        <w:numPr>
          <w:ilvl w:val="0"/>
          <w:numId w:val="4"/>
        </w:numPr>
        <w:tabs>
          <w:tab w:val="left" w:pos="0"/>
          <w:tab w:val="left" w:pos="360"/>
        </w:tabs>
        <w:spacing w:line="276" w:lineRule="auto"/>
        <w:rPr>
          <w:rFonts w:asciiTheme="minorHAnsi" w:hAnsiTheme="minorHAnsi" w:cstheme="minorHAnsi"/>
          <w:b/>
          <w:sz w:val="22"/>
          <w:szCs w:val="22"/>
          <w:lang w:eastAsia="pl-PL"/>
        </w:rPr>
      </w:pPr>
      <w:r w:rsidRPr="00C32956">
        <w:rPr>
          <w:rFonts w:asciiTheme="minorHAnsi" w:hAnsiTheme="minorHAnsi" w:cstheme="minorHAnsi"/>
          <w:b/>
          <w:sz w:val="22"/>
          <w:szCs w:val="22"/>
          <w:lang w:eastAsia="pl-PL"/>
        </w:rPr>
        <w:t>MIEJSCE ORAZ TERMIN SKŁADANIA I OTWARCIA OFERT</w:t>
      </w:r>
    </w:p>
    <w:p w14:paraId="4D14A244" w14:textId="77777777" w:rsidR="00113099" w:rsidRPr="00C32956" w:rsidRDefault="00113099" w:rsidP="00455F69">
      <w:pPr>
        <w:pStyle w:val="Akapitzlist"/>
        <w:tabs>
          <w:tab w:val="left" w:pos="0"/>
          <w:tab w:val="left" w:pos="360"/>
        </w:tabs>
        <w:spacing w:line="276" w:lineRule="auto"/>
        <w:ind w:left="1080"/>
        <w:rPr>
          <w:rFonts w:asciiTheme="minorHAnsi" w:hAnsiTheme="minorHAnsi" w:cstheme="minorHAnsi"/>
          <w:b/>
          <w:sz w:val="22"/>
          <w:szCs w:val="22"/>
          <w:lang w:eastAsia="pl-PL"/>
        </w:rPr>
      </w:pPr>
    </w:p>
    <w:p w14:paraId="2BA1EB70" w14:textId="1FBEE9FC" w:rsidR="00DE5993" w:rsidRPr="00C32956" w:rsidRDefault="005D01EB" w:rsidP="00455F69">
      <w:pPr>
        <w:widowControl w:val="0"/>
        <w:numPr>
          <w:ilvl w:val="3"/>
          <w:numId w:val="11"/>
        </w:numPr>
        <w:tabs>
          <w:tab w:val="left" w:pos="9072"/>
        </w:tabs>
        <w:suppressAutoHyphens/>
        <w:spacing w:after="0" w:line="276" w:lineRule="auto"/>
        <w:ind w:left="426"/>
        <w:contextualSpacing/>
        <w:rPr>
          <w:rFonts w:cstheme="minorHAnsi"/>
        </w:rPr>
      </w:pPr>
      <w:r w:rsidRPr="00C32956">
        <w:rPr>
          <w:rFonts w:eastAsia="Times New Roman" w:cstheme="minorHAnsi"/>
          <w:lang w:eastAsia="pl-PL"/>
        </w:rPr>
        <w:t xml:space="preserve">Wykonawca składa ofertę pod adresem </w:t>
      </w:r>
      <w:hyperlink r:id="rId12" w:history="1">
        <w:r w:rsidRPr="00C32956">
          <w:rPr>
            <w:rFonts w:cstheme="minorHAnsi"/>
            <w:b/>
          </w:rPr>
          <w:t>https://ezamowienia.gov.pl/</w:t>
        </w:r>
      </w:hyperlink>
      <w:r w:rsidRPr="00C32956">
        <w:rPr>
          <w:rFonts w:cstheme="minorHAnsi"/>
        </w:rPr>
        <w:t xml:space="preserve"> </w:t>
      </w:r>
      <w:r w:rsidRPr="00C32956">
        <w:rPr>
          <w:rFonts w:eastAsia="Times New Roman" w:cstheme="minorHAnsi"/>
          <w:lang w:eastAsia="pl-PL"/>
        </w:rPr>
        <w:t xml:space="preserve">w zakładce „OFERTY". </w:t>
      </w:r>
    </w:p>
    <w:p w14:paraId="7DD1EE44" w14:textId="292EF33B" w:rsidR="00DE5993" w:rsidRPr="00C32956" w:rsidRDefault="00DC3FB4" w:rsidP="00455F69">
      <w:pPr>
        <w:numPr>
          <w:ilvl w:val="3"/>
          <w:numId w:val="11"/>
        </w:numPr>
        <w:suppressAutoHyphens/>
        <w:spacing w:after="0" w:line="276" w:lineRule="auto"/>
        <w:ind w:left="426"/>
        <w:contextualSpacing/>
        <w:rPr>
          <w:rFonts w:eastAsia="Times New Roman" w:cstheme="minorHAnsi"/>
          <w:lang w:eastAsia="pl-PL"/>
        </w:rPr>
      </w:pPr>
      <w:r w:rsidRPr="00C32956">
        <w:rPr>
          <w:rFonts w:eastAsia="Times New Roman" w:cstheme="minorHAnsi"/>
          <w:bCs/>
          <w:lang w:eastAsia="pl-PL"/>
        </w:rPr>
        <w:t xml:space="preserve">Ofertę należy złożyć do dnia </w:t>
      </w:r>
      <w:r w:rsidR="006C5592" w:rsidRPr="00C32956">
        <w:rPr>
          <w:rFonts w:eastAsia="Times New Roman" w:cstheme="minorHAnsi"/>
          <w:b/>
          <w:highlight w:val="yellow"/>
          <w:lang w:eastAsia="pl-PL"/>
        </w:rPr>
        <w:t>2</w:t>
      </w:r>
      <w:r w:rsidR="0000697E" w:rsidRPr="00C32956">
        <w:rPr>
          <w:rFonts w:eastAsia="Times New Roman" w:cstheme="minorHAnsi"/>
          <w:b/>
          <w:highlight w:val="yellow"/>
          <w:lang w:eastAsia="pl-PL"/>
        </w:rPr>
        <w:t>8</w:t>
      </w:r>
      <w:r w:rsidR="006C5592" w:rsidRPr="00C32956">
        <w:rPr>
          <w:rFonts w:eastAsia="Times New Roman" w:cstheme="minorHAnsi"/>
          <w:b/>
          <w:highlight w:val="yellow"/>
          <w:lang w:eastAsia="pl-PL"/>
        </w:rPr>
        <w:t>. 08</w:t>
      </w:r>
      <w:r w:rsidR="00DE5993" w:rsidRPr="00C32956">
        <w:rPr>
          <w:rFonts w:eastAsia="Times New Roman" w:cstheme="minorHAnsi"/>
          <w:b/>
          <w:highlight w:val="yellow"/>
          <w:lang w:eastAsia="pl-PL"/>
        </w:rPr>
        <w:t>. 202</w:t>
      </w:r>
      <w:r w:rsidR="006852E6" w:rsidRPr="00C32956">
        <w:rPr>
          <w:rFonts w:eastAsia="Times New Roman" w:cstheme="minorHAnsi"/>
          <w:b/>
          <w:highlight w:val="yellow"/>
          <w:lang w:eastAsia="pl-PL"/>
        </w:rPr>
        <w:t>6</w:t>
      </w:r>
      <w:r w:rsidR="00DE5993" w:rsidRPr="00C32956">
        <w:rPr>
          <w:rFonts w:eastAsia="Times New Roman" w:cstheme="minorHAnsi"/>
          <w:b/>
          <w:highlight w:val="yellow"/>
          <w:lang w:eastAsia="pl-PL"/>
        </w:rPr>
        <w:t xml:space="preserve"> r. do godziny </w:t>
      </w:r>
      <w:r w:rsidR="007C14B0" w:rsidRPr="00C32956">
        <w:rPr>
          <w:rFonts w:eastAsia="Times New Roman" w:cstheme="minorHAnsi"/>
          <w:b/>
          <w:highlight w:val="yellow"/>
          <w:lang w:eastAsia="pl-PL"/>
        </w:rPr>
        <w:t>15</w:t>
      </w:r>
      <w:r w:rsidR="00DE5993" w:rsidRPr="00C32956">
        <w:rPr>
          <w:rFonts w:eastAsia="Times New Roman" w:cstheme="minorHAnsi"/>
          <w:b/>
          <w:highlight w:val="yellow"/>
          <w:lang w:eastAsia="pl-PL"/>
        </w:rPr>
        <w:t>:00</w:t>
      </w:r>
    </w:p>
    <w:p w14:paraId="79AEAAF3" w14:textId="77777777" w:rsidR="00DE5993" w:rsidRPr="00C32956" w:rsidRDefault="00DE5993" w:rsidP="00455F69">
      <w:pPr>
        <w:numPr>
          <w:ilvl w:val="3"/>
          <w:numId w:val="11"/>
        </w:numPr>
        <w:suppressAutoHyphens/>
        <w:spacing w:after="0" w:line="276" w:lineRule="auto"/>
        <w:ind w:left="426"/>
        <w:contextualSpacing/>
        <w:rPr>
          <w:rFonts w:eastAsia="Times New Roman" w:cstheme="minorHAnsi"/>
          <w:bCs/>
          <w:lang w:eastAsia="pl-PL"/>
        </w:rPr>
      </w:pPr>
      <w:r w:rsidRPr="00C32956">
        <w:rPr>
          <w:rFonts w:eastAsia="Times New Roman" w:cstheme="minorHAnsi"/>
          <w:bCs/>
          <w:lang w:eastAsia="pl-PL"/>
        </w:rPr>
        <w:t xml:space="preserve">Zamawiający najpóźniej przed otwarciem ofert udostępni na stronie internetowej prowadzonego postępowanie informację o kwocie jaką zamierza przeznaczyć na sfinansowanie zamówienia. </w:t>
      </w:r>
    </w:p>
    <w:p w14:paraId="3CE11D0C" w14:textId="73188E6A" w:rsidR="00DE5993" w:rsidRPr="00C32956" w:rsidRDefault="00DE5993" w:rsidP="00455F69">
      <w:pPr>
        <w:numPr>
          <w:ilvl w:val="3"/>
          <w:numId w:val="11"/>
        </w:numPr>
        <w:suppressAutoHyphens/>
        <w:spacing w:after="0" w:line="276" w:lineRule="auto"/>
        <w:ind w:left="426"/>
        <w:contextualSpacing/>
        <w:rPr>
          <w:rFonts w:eastAsia="Times New Roman" w:cstheme="minorHAnsi"/>
          <w:highlight w:val="yellow"/>
          <w:lang w:eastAsia="pl-PL"/>
        </w:rPr>
      </w:pPr>
      <w:r w:rsidRPr="00C32956">
        <w:rPr>
          <w:rFonts w:eastAsia="Times New Roman" w:cstheme="minorHAnsi"/>
          <w:lang w:eastAsia="pl-PL"/>
        </w:rPr>
        <w:t xml:space="preserve">Otwarcie ofert nastąpi w dniu </w:t>
      </w:r>
      <w:r w:rsidR="006C5592" w:rsidRPr="00C32956">
        <w:rPr>
          <w:rFonts w:eastAsia="Times New Roman" w:cstheme="minorHAnsi"/>
          <w:b/>
          <w:bCs/>
          <w:highlight w:val="yellow"/>
          <w:lang w:eastAsia="pl-PL"/>
        </w:rPr>
        <w:t>2</w:t>
      </w:r>
      <w:r w:rsidR="0000697E" w:rsidRPr="00C32956">
        <w:rPr>
          <w:rFonts w:eastAsia="Times New Roman" w:cstheme="minorHAnsi"/>
          <w:b/>
          <w:bCs/>
          <w:highlight w:val="yellow"/>
          <w:lang w:eastAsia="pl-PL"/>
        </w:rPr>
        <w:t>8</w:t>
      </w:r>
      <w:r w:rsidR="006C5592" w:rsidRPr="00C32956">
        <w:rPr>
          <w:rFonts w:eastAsia="Times New Roman" w:cstheme="minorHAnsi"/>
          <w:b/>
          <w:bCs/>
          <w:highlight w:val="yellow"/>
          <w:lang w:eastAsia="pl-PL"/>
        </w:rPr>
        <w:t>. 08</w:t>
      </w:r>
      <w:r w:rsidRPr="00C32956">
        <w:rPr>
          <w:rFonts w:eastAsia="Times New Roman" w:cstheme="minorHAnsi"/>
          <w:b/>
          <w:bCs/>
          <w:highlight w:val="yellow"/>
          <w:lang w:eastAsia="pl-PL"/>
        </w:rPr>
        <w:t>. 202</w:t>
      </w:r>
      <w:r w:rsidR="006852E6" w:rsidRPr="00C32956">
        <w:rPr>
          <w:rFonts w:eastAsia="Times New Roman" w:cstheme="minorHAnsi"/>
          <w:b/>
          <w:bCs/>
          <w:highlight w:val="yellow"/>
          <w:lang w:eastAsia="pl-PL"/>
        </w:rPr>
        <w:t>6</w:t>
      </w:r>
      <w:r w:rsidRPr="00C32956">
        <w:rPr>
          <w:rFonts w:eastAsia="Times New Roman" w:cstheme="minorHAnsi"/>
          <w:b/>
          <w:bCs/>
          <w:highlight w:val="yellow"/>
          <w:lang w:eastAsia="pl-PL"/>
        </w:rPr>
        <w:t xml:space="preserve"> r. o godzinie </w:t>
      </w:r>
      <w:r w:rsidR="007C14B0" w:rsidRPr="00C32956">
        <w:rPr>
          <w:rFonts w:eastAsia="Times New Roman" w:cstheme="minorHAnsi"/>
          <w:b/>
          <w:bCs/>
          <w:highlight w:val="yellow"/>
          <w:lang w:eastAsia="pl-PL"/>
        </w:rPr>
        <w:t>15</w:t>
      </w:r>
      <w:r w:rsidR="005D01EB" w:rsidRPr="00C32956">
        <w:rPr>
          <w:rFonts w:eastAsia="Times New Roman" w:cstheme="minorHAnsi"/>
          <w:b/>
          <w:bCs/>
          <w:highlight w:val="yellow"/>
          <w:lang w:eastAsia="pl-PL"/>
        </w:rPr>
        <w:t>:</w:t>
      </w:r>
      <w:r w:rsidR="007C14B0" w:rsidRPr="00C32956">
        <w:rPr>
          <w:rFonts w:eastAsia="Times New Roman" w:cstheme="minorHAnsi"/>
          <w:b/>
          <w:bCs/>
          <w:highlight w:val="yellow"/>
          <w:lang w:eastAsia="pl-PL"/>
        </w:rPr>
        <w:t>30</w:t>
      </w:r>
    </w:p>
    <w:p w14:paraId="5D4366ED" w14:textId="76C2D12F" w:rsidR="005D01EB" w:rsidRPr="00C32956" w:rsidRDefault="005D01EB" w:rsidP="00455F69">
      <w:pPr>
        <w:numPr>
          <w:ilvl w:val="3"/>
          <w:numId w:val="11"/>
        </w:numPr>
        <w:suppressAutoHyphens/>
        <w:spacing w:after="0" w:line="276" w:lineRule="auto"/>
        <w:ind w:left="426"/>
        <w:contextualSpacing/>
        <w:rPr>
          <w:rFonts w:eastAsia="Times New Roman" w:cstheme="minorHAnsi"/>
          <w:lang w:eastAsia="pl-PL"/>
        </w:rPr>
      </w:pPr>
      <w:r w:rsidRPr="00C32956">
        <w:rPr>
          <w:rFonts w:eastAsia="Times New Roman" w:cstheme="minorHAnsi"/>
          <w:lang w:eastAsia="pl-PL"/>
        </w:rPr>
        <w:t>W przypadku awarii systemu teleinformatycznego przy użyciu</w:t>
      </w:r>
      <w:r w:rsidR="00B27D96" w:rsidRPr="00C32956">
        <w:rPr>
          <w:rFonts w:eastAsia="Times New Roman" w:cstheme="minorHAnsi"/>
          <w:lang w:eastAsia="pl-PL"/>
        </w:rPr>
        <w:t xml:space="preserve">, </w:t>
      </w:r>
      <w:r w:rsidRPr="00C32956">
        <w:rPr>
          <w:rFonts w:eastAsia="Times New Roman" w:cstheme="minorHAnsi"/>
          <w:lang w:eastAsia="pl-PL"/>
        </w:rPr>
        <w:t>którego następuję otwarcie, która powoduje brak możliwości otwarcia ofert w terminie określonym w pkt 4, otwarcie ofert nastąpi niezwłocznie po usunięciu awarii.</w:t>
      </w:r>
    </w:p>
    <w:p w14:paraId="7DD078BF" w14:textId="6C251A78" w:rsidR="005D01EB" w:rsidRPr="00C32956" w:rsidRDefault="005D01EB" w:rsidP="00455F69">
      <w:pPr>
        <w:numPr>
          <w:ilvl w:val="3"/>
          <w:numId w:val="11"/>
        </w:numPr>
        <w:spacing w:line="276" w:lineRule="auto"/>
        <w:ind w:left="426"/>
        <w:contextualSpacing/>
        <w:rPr>
          <w:rFonts w:eastAsia="Times New Roman" w:cstheme="minorHAnsi"/>
          <w:lang w:eastAsia="pl-PL"/>
        </w:rPr>
      </w:pPr>
      <w:r w:rsidRPr="00C32956">
        <w:rPr>
          <w:rFonts w:eastAsia="Times New Roman" w:cstheme="minorHAnsi"/>
          <w:lang w:eastAsia="pl-PL"/>
        </w:rPr>
        <w:t>Informacja z otwarcia ofert opublikowana zostanie na stronie internetowej Zamawiającego oraz na Platformie w</w:t>
      </w:r>
      <w:r w:rsidR="00C11269" w:rsidRPr="00C32956">
        <w:rPr>
          <w:rFonts w:eastAsia="Times New Roman" w:cstheme="minorHAnsi"/>
          <w:lang w:eastAsia="pl-PL"/>
        </w:rPr>
        <w:t> </w:t>
      </w:r>
      <w:r w:rsidRPr="00C32956">
        <w:rPr>
          <w:rFonts w:eastAsia="Times New Roman" w:cstheme="minorHAnsi"/>
          <w:lang w:eastAsia="pl-PL"/>
        </w:rPr>
        <w:t xml:space="preserve">zakładce „Dokumenty zamówienia” w folderze „Informacja z otwarcia ofert" i zawierać będzie dane określone w art. 222 ust. 5 </w:t>
      </w:r>
      <w:proofErr w:type="spellStart"/>
      <w:r w:rsidRPr="00C32956">
        <w:rPr>
          <w:rFonts w:eastAsia="Times New Roman" w:cstheme="minorHAnsi"/>
          <w:lang w:eastAsia="pl-PL"/>
        </w:rPr>
        <w:t>Pzp</w:t>
      </w:r>
      <w:proofErr w:type="spellEnd"/>
      <w:r w:rsidRPr="00C32956">
        <w:rPr>
          <w:rFonts w:eastAsia="Times New Roman" w:cstheme="minorHAnsi"/>
          <w:lang w:eastAsia="pl-PL"/>
        </w:rPr>
        <w:t>.</w:t>
      </w:r>
    </w:p>
    <w:p w14:paraId="6F8EF36B" w14:textId="77777777" w:rsidR="00DE5993" w:rsidRPr="00C32956" w:rsidRDefault="00DE5993" w:rsidP="00455F69">
      <w:pPr>
        <w:pStyle w:val="Akapitzlist"/>
        <w:tabs>
          <w:tab w:val="left" w:pos="0"/>
          <w:tab w:val="left" w:pos="360"/>
        </w:tabs>
        <w:spacing w:line="276" w:lineRule="auto"/>
        <w:ind w:left="1080"/>
        <w:rPr>
          <w:rFonts w:asciiTheme="minorHAnsi" w:hAnsiTheme="minorHAnsi" w:cstheme="minorHAnsi"/>
          <w:b/>
          <w:sz w:val="22"/>
          <w:szCs w:val="22"/>
          <w:lang w:eastAsia="pl-PL"/>
        </w:rPr>
      </w:pPr>
    </w:p>
    <w:p w14:paraId="5A1D425C" w14:textId="77777777" w:rsidR="00DE5993" w:rsidRPr="00C32956" w:rsidRDefault="00DE5993" w:rsidP="00455F69">
      <w:pPr>
        <w:pStyle w:val="Akapitzlist"/>
        <w:widowControl w:val="0"/>
        <w:numPr>
          <w:ilvl w:val="0"/>
          <w:numId w:val="4"/>
        </w:numPr>
        <w:spacing w:line="276" w:lineRule="auto"/>
        <w:rPr>
          <w:rFonts w:asciiTheme="minorHAnsi" w:eastAsia="Arial Unicode MS" w:hAnsiTheme="minorHAnsi" w:cstheme="minorHAnsi"/>
          <w:b/>
          <w:kern w:val="2"/>
          <w:sz w:val="22"/>
          <w:szCs w:val="22"/>
          <w:lang w:eastAsia="pl-PL"/>
        </w:rPr>
      </w:pPr>
      <w:r w:rsidRPr="00C32956">
        <w:rPr>
          <w:rFonts w:asciiTheme="minorHAnsi" w:eastAsia="Arial Unicode MS" w:hAnsiTheme="minorHAnsi" w:cstheme="minorHAnsi"/>
          <w:b/>
          <w:kern w:val="2"/>
          <w:sz w:val="22"/>
          <w:szCs w:val="22"/>
          <w:lang w:eastAsia="pl-PL"/>
        </w:rPr>
        <w:t>PODSTAWY WYKLUCZENIA</w:t>
      </w:r>
    </w:p>
    <w:p w14:paraId="2F87B23E" w14:textId="77777777" w:rsidR="00DE5993" w:rsidRPr="00C32956" w:rsidRDefault="00DE5993" w:rsidP="00455F69">
      <w:pPr>
        <w:widowControl w:val="0"/>
        <w:suppressAutoHyphens/>
        <w:spacing w:after="0" w:line="276" w:lineRule="auto"/>
        <w:ind w:left="720"/>
        <w:rPr>
          <w:rFonts w:eastAsia="Arial Unicode MS" w:cstheme="minorHAnsi"/>
          <w:kern w:val="2"/>
          <w:lang w:eastAsia="pl-PL"/>
        </w:rPr>
      </w:pPr>
    </w:p>
    <w:p w14:paraId="03CDC0CE" w14:textId="77777777" w:rsidR="00DE5993" w:rsidRPr="00C32956" w:rsidRDefault="00DE5993" w:rsidP="00455F69">
      <w:pPr>
        <w:widowControl w:val="0"/>
        <w:numPr>
          <w:ilvl w:val="0"/>
          <w:numId w:val="12"/>
        </w:numPr>
        <w:suppressAutoHyphens/>
        <w:spacing w:after="0" w:line="276" w:lineRule="auto"/>
        <w:ind w:left="426"/>
        <w:contextualSpacing/>
        <w:rPr>
          <w:rFonts w:eastAsia="Arial Unicode MS" w:cstheme="minorHAnsi"/>
          <w:kern w:val="2"/>
          <w:lang w:eastAsia="pl-PL"/>
        </w:rPr>
      </w:pPr>
      <w:r w:rsidRPr="00C32956">
        <w:rPr>
          <w:rFonts w:eastAsia="Arial Unicode MS" w:cstheme="minorHAnsi"/>
          <w:kern w:val="2"/>
          <w:lang w:eastAsia="pl-PL"/>
        </w:rPr>
        <w:t xml:space="preserve">Zgodnie z art. 108 ustawy </w:t>
      </w:r>
      <w:proofErr w:type="spellStart"/>
      <w:r w:rsidRPr="00C32956">
        <w:rPr>
          <w:rFonts w:eastAsia="Arial Unicode MS" w:cstheme="minorHAnsi"/>
          <w:kern w:val="2"/>
          <w:lang w:eastAsia="pl-PL"/>
        </w:rPr>
        <w:t>pzp</w:t>
      </w:r>
      <w:proofErr w:type="spellEnd"/>
      <w:r w:rsidRPr="00C32956">
        <w:rPr>
          <w:rFonts w:eastAsia="Arial Unicode MS" w:cstheme="minorHAnsi"/>
          <w:kern w:val="2"/>
          <w:lang w:eastAsia="pl-PL"/>
        </w:rPr>
        <w:t>, z postępowania o udzielenie zamówienia wyklucza się wykonawcę:</w:t>
      </w:r>
    </w:p>
    <w:p w14:paraId="076A4EDE" w14:textId="77777777" w:rsidR="00DE5993" w:rsidRPr="00C32956" w:rsidRDefault="00DE5993" w:rsidP="00455F69">
      <w:pPr>
        <w:widowControl w:val="0"/>
        <w:numPr>
          <w:ilvl w:val="0"/>
          <w:numId w:val="13"/>
        </w:numPr>
        <w:suppressAutoHyphens/>
        <w:spacing w:after="0" w:line="276" w:lineRule="auto"/>
        <w:contextualSpacing/>
        <w:rPr>
          <w:rFonts w:eastAsia="Arial Unicode MS" w:cstheme="minorHAnsi"/>
          <w:kern w:val="2"/>
          <w:lang w:eastAsia="pl-PL"/>
        </w:rPr>
      </w:pPr>
      <w:r w:rsidRPr="00C32956">
        <w:rPr>
          <w:rFonts w:eastAsia="Arial Unicode MS" w:cstheme="minorHAnsi"/>
          <w:kern w:val="2"/>
          <w:lang w:eastAsia="pl-PL"/>
        </w:rPr>
        <w:t>będącego osobą fizyczną, którego prawomocnie skazano za przestępstwo:</w:t>
      </w:r>
    </w:p>
    <w:p w14:paraId="14605EB0" w14:textId="77777777" w:rsidR="00DE5993" w:rsidRPr="00C32956" w:rsidRDefault="00DE5993" w:rsidP="00455F69">
      <w:pPr>
        <w:widowControl w:val="0"/>
        <w:numPr>
          <w:ilvl w:val="0"/>
          <w:numId w:val="14"/>
        </w:numPr>
        <w:suppressAutoHyphens/>
        <w:spacing w:after="0" w:line="276" w:lineRule="auto"/>
        <w:ind w:left="1134"/>
        <w:contextualSpacing/>
        <w:rPr>
          <w:rFonts w:eastAsia="Arial Unicode MS" w:cstheme="minorHAnsi"/>
          <w:kern w:val="2"/>
          <w:lang w:eastAsia="pl-PL"/>
        </w:rPr>
      </w:pPr>
      <w:r w:rsidRPr="00C32956">
        <w:rPr>
          <w:rFonts w:eastAsia="Arial Unicode MS" w:cstheme="minorHAnsi"/>
          <w:kern w:val="2"/>
          <w:lang w:eastAsia="pl-PL"/>
        </w:rPr>
        <w:t xml:space="preserve">udziału w zorganizowanej grupie przestępczej albo związku mającym na celu popełnienie przestępstwa lub przestępstwa skarbowego, o którym mowa w </w:t>
      </w:r>
      <w:hyperlink r:id="rId13" w:anchor="/document/16798683?unitId=art(258)&amp;cm=DOCUMENT" w:history="1">
        <w:r w:rsidRPr="00C32956">
          <w:rPr>
            <w:rFonts w:eastAsia="Arial Unicode MS" w:cstheme="minorHAnsi"/>
            <w:kern w:val="2"/>
            <w:lang w:eastAsia="pl-PL"/>
          </w:rPr>
          <w:t>art. 258</w:t>
        </w:r>
      </w:hyperlink>
      <w:r w:rsidRPr="00C32956">
        <w:rPr>
          <w:rFonts w:eastAsia="Arial Unicode MS" w:cstheme="minorHAnsi"/>
          <w:kern w:val="2"/>
          <w:lang w:eastAsia="pl-PL"/>
        </w:rPr>
        <w:t xml:space="preserve"> Kodeksu karnego,</w:t>
      </w:r>
    </w:p>
    <w:p w14:paraId="501D36B7" w14:textId="77777777" w:rsidR="00DE5993" w:rsidRPr="00C32956" w:rsidRDefault="00DE5993" w:rsidP="00455F69">
      <w:pPr>
        <w:widowControl w:val="0"/>
        <w:numPr>
          <w:ilvl w:val="0"/>
          <w:numId w:val="14"/>
        </w:numPr>
        <w:suppressAutoHyphens/>
        <w:spacing w:after="0" w:line="276" w:lineRule="auto"/>
        <w:ind w:left="1134"/>
        <w:contextualSpacing/>
        <w:rPr>
          <w:rFonts w:eastAsia="Arial Unicode MS" w:cstheme="minorHAnsi"/>
          <w:kern w:val="2"/>
          <w:lang w:eastAsia="pl-PL"/>
        </w:rPr>
      </w:pPr>
      <w:r w:rsidRPr="00C32956">
        <w:rPr>
          <w:rFonts w:eastAsia="Arial Unicode MS" w:cstheme="minorHAnsi"/>
          <w:kern w:val="2"/>
          <w:lang w:eastAsia="pl-PL"/>
        </w:rPr>
        <w:t xml:space="preserve">handlu ludźmi, o którym mowa w </w:t>
      </w:r>
      <w:hyperlink r:id="rId14" w:anchor="/document/16798683?unitId=art(189(a))&amp;cm=DOCUMENT" w:history="1">
        <w:r w:rsidRPr="00C32956">
          <w:rPr>
            <w:rFonts w:eastAsia="Arial Unicode MS" w:cstheme="minorHAnsi"/>
            <w:kern w:val="2"/>
            <w:lang w:eastAsia="pl-PL"/>
          </w:rPr>
          <w:t>art. 189a</w:t>
        </w:r>
      </w:hyperlink>
      <w:r w:rsidRPr="00C32956">
        <w:rPr>
          <w:rFonts w:eastAsia="Arial Unicode MS" w:cstheme="minorHAnsi"/>
          <w:kern w:val="2"/>
          <w:lang w:eastAsia="pl-PL"/>
        </w:rPr>
        <w:t xml:space="preserve"> Kodeksu karnego,</w:t>
      </w:r>
    </w:p>
    <w:p w14:paraId="0BC8EDD7" w14:textId="77777777" w:rsidR="00DE5993" w:rsidRPr="00C32956" w:rsidRDefault="00DE5993" w:rsidP="00455F69">
      <w:pPr>
        <w:widowControl w:val="0"/>
        <w:numPr>
          <w:ilvl w:val="0"/>
          <w:numId w:val="14"/>
        </w:numPr>
        <w:suppressAutoHyphens/>
        <w:spacing w:after="0" w:line="276" w:lineRule="auto"/>
        <w:ind w:left="1134"/>
        <w:contextualSpacing/>
        <w:rPr>
          <w:rFonts w:eastAsia="Arial Unicode MS" w:cstheme="minorHAnsi"/>
          <w:kern w:val="2"/>
          <w:lang w:eastAsia="pl-PL"/>
        </w:rPr>
      </w:pPr>
      <w:r w:rsidRPr="00C32956">
        <w:rPr>
          <w:rFonts w:eastAsia="Arial Unicode MS" w:cstheme="minorHAnsi"/>
          <w:kern w:val="2"/>
          <w:lang w:eastAsia="pl-PL"/>
        </w:rPr>
        <w:t xml:space="preserve">o którym mowa w </w:t>
      </w:r>
      <w:hyperlink r:id="rId15" w:anchor="/document/16798683?unitId=art(228)&amp;cm=DOCUMENT" w:history="1">
        <w:r w:rsidRPr="00C32956">
          <w:rPr>
            <w:rFonts w:eastAsia="Arial Unicode MS" w:cstheme="minorHAnsi"/>
            <w:kern w:val="2"/>
            <w:lang w:eastAsia="pl-PL"/>
          </w:rPr>
          <w:t>art. 228-230a</w:t>
        </w:r>
      </w:hyperlink>
      <w:r w:rsidRPr="00C32956">
        <w:rPr>
          <w:rFonts w:eastAsia="Arial Unicode MS" w:cstheme="minorHAnsi"/>
          <w:kern w:val="2"/>
          <w:lang w:eastAsia="pl-PL"/>
        </w:rPr>
        <w:t xml:space="preserve">, </w:t>
      </w:r>
      <w:hyperlink r:id="rId16" w:anchor="/document/16798683?unitId=art(250(a))&amp;cm=DOCUMENT" w:history="1">
        <w:r w:rsidRPr="00C32956">
          <w:rPr>
            <w:rFonts w:eastAsia="Arial Unicode MS" w:cstheme="minorHAnsi"/>
            <w:kern w:val="2"/>
            <w:lang w:eastAsia="pl-PL"/>
          </w:rPr>
          <w:t>art. 250a</w:t>
        </w:r>
      </w:hyperlink>
      <w:r w:rsidRPr="00C32956">
        <w:rPr>
          <w:rFonts w:eastAsia="Arial Unicode MS" w:cstheme="minorHAnsi"/>
          <w:kern w:val="2"/>
          <w:lang w:eastAsia="pl-PL"/>
        </w:rPr>
        <w:t xml:space="preserve"> Kodeksu karnego lub w art. 46 lub art. 48 ustawy z dnia 25 czerwca 2010 r. o sporcie,</w:t>
      </w:r>
    </w:p>
    <w:p w14:paraId="3658FF0A" w14:textId="77777777" w:rsidR="00DE5993" w:rsidRPr="00C32956" w:rsidRDefault="00DE5993" w:rsidP="00455F69">
      <w:pPr>
        <w:widowControl w:val="0"/>
        <w:numPr>
          <w:ilvl w:val="0"/>
          <w:numId w:val="14"/>
        </w:numPr>
        <w:suppressAutoHyphens/>
        <w:spacing w:after="0" w:line="276" w:lineRule="auto"/>
        <w:ind w:left="1134"/>
        <w:contextualSpacing/>
        <w:rPr>
          <w:rFonts w:eastAsia="Arial Unicode MS" w:cstheme="minorHAnsi"/>
          <w:kern w:val="2"/>
          <w:lang w:eastAsia="pl-PL"/>
        </w:rPr>
      </w:pPr>
      <w:r w:rsidRPr="00C32956">
        <w:rPr>
          <w:rFonts w:eastAsia="Arial Unicode MS" w:cstheme="minorHAnsi"/>
          <w:kern w:val="2"/>
          <w:lang w:eastAsia="pl-PL"/>
        </w:rPr>
        <w:t xml:space="preserve">finansowania przestępstwa o charakterze terrorystycznym, o którym mowa w </w:t>
      </w:r>
      <w:hyperlink r:id="rId17" w:anchor="/document/16798683?unitId=art(165(a))&amp;cm=DOCUMENT" w:history="1">
        <w:r w:rsidRPr="00C32956">
          <w:rPr>
            <w:rFonts w:eastAsia="Arial Unicode MS" w:cstheme="minorHAnsi"/>
            <w:kern w:val="2"/>
            <w:lang w:eastAsia="pl-PL"/>
          </w:rPr>
          <w:t>art. 165a</w:t>
        </w:r>
      </w:hyperlink>
      <w:r w:rsidRPr="00C32956">
        <w:rPr>
          <w:rFonts w:eastAsia="Arial Unicode MS" w:cstheme="minorHAnsi"/>
          <w:kern w:val="2"/>
          <w:lang w:eastAsia="pl-PL"/>
        </w:rPr>
        <w:t xml:space="preserve"> Kodeksu karnego, lub przestępstwo udaremniania lub utrudniania stwierdzenia przestępnego pochodzenia pieniędzy lub ukrywania ich pochodzenia, o którym mowa w </w:t>
      </w:r>
      <w:hyperlink r:id="rId18" w:anchor="/document/16798683?unitId=art(299)&amp;cm=DOCUMENT" w:history="1">
        <w:r w:rsidRPr="00C32956">
          <w:rPr>
            <w:rFonts w:eastAsia="Arial Unicode MS" w:cstheme="minorHAnsi"/>
            <w:kern w:val="2"/>
            <w:lang w:eastAsia="pl-PL"/>
          </w:rPr>
          <w:t>art. 299</w:t>
        </w:r>
      </w:hyperlink>
      <w:r w:rsidRPr="00C32956">
        <w:rPr>
          <w:rFonts w:eastAsia="Arial Unicode MS" w:cstheme="minorHAnsi"/>
          <w:kern w:val="2"/>
          <w:lang w:eastAsia="pl-PL"/>
        </w:rPr>
        <w:t xml:space="preserve"> Kodeksu karnego,</w:t>
      </w:r>
    </w:p>
    <w:p w14:paraId="0F3CE360" w14:textId="77777777" w:rsidR="00DE5993" w:rsidRPr="00C32956" w:rsidRDefault="00DE5993" w:rsidP="00455F69">
      <w:pPr>
        <w:widowControl w:val="0"/>
        <w:numPr>
          <w:ilvl w:val="0"/>
          <w:numId w:val="14"/>
        </w:numPr>
        <w:suppressAutoHyphens/>
        <w:spacing w:after="0" w:line="276" w:lineRule="auto"/>
        <w:ind w:left="1134"/>
        <w:contextualSpacing/>
        <w:rPr>
          <w:rFonts w:eastAsia="Arial Unicode MS" w:cstheme="minorHAnsi"/>
          <w:kern w:val="2"/>
          <w:lang w:eastAsia="pl-PL"/>
        </w:rPr>
      </w:pPr>
      <w:r w:rsidRPr="00C32956">
        <w:rPr>
          <w:rFonts w:eastAsia="Arial Unicode MS" w:cstheme="minorHAnsi"/>
          <w:kern w:val="2"/>
          <w:lang w:eastAsia="pl-PL"/>
        </w:rPr>
        <w:t xml:space="preserve">o charakterze terrorystycznym, o którym mowa w </w:t>
      </w:r>
      <w:hyperlink r:id="rId19" w:anchor="/document/16798683?unitId=art(115)par(20)&amp;cm=DOCUMENT" w:history="1">
        <w:r w:rsidRPr="00C32956">
          <w:rPr>
            <w:rFonts w:eastAsia="Arial Unicode MS" w:cstheme="minorHAnsi"/>
            <w:kern w:val="2"/>
            <w:lang w:eastAsia="pl-PL"/>
          </w:rPr>
          <w:t>art. 115 § 20</w:t>
        </w:r>
      </w:hyperlink>
      <w:r w:rsidRPr="00C32956">
        <w:rPr>
          <w:rFonts w:eastAsia="Arial Unicode MS" w:cstheme="minorHAnsi"/>
          <w:kern w:val="2"/>
          <w:lang w:eastAsia="pl-PL"/>
        </w:rPr>
        <w:t xml:space="preserve"> Kodeksu karnego, lub mające na celu popełnienie tego przestępstwa,</w:t>
      </w:r>
    </w:p>
    <w:p w14:paraId="2DEB8AF4" w14:textId="77777777" w:rsidR="00DE5993" w:rsidRPr="00C32956" w:rsidRDefault="00DE5993" w:rsidP="00455F69">
      <w:pPr>
        <w:widowControl w:val="0"/>
        <w:numPr>
          <w:ilvl w:val="0"/>
          <w:numId w:val="14"/>
        </w:numPr>
        <w:suppressAutoHyphens/>
        <w:spacing w:after="0" w:line="276" w:lineRule="auto"/>
        <w:ind w:left="1134"/>
        <w:contextualSpacing/>
        <w:rPr>
          <w:rFonts w:eastAsia="Arial Unicode MS" w:cstheme="minorHAnsi"/>
          <w:kern w:val="2"/>
          <w:lang w:eastAsia="pl-PL"/>
        </w:rPr>
      </w:pPr>
      <w:r w:rsidRPr="00C32956">
        <w:rPr>
          <w:rFonts w:eastAsia="Arial Unicode MS" w:cstheme="minorHAnsi"/>
          <w:kern w:val="2"/>
          <w:lang w:eastAsia="pl-PL"/>
        </w:rPr>
        <w:t xml:space="preserve">powierzenia wykonywania pracy małoletniemu cudzoziemcowi, o którym mowa w </w:t>
      </w:r>
      <w:hyperlink r:id="rId20" w:anchor="/document/17896506?unitId=art(9)ust(2)&amp;cm=DOCUMENT" w:history="1">
        <w:r w:rsidRPr="00C32956">
          <w:rPr>
            <w:rFonts w:eastAsia="Arial Unicode MS" w:cstheme="minorHAnsi"/>
            <w:kern w:val="2"/>
            <w:lang w:eastAsia="pl-PL"/>
          </w:rPr>
          <w:t>art. 9 ust. 2</w:t>
        </w:r>
      </w:hyperlink>
      <w:r w:rsidRPr="00C32956">
        <w:rPr>
          <w:rFonts w:eastAsia="Arial Unicode MS" w:cstheme="minorHAnsi"/>
          <w:kern w:val="2"/>
          <w:lang w:eastAsia="pl-PL"/>
        </w:rPr>
        <w:t xml:space="preserve"> ustawy z dnia 15 czerwca 2012 r. o skutkach powierzania wykonywania pracy cudzoziemcom przebywającym wbrew przepisom na terytorium Rzeczypospolitej Polskiej (Dz. U. poz. 769),</w:t>
      </w:r>
    </w:p>
    <w:p w14:paraId="403E8B82" w14:textId="77777777" w:rsidR="00DE5993" w:rsidRPr="00C32956" w:rsidRDefault="00DE5993" w:rsidP="00455F69">
      <w:pPr>
        <w:widowControl w:val="0"/>
        <w:numPr>
          <w:ilvl w:val="0"/>
          <w:numId w:val="14"/>
        </w:numPr>
        <w:suppressAutoHyphens/>
        <w:spacing w:after="0" w:line="276" w:lineRule="auto"/>
        <w:ind w:left="1134"/>
        <w:contextualSpacing/>
        <w:rPr>
          <w:rFonts w:eastAsia="Arial Unicode MS" w:cstheme="minorHAnsi"/>
          <w:kern w:val="2"/>
          <w:lang w:eastAsia="pl-PL"/>
        </w:rPr>
      </w:pPr>
      <w:r w:rsidRPr="00C32956">
        <w:rPr>
          <w:rFonts w:eastAsia="Arial Unicode MS" w:cstheme="minorHAnsi"/>
          <w:kern w:val="2"/>
          <w:lang w:eastAsia="pl-PL"/>
        </w:rPr>
        <w:t xml:space="preserve">przeciwko obrotowi gospodarczemu, o których mowa w </w:t>
      </w:r>
      <w:hyperlink r:id="rId21" w:anchor="/document/16798683?unitId=art(296)&amp;cm=DOCUMENT" w:history="1">
        <w:r w:rsidRPr="00C32956">
          <w:rPr>
            <w:rFonts w:eastAsia="Arial Unicode MS" w:cstheme="minorHAnsi"/>
            <w:kern w:val="2"/>
            <w:lang w:eastAsia="pl-PL"/>
          </w:rPr>
          <w:t>art. 296-307</w:t>
        </w:r>
      </w:hyperlink>
      <w:r w:rsidRPr="00C32956">
        <w:rPr>
          <w:rFonts w:eastAsia="Arial Unicode MS" w:cstheme="minorHAnsi"/>
          <w:kern w:val="2"/>
          <w:lang w:eastAsia="pl-PL"/>
        </w:rPr>
        <w:t xml:space="preserve"> Kodeksu karnego, przestępstwo oszustwa, o którym mowa w </w:t>
      </w:r>
      <w:hyperlink r:id="rId22" w:anchor="/document/16798683?unitId=art(286)&amp;cm=DOCUMENT" w:history="1">
        <w:r w:rsidRPr="00C32956">
          <w:rPr>
            <w:rFonts w:eastAsia="Arial Unicode MS" w:cstheme="minorHAnsi"/>
            <w:kern w:val="2"/>
            <w:lang w:eastAsia="pl-PL"/>
          </w:rPr>
          <w:t>art. 286</w:t>
        </w:r>
      </w:hyperlink>
      <w:r w:rsidRPr="00C32956">
        <w:rPr>
          <w:rFonts w:eastAsia="Arial Unicode MS" w:cstheme="minorHAnsi"/>
          <w:kern w:val="2"/>
          <w:lang w:eastAsia="pl-PL"/>
        </w:rPr>
        <w:t xml:space="preserve"> Kodeksu karnego, przestępstwo przeciwko wiarygodności dokumentów, o których mowa w </w:t>
      </w:r>
      <w:hyperlink r:id="rId23" w:anchor="/document/16798683?unitId=art(270)&amp;cm=DOCUMENT" w:history="1">
        <w:r w:rsidRPr="00C32956">
          <w:rPr>
            <w:rFonts w:eastAsia="Arial Unicode MS" w:cstheme="minorHAnsi"/>
            <w:kern w:val="2"/>
            <w:lang w:eastAsia="pl-PL"/>
          </w:rPr>
          <w:t>art. 270-277d</w:t>
        </w:r>
      </w:hyperlink>
      <w:r w:rsidRPr="00C32956">
        <w:rPr>
          <w:rFonts w:eastAsia="Arial Unicode MS" w:cstheme="minorHAnsi"/>
          <w:kern w:val="2"/>
          <w:lang w:eastAsia="pl-PL"/>
        </w:rPr>
        <w:t xml:space="preserve"> Kodeksu karnego, lub przestępstwo skarbowe,</w:t>
      </w:r>
    </w:p>
    <w:p w14:paraId="3A7ABE0A" w14:textId="77777777" w:rsidR="00DE5993" w:rsidRPr="00C32956" w:rsidRDefault="00DE5993" w:rsidP="00455F69">
      <w:pPr>
        <w:widowControl w:val="0"/>
        <w:numPr>
          <w:ilvl w:val="0"/>
          <w:numId w:val="14"/>
        </w:numPr>
        <w:suppressAutoHyphens/>
        <w:spacing w:after="0" w:line="276" w:lineRule="auto"/>
        <w:ind w:left="1134"/>
        <w:contextualSpacing/>
        <w:rPr>
          <w:rFonts w:eastAsia="Arial Unicode MS" w:cstheme="minorHAnsi"/>
          <w:kern w:val="2"/>
          <w:lang w:eastAsia="pl-PL"/>
        </w:rPr>
      </w:pPr>
      <w:r w:rsidRPr="00C32956">
        <w:rPr>
          <w:rFonts w:eastAsia="Arial Unicode MS" w:cstheme="minorHAnsi"/>
          <w:kern w:val="2"/>
          <w:lang w:eastAsia="pl-PL"/>
        </w:rPr>
        <w:t>o którym mowa w art. 9 ust. 1 i 3 lub art. 10 ustawy z dnia 15 czerwca 2012 r. o skutkach powierzania wykonywania pracy cudzoziemcom przebywającym wbrew przepisom na terytorium Rzeczypospolitej Polskiej- lub za odpowiedni czyn zabroniony określony w przepisach prawa obcego;</w:t>
      </w:r>
    </w:p>
    <w:p w14:paraId="11D947DF" w14:textId="77777777" w:rsidR="00DE5993" w:rsidRPr="00C32956" w:rsidRDefault="00DE5993" w:rsidP="00455F69">
      <w:pPr>
        <w:widowControl w:val="0"/>
        <w:numPr>
          <w:ilvl w:val="0"/>
          <w:numId w:val="13"/>
        </w:numPr>
        <w:suppressAutoHyphens/>
        <w:spacing w:after="0" w:line="276" w:lineRule="auto"/>
        <w:contextualSpacing/>
        <w:rPr>
          <w:rFonts w:eastAsia="Arial Unicode MS" w:cstheme="minorHAnsi"/>
          <w:kern w:val="2"/>
          <w:lang w:eastAsia="pl-PL"/>
        </w:rPr>
      </w:pPr>
      <w:r w:rsidRPr="00C32956">
        <w:rPr>
          <w:rFonts w:eastAsia="Arial Unicode MS" w:cstheme="minorHAnsi"/>
          <w:kern w:val="2"/>
          <w:lang w:eastAsia="pl-P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57A6FF5E" w14:textId="77777777" w:rsidR="00DE5993" w:rsidRPr="00C32956" w:rsidRDefault="00DE5993" w:rsidP="00455F69">
      <w:pPr>
        <w:widowControl w:val="0"/>
        <w:numPr>
          <w:ilvl w:val="0"/>
          <w:numId w:val="13"/>
        </w:numPr>
        <w:suppressAutoHyphens/>
        <w:spacing w:after="0" w:line="276" w:lineRule="auto"/>
        <w:contextualSpacing/>
        <w:rPr>
          <w:rFonts w:eastAsia="Arial Unicode MS" w:cstheme="minorHAnsi"/>
          <w:kern w:val="2"/>
          <w:lang w:eastAsia="pl-PL"/>
        </w:rPr>
      </w:pPr>
      <w:r w:rsidRPr="00C32956">
        <w:rPr>
          <w:rFonts w:eastAsia="Arial Unicode MS" w:cstheme="minorHAnsi"/>
          <w:kern w:val="2"/>
          <w:lang w:eastAsia="pl-PL"/>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w:t>
      </w:r>
      <w:r w:rsidRPr="00C32956">
        <w:rPr>
          <w:rFonts w:eastAsia="Arial Unicode MS" w:cstheme="minorHAnsi"/>
          <w:kern w:val="2"/>
          <w:lang w:eastAsia="pl-PL"/>
        </w:rPr>
        <w:lastRenderedPageBreak/>
        <w:t>sprawie spłaty tych należności;</w:t>
      </w:r>
    </w:p>
    <w:p w14:paraId="3C9F8C52" w14:textId="77777777" w:rsidR="00DE5993" w:rsidRPr="00C32956" w:rsidRDefault="00DE5993" w:rsidP="00455F69">
      <w:pPr>
        <w:widowControl w:val="0"/>
        <w:numPr>
          <w:ilvl w:val="0"/>
          <w:numId w:val="13"/>
        </w:numPr>
        <w:suppressAutoHyphens/>
        <w:spacing w:after="0" w:line="276" w:lineRule="auto"/>
        <w:contextualSpacing/>
        <w:rPr>
          <w:rFonts w:eastAsia="Arial Unicode MS" w:cstheme="minorHAnsi"/>
          <w:kern w:val="2"/>
          <w:lang w:eastAsia="pl-PL"/>
        </w:rPr>
      </w:pPr>
      <w:r w:rsidRPr="00C32956">
        <w:rPr>
          <w:rFonts w:eastAsia="Arial Unicode MS" w:cstheme="minorHAnsi"/>
          <w:kern w:val="2"/>
          <w:lang w:eastAsia="pl-PL"/>
        </w:rPr>
        <w:t>wobec którego prawomocnie orzeczono zakaz ubiegania się o zamówienia publiczne;</w:t>
      </w:r>
    </w:p>
    <w:p w14:paraId="4FD6F117" w14:textId="77777777" w:rsidR="00DE5993" w:rsidRPr="00C32956" w:rsidRDefault="00DE5993" w:rsidP="00455F69">
      <w:pPr>
        <w:widowControl w:val="0"/>
        <w:numPr>
          <w:ilvl w:val="0"/>
          <w:numId w:val="13"/>
        </w:numPr>
        <w:suppressAutoHyphens/>
        <w:spacing w:after="0" w:line="276" w:lineRule="auto"/>
        <w:contextualSpacing/>
        <w:rPr>
          <w:rFonts w:eastAsia="Arial Unicode MS" w:cstheme="minorHAnsi"/>
          <w:kern w:val="2"/>
          <w:lang w:eastAsia="pl-PL"/>
        </w:rPr>
      </w:pPr>
      <w:r w:rsidRPr="00C32956">
        <w:rPr>
          <w:rFonts w:eastAsia="Arial Unicode MS" w:cstheme="minorHAnsi"/>
          <w:kern w:val="2"/>
          <w:lang w:eastAsia="pl-PL"/>
        </w:rPr>
        <w:t xml:space="preserve">jeżeli zamawiający może stwierdzić, na podstawie wiarygodnych przesłanek, </w:t>
      </w:r>
      <w:r w:rsidRPr="00C32956">
        <w:rPr>
          <w:rFonts w:eastAsia="Arial Unicode MS" w:cstheme="minorHAnsi"/>
          <w:kern w:val="2"/>
          <w:lang w:eastAsia="pl-PL"/>
        </w:rPr>
        <w:br/>
        <w:t xml:space="preserve">że wykonawca zawarł z innymi wykonawcami porozumienie mające na celu zakłócenie konkurencji, w szczególności jeżeli należąc do tej samej grupy kapitałowej </w:t>
      </w:r>
      <w:r w:rsidRPr="00C32956">
        <w:rPr>
          <w:rFonts w:eastAsia="Arial Unicode MS" w:cstheme="minorHAnsi"/>
          <w:kern w:val="2"/>
          <w:lang w:eastAsia="pl-PL"/>
        </w:rPr>
        <w:br/>
        <w:t xml:space="preserve">w rozumieniu </w:t>
      </w:r>
      <w:hyperlink r:id="rId24" w:anchor="/document/17337528?cm=DOCUMENT" w:history="1">
        <w:r w:rsidRPr="00C32956">
          <w:rPr>
            <w:rFonts w:eastAsia="Arial Unicode MS" w:cstheme="minorHAnsi"/>
            <w:kern w:val="2"/>
            <w:lang w:eastAsia="pl-PL"/>
          </w:rPr>
          <w:t>ustawy</w:t>
        </w:r>
      </w:hyperlink>
      <w:r w:rsidRPr="00C32956">
        <w:rPr>
          <w:rFonts w:eastAsia="Arial Unicode MS" w:cstheme="minorHAnsi"/>
          <w:kern w:val="2"/>
          <w:lang w:eastAsia="pl-PL"/>
        </w:rPr>
        <w:t xml:space="preserve"> z dnia 16 lutego 2007 r. o ochronie konkurencji i konsumentów, złożyli odrębne oferty, oferty częściowe lub wnioski o dopuszczenie do udziału </w:t>
      </w:r>
      <w:r w:rsidRPr="00C32956">
        <w:rPr>
          <w:rFonts w:eastAsia="Arial Unicode MS" w:cstheme="minorHAnsi"/>
          <w:kern w:val="2"/>
          <w:lang w:eastAsia="pl-PL"/>
        </w:rPr>
        <w:br/>
        <w:t>w postępowaniu, chyba że wykażą, że przygotowali te oferty lub wnioski niezależnie od siebie;</w:t>
      </w:r>
    </w:p>
    <w:p w14:paraId="03EBEE41" w14:textId="77777777" w:rsidR="00DE5993" w:rsidRPr="00C32956" w:rsidRDefault="00DE5993" w:rsidP="00455F69">
      <w:pPr>
        <w:widowControl w:val="0"/>
        <w:numPr>
          <w:ilvl w:val="0"/>
          <w:numId w:val="13"/>
        </w:numPr>
        <w:suppressAutoHyphens/>
        <w:spacing w:after="0" w:line="276" w:lineRule="auto"/>
        <w:contextualSpacing/>
        <w:rPr>
          <w:rFonts w:eastAsia="Arial Unicode MS" w:cstheme="minorHAnsi"/>
          <w:kern w:val="2"/>
          <w:lang w:eastAsia="pl-PL"/>
        </w:rPr>
      </w:pPr>
      <w:r w:rsidRPr="00C32956">
        <w:rPr>
          <w:rFonts w:eastAsia="Arial Unicode MS" w:cstheme="minorHAnsi"/>
          <w:kern w:val="2"/>
          <w:lang w:eastAsia="pl-PL"/>
        </w:rPr>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25" w:anchor="/document/17337528?cm=DOCUMENT" w:history="1">
        <w:r w:rsidRPr="00C32956">
          <w:rPr>
            <w:rFonts w:eastAsia="Arial Unicode MS" w:cstheme="minorHAnsi"/>
            <w:kern w:val="2"/>
            <w:lang w:eastAsia="pl-PL"/>
          </w:rPr>
          <w:t>ustawy</w:t>
        </w:r>
      </w:hyperlink>
      <w:r w:rsidRPr="00C32956">
        <w:rPr>
          <w:rFonts w:eastAsia="Arial Unicode MS" w:cstheme="minorHAnsi"/>
          <w:kern w:val="2"/>
          <w:lang w:eastAsia="pl-PL"/>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0D1FE080" w14:textId="77777777" w:rsidR="00DE5993" w:rsidRPr="00C32956" w:rsidRDefault="00DE5993" w:rsidP="00455F69">
      <w:pPr>
        <w:widowControl w:val="0"/>
        <w:numPr>
          <w:ilvl w:val="0"/>
          <w:numId w:val="12"/>
        </w:numPr>
        <w:suppressAutoHyphens/>
        <w:spacing w:after="0" w:line="276" w:lineRule="auto"/>
        <w:ind w:left="426"/>
        <w:contextualSpacing/>
        <w:rPr>
          <w:rFonts w:eastAsia="Arial Unicode MS" w:cstheme="minorHAnsi"/>
          <w:kern w:val="2"/>
          <w:lang w:eastAsia="pl-PL"/>
        </w:rPr>
      </w:pPr>
      <w:r w:rsidRPr="00C32956">
        <w:rPr>
          <w:rFonts w:eastAsia="Arial Unicode MS" w:cstheme="minorHAnsi"/>
          <w:kern w:val="2"/>
          <w:lang w:eastAsia="pl-PL"/>
        </w:rPr>
        <w:t xml:space="preserve">Z postępowania o udzielenie zamówienia, w przypadku zamówienia o wartości równej lub przekraczającej wyrażoną w złotych równowartość kwoty dla robót budowlanych - 20 000 000 euro, a dla dostaw lub usług - 10 000 000 euro, wyklucza się wykonawcę, który udaremnia lub utrudnia stwierdzenie przestępnego pochodzenia pieniędzy lub ukrywa ich pochodzenie, w związku z brakiem możliwości ustalenia beneficjenta rzeczywistego, w rozumieniu </w:t>
      </w:r>
      <w:hyperlink r:id="rId26" w:anchor="/document/18708093?unitId=art(2)ust(2)pkt(1)&amp;cm=DOCUMENT" w:history="1">
        <w:r w:rsidRPr="00C32956">
          <w:rPr>
            <w:rFonts w:eastAsia="Arial Unicode MS" w:cstheme="minorHAnsi"/>
            <w:kern w:val="2"/>
            <w:lang w:eastAsia="pl-PL"/>
          </w:rPr>
          <w:t>art. 2 ust. 2 pkt 1</w:t>
        </w:r>
      </w:hyperlink>
      <w:r w:rsidRPr="00C32956">
        <w:rPr>
          <w:rFonts w:eastAsia="Arial Unicode MS" w:cstheme="minorHAnsi"/>
          <w:kern w:val="2"/>
          <w:lang w:eastAsia="pl-PL"/>
        </w:rPr>
        <w:t xml:space="preserve"> ustawy z dnia 1 marca 2018 r. o przeciwdziałaniu praniu pieniędzy oraz finansowaniu terroryzmu (Dz. U. z 2019 r. poz. 1115, 1520, 1655 i 1798).</w:t>
      </w:r>
    </w:p>
    <w:p w14:paraId="1AF43A69" w14:textId="77777777" w:rsidR="00DE5993" w:rsidRPr="00C32956" w:rsidRDefault="00DE5993" w:rsidP="00455F69">
      <w:pPr>
        <w:widowControl w:val="0"/>
        <w:numPr>
          <w:ilvl w:val="0"/>
          <w:numId w:val="12"/>
        </w:numPr>
        <w:suppressAutoHyphens/>
        <w:spacing w:after="0" w:line="276" w:lineRule="auto"/>
        <w:ind w:left="426"/>
        <w:contextualSpacing/>
        <w:rPr>
          <w:rFonts w:eastAsia="Arial Unicode MS" w:cstheme="minorHAnsi"/>
          <w:kern w:val="2"/>
          <w:lang w:eastAsia="pl-PL"/>
        </w:rPr>
      </w:pPr>
      <w:r w:rsidRPr="00C32956">
        <w:rPr>
          <w:rFonts w:eastAsia="Arial Unicode MS" w:cstheme="minorHAnsi"/>
          <w:kern w:val="2"/>
          <w:lang w:eastAsia="pl-PL"/>
        </w:rPr>
        <w:t xml:space="preserve">Zamawiający nie przewiduje wykluczenia Wykonawców na podstawie art. 109 ustawy </w:t>
      </w:r>
      <w:proofErr w:type="spellStart"/>
      <w:r w:rsidRPr="00C32956">
        <w:rPr>
          <w:rFonts w:eastAsia="Arial Unicode MS" w:cstheme="minorHAnsi"/>
          <w:kern w:val="2"/>
          <w:lang w:eastAsia="pl-PL"/>
        </w:rPr>
        <w:t>pzp</w:t>
      </w:r>
      <w:proofErr w:type="spellEnd"/>
      <w:r w:rsidRPr="00C32956">
        <w:rPr>
          <w:rFonts w:eastAsia="Arial Unicode MS" w:cstheme="minorHAnsi"/>
          <w:kern w:val="2"/>
          <w:lang w:eastAsia="pl-PL"/>
        </w:rPr>
        <w:t>.</w:t>
      </w:r>
    </w:p>
    <w:p w14:paraId="2671928E" w14:textId="77777777" w:rsidR="00DE5993" w:rsidRPr="00C32956" w:rsidRDefault="00DE5993" w:rsidP="00455F69">
      <w:pPr>
        <w:widowControl w:val="0"/>
        <w:numPr>
          <w:ilvl w:val="0"/>
          <w:numId w:val="12"/>
        </w:numPr>
        <w:suppressAutoHyphens/>
        <w:spacing w:after="0" w:line="276" w:lineRule="auto"/>
        <w:ind w:left="426"/>
        <w:contextualSpacing/>
        <w:rPr>
          <w:rFonts w:eastAsia="Arial Unicode MS" w:cstheme="minorHAnsi"/>
          <w:kern w:val="2"/>
          <w:lang w:eastAsia="pl-PL"/>
        </w:rPr>
      </w:pPr>
      <w:r w:rsidRPr="00C32956">
        <w:rPr>
          <w:rFonts w:eastAsia="Arial Unicode MS" w:cstheme="minorHAnsi"/>
          <w:kern w:val="2"/>
          <w:lang w:eastAsia="pl-PL"/>
        </w:rPr>
        <w:t xml:space="preserve">Wykluczenie Wykonawcy następuje zgodnie z art. 111 ustawy </w:t>
      </w:r>
      <w:proofErr w:type="spellStart"/>
      <w:r w:rsidRPr="00C32956">
        <w:rPr>
          <w:rFonts w:eastAsia="Arial Unicode MS" w:cstheme="minorHAnsi"/>
          <w:kern w:val="2"/>
          <w:lang w:eastAsia="pl-PL"/>
        </w:rPr>
        <w:t>pzp</w:t>
      </w:r>
      <w:proofErr w:type="spellEnd"/>
      <w:r w:rsidRPr="00C32956">
        <w:rPr>
          <w:rFonts w:eastAsia="Arial Unicode MS" w:cstheme="minorHAnsi"/>
          <w:kern w:val="2"/>
          <w:lang w:eastAsia="pl-PL"/>
        </w:rPr>
        <w:t xml:space="preserve">, z zastrzeżeniem art. 110 ustawy </w:t>
      </w:r>
      <w:proofErr w:type="spellStart"/>
      <w:r w:rsidRPr="00C32956">
        <w:rPr>
          <w:rFonts w:eastAsia="Arial Unicode MS" w:cstheme="minorHAnsi"/>
          <w:kern w:val="2"/>
          <w:lang w:eastAsia="pl-PL"/>
        </w:rPr>
        <w:t>pzp</w:t>
      </w:r>
      <w:proofErr w:type="spellEnd"/>
      <w:r w:rsidRPr="00C32956">
        <w:rPr>
          <w:rFonts w:eastAsia="Arial Unicode MS" w:cstheme="minorHAnsi"/>
          <w:kern w:val="2"/>
          <w:lang w:eastAsia="pl-PL"/>
        </w:rPr>
        <w:t>.</w:t>
      </w:r>
    </w:p>
    <w:p w14:paraId="4DED9B1D" w14:textId="1571C53D" w:rsidR="005D01EB" w:rsidRPr="00C32956" w:rsidRDefault="005D01EB" w:rsidP="00455F69">
      <w:pPr>
        <w:widowControl w:val="0"/>
        <w:numPr>
          <w:ilvl w:val="0"/>
          <w:numId w:val="12"/>
        </w:numPr>
        <w:suppressAutoHyphens/>
        <w:spacing w:after="0" w:line="276" w:lineRule="auto"/>
        <w:ind w:left="426"/>
        <w:contextualSpacing/>
        <w:textAlignment w:val="baseline"/>
        <w:rPr>
          <w:rFonts w:eastAsia="Arial Unicode MS" w:cstheme="minorHAnsi"/>
          <w:lang w:eastAsia="pl-PL"/>
        </w:rPr>
      </w:pPr>
      <w:r w:rsidRPr="00C32956">
        <w:rPr>
          <w:rFonts w:eastAsia="Arial Unicode MS" w:cstheme="minorHAnsi"/>
          <w:lang w:eastAsia="pl-PL"/>
        </w:rPr>
        <w:t>Ponadto Zamawiający wyklucza Wykonawcę na podstawie art. 7 Ustawy z dnia 13 kwietnia 2022 r. o szczególnych rozwiązaniach w zakresie przeciwdziałania wspieraniu agresji na Ukrainę oraz służących ochronie bezpieczeństwa narodowego.</w:t>
      </w:r>
    </w:p>
    <w:p w14:paraId="6E102534" w14:textId="42D0BD7C" w:rsidR="00DE5993" w:rsidRPr="00C32956" w:rsidRDefault="00DE5993" w:rsidP="00455F69">
      <w:pPr>
        <w:widowControl w:val="0"/>
        <w:numPr>
          <w:ilvl w:val="0"/>
          <w:numId w:val="12"/>
        </w:numPr>
        <w:suppressAutoHyphens/>
        <w:spacing w:after="0" w:line="276" w:lineRule="auto"/>
        <w:ind w:left="426"/>
        <w:contextualSpacing/>
        <w:rPr>
          <w:rFonts w:eastAsia="Arial Unicode MS" w:cstheme="minorHAnsi"/>
          <w:kern w:val="2"/>
          <w:lang w:eastAsia="pl-PL"/>
        </w:rPr>
      </w:pPr>
      <w:r w:rsidRPr="00C32956">
        <w:rPr>
          <w:rFonts w:eastAsia="Arial Unicode MS" w:cstheme="minorHAnsi"/>
          <w:kern w:val="2"/>
          <w:lang w:eastAsia="pl-PL"/>
        </w:rPr>
        <w:t>Wykonawca może zostać wykluczony przez Zamawiającego na każdym etapie postępowania o</w:t>
      </w:r>
      <w:r w:rsidR="005D2230" w:rsidRPr="00C32956">
        <w:rPr>
          <w:rFonts w:eastAsia="Arial Unicode MS" w:cstheme="minorHAnsi"/>
          <w:kern w:val="2"/>
          <w:lang w:eastAsia="pl-PL"/>
        </w:rPr>
        <w:t> </w:t>
      </w:r>
      <w:r w:rsidRPr="00C32956">
        <w:rPr>
          <w:rFonts w:eastAsia="Arial Unicode MS" w:cstheme="minorHAnsi"/>
          <w:kern w:val="2"/>
          <w:lang w:eastAsia="pl-PL"/>
        </w:rPr>
        <w:t>udzielenie zamówienia.</w:t>
      </w:r>
    </w:p>
    <w:p w14:paraId="7C703100" w14:textId="77777777" w:rsidR="00DE5993" w:rsidRPr="00C32956" w:rsidRDefault="00DE5993" w:rsidP="00455F69">
      <w:pPr>
        <w:widowControl w:val="0"/>
        <w:suppressAutoHyphens/>
        <w:spacing w:after="0" w:line="276" w:lineRule="auto"/>
        <w:ind w:left="426"/>
        <w:contextualSpacing/>
        <w:rPr>
          <w:rFonts w:eastAsia="Arial Unicode MS" w:cstheme="minorHAnsi"/>
          <w:kern w:val="2"/>
          <w:lang w:eastAsia="pl-PL"/>
        </w:rPr>
      </w:pPr>
    </w:p>
    <w:p w14:paraId="7714C99A" w14:textId="77777777" w:rsidR="00DE5993" w:rsidRPr="00C32956" w:rsidRDefault="00DE5993" w:rsidP="00455F69">
      <w:pPr>
        <w:pStyle w:val="Akapitzlist"/>
        <w:widowControl w:val="0"/>
        <w:numPr>
          <w:ilvl w:val="0"/>
          <w:numId w:val="4"/>
        </w:numPr>
        <w:spacing w:line="276" w:lineRule="auto"/>
        <w:contextualSpacing/>
        <w:rPr>
          <w:rFonts w:asciiTheme="minorHAnsi" w:eastAsia="Arial Unicode MS" w:hAnsiTheme="minorHAnsi" w:cstheme="minorHAnsi"/>
          <w:b/>
          <w:kern w:val="2"/>
          <w:sz w:val="22"/>
          <w:szCs w:val="22"/>
          <w:lang w:eastAsia="pl-PL"/>
        </w:rPr>
      </w:pPr>
      <w:r w:rsidRPr="00C32956">
        <w:rPr>
          <w:rFonts w:asciiTheme="minorHAnsi" w:eastAsia="Arial Unicode MS" w:hAnsiTheme="minorHAnsi" w:cstheme="minorHAnsi"/>
          <w:b/>
          <w:kern w:val="2"/>
          <w:sz w:val="22"/>
          <w:szCs w:val="22"/>
          <w:lang w:eastAsia="pl-PL"/>
        </w:rPr>
        <w:t>INFORMACJA O WARUNKACH UDZIAŁU W POSTĘPOWANIU O UDZIELENIE ZAMÓWIENIA PUBLICZNEGO</w:t>
      </w:r>
    </w:p>
    <w:p w14:paraId="73871BD8" w14:textId="77777777" w:rsidR="00DE5993" w:rsidRPr="00C32956" w:rsidRDefault="00DE5993" w:rsidP="00455F69">
      <w:pPr>
        <w:suppressAutoHyphens/>
        <w:spacing w:after="0" w:line="276" w:lineRule="auto"/>
        <w:ind w:left="540"/>
        <w:rPr>
          <w:rFonts w:eastAsia="Times New Roman" w:cstheme="minorHAnsi"/>
          <w:lang w:eastAsia="pl-PL"/>
        </w:rPr>
      </w:pPr>
    </w:p>
    <w:p w14:paraId="4BBC1DB8" w14:textId="77777777" w:rsidR="00DE5993" w:rsidRPr="00C32956" w:rsidRDefault="00DE5993" w:rsidP="00455F69">
      <w:pPr>
        <w:numPr>
          <w:ilvl w:val="0"/>
          <w:numId w:val="15"/>
        </w:numPr>
        <w:suppressAutoHyphens/>
        <w:spacing w:after="0" w:line="276" w:lineRule="auto"/>
        <w:ind w:left="426" w:hanging="426"/>
        <w:rPr>
          <w:rFonts w:eastAsia="Times New Roman" w:cstheme="minorHAnsi"/>
          <w:lang w:eastAsia="pl-PL"/>
        </w:rPr>
      </w:pPr>
      <w:r w:rsidRPr="00C32956">
        <w:rPr>
          <w:rFonts w:eastAsia="Times New Roman" w:cstheme="minorHAnsi"/>
          <w:lang w:eastAsia="pl-PL"/>
        </w:rPr>
        <w:t>O udzielenie zamówienia mogą ubiegać się wykonawcy, który spełniają warunki dotyczące:</w:t>
      </w:r>
    </w:p>
    <w:p w14:paraId="0ACCFA68" w14:textId="77777777" w:rsidR="00DE5993" w:rsidRPr="00C32956" w:rsidRDefault="00DE5993" w:rsidP="00455F69">
      <w:pPr>
        <w:numPr>
          <w:ilvl w:val="0"/>
          <w:numId w:val="16"/>
        </w:numPr>
        <w:suppressAutoHyphens/>
        <w:spacing w:after="0" w:line="276" w:lineRule="auto"/>
        <w:ind w:left="851"/>
        <w:contextualSpacing/>
        <w:rPr>
          <w:rFonts w:eastAsia="Times New Roman" w:cstheme="minorHAnsi"/>
          <w:b/>
          <w:lang w:eastAsia="pl-PL"/>
        </w:rPr>
      </w:pPr>
      <w:r w:rsidRPr="00C32956">
        <w:rPr>
          <w:rFonts w:eastAsia="Times New Roman" w:cstheme="minorHAnsi"/>
          <w:b/>
          <w:lang w:eastAsia="pl-PL"/>
        </w:rPr>
        <w:t>Zdolności występowania w obrocie gospodarczym</w:t>
      </w:r>
    </w:p>
    <w:p w14:paraId="74AF2418" w14:textId="77777777" w:rsidR="00DE5993" w:rsidRPr="00C32956" w:rsidRDefault="00DE5993" w:rsidP="00455F69">
      <w:pPr>
        <w:suppressAutoHyphens/>
        <w:spacing w:after="0" w:line="276" w:lineRule="auto"/>
        <w:ind w:left="851"/>
        <w:contextualSpacing/>
        <w:rPr>
          <w:rFonts w:eastAsia="Times New Roman" w:cstheme="minorHAnsi"/>
          <w:lang w:eastAsia="pl-PL"/>
        </w:rPr>
      </w:pPr>
      <w:r w:rsidRPr="00C32956">
        <w:rPr>
          <w:rFonts w:eastAsia="Times New Roman" w:cstheme="minorHAnsi"/>
          <w:lang w:eastAsia="pl-PL"/>
        </w:rPr>
        <w:t>Zamawiający nie stawia szczegółowego warunku w tym zakresie.</w:t>
      </w:r>
    </w:p>
    <w:p w14:paraId="7E08B562" w14:textId="77777777" w:rsidR="00DE5993" w:rsidRPr="00C32956" w:rsidRDefault="00DE5993" w:rsidP="00455F69">
      <w:pPr>
        <w:suppressAutoHyphens/>
        <w:spacing w:after="0" w:line="276" w:lineRule="auto"/>
        <w:ind w:left="851"/>
        <w:contextualSpacing/>
        <w:rPr>
          <w:rFonts w:eastAsia="Times New Roman" w:cstheme="minorHAnsi"/>
          <w:lang w:eastAsia="pl-PL"/>
        </w:rPr>
      </w:pPr>
    </w:p>
    <w:p w14:paraId="2F237CCB" w14:textId="77777777" w:rsidR="00DE5993" w:rsidRPr="00C32956" w:rsidRDefault="00DE5993" w:rsidP="00455F69">
      <w:pPr>
        <w:numPr>
          <w:ilvl w:val="0"/>
          <w:numId w:val="16"/>
        </w:numPr>
        <w:suppressAutoHyphens/>
        <w:spacing w:after="0" w:line="276" w:lineRule="auto"/>
        <w:ind w:left="851"/>
        <w:contextualSpacing/>
        <w:rPr>
          <w:rFonts w:eastAsia="Times New Roman" w:cstheme="minorHAnsi"/>
          <w:lang w:eastAsia="pl-PL"/>
        </w:rPr>
      </w:pPr>
      <w:r w:rsidRPr="00C32956">
        <w:rPr>
          <w:rFonts w:eastAsia="Times New Roman" w:cstheme="minorHAnsi"/>
          <w:b/>
          <w:lang w:eastAsia="pl-PL"/>
        </w:rPr>
        <w:t>Uprawnień</w:t>
      </w:r>
      <w:r w:rsidRPr="00C32956">
        <w:rPr>
          <w:rFonts w:eastAsia="Times New Roman" w:cstheme="minorHAnsi"/>
          <w:lang w:eastAsia="pl-PL"/>
        </w:rPr>
        <w:t xml:space="preserve"> </w:t>
      </w:r>
      <w:r w:rsidRPr="00C32956">
        <w:rPr>
          <w:rFonts w:eastAsia="Times New Roman" w:cstheme="minorHAnsi"/>
          <w:b/>
          <w:lang w:eastAsia="pl-PL"/>
        </w:rPr>
        <w:t>do prowadzenia określonej działalności gospodarczej lub zawodowej</w:t>
      </w:r>
    </w:p>
    <w:p w14:paraId="7F774BE3" w14:textId="77777777" w:rsidR="00DE5993" w:rsidRPr="00C32956" w:rsidRDefault="00DE5993" w:rsidP="00455F69">
      <w:pPr>
        <w:suppressAutoHyphens/>
        <w:spacing w:after="0" w:line="276" w:lineRule="auto"/>
        <w:ind w:left="851"/>
        <w:contextualSpacing/>
        <w:rPr>
          <w:rFonts w:eastAsia="Times New Roman" w:cstheme="minorHAnsi"/>
          <w:lang w:eastAsia="pl-PL"/>
        </w:rPr>
      </w:pPr>
      <w:r w:rsidRPr="00C32956">
        <w:rPr>
          <w:rFonts w:eastAsia="Times New Roman" w:cstheme="minorHAnsi"/>
          <w:lang w:eastAsia="pl-PL"/>
        </w:rPr>
        <w:t>Zamawiający nie stawia szczegółowego warunku w tym zakresie.</w:t>
      </w:r>
    </w:p>
    <w:p w14:paraId="1EA742FF" w14:textId="77777777" w:rsidR="00DE5993" w:rsidRPr="00C32956" w:rsidRDefault="00DE5993" w:rsidP="00455F69">
      <w:pPr>
        <w:suppressAutoHyphens/>
        <w:spacing w:after="0" w:line="276" w:lineRule="auto"/>
        <w:ind w:left="851"/>
        <w:contextualSpacing/>
        <w:rPr>
          <w:rFonts w:eastAsia="Times New Roman" w:cstheme="minorHAnsi"/>
          <w:lang w:eastAsia="pl-PL"/>
        </w:rPr>
      </w:pPr>
    </w:p>
    <w:p w14:paraId="11C1E9F6" w14:textId="77777777" w:rsidR="00DE5993" w:rsidRPr="00C32956" w:rsidRDefault="00DE5993" w:rsidP="00455F69">
      <w:pPr>
        <w:numPr>
          <w:ilvl w:val="0"/>
          <w:numId w:val="16"/>
        </w:numPr>
        <w:suppressAutoHyphens/>
        <w:spacing w:after="0" w:line="276" w:lineRule="auto"/>
        <w:ind w:left="851"/>
        <w:contextualSpacing/>
        <w:rPr>
          <w:rFonts w:eastAsia="Times New Roman" w:cstheme="minorHAnsi"/>
          <w:b/>
          <w:lang w:eastAsia="pl-PL"/>
        </w:rPr>
      </w:pPr>
      <w:r w:rsidRPr="00C32956">
        <w:rPr>
          <w:rFonts w:eastAsia="Times New Roman" w:cstheme="minorHAnsi"/>
          <w:b/>
          <w:lang w:eastAsia="pl-PL"/>
        </w:rPr>
        <w:t>Sytuacji ekonomicznej lub finansowej</w:t>
      </w:r>
    </w:p>
    <w:p w14:paraId="5739341E" w14:textId="77777777" w:rsidR="00DE5993" w:rsidRPr="00C32956" w:rsidRDefault="00DE5993" w:rsidP="00455F69">
      <w:pPr>
        <w:suppressAutoHyphens/>
        <w:spacing w:after="0" w:line="276" w:lineRule="auto"/>
        <w:ind w:left="851"/>
        <w:contextualSpacing/>
        <w:rPr>
          <w:rFonts w:eastAsia="Times New Roman" w:cstheme="minorHAnsi"/>
          <w:lang w:eastAsia="pl-PL"/>
        </w:rPr>
      </w:pPr>
      <w:r w:rsidRPr="00C32956">
        <w:rPr>
          <w:rFonts w:eastAsia="Times New Roman" w:cstheme="minorHAnsi"/>
          <w:lang w:eastAsia="pl-PL"/>
        </w:rPr>
        <w:t>Zamawiający nie stawia szczegółowego warunku w tym zakresie</w:t>
      </w:r>
    </w:p>
    <w:p w14:paraId="4891541D" w14:textId="77777777" w:rsidR="00DE5993" w:rsidRPr="00C32956" w:rsidRDefault="00DE5993" w:rsidP="00455F69">
      <w:pPr>
        <w:suppressAutoHyphens/>
        <w:spacing w:after="0" w:line="276" w:lineRule="auto"/>
        <w:ind w:left="851"/>
        <w:contextualSpacing/>
        <w:rPr>
          <w:rFonts w:eastAsia="Times New Roman" w:cstheme="minorHAnsi"/>
          <w:lang w:eastAsia="pl-PL"/>
        </w:rPr>
      </w:pPr>
    </w:p>
    <w:p w14:paraId="0A54C7FC" w14:textId="77777777" w:rsidR="00DE5993" w:rsidRPr="00C32956" w:rsidRDefault="00DE5993" w:rsidP="00455F69">
      <w:pPr>
        <w:numPr>
          <w:ilvl w:val="0"/>
          <w:numId w:val="16"/>
        </w:numPr>
        <w:suppressAutoHyphens/>
        <w:spacing w:after="0" w:line="276" w:lineRule="auto"/>
        <w:ind w:left="851"/>
        <w:contextualSpacing/>
        <w:rPr>
          <w:rFonts w:eastAsia="Times New Roman" w:cstheme="minorHAnsi"/>
          <w:b/>
          <w:lang w:eastAsia="pl-PL"/>
        </w:rPr>
      </w:pPr>
      <w:r w:rsidRPr="00C32956">
        <w:rPr>
          <w:rFonts w:eastAsia="Times New Roman" w:cstheme="minorHAnsi"/>
          <w:b/>
          <w:lang w:eastAsia="pl-PL"/>
        </w:rPr>
        <w:t>Zdolności technicznej lub zawodowej</w:t>
      </w:r>
    </w:p>
    <w:p w14:paraId="7188D427" w14:textId="77777777" w:rsidR="00DE5993" w:rsidRPr="00C32956" w:rsidRDefault="00DE5993" w:rsidP="00455F69">
      <w:pPr>
        <w:pStyle w:val="Akapitzlist"/>
        <w:tabs>
          <w:tab w:val="left" w:pos="4890"/>
        </w:tabs>
        <w:spacing w:line="276" w:lineRule="auto"/>
        <w:ind w:left="851"/>
        <w:rPr>
          <w:rFonts w:asciiTheme="minorHAnsi" w:hAnsiTheme="minorHAnsi" w:cstheme="minorHAnsi"/>
          <w:bCs/>
          <w:sz w:val="22"/>
          <w:szCs w:val="22"/>
          <w:lang w:eastAsia="pl-PL"/>
        </w:rPr>
      </w:pPr>
      <w:r w:rsidRPr="00C32956">
        <w:rPr>
          <w:rFonts w:asciiTheme="minorHAnsi" w:hAnsiTheme="minorHAnsi" w:cstheme="minorHAnsi"/>
          <w:sz w:val="22"/>
          <w:szCs w:val="22"/>
          <w:lang w:eastAsia="pl-PL"/>
        </w:rPr>
        <w:t>Zamawiający nie stawia szczegółowego warunku w tym zakresie</w:t>
      </w:r>
      <w:r w:rsidRPr="00C32956">
        <w:rPr>
          <w:rFonts w:asciiTheme="minorHAnsi" w:hAnsiTheme="minorHAnsi" w:cstheme="minorHAnsi"/>
          <w:bCs/>
          <w:sz w:val="22"/>
          <w:szCs w:val="22"/>
          <w:lang w:eastAsia="pl-PL"/>
        </w:rPr>
        <w:t>.</w:t>
      </w:r>
    </w:p>
    <w:p w14:paraId="293FD28E" w14:textId="77777777" w:rsidR="00DE5993" w:rsidRPr="00C32956" w:rsidRDefault="00DE5993" w:rsidP="00455F69">
      <w:pPr>
        <w:suppressAutoHyphens/>
        <w:spacing w:after="0" w:line="276" w:lineRule="auto"/>
        <w:contextualSpacing/>
        <w:rPr>
          <w:rFonts w:eastAsia="Times New Roman" w:cstheme="minorHAnsi"/>
          <w:lang w:eastAsia="pl-PL"/>
        </w:rPr>
      </w:pPr>
    </w:p>
    <w:p w14:paraId="107D6B21" w14:textId="77777777" w:rsidR="00DE5993" w:rsidRPr="00C32956" w:rsidRDefault="00DE5993" w:rsidP="00455F69">
      <w:pPr>
        <w:numPr>
          <w:ilvl w:val="0"/>
          <w:numId w:val="17"/>
        </w:numPr>
        <w:suppressAutoHyphens/>
        <w:spacing w:after="0" w:line="276" w:lineRule="auto"/>
        <w:ind w:left="426"/>
        <w:contextualSpacing/>
        <w:rPr>
          <w:rFonts w:eastAsia="Times New Roman" w:cstheme="minorHAnsi"/>
          <w:lang w:eastAsia="pl-PL"/>
        </w:rPr>
      </w:pPr>
      <w:r w:rsidRPr="00C32956">
        <w:rPr>
          <w:rFonts w:eastAsia="Times New Roman" w:cstheme="minorHAnsi"/>
          <w:lang w:eastAsia="pl-PL"/>
        </w:rPr>
        <w:t>Udostępnienie zasobów</w:t>
      </w:r>
    </w:p>
    <w:p w14:paraId="368386CA" w14:textId="77777777" w:rsidR="00DE5993" w:rsidRPr="00C32956" w:rsidRDefault="00DE5993" w:rsidP="00455F69">
      <w:pPr>
        <w:numPr>
          <w:ilvl w:val="0"/>
          <w:numId w:val="18"/>
        </w:numPr>
        <w:suppressAutoHyphens/>
        <w:spacing w:after="0" w:line="276" w:lineRule="auto"/>
        <w:ind w:left="851"/>
        <w:contextualSpacing/>
        <w:rPr>
          <w:rFonts w:eastAsia="Times New Roman" w:cstheme="minorHAnsi"/>
          <w:lang w:eastAsia="pl-PL"/>
        </w:rPr>
      </w:pPr>
      <w:r w:rsidRPr="00C32956">
        <w:rPr>
          <w:rFonts w:eastAsia="Times New Roman" w:cstheme="minorHAnsi"/>
          <w:lang w:eastAsia="pl-PL"/>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6ED6B6E4" w14:textId="77777777" w:rsidR="00DE5993" w:rsidRPr="00C32956" w:rsidRDefault="00DE5993" w:rsidP="00455F69">
      <w:pPr>
        <w:numPr>
          <w:ilvl w:val="0"/>
          <w:numId w:val="18"/>
        </w:numPr>
        <w:suppressAutoHyphens/>
        <w:spacing w:after="0" w:line="276" w:lineRule="auto"/>
        <w:ind w:left="851"/>
        <w:contextualSpacing/>
        <w:rPr>
          <w:rFonts w:eastAsia="Times New Roman" w:cstheme="minorHAnsi"/>
          <w:lang w:eastAsia="pl-PL"/>
        </w:rPr>
      </w:pPr>
      <w:r w:rsidRPr="00C32956">
        <w:rPr>
          <w:rFonts w:eastAsia="Times New Roman" w:cstheme="minorHAnsi"/>
          <w:lang w:eastAsia="pl-PL"/>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3E333BEB" w14:textId="2B790B4C" w:rsidR="00DE5993" w:rsidRPr="00C32956" w:rsidRDefault="00DE5993" w:rsidP="00455F69">
      <w:pPr>
        <w:numPr>
          <w:ilvl w:val="0"/>
          <w:numId w:val="18"/>
        </w:numPr>
        <w:suppressAutoHyphens/>
        <w:spacing w:after="0" w:line="276" w:lineRule="auto"/>
        <w:ind w:left="851"/>
        <w:contextualSpacing/>
        <w:rPr>
          <w:rFonts w:eastAsia="Times New Roman" w:cstheme="minorHAnsi"/>
          <w:lang w:eastAsia="pl-PL"/>
        </w:rPr>
      </w:pPr>
      <w:r w:rsidRPr="00C32956">
        <w:rPr>
          <w:rFonts w:eastAsia="Times New Roman" w:cstheme="minorHAnsi"/>
          <w:lang w:eastAsia="pl-PL"/>
        </w:rPr>
        <w:lastRenderedPageBreak/>
        <w:t>Wykonawca, który polega na zdolnościach lub sytuacji podmiotów udostępniających zasoby, składa, wraz z wnioskiem o dopuszczenie do udziału w postępowaniu albo odpowiednio wraz z</w:t>
      </w:r>
      <w:r w:rsidR="00B27D96" w:rsidRPr="00C32956">
        <w:rPr>
          <w:rFonts w:eastAsia="Times New Roman" w:cstheme="minorHAnsi"/>
          <w:lang w:eastAsia="pl-PL"/>
        </w:rPr>
        <w:t> </w:t>
      </w:r>
      <w:r w:rsidRPr="00C32956">
        <w:rPr>
          <w:rFonts w:eastAsia="Times New Roman" w:cstheme="minorHAnsi"/>
          <w:lang w:eastAsia="pl-PL"/>
        </w:rPr>
        <w:t>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4E8E8036" w14:textId="77777777" w:rsidR="00DE5993" w:rsidRPr="00C32956" w:rsidRDefault="00DE5993" w:rsidP="00455F69">
      <w:pPr>
        <w:numPr>
          <w:ilvl w:val="0"/>
          <w:numId w:val="18"/>
        </w:numPr>
        <w:suppressAutoHyphens/>
        <w:spacing w:after="0" w:line="276" w:lineRule="auto"/>
        <w:ind w:left="851"/>
        <w:contextualSpacing/>
        <w:rPr>
          <w:rFonts w:eastAsia="Times New Roman" w:cstheme="minorHAnsi"/>
          <w:lang w:eastAsia="pl-PL"/>
        </w:rPr>
      </w:pPr>
      <w:r w:rsidRPr="00C32956">
        <w:rPr>
          <w:rFonts w:eastAsia="Times New Roman" w:cstheme="minorHAnsi"/>
          <w:lang w:eastAsia="pl-PL"/>
        </w:rPr>
        <w:t>Zobowiązanie podmiotu udostępniającego zasoby, o którym mowa w pkt 3), potwierdza, że stosunek łączący wykonawcę z podmiotami udostępniającymi zasoby gwarantuje rzeczywisty dostęp do tych zasobów oraz określa w szczególności:</w:t>
      </w:r>
    </w:p>
    <w:p w14:paraId="4BD9694A" w14:textId="77777777" w:rsidR="00DE5993" w:rsidRPr="00C32956" w:rsidRDefault="00DE5993" w:rsidP="00455F69">
      <w:pPr>
        <w:numPr>
          <w:ilvl w:val="0"/>
          <w:numId w:val="19"/>
        </w:numPr>
        <w:suppressAutoHyphens/>
        <w:spacing w:after="0" w:line="276" w:lineRule="auto"/>
        <w:contextualSpacing/>
        <w:rPr>
          <w:rFonts w:eastAsia="Times New Roman" w:cstheme="minorHAnsi"/>
          <w:lang w:eastAsia="pl-PL"/>
        </w:rPr>
      </w:pPr>
      <w:r w:rsidRPr="00C32956">
        <w:rPr>
          <w:rFonts w:eastAsia="Times New Roman" w:cstheme="minorHAnsi"/>
          <w:lang w:eastAsia="pl-PL"/>
        </w:rPr>
        <w:t>zakres dostępnych wykonawcy zasobów podmiotu udostępniającego zasoby;</w:t>
      </w:r>
    </w:p>
    <w:p w14:paraId="6EA91545" w14:textId="77777777" w:rsidR="00DE5993" w:rsidRPr="00C32956" w:rsidRDefault="00DE5993" w:rsidP="00455F69">
      <w:pPr>
        <w:numPr>
          <w:ilvl w:val="0"/>
          <w:numId w:val="19"/>
        </w:numPr>
        <w:suppressAutoHyphens/>
        <w:spacing w:after="0" w:line="276" w:lineRule="auto"/>
        <w:contextualSpacing/>
        <w:rPr>
          <w:rFonts w:eastAsia="Times New Roman" w:cstheme="minorHAnsi"/>
          <w:lang w:eastAsia="pl-PL"/>
        </w:rPr>
      </w:pPr>
      <w:r w:rsidRPr="00C32956">
        <w:rPr>
          <w:rFonts w:eastAsia="Times New Roman" w:cstheme="minorHAnsi"/>
          <w:lang w:eastAsia="pl-PL"/>
        </w:rPr>
        <w:t>sposób i okres udostępnienia wykonawcy i wykorzystania przez niego zasobów podmiotu udostępniającego te zasoby przy wykonywaniu zamówienia;</w:t>
      </w:r>
    </w:p>
    <w:p w14:paraId="67A1ECA7" w14:textId="3C5A2508" w:rsidR="00DE5993" w:rsidRPr="00C32956" w:rsidRDefault="00DE5993" w:rsidP="00455F69">
      <w:pPr>
        <w:widowControl w:val="0"/>
        <w:suppressAutoHyphens/>
        <w:spacing w:after="0" w:line="276" w:lineRule="auto"/>
        <w:ind w:left="567"/>
        <w:rPr>
          <w:rFonts w:eastAsia="Times New Roman" w:cstheme="minorHAnsi"/>
          <w:lang w:eastAsia="pl-PL"/>
        </w:rPr>
      </w:pPr>
      <w:r w:rsidRPr="00C32956">
        <w:rPr>
          <w:rFonts w:eastAsia="Times New Roman" w:cstheme="minorHAnsi"/>
          <w:lang w:eastAsia="pl-PL"/>
        </w:rPr>
        <w:t>czy i w jakim zakresie podmiot udostępniający zasoby, na zdolnościach którego wykonawca polega w</w:t>
      </w:r>
      <w:r w:rsidR="00B27D96" w:rsidRPr="00C32956">
        <w:rPr>
          <w:rFonts w:eastAsia="Times New Roman" w:cstheme="minorHAnsi"/>
          <w:lang w:eastAsia="pl-PL"/>
        </w:rPr>
        <w:t> </w:t>
      </w:r>
      <w:r w:rsidRPr="00C32956">
        <w:rPr>
          <w:rFonts w:eastAsia="Times New Roman" w:cstheme="minorHAnsi"/>
          <w:lang w:eastAsia="pl-PL"/>
        </w:rPr>
        <w:t>odniesieniu do warunków udziału w postępowaniu dotyczących wykształcenia, kwalifikacji zawodowych lub doświadczenia, zrealizuje roboty budowlane lub usługi, których wskazane zdolności dotyczą.</w:t>
      </w:r>
    </w:p>
    <w:p w14:paraId="4A00B4C9" w14:textId="113AAD84" w:rsidR="00645D8F" w:rsidRPr="00C32956" w:rsidRDefault="00645D8F" w:rsidP="00455F69">
      <w:pPr>
        <w:numPr>
          <w:ilvl w:val="0"/>
          <w:numId w:val="20"/>
        </w:numPr>
        <w:suppressAutoHyphens/>
        <w:spacing w:after="0" w:line="276" w:lineRule="auto"/>
        <w:ind w:left="426"/>
        <w:contextualSpacing/>
        <w:rPr>
          <w:rFonts w:eastAsia="Times New Roman" w:cstheme="minorHAnsi"/>
          <w:lang w:eastAsia="pl-PL"/>
        </w:rPr>
      </w:pPr>
      <w:bookmarkStart w:id="2" w:name="_Hlk74577469"/>
      <w:r w:rsidRPr="00C32956">
        <w:rPr>
          <w:rFonts w:eastAsia="Times New Roman" w:cstheme="minorHAnsi"/>
          <w:lang w:eastAsia="pl-PL"/>
        </w:rPr>
        <w:t>Sposób spełniania warunków udziału w postępowaniu przez wykonawców wspólnie ubiegających się o</w:t>
      </w:r>
      <w:r w:rsidR="00B27D96" w:rsidRPr="00C32956">
        <w:rPr>
          <w:rFonts w:eastAsia="Times New Roman" w:cstheme="minorHAnsi"/>
          <w:lang w:eastAsia="pl-PL"/>
        </w:rPr>
        <w:t> </w:t>
      </w:r>
      <w:r w:rsidRPr="00C32956">
        <w:rPr>
          <w:rFonts w:eastAsia="Times New Roman" w:cstheme="minorHAnsi"/>
          <w:lang w:eastAsia="pl-PL"/>
        </w:rPr>
        <w:t>udzielenie zamówienia:</w:t>
      </w:r>
    </w:p>
    <w:p w14:paraId="18244F00" w14:textId="4180A2C0" w:rsidR="00645D8F" w:rsidRPr="00C32956" w:rsidRDefault="00645D8F" w:rsidP="00455F69">
      <w:pPr>
        <w:numPr>
          <w:ilvl w:val="0"/>
          <w:numId w:val="21"/>
        </w:numPr>
        <w:suppressAutoHyphens/>
        <w:spacing w:after="0" w:line="276" w:lineRule="auto"/>
        <w:ind w:left="1134"/>
        <w:contextualSpacing/>
        <w:rPr>
          <w:rFonts w:eastAsia="Times New Roman" w:cstheme="minorHAnsi"/>
          <w:lang w:eastAsia="pl-PL"/>
        </w:rPr>
      </w:pPr>
      <w:r w:rsidRPr="00C32956">
        <w:rPr>
          <w:rFonts w:eastAsia="Times New Roman" w:cstheme="minorHAnsi"/>
          <w:lang w:eastAsia="pl-PL"/>
        </w:rPr>
        <w:t>Warunek dotyczący uprawnień do prowadzenia określonej działalności gospodarczej lub zawodowej, o</w:t>
      </w:r>
      <w:r w:rsidR="00C11269" w:rsidRPr="00C32956">
        <w:rPr>
          <w:rFonts w:eastAsia="Times New Roman" w:cstheme="minorHAnsi"/>
          <w:lang w:eastAsia="pl-PL"/>
        </w:rPr>
        <w:t> </w:t>
      </w:r>
      <w:r w:rsidRPr="00C32956">
        <w:rPr>
          <w:rFonts w:eastAsia="Times New Roman" w:cstheme="minorHAnsi"/>
          <w:lang w:eastAsia="pl-PL"/>
        </w:rPr>
        <w:t>którym mowa w art. 112 ust. 2 pkt 2, jest spełniony, jeżeli co najmniej jeden z</w:t>
      </w:r>
      <w:r w:rsidR="00B27D96" w:rsidRPr="00C32956">
        <w:rPr>
          <w:rFonts w:eastAsia="Times New Roman" w:cstheme="minorHAnsi"/>
          <w:lang w:eastAsia="pl-PL"/>
        </w:rPr>
        <w:t> </w:t>
      </w:r>
      <w:r w:rsidRPr="00C32956">
        <w:rPr>
          <w:rFonts w:eastAsia="Times New Roman" w:cstheme="minorHAnsi"/>
          <w:lang w:eastAsia="pl-PL"/>
        </w:rPr>
        <w:t>wykonawców wspólnie ubiegających się o udzielenie zamówienia posiada uprawnienia do prowadzenia określonej działalności gospodarczej lub zawodowej i zrealizuje roboty budowlane, dostawy lub usługi, do których realizacji te uprawnienia są wymagane;</w:t>
      </w:r>
    </w:p>
    <w:p w14:paraId="43F76D85" w14:textId="2956F342" w:rsidR="00645D8F" w:rsidRPr="00C32956" w:rsidRDefault="00645D8F" w:rsidP="00455F69">
      <w:pPr>
        <w:numPr>
          <w:ilvl w:val="0"/>
          <w:numId w:val="21"/>
        </w:numPr>
        <w:suppressAutoHyphens/>
        <w:spacing w:after="0" w:line="276" w:lineRule="auto"/>
        <w:ind w:left="1134"/>
        <w:contextualSpacing/>
        <w:rPr>
          <w:rFonts w:eastAsia="Times New Roman" w:cstheme="minorHAnsi"/>
          <w:lang w:eastAsia="pl-PL"/>
        </w:rPr>
      </w:pPr>
      <w:r w:rsidRPr="00C32956">
        <w:rPr>
          <w:rFonts w:eastAsia="Times New Roman" w:cstheme="minorHAnsi"/>
          <w:lang w:eastAsia="pl-PL"/>
        </w:rPr>
        <w:t>W odniesieniu do warunków dotyczących wykształcenia, kwalifikacji zawodowych lub doświadczenia wyk</w:t>
      </w:r>
      <w:r w:rsidR="009C5158" w:rsidRPr="00C32956">
        <w:rPr>
          <w:rFonts w:eastAsia="Times New Roman" w:cstheme="minorHAnsi"/>
          <w:lang w:eastAsia="pl-PL"/>
        </w:rPr>
        <w:t xml:space="preserve">onawcy wspólnie ubiegający się </w:t>
      </w:r>
      <w:r w:rsidRPr="00C32956">
        <w:rPr>
          <w:rFonts w:eastAsia="Times New Roman" w:cstheme="minorHAnsi"/>
          <w:lang w:eastAsia="pl-PL"/>
        </w:rPr>
        <w:t>o udzielenie zamówienia mogą polegać na zdolnościach tych z</w:t>
      </w:r>
      <w:r w:rsidR="00C11269" w:rsidRPr="00C32956">
        <w:rPr>
          <w:rFonts w:eastAsia="Times New Roman" w:cstheme="minorHAnsi"/>
          <w:lang w:eastAsia="pl-PL"/>
        </w:rPr>
        <w:t> </w:t>
      </w:r>
      <w:r w:rsidRPr="00C32956">
        <w:rPr>
          <w:rFonts w:eastAsia="Times New Roman" w:cstheme="minorHAnsi"/>
          <w:lang w:eastAsia="pl-PL"/>
        </w:rPr>
        <w:t>wykonawców, którzy wykonają roboty budowlane lub usługi, do realizacji których te zdolności są wymagane;</w:t>
      </w:r>
    </w:p>
    <w:p w14:paraId="06315BD7" w14:textId="77777777" w:rsidR="00645D8F" w:rsidRPr="00C32956" w:rsidRDefault="00645D8F" w:rsidP="00455F69">
      <w:pPr>
        <w:numPr>
          <w:ilvl w:val="0"/>
          <w:numId w:val="21"/>
        </w:numPr>
        <w:suppressAutoHyphens/>
        <w:spacing w:after="0" w:line="276" w:lineRule="auto"/>
        <w:ind w:left="1134"/>
        <w:contextualSpacing/>
        <w:rPr>
          <w:rFonts w:eastAsia="Times New Roman" w:cstheme="minorHAnsi"/>
          <w:lang w:eastAsia="pl-PL"/>
        </w:rPr>
      </w:pPr>
      <w:r w:rsidRPr="00C32956">
        <w:rPr>
          <w:rFonts w:eastAsia="Times New Roman" w:cstheme="minorHAnsi"/>
          <w:lang w:eastAsia="pl-PL"/>
        </w:rPr>
        <w:t xml:space="preserve">W przypadku, o którym mowa w pkt 1) i 2) wykonawcy wspólnie ubiegający się o udzielenie zamówienia dołączają odpowiednio do wniosku </w:t>
      </w:r>
      <w:r w:rsidRPr="00C32956">
        <w:rPr>
          <w:rFonts w:eastAsia="Times New Roman" w:cstheme="minorHAnsi"/>
          <w:lang w:eastAsia="pl-PL"/>
        </w:rPr>
        <w:br/>
        <w:t xml:space="preserve">o dopuszczenie do udziału w postępowaniu albo do oferty oświadczenie, </w:t>
      </w:r>
      <w:r w:rsidRPr="00C32956">
        <w:rPr>
          <w:rFonts w:eastAsia="Times New Roman" w:cstheme="minorHAnsi"/>
          <w:lang w:eastAsia="pl-PL"/>
        </w:rPr>
        <w:br/>
        <w:t>z którego wynika, które roboty budowlane, dostawy lub usługi wykonają poszczególni wykonawcy.</w:t>
      </w:r>
    </w:p>
    <w:bookmarkEnd w:id="2"/>
    <w:p w14:paraId="2E9CF663" w14:textId="77777777" w:rsidR="00645D8F" w:rsidRPr="00C32956" w:rsidRDefault="00645D8F" w:rsidP="00455F69">
      <w:pPr>
        <w:suppressAutoHyphens/>
        <w:spacing w:after="0" w:line="276" w:lineRule="auto"/>
        <w:ind w:left="851"/>
        <w:contextualSpacing/>
        <w:rPr>
          <w:rFonts w:eastAsia="Times New Roman" w:cstheme="minorHAnsi"/>
          <w:lang w:eastAsia="pl-PL"/>
        </w:rPr>
      </w:pPr>
    </w:p>
    <w:p w14:paraId="56A4FF0B" w14:textId="77777777" w:rsidR="00FE38C4" w:rsidRPr="00C32956" w:rsidRDefault="00FE38C4" w:rsidP="00455F69">
      <w:pPr>
        <w:tabs>
          <w:tab w:val="left" w:pos="0"/>
          <w:tab w:val="left" w:pos="360"/>
        </w:tabs>
        <w:spacing w:after="0" w:line="276" w:lineRule="auto"/>
        <w:rPr>
          <w:rFonts w:eastAsia="Times New Roman" w:cstheme="minorHAnsi"/>
          <w:b/>
          <w:lang w:eastAsia="pl-PL"/>
        </w:rPr>
      </w:pPr>
    </w:p>
    <w:p w14:paraId="12D922FD" w14:textId="77777777" w:rsidR="00FE38C4" w:rsidRPr="00C32956" w:rsidRDefault="009D4972" w:rsidP="00455F69">
      <w:pPr>
        <w:numPr>
          <w:ilvl w:val="0"/>
          <w:numId w:val="4"/>
        </w:numPr>
        <w:tabs>
          <w:tab w:val="left" w:pos="0"/>
          <w:tab w:val="left" w:pos="426"/>
        </w:tabs>
        <w:spacing w:after="0" w:line="276" w:lineRule="auto"/>
        <w:ind w:left="709" w:hanging="709"/>
        <w:rPr>
          <w:rFonts w:eastAsia="Times New Roman" w:cstheme="minorHAnsi"/>
          <w:b/>
          <w:lang w:eastAsia="pl-PL"/>
        </w:rPr>
      </w:pPr>
      <w:r w:rsidRPr="00C32956">
        <w:rPr>
          <w:rFonts w:eastAsia="Times New Roman" w:cstheme="minorHAnsi"/>
          <w:b/>
          <w:lang w:eastAsia="pl-PL"/>
        </w:rPr>
        <w:t>INFORMACJA O PODMIOTOWYCH ŚRODKACH DOWODOWYCH ŻĄDANYCH W CELU POTWIERDZENIA SPEŁNIANIA WARUNKÓW UDZIAŁU W POSTĘPOWANIU ORAZ WYKAZANIA BRAKU PODSTAW WYKLUCZENIA</w:t>
      </w:r>
    </w:p>
    <w:p w14:paraId="2F1FFD28" w14:textId="77777777" w:rsidR="00FE38C4" w:rsidRPr="00C32956" w:rsidRDefault="00FE38C4" w:rsidP="00455F69">
      <w:pPr>
        <w:tabs>
          <w:tab w:val="left" w:pos="0"/>
          <w:tab w:val="left" w:pos="426"/>
        </w:tabs>
        <w:spacing w:after="0" w:line="276" w:lineRule="auto"/>
        <w:ind w:left="1080"/>
        <w:rPr>
          <w:rFonts w:eastAsia="Times New Roman" w:cstheme="minorHAnsi"/>
          <w:b/>
          <w:lang w:eastAsia="pl-PL"/>
        </w:rPr>
      </w:pPr>
    </w:p>
    <w:p w14:paraId="793FB8AD" w14:textId="453CE234" w:rsidR="009D4972" w:rsidRPr="00C32956" w:rsidRDefault="009D4972" w:rsidP="00455F69">
      <w:pPr>
        <w:numPr>
          <w:ilvl w:val="0"/>
          <w:numId w:val="22"/>
        </w:numPr>
        <w:autoSpaceDE w:val="0"/>
        <w:autoSpaceDN w:val="0"/>
        <w:adjustRightInd w:val="0"/>
        <w:spacing w:after="0" w:line="276" w:lineRule="auto"/>
        <w:ind w:left="426"/>
        <w:rPr>
          <w:rFonts w:cstheme="minorHAnsi"/>
        </w:rPr>
      </w:pPr>
      <w:r w:rsidRPr="00C32956">
        <w:rPr>
          <w:rFonts w:cstheme="minorHAnsi"/>
        </w:rPr>
        <w:t>Do oferty Wykonawca zobowiązany jest dołączyć aktualne na dzień składania ofert oświadczenie o</w:t>
      </w:r>
      <w:r w:rsidR="00B27D96" w:rsidRPr="00C32956">
        <w:rPr>
          <w:rFonts w:cstheme="minorHAnsi"/>
        </w:rPr>
        <w:t> </w:t>
      </w:r>
      <w:r w:rsidRPr="00C32956">
        <w:rPr>
          <w:rFonts w:cstheme="minorHAnsi"/>
        </w:rPr>
        <w:t>spełnianiu warunków udziału w postępowaniu zgodnie z Załącznikiem nr 3 do SWZ oraz o braku podstaw do wykluc</w:t>
      </w:r>
      <w:r w:rsidR="009C5158" w:rsidRPr="00C32956">
        <w:rPr>
          <w:rFonts w:cstheme="minorHAnsi"/>
        </w:rPr>
        <w:t>zenia z</w:t>
      </w:r>
      <w:r w:rsidR="00C11269" w:rsidRPr="00C32956">
        <w:rPr>
          <w:rFonts w:cstheme="minorHAnsi"/>
        </w:rPr>
        <w:t> </w:t>
      </w:r>
      <w:r w:rsidR="009C5158" w:rsidRPr="00C32956">
        <w:rPr>
          <w:rFonts w:cstheme="minorHAnsi"/>
        </w:rPr>
        <w:t xml:space="preserve">postępowania – zgodnie </w:t>
      </w:r>
      <w:r w:rsidRPr="00C32956">
        <w:rPr>
          <w:rFonts w:cstheme="minorHAnsi"/>
        </w:rPr>
        <w:t xml:space="preserve">z Załącznikiem nr 4 do SWZ. W przypadku wspólnego ubiegania się o zamówienie przez Wykonawców (dotyczy również wspólników spółki cywilnej) oświadczenia, o którym mowa w pkt 1 SWZ składa każdy z Wykonawców wspólnie ubiegających się o zamówienie. </w:t>
      </w:r>
    </w:p>
    <w:p w14:paraId="1C9CBA30" w14:textId="77777777" w:rsidR="009D4972" w:rsidRPr="00C32956" w:rsidRDefault="009D4972" w:rsidP="00455F69">
      <w:pPr>
        <w:numPr>
          <w:ilvl w:val="0"/>
          <w:numId w:val="22"/>
        </w:numPr>
        <w:autoSpaceDE w:val="0"/>
        <w:autoSpaceDN w:val="0"/>
        <w:adjustRightInd w:val="0"/>
        <w:spacing w:after="0" w:line="276" w:lineRule="auto"/>
        <w:ind w:left="426"/>
        <w:rPr>
          <w:rFonts w:cstheme="minorHAnsi"/>
        </w:rPr>
      </w:pPr>
      <w:r w:rsidRPr="00C32956">
        <w:rPr>
          <w:rFonts w:cstheme="minorHAnsi"/>
        </w:rPr>
        <w:t xml:space="preserve">Informacje zawarte w oświadczeniach, o których mowa w pkt 1 stanowią wstępne potwierdzenie, że Wykonawca nie podlega wykluczeniu oraz spełnia warunki udziału w postępowaniu. </w:t>
      </w:r>
    </w:p>
    <w:p w14:paraId="439F8826" w14:textId="01CE3998" w:rsidR="009D4972" w:rsidRPr="00C32956" w:rsidRDefault="009D4972" w:rsidP="00455F69">
      <w:pPr>
        <w:numPr>
          <w:ilvl w:val="0"/>
          <w:numId w:val="22"/>
        </w:numPr>
        <w:autoSpaceDE w:val="0"/>
        <w:autoSpaceDN w:val="0"/>
        <w:adjustRightInd w:val="0"/>
        <w:spacing w:after="0" w:line="276" w:lineRule="auto"/>
        <w:ind w:left="426"/>
        <w:rPr>
          <w:rFonts w:cstheme="minorHAnsi"/>
        </w:rPr>
      </w:pPr>
      <w:r w:rsidRPr="00C32956">
        <w:rPr>
          <w:rFonts w:cstheme="minorHAnsi"/>
        </w:rPr>
        <w:t>Zamawiający wzywa wykonawcę, którego oferta została najwyżej oceniona, do złożenia w wyznaczonym terminie, nie krótszym niż 5 dni od dnia wezwania, podmiotowych środków dowodowych, aktualnych na dzień złożenia podmiotowych środków dowodowych o których mowa w</w:t>
      </w:r>
      <w:r w:rsidR="00B27D96" w:rsidRPr="00C32956">
        <w:rPr>
          <w:rFonts w:cstheme="minorHAnsi"/>
        </w:rPr>
        <w:t> </w:t>
      </w:r>
      <w:r w:rsidRPr="00C32956">
        <w:rPr>
          <w:rFonts w:cstheme="minorHAnsi"/>
        </w:rPr>
        <w:t>pkt 4 SWZ- NIE DOTYCZY</w:t>
      </w:r>
    </w:p>
    <w:p w14:paraId="5A36E2EF" w14:textId="77777777" w:rsidR="00FE38C4" w:rsidRPr="00C32956" w:rsidRDefault="009D4972" w:rsidP="00455F69">
      <w:pPr>
        <w:numPr>
          <w:ilvl w:val="0"/>
          <w:numId w:val="22"/>
        </w:numPr>
        <w:autoSpaceDE w:val="0"/>
        <w:autoSpaceDN w:val="0"/>
        <w:adjustRightInd w:val="0"/>
        <w:spacing w:after="0" w:line="276" w:lineRule="auto"/>
        <w:ind w:left="426"/>
        <w:rPr>
          <w:rFonts w:cstheme="minorHAnsi"/>
        </w:rPr>
      </w:pPr>
      <w:r w:rsidRPr="00C32956">
        <w:rPr>
          <w:rFonts w:cstheme="minorHAnsi"/>
        </w:rPr>
        <w:t>Podmiotowe środki dowodowe wymagane od wykonawcy- NIE DOTYCZY</w:t>
      </w:r>
    </w:p>
    <w:p w14:paraId="06ACCF75" w14:textId="77777777" w:rsidR="009D4972" w:rsidRPr="00C32956" w:rsidRDefault="009D4972" w:rsidP="00455F69">
      <w:pPr>
        <w:autoSpaceDE w:val="0"/>
        <w:autoSpaceDN w:val="0"/>
        <w:adjustRightInd w:val="0"/>
        <w:spacing w:after="0" w:line="276" w:lineRule="auto"/>
        <w:ind w:left="426"/>
        <w:rPr>
          <w:rFonts w:cstheme="minorHAnsi"/>
        </w:rPr>
      </w:pPr>
    </w:p>
    <w:p w14:paraId="2E9F6CCF" w14:textId="77777777" w:rsidR="00FE38C4" w:rsidRPr="00C32956" w:rsidRDefault="009D4972" w:rsidP="00455F69">
      <w:pPr>
        <w:numPr>
          <w:ilvl w:val="0"/>
          <w:numId w:val="4"/>
        </w:numPr>
        <w:tabs>
          <w:tab w:val="left" w:pos="0"/>
          <w:tab w:val="left" w:pos="360"/>
        </w:tabs>
        <w:spacing w:after="0" w:line="276" w:lineRule="auto"/>
        <w:ind w:left="426" w:hanging="426"/>
        <w:rPr>
          <w:rFonts w:eastAsia="Times New Roman" w:cstheme="minorHAnsi"/>
          <w:b/>
          <w:lang w:eastAsia="pl-PL"/>
        </w:rPr>
      </w:pPr>
      <w:r w:rsidRPr="00C32956">
        <w:rPr>
          <w:rFonts w:eastAsia="Times New Roman" w:cstheme="minorHAnsi"/>
          <w:b/>
          <w:lang w:eastAsia="pl-PL"/>
        </w:rPr>
        <w:t xml:space="preserve"> INFORMACJA O PRZEDMIOTOWYCH ŚRODKACH DOWODOWYCH</w:t>
      </w:r>
    </w:p>
    <w:p w14:paraId="351E089B" w14:textId="5D021D0E" w:rsidR="00D86A38" w:rsidRPr="00C32956" w:rsidRDefault="00D86A38" w:rsidP="00455F69">
      <w:pPr>
        <w:tabs>
          <w:tab w:val="left" w:pos="0"/>
          <w:tab w:val="left" w:pos="360"/>
        </w:tabs>
        <w:spacing w:after="0" w:line="276" w:lineRule="auto"/>
        <w:ind w:left="426"/>
        <w:rPr>
          <w:rFonts w:eastAsia="Times New Roman" w:cstheme="minorHAnsi"/>
          <w:lang w:eastAsia="pl-PL"/>
        </w:rPr>
      </w:pPr>
      <w:r w:rsidRPr="00C32956">
        <w:rPr>
          <w:rFonts w:eastAsia="Times New Roman" w:cstheme="minorHAnsi"/>
          <w:lang w:eastAsia="pl-PL"/>
        </w:rPr>
        <w:t>Zamawiający nie żąda przedmiotowych środków dowodowych</w:t>
      </w:r>
      <w:r w:rsidR="005D2230" w:rsidRPr="00C32956">
        <w:rPr>
          <w:rFonts w:eastAsia="Times New Roman" w:cstheme="minorHAnsi"/>
          <w:lang w:eastAsia="pl-PL"/>
        </w:rPr>
        <w:t>.</w:t>
      </w:r>
    </w:p>
    <w:p w14:paraId="5C3D001E" w14:textId="77777777" w:rsidR="00FE38C4" w:rsidRPr="00C32956" w:rsidRDefault="00FE38C4" w:rsidP="00455F69">
      <w:pPr>
        <w:tabs>
          <w:tab w:val="left" w:pos="0"/>
          <w:tab w:val="left" w:pos="360"/>
        </w:tabs>
        <w:spacing w:after="0" w:line="276" w:lineRule="auto"/>
        <w:rPr>
          <w:rFonts w:eastAsia="Times New Roman" w:cstheme="minorHAnsi"/>
          <w:lang w:eastAsia="pl-PL"/>
        </w:rPr>
      </w:pPr>
    </w:p>
    <w:p w14:paraId="2B3A68A0" w14:textId="77777777" w:rsidR="00FE38C4" w:rsidRPr="00C32956" w:rsidRDefault="00D86A38" w:rsidP="00455F69">
      <w:pPr>
        <w:numPr>
          <w:ilvl w:val="0"/>
          <w:numId w:val="4"/>
        </w:numPr>
        <w:tabs>
          <w:tab w:val="left" w:pos="0"/>
          <w:tab w:val="left" w:pos="360"/>
        </w:tabs>
        <w:spacing w:after="0" w:line="276" w:lineRule="auto"/>
        <w:ind w:left="709" w:hanging="709"/>
        <w:rPr>
          <w:rFonts w:eastAsia="Times New Roman" w:cstheme="minorHAnsi"/>
          <w:b/>
          <w:lang w:eastAsia="pl-PL"/>
        </w:rPr>
      </w:pPr>
      <w:r w:rsidRPr="00C32956">
        <w:rPr>
          <w:rFonts w:eastAsia="Times New Roman" w:cstheme="minorHAnsi"/>
          <w:b/>
          <w:iCs/>
          <w:lang w:eastAsia="pl-PL"/>
        </w:rPr>
        <w:lastRenderedPageBreak/>
        <w:t>INFORMACJE DLA WYKONAWCÓW WSPÓLNIE UBIEGAJĄCYCH SIĘ O ZAMÓWIENIE</w:t>
      </w:r>
    </w:p>
    <w:p w14:paraId="7ACC80E9" w14:textId="77777777" w:rsidR="00D86A38" w:rsidRPr="00C32956" w:rsidRDefault="00D86A38" w:rsidP="00455F69">
      <w:pPr>
        <w:tabs>
          <w:tab w:val="left" w:pos="0"/>
          <w:tab w:val="left" w:pos="360"/>
        </w:tabs>
        <w:spacing w:after="0" w:line="276" w:lineRule="auto"/>
        <w:ind w:left="709"/>
        <w:rPr>
          <w:rFonts w:eastAsia="Times New Roman" w:cstheme="minorHAnsi"/>
          <w:b/>
          <w:iCs/>
          <w:lang w:eastAsia="pl-PL"/>
        </w:rPr>
      </w:pPr>
    </w:p>
    <w:p w14:paraId="127A7318" w14:textId="77777777" w:rsidR="00D86A38" w:rsidRPr="00C32956" w:rsidRDefault="00D86A38" w:rsidP="00455F69">
      <w:pPr>
        <w:widowControl w:val="0"/>
        <w:numPr>
          <w:ilvl w:val="0"/>
          <w:numId w:val="23"/>
        </w:numPr>
        <w:suppressAutoHyphens/>
        <w:spacing w:after="0" w:line="276" w:lineRule="auto"/>
        <w:ind w:left="426"/>
        <w:contextualSpacing/>
        <w:rPr>
          <w:rFonts w:eastAsia="Times New Roman" w:cstheme="minorHAnsi"/>
          <w:kern w:val="2"/>
          <w:lang w:eastAsia="pl-PL"/>
        </w:rPr>
      </w:pPr>
      <w:r w:rsidRPr="00C32956">
        <w:rPr>
          <w:rFonts w:eastAsia="Times New Roman" w:cstheme="minorHAnsi"/>
          <w:kern w:val="2"/>
          <w:lang w:eastAsia="pl-PL"/>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14:paraId="7E9E0A59" w14:textId="6E65A2FB" w:rsidR="00D86A38" w:rsidRPr="00C32956" w:rsidRDefault="00D86A38" w:rsidP="00455F69">
      <w:pPr>
        <w:widowControl w:val="0"/>
        <w:numPr>
          <w:ilvl w:val="0"/>
          <w:numId w:val="23"/>
        </w:numPr>
        <w:suppressAutoHyphens/>
        <w:spacing w:after="0" w:line="276" w:lineRule="auto"/>
        <w:ind w:left="426"/>
        <w:contextualSpacing/>
        <w:rPr>
          <w:rFonts w:eastAsia="Times New Roman" w:cstheme="minorHAnsi"/>
          <w:kern w:val="2"/>
          <w:lang w:eastAsia="pl-PL"/>
        </w:rPr>
      </w:pPr>
      <w:r w:rsidRPr="00C32956">
        <w:rPr>
          <w:rFonts w:eastAsia="Times New Roman" w:cstheme="minorHAnsi"/>
          <w:kern w:val="2"/>
          <w:lang w:eastAsia="pl-PL"/>
        </w:rPr>
        <w:t>W przypadku Wykonawców wspólnie ubiegających się o udzielenie zamówienia, oświadczenia, o</w:t>
      </w:r>
      <w:r w:rsidR="00B27D96" w:rsidRPr="00C32956">
        <w:rPr>
          <w:rFonts w:eastAsia="Times New Roman" w:cstheme="minorHAnsi"/>
          <w:kern w:val="2"/>
          <w:lang w:eastAsia="pl-PL"/>
        </w:rPr>
        <w:t> </w:t>
      </w:r>
      <w:r w:rsidRPr="00C32956">
        <w:rPr>
          <w:rFonts w:eastAsia="Times New Roman" w:cstheme="minorHAnsi"/>
          <w:kern w:val="2"/>
          <w:lang w:eastAsia="pl-PL"/>
        </w:rPr>
        <w:t xml:space="preserve">których mowa w pkt III.13 SWZ, składa każdy z wykonawców. Oświadczenia te potwierdzają brak podstaw wykluczenia oraz spełnianie warunków udziału w zakresie, w jakim każdy z wykonawców wykazuje spełnianie warunków udziału w postępowaniu. </w:t>
      </w:r>
    </w:p>
    <w:p w14:paraId="10000619" w14:textId="124478F5" w:rsidR="00376CA3" w:rsidRPr="00C32956" w:rsidRDefault="00376CA3" w:rsidP="00455F69">
      <w:pPr>
        <w:widowControl w:val="0"/>
        <w:numPr>
          <w:ilvl w:val="0"/>
          <w:numId w:val="23"/>
        </w:numPr>
        <w:suppressAutoHyphens/>
        <w:spacing w:after="0" w:line="276" w:lineRule="auto"/>
        <w:ind w:left="426"/>
        <w:contextualSpacing/>
        <w:rPr>
          <w:rFonts w:eastAsia="Times New Roman" w:cstheme="minorHAnsi"/>
          <w:kern w:val="2"/>
          <w:lang w:eastAsia="pl-PL"/>
        </w:rPr>
      </w:pPr>
      <w:r w:rsidRPr="00C32956">
        <w:rPr>
          <w:rFonts w:eastAsia="Times New Roman" w:cstheme="minorHAnsi"/>
          <w:lang w:eastAsia="pl-PL"/>
        </w:rPr>
        <w:t>Sposób spełniania warunków udziału w postępowaniu przez wykonawców wspólnie ubiegających się o</w:t>
      </w:r>
      <w:r w:rsidR="00B27D96" w:rsidRPr="00C32956">
        <w:rPr>
          <w:rFonts w:eastAsia="Times New Roman" w:cstheme="minorHAnsi"/>
          <w:lang w:eastAsia="pl-PL"/>
        </w:rPr>
        <w:t> </w:t>
      </w:r>
      <w:r w:rsidRPr="00C32956">
        <w:rPr>
          <w:rFonts w:eastAsia="Times New Roman" w:cstheme="minorHAnsi"/>
          <w:lang w:eastAsia="pl-PL"/>
        </w:rPr>
        <w:t>udzielenie zamówienia:</w:t>
      </w:r>
    </w:p>
    <w:p w14:paraId="6BF6BA08" w14:textId="41E06F8C" w:rsidR="00376CA3" w:rsidRPr="00C32956" w:rsidRDefault="00376CA3" w:rsidP="00455F69">
      <w:pPr>
        <w:numPr>
          <w:ilvl w:val="0"/>
          <w:numId w:val="24"/>
        </w:numPr>
        <w:suppressAutoHyphens/>
        <w:spacing w:after="0" w:line="276" w:lineRule="auto"/>
        <w:ind w:left="851"/>
        <w:contextualSpacing/>
        <w:rPr>
          <w:rFonts w:eastAsia="Times New Roman" w:cstheme="minorHAnsi"/>
          <w:lang w:eastAsia="pl-PL"/>
        </w:rPr>
      </w:pPr>
      <w:r w:rsidRPr="00C32956">
        <w:rPr>
          <w:rFonts w:eastAsia="Times New Roman" w:cstheme="minorHAnsi"/>
          <w:lang w:eastAsia="pl-PL"/>
        </w:rPr>
        <w:t>Warunek dotyczący uprawnień do prowadzenia określonej działalności gospodarczej lub zawodowej, o którym mowa w art. 112 ust. 2 pkt 2, jest spełniony, jeżeli co najmniej jeden z</w:t>
      </w:r>
      <w:r w:rsidR="00B27D96" w:rsidRPr="00C32956">
        <w:rPr>
          <w:rFonts w:eastAsia="Times New Roman" w:cstheme="minorHAnsi"/>
          <w:lang w:eastAsia="pl-PL"/>
        </w:rPr>
        <w:t> </w:t>
      </w:r>
      <w:r w:rsidRPr="00C32956">
        <w:rPr>
          <w:rFonts w:eastAsia="Times New Roman" w:cstheme="minorHAnsi"/>
          <w:lang w:eastAsia="pl-PL"/>
        </w:rPr>
        <w:t>wykonawców wspólnie ubiegających się o udzielenie zamówienia posiada uprawnienia do prowadzenia określonej działalności gospodarczej lub zawodowej i zrealizuje roboty budowlane, dostawy lub usługi, do których realizacji te uprawnienia są wymagane;</w:t>
      </w:r>
    </w:p>
    <w:p w14:paraId="734BB3A6" w14:textId="77777777" w:rsidR="00376CA3" w:rsidRPr="00C32956" w:rsidRDefault="00376CA3" w:rsidP="00455F69">
      <w:pPr>
        <w:numPr>
          <w:ilvl w:val="0"/>
          <w:numId w:val="24"/>
        </w:numPr>
        <w:suppressAutoHyphens/>
        <w:spacing w:after="0" w:line="276" w:lineRule="auto"/>
        <w:ind w:left="851"/>
        <w:contextualSpacing/>
        <w:rPr>
          <w:rFonts w:eastAsia="Times New Roman" w:cstheme="minorHAnsi"/>
          <w:lang w:eastAsia="pl-PL"/>
        </w:rPr>
      </w:pPr>
      <w:r w:rsidRPr="00C32956">
        <w:rPr>
          <w:rFonts w:eastAsia="Times New Roman" w:cstheme="minorHAnsi"/>
          <w:lang w:eastAsia="pl-PL"/>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w:t>
      </w:r>
    </w:p>
    <w:p w14:paraId="3A37D2FA" w14:textId="77777777" w:rsidR="00376CA3" w:rsidRPr="00C32956" w:rsidRDefault="00376CA3" w:rsidP="00455F69">
      <w:pPr>
        <w:numPr>
          <w:ilvl w:val="0"/>
          <w:numId w:val="24"/>
        </w:numPr>
        <w:suppressAutoHyphens/>
        <w:spacing w:after="0" w:line="276" w:lineRule="auto"/>
        <w:ind w:left="851"/>
        <w:contextualSpacing/>
        <w:rPr>
          <w:rFonts w:eastAsia="Times New Roman" w:cstheme="minorHAnsi"/>
          <w:lang w:eastAsia="pl-PL"/>
        </w:rPr>
      </w:pPr>
      <w:r w:rsidRPr="00C32956">
        <w:rPr>
          <w:rFonts w:eastAsia="Times New Roman" w:cstheme="minorHAnsi"/>
          <w:lang w:eastAsia="pl-PL"/>
        </w:rPr>
        <w:t>W przypadku, o którym mowa w pkt 1) i 2) wykonawcy wspólnie ubiegający się o udzielenie zamówienia dołączają odpowiednio do wniosku o dopuszczenie do udziału w postępowaniu albo do oferty oświadczenie, z którego wynika, które roboty budowlane, dostawy lub usługi wykonają poszczególni wykonawcy.</w:t>
      </w:r>
    </w:p>
    <w:p w14:paraId="0AA59B6A" w14:textId="77777777" w:rsidR="00FE38C4" w:rsidRPr="00C32956" w:rsidRDefault="00FE38C4" w:rsidP="00455F69">
      <w:pPr>
        <w:spacing w:after="0" w:line="276" w:lineRule="auto"/>
        <w:rPr>
          <w:rFonts w:eastAsia="Times New Roman" w:cstheme="minorHAnsi"/>
          <w:b/>
          <w:bCs/>
          <w:lang w:eastAsia="pl-PL"/>
        </w:rPr>
      </w:pPr>
      <w:r w:rsidRPr="00C32956">
        <w:rPr>
          <w:rFonts w:eastAsia="Times New Roman" w:cstheme="minorHAnsi"/>
          <w:bCs/>
          <w:lang w:eastAsia="pl-PL"/>
        </w:rPr>
        <w:t xml:space="preserve"> </w:t>
      </w:r>
    </w:p>
    <w:p w14:paraId="0E47D5C7" w14:textId="77777777" w:rsidR="00FE38C4" w:rsidRPr="00C32956" w:rsidRDefault="00FE38C4" w:rsidP="00455F69">
      <w:pPr>
        <w:spacing w:after="0" w:line="276" w:lineRule="auto"/>
        <w:rPr>
          <w:rFonts w:eastAsia="Times New Roman" w:cstheme="minorHAnsi"/>
          <w:b/>
          <w:lang w:eastAsia="pl-PL"/>
        </w:rPr>
      </w:pPr>
    </w:p>
    <w:p w14:paraId="74E0E378" w14:textId="77777777" w:rsidR="00FE38C4" w:rsidRPr="00C32956" w:rsidRDefault="00376CA3" w:rsidP="00455F69">
      <w:pPr>
        <w:numPr>
          <w:ilvl w:val="0"/>
          <w:numId w:val="4"/>
        </w:numPr>
        <w:spacing w:after="0" w:line="276" w:lineRule="auto"/>
        <w:ind w:left="567" w:hanging="567"/>
        <w:rPr>
          <w:rFonts w:eastAsia="Times New Roman" w:cstheme="minorHAnsi"/>
          <w:b/>
          <w:lang w:eastAsia="pl-PL"/>
        </w:rPr>
      </w:pPr>
      <w:r w:rsidRPr="00C32956">
        <w:rPr>
          <w:rFonts w:eastAsia="Times New Roman" w:cstheme="minorHAnsi"/>
          <w:b/>
          <w:lang w:eastAsia="pl-PL"/>
        </w:rPr>
        <w:t>INFORMACJE DOTYCZĄCE SKŁADANIA PEŁNOMOCNICTWA LUB INNEGO DOKUMENTU POTWIERDZAJĄCEGO UMOCOCWANIE DO REPEREZENTOWANIA WYKONAWCY</w:t>
      </w:r>
    </w:p>
    <w:p w14:paraId="72836AED" w14:textId="55259580" w:rsidR="00376CA3" w:rsidRPr="00C32956" w:rsidRDefault="00376CA3" w:rsidP="00455F69">
      <w:pPr>
        <w:widowControl w:val="0"/>
        <w:numPr>
          <w:ilvl w:val="0"/>
          <w:numId w:val="25"/>
        </w:numPr>
        <w:suppressAutoHyphens/>
        <w:spacing w:after="0" w:line="276" w:lineRule="auto"/>
        <w:ind w:left="426"/>
        <w:contextualSpacing/>
        <w:rPr>
          <w:rFonts w:eastAsia="Times New Roman" w:cstheme="minorHAnsi"/>
          <w:kern w:val="2"/>
          <w:lang w:eastAsia="pl-PL"/>
        </w:rPr>
      </w:pPr>
      <w:r w:rsidRPr="00C32956">
        <w:rPr>
          <w:rFonts w:eastAsia="Times New Roman" w:cstheme="minorHAnsi"/>
          <w:kern w:val="2"/>
          <w:lang w:eastAsia="pl-PL"/>
        </w:rPr>
        <w:t>Jeżeli w imieniu wykonawcy działa osoba, której umocowanie do jego reprezentowania nie wynika z</w:t>
      </w:r>
      <w:r w:rsidR="0014756D" w:rsidRPr="00C32956">
        <w:rPr>
          <w:rFonts w:eastAsia="Times New Roman" w:cstheme="minorHAnsi"/>
          <w:kern w:val="2"/>
          <w:lang w:eastAsia="pl-PL"/>
        </w:rPr>
        <w:t> </w:t>
      </w:r>
      <w:r w:rsidRPr="00C32956">
        <w:rPr>
          <w:rFonts w:eastAsia="Times New Roman" w:cstheme="minorHAnsi"/>
          <w:kern w:val="2"/>
          <w:lang w:eastAsia="pl-PL"/>
        </w:rPr>
        <w:t xml:space="preserve">odpisu lub informacji z Krajowego Rejestru Sądowego, Centralnej Ewidencji i Informacji o Działalności Gospodarczej lub innego właściwego rejestru, zamawiający może żądać od wykonawcy pełnomocnictwa lub innego dokumentu potwierdzającego umocowanie do reprezentowania wykonawcy. </w:t>
      </w:r>
    </w:p>
    <w:p w14:paraId="36A9FB5D" w14:textId="77777777" w:rsidR="00FE38C4" w:rsidRPr="00C32956" w:rsidRDefault="00376CA3" w:rsidP="00455F69">
      <w:pPr>
        <w:widowControl w:val="0"/>
        <w:numPr>
          <w:ilvl w:val="0"/>
          <w:numId w:val="25"/>
        </w:numPr>
        <w:suppressAutoHyphens/>
        <w:spacing w:after="0" w:line="276" w:lineRule="auto"/>
        <w:ind w:left="426"/>
        <w:contextualSpacing/>
        <w:rPr>
          <w:rFonts w:eastAsia="Times New Roman" w:cstheme="minorHAnsi"/>
          <w:kern w:val="2"/>
          <w:lang w:eastAsia="pl-PL"/>
        </w:rPr>
      </w:pPr>
      <w:r w:rsidRPr="00C32956">
        <w:rPr>
          <w:rFonts w:eastAsia="Times New Roman" w:cstheme="minorHAnsi"/>
          <w:kern w:val="2"/>
          <w:lang w:eastAsia="pl-PL"/>
        </w:rPr>
        <w:t>Zapisy pkt 1 stosuje się odpowiednio do osoby działającej w imieniu wykonawców wspólnie ubiegających się o udzielenie zamówienia publicznego.</w:t>
      </w:r>
    </w:p>
    <w:p w14:paraId="321CDC9A" w14:textId="77777777" w:rsidR="00FE38C4" w:rsidRPr="00C32956" w:rsidRDefault="00FE38C4" w:rsidP="00455F69">
      <w:pPr>
        <w:spacing w:after="0" w:line="276" w:lineRule="auto"/>
        <w:rPr>
          <w:rFonts w:eastAsia="Times New Roman" w:cstheme="minorHAnsi"/>
          <w:b/>
          <w:lang w:eastAsia="pl-PL"/>
        </w:rPr>
      </w:pPr>
    </w:p>
    <w:p w14:paraId="1847D42B" w14:textId="77777777" w:rsidR="00FE38C4" w:rsidRPr="00C32956" w:rsidRDefault="00376CA3" w:rsidP="00455F69">
      <w:pPr>
        <w:numPr>
          <w:ilvl w:val="0"/>
          <w:numId w:val="4"/>
        </w:numPr>
        <w:spacing w:after="0" w:line="276" w:lineRule="auto"/>
        <w:ind w:left="567" w:hanging="567"/>
        <w:rPr>
          <w:rFonts w:eastAsia="Times New Roman" w:cstheme="minorHAnsi"/>
          <w:b/>
          <w:lang w:eastAsia="pl-PL"/>
        </w:rPr>
      </w:pPr>
      <w:r w:rsidRPr="00C32956">
        <w:rPr>
          <w:rFonts w:eastAsia="Times New Roman" w:cstheme="minorHAnsi"/>
          <w:b/>
          <w:lang w:eastAsia="pl-PL"/>
        </w:rPr>
        <w:t>FORMA I POSTAĆ SKŁADANYCH OŚWIADCZEŃ I DOKUMENTÓW ORAZ OFERTY</w:t>
      </w:r>
    </w:p>
    <w:p w14:paraId="16A32F65" w14:textId="77777777" w:rsidR="00FE38C4" w:rsidRPr="00C32956" w:rsidRDefault="00FE38C4" w:rsidP="00455F69">
      <w:pPr>
        <w:spacing w:after="0" w:line="276" w:lineRule="auto"/>
        <w:ind w:right="-110"/>
        <w:rPr>
          <w:rFonts w:eastAsia="Times New Roman" w:cstheme="minorHAnsi"/>
          <w:lang w:eastAsia="pl-PL"/>
        </w:rPr>
      </w:pPr>
    </w:p>
    <w:p w14:paraId="0D5DEAE5" w14:textId="77777777" w:rsidR="00376CA3" w:rsidRPr="00C32956" w:rsidRDefault="00376CA3" w:rsidP="00455F69">
      <w:pPr>
        <w:numPr>
          <w:ilvl w:val="0"/>
          <w:numId w:val="26"/>
        </w:numPr>
        <w:autoSpaceDE w:val="0"/>
        <w:autoSpaceDN w:val="0"/>
        <w:adjustRightInd w:val="0"/>
        <w:spacing w:after="181" w:line="276" w:lineRule="auto"/>
        <w:ind w:left="426"/>
        <w:rPr>
          <w:rFonts w:cstheme="minorHAnsi"/>
        </w:rPr>
      </w:pPr>
      <w:r w:rsidRPr="00C32956">
        <w:rPr>
          <w:rFonts w:cstheme="minorHAnsi"/>
        </w:rPr>
        <w:t xml:space="preserve">Oferty, oświadczenia, o których mowa w art. 125 ust. 1 ustawy </w:t>
      </w:r>
      <w:proofErr w:type="spellStart"/>
      <w:r w:rsidRPr="00C32956">
        <w:rPr>
          <w:rFonts w:cstheme="minorHAnsi"/>
        </w:rPr>
        <w:t>Pzp</w:t>
      </w:r>
      <w:proofErr w:type="spellEnd"/>
      <w:r w:rsidRPr="00C32956">
        <w:rPr>
          <w:rFonts w:cstheme="minorHAnsi"/>
        </w:rPr>
        <w:t xml:space="preserve">, podmiotowe środki dowodowe, </w:t>
      </w:r>
      <w:r w:rsidRPr="00C32956">
        <w:rPr>
          <w:rFonts w:cstheme="minorHAnsi"/>
        </w:rPr>
        <w:br/>
        <w:t xml:space="preserve">w tym oświadczenie, o którym mowa w art. 117 ust. 4 ustawy </w:t>
      </w:r>
      <w:proofErr w:type="spellStart"/>
      <w:r w:rsidRPr="00C32956">
        <w:rPr>
          <w:rFonts w:cstheme="minorHAnsi"/>
        </w:rPr>
        <w:t>Pzp</w:t>
      </w:r>
      <w:proofErr w:type="spellEnd"/>
      <w:r w:rsidRPr="00C32956">
        <w:rPr>
          <w:rFonts w:cstheme="minorHAnsi"/>
        </w:rPr>
        <w:t xml:space="preserve">, oraz zobowiązanie podmiotu udostępniającego zasoby, o którym mowa w art. 118 ust. 3 ustawy </w:t>
      </w:r>
      <w:proofErr w:type="spellStart"/>
      <w:r w:rsidRPr="00C32956">
        <w:rPr>
          <w:rFonts w:cstheme="minorHAnsi"/>
        </w:rPr>
        <w:t>Pzp</w:t>
      </w:r>
      <w:proofErr w:type="spellEnd"/>
      <w:r w:rsidRPr="00C32956">
        <w:rPr>
          <w:rFonts w:cstheme="minorHAnsi"/>
        </w:rPr>
        <w:t xml:space="preserve">, zwane dalej </w:t>
      </w:r>
      <w:r w:rsidRPr="00C32956">
        <w:rPr>
          <w:rFonts w:cstheme="minorHAnsi"/>
          <w:b/>
          <w:bCs/>
        </w:rPr>
        <w:t>„zobowiązaniem podmiotu udostępniającego zasoby”</w:t>
      </w:r>
      <w:r w:rsidRPr="00C32956">
        <w:rPr>
          <w:rFonts w:cstheme="minorHAnsi"/>
        </w:rPr>
        <w:t xml:space="preserve">, przedmiotowe środki dowodowe, pełnomocnictwo, sporządza się w postaci elektronicznej, w formatach danych określonych w przepisach wydanych na podstawie art. 18 ustawy z dnia 17 lutego 2005 r. o informatyzacji działalności podmiotów realizujących zadania publiczne (Dz. U. z 2020 r. poz. 346, 568, 695, 1517 i 2320), z zastrzeżeniem formatów, o których mowa w art. 66 ust. 1 ustawy </w:t>
      </w:r>
      <w:proofErr w:type="spellStart"/>
      <w:r w:rsidRPr="00C32956">
        <w:rPr>
          <w:rFonts w:cstheme="minorHAnsi"/>
        </w:rPr>
        <w:t>Pzp</w:t>
      </w:r>
      <w:proofErr w:type="spellEnd"/>
      <w:r w:rsidRPr="00C32956">
        <w:rPr>
          <w:rFonts w:cstheme="minorHAnsi"/>
        </w:rPr>
        <w:t xml:space="preserve">, z uwzględnieniem rodzaju przekazywanych danych. </w:t>
      </w:r>
    </w:p>
    <w:p w14:paraId="67090551" w14:textId="4BBEB6F0" w:rsidR="00376CA3" w:rsidRPr="00C32956" w:rsidRDefault="00376CA3" w:rsidP="00455F69">
      <w:pPr>
        <w:numPr>
          <w:ilvl w:val="0"/>
          <w:numId w:val="26"/>
        </w:numPr>
        <w:autoSpaceDE w:val="0"/>
        <w:autoSpaceDN w:val="0"/>
        <w:adjustRightInd w:val="0"/>
        <w:spacing w:after="181" w:line="276" w:lineRule="auto"/>
        <w:ind w:left="426"/>
        <w:rPr>
          <w:rFonts w:cstheme="minorHAnsi"/>
        </w:rPr>
      </w:pPr>
      <w:r w:rsidRPr="00C32956">
        <w:rPr>
          <w:rFonts w:cstheme="minorHAnsi"/>
        </w:rPr>
        <w:t xml:space="preserve">Informacje, oświadczenia lub dokumenty, inne niż określone w pkt 1, przekazywane </w:t>
      </w:r>
      <w:r w:rsidRPr="00C32956">
        <w:rPr>
          <w:rFonts w:cstheme="minorHAnsi"/>
        </w:rPr>
        <w:br/>
        <w:t>w postępowaniu, sporządza się w postaci elektronicznej, w formatach danych określonych w</w:t>
      </w:r>
      <w:r w:rsidR="00B27D96" w:rsidRPr="00C32956">
        <w:rPr>
          <w:rFonts w:cstheme="minorHAnsi"/>
        </w:rPr>
        <w:t> </w:t>
      </w:r>
      <w:r w:rsidRPr="00C32956">
        <w:rPr>
          <w:rFonts w:cstheme="minorHAnsi"/>
        </w:rPr>
        <w:t xml:space="preserve">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zgodnie z art. 67 ustawy </w:t>
      </w:r>
      <w:proofErr w:type="spellStart"/>
      <w:r w:rsidRPr="00C32956">
        <w:rPr>
          <w:rFonts w:cstheme="minorHAnsi"/>
        </w:rPr>
        <w:t>pzp</w:t>
      </w:r>
      <w:proofErr w:type="spellEnd"/>
      <w:r w:rsidRPr="00C32956">
        <w:rPr>
          <w:rFonts w:cstheme="minorHAnsi"/>
        </w:rPr>
        <w:t>.</w:t>
      </w:r>
    </w:p>
    <w:p w14:paraId="601DE21F" w14:textId="4D5016E8" w:rsidR="00376CA3" w:rsidRPr="00C32956" w:rsidRDefault="00376CA3" w:rsidP="00455F69">
      <w:pPr>
        <w:numPr>
          <w:ilvl w:val="0"/>
          <w:numId w:val="26"/>
        </w:numPr>
        <w:autoSpaceDE w:val="0"/>
        <w:autoSpaceDN w:val="0"/>
        <w:adjustRightInd w:val="0"/>
        <w:spacing w:after="181" w:line="276" w:lineRule="auto"/>
        <w:ind w:left="426"/>
        <w:rPr>
          <w:rFonts w:cstheme="minorHAnsi"/>
        </w:rPr>
      </w:pPr>
      <w:r w:rsidRPr="00C32956">
        <w:rPr>
          <w:rFonts w:cstheme="minorHAnsi"/>
        </w:rPr>
        <w:lastRenderedPageBreak/>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w:t>
      </w:r>
      <w:r w:rsidR="00B27D96" w:rsidRPr="00C32956">
        <w:rPr>
          <w:rFonts w:cstheme="minorHAnsi"/>
        </w:rPr>
        <w:t> </w:t>
      </w:r>
      <w:r w:rsidRPr="00C32956">
        <w:rPr>
          <w:rFonts w:cstheme="minorHAnsi"/>
        </w:rPr>
        <w:t>odpowiednio oznaczonym pliku.</w:t>
      </w:r>
    </w:p>
    <w:p w14:paraId="7578961A" w14:textId="77777777" w:rsidR="00376CA3" w:rsidRPr="00C32956" w:rsidRDefault="00376CA3" w:rsidP="00455F69">
      <w:pPr>
        <w:numPr>
          <w:ilvl w:val="0"/>
          <w:numId w:val="26"/>
        </w:numPr>
        <w:autoSpaceDE w:val="0"/>
        <w:autoSpaceDN w:val="0"/>
        <w:adjustRightInd w:val="0"/>
        <w:spacing w:after="181" w:line="276" w:lineRule="auto"/>
        <w:ind w:left="426"/>
        <w:rPr>
          <w:rFonts w:cstheme="minorHAnsi"/>
        </w:rPr>
      </w:pPr>
      <w:r w:rsidRPr="00C32956">
        <w:rPr>
          <w:rFonts w:cstheme="minorHAnsi"/>
        </w:rPr>
        <w:t xml:space="preserve">Podmiotowe środki dowodowe, przedmiotowe środki dowodowe oraz inne dokumenty lub oświadczenia, sporządzone w języku obcym przekazuje się wraz z tłumaczeniem na język polski. </w:t>
      </w:r>
    </w:p>
    <w:p w14:paraId="2E23514B" w14:textId="77777777" w:rsidR="00376CA3" w:rsidRPr="00C32956" w:rsidRDefault="00376CA3" w:rsidP="00455F69">
      <w:pPr>
        <w:numPr>
          <w:ilvl w:val="0"/>
          <w:numId w:val="26"/>
        </w:numPr>
        <w:autoSpaceDE w:val="0"/>
        <w:autoSpaceDN w:val="0"/>
        <w:adjustRightInd w:val="0"/>
        <w:spacing w:after="181" w:line="276" w:lineRule="auto"/>
        <w:ind w:left="426"/>
        <w:rPr>
          <w:rFonts w:cstheme="minorHAnsi"/>
        </w:rPr>
      </w:pPr>
      <w:r w:rsidRPr="00C32956">
        <w:rPr>
          <w:rFonts w:cstheme="minorHAnsi"/>
        </w:rPr>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w:t>
      </w:r>
      <w:proofErr w:type="spellStart"/>
      <w:r w:rsidRPr="00C32956">
        <w:rPr>
          <w:rFonts w:cstheme="minorHAnsi"/>
        </w:rPr>
        <w:t>Pzp</w:t>
      </w:r>
      <w:proofErr w:type="spellEnd"/>
      <w:r w:rsidRPr="00C32956">
        <w:rPr>
          <w:rFonts w:cstheme="minorHAnsi"/>
        </w:rPr>
        <w:t xml:space="preserve"> lub podwykonawcy niebędącego podmiotem udostępniającym zasoby na takich zasadach, zwane dalej </w:t>
      </w:r>
      <w:r w:rsidRPr="00C32956">
        <w:rPr>
          <w:rFonts w:cstheme="minorHAnsi"/>
          <w:b/>
          <w:bCs/>
        </w:rPr>
        <w:t>„dokumentami potwierdzającymi umocowanie do reprezentowania”</w:t>
      </w:r>
      <w:r w:rsidRPr="00C32956">
        <w:rPr>
          <w:rFonts w:cstheme="minorHAnsi"/>
        </w:rPr>
        <w:t xml:space="preserve">, zostały wystawione przez upoważnione podmioty inne niż wykonawca, wykonawca wspólnie ubiegający się o udzielenie zamówienia, podmiot udostępniający zasoby lub podwykonawca, zwane dalej </w:t>
      </w:r>
      <w:r w:rsidRPr="00C32956">
        <w:rPr>
          <w:rFonts w:cstheme="minorHAnsi"/>
          <w:b/>
          <w:bCs/>
        </w:rPr>
        <w:t>„upoważnionymi podmiotami”</w:t>
      </w:r>
      <w:r w:rsidRPr="00C32956">
        <w:rPr>
          <w:rFonts w:cstheme="minorHAnsi"/>
        </w:rPr>
        <w:t>, jako dokument elektroniczny, przekazuje się ten dokument</w:t>
      </w:r>
      <w:r w:rsidRPr="00C32956">
        <w:rPr>
          <w:rFonts w:cstheme="minorHAnsi"/>
          <w:b/>
          <w:bCs/>
        </w:rPr>
        <w:t>.</w:t>
      </w:r>
    </w:p>
    <w:p w14:paraId="1BF268AA" w14:textId="77777777" w:rsidR="00376CA3" w:rsidRPr="00C32956" w:rsidRDefault="00376CA3" w:rsidP="00455F69">
      <w:pPr>
        <w:numPr>
          <w:ilvl w:val="0"/>
          <w:numId w:val="26"/>
        </w:numPr>
        <w:autoSpaceDE w:val="0"/>
        <w:autoSpaceDN w:val="0"/>
        <w:adjustRightInd w:val="0"/>
        <w:spacing w:after="181" w:line="276" w:lineRule="auto"/>
        <w:ind w:left="426"/>
        <w:rPr>
          <w:rFonts w:cstheme="minorHAnsi"/>
        </w:rPr>
      </w:pPr>
      <w:r w:rsidRPr="00C32956">
        <w:rPr>
          <w:rFonts w:eastAsia="Times New Roman" w:cstheme="minorHAnsi"/>
          <w:kern w:val="2"/>
          <w:lang w:eastAsia="pl-PL"/>
        </w:rPr>
        <w:t xml:space="preserve">W przypadku gdy podmiotowe środki dowodowe, przedmiotowe środki dowodowe, inne </w:t>
      </w:r>
      <w:proofErr w:type="gramStart"/>
      <w:r w:rsidRPr="00C32956">
        <w:rPr>
          <w:rFonts w:eastAsia="Times New Roman" w:cstheme="minorHAnsi"/>
          <w:kern w:val="2"/>
          <w:lang w:eastAsia="pl-PL"/>
        </w:rPr>
        <w:t>dokumenty,</w:t>
      </w:r>
      <w:proofErr w:type="gramEnd"/>
      <w:r w:rsidRPr="00C32956">
        <w:rPr>
          <w:rFonts w:eastAsia="Times New Roman" w:cstheme="minorHAnsi"/>
          <w:kern w:val="2"/>
          <w:lang w:eastAsia="pl-PL"/>
        </w:rPr>
        <w:t xml:space="preserve">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 </w:t>
      </w:r>
    </w:p>
    <w:p w14:paraId="3DA600FF" w14:textId="77777777" w:rsidR="00376CA3" w:rsidRPr="00C32956" w:rsidRDefault="00376CA3" w:rsidP="00455F69">
      <w:pPr>
        <w:numPr>
          <w:ilvl w:val="0"/>
          <w:numId w:val="26"/>
        </w:numPr>
        <w:autoSpaceDE w:val="0"/>
        <w:autoSpaceDN w:val="0"/>
        <w:adjustRightInd w:val="0"/>
        <w:spacing w:after="181" w:line="276" w:lineRule="auto"/>
        <w:ind w:left="426"/>
        <w:rPr>
          <w:rFonts w:cstheme="minorHAnsi"/>
        </w:rPr>
      </w:pPr>
      <w:r w:rsidRPr="00C32956">
        <w:rPr>
          <w:rFonts w:eastAsia="Times New Roman" w:cstheme="minorHAnsi"/>
          <w:kern w:val="2"/>
          <w:lang w:eastAsia="pl-PL"/>
        </w:rPr>
        <w:t xml:space="preserve">Poświadczenia zgodności cyfrowego odwzorowania z dokumentem w postaci papierowej, o którym mowa w pkt 6, dokonuje w przypadku: </w:t>
      </w:r>
    </w:p>
    <w:p w14:paraId="24811C2B" w14:textId="77777777" w:rsidR="00376CA3" w:rsidRPr="00C32956" w:rsidRDefault="00376CA3" w:rsidP="00455F69">
      <w:pPr>
        <w:widowControl w:val="0"/>
        <w:numPr>
          <w:ilvl w:val="0"/>
          <w:numId w:val="27"/>
        </w:numPr>
        <w:suppressAutoHyphens/>
        <w:spacing w:after="0" w:line="276" w:lineRule="auto"/>
        <w:ind w:left="851"/>
        <w:contextualSpacing/>
        <w:rPr>
          <w:rFonts w:eastAsia="Times New Roman" w:cstheme="minorHAnsi"/>
          <w:kern w:val="2"/>
          <w:lang w:eastAsia="pl-PL"/>
        </w:rPr>
      </w:pPr>
      <w:r w:rsidRPr="00C32956">
        <w:rPr>
          <w:rFonts w:eastAsia="Times New Roman" w:cstheme="minorHAnsi"/>
          <w:kern w:val="2"/>
          <w:lang w:eastAsia="pl-PL"/>
        </w:rPr>
        <w:t xml:space="preserve">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 </w:t>
      </w:r>
    </w:p>
    <w:p w14:paraId="082255D2" w14:textId="77777777" w:rsidR="00376CA3" w:rsidRPr="00C32956" w:rsidRDefault="00376CA3" w:rsidP="00455F69">
      <w:pPr>
        <w:widowControl w:val="0"/>
        <w:numPr>
          <w:ilvl w:val="0"/>
          <w:numId w:val="27"/>
        </w:numPr>
        <w:suppressAutoHyphens/>
        <w:spacing w:after="0" w:line="276" w:lineRule="auto"/>
        <w:ind w:left="851"/>
        <w:contextualSpacing/>
        <w:rPr>
          <w:rFonts w:eastAsia="Times New Roman" w:cstheme="minorHAnsi"/>
          <w:kern w:val="2"/>
          <w:lang w:eastAsia="pl-PL"/>
        </w:rPr>
      </w:pPr>
      <w:r w:rsidRPr="00C32956">
        <w:rPr>
          <w:rFonts w:eastAsia="Times New Roman" w:cstheme="minorHAnsi"/>
          <w:kern w:val="2"/>
          <w:lang w:eastAsia="pl-PL"/>
        </w:rPr>
        <w:t>przedmiotowych środków dowodowych - odpowiednio wykonawca lub wykonawca wspólnie ubiegający się o udzielenie zamówienia;</w:t>
      </w:r>
    </w:p>
    <w:p w14:paraId="2843159C" w14:textId="4CEDEC0B" w:rsidR="00376CA3" w:rsidRPr="00C32956" w:rsidRDefault="00376CA3" w:rsidP="00455F69">
      <w:pPr>
        <w:widowControl w:val="0"/>
        <w:numPr>
          <w:ilvl w:val="0"/>
          <w:numId w:val="27"/>
        </w:numPr>
        <w:suppressAutoHyphens/>
        <w:spacing w:after="0" w:line="276" w:lineRule="auto"/>
        <w:ind w:left="851"/>
        <w:contextualSpacing/>
        <w:rPr>
          <w:rFonts w:eastAsia="Times New Roman" w:cstheme="minorHAnsi"/>
          <w:kern w:val="2"/>
          <w:lang w:eastAsia="pl-PL"/>
        </w:rPr>
      </w:pPr>
      <w:r w:rsidRPr="00C32956">
        <w:rPr>
          <w:rFonts w:eastAsia="Times New Roman" w:cstheme="minorHAnsi"/>
          <w:kern w:val="2"/>
          <w:lang w:eastAsia="pl-PL"/>
        </w:rPr>
        <w:t>innych dokumentów- odpowiednio wykonawca lub wykonawca wspólnie ubiegający się o</w:t>
      </w:r>
      <w:r w:rsidR="00B27D96" w:rsidRPr="00C32956">
        <w:rPr>
          <w:rFonts w:eastAsia="Times New Roman" w:cstheme="minorHAnsi"/>
          <w:kern w:val="2"/>
          <w:lang w:eastAsia="pl-PL"/>
        </w:rPr>
        <w:t> </w:t>
      </w:r>
      <w:r w:rsidRPr="00C32956">
        <w:rPr>
          <w:rFonts w:eastAsia="Times New Roman" w:cstheme="minorHAnsi"/>
          <w:kern w:val="2"/>
          <w:lang w:eastAsia="pl-PL"/>
        </w:rPr>
        <w:t>udzielenie zamówienia, w zakresie dokumentów, które każdego z nich dotyczą.</w:t>
      </w:r>
    </w:p>
    <w:p w14:paraId="30A0BD9E" w14:textId="77777777" w:rsidR="00376CA3" w:rsidRPr="00C32956" w:rsidRDefault="00376CA3" w:rsidP="00455F69">
      <w:pPr>
        <w:widowControl w:val="0"/>
        <w:suppressAutoHyphens/>
        <w:spacing w:after="0" w:line="276" w:lineRule="auto"/>
        <w:ind w:left="851"/>
        <w:contextualSpacing/>
        <w:rPr>
          <w:rFonts w:eastAsia="Times New Roman" w:cstheme="minorHAnsi"/>
          <w:kern w:val="2"/>
          <w:lang w:eastAsia="pl-PL"/>
        </w:rPr>
      </w:pPr>
    </w:p>
    <w:p w14:paraId="219715DD" w14:textId="77777777" w:rsidR="00376CA3" w:rsidRPr="00C32956" w:rsidRDefault="00376CA3" w:rsidP="00455F69">
      <w:pPr>
        <w:widowControl w:val="0"/>
        <w:numPr>
          <w:ilvl w:val="0"/>
          <w:numId w:val="26"/>
        </w:numPr>
        <w:suppressAutoHyphens/>
        <w:spacing w:after="0" w:line="276" w:lineRule="auto"/>
        <w:ind w:left="426"/>
        <w:contextualSpacing/>
        <w:rPr>
          <w:rFonts w:eastAsia="Times New Roman" w:cstheme="minorHAnsi"/>
          <w:kern w:val="2"/>
          <w:lang w:eastAsia="pl-PL"/>
        </w:rPr>
      </w:pPr>
      <w:r w:rsidRPr="00C32956">
        <w:rPr>
          <w:rFonts w:eastAsia="Times New Roman" w:cstheme="minorHAnsi"/>
          <w:kern w:val="2"/>
          <w:lang w:eastAsia="pl-PL"/>
        </w:rPr>
        <w:t>Poświadczenia zgodności cyfrowego odwzorowania z dokumentem w postaci papierowej, o którym mowa w pkt 6, może dokonać również notariusz</w:t>
      </w:r>
      <w:r w:rsidRPr="00C32956">
        <w:rPr>
          <w:rFonts w:eastAsia="Times New Roman" w:cstheme="minorHAnsi"/>
          <w:b/>
          <w:bCs/>
          <w:kern w:val="2"/>
          <w:lang w:eastAsia="pl-PL"/>
        </w:rPr>
        <w:t xml:space="preserve">. </w:t>
      </w:r>
    </w:p>
    <w:p w14:paraId="3C2E935B" w14:textId="77777777" w:rsidR="00376CA3" w:rsidRPr="00C32956" w:rsidRDefault="00376CA3" w:rsidP="00455F69">
      <w:pPr>
        <w:widowControl w:val="0"/>
        <w:suppressAutoHyphens/>
        <w:spacing w:after="0" w:line="276" w:lineRule="auto"/>
        <w:ind w:left="426"/>
        <w:contextualSpacing/>
        <w:rPr>
          <w:rFonts w:eastAsia="Times New Roman" w:cstheme="minorHAnsi"/>
          <w:kern w:val="2"/>
          <w:lang w:eastAsia="pl-PL"/>
        </w:rPr>
      </w:pPr>
    </w:p>
    <w:p w14:paraId="61D7DC41" w14:textId="77777777" w:rsidR="00376CA3" w:rsidRPr="00C32956" w:rsidRDefault="00376CA3" w:rsidP="00455F69">
      <w:pPr>
        <w:widowControl w:val="0"/>
        <w:numPr>
          <w:ilvl w:val="0"/>
          <w:numId w:val="26"/>
        </w:numPr>
        <w:suppressAutoHyphens/>
        <w:spacing w:after="0" w:line="276" w:lineRule="auto"/>
        <w:ind w:left="426"/>
        <w:contextualSpacing/>
        <w:rPr>
          <w:rFonts w:eastAsia="Times New Roman" w:cstheme="minorHAnsi"/>
          <w:kern w:val="2"/>
          <w:lang w:eastAsia="pl-PL"/>
        </w:rPr>
      </w:pPr>
      <w:r w:rsidRPr="00C32956">
        <w:rPr>
          <w:rFonts w:eastAsia="Times New Roman" w:cstheme="minorHAnsi"/>
          <w:kern w:val="2"/>
          <w:lang w:eastAsia="pl-PL"/>
        </w:rPr>
        <w:t>Przez cyfrowe odwzorowanie, o którym mowa w rozporządzeniu, należy rozumieć dokument elektroniczny będący kopią elektroniczną treści zapisanej w postaci papierowej, umożliwiający zapoznanie się z tą treścią i jej zrozumienie, bez konieczności bezpośredniego dostępu do oryginału</w:t>
      </w:r>
      <w:r w:rsidRPr="00C32956">
        <w:rPr>
          <w:rFonts w:eastAsia="Times New Roman" w:cstheme="minorHAnsi"/>
          <w:b/>
          <w:bCs/>
          <w:kern w:val="2"/>
          <w:lang w:eastAsia="pl-PL"/>
        </w:rPr>
        <w:t xml:space="preserve">. </w:t>
      </w:r>
    </w:p>
    <w:p w14:paraId="31298D6B" w14:textId="77777777" w:rsidR="00376CA3" w:rsidRPr="00C32956" w:rsidRDefault="00376CA3" w:rsidP="00455F69">
      <w:pPr>
        <w:spacing w:line="276" w:lineRule="auto"/>
        <w:ind w:left="720"/>
        <w:contextualSpacing/>
        <w:rPr>
          <w:rFonts w:eastAsia="Times New Roman" w:cstheme="minorHAnsi"/>
          <w:kern w:val="2"/>
          <w:lang w:eastAsia="pl-PL"/>
        </w:rPr>
      </w:pPr>
    </w:p>
    <w:p w14:paraId="2223199D" w14:textId="77777777" w:rsidR="00376CA3" w:rsidRPr="00C32956" w:rsidRDefault="00376CA3" w:rsidP="00455F69">
      <w:pPr>
        <w:widowControl w:val="0"/>
        <w:numPr>
          <w:ilvl w:val="0"/>
          <w:numId w:val="26"/>
        </w:numPr>
        <w:suppressAutoHyphens/>
        <w:spacing w:after="0" w:line="276" w:lineRule="auto"/>
        <w:ind w:left="426"/>
        <w:contextualSpacing/>
        <w:rPr>
          <w:rFonts w:eastAsia="Times New Roman" w:cstheme="minorHAnsi"/>
          <w:kern w:val="2"/>
          <w:lang w:eastAsia="pl-PL"/>
        </w:rPr>
      </w:pPr>
      <w:r w:rsidRPr="00C32956">
        <w:rPr>
          <w:rFonts w:cstheme="minorHAnsi"/>
        </w:rPr>
        <w:t xml:space="preserve">Podmiotowe środki dowodowe, w tym oświadczenie, o którym mowa w art. 117 ust. 4 ustawy </w:t>
      </w:r>
      <w:proofErr w:type="spellStart"/>
      <w:r w:rsidRPr="00C32956">
        <w:rPr>
          <w:rFonts w:cstheme="minorHAnsi"/>
        </w:rPr>
        <w:t>Pzp</w:t>
      </w:r>
      <w:proofErr w:type="spellEnd"/>
      <w:r w:rsidRPr="00C32956">
        <w:rPr>
          <w:rFonts w:cstheme="minorHAnsi"/>
        </w:rPr>
        <w:t>,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r>
      <w:r w:rsidRPr="00C32956">
        <w:rPr>
          <w:rFonts w:cstheme="minorHAnsi"/>
          <w:b/>
          <w:bCs/>
        </w:rPr>
        <w:t xml:space="preserve">. </w:t>
      </w:r>
    </w:p>
    <w:p w14:paraId="379A6A69" w14:textId="77777777" w:rsidR="00376CA3" w:rsidRPr="00C32956" w:rsidRDefault="00376CA3" w:rsidP="00455F69">
      <w:pPr>
        <w:spacing w:line="276" w:lineRule="auto"/>
        <w:ind w:left="720"/>
        <w:contextualSpacing/>
        <w:rPr>
          <w:rFonts w:eastAsia="Times New Roman" w:cstheme="minorHAnsi"/>
          <w:kern w:val="2"/>
          <w:lang w:eastAsia="pl-PL"/>
        </w:rPr>
      </w:pPr>
    </w:p>
    <w:p w14:paraId="39F117D6" w14:textId="382FF419" w:rsidR="00376CA3" w:rsidRPr="00C32956" w:rsidRDefault="00376CA3" w:rsidP="00455F69">
      <w:pPr>
        <w:widowControl w:val="0"/>
        <w:numPr>
          <w:ilvl w:val="0"/>
          <w:numId w:val="26"/>
        </w:numPr>
        <w:suppressAutoHyphens/>
        <w:spacing w:after="0" w:line="276" w:lineRule="auto"/>
        <w:ind w:left="426"/>
        <w:contextualSpacing/>
        <w:rPr>
          <w:rFonts w:eastAsia="Times New Roman" w:cstheme="minorHAnsi"/>
          <w:kern w:val="2"/>
          <w:lang w:eastAsia="pl-PL"/>
        </w:rPr>
      </w:pPr>
      <w:r w:rsidRPr="00C32956">
        <w:rPr>
          <w:rFonts w:cstheme="minorHAnsi"/>
        </w:rPr>
        <w:t xml:space="preserve">W przypadku gdy podmiotowe środki dowodowe, w tym oświadczenie, o którym mowa w art. 117 ust. 4 ustawy </w:t>
      </w:r>
      <w:proofErr w:type="spellStart"/>
      <w:r w:rsidRPr="00C32956">
        <w:rPr>
          <w:rFonts w:cstheme="minorHAnsi"/>
        </w:rPr>
        <w:t>Pzp</w:t>
      </w:r>
      <w:proofErr w:type="spellEnd"/>
      <w:r w:rsidRPr="00C32956">
        <w:rPr>
          <w:rFonts w:cstheme="minorHAnsi"/>
        </w:rPr>
        <w:t xml:space="preserve">,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w:t>
      </w:r>
      <w:r w:rsidRPr="00C32956">
        <w:rPr>
          <w:rFonts w:cstheme="minorHAnsi"/>
        </w:rPr>
        <w:lastRenderedPageBreak/>
        <w:t>zgodność cyfrowego odwzorowania z</w:t>
      </w:r>
      <w:r w:rsidR="00B27D96" w:rsidRPr="00C32956">
        <w:rPr>
          <w:rFonts w:cstheme="minorHAnsi"/>
        </w:rPr>
        <w:t> </w:t>
      </w:r>
      <w:r w:rsidRPr="00C32956">
        <w:rPr>
          <w:rFonts w:cstheme="minorHAnsi"/>
        </w:rPr>
        <w:t>dokumentem w postaci papierowej</w:t>
      </w:r>
      <w:r w:rsidRPr="00C32956">
        <w:rPr>
          <w:rFonts w:cstheme="minorHAnsi"/>
          <w:b/>
          <w:bCs/>
        </w:rPr>
        <w:t xml:space="preserve">. </w:t>
      </w:r>
    </w:p>
    <w:p w14:paraId="712C307A" w14:textId="77777777" w:rsidR="00376CA3" w:rsidRPr="00C32956" w:rsidRDefault="00376CA3" w:rsidP="00455F69">
      <w:pPr>
        <w:spacing w:line="276" w:lineRule="auto"/>
        <w:ind w:left="720"/>
        <w:contextualSpacing/>
        <w:rPr>
          <w:rFonts w:eastAsia="Times New Roman" w:cstheme="minorHAnsi"/>
          <w:kern w:val="2"/>
          <w:lang w:eastAsia="pl-PL"/>
        </w:rPr>
      </w:pPr>
    </w:p>
    <w:p w14:paraId="474C99F4" w14:textId="77777777" w:rsidR="00376CA3" w:rsidRPr="00C32956" w:rsidRDefault="00376CA3" w:rsidP="00455F69">
      <w:pPr>
        <w:widowControl w:val="0"/>
        <w:numPr>
          <w:ilvl w:val="0"/>
          <w:numId w:val="26"/>
        </w:numPr>
        <w:suppressAutoHyphens/>
        <w:spacing w:after="0" w:line="276" w:lineRule="auto"/>
        <w:ind w:left="426"/>
        <w:contextualSpacing/>
        <w:rPr>
          <w:rFonts w:eastAsia="Times New Roman" w:cstheme="minorHAnsi"/>
          <w:kern w:val="2"/>
          <w:lang w:eastAsia="pl-PL"/>
        </w:rPr>
      </w:pPr>
      <w:r w:rsidRPr="00C32956">
        <w:rPr>
          <w:rFonts w:cstheme="minorHAnsi"/>
        </w:rPr>
        <w:t xml:space="preserve">Poświadczenia zgodności cyfrowego odwzorowania z dokumentem w postaci papierowej, o którym mowa w pkt 11, dokonuje w przypadku: </w:t>
      </w:r>
    </w:p>
    <w:p w14:paraId="60BAF331" w14:textId="77777777" w:rsidR="00376CA3" w:rsidRPr="00C32956" w:rsidRDefault="00376CA3" w:rsidP="00455F69">
      <w:pPr>
        <w:widowControl w:val="0"/>
        <w:suppressAutoHyphens/>
        <w:spacing w:after="0" w:line="276" w:lineRule="auto"/>
        <w:rPr>
          <w:rFonts w:eastAsia="Times New Roman" w:cstheme="minorHAnsi"/>
          <w:kern w:val="2"/>
          <w:lang w:eastAsia="pl-PL"/>
        </w:rPr>
      </w:pPr>
    </w:p>
    <w:p w14:paraId="7F107890" w14:textId="77777777" w:rsidR="00376CA3" w:rsidRPr="00C32956" w:rsidRDefault="00376CA3" w:rsidP="00455F69">
      <w:pPr>
        <w:numPr>
          <w:ilvl w:val="0"/>
          <w:numId w:val="28"/>
        </w:numPr>
        <w:autoSpaceDE w:val="0"/>
        <w:autoSpaceDN w:val="0"/>
        <w:adjustRightInd w:val="0"/>
        <w:spacing w:after="181" w:line="276" w:lineRule="auto"/>
        <w:rPr>
          <w:rFonts w:cstheme="minorHAnsi"/>
        </w:rPr>
      </w:pPr>
      <w:r w:rsidRPr="00C32956">
        <w:rPr>
          <w:rFonts w:cstheme="minorHAnsi"/>
        </w:rPr>
        <w:t xml:space="preserve">podmiotowych środków dowodowych - odpowiednio wykonawca, wykonawca wspólnie ubiegający się o udzielenie zamówienia, podmiot udostępniający zasoby lub podwykonawca, w zakresie podmiotowych środków dowodowych, które każdego z nich dotyczą; </w:t>
      </w:r>
    </w:p>
    <w:p w14:paraId="35EE1D61" w14:textId="77777777" w:rsidR="00376CA3" w:rsidRPr="00C32956" w:rsidRDefault="00376CA3" w:rsidP="00455F69">
      <w:pPr>
        <w:numPr>
          <w:ilvl w:val="0"/>
          <w:numId w:val="28"/>
        </w:numPr>
        <w:autoSpaceDE w:val="0"/>
        <w:autoSpaceDN w:val="0"/>
        <w:adjustRightInd w:val="0"/>
        <w:spacing w:after="181" w:line="276" w:lineRule="auto"/>
        <w:rPr>
          <w:rFonts w:cstheme="minorHAnsi"/>
        </w:rPr>
      </w:pPr>
      <w:r w:rsidRPr="00C32956">
        <w:rPr>
          <w:rFonts w:cstheme="minorHAnsi"/>
        </w:rPr>
        <w:t xml:space="preserve">przedmiotowego środka dowodowego, oświadczenia, o którym mowa w art. 117 ust. 4 ustawy </w:t>
      </w:r>
      <w:proofErr w:type="spellStart"/>
      <w:r w:rsidRPr="00C32956">
        <w:rPr>
          <w:rFonts w:cstheme="minorHAnsi"/>
        </w:rPr>
        <w:t>Pzp</w:t>
      </w:r>
      <w:proofErr w:type="spellEnd"/>
      <w:r w:rsidRPr="00C32956">
        <w:rPr>
          <w:rFonts w:cstheme="minorHAnsi"/>
        </w:rPr>
        <w:t xml:space="preserve">, lub zobowiązania podmiotu udostępniającego zasoby - odpowiednio wykonawca lub wykonawca wspólnie ubiegający się o udzielenie zamówienia; </w:t>
      </w:r>
    </w:p>
    <w:p w14:paraId="0AE9EFD4" w14:textId="77777777" w:rsidR="00376CA3" w:rsidRPr="00C32956" w:rsidRDefault="00376CA3" w:rsidP="00455F69">
      <w:pPr>
        <w:numPr>
          <w:ilvl w:val="0"/>
          <w:numId w:val="28"/>
        </w:numPr>
        <w:autoSpaceDE w:val="0"/>
        <w:autoSpaceDN w:val="0"/>
        <w:adjustRightInd w:val="0"/>
        <w:spacing w:after="181" w:line="276" w:lineRule="auto"/>
        <w:rPr>
          <w:rFonts w:cstheme="minorHAnsi"/>
        </w:rPr>
      </w:pPr>
      <w:r w:rsidRPr="00C32956">
        <w:rPr>
          <w:rFonts w:cstheme="minorHAnsi"/>
        </w:rPr>
        <w:t xml:space="preserve">pełnomocnictwa - mocodawca. </w:t>
      </w:r>
    </w:p>
    <w:p w14:paraId="4BA24679" w14:textId="77777777" w:rsidR="00376CA3" w:rsidRPr="00C32956" w:rsidRDefault="00376CA3" w:rsidP="00455F69">
      <w:pPr>
        <w:numPr>
          <w:ilvl w:val="0"/>
          <w:numId w:val="29"/>
        </w:numPr>
        <w:autoSpaceDE w:val="0"/>
        <w:autoSpaceDN w:val="0"/>
        <w:adjustRightInd w:val="0"/>
        <w:spacing w:after="181" w:line="276" w:lineRule="auto"/>
        <w:ind w:left="426"/>
        <w:rPr>
          <w:rFonts w:cstheme="minorHAnsi"/>
        </w:rPr>
      </w:pPr>
      <w:r w:rsidRPr="00C32956">
        <w:rPr>
          <w:rFonts w:cstheme="minorHAnsi"/>
        </w:rPr>
        <w:t>Poświadczenia zgodności cyfrowego odwzorowania z dokumentem w postaci papierowej, o którym mowa w pkt 11, może dokonać również notariusz</w:t>
      </w:r>
      <w:r w:rsidRPr="00C32956">
        <w:rPr>
          <w:rFonts w:cstheme="minorHAnsi"/>
          <w:b/>
          <w:bCs/>
        </w:rPr>
        <w:t xml:space="preserve">. </w:t>
      </w:r>
    </w:p>
    <w:p w14:paraId="2B765B1D" w14:textId="77777777" w:rsidR="00376CA3" w:rsidRPr="00C32956" w:rsidRDefault="00376CA3" w:rsidP="00455F69">
      <w:pPr>
        <w:numPr>
          <w:ilvl w:val="0"/>
          <w:numId w:val="29"/>
        </w:numPr>
        <w:autoSpaceDE w:val="0"/>
        <w:autoSpaceDN w:val="0"/>
        <w:adjustRightInd w:val="0"/>
        <w:spacing w:after="181" w:line="276" w:lineRule="auto"/>
        <w:ind w:left="426"/>
        <w:rPr>
          <w:rFonts w:cstheme="minorHAnsi"/>
        </w:rPr>
      </w:pPr>
      <w:r w:rsidRPr="00C32956">
        <w:rPr>
          <w:rFonts w:cstheme="minorHAnsi"/>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r w:rsidRPr="00C32956">
        <w:rPr>
          <w:rFonts w:cstheme="minorHAnsi"/>
          <w:b/>
          <w:bCs/>
        </w:rPr>
        <w:t xml:space="preserve">. </w:t>
      </w:r>
    </w:p>
    <w:p w14:paraId="76922220" w14:textId="77777777" w:rsidR="00376CA3" w:rsidRPr="00C32956" w:rsidRDefault="00376CA3" w:rsidP="00455F69">
      <w:pPr>
        <w:numPr>
          <w:ilvl w:val="0"/>
          <w:numId w:val="29"/>
        </w:numPr>
        <w:autoSpaceDE w:val="0"/>
        <w:autoSpaceDN w:val="0"/>
        <w:adjustRightInd w:val="0"/>
        <w:spacing w:after="181" w:line="276" w:lineRule="auto"/>
        <w:ind w:left="426"/>
        <w:rPr>
          <w:rFonts w:cstheme="minorHAnsi"/>
        </w:rPr>
      </w:pPr>
      <w:r w:rsidRPr="00C32956">
        <w:rPr>
          <w:rFonts w:cstheme="minorHAnsi"/>
        </w:rPr>
        <w:t xml:space="preserve">Dokumenty elektroniczne muszą spełniać łącznie następujące wymagania: </w:t>
      </w:r>
    </w:p>
    <w:p w14:paraId="5F342779" w14:textId="74088424" w:rsidR="00376CA3" w:rsidRPr="00C32956" w:rsidRDefault="00376CA3" w:rsidP="00455F69">
      <w:pPr>
        <w:numPr>
          <w:ilvl w:val="0"/>
          <w:numId w:val="30"/>
        </w:numPr>
        <w:autoSpaceDE w:val="0"/>
        <w:autoSpaceDN w:val="0"/>
        <w:adjustRightInd w:val="0"/>
        <w:spacing w:after="181" w:line="276" w:lineRule="auto"/>
        <w:rPr>
          <w:rFonts w:cstheme="minorHAnsi"/>
        </w:rPr>
      </w:pPr>
      <w:r w:rsidRPr="00C32956">
        <w:rPr>
          <w:rFonts w:cstheme="minorHAnsi"/>
        </w:rPr>
        <w:t>muszą być utrwalone w sposób umożliwiający ich wielokrotne odczytanie, zapisanie i powielenie, a</w:t>
      </w:r>
      <w:r w:rsidR="00B27D96" w:rsidRPr="00C32956">
        <w:rPr>
          <w:rFonts w:cstheme="minorHAnsi"/>
        </w:rPr>
        <w:t> </w:t>
      </w:r>
      <w:r w:rsidRPr="00C32956">
        <w:rPr>
          <w:rFonts w:cstheme="minorHAnsi"/>
        </w:rPr>
        <w:t xml:space="preserve">także przekazanie przy użyciu środków komunikacji elektronicznej lub na informatycznym nośniku danych; </w:t>
      </w:r>
    </w:p>
    <w:p w14:paraId="6EDB44EA" w14:textId="77777777" w:rsidR="00376CA3" w:rsidRPr="00C32956" w:rsidRDefault="00376CA3" w:rsidP="00455F69">
      <w:pPr>
        <w:numPr>
          <w:ilvl w:val="0"/>
          <w:numId w:val="30"/>
        </w:numPr>
        <w:autoSpaceDE w:val="0"/>
        <w:autoSpaceDN w:val="0"/>
        <w:adjustRightInd w:val="0"/>
        <w:spacing w:after="181" w:line="276" w:lineRule="auto"/>
        <w:rPr>
          <w:rFonts w:cstheme="minorHAnsi"/>
        </w:rPr>
      </w:pPr>
      <w:r w:rsidRPr="00C32956">
        <w:rPr>
          <w:rFonts w:cstheme="minorHAnsi"/>
        </w:rPr>
        <w:t>muszą umożliwiać prezentację treści w postaci elektronicznej, w szczególności przez wyświetlenie tej treści na monitorze ekranowym;</w:t>
      </w:r>
    </w:p>
    <w:p w14:paraId="6CEFBDCA" w14:textId="77777777" w:rsidR="00376CA3" w:rsidRPr="00C32956" w:rsidRDefault="00376CA3" w:rsidP="00455F69">
      <w:pPr>
        <w:numPr>
          <w:ilvl w:val="0"/>
          <w:numId w:val="30"/>
        </w:numPr>
        <w:autoSpaceDE w:val="0"/>
        <w:autoSpaceDN w:val="0"/>
        <w:adjustRightInd w:val="0"/>
        <w:spacing w:after="181" w:line="276" w:lineRule="auto"/>
        <w:rPr>
          <w:rFonts w:cstheme="minorHAnsi"/>
        </w:rPr>
      </w:pPr>
      <w:r w:rsidRPr="00C32956">
        <w:rPr>
          <w:rFonts w:cstheme="minorHAnsi"/>
        </w:rPr>
        <w:t xml:space="preserve">muszą umożliwiać prezentację treści w postaci papierowej, w szczególności za pomocą wydruku; </w:t>
      </w:r>
    </w:p>
    <w:p w14:paraId="4450E718" w14:textId="77777777" w:rsidR="00376CA3" w:rsidRPr="00C32956" w:rsidRDefault="00376CA3" w:rsidP="00455F69">
      <w:pPr>
        <w:numPr>
          <w:ilvl w:val="0"/>
          <w:numId w:val="30"/>
        </w:numPr>
        <w:autoSpaceDE w:val="0"/>
        <w:autoSpaceDN w:val="0"/>
        <w:adjustRightInd w:val="0"/>
        <w:spacing w:after="181" w:line="276" w:lineRule="auto"/>
        <w:rPr>
          <w:rFonts w:cstheme="minorHAnsi"/>
        </w:rPr>
      </w:pPr>
      <w:r w:rsidRPr="00C32956">
        <w:rPr>
          <w:rFonts w:cstheme="minorHAnsi"/>
        </w:rPr>
        <w:t xml:space="preserve">muszą zawierać dane w układzie niepozostawiającym wątpliwości co do treści i kontekstu zapisanych informacji. </w:t>
      </w:r>
    </w:p>
    <w:p w14:paraId="6EBE4F2B" w14:textId="77777777" w:rsidR="00FE38C4" w:rsidRPr="00C32956" w:rsidRDefault="00E435FB" w:rsidP="00455F69">
      <w:pPr>
        <w:numPr>
          <w:ilvl w:val="0"/>
          <w:numId w:val="4"/>
        </w:numPr>
        <w:spacing w:after="0" w:line="276" w:lineRule="auto"/>
        <w:ind w:left="567" w:hanging="567"/>
        <w:rPr>
          <w:rFonts w:eastAsia="Times New Roman" w:cstheme="minorHAnsi"/>
          <w:b/>
          <w:lang w:eastAsia="pl-PL"/>
        </w:rPr>
      </w:pPr>
      <w:r w:rsidRPr="00C32956">
        <w:rPr>
          <w:rFonts w:eastAsia="Times New Roman" w:cstheme="minorHAnsi"/>
          <w:b/>
          <w:lang w:eastAsia="pl-PL"/>
        </w:rPr>
        <w:t xml:space="preserve">INFORMACJA O ŚRODKACH KOMUNIKACJI </w:t>
      </w:r>
      <w:proofErr w:type="gramStart"/>
      <w:r w:rsidRPr="00C32956">
        <w:rPr>
          <w:rFonts w:eastAsia="Times New Roman" w:cstheme="minorHAnsi"/>
          <w:b/>
          <w:lang w:eastAsia="pl-PL"/>
        </w:rPr>
        <w:t xml:space="preserve">ELEKTRONICZNEJ </w:t>
      </w:r>
      <w:r w:rsidRPr="00C32956">
        <w:rPr>
          <w:rFonts w:cstheme="minorHAnsi"/>
          <w:b/>
          <w:bCs/>
        </w:rPr>
        <w:t>,</w:t>
      </w:r>
      <w:proofErr w:type="gramEnd"/>
      <w:r w:rsidRPr="00C32956">
        <w:rPr>
          <w:rFonts w:cstheme="minorHAnsi"/>
          <w:b/>
          <w:bCs/>
        </w:rPr>
        <w:t xml:space="preserve"> PRZY UŻYCIU KTÓRYCH ZAMAWIAJĄCY BĘDZIE KOMUNIKOWAŁ SIĘ Z WYKONAWCAMI, ORAZ INFORMACJE O WYMAGANIACH TECHNICZNYCH I ORGANIZACYJNYCH SPORZĄDZANIA, WYSYŁANIA I ODBIERANIA KORESPONDENCJI ELEKTRONICZNEJ</w:t>
      </w:r>
    </w:p>
    <w:p w14:paraId="15F02174" w14:textId="77777777" w:rsidR="00FE38C4" w:rsidRPr="00C32956" w:rsidRDefault="00FE38C4" w:rsidP="00455F69">
      <w:pPr>
        <w:spacing w:after="0" w:line="276" w:lineRule="auto"/>
        <w:rPr>
          <w:rFonts w:eastAsia="Times New Roman" w:cstheme="minorHAnsi"/>
          <w:lang w:eastAsia="pl-PL"/>
        </w:rPr>
      </w:pPr>
    </w:p>
    <w:p w14:paraId="16A7BBFD" w14:textId="77777777" w:rsidR="005D01EB" w:rsidRPr="00C32956" w:rsidRDefault="005D01EB" w:rsidP="00455F69">
      <w:pPr>
        <w:widowControl w:val="0"/>
        <w:numPr>
          <w:ilvl w:val="0"/>
          <w:numId w:val="44"/>
        </w:numPr>
        <w:suppressAutoHyphens/>
        <w:spacing w:after="0" w:line="276" w:lineRule="auto"/>
        <w:contextualSpacing/>
        <w:rPr>
          <w:rFonts w:cstheme="minorHAnsi"/>
        </w:rPr>
      </w:pPr>
      <w:r w:rsidRPr="00C32956">
        <w:rPr>
          <w:rFonts w:cstheme="minorHAnsi"/>
        </w:rPr>
        <w:t>W przedmiotowym postępowaniu Zamawiający dopuszcza możliwość przekazywania sobie przez strony postępowania oświadczeń, wniosków, zawiadomień oraz informacji:</w:t>
      </w:r>
    </w:p>
    <w:p w14:paraId="3BE39CB9" w14:textId="781957B3" w:rsidR="005D01EB" w:rsidRPr="00C32956" w:rsidRDefault="005D01EB" w:rsidP="00455F69">
      <w:pPr>
        <w:widowControl w:val="0"/>
        <w:numPr>
          <w:ilvl w:val="0"/>
          <w:numId w:val="44"/>
        </w:numPr>
        <w:suppressAutoHyphens/>
        <w:spacing w:after="0" w:line="276" w:lineRule="auto"/>
        <w:contextualSpacing/>
        <w:rPr>
          <w:rFonts w:cstheme="minorHAnsi"/>
        </w:rPr>
      </w:pPr>
      <w:r w:rsidRPr="00C32956">
        <w:rPr>
          <w:rFonts w:cstheme="minorHAnsi"/>
        </w:rPr>
        <w:t xml:space="preserve">Elektronicznie na adres e-mail: </w:t>
      </w:r>
      <w:hyperlink r:id="rId27" w:history="1">
        <w:r w:rsidRPr="00C32956">
          <w:rPr>
            <w:rStyle w:val="Hipercze"/>
            <w:rFonts w:cstheme="minorHAnsi"/>
            <w:color w:val="auto"/>
            <w:u w:val="none"/>
          </w:rPr>
          <w:t>sekretariat@wbp.lodz.pl</w:t>
        </w:r>
      </w:hyperlink>
      <w:r w:rsidRPr="00C32956">
        <w:rPr>
          <w:rFonts w:cstheme="minorHAnsi"/>
        </w:rPr>
        <w:t xml:space="preserve">  lub za pośrednictwem </w:t>
      </w:r>
      <w:hyperlink r:id="rId28" w:history="1">
        <w:r w:rsidRPr="00C32956">
          <w:rPr>
            <w:rFonts w:cstheme="minorHAnsi"/>
          </w:rPr>
          <w:t>https://ezamowienia.gov.pl/</w:t>
        </w:r>
      </w:hyperlink>
      <w:r w:rsidRPr="00C32956">
        <w:rPr>
          <w:rFonts w:cstheme="minorHAnsi"/>
        </w:rPr>
        <w:t xml:space="preserve"> </w:t>
      </w:r>
    </w:p>
    <w:p w14:paraId="26002772" w14:textId="234615CA" w:rsidR="005D01EB" w:rsidRPr="00C32956" w:rsidRDefault="005D01EB" w:rsidP="00455F69">
      <w:pPr>
        <w:widowControl w:val="0"/>
        <w:numPr>
          <w:ilvl w:val="0"/>
          <w:numId w:val="44"/>
        </w:numPr>
        <w:suppressAutoHyphens/>
        <w:spacing w:after="0" w:line="276" w:lineRule="auto"/>
        <w:contextualSpacing/>
        <w:rPr>
          <w:rFonts w:cstheme="minorHAnsi"/>
        </w:rPr>
      </w:pPr>
      <w:r w:rsidRPr="00C32956">
        <w:rPr>
          <w:rFonts w:cstheme="minorHAnsi"/>
        </w:rPr>
        <w:t>Oświadczenia, wnioski, zawiadomienia lub informacje, które wpłyną do Zamawiającego, uważa się za dokumenty złożone w terminie, jeśli ich czytelna treść dotrze do Zamawiającego przed upływem tego terminu. Za datę wpływu oświadczeń, wniosków, zawiadomień oraz informacji przekazywanym na adres e-mail Zamawiającego przyjmuje się datę dostarczenia wiadomości na adres e-mail Zamawiającego. Za datę wpływu oświadczeń, wniosków, zawiadomień oraz informacji przyjmuje się datę ich złożenia/wysłania na Platformie.</w:t>
      </w:r>
    </w:p>
    <w:p w14:paraId="6EF609C4" w14:textId="52BEBCB3" w:rsidR="005D01EB" w:rsidRPr="00C32956" w:rsidRDefault="005D01EB" w:rsidP="00455F69">
      <w:pPr>
        <w:widowControl w:val="0"/>
        <w:numPr>
          <w:ilvl w:val="0"/>
          <w:numId w:val="44"/>
        </w:numPr>
        <w:suppressAutoHyphens/>
        <w:spacing w:after="0" w:line="276" w:lineRule="auto"/>
        <w:contextualSpacing/>
        <w:rPr>
          <w:rFonts w:cstheme="minorHAnsi"/>
        </w:rPr>
      </w:pPr>
      <w:r w:rsidRPr="00C32956">
        <w:rPr>
          <w:rFonts w:cstheme="minorHAnsi"/>
        </w:rPr>
        <w:t xml:space="preserve">Wykonawca może zwrócić się do Zamawiającego o wyjaśnienie treści SWZ. Zamawiający udzieli wyjaśnień niezwłocznie, jednak nie później niż na 2 dni przed upływem terminu składania ofert, pod warunkiem, że wniosek o wyjaśnienie treści SWZ wpłynął do Zamawiającego nie później niż na 4 dni przed upływem terminu składania ofert. Jeżeli wniosek o wyjaśnienie treści SWZ wpłynie po upływie terminu, o którym mowa </w:t>
      </w:r>
      <w:r w:rsidRPr="00C32956">
        <w:rPr>
          <w:rFonts w:cstheme="minorHAnsi"/>
        </w:rPr>
        <w:lastRenderedPageBreak/>
        <w:t>powyżej, lub dotyczy udzielonych wyjaśnień, Zamawiający może udzielić wyjaśnień albo pozostawić wniosek bez rozpoznania. Przedłużenie terminu składania ofert nie wpływa na bieg terminu składania wniosku o wyjaśnienie treści SWZ.</w:t>
      </w:r>
    </w:p>
    <w:p w14:paraId="6FE19DBC" w14:textId="77777777" w:rsidR="005D01EB" w:rsidRPr="00C32956" w:rsidRDefault="005D01EB" w:rsidP="00455F69">
      <w:pPr>
        <w:widowControl w:val="0"/>
        <w:numPr>
          <w:ilvl w:val="0"/>
          <w:numId w:val="44"/>
        </w:numPr>
        <w:suppressAutoHyphens/>
        <w:spacing w:after="0" w:line="276" w:lineRule="auto"/>
        <w:contextualSpacing/>
        <w:rPr>
          <w:rFonts w:cstheme="minorHAnsi"/>
        </w:rPr>
      </w:pPr>
      <w:r w:rsidRPr="00C32956">
        <w:rPr>
          <w:rFonts w:cstheme="minorHAnsi"/>
        </w:rPr>
        <w:t>Treść pytań (bez ujawniania źródła zapytania) wraz z wyjaśnieniami bądź informacje o dokonaniu modyfikacji SWZ, Zamawiający opublikuje na stronie internetowej prowadzonego postępowania.</w:t>
      </w:r>
    </w:p>
    <w:p w14:paraId="3D6D26F7" w14:textId="77777777" w:rsidR="005D01EB" w:rsidRPr="00C32956" w:rsidRDefault="005D01EB" w:rsidP="00455F69">
      <w:pPr>
        <w:widowControl w:val="0"/>
        <w:numPr>
          <w:ilvl w:val="0"/>
          <w:numId w:val="44"/>
        </w:numPr>
        <w:suppressAutoHyphens/>
        <w:spacing w:after="0" w:line="276" w:lineRule="auto"/>
        <w:contextualSpacing/>
        <w:rPr>
          <w:rFonts w:cstheme="minorHAnsi"/>
        </w:rPr>
      </w:pPr>
      <w:r w:rsidRPr="00C32956">
        <w:rPr>
          <w:rFonts w:cstheme="minorHAnsi"/>
        </w:rPr>
        <w:t>Zamawiający określa niezbędne wymagania sprzętowo- aplikacyjne umożliwiające pracę na Platformie e-Zamówienia tj.:</w:t>
      </w:r>
    </w:p>
    <w:p w14:paraId="1F7C9A57" w14:textId="77777777" w:rsidR="005D01EB" w:rsidRPr="00C32956" w:rsidRDefault="005D01EB" w:rsidP="00455F69">
      <w:pPr>
        <w:widowControl w:val="0"/>
        <w:numPr>
          <w:ilvl w:val="0"/>
          <w:numId w:val="45"/>
        </w:numPr>
        <w:suppressAutoHyphens/>
        <w:spacing w:after="0" w:line="276" w:lineRule="auto"/>
        <w:contextualSpacing/>
        <w:rPr>
          <w:rFonts w:cstheme="minorHAnsi"/>
        </w:rPr>
      </w:pPr>
      <w:r w:rsidRPr="00C32956">
        <w:rPr>
          <w:rFonts w:cstheme="minorHAnsi"/>
        </w:rPr>
        <w:t>W celu prawidłowego korzystania z usług Platformy e-Zamówienia wymagany jest:</w:t>
      </w:r>
    </w:p>
    <w:p w14:paraId="0A39AF76" w14:textId="77777777" w:rsidR="005D01EB" w:rsidRPr="00C32956" w:rsidRDefault="005D01EB" w:rsidP="00455F69">
      <w:pPr>
        <w:widowControl w:val="0"/>
        <w:suppressAutoHyphens/>
        <w:spacing w:after="0" w:line="276" w:lineRule="auto"/>
        <w:ind w:left="720"/>
        <w:contextualSpacing/>
        <w:rPr>
          <w:rFonts w:cstheme="minorHAnsi"/>
          <w:lang w:val="en-US"/>
        </w:rPr>
      </w:pPr>
      <w:r w:rsidRPr="00C32956">
        <w:rPr>
          <w:rFonts w:cstheme="minorHAnsi"/>
        </w:rPr>
        <w:t xml:space="preserve">    </w:t>
      </w:r>
      <w:r w:rsidRPr="00C32956">
        <w:rPr>
          <w:rFonts w:cstheme="minorHAnsi"/>
          <w:lang w:val="en-US"/>
        </w:rPr>
        <w:t xml:space="preserve">1.1. </w:t>
      </w:r>
      <w:proofErr w:type="spellStart"/>
      <w:r w:rsidRPr="00C32956">
        <w:rPr>
          <w:rFonts w:cstheme="minorHAnsi"/>
          <w:lang w:val="en-US"/>
        </w:rPr>
        <w:t>Komputer</w:t>
      </w:r>
      <w:proofErr w:type="spellEnd"/>
      <w:r w:rsidRPr="00C32956">
        <w:rPr>
          <w:rFonts w:cstheme="minorHAnsi"/>
          <w:lang w:val="en-US"/>
        </w:rPr>
        <w:t xml:space="preserve"> PC</w:t>
      </w:r>
    </w:p>
    <w:p w14:paraId="620CE9A7" w14:textId="77777777" w:rsidR="005D01EB" w:rsidRPr="00C32956" w:rsidRDefault="005D01EB" w:rsidP="00455F69">
      <w:pPr>
        <w:widowControl w:val="0"/>
        <w:suppressAutoHyphens/>
        <w:spacing w:after="0" w:line="276" w:lineRule="auto"/>
        <w:ind w:left="720"/>
        <w:contextualSpacing/>
        <w:rPr>
          <w:rFonts w:cstheme="minorHAnsi"/>
          <w:lang w:val="en-US"/>
        </w:rPr>
      </w:pPr>
      <w:r w:rsidRPr="00C32956">
        <w:rPr>
          <w:rFonts w:cstheme="minorHAnsi"/>
          <w:lang w:val="en-US"/>
        </w:rPr>
        <w:t xml:space="preserve">    a. </w:t>
      </w:r>
      <w:proofErr w:type="spellStart"/>
      <w:r w:rsidRPr="00C32956">
        <w:rPr>
          <w:rFonts w:cstheme="minorHAnsi"/>
          <w:lang w:val="en-US"/>
        </w:rPr>
        <w:t>parametry</w:t>
      </w:r>
      <w:proofErr w:type="spellEnd"/>
      <w:r w:rsidRPr="00C32956">
        <w:rPr>
          <w:rFonts w:cstheme="minorHAnsi"/>
          <w:lang w:val="en-US"/>
        </w:rPr>
        <w:t xml:space="preserve"> minimum: Intel Core2 Duo, 2 GB RAM, HDD</w:t>
      </w:r>
    </w:p>
    <w:p w14:paraId="246C96D1" w14:textId="77777777" w:rsidR="005D01EB" w:rsidRPr="00C32956" w:rsidRDefault="005D01EB" w:rsidP="00455F69">
      <w:pPr>
        <w:widowControl w:val="0"/>
        <w:suppressAutoHyphens/>
        <w:spacing w:after="0" w:line="276" w:lineRule="auto"/>
        <w:ind w:left="720"/>
        <w:contextualSpacing/>
        <w:rPr>
          <w:rFonts w:cstheme="minorHAnsi"/>
        </w:rPr>
      </w:pPr>
      <w:r w:rsidRPr="00C32956">
        <w:rPr>
          <w:rFonts w:cstheme="minorHAnsi"/>
          <w:lang w:val="en-US"/>
        </w:rPr>
        <w:t xml:space="preserve">              </w:t>
      </w:r>
      <w:r w:rsidRPr="00C32956">
        <w:rPr>
          <w:rFonts w:cstheme="minorHAnsi"/>
        </w:rPr>
        <w:t>b. zainstalowany jeden z poniższych systemów operacyjnych:</w:t>
      </w:r>
    </w:p>
    <w:p w14:paraId="74E2A005" w14:textId="77777777" w:rsidR="005D01EB" w:rsidRPr="00C32956" w:rsidRDefault="005D01EB" w:rsidP="00455F69">
      <w:pPr>
        <w:widowControl w:val="0"/>
        <w:suppressAutoHyphens/>
        <w:spacing w:after="0" w:line="276" w:lineRule="auto"/>
        <w:ind w:left="720"/>
        <w:contextualSpacing/>
        <w:rPr>
          <w:rFonts w:cstheme="minorHAnsi"/>
        </w:rPr>
      </w:pPr>
      <w:r w:rsidRPr="00C32956">
        <w:rPr>
          <w:rFonts w:cstheme="minorHAnsi"/>
        </w:rPr>
        <w:t xml:space="preserve">                        1. MS Windows 7 lub nowszy</w:t>
      </w:r>
    </w:p>
    <w:p w14:paraId="3521E6B0" w14:textId="77777777" w:rsidR="005D01EB" w:rsidRPr="00C32956" w:rsidRDefault="005D01EB" w:rsidP="00455F69">
      <w:pPr>
        <w:widowControl w:val="0"/>
        <w:suppressAutoHyphens/>
        <w:spacing w:after="0" w:line="276" w:lineRule="auto"/>
        <w:ind w:left="720"/>
        <w:contextualSpacing/>
        <w:rPr>
          <w:rFonts w:cstheme="minorHAnsi"/>
        </w:rPr>
      </w:pPr>
      <w:r w:rsidRPr="00C32956">
        <w:rPr>
          <w:rFonts w:cstheme="minorHAnsi"/>
        </w:rPr>
        <w:t xml:space="preserve">                        2. OSX/Mac OS 10.10,</w:t>
      </w:r>
    </w:p>
    <w:p w14:paraId="709BC5FA" w14:textId="77777777" w:rsidR="005D01EB" w:rsidRPr="00C32956" w:rsidRDefault="005D01EB" w:rsidP="00455F69">
      <w:pPr>
        <w:widowControl w:val="0"/>
        <w:suppressAutoHyphens/>
        <w:spacing w:after="0" w:line="276" w:lineRule="auto"/>
        <w:ind w:left="720"/>
        <w:contextualSpacing/>
        <w:rPr>
          <w:rFonts w:cstheme="minorHAnsi"/>
        </w:rPr>
      </w:pPr>
      <w:r w:rsidRPr="00C32956">
        <w:rPr>
          <w:rFonts w:cstheme="minorHAnsi"/>
        </w:rPr>
        <w:t xml:space="preserve">                        3. </w:t>
      </w:r>
      <w:proofErr w:type="spellStart"/>
      <w:r w:rsidRPr="00C32956">
        <w:rPr>
          <w:rFonts w:cstheme="minorHAnsi"/>
        </w:rPr>
        <w:t>Ubuntu</w:t>
      </w:r>
      <w:proofErr w:type="spellEnd"/>
      <w:r w:rsidRPr="00C32956">
        <w:rPr>
          <w:rFonts w:cstheme="minorHAnsi"/>
        </w:rPr>
        <w:t xml:space="preserve"> 14.04</w:t>
      </w:r>
    </w:p>
    <w:p w14:paraId="2306F212" w14:textId="77777777" w:rsidR="005D01EB" w:rsidRPr="00C32956" w:rsidRDefault="005D01EB" w:rsidP="00455F69">
      <w:pPr>
        <w:widowControl w:val="0"/>
        <w:suppressAutoHyphens/>
        <w:spacing w:after="0" w:line="276" w:lineRule="auto"/>
        <w:ind w:left="720"/>
        <w:contextualSpacing/>
        <w:rPr>
          <w:rFonts w:cstheme="minorHAnsi"/>
        </w:rPr>
      </w:pPr>
      <w:r w:rsidRPr="00C32956">
        <w:rPr>
          <w:rFonts w:cstheme="minorHAnsi"/>
        </w:rPr>
        <w:t xml:space="preserve">              c. Zainstalowana jedna z poniższych przeglądarek:</w:t>
      </w:r>
    </w:p>
    <w:p w14:paraId="5C8165BE" w14:textId="77777777" w:rsidR="005D01EB" w:rsidRPr="00C32956" w:rsidRDefault="005D01EB" w:rsidP="00455F69">
      <w:pPr>
        <w:widowControl w:val="0"/>
        <w:suppressAutoHyphens/>
        <w:spacing w:after="0" w:line="276" w:lineRule="auto"/>
        <w:ind w:left="720"/>
        <w:contextualSpacing/>
        <w:rPr>
          <w:rFonts w:cstheme="minorHAnsi"/>
        </w:rPr>
      </w:pPr>
      <w:r w:rsidRPr="00C32956">
        <w:rPr>
          <w:rFonts w:cstheme="minorHAnsi"/>
        </w:rPr>
        <w:t xml:space="preserve">                        1. Chrome 66.0 lub nowsza</w:t>
      </w:r>
    </w:p>
    <w:p w14:paraId="6B29159E" w14:textId="77777777" w:rsidR="005D01EB" w:rsidRPr="00C32956" w:rsidRDefault="005D01EB" w:rsidP="00455F69">
      <w:pPr>
        <w:widowControl w:val="0"/>
        <w:suppressAutoHyphens/>
        <w:spacing w:after="0" w:line="276" w:lineRule="auto"/>
        <w:ind w:left="720"/>
        <w:contextualSpacing/>
        <w:rPr>
          <w:rFonts w:cstheme="minorHAnsi"/>
        </w:rPr>
      </w:pPr>
      <w:r w:rsidRPr="00C32956">
        <w:rPr>
          <w:rFonts w:cstheme="minorHAnsi"/>
        </w:rPr>
        <w:t xml:space="preserve">                        2. </w:t>
      </w:r>
      <w:proofErr w:type="spellStart"/>
      <w:r w:rsidRPr="00C32956">
        <w:rPr>
          <w:rFonts w:cstheme="minorHAnsi"/>
        </w:rPr>
        <w:t>Firefox</w:t>
      </w:r>
      <w:proofErr w:type="spellEnd"/>
      <w:r w:rsidRPr="00C32956">
        <w:rPr>
          <w:rFonts w:cstheme="minorHAnsi"/>
        </w:rPr>
        <w:t xml:space="preserve"> 59.0 lub nowszy</w:t>
      </w:r>
    </w:p>
    <w:p w14:paraId="222F484F" w14:textId="77777777" w:rsidR="005D01EB" w:rsidRPr="00C32956" w:rsidRDefault="005D01EB" w:rsidP="00455F69">
      <w:pPr>
        <w:widowControl w:val="0"/>
        <w:suppressAutoHyphens/>
        <w:spacing w:after="0" w:line="276" w:lineRule="auto"/>
        <w:ind w:left="720"/>
        <w:contextualSpacing/>
        <w:rPr>
          <w:rFonts w:cstheme="minorHAnsi"/>
        </w:rPr>
      </w:pPr>
      <w:r w:rsidRPr="00C32956">
        <w:rPr>
          <w:rFonts w:cstheme="minorHAnsi"/>
        </w:rPr>
        <w:t xml:space="preserve">                        3. Safari 11.1 lub nowsza</w:t>
      </w:r>
    </w:p>
    <w:p w14:paraId="0AF5C68F" w14:textId="77777777" w:rsidR="005D01EB" w:rsidRPr="00C32956" w:rsidRDefault="005D01EB" w:rsidP="00455F69">
      <w:pPr>
        <w:widowControl w:val="0"/>
        <w:suppressAutoHyphens/>
        <w:spacing w:after="0" w:line="276" w:lineRule="auto"/>
        <w:ind w:left="720"/>
        <w:contextualSpacing/>
        <w:rPr>
          <w:rFonts w:cstheme="minorHAnsi"/>
        </w:rPr>
      </w:pPr>
      <w:r w:rsidRPr="00C32956">
        <w:rPr>
          <w:rFonts w:cstheme="minorHAnsi"/>
        </w:rPr>
        <w:t xml:space="preserve">                        4. Edge 14.0 i nowsze</w:t>
      </w:r>
    </w:p>
    <w:p w14:paraId="11CF16D9" w14:textId="77777777" w:rsidR="005D01EB" w:rsidRPr="00C32956" w:rsidRDefault="005D01EB" w:rsidP="00455F69">
      <w:pPr>
        <w:widowControl w:val="0"/>
        <w:suppressAutoHyphens/>
        <w:spacing w:after="0" w:line="276" w:lineRule="auto"/>
        <w:ind w:left="720"/>
        <w:contextualSpacing/>
        <w:rPr>
          <w:rFonts w:cstheme="minorHAnsi"/>
        </w:rPr>
      </w:pPr>
    </w:p>
    <w:p w14:paraId="50AC2D77" w14:textId="77777777" w:rsidR="005D01EB" w:rsidRPr="00C32956" w:rsidRDefault="005D01EB" w:rsidP="00455F69">
      <w:pPr>
        <w:widowControl w:val="0"/>
        <w:suppressAutoHyphens/>
        <w:spacing w:after="0" w:line="276" w:lineRule="auto"/>
        <w:ind w:left="720"/>
        <w:contextualSpacing/>
        <w:rPr>
          <w:rFonts w:cstheme="minorHAnsi"/>
        </w:rPr>
      </w:pPr>
      <w:r w:rsidRPr="00C32956">
        <w:rPr>
          <w:rFonts w:cstheme="minorHAnsi"/>
        </w:rPr>
        <w:t>albo</w:t>
      </w:r>
    </w:p>
    <w:p w14:paraId="785915A1" w14:textId="77777777" w:rsidR="005D01EB" w:rsidRPr="00C32956" w:rsidRDefault="005D01EB" w:rsidP="00455F69">
      <w:pPr>
        <w:widowControl w:val="0"/>
        <w:suppressAutoHyphens/>
        <w:spacing w:after="0" w:line="276" w:lineRule="auto"/>
        <w:ind w:left="720"/>
        <w:contextualSpacing/>
        <w:rPr>
          <w:rFonts w:cstheme="minorHAnsi"/>
        </w:rPr>
      </w:pPr>
      <w:r w:rsidRPr="00C32956">
        <w:rPr>
          <w:rFonts w:cstheme="minorHAnsi"/>
        </w:rPr>
        <w:t xml:space="preserve">         1.2 Tablet/Telefon</w:t>
      </w:r>
    </w:p>
    <w:p w14:paraId="0C9FB4CE" w14:textId="77777777" w:rsidR="005D01EB" w:rsidRPr="00C32956" w:rsidRDefault="005D01EB" w:rsidP="00455F69">
      <w:pPr>
        <w:widowControl w:val="0"/>
        <w:suppressAutoHyphens/>
        <w:spacing w:after="0" w:line="276" w:lineRule="auto"/>
        <w:ind w:left="2268" w:hanging="1559"/>
        <w:contextualSpacing/>
        <w:rPr>
          <w:rFonts w:cstheme="minorHAnsi"/>
        </w:rPr>
      </w:pPr>
      <w:r w:rsidRPr="00C32956">
        <w:rPr>
          <w:rFonts w:cstheme="minorHAnsi"/>
        </w:rPr>
        <w:t xml:space="preserve">                    a. Parametry minimum: 4 rdzenie procesora, 2GB RAM, Android 6.0 </w:t>
      </w:r>
      <w:proofErr w:type="spellStart"/>
      <w:r w:rsidRPr="00C32956">
        <w:rPr>
          <w:rFonts w:cstheme="minorHAnsi"/>
        </w:rPr>
        <w:t>Marshmallow</w:t>
      </w:r>
      <w:proofErr w:type="spellEnd"/>
      <w:r w:rsidRPr="00C32956">
        <w:rPr>
          <w:rFonts w:cstheme="minorHAnsi"/>
        </w:rPr>
        <w:t>, iOS 10.3</w:t>
      </w:r>
    </w:p>
    <w:p w14:paraId="65E80B4A" w14:textId="77777777" w:rsidR="005D01EB" w:rsidRPr="00C32956" w:rsidRDefault="005D01EB" w:rsidP="00455F69">
      <w:pPr>
        <w:widowControl w:val="0"/>
        <w:suppressAutoHyphens/>
        <w:spacing w:after="0" w:line="276" w:lineRule="auto"/>
        <w:ind w:left="720"/>
        <w:contextualSpacing/>
        <w:rPr>
          <w:rFonts w:cstheme="minorHAnsi"/>
        </w:rPr>
      </w:pPr>
      <w:r w:rsidRPr="00C32956">
        <w:rPr>
          <w:rFonts w:cstheme="minorHAnsi"/>
        </w:rPr>
        <w:t xml:space="preserve">                    b. Przeglądarka Chrome 61 lub nowa</w:t>
      </w:r>
    </w:p>
    <w:p w14:paraId="12060887" w14:textId="77777777" w:rsidR="005D01EB" w:rsidRPr="00C32956" w:rsidRDefault="005D01EB" w:rsidP="00455F69">
      <w:pPr>
        <w:widowControl w:val="0"/>
        <w:suppressAutoHyphens/>
        <w:spacing w:after="0" w:line="276" w:lineRule="auto"/>
        <w:ind w:left="720"/>
        <w:contextualSpacing/>
        <w:rPr>
          <w:rFonts w:cstheme="minorHAnsi"/>
        </w:rPr>
      </w:pPr>
    </w:p>
    <w:p w14:paraId="0C81D313" w14:textId="77777777" w:rsidR="005D01EB" w:rsidRPr="00C32956" w:rsidRDefault="005D01EB" w:rsidP="00455F69">
      <w:pPr>
        <w:widowControl w:val="0"/>
        <w:numPr>
          <w:ilvl w:val="0"/>
          <w:numId w:val="45"/>
        </w:numPr>
        <w:suppressAutoHyphens/>
        <w:spacing w:after="0" w:line="276" w:lineRule="auto"/>
        <w:contextualSpacing/>
        <w:rPr>
          <w:rFonts w:cstheme="minorHAnsi"/>
        </w:rPr>
      </w:pPr>
      <w:r w:rsidRPr="00C32956">
        <w:rPr>
          <w:rFonts w:cstheme="minorHAnsi"/>
        </w:rPr>
        <w:t xml:space="preserve">Dla skorzystania z pełnej funkcjonalności może być konieczne włączenie w przeglądarce obsługi protokołu bezpiecznej transmisji danych SSL, obsługi Java </w:t>
      </w:r>
      <w:proofErr w:type="spellStart"/>
      <w:proofErr w:type="gramStart"/>
      <w:r w:rsidRPr="00C32956">
        <w:rPr>
          <w:rFonts w:cstheme="minorHAnsi"/>
        </w:rPr>
        <w:t>Script</w:t>
      </w:r>
      <w:proofErr w:type="spellEnd"/>
      <w:r w:rsidRPr="00C32956">
        <w:rPr>
          <w:rFonts w:cstheme="minorHAnsi"/>
        </w:rPr>
        <w:t>,</w:t>
      </w:r>
      <w:proofErr w:type="gramEnd"/>
      <w:r w:rsidRPr="00C32956">
        <w:rPr>
          <w:rFonts w:cstheme="minorHAnsi"/>
        </w:rPr>
        <w:t xml:space="preserve"> oraz </w:t>
      </w:r>
      <w:proofErr w:type="spellStart"/>
      <w:r w:rsidRPr="00C32956">
        <w:rPr>
          <w:rFonts w:cstheme="minorHAnsi"/>
        </w:rPr>
        <w:t>cookies</w:t>
      </w:r>
      <w:proofErr w:type="spellEnd"/>
      <w:r w:rsidRPr="00C32956">
        <w:rPr>
          <w:rFonts w:cstheme="minorHAnsi"/>
        </w:rPr>
        <w:t>;</w:t>
      </w:r>
    </w:p>
    <w:p w14:paraId="6B8B43EF" w14:textId="77777777" w:rsidR="005D01EB" w:rsidRPr="00C32956" w:rsidRDefault="005D01EB" w:rsidP="00455F69">
      <w:pPr>
        <w:widowControl w:val="0"/>
        <w:numPr>
          <w:ilvl w:val="0"/>
          <w:numId w:val="45"/>
        </w:numPr>
        <w:suppressAutoHyphens/>
        <w:spacing w:after="0" w:line="276" w:lineRule="auto"/>
        <w:contextualSpacing/>
        <w:rPr>
          <w:rFonts w:cstheme="minorHAnsi"/>
        </w:rPr>
      </w:pPr>
      <w:r w:rsidRPr="00C32956">
        <w:rPr>
          <w:rFonts w:cstheme="minorHAnsi"/>
        </w:rPr>
        <w:t>Specyfikacja połączenia, formatu przesyłanych danych oraz kodowania i oznaczania czasu odbioru danych:</w:t>
      </w:r>
    </w:p>
    <w:p w14:paraId="58BA2554" w14:textId="77777777" w:rsidR="005D01EB" w:rsidRPr="00C32956" w:rsidRDefault="005D01EB" w:rsidP="00455F69">
      <w:pPr>
        <w:widowControl w:val="0"/>
        <w:suppressAutoHyphens/>
        <w:spacing w:after="0" w:line="276" w:lineRule="auto"/>
        <w:ind w:left="1843" w:hanging="1123"/>
        <w:contextualSpacing/>
        <w:rPr>
          <w:rFonts w:cstheme="minorHAnsi"/>
        </w:rPr>
      </w:pPr>
      <w:r w:rsidRPr="00C32956">
        <w:rPr>
          <w:rFonts w:cstheme="minorHAnsi"/>
        </w:rPr>
        <w:t xml:space="preserve">          1.1 specyfikacja połączenia – formularze udostępnione są za pomocą protokołu TLS 1.2,</w:t>
      </w:r>
    </w:p>
    <w:p w14:paraId="7836EAF1" w14:textId="77777777" w:rsidR="005D01EB" w:rsidRPr="00C32956" w:rsidRDefault="005D01EB" w:rsidP="00455F69">
      <w:pPr>
        <w:widowControl w:val="0"/>
        <w:suppressAutoHyphens/>
        <w:spacing w:after="0" w:line="276" w:lineRule="auto"/>
        <w:ind w:left="1843" w:hanging="1134"/>
        <w:contextualSpacing/>
        <w:rPr>
          <w:rFonts w:cstheme="minorHAnsi"/>
        </w:rPr>
      </w:pPr>
      <w:r w:rsidRPr="00C32956">
        <w:rPr>
          <w:rFonts w:cstheme="minorHAnsi"/>
        </w:rPr>
        <w:t xml:space="preserve">          </w:t>
      </w:r>
      <w:proofErr w:type="gramStart"/>
      <w:r w:rsidRPr="00C32956">
        <w:rPr>
          <w:rFonts w:cstheme="minorHAnsi"/>
        </w:rPr>
        <w:t>1.2  format</w:t>
      </w:r>
      <w:proofErr w:type="gramEnd"/>
      <w:r w:rsidRPr="00C32956">
        <w:rPr>
          <w:rFonts w:cstheme="minorHAnsi"/>
        </w:rPr>
        <w:t xml:space="preserve"> danych oraz kodowanie: formularze dostępne są w formacie HTML z kodowaniem UTF-8,</w:t>
      </w:r>
    </w:p>
    <w:p w14:paraId="6DE0212D" w14:textId="77777777" w:rsidR="005D01EB" w:rsidRPr="00C32956" w:rsidRDefault="005D01EB" w:rsidP="00455F69">
      <w:pPr>
        <w:widowControl w:val="0"/>
        <w:suppressAutoHyphens/>
        <w:spacing w:after="0" w:line="276" w:lineRule="auto"/>
        <w:ind w:left="1843" w:hanging="1123"/>
        <w:contextualSpacing/>
        <w:rPr>
          <w:rFonts w:cstheme="minorHAnsi"/>
        </w:rPr>
      </w:pPr>
      <w:r w:rsidRPr="00C32956">
        <w:rPr>
          <w:rFonts w:cstheme="minorHAnsi"/>
        </w:rPr>
        <w:t xml:space="preserve">          1.3   oznaczenia czasu odbioru danych: wszelkie operacje opierają się o czas serwera i dane zapisywane są z dokładnością co do sekundy.</w:t>
      </w:r>
    </w:p>
    <w:p w14:paraId="4A659E54" w14:textId="77777777" w:rsidR="005D01EB" w:rsidRPr="00C32956" w:rsidRDefault="005D01EB" w:rsidP="00455F69">
      <w:pPr>
        <w:numPr>
          <w:ilvl w:val="0"/>
          <w:numId w:val="47"/>
        </w:numPr>
        <w:spacing w:after="5" w:line="276" w:lineRule="auto"/>
        <w:contextualSpacing/>
        <w:rPr>
          <w:rFonts w:eastAsia="Calibri" w:cstheme="minorHAnsi"/>
          <w:lang w:eastAsia="pl-PL"/>
        </w:rPr>
      </w:pPr>
      <w:r w:rsidRPr="00C32956">
        <w:rPr>
          <w:rFonts w:eastAsia="Calibri" w:cstheme="minorHAnsi"/>
          <w:lang w:eastAsia="pl-PL"/>
        </w:rPr>
        <w:t xml:space="preserve">Formaty plików wykorzystywanych przez wykonawców powinny być zgodne z „Obwieszczeniem Prezesa Rady Ministrów z dnia 9 listopada 2017 r. w sprawie ogłoszenia jednolitego tekstu rozporządzenia Rady Ministrów w sprawie Krajowych Ram Interoperacyjności, minimalnych wymagań dla rejestrów publicznych i wymiany informacji w postaci elektronicznej oraz minimalnych wymagań dla systemów teleinformatycznych”.  </w:t>
      </w:r>
    </w:p>
    <w:p w14:paraId="3777D468" w14:textId="77777777" w:rsidR="005D01EB" w:rsidRPr="00C32956" w:rsidRDefault="005D01EB" w:rsidP="00455F69">
      <w:pPr>
        <w:numPr>
          <w:ilvl w:val="0"/>
          <w:numId w:val="47"/>
        </w:numPr>
        <w:spacing w:after="5" w:line="276" w:lineRule="auto"/>
        <w:contextualSpacing/>
        <w:rPr>
          <w:rFonts w:eastAsia="Calibri" w:cstheme="minorHAnsi"/>
          <w:lang w:eastAsia="pl-PL"/>
        </w:rPr>
      </w:pPr>
      <w:r w:rsidRPr="00C32956">
        <w:rPr>
          <w:rFonts w:eastAsia="Calibri" w:cstheme="minorHAnsi"/>
          <w:lang w:eastAsia="pl-PL"/>
        </w:rPr>
        <w:t>Zamawiający zaleca użycie następujących formatów danych: .pdf, .</w:t>
      </w:r>
      <w:proofErr w:type="spellStart"/>
      <w:r w:rsidRPr="00C32956">
        <w:rPr>
          <w:rFonts w:eastAsia="Calibri" w:cstheme="minorHAnsi"/>
          <w:lang w:eastAsia="pl-PL"/>
        </w:rPr>
        <w:t>doc</w:t>
      </w:r>
      <w:proofErr w:type="spellEnd"/>
      <w:r w:rsidRPr="00C32956">
        <w:rPr>
          <w:rFonts w:eastAsia="Calibri" w:cstheme="minorHAnsi"/>
          <w:lang w:eastAsia="pl-PL"/>
        </w:rPr>
        <w:t>, .</w:t>
      </w:r>
      <w:proofErr w:type="spellStart"/>
      <w:r w:rsidRPr="00C32956">
        <w:rPr>
          <w:rFonts w:eastAsia="Calibri" w:cstheme="minorHAnsi"/>
          <w:lang w:eastAsia="pl-PL"/>
        </w:rPr>
        <w:t>docx</w:t>
      </w:r>
      <w:proofErr w:type="spellEnd"/>
      <w:r w:rsidRPr="00C32956">
        <w:rPr>
          <w:rFonts w:eastAsia="Calibri" w:cstheme="minorHAnsi"/>
          <w:lang w:eastAsia="pl-PL"/>
        </w:rPr>
        <w:t>, .xls, .</w:t>
      </w:r>
      <w:proofErr w:type="spellStart"/>
      <w:r w:rsidRPr="00C32956">
        <w:rPr>
          <w:rFonts w:eastAsia="Calibri" w:cstheme="minorHAnsi"/>
          <w:lang w:eastAsia="pl-PL"/>
        </w:rPr>
        <w:t>xlsx</w:t>
      </w:r>
      <w:proofErr w:type="spellEnd"/>
    </w:p>
    <w:p w14:paraId="0B1C7619" w14:textId="0AE81C7E" w:rsidR="005D01EB" w:rsidRPr="00C32956" w:rsidRDefault="005D01EB" w:rsidP="00455F69">
      <w:pPr>
        <w:numPr>
          <w:ilvl w:val="0"/>
          <w:numId w:val="47"/>
        </w:numPr>
        <w:spacing w:after="5" w:line="276" w:lineRule="auto"/>
        <w:contextualSpacing/>
        <w:rPr>
          <w:rFonts w:eastAsia="Calibri" w:cstheme="minorHAnsi"/>
          <w:lang w:eastAsia="pl-PL"/>
        </w:rPr>
      </w:pPr>
      <w:r w:rsidRPr="00C32956">
        <w:rPr>
          <w:rFonts w:eastAsia="Calibri" w:cstheme="minorHAnsi"/>
          <w:lang w:eastAsia="pl-PL"/>
        </w:rPr>
        <w:t xml:space="preserve">W celu ewentualnej kompresji danych zamawiający rekomenduje wykorzystanie </w:t>
      </w:r>
      <w:proofErr w:type="gramStart"/>
      <w:r w:rsidRPr="00C32956">
        <w:rPr>
          <w:rFonts w:eastAsia="Calibri" w:cstheme="minorHAnsi"/>
          <w:lang w:eastAsia="pl-PL"/>
        </w:rPr>
        <w:t>jednego  z</w:t>
      </w:r>
      <w:proofErr w:type="gramEnd"/>
      <w:r w:rsidR="00B27D96" w:rsidRPr="00C32956">
        <w:rPr>
          <w:rFonts w:eastAsia="Calibri" w:cstheme="minorHAnsi"/>
          <w:lang w:eastAsia="pl-PL"/>
        </w:rPr>
        <w:t> </w:t>
      </w:r>
      <w:r w:rsidRPr="00C32956">
        <w:rPr>
          <w:rFonts w:eastAsia="Calibri" w:cstheme="minorHAnsi"/>
          <w:lang w:eastAsia="pl-PL"/>
        </w:rPr>
        <w:t xml:space="preserve">formatów:  </w:t>
      </w:r>
    </w:p>
    <w:p w14:paraId="5DEB482A" w14:textId="77777777" w:rsidR="005D01EB" w:rsidRPr="00C32956" w:rsidRDefault="005D01EB" w:rsidP="00455F69">
      <w:pPr>
        <w:numPr>
          <w:ilvl w:val="0"/>
          <w:numId w:val="46"/>
        </w:numPr>
        <w:spacing w:after="59" w:line="276" w:lineRule="auto"/>
        <w:ind w:right="8"/>
        <w:rPr>
          <w:rFonts w:eastAsia="Calibri" w:cstheme="minorHAnsi"/>
          <w:lang w:eastAsia="pl-PL"/>
        </w:rPr>
      </w:pPr>
      <w:r w:rsidRPr="00C32956">
        <w:rPr>
          <w:rFonts w:eastAsia="Calibri" w:cstheme="minorHAnsi"/>
          <w:lang w:eastAsia="pl-PL"/>
        </w:rPr>
        <w:t xml:space="preserve">.zip  </w:t>
      </w:r>
    </w:p>
    <w:p w14:paraId="263C5E1C" w14:textId="77777777" w:rsidR="005D01EB" w:rsidRPr="00C32956" w:rsidRDefault="005D01EB" w:rsidP="00455F69">
      <w:pPr>
        <w:numPr>
          <w:ilvl w:val="0"/>
          <w:numId w:val="46"/>
        </w:numPr>
        <w:spacing w:after="0" w:line="276" w:lineRule="auto"/>
        <w:ind w:right="8"/>
        <w:rPr>
          <w:rFonts w:eastAsia="Calibri" w:cstheme="minorHAnsi"/>
          <w:lang w:eastAsia="pl-PL"/>
        </w:rPr>
      </w:pPr>
      <w:r w:rsidRPr="00C32956">
        <w:rPr>
          <w:rFonts w:eastAsia="Calibri" w:cstheme="minorHAnsi"/>
          <w:lang w:eastAsia="pl-PL"/>
        </w:rPr>
        <w:t xml:space="preserve">.7Z  </w:t>
      </w:r>
    </w:p>
    <w:p w14:paraId="74F30C65" w14:textId="77777777" w:rsidR="005D01EB" w:rsidRPr="00C32956" w:rsidRDefault="005D01EB" w:rsidP="00455F69">
      <w:pPr>
        <w:numPr>
          <w:ilvl w:val="0"/>
          <w:numId w:val="48"/>
        </w:numPr>
        <w:spacing w:after="38" w:line="276" w:lineRule="auto"/>
        <w:contextualSpacing/>
        <w:rPr>
          <w:rFonts w:eastAsia="Calibri" w:cstheme="minorHAnsi"/>
          <w:lang w:eastAsia="pl-PL"/>
        </w:rPr>
      </w:pPr>
      <w:r w:rsidRPr="00C32956">
        <w:rPr>
          <w:rFonts w:eastAsia="Calibri" w:cstheme="minorHAnsi"/>
          <w:lang w:eastAsia="pl-PL"/>
        </w:rPr>
        <w:t xml:space="preserve">Wśród formatów powszechnych a </w:t>
      </w:r>
      <w:r w:rsidRPr="00C32956">
        <w:rPr>
          <w:rFonts w:eastAsia="Calibri" w:cstheme="minorHAnsi"/>
          <w:b/>
          <w:lang w:eastAsia="pl-PL"/>
        </w:rPr>
        <w:t>NIE występujących</w:t>
      </w:r>
      <w:r w:rsidRPr="00C32956">
        <w:rPr>
          <w:rFonts w:eastAsia="Calibri" w:cstheme="minorHAnsi"/>
          <w:lang w:eastAsia="pl-PL"/>
        </w:rPr>
        <w:t xml:space="preserve"> w rozporządzeniu występują: .</w:t>
      </w:r>
      <w:proofErr w:type="spellStart"/>
      <w:proofErr w:type="gramStart"/>
      <w:r w:rsidRPr="00C32956">
        <w:rPr>
          <w:rFonts w:eastAsia="Calibri" w:cstheme="minorHAnsi"/>
          <w:lang w:eastAsia="pl-PL"/>
        </w:rPr>
        <w:t>rar</w:t>
      </w:r>
      <w:proofErr w:type="spellEnd"/>
      <w:r w:rsidRPr="00C32956">
        <w:rPr>
          <w:rFonts w:eastAsia="Calibri" w:cstheme="minorHAnsi"/>
          <w:lang w:eastAsia="pl-PL"/>
        </w:rPr>
        <w:t>,  .gif,  .</w:t>
      </w:r>
      <w:proofErr w:type="spellStart"/>
      <w:r w:rsidRPr="00C32956">
        <w:rPr>
          <w:rFonts w:eastAsia="Calibri" w:cstheme="minorHAnsi"/>
          <w:lang w:eastAsia="pl-PL"/>
        </w:rPr>
        <w:t>bmp</w:t>
      </w:r>
      <w:proofErr w:type="spellEnd"/>
      <w:r w:rsidRPr="00C32956">
        <w:rPr>
          <w:rFonts w:eastAsia="Calibri" w:cstheme="minorHAnsi"/>
          <w:lang w:eastAsia="pl-PL"/>
        </w:rPr>
        <w:t>,  .</w:t>
      </w:r>
      <w:proofErr w:type="spellStart"/>
      <w:proofErr w:type="gramEnd"/>
      <w:r w:rsidRPr="00C32956">
        <w:rPr>
          <w:rFonts w:eastAsia="Calibri" w:cstheme="minorHAnsi"/>
          <w:lang w:eastAsia="pl-PL"/>
        </w:rPr>
        <w:t>numbers</w:t>
      </w:r>
      <w:proofErr w:type="spellEnd"/>
      <w:r w:rsidRPr="00C32956">
        <w:rPr>
          <w:rFonts w:eastAsia="Calibri" w:cstheme="minorHAnsi"/>
          <w:lang w:eastAsia="pl-PL"/>
        </w:rPr>
        <w:t>, .</w:t>
      </w:r>
      <w:proofErr w:type="spellStart"/>
      <w:r w:rsidRPr="00C32956">
        <w:rPr>
          <w:rFonts w:eastAsia="Calibri" w:cstheme="minorHAnsi"/>
          <w:lang w:eastAsia="pl-PL"/>
        </w:rPr>
        <w:t>pages</w:t>
      </w:r>
      <w:proofErr w:type="spellEnd"/>
      <w:r w:rsidRPr="00C32956">
        <w:rPr>
          <w:rFonts w:eastAsia="Calibri" w:cstheme="minorHAnsi"/>
          <w:lang w:eastAsia="pl-PL"/>
        </w:rPr>
        <w:t xml:space="preserve">. </w:t>
      </w:r>
      <w:r w:rsidRPr="00C32956">
        <w:rPr>
          <w:rFonts w:eastAsia="Calibri" w:cstheme="minorHAnsi"/>
          <w:b/>
          <w:lang w:eastAsia="pl-PL"/>
        </w:rPr>
        <w:t>DOKUMENTY ZŁOŻONE W TAKICH PLIKACH ZOSTANĄ UZNANE ZAZŁOŻONE NIESKUTECZNIE.</w:t>
      </w:r>
    </w:p>
    <w:p w14:paraId="2B2F6FAF" w14:textId="77777777" w:rsidR="005D01EB" w:rsidRPr="00C32956" w:rsidRDefault="005D01EB" w:rsidP="00455F69">
      <w:pPr>
        <w:numPr>
          <w:ilvl w:val="0"/>
          <w:numId w:val="48"/>
        </w:numPr>
        <w:spacing w:after="38" w:line="276" w:lineRule="auto"/>
        <w:contextualSpacing/>
        <w:rPr>
          <w:rFonts w:eastAsia="Calibri" w:cstheme="minorHAnsi"/>
          <w:lang w:eastAsia="pl-PL"/>
        </w:rPr>
      </w:pPr>
      <w:r w:rsidRPr="00C32956">
        <w:rPr>
          <w:rFonts w:eastAsia="Calibri" w:cstheme="minorHAnsi"/>
          <w:lang w:eastAsia="pl-PL"/>
        </w:rPr>
        <w:t xml:space="preserve">Zamawiający zwraca uwagę na ograniczenia wielkości plików podpisywanych profilem zaufanym, który wynosi max 10MB, oraz na ograniczenie wielkości plików podpisywanych w aplikacji </w:t>
      </w:r>
      <w:proofErr w:type="spellStart"/>
      <w:r w:rsidRPr="00C32956">
        <w:rPr>
          <w:rFonts w:eastAsia="Calibri" w:cstheme="minorHAnsi"/>
          <w:lang w:eastAsia="pl-PL"/>
        </w:rPr>
        <w:t>eDoApp</w:t>
      </w:r>
      <w:proofErr w:type="spellEnd"/>
      <w:r w:rsidRPr="00C32956">
        <w:rPr>
          <w:rFonts w:eastAsia="Calibri" w:cstheme="minorHAnsi"/>
          <w:lang w:eastAsia="pl-PL"/>
        </w:rPr>
        <w:t xml:space="preserve"> służącej do składania podpisu osobistego, który wynosi max 5MB.  </w:t>
      </w:r>
    </w:p>
    <w:p w14:paraId="55DC631E" w14:textId="77777777" w:rsidR="005D01EB" w:rsidRPr="00C32956" w:rsidRDefault="005D01EB" w:rsidP="00455F69">
      <w:pPr>
        <w:numPr>
          <w:ilvl w:val="0"/>
          <w:numId w:val="48"/>
        </w:numPr>
        <w:spacing w:after="38" w:line="276" w:lineRule="auto"/>
        <w:contextualSpacing/>
        <w:rPr>
          <w:rFonts w:eastAsia="Calibri" w:cstheme="minorHAnsi"/>
          <w:lang w:eastAsia="pl-PL"/>
        </w:rPr>
      </w:pPr>
      <w:r w:rsidRPr="00C32956">
        <w:rPr>
          <w:rFonts w:eastAsia="Calibri" w:cstheme="minorHAnsi"/>
          <w:lang w:eastAsia="pl-PL"/>
        </w:rPr>
        <w:lastRenderedPageBreak/>
        <w:t xml:space="preserve">Ze względu na niskie ryzyko naruszenia integralności pliku oraz łatwiejszą weryfikację podpisu, zamawiający zaleca, w miarę możliwości, przekonwertowanie plików składających się na ofertę na format .pdf i opatrzenie ich podpisem kwalifikowanym </w:t>
      </w:r>
      <w:proofErr w:type="spellStart"/>
      <w:r w:rsidRPr="00C32956">
        <w:rPr>
          <w:rFonts w:eastAsia="Calibri" w:cstheme="minorHAnsi"/>
          <w:lang w:eastAsia="pl-PL"/>
        </w:rPr>
        <w:t>PAdES</w:t>
      </w:r>
      <w:proofErr w:type="spellEnd"/>
      <w:r w:rsidRPr="00C32956">
        <w:rPr>
          <w:rFonts w:eastAsia="Calibri" w:cstheme="minorHAnsi"/>
          <w:lang w:eastAsia="pl-PL"/>
        </w:rPr>
        <w:t xml:space="preserve">. </w:t>
      </w:r>
    </w:p>
    <w:p w14:paraId="02D347E0" w14:textId="77777777" w:rsidR="005D01EB" w:rsidRPr="00C32956" w:rsidRDefault="005D01EB" w:rsidP="00455F69">
      <w:pPr>
        <w:numPr>
          <w:ilvl w:val="0"/>
          <w:numId w:val="48"/>
        </w:numPr>
        <w:spacing w:after="38" w:line="276" w:lineRule="auto"/>
        <w:contextualSpacing/>
        <w:rPr>
          <w:rFonts w:eastAsia="Calibri" w:cstheme="minorHAnsi"/>
          <w:lang w:eastAsia="pl-PL"/>
        </w:rPr>
      </w:pPr>
      <w:r w:rsidRPr="00C32956">
        <w:rPr>
          <w:rFonts w:eastAsia="Calibri" w:cstheme="minorHAnsi"/>
          <w:lang w:eastAsia="pl-PL"/>
        </w:rPr>
        <w:t xml:space="preserve">Pliki w innych formatach niż .pdf zaleca się opatrzyć zewnętrznym podpisem </w:t>
      </w:r>
      <w:proofErr w:type="spellStart"/>
      <w:r w:rsidRPr="00C32956">
        <w:rPr>
          <w:rFonts w:eastAsia="Calibri" w:cstheme="minorHAnsi"/>
          <w:lang w:eastAsia="pl-PL"/>
        </w:rPr>
        <w:t>XAdES</w:t>
      </w:r>
      <w:proofErr w:type="spellEnd"/>
      <w:r w:rsidRPr="00C32956">
        <w:rPr>
          <w:rFonts w:eastAsia="Calibri" w:cstheme="minorHAnsi"/>
          <w:lang w:eastAsia="pl-PL"/>
        </w:rPr>
        <w:t xml:space="preserve">. Wykonawca powinien pamiętać, aby plik z podpisem przekazywać łącznie z dokumentem podpisywanym. </w:t>
      </w:r>
    </w:p>
    <w:p w14:paraId="611ECEE1" w14:textId="77777777" w:rsidR="00E435FB" w:rsidRPr="00C32956" w:rsidRDefault="00E435FB" w:rsidP="00455F69">
      <w:pPr>
        <w:suppressAutoHyphens/>
        <w:spacing w:after="0" w:line="276" w:lineRule="auto"/>
        <w:ind w:right="72"/>
        <w:rPr>
          <w:rFonts w:eastAsia="Times New Roman" w:cstheme="minorHAnsi"/>
          <w:kern w:val="2"/>
          <w:lang w:eastAsia="pl-PL"/>
        </w:rPr>
      </w:pPr>
    </w:p>
    <w:p w14:paraId="75F3768F" w14:textId="77777777" w:rsidR="00FE38C4" w:rsidRPr="00C32956" w:rsidRDefault="00FE38C4" w:rsidP="00455F69">
      <w:pPr>
        <w:tabs>
          <w:tab w:val="left" w:pos="0"/>
          <w:tab w:val="left" w:pos="360"/>
        </w:tabs>
        <w:spacing w:after="0" w:line="276" w:lineRule="auto"/>
        <w:rPr>
          <w:rFonts w:eastAsia="Times New Roman" w:cstheme="minorHAnsi"/>
          <w:lang w:eastAsia="ar-SA"/>
        </w:rPr>
      </w:pPr>
    </w:p>
    <w:p w14:paraId="18185093" w14:textId="77777777" w:rsidR="00FE38C4" w:rsidRPr="00C32956" w:rsidRDefault="00A376C0" w:rsidP="00455F69">
      <w:pPr>
        <w:numPr>
          <w:ilvl w:val="0"/>
          <w:numId w:val="4"/>
        </w:numPr>
        <w:spacing w:after="0" w:line="276" w:lineRule="auto"/>
        <w:ind w:left="567" w:hanging="567"/>
        <w:rPr>
          <w:rFonts w:eastAsia="Times New Roman" w:cstheme="minorHAnsi"/>
          <w:b/>
          <w:lang w:eastAsia="pl-PL"/>
        </w:rPr>
      </w:pPr>
      <w:r w:rsidRPr="00C32956">
        <w:rPr>
          <w:rFonts w:eastAsia="Times New Roman" w:cstheme="minorHAnsi"/>
          <w:b/>
          <w:lang w:eastAsia="pl-PL"/>
        </w:rPr>
        <w:t>WARUNKI WPŁATY I ZWROTU WADIUM</w:t>
      </w:r>
    </w:p>
    <w:p w14:paraId="77D7DE35" w14:textId="77777777" w:rsidR="00A376C0" w:rsidRPr="00C32956" w:rsidRDefault="00A376C0" w:rsidP="00455F69">
      <w:pPr>
        <w:spacing w:after="0" w:line="276" w:lineRule="auto"/>
        <w:ind w:left="567"/>
        <w:rPr>
          <w:rFonts w:eastAsia="Times New Roman" w:cstheme="minorHAnsi"/>
          <w:lang w:eastAsia="pl-PL"/>
        </w:rPr>
      </w:pPr>
      <w:r w:rsidRPr="00C32956">
        <w:rPr>
          <w:rFonts w:eastAsia="Times New Roman" w:cstheme="minorHAnsi"/>
          <w:lang w:eastAsia="pl-PL"/>
        </w:rPr>
        <w:t>Zamawiający nie żąda wniesienia wadium</w:t>
      </w:r>
    </w:p>
    <w:p w14:paraId="2F748A0C" w14:textId="77777777" w:rsidR="00FE38C4" w:rsidRPr="00C32956" w:rsidRDefault="00FE38C4" w:rsidP="00455F69">
      <w:pPr>
        <w:tabs>
          <w:tab w:val="left" w:pos="0"/>
          <w:tab w:val="left" w:pos="360"/>
        </w:tabs>
        <w:spacing w:after="0" w:line="276" w:lineRule="auto"/>
        <w:rPr>
          <w:rFonts w:eastAsia="Times New Roman" w:cstheme="minorHAnsi"/>
          <w:lang w:eastAsia="ar-SA"/>
        </w:rPr>
      </w:pPr>
    </w:p>
    <w:p w14:paraId="24E0AC54" w14:textId="77777777" w:rsidR="00FE38C4" w:rsidRPr="00C32956" w:rsidRDefault="00FE38C4" w:rsidP="00455F69">
      <w:pPr>
        <w:spacing w:after="0" w:line="276" w:lineRule="auto"/>
        <w:rPr>
          <w:rFonts w:eastAsia="Times New Roman" w:cstheme="minorHAnsi"/>
          <w:lang w:eastAsia="pl-PL"/>
        </w:rPr>
      </w:pPr>
    </w:p>
    <w:p w14:paraId="5A3FCE4F" w14:textId="77777777" w:rsidR="00FE38C4" w:rsidRPr="00C32956" w:rsidRDefault="00A376C0" w:rsidP="00455F69">
      <w:pPr>
        <w:numPr>
          <w:ilvl w:val="0"/>
          <w:numId w:val="4"/>
        </w:numPr>
        <w:spacing w:after="0" w:line="276" w:lineRule="auto"/>
        <w:ind w:left="567" w:hanging="567"/>
        <w:rPr>
          <w:rFonts w:eastAsia="Times New Roman" w:cstheme="minorHAnsi"/>
          <w:b/>
          <w:lang w:eastAsia="pl-PL"/>
        </w:rPr>
      </w:pPr>
      <w:r w:rsidRPr="00C32956">
        <w:rPr>
          <w:rFonts w:eastAsia="Times New Roman" w:cstheme="minorHAnsi"/>
          <w:b/>
          <w:lang w:eastAsia="pl-PL"/>
        </w:rPr>
        <w:t>WYMAGANIA DOTYCZĄCE ZABEZPIECZENIA NALEZYTEGO WYKONANIA ZOBOWIĄZANIA</w:t>
      </w:r>
    </w:p>
    <w:p w14:paraId="5CDA8497" w14:textId="77777777" w:rsidR="00A376C0" w:rsidRPr="00C32956" w:rsidRDefault="00A376C0" w:rsidP="00455F69">
      <w:pPr>
        <w:spacing w:after="0" w:line="276" w:lineRule="auto"/>
        <w:ind w:left="567"/>
        <w:rPr>
          <w:rFonts w:eastAsia="Times New Roman" w:cstheme="minorHAnsi"/>
          <w:b/>
          <w:lang w:eastAsia="pl-PL"/>
        </w:rPr>
      </w:pPr>
    </w:p>
    <w:p w14:paraId="728B5011" w14:textId="546862A5" w:rsidR="00FE38C4" w:rsidRPr="00C32956" w:rsidRDefault="00462241" w:rsidP="00455F69">
      <w:pPr>
        <w:spacing w:after="0" w:line="276" w:lineRule="auto"/>
        <w:ind w:left="567"/>
        <w:rPr>
          <w:rFonts w:eastAsia="Times New Roman" w:cstheme="minorHAnsi"/>
          <w:lang w:eastAsia="pl-PL"/>
        </w:rPr>
      </w:pPr>
      <w:r w:rsidRPr="00C32956">
        <w:rPr>
          <w:rFonts w:eastAsia="Times New Roman" w:cstheme="minorHAnsi"/>
          <w:lang w:eastAsia="pl-PL"/>
        </w:rPr>
        <w:t>Zamawiający nie żąda wniesienia zabezpieczenia należytego wykonania umowy.</w:t>
      </w:r>
    </w:p>
    <w:p w14:paraId="658B8706" w14:textId="77777777" w:rsidR="00FE38C4" w:rsidRPr="00C32956" w:rsidRDefault="00FE38C4" w:rsidP="00455F69">
      <w:pPr>
        <w:tabs>
          <w:tab w:val="left" w:pos="0"/>
          <w:tab w:val="left" w:pos="360"/>
        </w:tabs>
        <w:spacing w:after="0" w:line="276" w:lineRule="auto"/>
        <w:rPr>
          <w:rFonts w:eastAsia="Times New Roman" w:cstheme="minorHAnsi"/>
          <w:lang w:eastAsia="ar-SA"/>
        </w:rPr>
      </w:pPr>
    </w:p>
    <w:p w14:paraId="34C7CBC5" w14:textId="77777777" w:rsidR="00FE38C4" w:rsidRPr="00C32956" w:rsidRDefault="00A376C0" w:rsidP="00455F69">
      <w:pPr>
        <w:numPr>
          <w:ilvl w:val="0"/>
          <w:numId w:val="4"/>
        </w:numPr>
        <w:tabs>
          <w:tab w:val="left" w:pos="0"/>
          <w:tab w:val="left" w:pos="360"/>
        </w:tabs>
        <w:spacing w:after="0" w:line="276" w:lineRule="auto"/>
        <w:ind w:left="567" w:hanging="567"/>
        <w:rPr>
          <w:rFonts w:eastAsia="Times New Roman" w:cstheme="minorHAnsi"/>
          <w:b/>
          <w:lang w:eastAsia="ar-SA"/>
        </w:rPr>
      </w:pPr>
      <w:r w:rsidRPr="00C32956">
        <w:rPr>
          <w:rFonts w:eastAsia="Times New Roman" w:cstheme="minorHAnsi"/>
          <w:b/>
          <w:lang w:eastAsia="ar-SA"/>
        </w:rPr>
        <w:t>OPIS KRYTERIÓW I SPOSOBU OCENY OFERT</w:t>
      </w:r>
    </w:p>
    <w:p w14:paraId="6FE10F31" w14:textId="77777777" w:rsidR="00FE38C4" w:rsidRPr="00C32956" w:rsidRDefault="00FE38C4" w:rsidP="00455F69">
      <w:pPr>
        <w:spacing w:after="0" w:line="276" w:lineRule="auto"/>
        <w:rPr>
          <w:rFonts w:eastAsia="Times New Roman" w:cstheme="minorHAnsi"/>
          <w:b/>
          <w:bCs/>
          <w:lang w:eastAsia="pl-PL"/>
        </w:rPr>
      </w:pPr>
    </w:p>
    <w:p w14:paraId="2810C7B5" w14:textId="3B015AD3" w:rsidR="00FE38C4" w:rsidRPr="00C32956" w:rsidRDefault="00FE38C4" w:rsidP="00455F69">
      <w:pPr>
        <w:numPr>
          <w:ilvl w:val="0"/>
          <w:numId w:val="7"/>
        </w:numPr>
        <w:spacing w:after="0" w:line="276" w:lineRule="auto"/>
        <w:rPr>
          <w:rFonts w:eastAsia="Times New Roman" w:cstheme="minorHAnsi"/>
          <w:lang w:eastAsia="pl-PL"/>
        </w:rPr>
      </w:pPr>
      <w:r w:rsidRPr="00C32956">
        <w:rPr>
          <w:rFonts w:eastAsia="Times New Roman" w:cstheme="minorHAnsi"/>
          <w:lang w:eastAsia="pl-PL"/>
        </w:rPr>
        <w:t xml:space="preserve">Zamawiający będzie oceniał, każdą z ofert na podstawie </w:t>
      </w:r>
      <w:r w:rsidR="0000697E" w:rsidRPr="00C32956">
        <w:rPr>
          <w:rFonts w:eastAsia="Times New Roman" w:cstheme="minorHAnsi"/>
          <w:lang w:eastAsia="pl-PL"/>
        </w:rPr>
        <w:t>następującego kryterium</w:t>
      </w:r>
      <w:r w:rsidRPr="00C32956">
        <w:rPr>
          <w:rFonts w:eastAsia="Times New Roman" w:cstheme="minorHAnsi"/>
          <w:lang w:eastAsia="pl-PL"/>
        </w:rPr>
        <w:t>:</w:t>
      </w:r>
    </w:p>
    <w:p w14:paraId="4C0235F3" w14:textId="77777777" w:rsidR="005D01EB" w:rsidRPr="00C32956" w:rsidRDefault="005D01EB" w:rsidP="00455F69">
      <w:pPr>
        <w:spacing w:after="0" w:line="276" w:lineRule="auto"/>
        <w:ind w:left="360"/>
        <w:rPr>
          <w:rFonts w:eastAsia="Times New Roman" w:cstheme="minorHAnsi"/>
          <w:lang w:eastAsia="pl-PL"/>
        </w:rPr>
      </w:pPr>
    </w:p>
    <w:p w14:paraId="26CA3CCD" w14:textId="77777777" w:rsidR="00FE38C4" w:rsidRPr="00C32956" w:rsidRDefault="00FE38C4" w:rsidP="00455F69">
      <w:pPr>
        <w:spacing w:after="0" w:line="276" w:lineRule="auto"/>
        <w:rPr>
          <w:rFonts w:eastAsia="Times New Roman" w:cstheme="minorHAnsi"/>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4788"/>
        <w:gridCol w:w="2186"/>
      </w:tblGrid>
      <w:tr w:rsidR="00FE38C4" w:rsidRPr="00C32956" w14:paraId="1AB7F86B" w14:textId="77777777" w:rsidTr="00C11269">
        <w:trPr>
          <w:trHeight w:val="622"/>
          <w:jc w:val="center"/>
        </w:trPr>
        <w:tc>
          <w:tcPr>
            <w:tcW w:w="988" w:type="dxa"/>
            <w:vAlign w:val="center"/>
          </w:tcPr>
          <w:p w14:paraId="378B5A57" w14:textId="77777777" w:rsidR="00FE38C4" w:rsidRPr="00C32956" w:rsidRDefault="00FE38C4" w:rsidP="00455F69">
            <w:pPr>
              <w:spacing w:after="0" w:line="276" w:lineRule="auto"/>
              <w:rPr>
                <w:rFonts w:eastAsia="Times New Roman" w:cstheme="minorHAnsi"/>
                <w:bCs/>
                <w:iCs/>
                <w:highlight w:val="yellow"/>
                <w:lang w:val="x-none" w:eastAsia="x-none"/>
              </w:rPr>
            </w:pPr>
            <w:r w:rsidRPr="00C32956">
              <w:rPr>
                <w:rFonts w:eastAsia="Times New Roman" w:cstheme="minorHAnsi"/>
                <w:bCs/>
                <w:iCs/>
                <w:lang w:val="x-none" w:eastAsia="x-none"/>
              </w:rPr>
              <w:t>Lp.</w:t>
            </w:r>
          </w:p>
        </w:tc>
        <w:tc>
          <w:tcPr>
            <w:tcW w:w="4788" w:type="dxa"/>
            <w:vAlign w:val="center"/>
          </w:tcPr>
          <w:p w14:paraId="78159B96" w14:textId="51F6FF8A" w:rsidR="00FE38C4" w:rsidRPr="00C32956" w:rsidRDefault="00FE38C4" w:rsidP="00455F69">
            <w:pPr>
              <w:spacing w:after="0" w:line="276" w:lineRule="auto"/>
              <w:rPr>
                <w:rFonts w:eastAsia="Times New Roman" w:cstheme="minorHAnsi"/>
                <w:bCs/>
                <w:iCs/>
                <w:lang w:val="x-none" w:eastAsia="x-none"/>
              </w:rPr>
            </w:pPr>
            <w:r w:rsidRPr="00C32956">
              <w:rPr>
                <w:rFonts w:eastAsia="Times New Roman" w:cstheme="minorHAnsi"/>
                <w:bCs/>
                <w:iCs/>
                <w:lang w:val="x-none" w:eastAsia="x-none"/>
              </w:rPr>
              <w:t>Kryterium</w:t>
            </w:r>
            <w:r w:rsidR="0000697E" w:rsidRPr="00C32956">
              <w:rPr>
                <w:rFonts w:eastAsia="Times New Roman" w:cstheme="minorHAnsi"/>
                <w:bCs/>
                <w:iCs/>
                <w:lang w:val="x-none" w:eastAsia="x-none"/>
              </w:rPr>
              <w:t>: cena</w:t>
            </w:r>
          </w:p>
        </w:tc>
        <w:tc>
          <w:tcPr>
            <w:tcW w:w="2186" w:type="dxa"/>
            <w:vAlign w:val="center"/>
          </w:tcPr>
          <w:p w14:paraId="6FFEBD7B" w14:textId="77777777" w:rsidR="00FE38C4" w:rsidRPr="00C32956" w:rsidRDefault="00FE38C4" w:rsidP="00455F69">
            <w:pPr>
              <w:spacing w:after="0" w:line="276" w:lineRule="auto"/>
              <w:rPr>
                <w:rFonts w:eastAsia="Times New Roman" w:cstheme="minorHAnsi"/>
                <w:bCs/>
                <w:iCs/>
                <w:lang w:eastAsia="x-none"/>
              </w:rPr>
            </w:pPr>
            <w:r w:rsidRPr="00C32956">
              <w:rPr>
                <w:rFonts w:eastAsia="Times New Roman" w:cstheme="minorHAnsi"/>
                <w:bCs/>
                <w:iCs/>
                <w:lang w:eastAsia="x-none"/>
              </w:rPr>
              <w:t>Waga kryterium</w:t>
            </w:r>
          </w:p>
        </w:tc>
      </w:tr>
      <w:tr w:rsidR="00FE38C4" w:rsidRPr="00C32956" w14:paraId="5B871D3F" w14:textId="77777777" w:rsidTr="00C11269">
        <w:trPr>
          <w:trHeight w:val="476"/>
          <w:jc w:val="center"/>
        </w:trPr>
        <w:tc>
          <w:tcPr>
            <w:tcW w:w="988" w:type="dxa"/>
            <w:vAlign w:val="center"/>
          </w:tcPr>
          <w:p w14:paraId="1EC1E788" w14:textId="77777777" w:rsidR="00FE38C4" w:rsidRPr="00C32956" w:rsidRDefault="00FE38C4" w:rsidP="00455F69">
            <w:pPr>
              <w:spacing w:after="0" w:line="276" w:lineRule="auto"/>
              <w:rPr>
                <w:rFonts w:eastAsia="Times New Roman" w:cstheme="minorHAnsi"/>
                <w:bCs/>
                <w:highlight w:val="yellow"/>
                <w:lang w:eastAsia="x-none"/>
              </w:rPr>
            </w:pPr>
            <w:r w:rsidRPr="00C32956">
              <w:rPr>
                <w:rFonts w:eastAsia="Times New Roman" w:cstheme="minorHAnsi"/>
                <w:bCs/>
                <w:lang w:val="x-none" w:eastAsia="x-none"/>
              </w:rPr>
              <w:t>1</w:t>
            </w:r>
          </w:p>
        </w:tc>
        <w:tc>
          <w:tcPr>
            <w:tcW w:w="4788" w:type="dxa"/>
            <w:vAlign w:val="center"/>
          </w:tcPr>
          <w:p w14:paraId="0FDC0AE6" w14:textId="252029BA" w:rsidR="00FE38C4" w:rsidRPr="00C32956" w:rsidRDefault="00FE38C4" w:rsidP="00455F69">
            <w:pPr>
              <w:spacing w:after="0" w:line="276" w:lineRule="auto"/>
              <w:rPr>
                <w:rFonts w:eastAsia="Times New Roman" w:cstheme="minorHAnsi"/>
                <w:bCs/>
                <w:lang w:val="x-none" w:eastAsia="x-none"/>
              </w:rPr>
            </w:pPr>
            <w:r w:rsidRPr="00C32956">
              <w:rPr>
                <w:rFonts w:eastAsia="Times New Roman" w:cstheme="minorHAnsi"/>
                <w:bCs/>
                <w:lang w:val="x-none" w:eastAsia="x-none"/>
              </w:rPr>
              <w:t>Cena</w:t>
            </w:r>
            <w:r w:rsidR="00CA7304" w:rsidRPr="00C32956">
              <w:t xml:space="preserve"> </w:t>
            </w:r>
            <w:r w:rsidR="00CA7304" w:rsidRPr="00C32956">
              <w:rPr>
                <w:rFonts w:eastAsia="Times New Roman" w:cstheme="minorHAnsi"/>
                <w:bCs/>
                <w:lang w:val="x-none" w:eastAsia="x-none"/>
              </w:rPr>
              <w:t xml:space="preserve">rozumiana jako wysokość </w:t>
            </w:r>
            <w:r w:rsidR="00CC7E06" w:rsidRPr="00C32956">
              <w:rPr>
                <w:rFonts w:eastAsia="Times New Roman" w:cstheme="minorHAnsi"/>
                <w:bCs/>
                <w:lang w:val="x-none" w:eastAsia="x-none"/>
              </w:rPr>
              <w:t xml:space="preserve">stawki </w:t>
            </w:r>
            <w:r w:rsidR="00CA7304" w:rsidRPr="00C32956">
              <w:rPr>
                <w:rFonts w:eastAsia="Times New Roman" w:cstheme="minorHAnsi"/>
                <w:bCs/>
                <w:lang w:val="x-none" w:eastAsia="x-none"/>
              </w:rPr>
              <w:t>prowizji procentowej od kwoty faktycznie odzyskanej należności.</w:t>
            </w:r>
          </w:p>
        </w:tc>
        <w:tc>
          <w:tcPr>
            <w:tcW w:w="2186" w:type="dxa"/>
            <w:vAlign w:val="center"/>
          </w:tcPr>
          <w:p w14:paraId="079ADFC4" w14:textId="43AC5BED" w:rsidR="00FE38C4" w:rsidRPr="00C32956" w:rsidRDefault="006C5592" w:rsidP="00455F69">
            <w:pPr>
              <w:spacing w:after="0" w:line="276" w:lineRule="auto"/>
              <w:rPr>
                <w:rFonts w:eastAsia="Times New Roman" w:cstheme="minorHAnsi"/>
                <w:bCs/>
                <w:lang w:val="x-none" w:eastAsia="x-none"/>
              </w:rPr>
            </w:pPr>
            <w:r w:rsidRPr="00C32956">
              <w:rPr>
                <w:rFonts w:eastAsia="Times New Roman" w:cstheme="minorHAnsi"/>
                <w:bCs/>
                <w:lang w:eastAsia="x-none"/>
              </w:rPr>
              <w:t>100</w:t>
            </w:r>
            <w:r w:rsidR="00FE38C4" w:rsidRPr="00C32956">
              <w:rPr>
                <w:rFonts w:eastAsia="Times New Roman" w:cstheme="minorHAnsi"/>
                <w:bCs/>
                <w:lang w:val="x-none" w:eastAsia="x-none"/>
              </w:rPr>
              <w:t>%</w:t>
            </w:r>
            <w:r w:rsidR="0091210E" w:rsidRPr="00C32956">
              <w:rPr>
                <w:rFonts w:eastAsia="Times New Roman" w:cstheme="minorHAnsi"/>
                <w:bCs/>
                <w:lang w:val="x-none" w:eastAsia="x-none"/>
              </w:rPr>
              <w:t xml:space="preserve"> </w:t>
            </w:r>
          </w:p>
        </w:tc>
      </w:tr>
    </w:tbl>
    <w:p w14:paraId="6979D8D2" w14:textId="77777777" w:rsidR="00FE38C4" w:rsidRPr="00C32956" w:rsidRDefault="00FE38C4" w:rsidP="00455F69">
      <w:pPr>
        <w:spacing w:after="0" w:line="276" w:lineRule="auto"/>
        <w:rPr>
          <w:rFonts w:eastAsia="Times New Roman" w:cstheme="minorHAnsi"/>
          <w:highlight w:val="yellow"/>
          <w:lang w:eastAsia="pl-PL"/>
        </w:rPr>
      </w:pPr>
    </w:p>
    <w:p w14:paraId="027FCF74" w14:textId="2EC81C43" w:rsidR="00FE38C4" w:rsidRPr="00C32956" w:rsidRDefault="00FE38C4" w:rsidP="00455F69">
      <w:pPr>
        <w:numPr>
          <w:ilvl w:val="0"/>
          <w:numId w:val="7"/>
        </w:numPr>
        <w:spacing w:after="0" w:line="276" w:lineRule="auto"/>
        <w:rPr>
          <w:rFonts w:eastAsia="Times New Roman" w:cstheme="minorHAnsi"/>
          <w:b/>
          <w:lang w:eastAsia="pl-PL"/>
        </w:rPr>
      </w:pPr>
      <w:r w:rsidRPr="00C32956">
        <w:rPr>
          <w:rFonts w:eastAsia="Times New Roman" w:cstheme="minorHAnsi"/>
          <w:b/>
          <w:lang w:eastAsia="pl-PL"/>
        </w:rPr>
        <w:t>Sposób obliczenia wartości pu</w:t>
      </w:r>
      <w:r w:rsidR="002C1E71" w:rsidRPr="00C32956">
        <w:rPr>
          <w:rFonts w:eastAsia="Times New Roman" w:cstheme="minorHAnsi"/>
          <w:b/>
          <w:lang w:eastAsia="pl-PL"/>
        </w:rPr>
        <w:t xml:space="preserve">nktowej </w:t>
      </w:r>
      <w:r w:rsidR="00CA7304" w:rsidRPr="00C32956">
        <w:rPr>
          <w:rFonts w:eastAsia="Times New Roman" w:cstheme="minorHAnsi"/>
          <w:b/>
          <w:lang w:eastAsia="pl-PL"/>
        </w:rPr>
        <w:t>w kryterium oceny ofert</w:t>
      </w:r>
      <w:r w:rsidRPr="00C32956">
        <w:rPr>
          <w:rFonts w:eastAsia="Times New Roman" w:cstheme="minorHAnsi"/>
          <w:b/>
          <w:lang w:eastAsia="pl-PL"/>
        </w:rPr>
        <w:t>:</w:t>
      </w:r>
    </w:p>
    <w:p w14:paraId="7C463C7A" w14:textId="77777777" w:rsidR="00FE38C4" w:rsidRPr="00C32956" w:rsidRDefault="00FE38C4" w:rsidP="00455F69">
      <w:pPr>
        <w:spacing w:after="0" w:line="276" w:lineRule="auto"/>
        <w:rPr>
          <w:rFonts w:eastAsia="Times New Roman" w:cstheme="minorHAnsi"/>
          <w:i/>
          <w:lang w:eastAsia="pl-PL"/>
        </w:rPr>
      </w:pPr>
    </w:p>
    <w:p w14:paraId="2D8AFC06" w14:textId="77777777" w:rsidR="00FE38C4" w:rsidRPr="00C32956" w:rsidRDefault="00FE38C4" w:rsidP="00455F69">
      <w:pPr>
        <w:pStyle w:val="Akapitzlist"/>
        <w:keepNext/>
        <w:spacing w:line="276" w:lineRule="auto"/>
        <w:ind w:left="567"/>
        <w:outlineLvl w:val="6"/>
        <w:rPr>
          <w:rFonts w:asciiTheme="minorHAnsi" w:hAnsiTheme="minorHAnsi" w:cstheme="minorHAnsi"/>
          <w:sz w:val="22"/>
          <w:szCs w:val="22"/>
          <w:lang w:eastAsia="pl-PL"/>
        </w:rPr>
      </w:pPr>
      <w:r w:rsidRPr="00C32956">
        <w:rPr>
          <w:rFonts w:asciiTheme="minorHAnsi" w:hAnsiTheme="minorHAnsi" w:cstheme="minorHAnsi"/>
          <w:sz w:val="22"/>
          <w:szCs w:val="22"/>
          <w:lang w:eastAsia="pl-PL"/>
        </w:rPr>
        <w:t xml:space="preserve">W </w:t>
      </w:r>
      <w:r w:rsidRPr="00C32956">
        <w:rPr>
          <w:rFonts w:asciiTheme="minorHAnsi" w:hAnsiTheme="minorHAnsi" w:cstheme="minorHAnsi"/>
          <w:b/>
          <w:sz w:val="22"/>
          <w:szCs w:val="22"/>
          <w:lang w:eastAsia="pl-PL"/>
        </w:rPr>
        <w:t>kryterium CENA (C)</w:t>
      </w:r>
      <w:r w:rsidRPr="00C32956">
        <w:rPr>
          <w:rFonts w:asciiTheme="minorHAnsi" w:hAnsiTheme="minorHAnsi" w:cstheme="minorHAnsi"/>
          <w:sz w:val="22"/>
          <w:szCs w:val="22"/>
          <w:lang w:eastAsia="pl-PL"/>
        </w:rPr>
        <w:t xml:space="preserve"> zostanie zastosowany następujący wzór arytmetyczny:</w:t>
      </w:r>
    </w:p>
    <w:p w14:paraId="47F34B92" w14:textId="77777777" w:rsidR="002C1E71" w:rsidRPr="00C32956" w:rsidRDefault="002C1E71" w:rsidP="00455F69">
      <w:pPr>
        <w:pStyle w:val="Akapitzlist"/>
        <w:keepNext/>
        <w:spacing w:line="276" w:lineRule="auto"/>
        <w:ind w:left="360"/>
        <w:outlineLvl w:val="6"/>
        <w:rPr>
          <w:rFonts w:asciiTheme="minorHAnsi" w:hAnsiTheme="minorHAnsi" w:cstheme="minorHAnsi"/>
          <w:sz w:val="22"/>
          <w:szCs w:val="22"/>
          <w:lang w:eastAsia="pl-PL"/>
        </w:rPr>
      </w:pPr>
    </w:p>
    <w:p w14:paraId="5BA6EE43" w14:textId="3F6087C9" w:rsidR="00FE38C4" w:rsidRPr="00C32956" w:rsidRDefault="006C5592" w:rsidP="00455F69">
      <w:pPr>
        <w:spacing w:after="0" w:line="276" w:lineRule="auto"/>
        <w:rPr>
          <w:rFonts w:eastAsia="Times New Roman" w:cstheme="minorHAnsi"/>
          <w:lang w:eastAsia="pl-PL"/>
        </w:rPr>
      </w:pPr>
      <m:oMathPara>
        <m:oMath>
          <m:r>
            <w:rPr>
              <w:rFonts w:ascii="Cambria Math" w:eastAsia="Times New Roman" w:hAnsi="Cambria Math" w:cstheme="minorHAnsi"/>
              <w:noProof/>
              <w:lang w:eastAsia="pl-PL"/>
            </w:rPr>
            <m:t>C=​</m:t>
          </m:r>
          <m:f>
            <m:fPr>
              <m:ctrlPr>
                <w:rPr>
                  <w:rFonts w:ascii="Cambria Math" w:eastAsia="Times New Roman" w:hAnsi="Cambria Math" w:cstheme="minorHAnsi"/>
                  <w:i/>
                  <w:noProof/>
                  <w:lang w:eastAsia="pl-PL"/>
                </w:rPr>
              </m:ctrlPr>
            </m:fPr>
            <m:num>
              <m:sSub>
                <m:sSubPr>
                  <m:ctrlPr>
                    <w:rPr>
                      <w:rFonts w:ascii="Cambria Math" w:eastAsia="Times New Roman" w:hAnsi="Cambria Math" w:cstheme="minorHAnsi"/>
                      <w:i/>
                      <w:noProof/>
                      <w:lang w:eastAsia="pl-PL"/>
                    </w:rPr>
                  </m:ctrlPr>
                </m:sSubPr>
                <m:e>
                  <m:r>
                    <w:rPr>
                      <w:rFonts w:ascii="Cambria Math" w:eastAsia="Times New Roman" w:hAnsi="Cambria Math" w:cstheme="minorHAnsi"/>
                      <w:noProof/>
                      <w:lang w:eastAsia="pl-PL"/>
                    </w:rPr>
                    <m:t>C</m:t>
                  </m:r>
                </m:e>
                <m:sub>
                  <m:r>
                    <w:rPr>
                      <w:rFonts w:ascii="Cambria Math" w:eastAsia="Times New Roman" w:hAnsi="Cambria Math" w:cstheme="minorHAnsi"/>
                      <w:noProof/>
                      <w:lang w:eastAsia="pl-PL"/>
                    </w:rPr>
                    <m:t>MIN</m:t>
                  </m:r>
                </m:sub>
              </m:sSub>
            </m:num>
            <m:den>
              <m:sSub>
                <m:sSubPr>
                  <m:ctrlPr>
                    <w:rPr>
                      <w:rFonts w:ascii="Cambria Math" w:eastAsia="Times New Roman" w:hAnsi="Cambria Math" w:cstheme="minorHAnsi"/>
                      <w:i/>
                      <w:noProof/>
                      <w:lang w:eastAsia="pl-PL"/>
                    </w:rPr>
                  </m:ctrlPr>
                </m:sSubPr>
                <m:e>
                  <m:r>
                    <w:rPr>
                      <w:rFonts w:ascii="Cambria Math" w:eastAsia="Times New Roman" w:hAnsi="Cambria Math" w:cstheme="minorHAnsi"/>
                      <w:noProof/>
                      <w:lang w:eastAsia="pl-PL"/>
                    </w:rPr>
                    <m:t>C</m:t>
                  </m:r>
                </m:e>
                <m:sub>
                  <m:r>
                    <w:rPr>
                      <w:rFonts w:ascii="Cambria Math" w:eastAsia="Times New Roman" w:hAnsi="Cambria Math" w:cstheme="minorHAnsi"/>
                      <w:noProof/>
                      <w:lang w:eastAsia="pl-PL"/>
                    </w:rPr>
                    <m:t>B</m:t>
                  </m:r>
                </m:sub>
              </m:sSub>
            </m:den>
          </m:f>
          <m:r>
            <w:rPr>
              <w:rFonts w:ascii="Cambria Math" w:eastAsia="Times New Roman" w:hAnsi="Cambria Math" w:cstheme="minorHAnsi"/>
              <w:noProof/>
              <w:lang w:eastAsia="pl-PL"/>
            </w:rPr>
            <m:t xml:space="preserve">*100 % </m:t>
          </m:r>
        </m:oMath>
      </m:oMathPara>
    </w:p>
    <w:p w14:paraId="2E0F7275" w14:textId="77777777" w:rsidR="00FE38C4" w:rsidRPr="00C32956" w:rsidRDefault="00FE38C4" w:rsidP="00455F69">
      <w:pPr>
        <w:spacing w:after="0" w:line="276" w:lineRule="auto"/>
        <w:ind w:left="284"/>
        <w:rPr>
          <w:rFonts w:eastAsia="Times New Roman" w:cstheme="minorHAnsi"/>
          <w:lang w:eastAsia="pl-PL"/>
        </w:rPr>
      </w:pPr>
      <w:r w:rsidRPr="00C32956">
        <w:rPr>
          <w:rFonts w:eastAsia="Times New Roman" w:cstheme="minorHAnsi"/>
          <w:lang w:eastAsia="pl-PL"/>
        </w:rPr>
        <w:t>C – wartość punktowa ceny brutto;</w:t>
      </w:r>
    </w:p>
    <w:p w14:paraId="21A6BE7C" w14:textId="2B56EE91" w:rsidR="00FE38C4" w:rsidRPr="00C32956" w:rsidRDefault="00FE38C4" w:rsidP="00455F69">
      <w:pPr>
        <w:spacing w:after="0" w:line="276" w:lineRule="auto"/>
        <w:ind w:left="284"/>
        <w:rPr>
          <w:rFonts w:eastAsia="Times New Roman" w:cstheme="minorHAnsi"/>
          <w:lang w:eastAsia="pl-PL"/>
        </w:rPr>
      </w:pPr>
      <w:r w:rsidRPr="00C32956">
        <w:rPr>
          <w:rFonts w:eastAsia="Times New Roman" w:cstheme="minorHAnsi"/>
          <w:lang w:eastAsia="pl-PL"/>
        </w:rPr>
        <w:t>C</w:t>
      </w:r>
      <w:r w:rsidRPr="00C32956">
        <w:rPr>
          <w:rFonts w:eastAsia="Times New Roman" w:cstheme="minorHAnsi"/>
          <w:vertAlign w:val="subscript"/>
          <w:lang w:eastAsia="pl-PL"/>
        </w:rPr>
        <w:t xml:space="preserve">MIN </w:t>
      </w:r>
      <w:r w:rsidRPr="00C32956">
        <w:rPr>
          <w:rFonts w:eastAsia="Times New Roman" w:cstheme="minorHAnsi"/>
          <w:lang w:eastAsia="pl-PL"/>
        </w:rPr>
        <w:t xml:space="preserve">– </w:t>
      </w:r>
      <w:r w:rsidR="006C5592" w:rsidRPr="00C32956">
        <w:rPr>
          <w:rFonts w:eastAsia="Times New Roman" w:cstheme="minorHAnsi"/>
          <w:lang w:eastAsia="pl-PL"/>
        </w:rPr>
        <w:t xml:space="preserve">Stawka prowizji </w:t>
      </w:r>
      <w:r w:rsidRPr="00C32956">
        <w:rPr>
          <w:rFonts w:eastAsia="Times New Roman" w:cstheme="minorHAnsi"/>
          <w:lang w:eastAsia="pl-PL"/>
        </w:rPr>
        <w:t>najniższa spośród wszystkich ofert;</w:t>
      </w:r>
    </w:p>
    <w:p w14:paraId="14E65592" w14:textId="410AF6BC" w:rsidR="00FE38C4" w:rsidRPr="00C32956" w:rsidRDefault="00FE38C4" w:rsidP="00455F69">
      <w:pPr>
        <w:spacing w:after="0" w:line="276" w:lineRule="auto"/>
        <w:ind w:left="284"/>
        <w:rPr>
          <w:rFonts w:eastAsia="Times New Roman" w:cstheme="minorHAnsi"/>
          <w:lang w:eastAsia="pl-PL"/>
        </w:rPr>
      </w:pPr>
      <w:r w:rsidRPr="00C32956">
        <w:rPr>
          <w:rFonts w:eastAsia="Times New Roman" w:cstheme="minorHAnsi"/>
          <w:lang w:eastAsia="pl-PL"/>
        </w:rPr>
        <w:t>C</w:t>
      </w:r>
      <w:r w:rsidRPr="00C32956">
        <w:rPr>
          <w:rFonts w:eastAsia="Times New Roman" w:cstheme="minorHAnsi"/>
          <w:vertAlign w:val="subscript"/>
          <w:lang w:eastAsia="pl-PL"/>
        </w:rPr>
        <w:t>B</w:t>
      </w:r>
      <w:r w:rsidRPr="00C32956">
        <w:rPr>
          <w:rFonts w:eastAsia="Times New Roman" w:cstheme="minorHAnsi"/>
          <w:lang w:eastAsia="pl-PL"/>
        </w:rPr>
        <w:t xml:space="preserve"> </w:t>
      </w:r>
      <w:proofErr w:type="gramStart"/>
      <w:r w:rsidRPr="00C32956">
        <w:rPr>
          <w:rFonts w:eastAsia="Times New Roman" w:cstheme="minorHAnsi"/>
          <w:lang w:eastAsia="pl-PL"/>
        </w:rPr>
        <w:t xml:space="preserve">– </w:t>
      </w:r>
      <w:r w:rsidR="006C5592" w:rsidRPr="00C32956">
        <w:rPr>
          <w:rFonts w:cstheme="minorHAnsi"/>
        </w:rPr>
        <w:t xml:space="preserve"> </w:t>
      </w:r>
      <w:r w:rsidR="006C5592" w:rsidRPr="00C32956">
        <w:rPr>
          <w:rFonts w:eastAsia="Times New Roman" w:cstheme="minorHAnsi"/>
          <w:lang w:eastAsia="pl-PL"/>
        </w:rPr>
        <w:t>Stawka</w:t>
      </w:r>
      <w:proofErr w:type="gramEnd"/>
      <w:r w:rsidR="006C5592" w:rsidRPr="00C32956">
        <w:rPr>
          <w:rFonts w:eastAsia="Times New Roman" w:cstheme="minorHAnsi"/>
          <w:lang w:eastAsia="pl-PL"/>
        </w:rPr>
        <w:t xml:space="preserve"> prowizji </w:t>
      </w:r>
      <w:r w:rsidRPr="00C32956">
        <w:rPr>
          <w:rFonts w:eastAsia="Times New Roman" w:cstheme="minorHAnsi"/>
          <w:lang w:eastAsia="pl-PL"/>
        </w:rPr>
        <w:t>badanej oferty.</w:t>
      </w:r>
    </w:p>
    <w:p w14:paraId="636D7031" w14:textId="77777777" w:rsidR="00FE38C4" w:rsidRPr="00C32956" w:rsidRDefault="00FE38C4" w:rsidP="00455F69">
      <w:pPr>
        <w:spacing w:after="0" w:line="276" w:lineRule="auto"/>
        <w:ind w:firstLine="567"/>
        <w:rPr>
          <w:rFonts w:eastAsia="Times New Roman" w:cstheme="minorHAnsi"/>
          <w:bCs/>
          <w:lang w:eastAsia="pl-PL"/>
        </w:rPr>
      </w:pPr>
    </w:p>
    <w:p w14:paraId="627CE747" w14:textId="670830CA" w:rsidR="00AB1BFC" w:rsidRPr="00C32956" w:rsidRDefault="00CC7E06" w:rsidP="00455F69">
      <w:pPr>
        <w:spacing w:after="0" w:line="276" w:lineRule="auto"/>
        <w:rPr>
          <w:rFonts w:eastAsia="Times New Roman" w:cstheme="minorHAnsi"/>
          <w:b/>
          <w:lang w:eastAsia="pl-PL"/>
        </w:rPr>
      </w:pPr>
      <w:r w:rsidRPr="00C32956">
        <w:rPr>
          <w:rFonts w:eastAsia="Times New Roman" w:cstheme="minorHAnsi"/>
          <w:bCs/>
          <w:lang w:eastAsia="pl-PL"/>
        </w:rPr>
        <w:t xml:space="preserve">Oferta z najniższą stawką prowizji otrzyma 100 punktów. </w:t>
      </w:r>
    </w:p>
    <w:p w14:paraId="3C7D846F" w14:textId="1C1FC8CD" w:rsidR="00FE38C4" w:rsidRPr="00C32956" w:rsidRDefault="00FE38C4" w:rsidP="00455F69">
      <w:pPr>
        <w:spacing w:after="0" w:line="276" w:lineRule="auto"/>
        <w:rPr>
          <w:rFonts w:eastAsia="Times New Roman" w:cstheme="minorHAnsi"/>
          <w:bCs/>
        </w:rPr>
      </w:pPr>
      <w:r w:rsidRPr="00C32956">
        <w:rPr>
          <w:rFonts w:eastAsia="Times New Roman" w:cstheme="minorHAnsi"/>
          <w:bCs/>
          <w:lang w:eastAsia="pl-PL"/>
        </w:rPr>
        <w:t xml:space="preserve">    </w:t>
      </w:r>
    </w:p>
    <w:p w14:paraId="364E5E1B" w14:textId="77777777" w:rsidR="00FE38C4" w:rsidRPr="00C32956" w:rsidRDefault="00FE38C4" w:rsidP="00455F69">
      <w:pPr>
        <w:spacing w:after="40" w:line="276" w:lineRule="auto"/>
        <w:rPr>
          <w:rFonts w:eastAsia="Times New Roman" w:cstheme="minorHAnsi"/>
          <w:lang w:eastAsia="pl-PL"/>
        </w:rPr>
      </w:pPr>
      <w:r w:rsidRPr="00C32956">
        <w:rPr>
          <w:rFonts w:eastAsia="Times New Roman" w:cstheme="minorHAnsi"/>
          <w:lang w:eastAsia="pl-PL"/>
        </w:rPr>
        <w:t xml:space="preserve">Punktacja przyznawana ofertom będzie liczona z dokładnością do dwóch miejsc po przecinku. Najwyższa liczba punktów wyznaczy najkorzystniejszą ofertę. </w:t>
      </w:r>
    </w:p>
    <w:p w14:paraId="777D0C18" w14:textId="77777777" w:rsidR="00FE38C4" w:rsidRPr="00C32956" w:rsidRDefault="00FE38C4" w:rsidP="00455F69">
      <w:pPr>
        <w:spacing w:after="0" w:line="276" w:lineRule="auto"/>
        <w:rPr>
          <w:rFonts w:eastAsia="Times New Roman" w:cstheme="minorHAnsi"/>
          <w:b/>
          <w:bCs/>
          <w:lang w:eastAsia="pl-PL"/>
        </w:rPr>
      </w:pPr>
    </w:p>
    <w:p w14:paraId="1345F034" w14:textId="4FE45DAF" w:rsidR="00FE38C4" w:rsidRPr="00C32956" w:rsidRDefault="00FE38C4" w:rsidP="00455F69">
      <w:pPr>
        <w:spacing w:after="0" w:line="276" w:lineRule="auto"/>
        <w:rPr>
          <w:rFonts w:eastAsia="Times New Roman" w:cstheme="minorHAnsi"/>
          <w:bCs/>
          <w:lang w:eastAsia="pl-PL"/>
        </w:rPr>
      </w:pPr>
      <w:r w:rsidRPr="00C32956">
        <w:rPr>
          <w:rFonts w:eastAsia="Times New Roman" w:cstheme="minorHAnsi"/>
          <w:bCs/>
          <w:lang w:eastAsia="pl-PL"/>
        </w:rPr>
        <w:t>Jeżeli Zamawiający nie będzie mógł wybrać oferty najkorzystniejszej z uwagi na to, że dwie lub więcej ofert przedstawia tak</w:t>
      </w:r>
      <w:r w:rsidR="00CD122E" w:rsidRPr="00C32956">
        <w:rPr>
          <w:rFonts w:eastAsia="Times New Roman" w:cstheme="minorHAnsi"/>
          <w:bCs/>
          <w:lang w:eastAsia="pl-PL"/>
        </w:rPr>
        <w:t>ą</w:t>
      </w:r>
      <w:r w:rsidRPr="00C32956">
        <w:rPr>
          <w:rFonts w:eastAsia="Times New Roman" w:cstheme="minorHAnsi"/>
          <w:bCs/>
          <w:lang w:eastAsia="pl-PL"/>
        </w:rPr>
        <w:t xml:space="preserve"> sam</w:t>
      </w:r>
      <w:r w:rsidR="00CD122E" w:rsidRPr="00C32956">
        <w:rPr>
          <w:rFonts w:eastAsia="Times New Roman" w:cstheme="minorHAnsi"/>
          <w:bCs/>
          <w:lang w:eastAsia="pl-PL"/>
        </w:rPr>
        <w:t>ą cenę</w:t>
      </w:r>
      <w:r w:rsidR="00D933FF" w:rsidRPr="00C32956">
        <w:rPr>
          <w:rFonts w:eastAsia="Times New Roman" w:cstheme="minorHAnsi"/>
          <w:bCs/>
          <w:lang w:eastAsia="pl-PL"/>
        </w:rPr>
        <w:t xml:space="preserve"> (ta sama s</w:t>
      </w:r>
      <w:r w:rsidR="00D933FF" w:rsidRPr="00C32956">
        <w:rPr>
          <w:rFonts w:eastAsia="Times New Roman" w:cstheme="minorHAnsi"/>
          <w:lang w:eastAsia="pl-PL"/>
        </w:rPr>
        <w:t>tawka prowizji od kwoty faktycznie wyegzekwowanej)</w:t>
      </w:r>
      <w:r w:rsidRPr="00C32956">
        <w:rPr>
          <w:rFonts w:eastAsia="Times New Roman" w:cstheme="minorHAnsi"/>
          <w:bCs/>
          <w:lang w:eastAsia="pl-PL"/>
        </w:rPr>
        <w:t>, zamawiający wzywa wykonawców, którzy złożyli te oferty, do złożenia w terminie określonym przez zamawiającego ofert dodatkowych.</w:t>
      </w:r>
    </w:p>
    <w:p w14:paraId="7D1CBB8D" w14:textId="77777777" w:rsidR="00FE38C4" w:rsidRPr="00C32956" w:rsidRDefault="00FE38C4" w:rsidP="00455F69">
      <w:pPr>
        <w:spacing w:after="0" w:line="276" w:lineRule="auto"/>
        <w:rPr>
          <w:rFonts w:eastAsia="Times New Roman" w:cstheme="minorHAnsi"/>
          <w:b/>
          <w:highlight w:val="yellow"/>
          <w:lang w:eastAsia="pl-PL"/>
        </w:rPr>
      </w:pPr>
    </w:p>
    <w:p w14:paraId="5254070F" w14:textId="77777777" w:rsidR="00FE38C4" w:rsidRPr="00C32956" w:rsidRDefault="00FE38C4" w:rsidP="00455F69">
      <w:pPr>
        <w:numPr>
          <w:ilvl w:val="0"/>
          <w:numId w:val="7"/>
        </w:numPr>
        <w:spacing w:after="0" w:line="276" w:lineRule="auto"/>
        <w:rPr>
          <w:rFonts w:eastAsia="Times New Roman" w:cstheme="minorHAnsi"/>
          <w:b/>
          <w:lang w:eastAsia="pl-PL"/>
        </w:rPr>
      </w:pPr>
      <w:r w:rsidRPr="00C32956">
        <w:rPr>
          <w:rFonts w:eastAsia="Times New Roman" w:cstheme="minorHAnsi"/>
          <w:b/>
          <w:lang w:eastAsia="pl-PL"/>
        </w:rPr>
        <w:t>Zamawiający zawrze umowę w przedmiocie przetargu z tym Wykonawcą, którego oferta:</w:t>
      </w:r>
    </w:p>
    <w:p w14:paraId="7C9FA76F" w14:textId="77777777" w:rsidR="00FE38C4" w:rsidRPr="00C32956" w:rsidRDefault="00FE38C4" w:rsidP="00455F69">
      <w:pPr>
        <w:spacing w:after="0" w:line="276" w:lineRule="auto"/>
        <w:ind w:left="360"/>
        <w:rPr>
          <w:rFonts w:eastAsia="Times New Roman" w:cstheme="minorHAnsi"/>
          <w:b/>
          <w:lang w:eastAsia="pl-PL"/>
        </w:rPr>
      </w:pPr>
    </w:p>
    <w:p w14:paraId="13E73720" w14:textId="7BCC14DC" w:rsidR="00FE38C4" w:rsidRPr="00C32956" w:rsidRDefault="00FE38C4" w:rsidP="00455F69">
      <w:pPr>
        <w:numPr>
          <w:ilvl w:val="0"/>
          <w:numId w:val="6"/>
        </w:numPr>
        <w:spacing w:after="0" w:line="276" w:lineRule="auto"/>
        <w:rPr>
          <w:rFonts w:eastAsia="Times New Roman" w:cstheme="minorHAnsi"/>
          <w:lang w:eastAsia="pl-PL"/>
        </w:rPr>
      </w:pPr>
      <w:r w:rsidRPr="00C32956">
        <w:rPr>
          <w:rFonts w:eastAsia="Times New Roman" w:cstheme="minorHAnsi"/>
          <w:lang w:eastAsia="pl-PL"/>
        </w:rPr>
        <w:t>odpowiadać będzie wymaganiom określonym w ustawie Prawo zamówień publicznych i Specyfikacji Warunków Zamówienia,</w:t>
      </w:r>
    </w:p>
    <w:p w14:paraId="283A8C63" w14:textId="77777777" w:rsidR="00FE38C4" w:rsidRPr="00C32956" w:rsidRDefault="00FE38C4" w:rsidP="00455F69">
      <w:pPr>
        <w:numPr>
          <w:ilvl w:val="0"/>
          <w:numId w:val="6"/>
        </w:numPr>
        <w:spacing w:after="0" w:line="276" w:lineRule="auto"/>
        <w:rPr>
          <w:rFonts w:eastAsia="Times New Roman" w:cstheme="minorHAnsi"/>
          <w:lang w:eastAsia="pl-PL"/>
        </w:rPr>
      </w:pPr>
      <w:r w:rsidRPr="00C32956">
        <w:rPr>
          <w:rFonts w:eastAsia="Times New Roman" w:cstheme="minorHAnsi"/>
          <w:lang w:eastAsia="pl-PL"/>
        </w:rPr>
        <w:lastRenderedPageBreak/>
        <w:t>zostanie uznana za najkorzystniejszą w oparciu o podane kryteria wyboru – zdobędzie największą ilość punktów.</w:t>
      </w:r>
    </w:p>
    <w:p w14:paraId="6928698F" w14:textId="77777777" w:rsidR="00646E34" w:rsidRPr="00C32956" w:rsidRDefault="00646E34" w:rsidP="00455F69">
      <w:pPr>
        <w:spacing w:after="0" w:line="276" w:lineRule="auto"/>
        <w:ind w:left="643"/>
        <w:rPr>
          <w:rFonts w:eastAsia="Times New Roman" w:cstheme="minorHAnsi"/>
          <w:lang w:eastAsia="pl-PL"/>
        </w:rPr>
      </w:pPr>
    </w:p>
    <w:p w14:paraId="4E668A9C" w14:textId="77777777" w:rsidR="00646E34" w:rsidRPr="00C32956" w:rsidRDefault="00646E34" w:rsidP="00455F69">
      <w:pPr>
        <w:numPr>
          <w:ilvl w:val="0"/>
          <w:numId w:val="37"/>
        </w:numPr>
        <w:suppressAutoHyphens/>
        <w:spacing w:after="0" w:line="276" w:lineRule="auto"/>
        <w:ind w:left="426" w:right="-108"/>
        <w:rPr>
          <w:rFonts w:eastAsia="Times New Roman" w:cstheme="minorHAnsi"/>
          <w:b/>
          <w:lang w:eastAsia="pl-PL"/>
        </w:rPr>
      </w:pPr>
      <w:r w:rsidRPr="00C32956">
        <w:rPr>
          <w:rFonts w:eastAsia="Times New Roman" w:cstheme="minorHAnsi"/>
          <w:b/>
          <w:lang w:eastAsia="pl-PL"/>
        </w:rPr>
        <w:t>Sposób obliczenia ceny oferty:</w:t>
      </w:r>
    </w:p>
    <w:p w14:paraId="4EE05F95" w14:textId="77777777" w:rsidR="00646E34" w:rsidRPr="00C32956" w:rsidRDefault="00646E34" w:rsidP="00455F69">
      <w:pPr>
        <w:suppressAutoHyphens/>
        <w:spacing w:after="0" w:line="276" w:lineRule="auto"/>
        <w:ind w:left="426" w:right="-108"/>
        <w:rPr>
          <w:rFonts w:eastAsia="Times New Roman" w:cstheme="minorHAnsi"/>
          <w:b/>
          <w:lang w:eastAsia="pl-PL"/>
        </w:rPr>
      </w:pPr>
    </w:p>
    <w:p w14:paraId="6F481369" w14:textId="77777777" w:rsidR="00CC7E06" w:rsidRPr="00C32956" w:rsidRDefault="00CC7E06" w:rsidP="00CC7E06">
      <w:pPr>
        <w:numPr>
          <w:ilvl w:val="0"/>
          <w:numId w:val="59"/>
        </w:numPr>
        <w:shd w:val="clear" w:color="auto" w:fill="FFFFFF"/>
        <w:spacing w:after="0" w:line="240" w:lineRule="auto"/>
        <w:rPr>
          <w:rFonts w:eastAsia="Times New Roman" w:cstheme="minorHAnsi"/>
          <w:lang w:eastAsia="pl-PL"/>
        </w:rPr>
      </w:pPr>
      <w:r w:rsidRPr="00C32956">
        <w:rPr>
          <w:rFonts w:eastAsia="Times New Roman" w:cstheme="minorHAnsi"/>
          <w:lang w:eastAsia="pl-PL"/>
        </w:rPr>
        <w:t>Wynagrodzenie Wykonawcy za realizację przedmiotu zamówienia będzie miało charakter prowizyjny i będzie uzależnione od wartości wierzytelności faktycznie odzyskanych w ramach realizacji zamówienia.</w:t>
      </w:r>
    </w:p>
    <w:p w14:paraId="7A7AE5CD" w14:textId="6F43D159" w:rsidR="00CC7E06" w:rsidRPr="00C32956" w:rsidRDefault="00A81B41" w:rsidP="00CC7E06">
      <w:pPr>
        <w:numPr>
          <w:ilvl w:val="0"/>
          <w:numId w:val="59"/>
        </w:numPr>
        <w:shd w:val="clear" w:color="auto" w:fill="FFFFFF"/>
        <w:spacing w:after="0" w:line="240" w:lineRule="auto"/>
        <w:rPr>
          <w:rFonts w:eastAsia="Times New Roman" w:cstheme="minorHAnsi"/>
          <w:lang w:eastAsia="pl-PL"/>
        </w:rPr>
      </w:pPr>
      <w:r w:rsidRPr="00C32956">
        <w:rPr>
          <w:rFonts w:eastAsia="Times New Roman" w:cstheme="minorHAnsi"/>
          <w:lang w:eastAsia="pl-PL"/>
        </w:rPr>
        <w:t>Szacunkowa ł</w:t>
      </w:r>
      <w:r w:rsidR="00CC7E06" w:rsidRPr="00C32956">
        <w:rPr>
          <w:rFonts w:eastAsia="Times New Roman" w:cstheme="minorHAnsi"/>
          <w:lang w:eastAsia="pl-PL"/>
        </w:rPr>
        <w:t xml:space="preserve">ączna wartość wierzytelności objętych przedmiotem zamówienia wynosi </w:t>
      </w:r>
      <w:r w:rsidRPr="00C32956">
        <w:t>953 846,00 zł</w:t>
      </w:r>
      <w:r w:rsidR="00CC7E06" w:rsidRPr="00C32956">
        <w:rPr>
          <w:rFonts w:eastAsia="Times New Roman" w:cstheme="minorHAnsi"/>
          <w:lang w:eastAsia="pl-PL"/>
        </w:rPr>
        <w:t>.</w:t>
      </w:r>
    </w:p>
    <w:p w14:paraId="57CEE04F" w14:textId="77777777" w:rsidR="00CC7E06" w:rsidRPr="00C32956" w:rsidRDefault="00CC7E06" w:rsidP="00CC7E06">
      <w:pPr>
        <w:numPr>
          <w:ilvl w:val="0"/>
          <w:numId w:val="59"/>
        </w:numPr>
        <w:shd w:val="clear" w:color="auto" w:fill="FFFFFF"/>
        <w:spacing w:after="0" w:line="240" w:lineRule="auto"/>
        <w:rPr>
          <w:rFonts w:eastAsia="Times New Roman" w:cstheme="minorHAnsi"/>
          <w:lang w:eastAsia="pl-PL"/>
        </w:rPr>
      </w:pPr>
      <w:r w:rsidRPr="00C32956">
        <w:rPr>
          <w:rFonts w:eastAsia="Times New Roman" w:cstheme="minorHAnsi"/>
          <w:lang w:eastAsia="pl-PL"/>
        </w:rPr>
        <w:t>Wykonawca zobowiązany jest podać w Formularzu Ofertowym jedną stawkę prowizji wyrażoną procentowo (%), która będzie stanowiła cenę oferty.</w:t>
      </w:r>
    </w:p>
    <w:p w14:paraId="368013D6" w14:textId="77777777" w:rsidR="00CC7E06" w:rsidRPr="00C32956" w:rsidRDefault="00CC7E06" w:rsidP="00CC7E06">
      <w:pPr>
        <w:numPr>
          <w:ilvl w:val="0"/>
          <w:numId w:val="59"/>
        </w:numPr>
        <w:shd w:val="clear" w:color="auto" w:fill="FFFFFF"/>
        <w:spacing w:after="0" w:line="240" w:lineRule="auto"/>
        <w:rPr>
          <w:rFonts w:eastAsia="Times New Roman" w:cstheme="minorHAnsi"/>
          <w:b/>
          <w:bCs/>
          <w:lang w:eastAsia="pl-PL"/>
        </w:rPr>
      </w:pPr>
      <w:r w:rsidRPr="00C32956">
        <w:rPr>
          <w:rFonts w:eastAsia="Times New Roman" w:cstheme="minorHAnsi"/>
          <w:b/>
          <w:bCs/>
          <w:lang w:eastAsia="pl-PL"/>
        </w:rPr>
        <w:t>Zamawiający ustala maksymalną dopuszczalną stawkę prowizji na poziomie 30,00% wartości wierzytelności faktycznie odzyskanych.</w:t>
      </w:r>
    </w:p>
    <w:p w14:paraId="6A85CA1D" w14:textId="032AFD5B" w:rsidR="00CC7E06" w:rsidRPr="00C32956" w:rsidRDefault="00CC7E06" w:rsidP="00CC7E06">
      <w:pPr>
        <w:numPr>
          <w:ilvl w:val="0"/>
          <w:numId w:val="59"/>
        </w:numPr>
        <w:shd w:val="clear" w:color="auto" w:fill="FFFFFF"/>
        <w:spacing w:after="0" w:line="240" w:lineRule="auto"/>
        <w:rPr>
          <w:rFonts w:eastAsia="Times New Roman" w:cstheme="minorHAnsi"/>
          <w:b/>
          <w:bCs/>
          <w:lang w:eastAsia="pl-PL"/>
        </w:rPr>
      </w:pPr>
      <w:r w:rsidRPr="00C32956">
        <w:rPr>
          <w:rFonts w:eastAsia="Times New Roman" w:cstheme="minorHAnsi"/>
          <w:b/>
          <w:bCs/>
          <w:lang w:eastAsia="pl-PL"/>
        </w:rPr>
        <w:t xml:space="preserve">Wykonawca może zaoferować stawkę prowizji w wysokości </w:t>
      </w:r>
      <w:r w:rsidR="00A81B41" w:rsidRPr="00C32956">
        <w:rPr>
          <w:rFonts w:eastAsia="Times New Roman" w:cstheme="minorHAnsi"/>
          <w:b/>
          <w:bCs/>
          <w:lang w:eastAsia="pl-PL"/>
        </w:rPr>
        <w:t>maks.</w:t>
      </w:r>
      <w:r w:rsidRPr="00C32956">
        <w:rPr>
          <w:rFonts w:eastAsia="Times New Roman" w:cstheme="minorHAnsi"/>
          <w:b/>
          <w:bCs/>
          <w:lang w:eastAsia="pl-PL"/>
        </w:rPr>
        <w:t xml:space="preserve"> 30,00%.</w:t>
      </w:r>
    </w:p>
    <w:p w14:paraId="29A79E6B" w14:textId="5B3C42B5" w:rsidR="00CC7E06" w:rsidRPr="00C32956" w:rsidRDefault="00CC7E06" w:rsidP="00CC7E06">
      <w:pPr>
        <w:numPr>
          <w:ilvl w:val="0"/>
          <w:numId w:val="59"/>
        </w:numPr>
        <w:shd w:val="clear" w:color="auto" w:fill="FFFFFF"/>
        <w:spacing w:after="0" w:line="240" w:lineRule="auto"/>
        <w:rPr>
          <w:rFonts w:eastAsia="Times New Roman" w:cstheme="minorHAnsi"/>
          <w:lang w:eastAsia="pl-PL"/>
        </w:rPr>
      </w:pPr>
      <w:r w:rsidRPr="00C32956">
        <w:rPr>
          <w:rFonts w:eastAsia="Times New Roman" w:cstheme="minorHAnsi"/>
          <w:lang w:eastAsia="pl-PL"/>
        </w:rPr>
        <w:t>Stawka prowizji zaoferowana przez Wykonawcę będzie stała przez cały okres realizacji zamówienia, z</w:t>
      </w:r>
      <w:r w:rsidR="00A81B41" w:rsidRPr="00C32956">
        <w:rPr>
          <w:rFonts w:eastAsia="Times New Roman" w:cstheme="minorHAnsi"/>
          <w:lang w:eastAsia="pl-PL"/>
        </w:rPr>
        <w:t> </w:t>
      </w:r>
      <w:r w:rsidRPr="00C32956">
        <w:rPr>
          <w:rFonts w:eastAsia="Times New Roman" w:cstheme="minorHAnsi"/>
          <w:lang w:eastAsia="pl-PL"/>
        </w:rPr>
        <w:t>zastrzeżeniem przypadków zmiany wynagrodzenia przewidzianych w projektowanych postanowieniach umowy.</w:t>
      </w:r>
    </w:p>
    <w:p w14:paraId="1E752738" w14:textId="77777777" w:rsidR="00CC7E06" w:rsidRPr="00C32956" w:rsidRDefault="00CC7E06" w:rsidP="00CC7E06">
      <w:pPr>
        <w:numPr>
          <w:ilvl w:val="0"/>
          <w:numId w:val="59"/>
        </w:numPr>
        <w:shd w:val="clear" w:color="auto" w:fill="FFFFFF"/>
        <w:spacing w:after="0" w:line="240" w:lineRule="auto"/>
        <w:rPr>
          <w:rFonts w:eastAsia="Times New Roman" w:cstheme="minorHAnsi"/>
          <w:lang w:eastAsia="pl-PL"/>
        </w:rPr>
      </w:pPr>
      <w:r w:rsidRPr="00C32956">
        <w:rPr>
          <w:rFonts w:eastAsia="Times New Roman" w:cstheme="minorHAnsi"/>
          <w:lang w:eastAsia="pl-PL"/>
        </w:rPr>
        <w:t xml:space="preserve">Cena oferty jest wyrażona w postaci stawki prowizji, a nie w postaci </w:t>
      </w:r>
      <w:proofErr w:type="gramStart"/>
      <w:r w:rsidRPr="00C32956">
        <w:rPr>
          <w:rFonts w:eastAsia="Times New Roman" w:cstheme="minorHAnsi"/>
          <w:lang w:eastAsia="pl-PL"/>
        </w:rPr>
        <w:t>kwoty pieniężnej</w:t>
      </w:r>
      <w:proofErr w:type="gramEnd"/>
      <w:r w:rsidRPr="00C32956">
        <w:rPr>
          <w:rFonts w:eastAsia="Times New Roman" w:cstheme="minorHAnsi"/>
          <w:lang w:eastAsia="pl-PL"/>
        </w:rPr>
        <w:t>.</w:t>
      </w:r>
    </w:p>
    <w:p w14:paraId="0F6E599A" w14:textId="77777777" w:rsidR="00CC7E06" w:rsidRPr="00C32956" w:rsidRDefault="00CC7E06" w:rsidP="00CC7E06">
      <w:pPr>
        <w:numPr>
          <w:ilvl w:val="0"/>
          <w:numId w:val="59"/>
        </w:numPr>
        <w:shd w:val="clear" w:color="auto" w:fill="FFFFFF"/>
        <w:spacing w:after="0" w:line="240" w:lineRule="auto"/>
        <w:rPr>
          <w:rFonts w:eastAsia="Times New Roman" w:cstheme="minorHAnsi"/>
          <w:lang w:eastAsia="pl-PL"/>
        </w:rPr>
      </w:pPr>
      <w:r w:rsidRPr="00C32956">
        <w:rPr>
          <w:rFonts w:eastAsia="Times New Roman" w:cstheme="minorHAnsi"/>
          <w:lang w:eastAsia="pl-PL"/>
        </w:rPr>
        <w:t>Na potrzeby porównania ofert Zamawiający będzie brał pod uwagę wyłącznie wysokość zaoferowanej stawki prowizji.</w:t>
      </w:r>
    </w:p>
    <w:p w14:paraId="17701CA6" w14:textId="6DA84457" w:rsidR="00CC7E06" w:rsidRPr="00C32956" w:rsidRDefault="00CC7E06" w:rsidP="00CC7E06">
      <w:pPr>
        <w:numPr>
          <w:ilvl w:val="0"/>
          <w:numId w:val="59"/>
        </w:numPr>
        <w:shd w:val="clear" w:color="auto" w:fill="FFFFFF"/>
        <w:spacing w:after="0" w:line="240" w:lineRule="auto"/>
        <w:rPr>
          <w:rFonts w:eastAsia="Times New Roman" w:cstheme="minorHAnsi"/>
          <w:lang w:eastAsia="pl-PL"/>
        </w:rPr>
      </w:pPr>
      <w:r w:rsidRPr="00C32956">
        <w:rPr>
          <w:rFonts w:eastAsia="Times New Roman" w:cstheme="minorHAnsi"/>
          <w:lang w:eastAsia="pl-PL"/>
        </w:rPr>
        <w:t xml:space="preserve">Rzeczywiste wynagrodzenie Wykonawcy będzie obliczane </w:t>
      </w:r>
      <w:r w:rsidR="00A81B41" w:rsidRPr="00C32956">
        <w:rPr>
          <w:rFonts w:eastAsia="Times New Roman" w:cstheme="minorHAnsi"/>
          <w:lang w:eastAsia="pl-PL"/>
        </w:rPr>
        <w:t>zgodnie z zapisami umowy.</w:t>
      </w:r>
    </w:p>
    <w:p w14:paraId="022A75BE" w14:textId="4E694F6A" w:rsidR="00CC7E06" w:rsidRPr="00C32956" w:rsidRDefault="00CC7E06" w:rsidP="00A81B41">
      <w:pPr>
        <w:pStyle w:val="Akapitzlist"/>
        <w:numPr>
          <w:ilvl w:val="0"/>
          <w:numId w:val="61"/>
        </w:numPr>
        <w:shd w:val="clear" w:color="auto" w:fill="FFFFFF"/>
        <w:tabs>
          <w:tab w:val="clear" w:pos="928"/>
        </w:tabs>
        <w:ind w:left="709"/>
        <w:rPr>
          <w:rFonts w:ascii="Calibri" w:hAnsi="Calibri" w:cs="Calibri"/>
          <w:sz w:val="22"/>
          <w:szCs w:val="22"/>
          <w:lang w:eastAsia="pl-PL"/>
        </w:rPr>
      </w:pPr>
      <w:r w:rsidRPr="00C32956">
        <w:rPr>
          <w:rFonts w:ascii="Calibri" w:hAnsi="Calibri" w:cs="Calibri"/>
          <w:sz w:val="22"/>
          <w:szCs w:val="22"/>
          <w:lang w:eastAsia="pl-PL"/>
        </w:rPr>
        <w:t>Zaoferowana stawka prowizji obejmuje wszystkie koszty związane z realizacją przedmiotu zamówienia, z</w:t>
      </w:r>
      <w:r w:rsidR="00A81B41" w:rsidRPr="00C32956">
        <w:rPr>
          <w:rFonts w:ascii="Calibri" w:hAnsi="Calibri" w:cs="Calibri"/>
          <w:sz w:val="22"/>
          <w:szCs w:val="22"/>
          <w:lang w:eastAsia="pl-PL"/>
        </w:rPr>
        <w:t> </w:t>
      </w:r>
      <w:r w:rsidRPr="00C32956">
        <w:rPr>
          <w:rFonts w:ascii="Calibri" w:hAnsi="Calibri" w:cs="Calibri"/>
          <w:sz w:val="22"/>
          <w:szCs w:val="22"/>
          <w:lang w:eastAsia="pl-PL"/>
        </w:rPr>
        <w:t>wyjątkiem kosztów, które zgodnie z postanowieniami umowy ponosi Zamawiający odrębnie.</w:t>
      </w:r>
    </w:p>
    <w:p w14:paraId="31F3BAD6" w14:textId="77777777" w:rsidR="00CC7E06" w:rsidRPr="00C32956" w:rsidRDefault="00CC7E06" w:rsidP="00A81B41">
      <w:pPr>
        <w:numPr>
          <w:ilvl w:val="0"/>
          <w:numId w:val="61"/>
        </w:numPr>
        <w:shd w:val="clear" w:color="auto" w:fill="FFFFFF"/>
        <w:tabs>
          <w:tab w:val="clear" w:pos="928"/>
        </w:tabs>
        <w:spacing w:after="0" w:line="240" w:lineRule="auto"/>
        <w:ind w:left="709"/>
        <w:rPr>
          <w:rFonts w:ascii="Calibri" w:eastAsia="Times New Roman" w:hAnsi="Calibri" w:cs="Calibri"/>
          <w:b/>
          <w:bCs/>
          <w:lang w:eastAsia="pl-PL"/>
        </w:rPr>
      </w:pPr>
      <w:r w:rsidRPr="00C32956">
        <w:rPr>
          <w:rFonts w:ascii="Calibri" w:eastAsia="Times New Roman" w:hAnsi="Calibri" w:cs="Calibri"/>
          <w:b/>
          <w:bCs/>
          <w:lang w:eastAsia="pl-PL"/>
        </w:rPr>
        <w:t>W przypadku zaoferowania przez Wykonawcę stawki prowizji wyższej niż 30,00%, oferta będzie podlegała odrzuceniu jako niezgodna z warunkami zamówienia.</w:t>
      </w:r>
    </w:p>
    <w:p w14:paraId="6E538227" w14:textId="273C86BA" w:rsidR="00CC7E06" w:rsidRPr="00C32956" w:rsidRDefault="00CC7E06" w:rsidP="00A81B41">
      <w:pPr>
        <w:numPr>
          <w:ilvl w:val="0"/>
          <w:numId w:val="61"/>
        </w:numPr>
        <w:shd w:val="clear" w:color="auto" w:fill="FFFFFF"/>
        <w:tabs>
          <w:tab w:val="clear" w:pos="928"/>
        </w:tabs>
        <w:spacing w:after="0" w:line="240" w:lineRule="auto"/>
        <w:ind w:left="709"/>
        <w:rPr>
          <w:rFonts w:ascii="Calibri" w:eastAsia="Times New Roman" w:hAnsi="Calibri" w:cs="Calibri"/>
          <w:lang w:eastAsia="pl-PL"/>
        </w:rPr>
      </w:pPr>
      <w:r w:rsidRPr="00C32956">
        <w:rPr>
          <w:rFonts w:ascii="Calibri" w:eastAsia="Times New Roman" w:hAnsi="Calibri" w:cs="Calibri"/>
          <w:lang w:eastAsia="pl-PL"/>
        </w:rPr>
        <w:t xml:space="preserve">Wartość </w:t>
      </w:r>
      <w:r w:rsidR="00A81B41" w:rsidRPr="00C32956">
        <w:rPr>
          <w:rFonts w:ascii="Calibri" w:eastAsia="Times New Roman" w:hAnsi="Calibri" w:cs="Calibri"/>
          <w:lang w:eastAsia="pl-PL"/>
        </w:rPr>
        <w:t xml:space="preserve">953 846,00 </w:t>
      </w:r>
      <w:r w:rsidRPr="00C32956">
        <w:rPr>
          <w:rFonts w:ascii="Calibri" w:eastAsia="Times New Roman" w:hAnsi="Calibri" w:cs="Calibri"/>
          <w:lang w:eastAsia="pl-PL"/>
        </w:rPr>
        <w:t>zł stanowi wartość nominalną wierzytelności objętych zamówieniem i nie stanowi gwarantowanej wartości wierzytelności, które zostaną odzyskane przez Wykonawcę, ani gwarantowanego wynagrodzenia Wykonawcy</w:t>
      </w:r>
      <w:r w:rsidR="00A81B41" w:rsidRPr="00C32956">
        <w:rPr>
          <w:rFonts w:ascii="Calibri" w:eastAsia="Times New Roman" w:hAnsi="Calibri" w:cs="Calibri"/>
          <w:lang w:eastAsia="pl-PL"/>
        </w:rPr>
        <w:t>.</w:t>
      </w:r>
    </w:p>
    <w:p w14:paraId="636C8572" w14:textId="31016786" w:rsidR="00646E34" w:rsidRPr="00C32956" w:rsidRDefault="00646E34" w:rsidP="00A81B41">
      <w:pPr>
        <w:pStyle w:val="Akapitzlist"/>
        <w:numPr>
          <w:ilvl w:val="0"/>
          <w:numId w:val="61"/>
        </w:numPr>
        <w:tabs>
          <w:tab w:val="clear" w:pos="928"/>
        </w:tabs>
        <w:spacing w:line="276" w:lineRule="auto"/>
        <w:ind w:left="709" w:right="-108"/>
        <w:rPr>
          <w:rFonts w:ascii="Calibri" w:hAnsi="Calibri" w:cs="Calibri"/>
          <w:sz w:val="22"/>
          <w:szCs w:val="22"/>
          <w:lang w:eastAsia="pl-PL"/>
        </w:rPr>
      </w:pPr>
      <w:r w:rsidRPr="00C32956">
        <w:rPr>
          <w:rFonts w:ascii="Calibri" w:hAnsi="Calibri" w:cs="Calibri"/>
          <w:sz w:val="22"/>
          <w:szCs w:val="22"/>
          <w:lang w:eastAsia="pl-PL"/>
        </w:rPr>
        <w:t>Wykonawca, składając ofertę, jest zobowiązany poinformować zamawiającego (w Formularzu oferty), czy wybór jego oferty będzie prowadzić do powstania u Zamawiającego obowiązku podatkowego zgodnie z przepisami o podatku VAT (odwrotne obciążenie), wskazując nazwę (rodzaj) towaru lub usługi, których dostawa lub świadczenie będzie prowadzić do jego powstania, oraz wskazując ich wartość bez kwoty podatku VAT. Jeżeli złożono ofertę, której wybór prowadziłby do powstania obowiązku podatkowego zgodnie z przepisami o podatku od towarów i usług, do ceny najkorzystniejszej oferty lub oferty z najniższą ceną Zamawiający doliczy podatek od towarów i</w:t>
      </w:r>
      <w:r w:rsidR="00B27D96" w:rsidRPr="00C32956">
        <w:rPr>
          <w:rFonts w:ascii="Calibri" w:hAnsi="Calibri" w:cs="Calibri"/>
          <w:sz w:val="22"/>
          <w:szCs w:val="22"/>
          <w:lang w:eastAsia="pl-PL"/>
        </w:rPr>
        <w:t> </w:t>
      </w:r>
      <w:r w:rsidRPr="00C32956">
        <w:rPr>
          <w:rFonts w:ascii="Calibri" w:hAnsi="Calibri" w:cs="Calibri"/>
          <w:sz w:val="22"/>
          <w:szCs w:val="22"/>
          <w:lang w:eastAsia="pl-PL"/>
        </w:rPr>
        <w:t>usług, który Zamawiający ma obowiązek rozliczyć zgodnie z obowiązującymi przepisami.</w:t>
      </w:r>
    </w:p>
    <w:p w14:paraId="55484772" w14:textId="42B88BAD" w:rsidR="00FE38C4" w:rsidRPr="00C32956" w:rsidRDefault="00AD4DB9" w:rsidP="00A81B41">
      <w:pPr>
        <w:pStyle w:val="Akapitzlist"/>
        <w:numPr>
          <w:ilvl w:val="0"/>
          <w:numId w:val="61"/>
        </w:numPr>
        <w:tabs>
          <w:tab w:val="clear" w:pos="928"/>
          <w:tab w:val="left" w:pos="426"/>
        </w:tabs>
        <w:spacing w:line="276" w:lineRule="auto"/>
        <w:ind w:left="709" w:right="-108" w:hanging="283"/>
        <w:rPr>
          <w:rFonts w:ascii="Calibri" w:hAnsi="Calibri" w:cs="Calibri"/>
          <w:b/>
          <w:bCs/>
          <w:sz w:val="22"/>
          <w:szCs w:val="22"/>
          <w:lang w:eastAsia="pl-PL"/>
        </w:rPr>
      </w:pPr>
      <w:r w:rsidRPr="00C32956">
        <w:rPr>
          <w:rFonts w:ascii="Calibri" w:hAnsi="Calibri" w:cs="Calibri"/>
          <w:sz w:val="22"/>
          <w:szCs w:val="22"/>
          <w:lang w:eastAsia="pl-PL"/>
        </w:rPr>
        <w:t>Jeżeli zaoferowana cena lub koszt, lub ich istotne części składowe, wydają się rażąco niskie w</w:t>
      </w:r>
      <w:r w:rsidR="00B27D96" w:rsidRPr="00C32956">
        <w:rPr>
          <w:rFonts w:ascii="Calibri" w:hAnsi="Calibri" w:cs="Calibri"/>
          <w:sz w:val="22"/>
          <w:szCs w:val="22"/>
          <w:lang w:eastAsia="pl-PL"/>
        </w:rPr>
        <w:t> </w:t>
      </w:r>
      <w:r w:rsidRPr="00C32956">
        <w:rPr>
          <w:rFonts w:ascii="Calibri" w:hAnsi="Calibri" w:cs="Calibri"/>
          <w:sz w:val="22"/>
          <w:szCs w:val="22"/>
          <w:lang w:eastAsia="pl-PL"/>
        </w:rPr>
        <w:t xml:space="preserve">stosunku do przedmiotu zamówienia lub budzą wątpliwości zamawiającego co do możliwości wykonania przedmiotu zamówienia zgodnie z wymaganiami określonymi w dokumentach zamówienia lub wynikającymi z odrębnych przepisów, zamawiający żąda od wykonawcy wyjaśnień, w tym złożenia dowodów w zakresie wyliczenia ceny lub kosztu, lub ich istotnych części składowych. </w:t>
      </w:r>
    </w:p>
    <w:p w14:paraId="50E9C2DE" w14:textId="77777777" w:rsidR="00AD4DB9" w:rsidRPr="00C32956" w:rsidRDefault="00AD4DB9" w:rsidP="00A81B41">
      <w:pPr>
        <w:pStyle w:val="Akapitzlist"/>
        <w:numPr>
          <w:ilvl w:val="0"/>
          <w:numId w:val="61"/>
        </w:numPr>
        <w:tabs>
          <w:tab w:val="clear" w:pos="928"/>
          <w:tab w:val="left" w:pos="426"/>
        </w:tabs>
        <w:spacing w:line="276" w:lineRule="auto"/>
        <w:ind w:left="709" w:right="-108" w:hanging="283"/>
        <w:rPr>
          <w:rFonts w:ascii="Calibri" w:hAnsi="Calibri" w:cs="Calibri"/>
          <w:bCs/>
          <w:sz w:val="22"/>
          <w:szCs w:val="22"/>
          <w:lang w:eastAsia="pl-PL"/>
        </w:rPr>
      </w:pPr>
      <w:r w:rsidRPr="00C32956">
        <w:rPr>
          <w:rFonts w:ascii="Calibri" w:hAnsi="Calibri" w:cs="Calibri"/>
          <w:bCs/>
          <w:sz w:val="22"/>
          <w:szCs w:val="22"/>
          <w:lang w:eastAsia="pl-PL"/>
        </w:rPr>
        <w:t>W przypadku gdy cena całkowita oferty złożonej w terminie jest niższa o co najmniej 30% od:</w:t>
      </w:r>
    </w:p>
    <w:p w14:paraId="32E5B26A" w14:textId="11CBCF9A" w:rsidR="00AD4DB9" w:rsidRPr="00C32956" w:rsidRDefault="00AD4DB9" w:rsidP="00A81B41">
      <w:pPr>
        <w:pStyle w:val="Akapitzlist"/>
        <w:numPr>
          <w:ilvl w:val="0"/>
          <w:numId w:val="39"/>
        </w:numPr>
        <w:spacing w:line="276" w:lineRule="auto"/>
        <w:ind w:left="709" w:right="-108" w:hanging="283"/>
        <w:rPr>
          <w:rFonts w:ascii="Calibri" w:hAnsi="Calibri" w:cs="Calibri"/>
          <w:bCs/>
          <w:sz w:val="22"/>
          <w:szCs w:val="22"/>
          <w:lang w:eastAsia="pl-PL"/>
        </w:rPr>
      </w:pPr>
      <w:r w:rsidRPr="00C32956">
        <w:rPr>
          <w:rFonts w:ascii="Calibri" w:hAnsi="Calibri" w:cs="Calibri"/>
          <w:bCs/>
          <w:sz w:val="22"/>
          <w:szCs w:val="22"/>
          <w:lang w:eastAsia="pl-PL"/>
        </w:rPr>
        <w:t>wartości zamówienia powiększonej o należny podatek od towarów i usług, ustalonej przed wszczęciem postępowania lub średniej arytmetycznej cen wszystkich złożonych ofert niepodlegających odrzuceniu na podstawie art. 226 ust. 1 pkt 1 i 10, zamawiający zwraca się o</w:t>
      </w:r>
      <w:r w:rsidR="00B27D96" w:rsidRPr="00C32956">
        <w:rPr>
          <w:rFonts w:ascii="Calibri" w:hAnsi="Calibri" w:cs="Calibri"/>
          <w:bCs/>
          <w:sz w:val="22"/>
          <w:szCs w:val="22"/>
          <w:lang w:eastAsia="pl-PL"/>
        </w:rPr>
        <w:t> </w:t>
      </w:r>
      <w:r w:rsidRPr="00C32956">
        <w:rPr>
          <w:rFonts w:ascii="Calibri" w:hAnsi="Calibri" w:cs="Calibri"/>
          <w:bCs/>
          <w:sz w:val="22"/>
          <w:szCs w:val="22"/>
          <w:lang w:eastAsia="pl-PL"/>
        </w:rPr>
        <w:t>udzielenie wyjaśnień, o których mowa w ust. 1, chyba że rozbieżność wynika z okoliczności oczywistych, które nie wymagają wyjaśnienia;</w:t>
      </w:r>
    </w:p>
    <w:p w14:paraId="30FA5856" w14:textId="29A125D9" w:rsidR="00AD4DB9" w:rsidRPr="00C32956" w:rsidRDefault="00AD4DB9" w:rsidP="00A81B41">
      <w:pPr>
        <w:pStyle w:val="Akapitzlist"/>
        <w:numPr>
          <w:ilvl w:val="0"/>
          <w:numId w:val="39"/>
        </w:numPr>
        <w:spacing w:line="276" w:lineRule="auto"/>
        <w:ind w:left="709" w:right="-108" w:hanging="283"/>
        <w:rPr>
          <w:rFonts w:ascii="Calibri" w:hAnsi="Calibri" w:cs="Calibri"/>
          <w:bCs/>
          <w:sz w:val="22"/>
          <w:szCs w:val="22"/>
          <w:lang w:eastAsia="pl-PL"/>
        </w:rPr>
      </w:pPr>
      <w:r w:rsidRPr="00C32956">
        <w:rPr>
          <w:rFonts w:ascii="Calibri" w:hAnsi="Calibri" w:cs="Calibri"/>
          <w:bCs/>
          <w:sz w:val="22"/>
          <w:szCs w:val="22"/>
          <w:lang w:eastAsia="pl-PL"/>
        </w:rPr>
        <w:t>wartości zamówienia powiększonej o należny podatek od towarów i usług, zaktualizowanej z</w:t>
      </w:r>
      <w:r w:rsidR="00B27D96" w:rsidRPr="00C32956">
        <w:rPr>
          <w:rFonts w:ascii="Calibri" w:hAnsi="Calibri" w:cs="Calibri"/>
          <w:bCs/>
          <w:sz w:val="22"/>
          <w:szCs w:val="22"/>
          <w:lang w:eastAsia="pl-PL"/>
        </w:rPr>
        <w:t> </w:t>
      </w:r>
      <w:r w:rsidRPr="00C32956">
        <w:rPr>
          <w:rFonts w:ascii="Calibri" w:hAnsi="Calibri" w:cs="Calibri"/>
          <w:bCs/>
          <w:sz w:val="22"/>
          <w:szCs w:val="22"/>
          <w:lang w:eastAsia="pl-PL"/>
        </w:rPr>
        <w:t>uwzględnieniem okoliczności, które nastąpiły po wszczęciu postępowania, w szczególności istotnej zmiany cen rynkowych, zamawiający może zwrócić się o udzielenie wyjaśnień, o których mowa w ust. 1.</w:t>
      </w:r>
    </w:p>
    <w:p w14:paraId="0F1BAE31" w14:textId="3C7F669C" w:rsidR="00AD4DB9" w:rsidRPr="00C32956" w:rsidRDefault="00AD4DB9" w:rsidP="00A81B41">
      <w:pPr>
        <w:pStyle w:val="Akapitzlist"/>
        <w:numPr>
          <w:ilvl w:val="0"/>
          <w:numId w:val="61"/>
        </w:numPr>
        <w:tabs>
          <w:tab w:val="clear" w:pos="928"/>
        </w:tabs>
        <w:spacing w:line="276" w:lineRule="auto"/>
        <w:ind w:left="709" w:hanging="283"/>
        <w:rPr>
          <w:rFonts w:ascii="Calibri" w:hAnsi="Calibri" w:cs="Calibri"/>
          <w:bCs/>
          <w:sz w:val="22"/>
          <w:szCs w:val="22"/>
          <w:lang w:eastAsia="pl-PL"/>
        </w:rPr>
      </w:pPr>
      <w:r w:rsidRPr="00C32956">
        <w:rPr>
          <w:rFonts w:ascii="Calibri" w:hAnsi="Calibri" w:cs="Calibri"/>
          <w:bCs/>
          <w:sz w:val="22"/>
          <w:szCs w:val="22"/>
          <w:lang w:eastAsia="pl-PL"/>
        </w:rPr>
        <w:t xml:space="preserve">Wyjaśnienia, o których mowa w pkt. </w:t>
      </w:r>
      <w:r w:rsidR="0014756D" w:rsidRPr="00C32956">
        <w:rPr>
          <w:rFonts w:ascii="Calibri" w:hAnsi="Calibri" w:cs="Calibri"/>
          <w:bCs/>
          <w:sz w:val="22"/>
          <w:szCs w:val="22"/>
          <w:lang w:eastAsia="pl-PL"/>
        </w:rPr>
        <w:t>7</w:t>
      </w:r>
      <w:r w:rsidRPr="00C32956">
        <w:rPr>
          <w:rFonts w:ascii="Calibri" w:hAnsi="Calibri" w:cs="Calibri"/>
          <w:bCs/>
          <w:sz w:val="22"/>
          <w:szCs w:val="22"/>
          <w:lang w:eastAsia="pl-PL"/>
        </w:rPr>
        <w:t>, mogą dotyczyć w szczególności:</w:t>
      </w:r>
    </w:p>
    <w:p w14:paraId="33F64433" w14:textId="77777777" w:rsidR="00AD4DB9" w:rsidRPr="00C32956" w:rsidRDefault="00AD4DB9" w:rsidP="00A81B41">
      <w:pPr>
        <w:pStyle w:val="Akapitzlist"/>
        <w:numPr>
          <w:ilvl w:val="0"/>
          <w:numId w:val="40"/>
        </w:numPr>
        <w:spacing w:line="276" w:lineRule="auto"/>
        <w:ind w:left="709" w:hanging="283"/>
        <w:rPr>
          <w:rFonts w:ascii="Calibri" w:hAnsi="Calibri" w:cs="Calibri"/>
          <w:bCs/>
          <w:sz w:val="22"/>
          <w:szCs w:val="22"/>
          <w:lang w:eastAsia="pl-PL"/>
        </w:rPr>
      </w:pPr>
      <w:r w:rsidRPr="00C32956">
        <w:rPr>
          <w:rFonts w:ascii="Calibri" w:hAnsi="Calibri" w:cs="Calibri"/>
          <w:bCs/>
          <w:sz w:val="22"/>
          <w:szCs w:val="22"/>
          <w:lang w:eastAsia="pl-PL"/>
        </w:rPr>
        <w:t>zarządzania procesem produkcji, świadczonych usług lub metody budowy;</w:t>
      </w:r>
    </w:p>
    <w:p w14:paraId="09A32D6D" w14:textId="77777777" w:rsidR="00AD4DB9" w:rsidRPr="00C32956" w:rsidRDefault="00AD4DB9" w:rsidP="00A81B41">
      <w:pPr>
        <w:pStyle w:val="Akapitzlist"/>
        <w:numPr>
          <w:ilvl w:val="0"/>
          <w:numId w:val="40"/>
        </w:numPr>
        <w:spacing w:line="276" w:lineRule="auto"/>
        <w:ind w:left="709" w:hanging="283"/>
        <w:rPr>
          <w:rFonts w:ascii="Calibri" w:hAnsi="Calibri" w:cs="Calibri"/>
          <w:bCs/>
          <w:sz w:val="22"/>
          <w:szCs w:val="22"/>
          <w:lang w:eastAsia="pl-PL"/>
        </w:rPr>
      </w:pPr>
      <w:r w:rsidRPr="00C32956">
        <w:rPr>
          <w:rFonts w:ascii="Calibri" w:hAnsi="Calibri" w:cs="Calibri"/>
          <w:bCs/>
          <w:sz w:val="22"/>
          <w:szCs w:val="22"/>
          <w:lang w:eastAsia="pl-PL"/>
        </w:rPr>
        <w:t>wybranych rozwiązań technicznych, wyjątkowo korzystnych warunków dostaw, usług albo związanych z realizacją robót budowlanych;</w:t>
      </w:r>
    </w:p>
    <w:p w14:paraId="54125A5B" w14:textId="77777777" w:rsidR="00AD4DB9" w:rsidRPr="00C32956" w:rsidRDefault="00AD4DB9" w:rsidP="00A81B41">
      <w:pPr>
        <w:pStyle w:val="Akapitzlist"/>
        <w:numPr>
          <w:ilvl w:val="0"/>
          <w:numId w:val="40"/>
        </w:numPr>
        <w:spacing w:line="276" w:lineRule="auto"/>
        <w:ind w:left="709" w:hanging="283"/>
        <w:rPr>
          <w:rFonts w:ascii="Calibri" w:hAnsi="Calibri" w:cs="Calibri"/>
          <w:bCs/>
          <w:sz w:val="22"/>
          <w:szCs w:val="22"/>
          <w:lang w:eastAsia="pl-PL"/>
        </w:rPr>
      </w:pPr>
      <w:r w:rsidRPr="00C32956">
        <w:rPr>
          <w:rFonts w:ascii="Calibri" w:hAnsi="Calibri" w:cs="Calibri"/>
          <w:bCs/>
          <w:sz w:val="22"/>
          <w:szCs w:val="22"/>
          <w:lang w:eastAsia="pl-PL"/>
        </w:rPr>
        <w:t>oryginalności dostaw, usług lub robót budowlanych oferowanych przez wykonawcę;</w:t>
      </w:r>
    </w:p>
    <w:p w14:paraId="5F2131E5" w14:textId="74792430" w:rsidR="00AD4DB9" w:rsidRPr="00C32956" w:rsidRDefault="00AD4DB9" w:rsidP="00A81B41">
      <w:pPr>
        <w:pStyle w:val="Akapitzlist"/>
        <w:numPr>
          <w:ilvl w:val="0"/>
          <w:numId w:val="40"/>
        </w:numPr>
        <w:spacing w:line="276" w:lineRule="auto"/>
        <w:ind w:left="709" w:hanging="283"/>
        <w:rPr>
          <w:rFonts w:ascii="Calibri" w:hAnsi="Calibri" w:cs="Calibri"/>
          <w:bCs/>
          <w:sz w:val="22"/>
          <w:szCs w:val="22"/>
          <w:lang w:eastAsia="pl-PL"/>
        </w:rPr>
      </w:pPr>
      <w:r w:rsidRPr="00C32956">
        <w:rPr>
          <w:rFonts w:ascii="Calibri" w:hAnsi="Calibri" w:cs="Calibri"/>
          <w:bCs/>
          <w:sz w:val="22"/>
          <w:szCs w:val="22"/>
          <w:lang w:eastAsia="pl-PL"/>
        </w:rPr>
        <w:lastRenderedPageBreak/>
        <w:t>zgodności z przepisami dotyczącymi kosztów pracy, których wartość przyjęta do ustalenia ceny nie może być niższa od minimalnego wynagrodzenia za pracę albo minimalnej stawki godzinowej, ustalonych na podstawie przepisów ustawy z dnia 10 października 2002 r. o</w:t>
      </w:r>
      <w:r w:rsidR="00B27D96" w:rsidRPr="00C32956">
        <w:rPr>
          <w:rFonts w:ascii="Calibri" w:hAnsi="Calibri" w:cs="Calibri"/>
          <w:bCs/>
          <w:sz w:val="22"/>
          <w:szCs w:val="22"/>
          <w:lang w:eastAsia="pl-PL"/>
        </w:rPr>
        <w:t> </w:t>
      </w:r>
      <w:r w:rsidRPr="00C32956">
        <w:rPr>
          <w:rFonts w:ascii="Calibri" w:hAnsi="Calibri" w:cs="Calibri"/>
          <w:bCs/>
          <w:sz w:val="22"/>
          <w:szCs w:val="22"/>
          <w:lang w:eastAsia="pl-PL"/>
        </w:rPr>
        <w:t>minimalnym wynagrodzeniu za pracę (Dz. U. z 2020 r. poz. 2207) lub przepisów odrębnych właściwych dla spraw, z którymi związane jest realizowane zamówienie;</w:t>
      </w:r>
    </w:p>
    <w:p w14:paraId="1783FA0E" w14:textId="77777777" w:rsidR="00AD4DB9" w:rsidRPr="00C32956" w:rsidRDefault="00AD4DB9" w:rsidP="00A81B41">
      <w:pPr>
        <w:pStyle w:val="Akapitzlist"/>
        <w:numPr>
          <w:ilvl w:val="0"/>
          <w:numId w:val="40"/>
        </w:numPr>
        <w:spacing w:line="276" w:lineRule="auto"/>
        <w:ind w:left="709" w:hanging="283"/>
        <w:rPr>
          <w:rFonts w:ascii="Calibri" w:hAnsi="Calibri" w:cs="Calibri"/>
          <w:bCs/>
          <w:sz w:val="22"/>
          <w:szCs w:val="22"/>
          <w:lang w:eastAsia="pl-PL"/>
        </w:rPr>
      </w:pPr>
      <w:r w:rsidRPr="00C32956">
        <w:rPr>
          <w:rFonts w:ascii="Calibri" w:hAnsi="Calibri" w:cs="Calibri"/>
          <w:bCs/>
          <w:sz w:val="22"/>
          <w:szCs w:val="22"/>
          <w:lang w:eastAsia="pl-PL"/>
        </w:rPr>
        <w:t>zgodności z prawem w rozumieniu przepisów o postępowaniu w sprawach dotyczących pomocy publicznej;</w:t>
      </w:r>
    </w:p>
    <w:p w14:paraId="3D1CB916" w14:textId="2BC6808B" w:rsidR="00AD4DB9" w:rsidRPr="00C32956" w:rsidRDefault="00AD4DB9" w:rsidP="00A81B41">
      <w:pPr>
        <w:pStyle w:val="Akapitzlist"/>
        <w:numPr>
          <w:ilvl w:val="0"/>
          <w:numId w:val="40"/>
        </w:numPr>
        <w:spacing w:line="276" w:lineRule="auto"/>
        <w:ind w:left="709" w:hanging="283"/>
        <w:rPr>
          <w:rFonts w:ascii="Calibri" w:hAnsi="Calibri" w:cs="Calibri"/>
          <w:bCs/>
          <w:sz w:val="22"/>
          <w:szCs w:val="22"/>
          <w:lang w:eastAsia="pl-PL"/>
        </w:rPr>
      </w:pPr>
      <w:r w:rsidRPr="00C32956">
        <w:rPr>
          <w:rFonts w:ascii="Calibri" w:hAnsi="Calibri" w:cs="Calibri"/>
          <w:bCs/>
          <w:sz w:val="22"/>
          <w:szCs w:val="22"/>
          <w:lang w:eastAsia="pl-PL"/>
        </w:rPr>
        <w:t>zgodności z przepisami z zakresu prawa pracy i zabezpieczenia społecznego, obowiązującymi w</w:t>
      </w:r>
      <w:r w:rsidR="00B27D96" w:rsidRPr="00C32956">
        <w:rPr>
          <w:rFonts w:ascii="Calibri" w:hAnsi="Calibri" w:cs="Calibri"/>
          <w:bCs/>
          <w:sz w:val="22"/>
          <w:szCs w:val="22"/>
          <w:lang w:eastAsia="pl-PL"/>
        </w:rPr>
        <w:t> </w:t>
      </w:r>
      <w:r w:rsidRPr="00C32956">
        <w:rPr>
          <w:rFonts w:ascii="Calibri" w:hAnsi="Calibri" w:cs="Calibri"/>
          <w:bCs/>
          <w:sz w:val="22"/>
          <w:szCs w:val="22"/>
          <w:lang w:eastAsia="pl-PL"/>
        </w:rPr>
        <w:t>miejscu, w którym realizowane jest zamówienie;</w:t>
      </w:r>
    </w:p>
    <w:p w14:paraId="11F55E35" w14:textId="77777777" w:rsidR="00AD4DB9" w:rsidRPr="00C32956" w:rsidRDefault="00AD4DB9" w:rsidP="00A81B41">
      <w:pPr>
        <w:pStyle w:val="Akapitzlist"/>
        <w:numPr>
          <w:ilvl w:val="0"/>
          <w:numId w:val="40"/>
        </w:numPr>
        <w:spacing w:line="276" w:lineRule="auto"/>
        <w:ind w:left="709" w:hanging="283"/>
        <w:rPr>
          <w:rFonts w:ascii="Calibri" w:hAnsi="Calibri" w:cs="Calibri"/>
          <w:bCs/>
          <w:sz w:val="22"/>
          <w:szCs w:val="22"/>
          <w:lang w:eastAsia="pl-PL"/>
        </w:rPr>
      </w:pPr>
      <w:r w:rsidRPr="00C32956">
        <w:rPr>
          <w:rFonts w:ascii="Calibri" w:hAnsi="Calibri" w:cs="Calibri"/>
          <w:bCs/>
          <w:sz w:val="22"/>
          <w:szCs w:val="22"/>
          <w:lang w:eastAsia="pl-PL"/>
        </w:rPr>
        <w:t>zgodności z przepisami z zakresu ochrony środowiska;</w:t>
      </w:r>
    </w:p>
    <w:p w14:paraId="0D2BC93C" w14:textId="77777777" w:rsidR="00646E34" w:rsidRPr="00C32956" w:rsidRDefault="00AD4DB9" w:rsidP="00A81B41">
      <w:pPr>
        <w:pStyle w:val="Akapitzlist"/>
        <w:numPr>
          <w:ilvl w:val="0"/>
          <w:numId w:val="40"/>
        </w:numPr>
        <w:spacing w:line="276" w:lineRule="auto"/>
        <w:ind w:left="709" w:hanging="283"/>
        <w:rPr>
          <w:rFonts w:ascii="Calibri" w:hAnsi="Calibri" w:cs="Calibri"/>
          <w:bCs/>
          <w:sz w:val="22"/>
          <w:szCs w:val="22"/>
          <w:lang w:eastAsia="pl-PL"/>
        </w:rPr>
      </w:pPr>
      <w:r w:rsidRPr="00C32956">
        <w:rPr>
          <w:rFonts w:ascii="Calibri" w:hAnsi="Calibri" w:cs="Calibri"/>
          <w:bCs/>
          <w:sz w:val="22"/>
          <w:szCs w:val="22"/>
          <w:lang w:eastAsia="pl-PL"/>
        </w:rPr>
        <w:t>wypełniania obowiązków związanych z powierzeniem wykonania części zamówienia podwykonawcy.</w:t>
      </w:r>
    </w:p>
    <w:p w14:paraId="63D3BC31" w14:textId="44F936AA" w:rsidR="00AD4DB9" w:rsidRPr="00C32956" w:rsidRDefault="007E7F8A" w:rsidP="007E7F8A">
      <w:pPr>
        <w:spacing w:line="276" w:lineRule="auto"/>
        <w:ind w:left="567" w:hanging="141"/>
        <w:rPr>
          <w:rFonts w:ascii="Calibri" w:hAnsi="Calibri" w:cs="Calibri"/>
          <w:bCs/>
          <w:lang w:eastAsia="pl-PL"/>
        </w:rPr>
      </w:pPr>
      <w:r w:rsidRPr="00C32956">
        <w:rPr>
          <w:rFonts w:ascii="Calibri" w:hAnsi="Calibri" w:cs="Calibri"/>
          <w:bCs/>
          <w:lang w:eastAsia="pl-PL"/>
        </w:rPr>
        <w:t>17.</w:t>
      </w:r>
      <w:r w:rsidR="00AD4DB9" w:rsidRPr="00C32956">
        <w:rPr>
          <w:rFonts w:ascii="Calibri" w:hAnsi="Calibri" w:cs="Calibri"/>
          <w:bCs/>
          <w:lang w:eastAsia="pl-PL"/>
        </w:rPr>
        <w:t>W przypadku zamówień na roboty budowlane lub usługi, zamawiający jest obowiązany żądać wyjaśnień, o</w:t>
      </w:r>
      <w:r w:rsidRPr="00C32956">
        <w:rPr>
          <w:rFonts w:ascii="Calibri" w:hAnsi="Calibri" w:cs="Calibri"/>
          <w:bCs/>
          <w:lang w:eastAsia="pl-PL"/>
        </w:rPr>
        <w:t> </w:t>
      </w:r>
      <w:r w:rsidR="00AD4DB9" w:rsidRPr="00C32956">
        <w:rPr>
          <w:rFonts w:ascii="Calibri" w:hAnsi="Calibri" w:cs="Calibri"/>
          <w:bCs/>
          <w:lang w:eastAsia="pl-PL"/>
        </w:rPr>
        <w:t xml:space="preserve">których mowa w pkt 6, co najmniej w zakresie określonym w pkt. 8 </w:t>
      </w:r>
      <w:proofErr w:type="spellStart"/>
      <w:r w:rsidR="00AD4DB9" w:rsidRPr="00C32956">
        <w:rPr>
          <w:rFonts w:ascii="Calibri" w:hAnsi="Calibri" w:cs="Calibri"/>
          <w:bCs/>
          <w:lang w:eastAsia="pl-PL"/>
        </w:rPr>
        <w:t>tiret</w:t>
      </w:r>
      <w:proofErr w:type="spellEnd"/>
      <w:r w:rsidR="00AD4DB9" w:rsidRPr="00C32956">
        <w:rPr>
          <w:rFonts w:ascii="Calibri" w:hAnsi="Calibri" w:cs="Calibri"/>
          <w:bCs/>
          <w:lang w:eastAsia="pl-PL"/>
        </w:rPr>
        <w:t xml:space="preserve"> 4 i 6</w:t>
      </w:r>
      <w:r w:rsidRPr="00C32956">
        <w:rPr>
          <w:rFonts w:ascii="Calibri" w:hAnsi="Calibri" w:cs="Calibri"/>
          <w:bCs/>
          <w:lang w:eastAsia="pl-PL"/>
        </w:rPr>
        <w:t>.</w:t>
      </w:r>
    </w:p>
    <w:p w14:paraId="4CE782E2" w14:textId="77777777" w:rsidR="00646E34" w:rsidRPr="00C32956" w:rsidRDefault="00646E34" w:rsidP="00455F69">
      <w:pPr>
        <w:spacing w:after="0" w:line="276" w:lineRule="auto"/>
        <w:rPr>
          <w:rFonts w:eastAsia="Times New Roman" w:cstheme="minorHAnsi"/>
          <w:b/>
          <w:bCs/>
          <w:lang w:eastAsia="pl-PL"/>
        </w:rPr>
      </w:pPr>
    </w:p>
    <w:p w14:paraId="68950532" w14:textId="77777777" w:rsidR="00FE38C4" w:rsidRPr="00C32956" w:rsidRDefault="00CD122E" w:rsidP="00455F69">
      <w:pPr>
        <w:numPr>
          <w:ilvl w:val="0"/>
          <w:numId w:val="4"/>
        </w:numPr>
        <w:spacing w:after="0" w:line="276" w:lineRule="auto"/>
        <w:ind w:left="567" w:hanging="567"/>
        <w:rPr>
          <w:rFonts w:eastAsia="Times New Roman" w:cstheme="minorHAnsi"/>
          <w:b/>
          <w:bCs/>
          <w:lang w:eastAsia="pl-PL"/>
        </w:rPr>
      </w:pPr>
      <w:r w:rsidRPr="00C32956">
        <w:rPr>
          <w:rFonts w:eastAsia="Times New Roman" w:cstheme="minorHAnsi"/>
          <w:b/>
          <w:bCs/>
          <w:lang w:eastAsia="pl-PL"/>
        </w:rPr>
        <w:t>WSKAZANIE OSÓB UPRAWNIONYCH DO KOMUNIKOWANIA SIĘ Z WYKONAWCAMI</w:t>
      </w:r>
    </w:p>
    <w:p w14:paraId="37F53AFD" w14:textId="77777777" w:rsidR="00FE38C4" w:rsidRPr="00C32956" w:rsidRDefault="00FE38C4" w:rsidP="00455F69">
      <w:pPr>
        <w:spacing w:after="0" w:line="276" w:lineRule="auto"/>
        <w:ind w:left="567"/>
        <w:rPr>
          <w:rFonts w:eastAsia="Times New Roman" w:cstheme="minorHAnsi"/>
          <w:b/>
          <w:bCs/>
          <w:lang w:eastAsia="pl-PL"/>
        </w:rPr>
      </w:pPr>
    </w:p>
    <w:p w14:paraId="55E4BDFF" w14:textId="77777777" w:rsidR="00CD122E" w:rsidRPr="00C32956" w:rsidRDefault="00CD122E" w:rsidP="00455F69">
      <w:pPr>
        <w:numPr>
          <w:ilvl w:val="0"/>
          <w:numId w:val="31"/>
        </w:numPr>
        <w:autoSpaceDE w:val="0"/>
        <w:autoSpaceDN w:val="0"/>
        <w:adjustRightInd w:val="0"/>
        <w:spacing w:after="196" w:line="276" w:lineRule="auto"/>
        <w:ind w:left="426"/>
        <w:contextualSpacing/>
        <w:rPr>
          <w:rFonts w:cstheme="minorHAnsi"/>
        </w:rPr>
      </w:pPr>
      <w:r w:rsidRPr="00C32956">
        <w:rPr>
          <w:rFonts w:cstheme="minorHAnsi"/>
        </w:rPr>
        <w:t xml:space="preserve">Osobami uprawnionymi do porozumiewania się z wykonawcami są: </w:t>
      </w:r>
    </w:p>
    <w:p w14:paraId="62641812" w14:textId="7501F20B" w:rsidR="00CD122E" w:rsidRPr="00C32956" w:rsidRDefault="00CD122E" w:rsidP="0000697E">
      <w:pPr>
        <w:numPr>
          <w:ilvl w:val="0"/>
          <w:numId w:val="32"/>
        </w:numPr>
        <w:autoSpaceDE w:val="0"/>
        <w:autoSpaceDN w:val="0"/>
        <w:adjustRightInd w:val="0"/>
        <w:spacing w:after="196" w:line="276" w:lineRule="auto"/>
        <w:contextualSpacing/>
        <w:rPr>
          <w:rFonts w:cstheme="minorHAnsi"/>
        </w:rPr>
      </w:pPr>
      <w:r w:rsidRPr="00C32956">
        <w:rPr>
          <w:rFonts w:cstheme="minorHAnsi"/>
        </w:rPr>
        <w:t>Piotr Wojtowicz</w:t>
      </w:r>
      <w:r w:rsidR="0066074C" w:rsidRPr="00C32956">
        <w:rPr>
          <w:rFonts w:cstheme="minorHAnsi"/>
        </w:rPr>
        <w:t xml:space="preserve">, </w:t>
      </w:r>
      <w:r w:rsidRPr="00C32956">
        <w:rPr>
          <w:rFonts w:cstheme="minorHAnsi"/>
        </w:rPr>
        <w:t xml:space="preserve">e-mail: </w:t>
      </w:r>
      <w:hyperlink r:id="rId29" w:history="1">
        <w:r w:rsidR="00D91E07" w:rsidRPr="00C32956">
          <w:rPr>
            <w:rStyle w:val="Hipercze"/>
            <w:rFonts w:cstheme="minorHAnsi"/>
            <w:color w:val="auto"/>
            <w:u w:val="none"/>
          </w:rPr>
          <w:t>zamowienia@wbp.lodz.pl</w:t>
        </w:r>
      </w:hyperlink>
      <w:r w:rsidRPr="00C32956">
        <w:rPr>
          <w:rFonts w:cstheme="minorHAnsi"/>
        </w:rPr>
        <w:t>,</w:t>
      </w:r>
      <w:r w:rsidR="0066074C" w:rsidRPr="00C32956">
        <w:rPr>
          <w:rFonts w:cstheme="minorHAnsi"/>
        </w:rPr>
        <w:t xml:space="preserve"> </w:t>
      </w:r>
    </w:p>
    <w:p w14:paraId="34FC607A" w14:textId="77777777" w:rsidR="00CD122E" w:rsidRPr="00C32956" w:rsidRDefault="00CD122E" w:rsidP="00455F69">
      <w:pPr>
        <w:numPr>
          <w:ilvl w:val="0"/>
          <w:numId w:val="31"/>
        </w:numPr>
        <w:autoSpaceDE w:val="0"/>
        <w:autoSpaceDN w:val="0"/>
        <w:adjustRightInd w:val="0"/>
        <w:spacing w:after="196" w:line="276" w:lineRule="auto"/>
        <w:ind w:left="426"/>
        <w:contextualSpacing/>
        <w:rPr>
          <w:rFonts w:cstheme="minorHAnsi"/>
        </w:rPr>
      </w:pPr>
      <w:r w:rsidRPr="00C32956">
        <w:rPr>
          <w:rFonts w:cstheme="minorHAnsi"/>
        </w:rPr>
        <w:t xml:space="preserve">Zgodnie z art. 20 ust. 1 ustawy </w:t>
      </w:r>
      <w:proofErr w:type="spellStart"/>
      <w:r w:rsidRPr="00C32956">
        <w:rPr>
          <w:rFonts w:cstheme="minorHAnsi"/>
        </w:rPr>
        <w:t>Pzp</w:t>
      </w:r>
      <w:proofErr w:type="spellEnd"/>
      <w:r w:rsidRPr="00C32956">
        <w:rPr>
          <w:rFonts w:cstheme="minorHAnsi"/>
        </w:rPr>
        <w:t xml:space="preserve"> postępowanie o udzielenie zamówienia, </w:t>
      </w:r>
      <w:r w:rsidRPr="00C32956">
        <w:rPr>
          <w:rFonts w:cstheme="minorHAnsi"/>
        </w:rPr>
        <w:br/>
        <w:t xml:space="preserve">z zastrzeżeniem wyjątków przewidzianych w ustawie </w:t>
      </w:r>
      <w:proofErr w:type="spellStart"/>
      <w:r w:rsidRPr="00C32956">
        <w:rPr>
          <w:rFonts w:cstheme="minorHAnsi"/>
        </w:rPr>
        <w:t>Pzp</w:t>
      </w:r>
      <w:proofErr w:type="spellEnd"/>
      <w:r w:rsidRPr="00C32956">
        <w:rPr>
          <w:rFonts w:cstheme="minorHAnsi"/>
        </w:rPr>
        <w:t xml:space="preserve">, prowadzi się pisemnie. </w:t>
      </w:r>
    </w:p>
    <w:p w14:paraId="510DFE6A" w14:textId="77777777" w:rsidR="00CD122E" w:rsidRPr="00C32956" w:rsidRDefault="00CD122E" w:rsidP="00455F69">
      <w:pPr>
        <w:autoSpaceDE w:val="0"/>
        <w:autoSpaceDN w:val="0"/>
        <w:adjustRightInd w:val="0"/>
        <w:spacing w:after="196" w:line="276" w:lineRule="auto"/>
        <w:ind w:left="426"/>
        <w:contextualSpacing/>
        <w:rPr>
          <w:rFonts w:cstheme="minorHAnsi"/>
        </w:rPr>
      </w:pPr>
    </w:p>
    <w:p w14:paraId="20E5F709" w14:textId="77777777" w:rsidR="00CD122E" w:rsidRPr="00C32956" w:rsidRDefault="00CD122E" w:rsidP="00455F69">
      <w:pPr>
        <w:numPr>
          <w:ilvl w:val="0"/>
          <w:numId w:val="31"/>
        </w:numPr>
        <w:autoSpaceDE w:val="0"/>
        <w:autoSpaceDN w:val="0"/>
        <w:adjustRightInd w:val="0"/>
        <w:spacing w:after="196" w:line="276" w:lineRule="auto"/>
        <w:ind w:left="426"/>
        <w:contextualSpacing/>
        <w:rPr>
          <w:rFonts w:cstheme="minorHAnsi"/>
        </w:rPr>
      </w:pPr>
      <w:r w:rsidRPr="00C32956">
        <w:rPr>
          <w:rFonts w:cstheme="minorHAnsi"/>
        </w:rPr>
        <w:t xml:space="preserve">Komunikacja, w tym składanie ofert, wymiana informacji oraz przekazywanie dokumentów </w:t>
      </w:r>
      <w:r w:rsidR="00D91E07" w:rsidRPr="00C32956">
        <w:rPr>
          <w:rFonts w:cstheme="minorHAnsi"/>
        </w:rPr>
        <w:br/>
      </w:r>
      <w:r w:rsidRPr="00C32956">
        <w:rPr>
          <w:rFonts w:cstheme="minorHAnsi"/>
        </w:rPr>
        <w:t xml:space="preserve">lub oświadczeń między zamawiającym a wykonawcą, z uwzględnieniem wyjątków określonych </w:t>
      </w:r>
      <w:r w:rsidR="00D91E07" w:rsidRPr="00C32956">
        <w:rPr>
          <w:rFonts w:cstheme="minorHAnsi"/>
        </w:rPr>
        <w:br/>
      </w:r>
      <w:r w:rsidRPr="00C32956">
        <w:rPr>
          <w:rFonts w:cstheme="minorHAnsi"/>
        </w:rPr>
        <w:t xml:space="preserve">w ustawie </w:t>
      </w:r>
      <w:proofErr w:type="spellStart"/>
      <w:r w:rsidRPr="00C32956">
        <w:rPr>
          <w:rFonts w:cstheme="minorHAnsi"/>
        </w:rPr>
        <w:t>Pzp</w:t>
      </w:r>
      <w:proofErr w:type="spellEnd"/>
      <w:r w:rsidRPr="00C32956">
        <w:rPr>
          <w:rFonts w:cstheme="minorHAnsi"/>
        </w:rPr>
        <w:t xml:space="preserve">, odbywa się przy użyciu środków komunikacji elektronicznej. </w:t>
      </w:r>
    </w:p>
    <w:p w14:paraId="3142D589" w14:textId="77777777" w:rsidR="00CD122E" w:rsidRPr="00C32956" w:rsidRDefault="00CD122E" w:rsidP="00455F69">
      <w:pPr>
        <w:spacing w:line="276" w:lineRule="auto"/>
        <w:ind w:left="720"/>
        <w:contextualSpacing/>
        <w:rPr>
          <w:rFonts w:cstheme="minorHAnsi"/>
        </w:rPr>
      </w:pPr>
    </w:p>
    <w:p w14:paraId="6C06A443" w14:textId="77777777" w:rsidR="00CD122E" w:rsidRPr="00C32956" w:rsidRDefault="00CD122E" w:rsidP="00455F69">
      <w:pPr>
        <w:numPr>
          <w:ilvl w:val="0"/>
          <w:numId w:val="31"/>
        </w:numPr>
        <w:autoSpaceDE w:val="0"/>
        <w:autoSpaceDN w:val="0"/>
        <w:adjustRightInd w:val="0"/>
        <w:spacing w:after="196" w:line="276" w:lineRule="auto"/>
        <w:ind w:left="426"/>
        <w:contextualSpacing/>
        <w:rPr>
          <w:rFonts w:cstheme="minorHAnsi"/>
        </w:rPr>
      </w:pPr>
      <w:r w:rsidRPr="00C32956">
        <w:rPr>
          <w:rFonts w:cstheme="minorHAnsi"/>
        </w:rPr>
        <w:t xml:space="preserve">Komunikacja ustna dopuszczalna jest w odniesieniu do informacji, które nie są istotne, </w:t>
      </w:r>
      <w:r w:rsidR="00D91E07" w:rsidRPr="00C32956">
        <w:rPr>
          <w:rFonts w:cstheme="minorHAnsi"/>
        </w:rPr>
        <w:br/>
      </w:r>
      <w:r w:rsidRPr="00C32956">
        <w:rPr>
          <w:rFonts w:cstheme="minorHAnsi"/>
        </w:rPr>
        <w:t xml:space="preserve">w szczególności nie dotyczą ogłoszenia o zamówieniu lub SWZ, a także ofert. </w:t>
      </w:r>
    </w:p>
    <w:p w14:paraId="55D880B8" w14:textId="77777777" w:rsidR="00D91E07" w:rsidRPr="00C32956" w:rsidRDefault="00D91E07" w:rsidP="00455F69">
      <w:pPr>
        <w:pStyle w:val="Akapitzlist"/>
        <w:spacing w:line="276" w:lineRule="auto"/>
        <w:rPr>
          <w:rFonts w:asciiTheme="minorHAnsi" w:hAnsiTheme="minorHAnsi" w:cstheme="minorHAnsi"/>
          <w:sz w:val="22"/>
          <w:szCs w:val="22"/>
        </w:rPr>
      </w:pPr>
    </w:p>
    <w:p w14:paraId="6DCEFFB6" w14:textId="77777777" w:rsidR="00D91E07" w:rsidRPr="00C32956" w:rsidRDefault="00D91E07" w:rsidP="00455F69">
      <w:pPr>
        <w:numPr>
          <w:ilvl w:val="0"/>
          <w:numId w:val="31"/>
        </w:numPr>
        <w:autoSpaceDE w:val="0"/>
        <w:autoSpaceDN w:val="0"/>
        <w:adjustRightInd w:val="0"/>
        <w:spacing w:after="196" w:line="276" w:lineRule="auto"/>
        <w:ind w:left="426"/>
        <w:contextualSpacing/>
        <w:rPr>
          <w:rFonts w:cstheme="minorHAnsi"/>
        </w:rPr>
      </w:pPr>
      <w:r w:rsidRPr="00C32956">
        <w:rPr>
          <w:rFonts w:cstheme="minorHAnsi"/>
        </w:rPr>
        <w:t>Wykonawca może zwrócić się do zamawiającego z wnioskiem o wyjaśnienie treści SWZ.</w:t>
      </w:r>
    </w:p>
    <w:p w14:paraId="3934E666" w14:textId="77777777" w:rsidR="00D91E07" w:rsidRPr="00C32956" w:rsidRDefault="00D91E07" w:rsidP="00455F69">
      <w:pPr>
        <w:pStyle w:val="Akapitzlist"/>
        <w:spacing w:line="276" w:lineRule="auto"/>
        <w:rPr>
          <w:rFonts w:asciiTheme="minorHAnsi" w:hAnsiTheme="minorHAnsi" w:cstheme="minorHAnsi"/>
          <w:sz w:val="22"/>
          <w:szCs w:val="22"/>
        </w:rPr>
      </w:pPr>
    </w:p>
    <w:p w14:paraId="3D77A581" w14:textId="7E903CBE" w:rsidR="00D91E07" w:rsidRPr="00C32956" w:rsidRDefault="0066074C" w:rsidP="00455F69">
      <w:pPr>
        <w:numPr>
          <w:ilvl w:val="0"/>
          <w:numId w:val="31"/>
        </w:numPr>
        <w:autoSpaceDE w:val="0"/>
        <w:autoSpaceDN w:val="0"/>
        <w:adjustRightInd w:val="0"/>
        <w:spacing w:after="196" w:line="276" w:lineRule="auto"/>
        <w:ind w:left="426"/>
        <w:contextualSpacing/>
        <w:rPr>
          <w:rFonts w:cstheme="minorHAnsi"/>
        </w:rPr>
      </w:pPr>
      <w:r w:rsidRPr="00C32956">
        <w:rPr>
          <w:rFonts w:cstheme="minorHAnsi"/>
        </w:rPr>
        <w:t xml:space="preserve">Zamawiający jest obowiązany udzielić wyjaśnień niezwłocznie, jednak nie później niż na 2 dni przed upływem terminu składania odpowiednio ofert albo ofert podlegających negocjacjom, pod </w:t>
      </w:r>
      <w:proofErr w:type="gramStart"/>
      <w:r w:rsidRPr="00C32956">
        <w:rPr>
          <w:rFonts w:cstheme="minorHAnsi"/>
        </w:rPr>
        <w:t>warunkiem</w:t>
      </w:r>
      <w:proofErr w:type="gramEnd"/>
      <w:r w:rsidRPr="00C32956">
        <w:rPr>
          <w:rFonts w:cstheme="minorHAnsi"/>
        </w:rPr>
        <w:t xml:space="preserve"> że wniosek o wyjaśnienie treści odpowiednio SWZ albo opisu potrzeb i wymagań wpłynął do zamawiającego nie później niż na 4 dni przed upływem terminu składania odpowiednio ofert albo ofert podlegających negocjacjom.</w:t>
      </w:r>
    </w:p>
    <w:p w14:paraId="32152686" w14:textId="77777777" w:rsidR="00D91E07" w:rsidRPr="00C32956" w:rsidRDefault="00D91E07" w:rsidP="00455F69">
      <w:pPr>
        <w:pStyle w:val="Akapitzlist"/>
        <w:spacing w:line="276" w:lineRule="auto"/>
        <w:rPr>
          <w:rFonts w:asciiTheme="minorHAnsi" w:hAnsiTheme="minorHAnsi" w:cstheme="minorHAnsi"/>
          <w:sz w:val="22"/>
          <w:szCs w:val="22"/>
        </w:rPr>
      </w:pPr>
    </w:p>
    <w:p w14:paraId="7073A24B" w14:textId="7E774F90" w:rsidR="00D91E07" w:rsidRPr="00C32956" w:rsidRDefault="0066074C" w:rsidP="00455F69">
      <w:pPr>
        <w:numPr>
          <w:ilvl w:val="0"/>
          <w:numId w:val="31"/>
        </w:numPr>
        <w:autoSpaceDE w:val="0"/>
        <w:autoSpaceDN w:val="0"/>
        <w:adjustRightInd w:val="0"/>
        <w:spacing w:after="196" w:line="276" w:lineRule="auto"/>
        <w:ind w:left="426"/>
        <w:contextualSpacing/>
        <w:rPr>
          <w:rFonts w:cstheme="minorHAnsi"/>
        </w:rPr>
      </w:pPr>
      <w:r w:rsidRPr="00C32956">
        <w:rPr>
          <w:rFonts w:cstheme="minorHAnsi"/>
        </w:rPr>
        <w:t>Jeżeli zamawiający nie udzieli wyjaśnień w terminie, o którym mowa w ust. 2, przedłuża termin składania odpowiednio ofert albo ofert podlegających negocjacjom o czas niezbędny do zapoznania się wszystkich zainteresowanych wykonawców z wyjaśnieniami niezbędnymi do należytego przygotowania i złożenia odpowiednio ofert albo ofert podlegających negocjacjom.</w:t>
      </w:r>
    </w:p>
    <w:p w14:paraId="1F25F941" w14:textId="77777777" w:rsidR="00237129" w:rsidRPr="00C32956" w:rsidRDefault="00237129" w:rsidP="00455F69">
      <w:pPr>
        <w:pStyle w:val="Akapitzlist"/>
        <w:spacing w:line="276" w:lineRule="auto"/>
        <w:rPr>
          <w:rFonts w:asciiTheme="minorHAnsi" w:hAnsiTheme="minorHAnsi" w:cstheme="minorHAnsi"/>
          <w:sz w:val="22"/>
          <w:szCs w:val="22"/>
        </w:rPr>
      </w:pPr>
    </w:p>
    <w:p w14:paraId="0ED7FC92" w14:textId="77777777" w:rsidR="00D91E07" w:rsidRPr="00C32956" w:rsidRDefault="00D91E07" w:rsidP="00455F69">
      <w:pPr>
        <w:numPr>
          <w:ilvl w:val="0"/>
          <w:numId w:val="31"/>
        </w:numPr>
        <w:autoSpaceDE w:val="0"/>
        <w:autoSpaceDN w:val="0"/>
        <w:adjustRightInd w:val="0"/>
        <w:spacing w:after="196" w:line="276" w:lineRule="auto"/>
        <w:ind w:left="426"/>
        <w:contextualSpacing/>
        <w:rPr>
          <w:rFonts w:cstheme="minorHAnsi"/>
        </w:rPr>
      </w:pPr>
      <w:r w:rsidRPr="00C32956">
        <w:rPr>
          <w:rFonts w:cstheme="minorHAnsi"/>
        </w:rPr>
        <w:t>Przedłużenie terminu składania ofert nie wpływa na bieg terminu składania wniosku o wyjaśnienie tr</w:t>
      </w:r>
      <w:r w:rsidR="00237129" w:rsidRPr="00C32956">
        <w:rPr>
          <w:rFonts w:cstheme="minorHAnsi"/>
        </w:rPr>
        <w:t>eści SWZ, o którym mowa w pkt 6</w:t>
      </w:r>
      <w:r w:rsidRPr="00C32956">
        <w:rPr>
          <w:rFonts w:cstheme="minorHAnsi"/>
        </w:rPr>
        <w:t>.</w:t>
      </w:r>
    </w:p>
    <w:p w14:paraId="0F012B3C" w14:textId="77777777" w:rsidR="00237129" w:rsidRPr="00C32956" w:rsidRDefault="00237129" w:rsidP="00455F69">
      <w:pPr>
        <w:pStyle w:val="Akapitzlist"/>
        <w:spacing w:line="276" w:lineRule="auto"/>
        <w:rPr>
          <w:rFonts w:asciiTheme="minorHAnsi" w:hAnsiTheme="minorHAnsi" w:cstheme="minorHAnsi"/>
          <w:sz w:val="22"/>
          <w:szCs w:val="22"/>
        </w:rPr>
      </w:pPr>
    </w:p>
    <w:p w14:paraId="3AE44722" w14:textId="77777777" w:rsidR="00D91E07" w:rsidRPr="00C32956" w:rsidRDefault="00D91E07" w:rsidP="00455F69">
      <w:pPr>
        <w:numPr>
          <w:ilvl w:val="0"/>
          <w:numId w:val="31"/>
        </w:numPr>
        <w:autoSpaceDE w:val="0"/>
        <w:autoSpaceDN w:val="0"/>
        <w:adjustRightInd w:val="0"/>
        <w:spacing w:after="196" w:line="276" w:lineRule="auto"/>
        <w:ind w:left="426"/>
        <w:contextualSpacing/>
        <w:rPr>
          <w:rFonts w:cstheme="minorHAnsi"/>
        </w:rPr>
      </w:pPr>
      <w:r w:rsidRPr="00C32956">
        <w:rPr>
          <w:rFonts w:cstheme="minorHAnsi"/>
        </w:rPr>
        <w:t>W przypadku gdy wniosek o wyjaśnienie treści SWZ nie wpłynął</w:t>
      </w:r>
      <w:r w:rsidR="00237129" w:rsidRPr="00C32956">
        <w:rPr>
          <w:rFonts w:cstheme="minorHAnsi"/>
        </w:rPr>
        <w:t xml:space="preserve"> w terminie, o którym mowa w pkt. 6</w:t>
      </w:r>
      <w:r w:rsidRPr="00C32956">
        <w:rPr>
          <w:rFonts w:cstheme="minorHAnsi"/>
        </w:rPr>
        <w:t>, zamawiający nie ma obowiązku udzielania wyjaśnień SWZ oraz obowiązku przedłużenia terminu składania ofert.</w:t>
      </w:r>
    </w:p>
    <w:p w14:paraId="69B15CD3" w14:textId="77777777" w:rsidR="0066074C" w:rsidRPr="00C32956" w:rsidRDefault="0066074C" w:rsidP="00455F69">
      <w:pPr>
        <w:pStyle w:val="Akapitzlist"/>
        <w:spacing w:line="276" w:lineRule="auto"/>
        <w:rPr>
          <w:rFonts w:asciiTheme="minorHAnsi" w:hAnsiTheme="minorHAnsi" w:cstheme="minorHAnsi"/>
          <w:sz w:val="22"/>
          <w:szCs w:val="22"/>
        </w:rPr>
      </w:pPr>
    </w:p>
    <w:p w14:paraId="3AAD443B" w14:textId="449E477B" w:rsidR="00CD122E" w:rsidRPr="00C32956" w:rsidRDefault="0066074C" w:rsidP="00455F69">
      <w:pPr>
        <w:numPr>
          <w:ilvl w:val="0"/>
          <w:numId w:val="31"/>
        </w:numPr>
        <w:autoSpaceDE w:val="0"/>
        <w:autoSpaceDN w:val="0"/>
        <w:adjustRightInd w:val="0"/>
        <w:spacing w:after="196" w:line="276" w:lineRule="auto"/>
        <w:ind w:left="426"/>
        <w:contextualSpacing/>
        <w:rPr>
          <w:rFonts w:cstheme="minorHAnsi"/>
        </w:rPr>
      </w:pPr>
      <w:r w:rsidRPr="00C32956">
        <w:rPr>
          <w:rFonts w:cstheme="minorHAnsi"/>
        </w:rPr>
        <w:lastRenderedPageBreak/>
        <w:t>Treść zapytań wraz z wyjaśnieniami zamawiający udostępnia, bez ujawniania źródła zapytania, na stronie internetowej prowadzonego postępowania, a w przypadkach, o których mowa w art. 280 ust. 2 i 3, przekazuje wykonawcom, którym udostępnił odpowiednio SWZ albo opis potrzeb i wymagań.</w:t>
      </w:r>
    </w:p>
    <w:p w14:paraId="241F5ED5" w14:textId="77777777" w:rsidR="00CD122E" w:rsidRPr="00C32956" w:rsidRDefault="00CD122E" w:rsidP="00455F69">
      <w:pPr>
        <w:spacing w:after="0" w:line="276" w:lineRule="auto"/>
        <w:ind w:left="567"/>
        <w:rPr>
          <w:rFonts w:eastAsia="Times New Roman" w:cstheme="minorHAnsi"/>
          <w:b/>
          <w:bCs/>
          <w:lang w:eastAsia="pl-PL"/>
        </w:rPr>
      </w:pPr>
    </w:p>
    <w:p w14:paraId="6285CB39" w14:textId="77777777" w:rsidR="00FE38C4" w:rsidRPr="00C32956" w:rsidRDefault="00143EC2" w:rsidP="00455F69">
      <w:pPr>
        <w:numPr>
          <w:ilvl w:val="0"/>
          <w:numId w:val="4"/>
        </w:numPr>
        <w:spacing w:after="0" w:line="276" w:lineRule="auto"/>
        <w:ind w:left="567" w:hanging="567"/>
        <w:rPr>
          <w:rFonts w:eastAsia="Times New Roman" w:cstheme="minorHAnsi"/>
          <w:b/>
          <w:bCs/>
          <w:lang w:eastAsia="pl-PL"/>
        </w:rPr>
      </w:pPr>
      <w:r w:rsidRPr="00C32956">
        <w:rPr>
          <w:rFonts w:eastAsia="Times New Roman" w:cstheme="minorHAnsi"/>
          <w:b/>
          <w:bCs/>
          <w:lang w:eastAsia="pl-PL"/>
        </w:rPr>
        <w:t>INFORMACJA O WALUTACH OBCYCH</w:t>
      </w:r>
    </w:p>
    <w:p w14:paraId="41D22C3D" w14:textId="77777777" w:rsidR="00FE38C4" w:rsidRPr="00C32956" w:rsidRDefault="00FE38C4" w:rsidP="00455F69">
      <w:pPr>
        <w:spacing w:after="0" w:line="276" w:lineRule="auto"/>
        <w:rPr>
          <w:rFonts w:eastAsia="Times New Roman" w:cstheme="minorHAnsi"/>
          <w:b/>
          <w:bCs/>
          <w:lang w:eastAsia="pl-PL"/>
        </w:rPr>
      </w:pPr>
    </w:p>
    <w:p w14:paraId="36F7F488" w14:textId="77777777" w:rsidR="00143EC2" w:rsidRPr="00C32956" w:rsidRDefault="00143EC2" w:rsidP="00455F69">
      <w:pPr>
        <w:widowControl w:val="0"/>
        <w:suppressAutoHyphens/>
        <w:spacing w:after="0" w:line="276" w:lineRule="auto"/>
        <w:ind w:left="15"/>
        <w:rPr>
          <w:rFonts w:eastAsia="Arial Unicode MS" w:cstheme="minorHAnsi"/>
          <w:kern w:val="2"/>
          <w:lang w:eastAsia="pl-PL"/>
        </w:rPr>
      </w:pPr>
      <w:r w:rsidRPr="00C32956">
        <w:rPr>
          <w:rFonts w:eastAsia="Arial Unicode MS" w:cstheme="minorHAnsi"/>
          <w:kern w:val="2"/>
          <w:lang w:eastAsia="pl-PL"/>
        </w:rPr>
        <w:t>Zamawiający nie przewiduje możliwości rozliczania się z wykonawcą w walutach obcych.</w:t>
      </w:r>
    </w:p>
    <w:p w14:paraId="616CCD1C" w14:textId="77777777" w:rsidR="00FE38C4" w:rsidRPr="00C32956" w:rsidRDefault="00FE38C4" w:rsidP="00455F69">
      <w:pPr>
        <w:spacing w:after="0" w:line="276" w:lineRule="auto"/>
        <w:rPr>
          <w:rFonts w:eastAsia="Times New Roman" w:cstheme="minorHAnsi"/>
          <w:b/>
          <w:bCs/>
          <w:lang w:eastAsia="pl-PL"/>
        </w:rPr>
      </w:pPr>
      <w:r w:rsidRPr="00C32956">
        <w:rPr>
          <w:rFonts w:eastAsia="Times New Roman" w:cstheme="minorHAnsi"/>
          <w:b/>
          <w:bCs/>
          <w:lang w:eastAsia="pl-PL"/>
        </w:rPr>
        <w:t xml:space="preserve"> </w:t>
      </w:r>
    </w:p>
    <w:p w14:paraId="2605A4DB" w14:textId="77777777" w:rsidR="00FE38C4" w:rsidRPr="00C32956" w:rsidRDefault="00143EC2" w:rsidP="00455F69">
      <w:pPr>
        <w:numPr>
          <w:ilvl w:val="0"/>
          <w:numId w:val="4"/>
        </w:numPr>
        <w:spacing w:after="0" w:line="276" w:lineRule="auto"/>
        <w:ind w:left="567" w:hanging="567"/>
        <w:rPr>
          <w:rFonts w:eastAsia="Times New Roman" w:cstheme="minorHAnsi"/>
          <w:b/>
          <w:bCs/>
          <w:lang w:eastAsia="pl-PL"/>
        </w:rPr>
      </w:pPr>
      <w:r w:rsidRPr="00C32956">
        <w:rPr>
          <w:rFonts w:eastAsia="Times New Roman" w:cstheme="minorHAnsi"/>
          <w:b/>
          <w:bCs/>
          <w:lang w:eastAsia="pl-PL"/>
        </w:rPr>
        <w:t xml:space="preserve"> TERMIN ZWIĄZANIA OFERTĄ</w:t>
      </w:r>
    </w:p>
    <w:p w14:paraId="41923ECC" w14:textId="77777777" w:rsidR="00143EC2" w:rsidRPr="00C32956" w:rsidRDefault="00143EC2" w:rsidP="00455F69">
      <w:pPr>
        <w:keepNext/>
        <w:tabs>
          <w:tab w:val="left" w:pos="284"/>
        </w:tabs>
        <w:spacing w:after="0" w:line="276" w:lineRule="auto"/>
        <w:outlineLvl w:val="1"/>
        <w:rPr>
          <w:rFonts w:eastAsia="Times New Roman" w:cstheme="minorHAnsi"/>
          <w:b/>
          <w:bCs/>
          <w:strike/>
          <w:lang w:eastAsia="pl-PL"/>
        </w:rPr>
      </w:pPr>
    </w:p>
    <w:p w14:paraId="227FFEC3" w14:textId="5E9BCA40" w:rsidR="00143EC2" w:rsidRPr="00C32956" w:rsidRDefault="00143EC2" w:rsidP="00455F69">
      <w:pPr>
        <w:widowControl w:val="0"/>
        <w:suppressAutoHyphens/>
        <w:spacing w:after="0" w:line="276" w:lineRule="auto"/>
        <w:ind w:left="15"/>
        <w:rPr>
          <w:rFonts w:eastAsia="Arial Unicode MS" w:cstheme="minorHAnsi"/>
          <w:kern w:val="2"/>
          <w:lang w:eastAsia="pl-PL"/>
        </w:rPr>
      </w:pPr>
      <w:r w:rsidRPr="00C32956">
        <w:rPr>
          <w:rFonts w:eastAsia="Arial Unicode MS" w:cstheme="minorHAnsi"/>
          <w:kern w:val="2"/>
          <w:lang w:eastAsia="pl-PL"/>
        </w:rPr>
        <w:t>Wykonawca związany jest ofertą do dnia</w:t>
      </w:r>
      <w:r w:rsidR="00861853" w:rsidRPr="00C32956">
        <w:rPr>
          <w:rFonts w:eastAsia="Arial Unicode MS" w:cstheme="minorHAnsi"/>
          <w:kern w:val="2"/>
          <w:lang w:eastAsia="pl-PL"/>
        </w:rPr>
        <w:t xml:space="preserve"> </w:t>
      </w:r>
      <w:r w:rsidR="0000697E" w:rsidRPr="00C32956">
        <w:rPr>
          <w:rFonts w:eastAsia="Arial Unicode MS" w:cstheme="minorHAnsi"/>
          <w:b/>
          <w:bCs/>
          <w:kern w:val="2"/>
          <w:highlight w:val="yellow"/>
          <w:lang w:eastAsia="pl-PL"/>
        </w:rPr>
        <w:t>2</w:t>
      </w:r>
      <w:r w:rsidR="00C36CC7" w:rsidRPr="00C32956">
        <w:rPr>
          <w:rFonts w:eastAsia="Arial Unicode MS" w:cstheme="minorHAnsi"/>
          <w:b/>
          <w:bCs/>
          <w:kern w:val="2"/>
          <w:highlight w:val="yellow"/>
          <w:lang w:eastAsia="pl-PL"/>
        </w:rPr>
        <w:t>6</w:t>
      </w:r>
      <w:r w:rsidR="00455F69" w:rsidRPr="00C32956">
        <w:rPr>
          <w:rFonts w:eastAsia="Arial Unicode MS" w:cstheme="minorHAnsi"/>
          <w:b/>
          <w:bCs/>
          <w:kern w:val="2"/>
          <w:highlight w:val="yellow"/>
          <w:lang w:eastAsia="pl-PL"/>
        </w:rPr>
        <w:t>.09</w:t>
      </w:r>
      <w:r w:rsidRPr="00C32956">
        <w:rPr>
          <w:rFonts w:eastAsia="Arial Unicode MS" w:cstheme="minorHAnsi"/>
          <w:b/>
          <w:bCs/>
          <w:kern w:val="2"/>
          <w:highlight w:val="yellow"/>
          <w:lang w:eastAsia="pl-PL"/>
        </w:rPr>
        <w:t>. 202</w:t>
      </w:r>
      <w:r w:rsidR="00294E04" w:rsidRPr="00C32956">
        <w:rPr>
          <w:rFonts w:eastAsia="Arial Unicode MS" w:cstheme="minorHAnsi"/>
          <w:b/>
          <w:bCs/>
          <w:kern w:val="2"/>
          <w:highlight w:val="yellow"/>
          <w:lang w:eastAsia="pl-PL"/>
        </w:rPr>
        <w:t>6</w:t>
      </w:r>
      <w:r w:rsidRPr="00C32956">
        <w:rPr>
          <w:rFonts w:eastAsia="Arial Unicode MS" w:cstheme="minorHAnsi"/>
          <w:b/>
          <w:bCs/>
          <w:kern w:val="2"/>
          <w:lang w:eastAsia="pl-PL"/>
        </w:rPr>
        <w:t xml:space="preserve"> r</w:t>
      </w:r>
      <w:r w:rsidRPr="00C32956">
        <w:rPr>
          <w:rFonts w:eastAsia="Arial Unicode MS" w:cstheme="minorHAnsi"/>
          <w:kern w:val="2"/>
          <w:lang w:eastAsia="pl-PL"/>
        </w:rPr>
        <w:t>. Bieg terminu związania ofertą rozpoczyna się wraz z</w:t>
      </w:r>
      <w:r w:rsidR="0014756D" w:rsidRPr="00C32956">
        <w:rPr>
          <w:rFonts w:eastAsia="Arial Unicode MS" w:cstheme="minorHAnsi"/>
          <w:kern w:val="2"/>
          <w:lang w:eastAsia="pl-PL"/>
        </w:rPr>
        <w:t> </w:t>
      </w:r>
      <w:r w:rsidRPr="00C32956">
        <w:rPr>
          <w:rFonts w:eastAsia="Arial Unicode MS" w:cstheme="minorHAnsi"/>
          <w:kern w:val="2"/>
          <w:lang w:eastAsia="pl-PL"/>
        </w:rPr>
        <w:t>upływem terminu składania ofert.</w:t>
      </w:r>
    </w:p>
    <w:p w14:paraId="235D52D6" w14:textId="77777777" w:rsidR="00143EC2" w:rsidRPr="00C32956" w:rsidRDefault="00143EC2" w:rsidP="00455F69">
      <w:pPr>
        <w:keepNext/>
        <w:tabs>
          <w:tab w:val="left" w:pos="284"/>
        </w:tabs>
        <w:spacing w:after="0" w:line="276" w:lineRule="auto"/>
        <w:outlineLvl w:val="1"/>
        <w:rPr>
          <w:rFonts w:eastAsia="Times New Roman" w:cstheme="minorHAnsi"/>
          <w:b/>
          <w:bCs/>
          <w:lang w:eastAsia="pl-PL"/>
        </w:rPr>
      </w:pPr>
    </w:p>
    <w:p w14:paraId="0F4293AE" w14:textId="77777777" w:rsidR="00FE38C4" w:rsidRPr="00C32956" w:rsidRDefault="00FE38C4" w:rsidP="00455F69">
      <w:pPr>
        <w:spacing w:after="0" w:line="276" w:lineRule="auto"/>
        <w:rPr>
          <w:rFonts w:eastAsia="Times New Roman" w:cstheme="minorHAnsi"/>
          <w:b/>
          <w:bCs/>
          <w:lang w:eastAsia="pl-PL"/>
        </w:rPr>
      </w:pPr>
    </w:p>
    <w:p w14:paraId="7AF56004" w14:textId="77777777" w:rsidR="00FE38C4" w:rsidRPr="00C32956" w:rsidRDefault="00143EC2" w:rsidP="00455F69">
      <w:pPr>
        <w:numPr>
          <w:ilvl w:val="0"/>
          <w:numId w:val="4"/>
        </w:numPr>
        <w:spacing w:after="0" w:line="276" w:lineRule="auto"/>
        <w:ind w:left="567" w:hanging="567"/>
        <w:rPr>
          <w:rFonts w:eastAsia="Times New Roman" w:cstheme="minorHAnsi"/>
          <w:b/>
          <w:bCs/>
          <w:lang w:eastAsia="pl-PL"/>
        </w:rPr>
      </w:pPr>
      <w:r w:rsidRPr="00C32956">
        <w:rPr>
          <w:rFonts w:eastAsia="Times New Roman" w:cstheme="minorHAnsi"/>
          <w:b/>
          <w:bCs/>
          <w:lang w:eastAsia="pl-PL"/>
        </w:rPr>
        <w:t>INFORMACJA O PRZEWIDYWANYCH ZAMÓWIENIACH, O KTÓRYCH MOWA W ART. 214 UST. 1 PKT 7 PZP</w:t>
      </w:r>
    </w:p>
    <w:p w14:paraId="3271772F" w14:textId="77777777" w:rsidR="00FE38C4" w:rsidRPr="00C32956" w:rsidRDefault="00FE38C4" w:rsidP="00455F69">
      <w:pPr>
        <w:spacing w:after="0" w:line="276" w:lineRule="auto"/>
        <w:rPr>
          <w:rFonts w:eastAsia="Times New Roman" w:cstheme="minorHAnsi"/>
          <w:b/>
          <w:bCs/>
          <w:lang w:eastAsia="pl-PL"/>
        </w:rPr>
      </w:pPr>
    </w:p>
    <w:p w14:paraId="45F617F9" w14:textId="77777777" w:rsidR="00FE38C4" w:rsidRPr="00C32956" w:rsidRDefault="00143EC2" w:rsidP="00455F69">
      <w:pPr>
        <w:spacing w:after="0" w:line="276" w:lineRule="auto"/>
        <w:rPr>
          <w:rFonts w:eastAsia="Times New Roman" w:cstheme="minorHAnsi"/>
          <w:lang w:val="x-none" w:eastAsia="x-none"/>
        </w:rPr>
      </w:pPr>
      <w:r w:rsidRPr="00C32956">
        <w:rPr>
          <w:rFonts w:eastAsia="Times New Roman" w:cstheme="minorHAnsi"/>
          <w:lang w:eastAsia="x-none"/>
        </w:rPr>
        <w:t>Zamawiający nie przewiduje udzielenia takich zamówień</w:t>
      </w:r>
      <w:r w:rsidR="00FE38C4" w:rsidRPr="00C32956">
        <w:rPr>
          <w:rFonts w:eastAsia="Times New Roman" w:cstheme="minorHAnsi"/>
          <w:lang w:val="x-none" w:eastAsia="x-none"/>
        </w:rPr>
        <w:t>.</w:t>
      </w:r>
    </w:p>
    <w:p w14:paraId="0D027364" w14:textId="77777777" w:rsidR="00FE38C4" w:rsidRPr="00C32956" w:rsidRDefault="00FE38C4" w:rsidP="00455F69">
      <w:pPr>
        <w:spacing w:after="0" w:line="276" w:lineRule="auto"/>
        <w:rPr>
          <w:rFonts w:eastAsia="Times New Roman" w:cstheme="minorHAnsi"/>
          <w:lang w:val="x-none" w:eastAsia="x-none"/>
        </w:rPr>
      </w:pPr>
    </w:p>
    <w:p w14:paraId="32118531" w14:textId="77777777" w:rsidR="00FE38C4" w:rsidRPr="00C32956" w:rsidRDefault="00FE38C4" w:rsidP="00455F69">
      <w:pPr>
        <w:spacing w:after="0" w:line="276" w:lineRule="auto"/>
        <w:rPr>
          <w:rFonts w:eastAsia="Times New Roman" w:cstheme="minorHAnsi"/>
          <w:b/>
          <w:bCs/>
          <w:lang w:eastAsia="pl-PL"/>
        </w:rPr>
      </w:pPr>
    </w:p>
    <w:p w14:paraId="652F75AD" w14:textId="77777777" w:rsidR="00FE38C4" w:rsidRPr="00C32956" w:rsidRDefault="00143EC2" w:rsidP="00455F69">
      <w:pPr>
        <w:numPr>
          <w:ilvl w:val="0"/>
          <w:numId w:val="4"/>
        </w:numPr>
        <w:spacing w:after="0" w:line="276" w:lineRule="auto"/>
        <w:ind w:left="709" w:hanging="709"/>
        <w:rPr>
          <w:rFonts w:eastAsia="Times New Roman" w:cstheme="minorHAnsi"/>
          <w:b/>
          <w:bCs/>
          <w:lang w:eastAsia="pl-PL"/>
        </w:rPr>
      </w:pPr>
      <w:r w:rsidRPr="00C32956">
        <w:rPr>
          <w:rFonts w:eastAsia="Times New Roman" w:cstheme="minorHAnsi"/>
          <w:b/>
          <w:bCs/>
          <w:lang w:eastAsia="pl-PL"/>
        </w:rPr>
        <w:t>INFORMACJA DOTYCZĄCA ZWROTU KOSZTÓW UDZIAŁU W POSTĘPOWANIU</w:t>
      </w:r>
      <w:r w:rsidR="00FE38C4" w:rsidRPr="00C32956">
        <w:rPr>
          <w:rFonts w:eastAsia="Times New Roman" w:cstheme="minorHAnsi"/>
          <w:b/>
          <w:bCs/>
          <w:lang w:eastAsia="pl-PL"/>
        </w:rPr>
        <w:t>.</w:t>
      </w:r>
    </w:p>
    <w:p w14:paraId="68C2559F" w14:textId="77777777" w:rsidR="00FE38C4" w:rsidRPr="00C32956" w:rsidRDefault="00FE38C4" w:rsidP="00455F69">
      <w:pPr>
        <w:spacing w:after="0" w:line="276" w:lineRule="auto"/>
        <w:ind w:left="1080"/>
        <w:rPr>
          <w:rFonts w:eastAsia="Times New Roman" w:cstheme="minorHAnsi"/>
          <w:bCs/>
          <w:lang w:eastAsia="pl-PL"/>
        </w:rPr>
      </w:pPr>
    </w:p>
    <w:p w14:paraId="025BA48F" w14:textId="77777777" w:rsidR="00FE38C4" w:rsidRPr="00C32956" w:rsidRDefault="00143EC2" w:rsidP="00455F69">
      <w:pPr>
        <w:spacing w:after="0" w:line="276" w:lineRule="auto"/>
        <w:rPr>
          <w:rFonts w:eastAsia="Times New Roman" w:cstheme="minorHAnsi"/>
          <w:bCs/>
          <w:lang w:eastAsia="pl-PL"/>
        </w:rPr>
      </w:pPr>
      <w:r w:rsidRPr="00C32956">
        <w:rPr>
          <w:rFonts w:eastAsia="Times New Roman" w:cstheme="minorHAnsi"/>
          <w:bCs/>
          <w:lang w:eastAsia="pl-PL"/>
        </w:rPr>
        <w:t>Zamawiający nie przewiduje zwrotu kosztów udziału w postępowaniu</w:t>
      </w:r>
      <w:r w:rsidR="00FE38C4" w:rsidRPr="00C32956">
        <w:rPr>
          <w:rFonts w:eastAsia="Times New Roman" w:cstheme="minorHAnsi"/>
          <w:bCs/>
          <w:lang w:eastAsia="pl-PL"/>
        </w:rPr>
        <w:t>.</w:t>
      </w:r>
    </w:p>
    <w:p w14:paraId="10C4B5BA" w14:textId="77777777" w:rsidR="00FE38C4" w:rsidRPr="00C32956" w:rsidRDefault="00FE38C4" w:rsidP="00455F69">
      <w:pPr>
        <w:spacing w:after="0" w:line="276" w:lineRule="auto"/>
        <w:ind w:left="1080"/>
        <w:rPr>
          <w:rFonts w:eastAsia="Times New Roman" w:cstheme="minorHAnsi"/>
          <w:bCs/>
          <w:lang w:eastAsia="pl-PL"/>
        </w:rPr>
      </w:pPr>
    </w:p>
    <w:p w14:paraId="657C67C1" w14:textId="77777777" w:rsidR="00FE38C4" w:rsidRPr="00C32956" w:rsidRDefault="004D43EC" w:rsidP="00455F69">
      <w:pPr>
        <w:numPr>
          <w:ilvl w:val="0"/>
          <w:numId w:val="4"/>
        </w:numPr>
        <w:spacing w:after="0" w:line="276" w:lineRule="auto"/>
        <w:ind w:left="709" w:hanging="709"/>
        <w:rPr>
          <w:rFonts w:eastAsia="Times New Roman" w:cstheme="minorHAnsi"/>
          <w:b/>
          <w:bCs/>
          <w:lang w:eastAsia="pl-PL"/>
        </w:rPr>
      </w:pPr>
      <w:r w:rsidRPr="00C32956">
        <w:rPr>
          <w:rFonts w:eastAsia="Times New Roman" w:cstheme="minorHAnsi"/>
          <w:b/>
          <w:bCs/>
          <w:lang w:eastAsia="pl-PL"/>
        </w:rPr>
        <w:t>ŚRODKI ODWOŁAWCZE PRZYSŁUGUJĄCE WYKONAWCOM W TOKU PROWADZONEGO POSTĘPOWANIA</w:t>
      </w:r>
    </w:p>
    <w:p w14:paraId="70A53705" w14:textId="77777777" w:rsidR="00FE38C4" w:rsidRPr="00C32956" w:rsidRDefault="00FE38C4" w:rsidP="00455F69">
      <w:pPr>
        <w:tabs>
          <w:tab w:val="left" w:pos="360"/>
        </w:tabs>
        <w:spacing w:after="0" w:line="276" w:lineRule="auto"/>
        <w:ind w:left="360"/>
        <w:rPr>
          <w:rFonts w:eastAsia="Times New Roman" w:cstheme="minorHAnsi"/>
          <w:lang w:eastAsia="ar-SA"/>
        </w:rPr>
      </w:pPr>
    </w:p>
    <w:p w14:paraId="0D3CA7D7" w14:textId="77777777" w:rsidR="004D43EC" w:rsidRPr="00C32956" w:rsidRDefault="00FE38C4" w:rsidP="00455F69">
      <w:pPr>
        <w:numPr>
          <w:ilvl w:val="0"/>
          <w:numId w:val="33"/>
        </w:numPr>
        <w:autoSpaceDE w:val="0"/>
        <w:autoSpaceDN w:val="0"/>
        <w:adjustRightInd w:val="0"/>
        <w:spacing w:after="61" w:line="276" w:lineRule="auto"/>
        <w:ind w:left="426"/>
        <w:rPr>
          <w:rFonts w:cstheme="minorHAnsi"/>
        </w:rPr>
      </w:pPr>
      <w:r w:rsidRPr="00C32956">
        <w:rPr>
          <w:rFonts w:eastAsia="Times New Roman" w:cstheme="minorHAnsi"/>
          <w:lang w:eastAsia="ar-SA"/>
        </w:rPr>
        <w:t xml:space="preserve"> </w:t>
      </w:r>
      <w:r w:rsidR="004D43EC" w:rsidRPr="00C32956">
        <w:rPr>
          <w:rFonts w:cstheme="minorHAnsi"/>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004D43EC" w:rsidRPr="00C32956">
        <w:rPr>
          <w:rFonts w:cstheme="minorHAnsi"/>
        </w:rPr>
        <w:t>Pzp</w:t>
      </w:r>
      <w:proofErr w:type="spellEnd"/>
      <w:r w:rsidR="004D43EC" w:rsidRPr="00C32956">
        <w:rPr>
          <w:rFonts w:cstheme="minorHAnsi"/>
        </w:rPr>
        <w:t>.</w:t>
      </w:r>
    </w:p>
    <w:p w14:paraId="6AFFA1AB" w14:textId="77777777" w:rsidR="004D43EC" w:rsidRPr="00C32956" w:rsidRDefault="004D43EC" w:rsidP="00455F69">
      <w:pPr>
        <w:numPr>
          <w:ilvl w:val="0"/>
          <w:numId w:val="33"/>
        </w:numPr>
        <w:autoSpaceDE w:val="0"/>
        <w:autoSpaceDN w:val="0"/>
        <w:adjustRightInd w:val="0"/>
        <w:spacing w:after="61" w:line="276" w:lineRule="auto"/>
        <w:ind w:left="426"/>
        <w:rPr>
          <w:rFonts w:cstheme="minorHAnsi"/>
        </w:rPr>
      </w:pPr>
      <w:r w:rsidRPr="00C32956">
        <w:rPr>
          <w:rFonts w:cstheme="minorHAnsi"/>
        </w:rPr>
        <w:t xml:space="preserve"> Środki ochrony prawnej wobec ogłoszenia wszczynającego postępowanie </w:t>
      </w:r>
      <w:r w:rsidRPr="00C32956">
        <w:rPr>
          <w:rFonts w:cstheme="minorHAnsi"/>
        </w:rPr>
        <w:br/>
        <w:t xml:space="preserve">o udzielenie zamówienia lub ogłoszenia o konkursie oraz dokumentów zamówienia przysługują również organizacjom wpisanym na listę, o której mowa w art. 469 pkt 15 ustawy </w:t>
      </w:r>
      <w:proofErr w:type="spellStart"/>
      <w:r w:rsidRPr="00C32956">
        <w:rPr>
          <w:rFonts w:cstheme="minorHAnsi"/>
        </w:rPr>
        <w:t>Pzp</w:t>
      </w:r>
      <w:proofErr w:type="spellEnd"/>
      <w:r w:rsidRPr="00C32956">
        <w:rPr>
          <w:rFonts w:cstheme="minorHAnsi"/>
        </w:rPr>
        <w:t xml:space="preserve"> oraz Rzecznikowi Małych i Średnich Przedsiębiorców. </w:t>
      </w:r>
    </w:p>
    <w:p w14:paraId="6BEA10A8" w14:textId="77777777" w:rsidR="004D43EC" w:rsidRPr="00C32956" w:rsidRDefault="004D43EC" w:rsidP="00455F69">
      <w:pPr>
        <w:numPr>
          <w:ilvl w:val="0"/>
          <w:numId w:val="33"/>
        </w:numPr>
        <w:autoSpaceDE w:val="0"/>
        <w:autoSpaceDN w:val="0"/>
        <w:adjustRightInd w:val="0"/>
        <w:spacing w:after="61" w:line="276" w:lineRule="auto"/>
        <w:ind w:left="426"/>
        <w:rPr>
          <w:rFonts w:cstheme="minorHAnsi"/>
        </w:rPr>
      </w:pPr>
      <w:r w:rsidRPr="00C32956">
        <w:rPr>
          <w:rFonts w:cstheme="minorHAnsi"/>
        </w:rPr>
        <w:t xml:space="preserve">Odwołanie przysługuje na: </w:t>
      </w:r>
    </w:p>
    <w:p w14:paraId="0D8E00AF" w14:textId="77777777" w:rsidR="004D43EC" w:rsidRPr="00C32956" w:rsidRDefault="004D43EC" w:rsidP="00455F69">
      <w:pPr>
        <w:numPr>
          <w:ilvl w:val="0"/>
          <w:numId w:val="34"/>
        </w:numPr>
        <w:autoSpaceDE w:val="0"/>
        <w:autoSpaceDN w:val="0"/>
        <w:adjustRightInd w:val="0"/>
        <w:spacing w:after="0" w:line="276" w:lineRule="auto"/>
        <w:rPr>
          <w:rFonts w:cstheme="minorHAnsi"/>
        </w:rPr>
      </w:pPr>
      <w:r w:rsidRPr="00C32956">
        <w:rPr>
          <w:rFonts w:cstheme="minorHAnsi"/>
        </w:rPr>
        <w:t>niezgodną z przepisami ustawy czynność Zamawiającego, podjętą w postępowaniu o udzielenie zamówienia, w tym na projektowane postanowienie umowy;</w:t>
      </w:r>
    </w:p>
    <w:p w14:paraId="1BBCF299" w14:textId="77777777" w:rsidR="004D43EC" w:rsidRPr="00C32956" w:rsidRDefault="004D43EC" w:rsidP="00455F69">
      <w:pPr>
        <w:numPr>
          <w:ilvl w:val="0"/>
          <w:numId w:val="34"/>
        </w:numPr>
        <w:autoSpaceDE w:val="0"/>
        <w:autoSpaceDN w:val="0"/>
        <w:adjustRightInd w:val="0"/>
        <w:spacing w:after="0" w:line="276" w:lineRule="auto"/>
        <w:rPr>
          <w:rFonts w:cstheme="minorHAnsi"/>
        </w:rPr>
      </w:pPr>
      <w:r w:rsidRPr="00C32956">
        <w:rPr>
          <w:rFonts w:cstheme="minorHAnsi"/>
        </w:rPr>
        <w:t xml:space="preserve"> zaniechanie czynności w postępowaniu o udzielenie zamówienia do której zamawiający był obowiązany na podstawie ustawy;</w:t>
      </w:r>
    </w:p>
    <w:p w14:paraId="3AB393D3" w14:textId="77777777" w:rsidR="004D43EC" w:rsidRPr="00C32956" w:rsidRDefault="004D43EC" w:rsidP="00455F69">
      <w:pPr>
        <w:autoSpaceDE w:val="0"/>
        <w:autoSpaceDN w:val="0"/>
        <w:adjustRightInd w:val="0"/>
        <w:spacing w:after="0" w:line="276" w:lineRule="auto"/>
        <w:ind w:left="360"/>
        <w:rPr>
          <w:rFonts w:cstheme="minorHAnsi"/>
        </w:rPr>
      </w:pPr>
    </w:p>
    <w:p w14:paraId="163AE0FE" w14:textId="77777777" w:rsidR="004D43EC" w:rsidRPr="00C32956" w:rsidRDefault="004D43EC" w:rsidP="00455F69">
      <w:pPr>
        <w:numPr>
          <w:ilvl w:val="0"/>
          <w:numId w:val="33"/>
        </w:numPr>
        <w:autoSpaceDE w:val="0"/>
        <w:autoSpaceDN w:val="0"/>
        <w:adjustRightInd w:val="0"/>
        <w:spacing w:after="0" w:line="276" w:lineRule="auto"/>
        <w:ind w:left="426"/>
        <w:rPr>
          <w:rFonts w:cstheme="minorHAnsi"/>
        </w:rPr>
      </w:pPr>
      <w:r w:rsidRPr="00C32956">
        <w:rPr>
          <w:rFonts w:cstheme="minorHAnsi"/>
        </w:rPr>
        <w:t>Odwołanie wnosi się do Prezesa Izby. Odwołujący przekazuje kopię odwołania zamawiającemu przed upływem terminu do wniesienia odwołania w taki sposób, aby mógł on zapoznać się z jego treścią przed upływem tego terminu.</w:t>
      </w:r>
    </w:p>
    <w:p w14:paraId="6BD633DB" w14:textId="77777777" w:rsidR="004D43EC" w:rsidRPr="00C32956" w:rsidRDefault="004D43EC" w:rsidP="00455F69">
      <w:pPr>
        <w:numPr>
          <w:ilvl w:val="0"/>
          <w:numId w:val="33"/>
        </w:numPr>
        <w:autoSpaceDE w:val="0"/>
        <w:autoSpaceDN w:val="0"/>
        <w:adjustRightInd w:val="0"/>
        <w:spacing w:after="0" w:line="276" w:lineRule="auto"/>
        <w:ind w:left="426"/>
        <w:rPr>
          <w:rFonts w:cstheme="minorHAnsi"/>
        </w:rPr>
      </w:pPr>
      <w:r w:rsidRPr="00C32956">
        <w:rPr>
          <w:rFonts w:cstheme="minorHAnsi"/>
        </w:rPr>
        <w:t xml:space="preserve"> Odwołanie wobec treści ogłoszenia lub treści SWZ wnosi się w terminie 5 dni od dnia zamieszczenia ogłoszenia w Biuletynie Zamówień Publicznych lub treści SWZ na stronie internetowej. </w:t>
      </w:r>
    </w:p>
    <w:p w14:paraId="1390529F" w14:textId="77777777" w:rsidR="004D43EC" w:rsidRPr="00C32956" w:rsidRDefault="004D43EC" w:rsidP="00455F69">
      <w:pPr>
        <w:numPr>
          <w:ilvl w:val="0"/>
          <w:numId w:val="33"/>
        </w:numPr>
        <w:autoSpaceDE w:val="0"/>
        <w:autoSpaceDN w:val="0"/>
        <w:adjustRightInd w:val="0"/>
        <w:spacing w:after="0" w:line="276" w:lineRule="auto"/>
        <w:ind w:left="426"/>
        <w:rPr>
          <w:rFonts w:cstheme="minorHAnsi"/>
        </w:rPr>
      </w:pPr>
      <w:r w:rsidRPr="00C32956">
        <w:rPr>
          <w:rFonts w:cstheme="minorHAnsi"/>
        </w:rPr>
        <w:t xml:space="preserve">Odwołanie wnosi się w terminie: </w:t>
      </w:r>
    </w:p>
    <w:p w14:paraId="22BE4D32" w14:textId="77777777" w:rsidR="004D43EC" w:rsidRPr="00C32956" w:rsidRDefault="004D43EC" w:rsidP="00455F69">
      <w:pPr>
        <w:numPr>
          <w:ilvl w:val="0"/>
          <w:numId w:val="35"/>
        </w:numPr>
        <w:autoSpaceDE w:val="0"/>
        <w:autoSpaceDN w:val="0"/>
        <w:adjustRightInd w:val="0"/>
        <w:spacing w:after="0" w:line="276" w:lineRule="auto"/>
        <w:ind w:left="851"/>
        <w:rPr>
          <w:rFonts w:cstheme="minorHAnsi"/>
        </w:rPr>
      </w:pPr>
      <w:r w:rsidRPr="00C32956">
        <w:rPr>
          <w:rFonts w:cstheme="minorHAnsi"/>
        </w:rPr>
        <w:t xml:space="preserve">5 dni od dnia przekazania informacji o czynności zamawiającego stanowiącej podstawę jego wniesienia, jeżeli informacja została przekazana przy użyciu środków komunikacji elektronicznej, </w:t>
      </w:r>
    </w:p>
    <w:p w14:paraId="79A429D0" w14:textId="77777777" w:rsidR="004D43EC" w:rsidRPr="00C32956" w:rsidRDefault="004D43EC" w:rsidP="00455F69">
      <w:pPr>
        <w:numPr>
          <w:ilvl w:val="0"/>
          <w:numId w:val="35"/>
        </w:numPr>
        <w:autoSpaceDE w:val="0"/>
        <w:autoSpaceDN w:val="0"/>
        <w:adjustRightInd w:val="0"/>
        <w:spacing w:after="0" w:line="276" w:lineRule="auto"/>
        <w:ind w:left="851"/>
        <w:rPr>
          <w:rFonts w:cstheme="minorHAnsi"/>
        </w:rPr>
      </w:pPr>
      <w:r w:rsidRPr="00C32956">
        <w:rPr>
          <w:rFonts w:cstheme="minorHAnsi"/>
        </w:rPr>
        <w:t xml:space="preserve">10 dni od dnia przekazania informacji o czynności zamawiającego stanowiącej podstawę jego wniesienia, jeżeli informacja została przekazana w sposób inny niż określony w pkt 1). </w:t>
      </w:r>
    </w:p>
    <w:p w14:paraId="29E508AD" w14:textId="2B72474D" w:rsidR="004D43EC" w:rsidRPr="00C32956" w:rsidRDefault="004D43EC" w:rsidP="00455F69">
      <w:pPr>
        <w:numPr>
          <w:ilvl w:val="0"/>
          <w:numId w:val="36"/>
        </w:numPr>
        <w:autoSpaceDE w:val="0"/>
        <w:autoSpaceDN w:val="0"/>
        <w:adjustRightInd w:val="0"/>
        <w:spacing w:after="0" w:line="276" w:lineRule="auto"/>
        <w:ind w:left="426"/>
        <w:rPr>
          <w:rFonts w:cstheme="minorHAnsi"/>
        </w:rPr>
      </w:pPr>
      <w:r w:rsidRPr="00C32956">
        <w:rPr>
          <w:rFonts w:cstheme="minorHAnsi"/>
        </w:rPr>
        <w:lastRenderedPageBreak/>
        <w:t>Odwołanie w przypadkach innych niż określone w pkt 5 i 6 wnosi się w terminie 5 dni od dnia, w</w:t>
      </w:r>
      <w:r w:rsidR="00B27D96" w:rsidRPr="00C32956">
        <w:rPr>
          <w:rFonts w:cstheme="minorHAnsi"/>
        </w:rPr>
        <w:t> </w:t>
      </w:r>
      <w:r w:rsidRPr="00C32956">
        <w:rPr>
          <w:rFonts w:cstheme="minorHAnsi"/>
        </w:rPr>
        <w:t>którym powzięto lub przy zachowaniu należytej staranności można było powziąć wiadomość o</w:t>
      </w:r>
      <w:r w:rsidR="00B27D96" w:rsidRPr="00C32956">
        <w:rPr>
          <w:rFonts w:cstheme="minorHAnsi"/>
        </w:rPr>
        <w:t> </w:t>
      </w:r>
      <w:r w:rsidRPr="00C32956">
        <w:rPr>
          <w:rFonts w:cstheme="minorHAnsi"/>
        </w:rPr>
        <w:t>okolicznościach stanowiących podstawę jego wniesienia.</w:t>
      </w:r>
    </w:p>
    <w:p w14:paraId="528A8EEB" w14:textId="77777777" w:rsidR="004D43EC" w:rsidRPr="00C32956" w:rsidRDefault="004D43EC" w:rsidP="00455F69">
      <w:pPr>
        <w:numPr>
          <w:ilvl w:val="0"/>
          <w:numId w:val="36"/>
        </w:numPr>
        <w:autoSpaceDE w:val="0"/>
        <w:autoSpaceDN w:val="0"/>
        <w:adjustRightInd w:val="0"/>
        <w:spacing w:after="0" w:line="276" w:lineRule="auto"/>
        <w:ind w:left="426"/>
        <w:contextualSpacing/>
        <w:rPr>
          <w:rFonts w:cstheme="minorHAnsi"/>
        </w:rPr>
      </w:pPr>
      <w:r w:rsidRPr="00C32956">
        <w:rPr>
          <w:rFonts w:cstheme="minorHAnsi"/>
        </w:rPr>
        <w:t xml:space="preserve"> Na orzeczenie Izby oraz postanowienie Prezesa Izby, o którym mowa w art. 519 ust. 1 ustawy </w:t>
      </w:r>
      <w:proofErr w:type="spellStart"/>
      <w:r w:rsidRPr="00C32956">
        <w:rPr>
          <w:rFonts w:cstheme="minorHAnsi"/>
        </w:rPr>
        <w:t>Pzp</w:t>
      </w:r>
      <w:proofErr w:type="spellEnd"/>
      <w:r w:rsidRPr="00C32956">
        <w:rPr>
          <w:rFonts w:cstheme="minorHAnsi"/>
        </w:rPr>
        <w:t xml:space="preserve">, stronom oraz uczestnikom postępowania odwoławczego przysługuje skarga do sądu. </w:t>
      </w:r>
    </w:p>
    <w:p w14:paraId="28999E72" w14:textId="77777777" w:rsidR="004D43EC" w:rsidRPr="00C32956" w:rsidRDefault="004D43EC" w:rsidP="00455F69">
      <w:pPr>
        <w:numPr>
          <w:ilvl w:val="0"/>
          <w:numId w:val="36"/>
        </w:numPr>
        <w:autoSpaceDE w:val="0"/>
        <w:autoSpaceDN w:val="0"/>
        <w:adjustRightInd w:val="0"/>
        <w:spacing w:after="61" w:line="276" w:lineRule="auto"/>
        <w:ind w:left="426"/>
        <w:contextualSpacing/>
        <w:rPr>
          <w:rFonts w:cstheme="minorHAnsi"/>
        </w:rPr>
      </w:pPr>
      <w:r w:rsidRPr="00C32956">
        <w:rPr>
          <w:rFonts w:cstheme="minorHAnsi"/>
        </w:rPr>
        <w:t xml:space="preserve">W postępowaniu toczącym się wskutek wniesienia skargi stosuje się odpowiednio przepisy ustawy z dnia 17 listopada 1964 r. - Kodeks postępowania cywilnego </w:t>
      </w:r>
      <w:r w:rsidRPr="00C32956">
        <w:rPr>
          <w:rFonts w:cstheme="minorHAnsi"/>
        </w:rPr>
        <w:br/>
        <w:t xml:space="preserve">o apelacji, jeżeli przepisy niniejszego rozdziału nie stanowią inaczej. </w:t>
      </w:r>
    </w:p>
    <w:p w14:paraId="2860436C" w14:textId="77777777" w:rsidR="004D43EC" w:rsidRPr="00C32956" w:rsidRDefault="004D43EC" w:rsidP="00455F69">
      <w:pPr>
        <w:numPr>
          <w:ilvl w:val="0"/>
          <w:numId w:val="36"/>
        </w:numPr>
        <w:autoSpaceDE w:val="0"/>
        <w:autoSpaceDN w:val="0"/>
        <w:adjustRightInd w:val="0"/>
        <w:spacing w:after="61" w:line="276" w:lineRule="auto"/>
        <w:ind w:left="426"/>
        <w:contextualSpacing/>
        <w:rPr>
          <w:rFonts w:cstheme="minorHAnsi"/>
        </w:rPr>
      </w:pPr>
      <w:r w:rsidRPr="00C32956">
        <w:rPr>
          <w:rFonts w:cstheme="minorHAnsi"/>
        </w:rPr>
        <w:t xml:space="preserve">Skargę wnosi się do Sądu Okręgowego w Warszawie - sądu zamówień publicznych, zwanego dalej "sądem zamówień publicznych". </w:t>
      </w:r>
    </w:p>
    <w:p w14:paraId="10074F11" w14:textId="77777777" w:rsidR="004D43EC" w:rsidRPr="00C32956" w:rsidRDefault="004D43EC" w:rsidP="00455F69">
      <w:pPr>
        <w:numPr>
          <w:ilvl w:val="0"/>
          <w:numId w:val="36"/>
        </w:numPr>
        <w:autoSpaceDE w:val="0"/>
        <w:autoSpaceDN w:val="0"/>
        <w:adjustRightInd w:val="0"/>
        <w:spacing w:after="61" w:line="276" w:lineRule="auto"/>
        <w:ind w:left="426"/>
        <w:contextualSpacing/>
        <w:rPr>
          <w:rFonts w:cstheme="minorHAnsi"/>
        </w:rPr>
      </w:pPr>
      <w:r w:rsidRPr="00C32956">
        <w:rPr>
          <w:rFonts w:cstheme="minorHAnsi"/>
        </w:rPr>
        <w:t xml:space="preserve">Skargę wnosi się za pośrednictwem Prezesa Izby, w terminie 14 dni od dnia doręczenia orzeczenia Izby lub postanowienia Prezesa Izby, o którym mowa w art. 519 ust. 1 ustawy </w:t>
      </w:r>
      <w:proofErr w:type="spellStart"/>
      <w:r w:rsidRPr="00C32956">
        <w:rPr>
          <w:rFonts w:cstheme="minorHAnsi"/>
        </w:rPr>
        <w:t>Pzp</w:t>
      </w:r>
      <w:proofErr w:type="spellEnd"/>
      <w:r w:rsidRPr="00C32956">
        <w:rPr>
          <w:rFonts w:cstheme="minorHAnsi"/>
        </w:rPr>
        <w:t xml:space="preserve">, przesyłając jednocześnie jej odpis przeciwnikowi skargi. Złożenie skargi w placówce pocztowej operatora wyznaczonego w rozumieniu ustawy z dnia 23 listopada 2012 r. - Prawo pocztowe jest równoznaczne z jej wniesieniem. </w:t>
      </w:r>
    </w:p>
    <w:p w14:paraId="037107EF" w14:textId="77777777" w:rsidR="004D43EC" w:rsidRPr="00C32956" w:rsidRDefault="004D43EC" w:rsidP="00455F69">
      <w:pPr>
        <w:numPr>
          <w:ilvl w:val="0"/>
          <w:numId w:val="36"/>
        </w:numPr>
        <w:autoSpaceDE w:val="0"/>
        <w:autoSpaceDN w:val="0"/>
        <w:adjustRightInd w:val="0"/>
        <w:spacing w:after="0" w:line="276" w:lineRule="auto"/>
        <w:ind w:left="426"/>
        <w:contextualSpacing/>
        <w:rPr>
          <w:rFonts w:cstheme="minorHAnsi"/>
        </w:rPr>
      </w:pPr>
      <w:r w:rsidRPr="00C32956">
        <w:rPr>
          <w:rFonts w:cstheme="minorHAnsi"/>
        </w:rPr>
        <w:t xml:space="preserve">Prezes Izby przekazuje skargę wraz z aktami postępowania odwoławczego do sądu zamówień publicznych w terminie 7 dni od dnia jej otrzymania. </w:t>
      </w:r>
    </w:p>
    <w:p w14:paraId="224A1D9D" w14:textId="77777777" w:rsidR="00E24C25" w:rsidRPr="00C32956" w:rsidRDefault="004D43EC" w:rsidP="00455F69">
      <w:pPr>
        <w:numPr>
          <w:ilvl w:val="0"/>
          <w:numId w:val="36"/>
        </w:numPr>
        <w:autoSpaceDE w:val="0"/>
        <w:autoSpaceDN w:val="0"/>
        <w:adjustRightInd w:val="0"/>
        <w:spacing w:after="0" w:line="276" w:lineRule="auto"/>
        <w:ind w:left="426"/>
        <w:rPr>
          <w:rFonts w:cstheme="minorHAnsi"/>
        </w:rPr>
      </w:pPr>
      <w:r w:rsidRPr="00C32956">
        <w:rPr>
          <w:rFonts w:cstheme="minorHAnsi"/>
        </w:rPr>
        <w:t xml:space="preserve">Środki odwoławcze przysługujące wykonawcy uregulowane są w Dziale IX, Rozdział 2 Ustawy </w:t>
      </w:r>
      <w:proofErr w:type="spellStart"/>
      <w:r w:rsidRPr="00C32956">
        <w:rPr>
          <w:rFonts w:cstheme="minorHAnsi"/>
        </w:rPr>
        <w:t>pzp</w:t>
      </w:r>
      <w:proofErr w:type="spellEnd"/>
      <w:r w:rsidRPr="00C32956">
        <w:rPr>
          <w:rFonts w:cstheme="minorHAnsi"/>
        </w:rPr>
        <w:t>.</w:t>
      </w:r>
    </w:p>
    <w:p w14:paraId="105ED5F2" w14:textId="77777777" w:rsidR="00E24C25" w:rsidRPr="00C32956" w:rsidRDefault="00E24C25" w:rsidP="00455F69">
      <w:pPr>
        <w:tabs>
          <w:tab w:val="left" w:pos="0"/>
        </w:tabs>
        <w:spacing w:after="0" w:line="276" w:lineRule="auto"/>
        <w:rPr>
          <w:rFonts w:eastAsia="Times New Roman" w:cstheme="minorHAnsi"/>
          <w:lang w:eastAsia="ar-SA"/>
        </w:rPr>
      </w:pPr>
    </w:p>
    <w:p w14:paraId="21426A73" w14:textId="77777777" w:rsidR="00FE38C4" w:rsidRPr="00C32956" w:rsidRDefault="004D43EC" w:rsidP="00455F69">
      <w:pPr>
        <w:numPr>
          <w:ilvl w:val="0"/>
          <w:numId w:val="4"/>
        </w:numPr>
        <w:tabs>
          <w:tab w:val="left" w:pos="851"/>
        </w:tabs>
        <w:spacing w:after="0" w:line="276" w:lineRule="auto"/>
        <w:ind w:left="709" w:hanging="709"/>
        <w:rPr>
          <w:rFonts w:eastAsia="Times New Roman" w:cstheme="minorHAnsi"/>
          <w:lang w:eastAsia="pl-PL"/>
        </w:rPr>
      </w:pPr>
      <w:r w:rsidRPr="00C32956">
        <w:rPr>
          <w:rFonts w:eastAsia="Times New Roman" w:cstheme="minorHAnsi"/>
          <w:b/>
          <w:bCs/>
          <w:lang w:eastAsia="pl-PL"/>
        </w:rPr>
        <w:t>KLAUZULA INFORMACYJNA</w:t>
      </w:r>
    </w:p>
    <w:p w14:paraId="0BFA86D6" w14:textId="00BFEE36" w:rsidR="00AD4DB9" w:rsidRPr="00C32956" w:rsidRDefault="00AD4DB9" w:rsidP="00455F69">
      <w:pPr>
        <w:numPr>
          <w:ilvl w:val="0"/>
          <w:numId w:val="50"/>
        </w:numPr>
        <w:autoSpaceDE w:val="0"/>
        <w:autoSpaceDN w:val="0"/>
        <w:adjustRightInd w:val="0"/>
        <w:spacing w:after="61" w:line="276" w:lineRule="auto"/>
        <w:ind w:left="567" w:hanging="425"/>
        <w:contextualSpacing/>
        <w:rPr>
          <w:rFonts w:cstheme="minorHAnsi"/>
        </w:rPr>
      </w:pPr>
      <w:r w:rsidRPr="00C32956">
        <w:rPr>
          <w:rFonts w:cstheme="minorHAnsi"/>
        </w:rPr>
        <w:t>Zgodnie z art. 13 ust. 1 i 2 rozporządzenia Parlamentu Europejskiego i Rady (UE) 2016/679 z dnia 27 kwietnia 2016 r. w sprawie ochrony osób fizycznych w związku z przetwarzaniem danych osobowych i</w:t>
      </w:r>
      <w:r w:rsidR="00B27D96" w:rsidRPr="00C32956">
        <w:rPr>
          <w:rFonts w:cstheme="minorHAnsi"/>
        </w:rPr>
        <w:t> </w:t>
      </w:r>
      <w:r w:rsidRPr="00C32956">
        <w:rPr>
          <w:rFonts w:cstheme="minorHAnsi"/>
        </w:rPr>
        <w:t>w sprawie swobodnego przepływu takich danych oraz uchylenia dyrektywy 95/46/WE (ogólne rozporządzenie o ochro</w:t>
      </w:r>
      <w:r w:rsidR="003E4A9D" w:rsidRPr="00C32956">
        <w:rPr>
          <w:rFonts w:cstheme="minorHAnsi"/>
        </w:rPr>
        <w:t xml:space="preserve">nie danych) (Dz. Urz. UE L 119 </w:t>
      </w:r>
      <w:r w:rsidRPr="00C32956">
        <w:rPr>
          <w:rFonts w:cstheme="minorHAnsi"/>
        </w:rPr>
        <w:t xml:space="preserve">z 04.05.2016, str. 1), dalej „RODO”, informuję, że: </w:t>
      </w:r>
    </w:p>
    <w:p w14:paraId="2513770B" w14:textId="77777777" w:rsidR="00AD4DB9" w:rsidRPr="00C32956" w:rsidRDefault="00AD4DB9" w:rsidP="00455F69">
      <w:pPr>
        <w:numPr>
          <w:ilvl w:val="0"/>
          <w:numId w:val="51"/>
        </w:numPr>
        <w:autoSpaceDE w:val="0"/>
        <w:autoSpaceDN w:val="0"/>
        <w:adjustRightInd w:val="0"/>
        <w:spacing w:after="61" w:line="276" w:lineRule="auto"/>
        <w:contextualSpacing/>
        <w:rPr>
          <w:rFonts w:cstheme="minorHAnsi"/>
        </w:rPr>
      </w:pPr>
      <w:r w:rsidRPr="00C32956">
        <w:rPr>
          <w:rFonts w:cstheme="minorHAnsi"/>
        </w:rPr>
        <w:t>administratorem Pani/Pana danych osobowych jest Wojewó</w:t>
      </w:r>
      <w:r w:rsidR="003E4A9D" w:rsidRPr="00C32956">
        <w:rPr>
          <w:rFonts w:cstheme="minorHAnsi"/>
        </w:rPr>
        <w:t xml:space="preserve">dzka Biblioteka Publiczna im. Marszałka Józefa Piłsudskiego w Łodzi, ul. Gdańska 100/102, 90-508 Łódź, tel. 42 663 03 00, e-mail: </w:t>
      </w:r>
      <w:hyperlink r:id="rId30" w:history="1">
        <w:r w:rsidR="003E4A9D" w:rsidRPr="00C32956">
          <w:rPr>
            <w:rFonts w:cstheme="minorHAnsi"/>
          </w:rPr>
          <w:t>kontakt@wbp.lodz.pl</w:t>
        </w:r>
      </w:hyperlink>
      <w:r w:rsidR="003E4A9D" w:rsidRPr="00C32956">
        <w:rPr>
          <w:rFonts w:cstheme="minorHAnsi"/>
        </w:rPr>
        <w:t xml:space="preserve"> </w:t>
      </w:r>
      <w:r w:rsidRPr="00C32956">
        <w:rPr>
          <w:rFonts w:cstheme="minorHAnsi"/>
        </w:rPr>
        <w:t>;</w:t>
      </w:r>
    </w:p>
    <w:p w14:paraId="76CA966B" w14:textId="77777777" w:rsidR="00AD4DB9" w:rsidRPr="00C32956" w:rsidRDefault="00AD4DB9" w:rsidP="00455F69">
      <w:pPr>
        <w:numPr>
          <w:ilvl w:val="0"/>
          <w:numId w:val="51"/>
        </w:numPr>
        <w:autoSpaceDE w:val="0"/>
        <w:autoSpaceDN w:val="0"/>
        <w:adjustRightInd w:val="0"/>
        <w:spacing w:after="61" w:line="276" w:lineRule="auto"/>
        <w:contextualSpacing/>
        <w:rPr>
          <w:rFonts w:cstheme="minorHAnsi"/>
        </w:rPr>
      </w:pPr>
      <w:r w:rsidRPr="00C32956">
        <w:rPr>
          <w:rFonts w:cstheme="minorHAnsi"/>
        </w:rPr>
        <w:t>kontakt do Inspe</w:t>
      </w:r>
      <w:r w:rsidR="003E4A9D" w:rsidRPr="00C32956">
        <w:rPr>
          <w:rFonts w:cstheme="minorHAnsi"/>
        </w:rPr>
        <w:t xml:space="preserve">ktora Ochrony Danych Osobowych: </w:t>
      </w:r>
      <w:hyperlink r:id="rId31" w:history="1">
        <w:r w:rsidR="003E4A9D" w:rsidRPr="00C32956">
          <w:rPr>
            <w:rFonts w:cstheme="minorHAnsi"/>
          </w:rPr>
          <w:t>iodo@wbp.lodz.pl</w:t>
        </w:r>
      </w:hyperlink>
      <w:r w:rsidRPr="00C32956">
        <w:rPr>
          <w:rFonts w:cstheme="minorHAnsi"/>
        </w:rPr>
        <w:t xml:space="preserve"> ;</w:t>
      </w:r>
    </w:p>
    <w:p w14:paraId="09F898CD" w14:textId="4ADAE749" w:rsidR="00B153BB" w:rsidRPr="00C32956" w:rsidRDefault="00AD4DB9" w:rsidP="00455F69">
      <w:pPr>
        <w:pStyle w:val="Akapitzlist"/>
        <w:keepNext/>
        <w:numPr>
          <w:ilvl w:val="0"/>
          <w:numId w:val="50"/>
        </w:numPr>
        <w:spacing w:line="276" w:lineRule="auto"/>
        <w:ind w:left="567" w:hanging="425"/>
        <w:outlineLvl w:val="8"/>
        <w:rPr>
          <w:rFonts w:asciiTheme="minorHAnsi" w:hAnsiTheme="minorHAnsi" w:cstheme="minorHAnsi"/>
          <w:sz w:val="22"/>
          <w:szCs w:val="22"/>
          <w:highlight w:val="yellow"/>
          <w:lang w:eastAsia="pl-PL"/>
        </w:rPr>
      </w:pPr>
      <w:r w:rsidRPr="00C32956">
        <w:rPr>
          <w:rFonts w:asciiTheme="minorHAnsi" w:eastAsiaTheme="minorHAnsi" w:hAnsiTheme="minorHAnsi" w:cstheme="minorHAnsi"/>
          <w:sz w:val="22"/>
          <w:szCs w:val="22"/>
        </w:rPr>
        <w:t xml:space="preserve">Pani/Pana dane osobowe przetwarzane będą na podstawie art. 6 ust. 1 lit. c RODO w celu związanym z postępowaniem o udzielenie zamówienia publicznego prowadzonego pod nazwą: </w:t>
      </w:r>
      <w:r w:rsidR="00B153BB" w:rsidRPr="00C32956">
        <w:rPr>
          <w:rFonts w:asciiTheme="minorHAnsi" w:hAnsiTheme="minorHAnsi" w:cstheme="minorHAnsi"/>
          <w:b/>
          <w:sz w:val="22"/>
          <w:szCs w:val="22"/>
          <w:lang w:val="x-none" w:eastAsia="x-none"/>
        </w:rPr>
        <w:t>„</w:t>
      </w:r>
      <w:proofErr w:type="spellStart"/>
      <w:r w:rsidR="00F022DE" w:rsidRPr="00C32956">
        <w:rPr>
          <w:rFonts w:asciiTheme="minorHAnsi" w:hAnsiTheme="minorHAnsi" w:cstheme="minorHAnsi"/>
          <w:b/>
          <w:sz w:val="22"/>
          <w:szCs w:val="22"/>
          <w:lang w:val="x-none" w:eastAsia="x-none"/>
        </w:rPr>
        <w:t>Swiadczenie</w:t>
      </w:r>
      <w:proofErr w:type="spellEnd"/>
      <w:r w:rsidR="00F022DE" w:rsidRPr="00C32956">
        <w:rPr>
          <w:rFonts w:asciiTheme="minorHAnsi" w:hAnsiTheme="minorHAnsi" w:cstheme="minorHAnsi"/>
          <w:b/>
          <w:sz w:val="22"/>
          <w:szCs w:val="22"/>
          <w:lang w:val="x-none" w:eastAsia="x-none"/>
        </w:rPr>
        <w:t xml:space="preserve"> usług windykacji polubownej należności Zamawiającego obejmujących kary naliczone za przetrzymanie zbiorów bibliotecznych oraz windykację z tytułu niezwróconych zbiorów</w:t>
      </w:r>
      <w:r w:rsidR="00B153BB" w:rsidRPr="00C32956">
        <w:rPr>
          <w:rFonts w:asciiTheme="minorHAnsi" w:hAnsiTheme="minorHAnsi" w:cstheme="minorHAnsi"/>
          <w:b/>
          <w:sz w:val="22"/>
          <w:szCs w:val="22"/>
          <w:highlight w:val="yellow"/>
          <w:lang w:val="x-none" w:eastAsia="x-none"/>
        </w:rPr>
        <w:t xml:space="preserve">” </w:t>
      </w:r>
    </w:p>
    <w:p w14:paraId="00EE360A" w14:textId="7064B0F3" w:rsidR="00AD4DB9" w:rsidRPr="00C32956" w:rsidRDefault="00AD4DB9" w:rsidP="00455F69">
      <w:pPr>
        <w:numPr>
          <w:ilvl w:val="0"/>
          <w:numId w:val="50"/>
        </w:numPr>
        <w:autoSpaceDE w:val="0"/>
        <w:autoSpaceDN w:val="0"/>
        <w:adjustRightInd w:val="0"/>
        <w:spacing w:after="61" w:line="276" w:lineRule="auto"/>
        <w:ind w:left="567" w:hanging="425"/>
        <w:contextualSpacing/>
        <w:rPr>
          <w:rFonts w:cstheme="minorHAnsi"/>
        </w:rPr>
      </w:pPr>
      <w:r w:rsidRPr="00C32956">
        <w:rPr>
          <w:rFonts w:cstheme="minorHAnsi"/>
        </w:rPr>
        <w:t>odbiorcami Pani/Pana danych osobowych będą osoby lub podmioty, którym udostępniona zostanie dokumentacja postępowania na podstawie ustawy z dnia 11 września 2019 r. – Prawo zamówień publicznych (</w:t>
      </w:r>
      <w:proofErr w:type="spellStart"/>
      <w:r w:rsidR="00455F69" w:rsidRPr="00C32956">
        <w:rPr>
          <w:rFonts w:cstheme="minorHAnsi"/>
        </w:rPr>
        <w:t>t.j</w:t>
      </w:r>
      <w:proofErr w:type="spellEnd"/>
      <w:r w:rsidR="00455F69" w:rsidRPr="00C32956">
        <w:rPr>
          <w:rFonts w:cstheme="minorHAnsi"/>
        </w:rPr>
        <w:t xml:space="preserve">. </w:t>
      </w:r>
      <w:r w:rsidRPr="00C32956">
        <w:rPr>
          <w:rFonts w:cstheme="minorHAnsi"/>
        </w:rPr>
        <w:t>Dz. U. z 20</w:t>
      </w:r>
      <w:r w:rsidR="0066074C" w:rsidRPr="00C32956">
        <w:rPr>
          <w:rFonts w:cstheme="minorHAnsi"/>
        </w:rPr>
        <w:t>2</w:t>
      </w:r>
      <w:r w:rsidR="00455F69" w:rsidRPr="00C32956">
        <w:rPr>
          <w:rFonts w:cstheme="minorHAnsi"/>
        </w:rPr>
        <w:t>6</w:t>
      </w:r>
      <w:r w:rsidRPr="00C32956">
        <w:rPr>
          <w:rFonts w:cstheme="minorHAnsi"/>
        </w:rPr>
        <w:t xml:space="preserve"> r. poz. </w:t>
      </w:r>
      <w:r w:rsidR="00455F69" w:rsidRPr="00C32956">
        <w:rPr>
          <w:rFonts w:cstheme="minorHAnsi"/>
        </w:rPr>
        <w:t>793</w:t>
      </w:r>
      <w:r w:rsidRPr="00C32956">
        <w:rPr>
          <w:rFonts w:cstheme="minorHAnsi"/>
        </w:rPr>
        <w:t xml:space="preserve">), dalej „ustawa </w:t>
      </w:r>
      <w:proofErr w:type="spellStart"/>
      <w:r w:rsidRPr="00C32956">
        <w:rPr>
          <w:rFonts w:cstheme="minorHAnsi"/>
        </w:rPr>
        <w:t>Pzp</w:t>
      </w:r>
      <w:proofErr w:type="spellEnd"/>
      <w:r w:rsidRPr="00C32956">
        <w:rPr>
          <w:rFonts w:cstheme="minorHAnsi"/>
        </w:rPr>
        <w:t xml:space="preserve">”;  </w:t>
      </w:r>
    </w:p>
    <w:p w14:paraId="4D9BCF3C" w14:textId="77777777" w:rsidR="00AD4DB9" w:rsidRPr="00C32956" w:rsidRDefault="00AD4DB9" w:rsidP="00455F69">
      <w:pPr>
        <w:numPr>
          <w:ilvl w:val="0"/>
          <w:numId w:val="50"/>
        </w:numPr>
        <w:autoSpaceDE w:val="0"/>
        <w:autoSpaceDN w:val="0"/>
        <w:adjustRightInd w:val="0"/>
        <w:spacing w:after="61" w:line="276" w:lineRule="auto"/>
        <w:ind w:left="567" w:hanging="425"/>
        <w:contextualSpacing/>
        <w:rPr>
          <w:rFonts w:cstheme="minorHAnsi"/>
        </w:rPr>
      </w:pPr>
      <w:r w:rsidRPr="00C32956">
        <w:rPr>
          <w:rFonts w:cstheme="minorHAnsi"/>
        </w:rPr>
        <w:t xml:space="preserve">Pani/Pana dane osobowe będą przechowywane, zgodnie z art. 78 ust. 1 ustawy </w:t>
      </w:r>
      <w:proofErr w:type="spellStart"/>
      <w:r w:rsidRPr="00C32956">
        <w:rPr>
          <w:rFonts w:cstheme="minorHAnsi"/>
        </w:rPr>
        <w:t>Pzp</w:t>
      </w:r>
      <w:proofErr w:type="spellEnd"/>
      <w:r w:rsidRPr="00C32956">
        <w:rPr>
          <w:rFonts w:cstheme="minorHAnsi"/>
        </w:rPr>
        <w:t>, przez okres 4 lat od dnia zakończenia postępowania o udzielenie zamówienia, a jeżeli czas trwania umowy przekracza 4 lata, okres przechowywania obejmuje cały czas trwania umowy;</w:t>
      </w:r>
    </w:p>
    <w:p w14:paraId="6D6A1413" w14:textId="62FFC933" w:rsidR="00AD4DB9" w:rsidRPr="00C32956" w:rsidRDefault="00AD4DB9" w:rsidP="00455F69">
      <w:pPr>
        <w:numPr>
          <w:ilvl w:val="0"/>
          <w:numId w:val="50"/>
        </w:numPr>
        <w:autoSpaceDE w:val="0"/>
        <w:autoSpaceDN w:val="0"/>
        <w:adjustRightInd w:val="0"/>
        <w:spacing w:after="61" w:line="276" w:lineRule="auto"/>
        <w:ind w:left="567" w:hanging="425"/>
        <w:contextualSpacing/>
        <w:rPr>
          <w:rFonts w:cstheme="minorHAnsi"/>
        </w:rPr>
      </w:pPr>
      <w:r w:rsidRPr="00C32956">
        <w:rPr>
          <w:rFonts w:cstheme="minorHAnsi"/>
        </w:rPr>
        <w:t xml:space="preserve">obowiązek podania przez Panią/Pana danych osobowych bezpośrednio Pani/Pana dotyczących jest wymogiem ustawowym określonym w przepisach ustawy </w:t>
      </w:r>
      <w:proofErr w:type="spellStart"/>
      <w:r w:rsidRPr="00C32956">
        <w:rPr>
          <w:rFonts w:cstheme="minorHAnsi"/>
        </w:rPr>
        <w:t>Pzp</w:t>
      </w:r>
      <w:proofErr w:type="spellEnd"/>
      <w:r w:rsidRPr="00C32956">
        <w:rPr>
          <w:rFonts w:cstheme="minorHAnsi"/>
        </w:rPr>
        <w:t>, związanym z udziałem w</w:t>
      </w:r>
      <w:r w:rsidR="00B27D96" w:rsidRPr="00C32956">
        <w:rPr>
          <w:rFonts w:cstheme="minorHAnsi"/>
        </w:rPr>
        <w:t> </w:t>
      </w:r>
      <w:r w:rsidRPr="00C32956">
        <w:rPr>
          <w:rFonts w:cstheme="minorHAnsi"/>
        </w:rPr>
        <w:t>postępowaniu o udzielenie zamówienia publicznego; konsekwencje niepodania określonych danych wynikają z</w:t>
      </w:r>
      <w:r w:rsidR="00B153BB" w:rsidRPr="00C32956">
        <w:rPr>
          <w:rFonts w:cstheme="minorHAnsi"/>
        </w:rPr>
        <w:t> </w:t>
      </w:r>
      <w:r w:rsidRPr="00C32956">
        <w:rPr>
          <w:rFonts w:cstheme="minorHAnsi"/>
        </w:rPr>
        <w:t xml:space="preserve">ustawy </w:t>
      </w:r>
      <w:proofErr w:type="spellStart"/>
      <w:r w:rsidRPr="00C32956">
        <w:rPr>
          <w:rFonts w:cstheme="minorHAnsi"/>
        </w:rPr>
        <w:t>Pzp</w:t>
      </w:r>
      <w:proofErr w:type="spellEnd"/>
      <w:r w:rsidRPr="00C32956">
        <w:rPr>
          <w:rFonts w:cstheme="minorHAnsi"/>
        </w:rPr>
        <w:t xml:space="preserve">;  </w:t>
      </w:r>
    </w:p>
    <w:p w14:paraId="19911C0F" w14:textId="77777777" w:rsidR="00AD4DB9" w:rsidRPr="00C32956" w:rsidRDefault="00AD4DB9" w:rsidP="00455F69">
      <w:pPr>
        <w:numPr>
          <w:ilvl w:val="0"/>
          <w:numId w:val="50"/>
        </w:numPr>
        <w:autoSpaceDE w:val="0"/>
        <w:autoSpaceDN w:val="0"/>
        <w:adjustRightInd w:val="0"/>
        <w:spacing w:after="61" w:line="276" w:lineRule="auto"/>
        <w:ind w:left="567" w:hanging="425"/>
        <w:contextualSpacing/>
        <w:rPr>
          <w:rFonts w:cstheme="minorHAnsi"/>
        </w:rPr>
      </w:pPr>
      <w:r w:rsidRPr="00C32956">
        <w:rPr>
          <w:rFonts w:cstheme="minorHAnsi"/>
        </w:rPr>
        <w:t>w odniesieniu do Pani/Pana danych osobowych decyzje nie będą podejmowane w sposób zautomatyzowany, stosowanie do art. 22 RODO;</w:t>
      </w:r>
    </w:p>
    <w:p w14:paraId="6EEE285D" w14:textId="77777777" w:rsidR="00AD4DB9" w:rsidRPr="00C32956" w:rsidRDefault="00AD4DB9" w:rsidP="00455F69">
      <w:pPr>
        <w:numPr>
          <w:ilvl w:val="0"/>
          <w:numId w:val="50"/>
        </w:numPr>
        <w:autoSpaceDE w:val="0"/>
        <w:autoSpaceDN w:val="0"/>
        <w:adjustRightInd w:val="0"/>
        <w:spacing w:after="61" w:line="276" w:lineRule="auto"/>
        <w:ind w:left="567" w:hanging="425"/>
        <w:contextualSpacing/>
        <w:rPr>
          <w:rFonts w:cstheme="minorHAnsi"/>
        </w:rPr>
      </w:pPr>
      <w:r w:rsidRPr="00C32956">
        <w:rPr>
          <w:rFonts w:cstheme="minorHAnsi"/>
        </w:rPr>
        <w:t>posiada Pani/Pan:</w:t>
      </w:r>
    </w:p>
    <w:p w14:paraId="418F6B7A" w14:textId="77777777" w:rsidR="00AD4DB9" w:rsidRPr="00C32956" w:rsidRDefault="00AD4DB9" w:rsidP="00455F69">
      <w:pPr>
        <w:numPr>
          <w:ilvl w:val="0"/>
          <w:numId w:val="52"/>
        </w:numPr>
        <w:autoSpaceDE w:val="0"/>
        <w:autoSpaceDN w:val="0"/>
        <w:adjustRightInd w:val="0"/>
        <w:spacing w:after="61" w:line="276" w:lineRule="auto"/>
        <w:contextualSpacing/>
        <w:rPr>
          <w:rFonts w:cstheme="minorHAnsi"/>
        </w:rPr>
      </w:pPr>
      <w:r w:rsidRPr="00C32956">
        <w:rPr>
          <w:rFonts w:cstheme="minorHAnsi"/>
        </w:rPr>
        <w:t>na podstawie art. 15 RODO prawo dostępu do danych osobowych Pani/Pana dotyczących;</w:t>
      </w:r>
    </w:p>
    <w:p w14:paraId="361AEC2E" w14:textId="77777777" w:rsidR="00AD4DB9" w:rsidRPr="00C32956" w:rsidRDefault="00AD4DB9" w:rsidP="00455F69">
      <w:pPr>
        <w:numPr>
          <w:ilvl w:val="0"/>
          <w:numId w:val="52"/>
        </w:numPr>
        <w:autoSpaceDE w:val="0"/>
        <w:autoSpaceDN w:val="0"/>
        <w:adjustRightInd w:val="0"/>
        <w:spacing w:after="61" w:line="276" w:lineRule="auto"/>
        <w:contextualSpacing/>
        <w:rPr>
          <w:rFonts w:cstheme="minorHAnsi"/>
        </w:rPr>
      </w:pPr>
      <w:r w:rsidRPr="00C32956">
        <w:rPr>
          <w:rFonts w:cstheme="minorHAnsi"/>
        </w:rPr>
        <w:t>na podstawie art. 16 RODO prawo do sprostowania Pani/Pana danych osobowych **;</w:t>
      </w:r>
    </w:p>
    <w:p w14:paraId="41E377C7" w14:textId="77777777" w:rsidR="00AD4DB9" w:rsidRPr="00C32956" w:rsidRDefault="00AD4DB9" w:rsidP="00455F69">
      <w:pPr>
        <w:numPr>
          <w:ilvl w:val="0"/>
          <w:numId w:val="52"/>
        </w:numPr>
        <w:autoSpaceDE w:val="0"/>
        <w:autoSpaceDN w:val="0"/>
        <w:adjustRightInd w:val="0"/>
        <w:spacing w:after="61" w:line="276" w:lineRule="auto"/>
        <w:contextualSpacing/>
        <w:rPr>
          <w:rFonts w:cstheme="minorHAnsi"/>
        </w:rPr>
      </w:pPr>
      <w:r w:rsidRPr="00C32956">
        <w:rPr>
          <w:rFonts w:cstheme="minorHAnsi"/>
        </w:rPr>
        <w:t xml:space="preserve">na podstawie art. 18 RODO prawo żądania od administratora ograniczenia przetwarzania danych osobowych z zastrzeżeniem przypadków, o których mowa w art. 18 ust. 2 RODO ***;  </w:t>
      </w:r>
    </w:p>
    <w:p w14:paraId="4E76E9AE" w14:textId="77777777" w:rsidR="00AD4DB9" w:rsidRPr="00C32956" w:rsidRDefault="00AD4DB9" w:rsidP="00455F69">
      <w:pPr>
        <w:numPr>
          <w:ilvl w:val="0"/>
          <w:numId w:val="52"/>
        </w:numPr>
        <w:autoSpaceDE w:val="0"/>
        <w:autoSpaceDN w:val="0"/>
        <w:adjustRightInd w:val="0"/>
        <w:spacing w:after="61" w:line="276" w:lineRule="auto"/>
        <w:contextualSpacing/>
        <w:rPr>
          <w:rFonts w:cstheme="minorHAnsi"/>
        </w:rPr>
      </w:pPr>
      <w:r w:rsidRPr="00C32956">
        <w:rPr>
          <w:rFonts w:cstheme="minorHAnsi"/>
        </w:rPr>
        <w:t>prawo do wniesienia skargi do Prezesa Urzędu Ochrony Danych Osobowych, gdy uzna Pani/Pan, że przetwarzanie danych osobowych Pani/Pana dotyczących narusza przepisy RODO;</w:t>
      </w:r>
    </w:p>
    <w:p w14:paraId="42EF90A0" w14:textId="77777777" w:rsidR="00AD4DB9" w:rsidRPr="00C32956" w:rsidRDefault="00AD4DB9" w:rsidP="00455F69">
      <w:pPr>
        <w:numPr>
          <w:ilvl w:val="0"/>
          <w:numId w:val="50"/>
        </w:numPr>
        <w:autoSpaceDE w:val="0"/>
        <w:autoSpaceDN w:val="0"/>
        <w:adjustRightInd w:val="0"/>
        <w:spacing w:after="61" w:line="276" w:lineRule="auto"/>
        <w:ind w:left="567" w:hanging="425"/>
        <w:contextualSpacing/>
        <w:rPr>
          <w:rFonts w:cstheme="minorHAnsi"/>
        </w:rPr>
      </w:pPr>
      <w:r w:rsidRPr="00C32956">
        <w:rPr>
          <w:rFonts w:cstheme="minorHAnsi"/>
        </w:rPr>
        <w:t>nie przysługuje Pani/Panu:</w:t>
      </w:r>
    </w:p>
    <w:p w14:paraId="7B8C30D9" w14:textId="77777777" w:rsidR="00AD4DB9" w:rsidRPr="00C32956" w:rsidRDefault="00AD4DB9" w:rsidP="00455F69">
      <w:pPr>
        <w:numPr>
          <w:ilvl w:val="0"/>
          <w:numId w:val="53"/>
        </w:numPr>
        <w:autoSpaceDE w:val="0"/>
        <w:autoSpaceDN w:val="0"/>
        <w:adjustRightInd w:val="0"/>
        <w:spacing w:after="61" w:line="276" w:lineRule="auto"/>
        <w:contextualSpacing/>
        <w:rPr>
          <w:rFonts w:cstheme="minorHAnsi"/>
        </w:rPr>
      </w:pPr>
      <w:r w:rsidRPr="00C32956">
        <w:rPr>
          <w:rFonts w:cstheme="minorHAnsi"/>
        </w:rPr>
        <w:t>w związku z art. 17 ust. 3 lit. b, d lub e RODO prawo do usunięcia danych osobowych;</w:t>
      </w:r>
    </w:p>
    <w:p w14:paraId="4C3AF628" w14:textId="77777777" w:rsidR="00AD4DB9" w:rsidRPr="00C32956" w:rsidRDefault="00AD4DB9" w:rsidP="00455F69">
      <w:pPr>
        <w:numPr>
          <w:ilvl w:val="0"/>
          <w:numId w:val="53"/>
        </w:numPr>
        <w:autoSpaceDE w:val="0"/>
        <w:autoSpaceDN w:val="0"/>
        <w:adjustRightInd w:val="0"/>
        <w:spacing w:after="61" w:line="276" w:lineRule="auto"/>
        <w:contextualSpacing/>
        <w:rPr>
          <w:rFonts w:cstheme="minorHAnsi"/>
        </w:rPr>
      </w:pPr>
      <w:r w:rsidRPr="00C32956">
        <w:rPr>
          <w:rFonts w:cstheme="minorHAnsi"/>
        </w:rPr>
        <w:lastRenderedPageBreak/>
        <w:t>prawo do przenoszenia danych osobowych, o którym mowa w art. 20 RODO;</w:t>
      </w:r>
    </w:p>
    <w:p w14:paraId="0D024A01" w14:textId="77777777" w:rsidR="00AD4DB9" w:rsidRPr="00C32956" w:rsidRDefault="00AD4DB9" w:rsidP="00455F69">
      <w:pPr>
        <w:numPr>
          <w:ilvl w:val="0"/>
          <w:numId w:val="53"/>
        </w:numPr>
        <w:autoSpaceDE w:val="0"/>
        <w:autoSpaceDN w:val="0"/>
        <w:adjustRightInd w:val="0"/>
        <w:spacing w:after="61" w:line="276" w:lineRule="auto"/>
        <w:contextualSpacing/>
        <w:rPr>
          <w:rFonts w:cstheme="minorHAnsi"/>
        </w:rPr>
      </w:pPr>
      <w:r w:rsidRPr="00C32956">
        <w:rPr>
          <w:rFonts w:cstheme="minorHAnsi"/>
        </w:rPr>
        <w:t>na podstawie art. 21 RODO prawo sprzeciwu, wobec przetwarzania danych osobowych, gdyż podstawą prawną przetwarzania Pani/Pana danych osobowych jest art. 6 ust. 1 lit. c RODO.</w:t>
      </w:r>
    </w:p>
    <w:p w14:paraId="2BDDCA4D" w14:textId="77777777" w:rsidR="00FE38C4" w:rsidRPr="00C32956" w:rsidRDefault="00FE38C4" w:rsidP="00455F69">
      <w:pPr>
        <w:autoSpaceDE w:val="0"/>
        <w:autoSpaceDN w:val="0"/>
        <w:adjustRightInd w:val="0"/>
        <w:spacing w:after="61" w:line="276" w:lineRule="auto"/>
        <w:ind w:left="360"/>
        <w:contextualSpacing/>
        <w:rPr>
          <w:rFonts w:cstheme="minorHAnsi"/>
        </w:rPr>
      </w:pPr>
    </w:p>
    <w:p w14:paraId="76A6BFD0" w14:textId="77777777" w:rsidR="00FE38C4" w:rsidRPr="00C32956" w:rsidRDefault="00FE38C4" w:rsidP="00455F69">
      <w:pPr>
        <w:spacing w:after="0" w:line="276" w:lineRule="auto"/>
        <w:rPr>
          <w:rFonts w:eastAsia="Times New Roman" w:cstheme="minorHAnsi"/>
          <w:b/>
          <w:bCs/>
          <w:lang w:eastAsia="pl-PL"/>
        </w:rPr>
      </w:pPr>
    </w:p>
    <w:p w14:paraId="76199894" w14:textId="77777777" w:rsidR="00FE38C4" w:rsidRPr="00C32956" w:rsidRDefault="00817E8E" w:rsidP="00455F69">
      <w:pPr>
        <w:numPr>
          <w:ilvl w:val="0"/>
          <w:numId w:val="4"/>
        </w:numPr>
        <w:tabs>
          <w:tab w:val="left" w:pos="993"/>
        </w:tabs>
        <w:spacing w:after="0" w:line="276" w:lineRule="auto"/>
        <w:ind w:left="709" w:hanging="709"/>
        <w:rPr>
          <w:rFonts w:eastAsia="Times New Roman" w:cstheme="minorHAnsi"/>
          <w:b/>
          <w:bCs/>
          <w:lang w:eastAsia="pl-PL"/>
        </w:rPr>
      </w:pPr>
      <w:r w:rsidRPr="00C32956">
        <w:rPr>
          <w:rFonts w:eastAsia="Times New Roman" w:cstheme="minorHAnsi"/>
          <w:b/>
          <w:bCs/>
          <w:lang w:eastAsia="pl-PL"/>
        </w:rPr>
        <w:t>POSTANOWIENIA KOŃCOWE</w:t>
      </w:r>
      <w:r w:rsidR="00FE38C4" w:rsidRPr="00C32956">
        <w:rPr>
          <w:rFonts w:eastAsia="Times New Roman" w:cstheme="minorHAnsi"/>
          <w:b/>
          <w:bCs/>
          <w:lang w:eastAsia="pl-PL"/>
        </w:rPr>
        <w:t>.</w:t>
      </w:r>
    </w:p>
    <w:p w14:paraId="4EFF55EF" w14:textId="77777777" w:rsidR="00FE38C4" w:rsidRPr="00C32956" w:rsidRDefault="00FE38C4" w:rsidP="00455F69">
      <w:pPr>
        <w:spacing w:after="0" w:line="276" w:lineRule="auto"/>
        <w:ind w:left="360"/>
        <w:rPr>
          <w:rFonts w:eastAsia="Times New Roman" w:cstheme="minorHAnsi"/>
          <w:bCs/>
          <w:lang w:eastAsia="pl-PL"/>
        </w:rPr>
      </w:pPr>
    </w:p>
    <w:p w14:paraId="34908884" w14:textId="77777777" w:rsidR="00817E8E" w:rsidRPr="00C32956" w:rsidRDefault="00817E8E" w:rsidP="00455F69">
      <w:pPr>
        <w:autoSpaceDE w:val="0"/>
        <w:autoSpaceDN w:val="0"/>
        <w:adjustRightInd w:val="0"/>
        <w:spacing w:after="0" w:line="276" w:lineRule="auto"/>
        <w:rPr>
          <w:rFonts w:cstheme="minorHAnsi"/>
        </w:rPr>
      </w:pPr>
      <w:r w:rsidRPr="00C32956">
        <w:rPr>
          <w:rFonts w:cstheme="minorHAnsi"/>
        </w:rPr>
        <w:t xml:space="preserve">Zamawiający nie przewiduje: </w:t>
      </w:r>
    </w:p>
    <w:p w14:paraId="27D20FDD" w14:textId="77777777" w:rsidR="00817E8E" w:rsidRPr="00C32956" w:rsidRDefault="00817E8E" w:rsidP="00455F69">
      <w:pPr>
        <w:numPr>
          <w:ilvl w:val="0"/>
          <w:numId w:val="42"/>
        </w:numPr>
        <w:autoSpaceDE w:val="0"/>
        <w:autoSpaceDN w:val="0"/>
        <w:adjustRightInd w:val="0"/>
        <w:spacing w:after="0" w:line="276" w:lineRule="auto"/>
        <w:ind w:left="426"/>
        <w:rPr>
          <w:rFonts w:cstheme="minorHAnsi"/>
        </w:rPr>
      </w:pPr>
      <w:r w:rsidRPr="00C32956">
        <w:rPr>
          <w:rFonts w:cstheme="minorHAnsi"/>
        </w:rPr>
        <w:t>zawarcia umowy ramowej,</w:t>
      </w:r>
    </w:p>
    <w:p w14:paraId="40B757F1" w14:textId="77777777" w:rsidR="00817E8E" w:rsidRPr="00C32956" w:rsidRDefault="00817E8E" w:rsidP="00455F69">
      <w:pPr>
        <w:numPr>
          <w:ilvl w:val="0"/>
          <w:numId w:val="42"/>
        </w:numPr>
        <w:autoSpaceDE w:val="0"/>
        <w:autoSpaceDN w:val="0"/>
        <w:adjustRightInd w:val="0"/>
        <w:spacing w:after="0" w:line="276" w:lineRule="auto"/>
        <w:ind w:left="426"/>
        <w:rPr>
          <w:rFonts w:cstheme="minorHAnsi"/>
        </w:rPr>
      </w:pPr>
      <w:r w:rsidRPr="00C32956">
        <w:rPr>
          <w:rFonts w:cstheme="minorHAnsi"/>
        </w:rPr>
        <w:t>składania ofert wariantowych i częściowych,</w:t>
      </w:r>
    </w:p>
    <w:p w14:paraId="54B59D67" w14:textId="77777777" w:rsidR="00817E8E" w:rsidRPr="00C32956" w:rsidRDefault="00817E8E" w:rsidP="00455F69">
      <w:pPr>
        <w:numPr>
          <w:ilvl w:val="0"/>
          <w:numId w:val="42"/>
        </w:numPr>
        <w:autoSpaceDE w:val="0"/>
        <w:autoSpaceDN w:val="0"/>
        <w:adjustRightInd w:val="0"/>
        <w:spacing w:after="0" w:line="276" w:lineRule="auto"/>
        <w:ind w:left="426"/>
        <w:rPr>
          <w:rFonts w:cstheme="minorHAnsi"/>
        </w:rPr>
      </w:pPr>
      <w:r w:rsidRPr="00C32956">
        <w:rPr>
          <w:rFonts w:cstheme="minorHAnsi"/>
        </w:rPr>
        <w:t>przeprowadzenia przez Wykonawcę wizji lokalnej,</w:t>
      </w:r>
    </w:p>
    <w:p w14:paraId="566464FD" w14:textId="77777777" w:rsidR="00817E8E" w:rsidRPr="00C32956" w:rsidRDefault="00817E8E" w:rsidP="00455F69">
      <w:pPr>
        <w:numPr>
          <w:ilvl w:val="0"/>
          <w:numId w:val="42"/>
        </w:numPr>
        <w:autoSpaceDE w:val="0"/>
        <w:autoSpaceDN w:val="0"/>
        <w:adjustRightInd w:val="0"/>
        <w:spacing w:after="0" w:line="276" w:lineRule="auto"/>
        <w:ind w:left="426"/>
        <w:rPr>
          <w:rFonts w:cstheme="minorHAnsi"/>
        </w:rPr>
      </w:pPr>
      <w:r w:rsidRPr="00C32956">
        <w:rPr>
          <w:rFonts w:cstheme="minorHAnsi"/>
        </w:rPr>
        <w:t>rozliczania w walutach obcych,</w:t>
      </w:r>
    </w:p>
    <w:p w14:paraId="64831F51" w14:textId="77777777" w:rsidR="00817E8E" w:rsidRPr="00C32956" w:rsidRDefault="00817E8E" w:rsidP="00455F69">
      <w:pPr>
        <w:numPr>
          <w:ilvl w:val="0"/>
          <w:numId w:val="42"/>
        </w:numPr>
        <w:autoSpaceDE w:val="0"/>
        <w:autoSpaceDN w:val="0"/>
        <w:adjustRightInd w:val="0"/>
        <w:spacing w:after="0" w:line="276" w:lineRule="auto"/>
        <w:ind w:left="426"/>
        <w:rPr>
          <w:rFonts w:cstheme="minorHAnsi"/>
        </w:rPr>
      </w:pPr>
      <w:r w:rsidRPr="00C32956">
        <w:rPr>
          <w:rFonts w:cstheme="minorHAnsi"/>
        </w:rPr>
        <w:t>aukcji elektronicznej,</w:t>
      </w:r>
    </w:p>
    <w:p w14:paraId="1555455D" w14:textId="77777777" w:rsidR="00817E8E" w:rsidRPr="00C32956" w:rsidRDefault="00817E8E" w:rsidP="00455F69">
      <w:pPr>
        <w:numPr>
          <w:ilvl w:val="0"/>
          <w:numId w:val="42"/>
        </w:numPr>
        <w:autoSpaceDE w:val="0"/>
        <w:autoSpaceDN w:val="0"/>
        <w:adjustRightInd w:val="0"/>
        <w:spacing w:after="0" w:line="276" w:lineRule="auto"/>
        <w:ind w:left="426"/>
        <w:rPr>
          <w:rFonts w:cstheme="minorHAnsi"/>
        </w:rPr>
      </w:pPr>
      <w:r w:rsidRPr="00C32956">
        <w:rPr>
          <w:rFonts w:cstheme="minorHAnsi"/>
        </w:rPr>
        <w:t>zwrotu kosztów udziału w postępowaniu,</w:t>
      </w:r>
    </w:p>
    <w:p w14:paraId="0352B996" w14:textId="77777777" w:rsidR="00817E8E" w:rsidRPr="00C32956" w:rsidRDefault="00817E8E" w:rsidP="00455F69">
      <w:pPr>
        <w:numPr>
          <w:ilvl w:val="0"/>
          <w:numId w:val="42"/>
        </w:numPr>
        <w:autoSpaceDE w:val="0"/>
        <w:autoSpaceDN w:val="0"/>
        <w:adjustRightInd w:val="0"/>
        <w:spacing w:after="0" w:line="276" w:lineRule="auto"/>
        <w:ind w:left="426"/>
        <w:rPr>
          <w:rFonts w:cstheme="minorHAnsi"/>
        </w:rPr>
      </w:pPr>
      <w:r w:rsidRPr="00C32956">
        <w:rPr>
          <w:rFonts w:cstheme="minorHAnsi"/>
        </w:rPr>
        <w:t>wymogu lub możliwości złożenia ofert w postaci katalogów elektronicznych lub dołączenia katalogów elektronicznych do oferty.</w:t>
      </w:r>
    </w:p>
    <w:p w14:paraId="17A656D5" w14:textId="77777777" w:rsidR="00FE38C4" w:rsidRPr="00C32956" w:rsidRDefault="00FE38C4" w:rsidP="00455F69">
      <w:pPr>
        <w:spacing w:after="0" w:line="276" w:lineRule="auto"/>
        <w:rPr>
          <w:rFonts w:eastAsia="Times New Roman" w:cstheme="minorHAnsi"/>
          <w:bCs/>
          <w:lang w:eastAsia="pl-PL"/>
        </w:rPr>
      </w:pPr>
    </w:p>
    <w:p w14:paraId="635DEAB8" w14:textId="77777777" w:rsidR="00FE38C4" w:rsidRPr="00C32956" w:rsidRDefault="00FE38C4" w:rsidP="00455F69">
      <w:pPr>
        <w:spacing w:after="0" w:line="276" w:lineRule="auto"/>
        <w:rPr>
          <w:rFonts w:eastAsia="Times New Roman" w:cstheme="minorHAnsi"/>
          <w:b/>
          <w:bCs/>
          <w:lang w:eastAsia="pl-PL"/>
        </w:rPr>
      </w:pPr>
    </w:p>
    <w:p w14:paraId="25026E4F" w14:textId="77777777" w:rsidR="00FE38C4" w:rsidRPr="00C32956" w:rsidRDefault="00B04FD6" w:rsidP="00455F69">
      <w:pPr>
        <w:spacing w:after="0" w:line="276" w:lineRule="auto"/>
        <w:rPr>
          <w:rFonts w:eastAsia="Times New Roman" w:cstheme="minorHAnsi"/>
          <w:b/>
          <w:bCs/>
          <w:lang w:eastAsia="pl-PL"/>
        </w:rPr>
      </w:pPr>
      <w:r w:rsidRPr="00C32956">
        <w:rPr>
          <w:rFonts w:eastAsia="Times New Roman" w:cstheme="minorHAnsi"/>
          <w:b/>
          <w:bCs/>
          <w:lang w:eastAsia="pl-PL"/>
        </w:rPr>
        <w:t>Na Specyfikację</w:t>
      </w:r>
      <w:r w:rsidR="00FE38C4" w:rsidRPr="00C32956">
        <w:rPr>
          <w:rFonts w:eastAsia="Times New Roman" w:cstheme="minorHAnsi"/>
          <w:b/>
          <w:bCs/>
          <w:lang w:eastAsia="pl-PL"/>
        </w:rPr>
        <w:t xml:space="preserve"> Warunków Zamówienia składają się następujące załączniki:</w:t>
      </w:r>
    </w:p>
    <w:p w14:paraId="694EA1E4" w14:textId="77777777" w:rsidR="00FE38C4" w:rsidRPr="00C32956" w:rsidRDefault="00FE38C4" w:rsidP="00455F69">
      <w:pPr>
        <w:spacing w:after="0" w:line="276" w:lineRule="auto"/>
        <w:rPr>
          <w:rFonts w:eastAsia="Times New Roman" w:cstheme="minorHAnsi"/>
          <w:b/>
          <w:bCs/>
          <w:lang w:eastAsia="pl-PL"/>
        </w:rPr>
      </w:pPr>
    </w:p>
    <w:p w14:paraId="08A595D4" w14:textId="77777777" w:rsidR="00FE38C4" w:rsidRPr="00C32956" w:rsidRDefault="00FE38C4" w:rsidP="00455F69">
      <w:pPr>
        <w:spacing w:after="0" w:line="276" w:lineRule="auto"/>
        <w:rPr>
          <w:rFonts w:eastAsia="Times New Roman" w:cstheme="minorHAnsi"/>
          <w:b/>
          <w:bCs/>
          <w:lang w:eastAsia="pl-P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
        <w:gridCol w:w="2410"/>
        <w:gridCol w:w="6804"/>
      </w:tblGrid>
      <w:tr w:rsidR="00FE38C4" w:rsidRPr="00C32956" w14:paraId="50814690" w14:textId="77777777" w:rsidTr="00FE38C4">
        <w:tc>
          <w:tcPr>
            <w:tcW w:w="599" w:type="dxa"/>
            <w:vAlign w:val="center"/>
          </w:tcPr>
          <w:p w14:paraId="53718C01" w14:textId="77777777" w:rsidR="00FE38C4" w:rsidRPr="00C32956" w:rsidRDefault="00FE38C4" w:rsidP="00455F69">
            <w:pPr>
              <w:autoSpaceDE w:val="0"/>
              <w:autoSpaceDN w:val="0"/>
              <w:adjustRightInd w:val="0"/>
              <w:spacing w:after="0" w:line="276" w:lineRule="auto"/>
              <w:rPr>
                <w:rFonts w:eastAsia="Times New Roman" w:cstheme="minorHAnsi"/>
                <w:bCs/>
                <w:lang w:eastAsia="pl-PL"/>
              </w:rPr>
            </w:pPr>
            <w:r w:rsidRPr="00C32956">
              <w:rPr>
                <w:rFonts w:eastAsia="Times New Roman" w:cstheme="minorHAnsi"/>
                <w:bCs/>
                <w:lang w:eastAsia="pl-PL"/>
              </w:rPr>
              <w:t>L.P.</w:t>
            </w:r>
          </w:p>
        </w:tc>
        <w:tc>
          <w:tcPr>
            <w:tcW w:w="2410" w:type="dxa"/>
            <w:vAlign w:val="center"/>
          </w:tcPr>
          <w:p w14:paraId="4614DFB9" w14:textId="77777777" w:rsidR="00FE38C4" w:rsidRPr="00C32956" w:rsidRDefault="00FE38C4" w:rsidP="00455F69">
            <w:pPr>
              <w:autoSpaceDE w:val="0"/>
              <w:autoSpaceDN w:val="0"/>
              <w:adjustRightInd w:val="0"/>
              <w:spacing w:after="0" w:line="276" w:lineRule="auto"/>
              <w:rPr>
                <w:rFonts w:eastAsia="Times New Roman" w:cstheme="minorHAnsi"/>
                <w:b/>
                <w:bCs/>
                <w:lang w:eastAsia="pl-PL"/>
              </w:rPr>
            </w:pPr>
            <w:r w:rsidRPr="00C32956">
              <w:rPr>
                <w:rFonts w:eastAsia="Times New Roman" w:cstheme="minorHAnsi"/>
                <w:b/>
                <w:bCs/>
                <w:lang w:eastAsia="pl-PL"/>
              </w:rPr>
              <w:t>Oznaczenie załącznika</w:t>
            </w:r>
          </w:p>
        </w:tc>
        <w:tc>
          <w:tcPr>
            <w:tcW w:w="6804" w:type="dxa"/>
            <w:vAlign w:val="center"/>
          </w:tcPr>
          <w:p w14:paraId="29D7A27C" w14:textId="77777777" w:rsidR="00FE38C4" w:rsidRPr="00C32956" w:rsidRDefault="00FE38C4" w:rsidP="00455F69">
            <w:pPr>
              <w:autoSpaceDE w:val="0"/>
              <w:autoSpaceDN w:val="0"/>
              <w:adjustRightInd w:val="0"/>
              <w:spacing w:after="0" w:line="276" w:lineRule="auto"/>
              <w:rPr>
                <w:rFonts w:eastAsia="Times New Roman" w:cstheme="minorHAnsi"/>
                <w:b/>
                <w:bCs/>
                <w:lang w:eastAsia="pl-PL"/>
              </w:rPr>
            </w:pPr>
            <w:r w:rsidRPr="00C32956">
              <w:rPr>
                <w:rFonts w:eastAsia="Times New Roman" w:cstheme="minorHAnsi"/>
                <w:b/>
                <w:bCs/>
                <w:lang w:eastAsia="pl-PL"/>
              </w:rPr>
              <w:t>Nazwa załącznika</w:t>
            </w:r>
          </w:p>
        </w:tc>
      </w:tr>
      <w:tr w:rsidR="00FE38C4" w:rsidRPr="00C32956" w14:paraId="669A10A8" w14:textId="77777777" w:rsidTr="00FE38C4">
        <w:tc>
          <w:tcPr>
            <w:tcW w:w="599" w:type="dxa"/>
          </w:tcPr>
          <w:p w14:paraId="0A7CE226" w14:textId="77777777" w:rsidR="00FE38C4" w:rsidRPr="00C32956" w:rsidRDefault="00FE38C4" w:rsidP="00455F69">
            <w:pPr>
              <w:autoSpaceDE w:val="0"/>
              <w:autoSpaceDN w:val="0"/>
              <w:adjustRightInd w:val="0"/>
              <w:spacing w:after="0" w:line="276" w:lineRule="auto"/>
              <w:rPr>
                <w:rFonts w:eastAsia="Times New Roman" w:cstheme="minorHAnsi"/>
                <w:bCs/>
                <w:lang w:eastAsia="pl-PL"/>
              </w:rPr>
            </w:pPr>
            <w:r w:rsidRPr="00C32956">
              <w:rPr>
                <w:rFonts w:eastAsia="Times New Roman" w:cstheme="minorHAnsi"/>
                <w:bCs/>
                <w:lang w:eastAsia="pl-PL"/>
              </w:rPr>
              <w:t>1</w:t>
            </w:r>
          </w:p>
        </w:tc>
        <w:tc>
          <w:tcPr>
            <w:tcW w:w="2410" w:type="dxa"/>
          </w:tcPr>
          <w:p w14:paraId="73FC8B7E" w14:textId="77777777" w:rsidR="00FE38C4" w:rsidRPr="00C32956" w:rsidRDefault="00FE38C4" w:rsidP="00455F69">
            <w:pPr>
              <w:autoSpaceDE w:val="0"/>
              <w:autoSpaceDN w:val="0"/>
              <w:adjustRightInd w:val="0"/>
              <w:spacing w:after="0" w:line="276" w:lineRule="auto"/>
              <w:rPr>
                <w:rFonts w:eastAsia="Times New Roman" w:cstheme="minorHAnsi"/>
                <w:bCs/>
                <w:lang w:eastAsia="pl-PL"/>
              </w:rPr>
            </w:pPr>
            <w:r w:rsidRPr="00C32956">
              <w:rPr>
                <w:rFonts w:eastAsia="Times New Roman" w:cstheme="minorHAnsi"/>
                <w:lang w:eastAsia="pl-PL"/>
              </w:rPr>
              <w:t xml:space="preserve">Załącznik nr 1  </w:t>
            </w:r>
          </w:p>
        </w:tc>
        <w:tc>
          <w:tcPr>
            <w:tcW w:w="6804" w:type="dxa"/>
          </w:tcPr>
          <w:p w14:paraId="3A8049C0" w14:textId="77777777" w:rsidR="00FE38C4" w:rsidRPr="00C32956" w:rsidRDefault="00FE38C4" w:rsidP="00455F69">
            <w:pPr>
              <w:spacing w:after="0" w:line="276" w:lineRule="auto"/>
              <w:rPr>
                <w:rFonts w:eastAsia="Times New Roman" w:cstheme="minorHAnsi"/>
                <w:lang w:eastAsia="x-none"/>
              </w:rPr>
            </w:pPr>
            <w:r w:rsidRPr="00C32956">
              <w:rPr>
                <w:rFonts w:eastAsia="Times New Roman" w:cstheme="minorHAnsi"/>
                <w:lang w:eastAsia="x-none"/>
              </w:rPr>
              <w:t xml:space="preserve">Formularz strony tytułowej </w:t>
            </w:r>
          </w:p>
        </w:tc>
      </w:tr>
      <w:tr w:rsidR="00FE38C4" w:rsidRPr="00C32956" w14:paraId="0C2526D3" w14:textId="77777777" w:rsidTr="00FE38C4">
        <w:tc>
          <w:tcPr>
            <w:tcW w:w="599" w:type="dxa"/>
          </w:tcPr>
          <w:p w14:paraId="3F7DE8EE" w14:textId="77777777" w:rsidR="00FE38C4" w:rsidRPr="00C32956" w:rsidRDefault="00FE38C4" w:rsidP="00455F69">
            <w:pPr>
              <w:autoSpaceDE w:val="0"/>
              <w:autoSpaceDN w:val="0"/>
              <w:adjustRightInd w:val="0"/>
              <w:spacing w:after="0" w:line="276" w:lineRule="auto"/>
              <w:rPr>
                <w:rFonts w:eastAsia="Times New Roman" w:cstheme="minorHAnsi"/>
                <w:bCs/>
                <w:lang w:eastAsia="pl-PL"/>
              </w:rPr>
            </w:pPr>
            <w:r w:rsidRPr="00C32956">
              <w:rPr>
                <w:rFonts w:eastAsia="Times New Roman" w:cstheme="minorHAnsi"/>
                <w:bCs/>
                <w:lang w:eastAsia="pl-PL"/>
              </w:rPr>
              <w:t>2</w:t>
            </w:r>
          </w:p>
        </w:tc>
        <w:tc>
          <w:tcPr>
            <w:tcW w:w="2410" w:type="dxa"/>
          </w:tcPr>
          <w:p w14:paraId="5C5DBB84" w14:textId="77777777" w:rsidR="00FE38C4" w:rsidRPr="00C32956" w:rsidRDefault="00FE38C4" w:rsidP="00455F69">
            <w:pPr>
              <w:autoSpaceDE w:val="0"/>
              <w:autoSpaceDN w:val="0"/>
              <w:adjustRightInd w:val="0"/>
              <w:spacing w:after="0" w:line="276" w:lineRule="auto"/>
              <w:rPr>
                <w:rFonts w:eastAsia="Times New Roman" w:cstheme="minorHAnsi"/>
                <w:bCs/>
                <w:lang w:eastAsia="pl-PL"/>
              </w:rPr>
            </w:pPr>
            <w:r w:rsidRPr="00C32956">
              <w:rPr>
                <w:rFonts w:eastAsia="Times New Roman" w:cstheme="minorHAnsi"/>
                <w:lang w:eastAsia="pl-PL"/>
              </w:rPr>
              <w:t>Załącznik nr 2</w:t>
            </w:r>
          </w:p>
        </w:tc>
        <w:tc>
          <w:tcPr>
            <w:tcW w:w="6804" w:type="dxa"/>
          </w:tcPr>
          <w:p w14:paraId="12EF949E" w14:textId="77777777" w:rsidR="00FE38C4" w:rsidRPr="00C32956" w:rsidRDefault="00FE38C4" w:rsidP="00455F69">
            <w:pPr>
              <w:autoSpaceDE w:val="0"/>
              <w:autoSpaceDN w:val="0"/>
              <w:adjustRightInd w:val="0"/>
              <w:spacing w:after="0" w:line="276" w:lineRule="auto"/>
              <w:rPr>
                <w:rFonts w:eastAsia="Times New Roman" w:cstheme="minorHAnsi"/>
                <w:bCs/>
                <w:lang w:eastAsia="pl-PL"/>
              </w:rPr>
            </w:pPr>
            <w:r w:rsidRPr="00C32956">
              <w:rPr>
                <w:rFonts w:eastAsia="Times New Roman" w:cstheme="minorHAnsi"/>
                <w:lang w:eastAsia="pl-PL"/>
              </w:rPr>
              <w:t>Formularz oferty</w:t>
            </w:r>
          </w:p>
        </w:tc>
      </w:tr>
      <w:tr w:rsidR="00FE38C4" w:rsidRPr="00C32956" w14:paraId="53D34C0B" w14:textId="77777777" w:rsidTr="00FE38C4">
        <w:tc>
          <w:tcPr>
            <w:tcW w:w="599" w:type="dxa"/>
          </w:tcPr>
          <w:p w14:paraId="2D7663F3" w14:textId="3A366090" w:rsidR="00FE38C4" w:rsidRPr="00C32956" w:rsidRDefault="008A09A6" w:rsidP="00455F69">
            <w:pPr>
              <w:autoSpaceDE w:val="0"/>
              <w:autoSpaceDN w:val="0"/>
              <w:adjustRightInd w:val="0"/>
              <w:spacing w:after="0" w:line="276" w:lineRule="auto"/>
              <w:rPr>
                <w:rFonts w:eastAsia="Times New Roman" w:cstheme="minorHAnsi"/>
                <w:bCs/>
                <w:lang w:eastAsia="pl-PL"/>
              </w:rPr>
            </w:pPr>
            <w:r w:rsidRPr="00C32956">
              <w:rPr>
                <w:rFonts w:eastAsia="Times New Roman" w:cstheme="minorHAnsi"/>
                <w:bCs/>
                <w:lang w:eastAsia="pl-PL"/>
              </w:rPr>
              <w:t>3</w:t>
            </w:r>
          </w:p>
        </w:tc>
        <w:tc>
          <w:tcPr>
            <w:tcW w:w="2410" w:type="dxa"/>
          </w:tcPr>
          <w:p w14:paraId="31E52623" w14:textId="77777777" w:rsidR="00FE38C4" w:rsidRPr="00C32956" w:rsidRDefault="00FE38C4" w:rsidP="00455F69">
            <w:pPr>
              <w:autoSpaceDE w:val="0"/>
              <w:autoSpaceDN w:val="0"/>
              <w:adjustRightInd w:val="0"/>
              <w:spacing w:after="0" w:line="276" w:lineRule="auto"/>
              <w:rPr>
                <w:rFonts w:eastAsia="Times New Roman" w:cstheme="minorHAnsi"/>
                <w:bCs/>
                <w:lang w:eastAsia="pl-PL"/>
              </w:rPr>
            </w:pPr>
            <w:r w:rsidRPr="00C32956">
              <w:rPr>
                <w:rFonts w:eastAsia="Times New Roman" w:cstheme="minorHAnsi"/>
                <w:lang w:eastAsia="pl-PL"/>
              </w:rPr>
              <w:t>Załącznik nr 3</w:t>
            </w:r>
          </w:p>
        </w:tc>
        <w:tc>
          <w:tcPr>
            <w:tcW w:w="6804" w:type="dxa"/>
          </w:tcPr>
          <w:p w14:paraId="3EF4E3C8" w14:textId="77777777" w:rsidR="00FE38C4" w:rsidRPr="00C32956" w:rsidRDefault="00817E8E" w:rsidP="00455F69">
            <w:pPr>
              <w:autoSpaceDE w:val="0"/>
              <w:autoSpaceDN w:val="0"/>
              <w:adjustRightInd w:val="0"/>
              <w:spacing w:after="0" w:line="276" w:lineRule="auto"/>
              <w:rPr>
                <w:rFonts w:eastAsia="Times New Roman" w:cstheme="minorHAnsi"/>
                <w:bCs/>
                <w:lang w:eastAsia="pl-PL"/>
              </w:rPr>
            </w:pPr>
            <w:r w:rsidRPr="00C32956">
              <w:rPr>
                <w:rFonts w:eastAsia="Times New Roman" w:cstheme="minorHAnsi"/>
                <w:lang w:eastAsia="pl-PL"/>
              </w:rPr>
              <w:t>Oświadczenie o braku podstaw wykluczenia</w:t>
            </w:r>
          </w:p>
        </w:tc>
      </w:tr>
      <w:tr w:rsidR="00FE38C4" w:rsidRPr="00C32956" w14:paraId="4B24E2CC" w14:textId="77777777" w:rsidTr="00FE38C4">
        <w:tc>
          <w:tcPr>
            <w:tcW w:w="599" w:type="dxa"/>
          </w:tcPr>
          <w:p w14:paraId="6C191A69" w14:textId="0ABF53C2" w:rsidR="00FE38C4" w:rsidRPr="00C32956" w:rsidRDefault="008A09A6" w:rsidP="00455F69">
            <w:pPr>
              <w:autoSpaceDE w:val="0"/>
              <w:autoSpaceDN w:val="0"/>
              <w:adjustRightInd w:val="0"/>
              <w:spacing w:after="0" w:line="276" w:lineRule="auto"/>
              <w:rPr>
                <w:rFonts w:eastAsia="Times New Roman" w:cstheme="minorHAnsi"/>
                <w:bCs/>
                <w:lang w:eastAsia="pl-PL"/>
              </w:rPr>
            </w:pPr>
            <w:r w:rsidRPr="00C32956">
              <w:rPr>
                <w:rFonts w:eastAsia="Times New Roman" w:cstheme="minorHAnsi"/>
                <w:bCs/>
                <w:lang w:eastAsia="pl-PL"/>
              </w:rPr>
              <w:t>4</w:t>
            </w:r>
          </w:p>
        </w:tc>
        <w:tc>
          <w:tcPr>
            <w:tcW w:w="2410" w:type="dxa"/>
          </w:tcPr>
          <w:p w14:paraId="1A1714E0" w14:textId="77777777" w:rsidR="00FE38C4" w:rsidRPr="00C32956" w:rsidRDefault="00FE38C4" w:rsidP="00455F69">
            <w:pPr>
              <w:autoSpaceDE w:val="0"/>
              <w:autoSpaceDN w:val="0"/>
              <w:adjustRightInd w:val="0"/>
              <w:spacing w:after="0" w:line="276" w:lineRule="auto"/>
              <w:rPr>
                <w:rFonts w:eastAsia="Times New Roman" w:cstheme="minorHAnsi"/>
                <w:lang w:eastAsia="pl-PL"/>
              </w:rPr>
            </w:pPr>
            <w:r w:rsidRPr="00C32956">
              <w:rPr>
                <w:rFonts w:eastAsia="Times New Roman" w:cstheme="minorHAnsi"/>
                <w:lang w:eastAsia="pl-PL"/>
              </w:rPr>
              <w:t>Załącznik nr 4</w:t>
            </w:r>
          </w:p>
        </w:tc>
        <w:tc>
          <w:tcPr>
            <w:tcW w:w="6804" w:type="dxa"/>
          </w:tcPr>
          <w:p w14:paraId="02888A0E" w14:textId="77777777" w:rsidR="00FE38C4" w:rsidRPr="00C32956" w:rsidRDefault="00817E8E" w:rsidP="00455F69">
            <w:pPr>
              <w:autoSpaceDE w:val="0"/>
              <w:autoSpaceDN w:val="0"/>
              <w:adjustRightInd w:val="0"/>
              <w:spacing w:after="0" w:line="276" w:lineRule="auto"/>
              <w:rPr>
                <w:rFonts w:eastAsia="Times New Roman" w:cstheme="minorHAnsi"/>
                <w:lang w:eastAsia="pl-PL"/>
              </w:rPr>
            </w:pPr>
            <w:r w:rsidRPr="00C32956">
              <w:rPr>
                <w:rFonts w:eastAsia="Times New Roman" w:cstheme="minorHAnsi"/>
                <w:lang w:eastAsia="pl-PL"/>
              </w:rPr>
              <w:t>Oświadczenie o spełnianiu warunków udziału w postępowaniu</w:t>
            </w:r>
          </w:p>
        </w:tc>
      </w:tr>
      <w:tr w:rsidR="00FE38C4" w:rsidRPr="00C32956" w14:paraId="1D43E9C4" w14:textId="77777777" w:rsidTr="00FE38C4">
        <w:tc>
          <w:tcPr>
            <w:tcW w:w="599" w:type="dxa"/>
          </w:tcPr>
          <w:p w14:paraId="611D904A" w14:textId="4D28FB23" w:rsidR="00FE38C4" w:rsidRPr="00C32956" w:rsidRDefault="008A09A6" w:rsidP="00455F69">
            <w:pPr>
              <w:autoSpaceDE w:val="0"/>
              <w:autoSpaceDN w:val="0"/>
              <w:adjustRightInd w:val="0"/>
              <w:spacing w:after="0" w:line="276" w:lineRule="auto"/>
              <w:rPr>
                <w:rFonts w:eastAsia="Times New Roman" w:cstheme="minorHAnsi"/>
                <w:bCs/>
                <w:lang w:eastAsia="pl-PL"/>
              </w:rPr>
            </w:pPr>
            <w:r w:rsidRPr="00C32956">
              <w:rPr>
                <w:rFonts w:eastAsia="Times New Roman" w:cstheme="minorHAnsi"/>
                <w:bCs/>
                <w:lang w:eastAsia="pl-PL"/>
              </w:rPr>
              <w:t>5</w:t>
            </w:r>
          </w:p>
        </w:tc>
        <w:tc>
          <w:tcPr>
            <w:tcW w:w="2410" w:type="dxa"/>
          </w:tcPr>
          <w:p w14:paraId="4635521B" w14:textId="77777777" w:rsidR="00FE38C4" w:rsidRPr="00C32956" w:rsidRDefault="00FE38C4" w:rsidP="00455F69">
            <w:pPr>
              <w:autoSpaceDE w:val="0"/>
              <w:autoSpaceDN w:val="0"/>
              <w:adjustRightInd w:val="0"/>
              <w:spacing w:after="0" w:line="276" w:lineRule="auto"/>
              <w:rPr>
                <w:rFonts w:eastAsia="Times New Roman" w:cstheme="minorHAnsi"/>
                <w:lang w:eastAsia="pl-PL"/>
              </w:rPr>
            </w:pPr>
            <w:r w:rsidRPr="00C32956">
              <w:rPr>
                <w:rFonts w:eastAsia="Times New Roman" w:cstheme="minorHAnsi"/>
                <w:lang w:eastAsia="pl-PL"/>
              </w:rPr>
              <w:t>Załącznik nr 5</w:t>
            </w:r>
          </w:p>
        </w:tc>
        <w:tc>
          <w:tcPr>
            <w:tcW w:w="6804" w:type="dxa"/>
          </w:tcPr>
          <w:p w14:paraId="069BACE1" w14:textId="3C059973" w:rsidR="00FE38C4" w:rsidRPr="00C32956" w:rsidRDefault="008A09A6" w:rsidP="00455F69">
            <w:pPr>
              <w:autoSpaceDE w:val="0"/>
              <w:autoSpaceDN w:val="0"/>
              <w:adjustRightInd w:val="0"/>
              <w:spacing w:after="0" w:line="276" w:lineRule="auto"/>
              <w:rPr>
                <w:rFonts w:eastAsia="Times New Roman" w:cstheme="minorHAnsi"/>
                <w:lang w:eastAsia="pl-PL"/>
              </w:rPr>
            </w:pPr>
            <w:r w:rsidRPr="00C32956">
              <w:rPr>
                <w:rFonts w:eastAsia="Times New Roman" w:cstheme="minorHAnsi"/>
                <w:lang w:eastAsia="pl-PL"/>
              </w:rPr>
              <w:t>W</w:t>
            </w:r>
            <w:r w:rsidR="00FE38C4" w:rsidRPr="00C32956">
              <w:rPr>
                <w:rFonts w:eastAsia="Times New Roman" w:cstheme="minorHAnsi"/>
                <w:lang w:eastAsia="pl-PL"/>
              </w:rPr>
              <w:t>zór umowy</w:t>
            </w:r>
          </w:p>
        </w:tc>
      </w:tr>
    </w:tbl>
    <w:p w14:paraId="245D0AB2" w14:textId="77777777" w:rsidR="00FE38C4" w:rsidRPr="00C32956" w:rsidRDefault="00FE38C4" w:rsidP="00455F69">
      <w:pPr>
        <w:autoSpaceDE w:val="0"/>
        <w:autoSpaceDN w:val="0"/>
        <w:adjustRightInd w:val="0"/>
        <w:spacing w:after="0" w:line="276" w:lineRule="auto"/>
        <w:rPr>
          <w:rFonts w:eastAsia="Times New Roman" w:cstheme="minorHAnsi"/>
          <w:b/>
          <w:bCs/>
          <w:lang w:eastAsia="pl-PL"/>
        </w:rPr>
      </w:pPr>
    </w:p>
    <w:p w14:paraId="2070279B" w14:textId="77777777" w:rsidR="00FE38C4" w:rsidRPr="00C32956" w:rsidRDefault="00FE38C4" w:rsidP="00455F69">
      <w:pPr>
        <w:autoSpaceDE w:val="0"/>
        <w:autoSpaceDN w:val="0"/>
        <w:adjustRightInd w:val="0"/>
        <w:spacing w:after="0" w:line="276" w:lineRule="auto"/>
        <w:rPr>
          <w:rFonts w:eastAsia="Times New Roman" w:cstheme="minorHAnsi"/>
          <w:b/>
          <w:bCs/>
          <w:lang w:eastAsia="pl-PL"/>
        </w:rPr>
      </w:pPr>
    </w:p>
    <w:p w14:paraId="2DBDA079" w14:textId="77777777" w:rsidR="00FE38C4" w:rsidRPr="00C32956" w:rsidRDefault="00FE38C4" w:rsidP="00455F69">
      <w:pPr>
        <w:autoSpaceDE w:val="0"/>
        <w:autoSpaceDN w:val="0"/>
        <w:adjustRightInd w:val="0"/>
        <w:spacing w:after="0" w:line="276" w:lineRule="auto"/>
        <w:rPr>
          <w:rFonts w:eastAsia="Times New Roman" w:cstheme="minorHAnsi"/>
          <w:b/>
          <w:bCs/>
          <w:lang w:eastAsia="pl-PL"/>
        </w:rPr>
      </w:pPr>
    </w:p>
    <w:p w14:paraId="5EC20BAF" w14:textId="77777777" w:rsidR="00FE38C4" w:rsidRPr="00C32956" w:rsidRDefault="00FE38C4" w:rsidP="00455F69">
      <w:pPr>
        <w:spacing w:after="0" w:line="276" w:lineRule="auto"/>
        <w:rPr>
          <w:rFonts w:eastAsia="Times New Roman" w:cstheme="minorHAnsi"/>
          <w:b/>
          <w:lang w:val="x-none" w:eastAsia="x-none"/>
        </w:rPr>
      </w:pPr>
      <w:r w:rsidRPr="00C32956">
        <w:rPr>
          <w:rFonts w:eastAsia="Times New Roman" w:cstheme="minorHAnsi"/>
          <w:b/>
          <w:lang w:val="x-none" w:eastAsia="x-none"/>
        </w:rPr>
        <w:br w:type="page"/>
      </w:r>
      <w:r w:rsidR="00B04FD6" w:rsidRPr="00C32956">
        <w:rPr>
          <w:rFonts w:eastAsia="Times New Roman" w:cstheme="minorHAnsi"/>
          <w:b/>
          <w:lang w:val="x-none" w:eastAsia="x-none"/>
        </w:rPr>
        <w:lastRenderedPageBreak/>
        <w:t>Załącznik  nr 1 do S</w:t>
      </w:r>
      <w:r w:rsidRPr="00C32956">
        <w:rPr>
          <w:rFonts w:eastAsia="Times New Roman" w:cstheme="minorHAnsi"/>
          <w:b/>
          <w:lang w:val="x-none" w:eastAsia="x-none"/>
        </w:rPr>
        <w:t>WZ</w:t>
      </w:r>
    </w:p>
    <w:p w14:paraId="55472E96" w14:textId="77777777" w:rsidR="00FE38C4" w:rsidRPr="00C32956" w:rsidRDefault="00FE38C4" w:rsidP="00455F69">
      <w:pPr>
        <w:spacing w:after="0" w:line="276" w:lineRule="auto"/>
        <w:rPr>
          <w:rFonts w:eastAsia="Times New Roman" w:cstheme="minorHAnsi"/>
          <w:b/>
          <w:highlight w:val="green"/>
          <w:lang w:eastAsia="pl-PL"/>
        </w:rPr>
      </w:pPr>
      <w:r w:rsidRPr="00C32956">
        <w:rPr>
          <w:rFonts w:eastAsia="Times New Roman" w:cstheme="minorHAnsi"/>
          <w:lang w:eastAsia="pl-PL"/>
        </w:rPr>
        <w:tab/>
      </w:r>
      <w:r w:rsidRPr="00C32956">
        <w:rPr>
          <w:rFonts w:eastAsia="Times New Roman" w:cstheme="minorHAnsi"/>
          <w:lang w:eastAsia="pl-PL"/>
        </w:rPr>
        <w:tab/>
      </w:r>
      <w:r w:rsidRPr="00C32956">
        <w:rPr>
          <w:rFonts w:eastAsia="Times New Roman" w:cstheme="minorHAnsi"/>
          <w:lang w:eastAsia="pl-PL"/>
        </w:rPr>
        <w:tab/>
      </w:r>
      <w:r w:rsidRPr="00C32956">
        <w:rPr>
          <w:rFonts w:eastAsia="Times New Roman" w:cstheme="minorHAnsi"/>
          <w:lang w:eastAsia="pl-PL"/>
        </w:rPr>
        <w:tab/>
      </w:r>
      <w:r w:rsidRPr="00C32956">
        <w:rPr>
          <w:rFonts w:eastAsia="Times New Roman" w:cstheme="minorHAnsi"/>
          <w:lang w:eastAsia="pl-PL"/>
        </w:rPr>
        <w:tab/>
      </w:r>
      <w:r w:rsidRPr="00C32956">
        <w:rPr>
          <w:rFonts w:eastAsia="Times New Roman" w:cstheme="minorHAnsi"/>
          <w:lang w:eastAsia="pl-PL"/>
        </w:rPr>
        <w:tab/>
      </w:r>
    </w:p>
    <w:p w14:paraId="26D30D8E" w14:textId="77777777" w:rsidR="00FE38C4" w:rsidRPr="00C32956" w:rsidRDefault="00FE38C4" w:rsidP="00455F69">
      <w:pPr>
        <w:spacing w:after="0" w:line="276" w:lineRule="auto"/>
        <w:rPr>
          <w:rFonts w:eastAsia="Times New Roman" w:cstheme="minorHAnsi"/>
          <w:b/>
          <w:bCs/>
          <w:lang w:eastAsia="pl-PL"/>
        </w:rPr>
      </w:pPr>
      <w:r w:rsidRPr="00C32956">
        <w:rPr>
          <w:rFonts w:eastAsia="Times New Roman" w:cstheme="minorHAnsi"/>
          <w:b/>
          <w:bCs/>
          <w:lang w:eastAsia="pl-PL"/>
        </w:rPr>
        <w:t>STRONA TYTUŁOWA OFERTY</w:t>
      </w:r>
    </w:p>
    <w:p w14:paraId="09BBCAFE" w14:textId="6282560F" w:rsidR="00B04FD6" w:rsidRPr="00C32956" w:rsidRDefault="00FE38C4" w:rsidP="00455F69">
      <w:pPr>
        <w:spacing w:after="0" w:line="276" w:lineRule="auto"/>
        <w:rPr>
          <w:rFonts w:eastAsia="Times New Roman" w:cstheme="minorHAnsi"/>
          <w:b/>
          <w:bCs/>
          <w:iCs/>
          <w:lang w:eastAsia="pl-PL"/>
        </w:rPr>
      </w:pPr>
      <w:r w:rsidRPr="00C32956">
        <w:rPr>
          <w:rFonts w:eastAsia="Times New Roman" w:cstheme="minorHAnsi"/>
          <w:b/>
          <w:bCs/>
          <w:lang w:eastAsia="pl-PL"/>
        </w:rPr>
        <w:t xml:space="preserve">Nr sprawy </w:t>
      </w:r>
      <w:r w:rsidR="00BC2D1C" w:rsidRPr="00C32956">
        <w:rPr>
          <w:rFonts w:eastAsia="Times New Roman" w:cstheme="minorHAnsi"/>
          <w:b/>
          <w:bCs/>
          <w:iCs/>
          <w:lang w:eastAsia="pl-PL"/>
        </w:rPr>
        <w:t>GSF</w:t>
      </w:r>
      <w:r w:rsidR="00861853" w:rsidRPr="00C32956">
        <w:rPr>
          <w:rFonts w:eastAsia="Times New Roman" w:cstheme="minorHAnsi"/>
          <w:b/>
          <w:bCs/>
          <w:iCs/>
          <w:lang w:eastAsia="pl-PL"/>
        </w:rPr>
        <w:t>/</w:t>
      </w:r>
      <w:r w:rsidR="00455F69" w:rsidRPr="00C32956">
        <w:rPr>
          <w:rFonts w:eastAsia="Times New Roman" w:cstheme="minorHAnsi"/>
          <w:b/>
          <w:bCs/>
          <w:iCs/>
          <w:lang w:eastAsia="pl-PL"/>
        </w:rPr>
        <w:t>4</w:t>
      </w:r>
      <w:r w:rsidR="00B04FD6" w:rsidRPr="00C32956">
        <w:rPr>
          <w:rFonts w:eastAsia="Times New Roman" w:cstheme="minorHAnsi"/>
          <w:b/>
          <w:bCs/>
          <w:iCs/>
          <w:lang w:eastAsia="pl-PL"/>
        </w:rPr>
        <w:t>/</w:t>
      </w:r>
      <w:r w:rsidR="00455F69" w:rsidRPr="00C32956">
        <w:rPr>
          <w:rFonts w:eastAsia="Times New Roman" w:cstheme="minorHAnsi"/>
          <w:b/>
          <w:bCs/>
          <w:iCs/>
          <w:lang w:eastAsia="pl-PL"/>
        </w:rPr>
        <w:t>U</w:t>
      </w:r>
      <w:r w:rsidR="00B04FD6" w:rsidRPr="00C32956">
        <w:rPr>
          <w:rFonts w:eastAsia="Times New Roman" w:cstheme="minorHAnsi"/>
          <w:b/>
          <w:bCs/>
          <w:iCs/>
          <w:lang w:eastAsia="pl-PL"/>
        </w:rPr>
        <w:t>/</w:t>
      </w:r>
      <w:r w:rsidR="00BC2D1C" w:rsidRPr="00C32956">
        <w:rPr>
          <w:rFonts w:eastAsia="Times New Roman" w:cstheme="minorHAnsi"/>
          <w:b/>
          <w:bCs/>
          <w:iCs/>
          <w:lang w:eastAsia="pl-PL"/>
        </w:rPr>
        <w:t>TP</w:t>
      </w:r>
      <w:r w:rsidR="00B04FD6" w:rsidRPr="00C32956">
        <w:rPr>
          <w:rFonts w:eastAsia="Times New Roman" w:cstheme="minorHAnsi"/>
          <w:b/>
          <w:bCs/>
          <w:iCs/>
          <w:lang w:eastAsia="pl-PL"/>
        </w:rPr>
        <w:t>/202</w:t>
      </w:r>
      <w:r w:rsidR="00BC2D1C" w:rsidRPr="00C32956">
        <w:rPr>
          <w:rFonts w:eastAsia="Times New Roman" w:cstheme="minorHAnsi"/>
          <w:b/>
          <w:bCs/>
          <w:iCs/>
          <w:lang w:eastAsia="pl-PL"/>
        </w:rPr>
        <w:t>6</w:t>
      </w:r>
    </w:p>
    <w:p w14:paraId="046733EA" w14:textId="77777777" w:rsidR="00FE38C4" w:rsidRPr="00C32956" w:rsidRDefault="00FE38C4" w:rsidP="00455F69">
      <w:pPr>
        <w:spacing w:after="0" w:line="276" w:lineRule="auto"/>
        <w:rPr>
          <w:rFonts w:eastAsia="Times New Roman" w:cstheme="minorHAnsi"/>
          <w:b/>
          <w:bCs/>
          <w:lang w:eastAsia="pl-PL"/>
        </w:rPr>
      </w:pPr>
    </w:p>
    <w:p w14:paraId="063F4FFC" w14:textId="77777777" w:rsidR="00FE38C4" w:rsidRPr="00C32956" w:rsidRDefault="00FE38C4" w:rsidP="00455F69">
      <w:pPr>
        <w:spacing w:after="0" w:line="276" w:lineRule="auto"/>
        <w:rPr>
          <w:rFonts w:eastAsia="Times New Roman" w:cstheme="minorHAnsi"/>
          <w:b/>
          <w:bCs/>
          <w:lang w:eastAsia="pl-PL"/>
        </w:rPr>
      </w:pPr>
    </w:p>
    <w:p w14:paraId="35796130" w14:textId="4D77B2E7" w:rsidR="00FE38C4" w:rsidRPr="00C32956" w:rsidRDefault="00FE38C4" w:rsidP="00455F69">
      <w:pPr>
        <w:tabs>
          <w:tab w:val="left" w:pos="1134"/>
        </w:tabs>
        <w:spacing w:after="0" w:line="276" w:lineRule="auto"/>
        <w:ind w:left="1134" w:hanging="992"/>
        <w:rPr>
          <w:rFonts w:eastAsia="Times New Roman" w:cstheme="minorHAnsi"/>
          <w:b/>
          <w:bCs/>
          <w:lang w:val="x-none" w:eastAsia="x-none"/>
        </w:rPr>
      </w:pPr>
      <w:r w:rsidRPr="00C32956">
        <w:rPr>
          <w:rFonts w:eastAsia="Times New Roman" w:cstheme="minorHAnsi"/>
          <w:lang w:val="x-none" w:eastAsia="x-none"/>
        </w:rPr>
        <w:t xml:space="preserve">Dotyczy: </w:t>
      </w:r>
      <w:r w:rsidRPr="00C32956">
        <w:rPr>
          <w:rFonts w:eastAsia="Times New Roman" w:cstheme="minorHAnsi"/>
          <w:lang w:eastAsia="x-none"/>
        </w:rPr>
        <w:tab/>
      </w:r>
      <w:r w:rsidRPr="00C32956">
        <w:rPr>
          <w:rFonts w:eastAsia="Times New Roman" w:cstheme="minorHAnsi"/>
          <w:lang w:val="x-none" w:eastAsia="x-none"/>
        </w:rPr>
        <w:t>postępowani</w:t>
      </w:r>
      <w:r w:rsidRPr="00C32956">
        <w:rPr>
          <w:rFonts w:eastAsia="Times New Roman" w:cstheme="minorHAnsi"/>
          <w:lang w:eastAsia="x-none"/>
        </w:rPr>
        <w:t>e</w:t>
      </w:r>
      <w:r w:rsidRPr="00C32956">
        <w:rPr>
          <w:rFonts w:eastAsia="Times New Roman" w:cstheme="minorHAnsi"/>
          <w:lang w:val="x-none" w:eastAsia="x-none"/>
        </w:rPr>
        <w:t xml:space="preserve"> o udzielenie zamówienia publicznego prowadzonego w trybie przetargu nieograniczonego o wartości </w:t>
      </w:r>
      <w:r w:rsidRPr="00C32956">
        <w:rPr>
          <w:rFonts w:eastAsia="Times New Roman" w:cstheme="minorHAnsi"/>
          <w:lang w:eastAsia="x-none"/>
        </w:rPr>
        <w:t>nie przekraczającej</w:t>
      </w:r>
      <w:r w:rsidRPr="00C32956">
        <w:rPr>
          <w:rFonts w:eastAsia="Times New Roman" w:cstheme="minorHAnsi"/>
          <w:lang w:val="x-none" w:eastAsia="x-none"/>
        </w:rPr>
        <w:t xml:space="preserve"> </w:t>
      </w:r>
      <w:r w:rsidR="00BC2D1C" w:rsidRPr="00C32956">
        <w:rPr>
          <w:rFonts w:eastAsia="Times New Roman" w:cstheme="minorHAnsi"/>
          <w:lang w:val="x-none" w:eastAsia="x-none"/>
        </w:rPr>
        <w:t>5 404 000</w:t>
      </w:r>
      <w:r w:rsidRPr="00C32956">
        <w:rPr>
          <w:rFonts w:eastAsia="Times New Roman" w:cstheme="minorHAnsi"/>
          <w:lang w:val="x-none" w:eastAsia="x-none"/>
        </w:rPr>
        <w:t xml:space="preserve"> euro </w:t>
      </w:r>
      <w:r w:rsidR="00B153BB" w:rsidRPr="00C32956">
        <w:rPr>
          <w:rFonts w:eastAsia="Times New Roman" w:cstheme="minorHAnsi"/>
          <w:b/>
          <w:lang w:val="x-none" w:eastAsia="x-none"/>
        </w:rPr>
        <w:t>pn. „</w:t>
      </w:r>
      <w:r w:rsidR="00F022DE" w:rsidRPr="00C32956">
        <w:rPr>
          <w:rFonts w:eastAsia="Times New Roman" w:cstheme="minorHAnsi"/>
          <w:b/>
          <w:lang w:val="x-none" w:eastAsia="x-none"/>
        </w:rPr>
        <w:t>Świadczenie usług windykacji polubownej należności Zamawiającego obejmujących kary naliczone za przetrzymanie zbiorów bibliotecznych oraz windykację z tytułu niezwróconych zbiorów”</w:t>
      </w:r>
    </w:p>
    <w:tbl>
      <w:tblPr>
        <w:tblW w:w="9356"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4678"/>
        <w:gridCol w:w="4678"/>
      </w:tblGrid>
      <w:tr w:rsidR="00FE38C4" w:rsidRPr="00C32956" w14:paraId="26E8D111" w14:textId="77777777" w:rsidTr="00FE38C4">
        <w:trPr>
          <w:jc w:val="center"/>
        </w:trPr>
        <w:tc>
          <w:tcPr>
            <w:tcW w:w="4678" w:type="dxa"/>
            <w:tcBorders>
              <w:top w:val="single" w:sz="4" w:space="0" w:color="auto"/>
              <w:left w:val="single" w:sz="4" w:space="0" w:color="auto"/>
              <w:bottom w:val="single" w:sz="4" w:space="0" w:color="auto"/>
              <w:right w:val="single" w:sz="4" w:space="0" w:color="auto"/>
            </w:tcBorders>
          </w:tcPr>
          <w:p w14:paraId="0C924D13" w14:textId="77777777" w:rsidR="00FE38C4" w:rsidRPr="00C32956" w:rsidRDefault="00FE38C4" w:rsidP="00455F69">
            <w:pPr>
              <w:spacing w:after="0" w:line="276" w:lineRule="auto"/>
              <w:rPr>
                <w:rFonts w:eastAsia="Times New Roman" w:cstheme="minorHAnsi"/>
                <w:bCs/>
                <w:lang w:val="x-none" w:eastAsia="x-none"/>
              </w:rPr>
            </w:pPr>
            <w:r w:rsidRPr="00C32956">
              <w:rPr>
                <w:rFonts w:eastAsia="Times New Roman" w:cstheme="minorHAnsi"/>
                <w:bCs/>
                <w:lang w:val="x-none" w:eastAsia="x-none"/>
              </w:rPr>
              <w:t>Oznaczenie wykonawcy – nazwa</w:t>
            </w:r>
          </w:p>
          <w:p w14:paraId="63A39530" w14:textId="77777777" w:rsidR="00FE38C4" w:rsidRPr="00C32956" w:rsidRDefault="00FE38C4" w:rsidP="00455F69">
            <w:pPr>
              <w:spacing w:after="0" w:line="276" w:lineRule="auto"/>
              <w:rPr>
                <w:rFonts w:eastAsia="Times New Roman" w:cstheme="minorHAnsi"/>
                <w:bCs/>
                <w:lang w:val="x-none" w:eastAsia="x-none"/>
              </w:rPr>
            </w:pPr>
          </w:p>
          <w:p w14:paraId="159F30A0" w14:textId="77777777" w:rsidR="00FE38C4" w:rsidRPr="00C32956" w:rsidRDefault="00FE38C4" w:rsidP="00455F69">
            <w:pPr>
              <w:spacing w:after="0" w:line="276" w:lineRule="auto"/>
              <w:rPr>
                <w:rFonts w:eastAsia="Times New Roman" w:cstheme="minorHAnsi"/>
                <w:lang w:val="x-none" w:eastAsia="x-none"/>
              </w:rPr>
            </w:pPr>
          </w:p>
          <w:p w14:paraId="171929F7" w14:textId="77777777" w:rsidR="00FE38C4" w:rsidRPr="00C32956" w:rsidRDefault="00FE38C4" w:rsidP="00455F69">
            <w:pPr>
              <w:spacing w:after="0" w:line="276" w:lineRule="auto"/>
              <w:rPr>
                <w:rFonts w:eastAsia="Times New Roman" w:cstheme="minorHAnsi"/>
                <w:lang w:val="x-none" w:eastAsia="x-none"/>
              </w:rPr>
            </w:pPr>
          </w:p>
          <w:p w14:paraId="3B6BB947" w14:textId="77777777" w:rsidR="00FE38C4" w:rsidRPr="00C32956" w:rsidRDefault="00FE38C4" w:rsidP="00455F69">
            <w:pPr>
              <w:spacing w:after="0" w:line="276" w:lineRule="auto"/>
              <w:rPr>
                <w:rFonts w:eastAsia="Times New Roman" w:cstheme="minorHAnsi"/>
                <w:lang w:val="x-none" w:eastAsia="x-none"/>
              </w:rPr>
            </w:pPr>
          </w:p>
        </w:tc>
        <w:tc>
          <w:tcPr>
            <w:tcW w:w="4678" w:type="dxa"/>
            <w:tcBorders>
              <w:top w:val="single" w:sz="4" w:space="0" w:color="auto"/>
              <w:left w:val="single" w:sz="4" w:space="0" w:color="auto"/>
              <w:bottom w:val="single" w:sz="4" w:space="0" w:color="auto"/>
              <w:right w:val="single" w:sz="4" w:space="0" w:color="auto"/>
            </w:tcBorders>
          </w:tcPr>
          <w:p w14:paraId="2EAFBCC0" w14:textId="77777777" w:rsidR="00FE38C4" w:rsidRPr="00C32956" w:rsidRDefault="00FE38C4" w:rsidP="00455F69">
            <w:pPr>
              <w:spacing w:after="0" w:line="276" w:lineRule="auto"/>
              <w:rPr>
                <w:rFonts w:eastAsia="Times New Roman" w:cstheme="minorHAnsi"/>
                <w:bCs/>
                <w:lang w:val="x-none" w:eastAsia="x-none"/>
              </w:rPr>
            </w:pPr>
            <w:r w:rsidRPr="00C32956">
              <w:rPr>
                <w:rFonts w:eastAsia="Times New Roman" w:cstheme="minorHAnsi"/>
                <w:bCs/>
                <w:lang w:val="x-none" w:eastAsia="x-none"/>
              </w:rPr>
              <w:t>NIP</w:t>
            </w:r>
          </w:p>
        </w:tc>
      </w:tr>
      <w:tr w:rsidR="00FE38C4" w:rsidRPr="00C32956" w14:paraId="3EBE0350" w14:textId="77777777" w:rsidTr="00FE38C4">
        <w:trPr>
          <w:trHeight w:val="1153"/>
          <w:jc w:val="center"/>
        </w:trPr>
        <w:tc>
          <w:tcPr>
            <w:tcW w:w="4678" w:type="dxa"/>
            <w:tcBorders>
              <w:top w:val="single" w:sz="4" w:space="0" w:color="auto"/>
              <w:left w:val="single" w:sz="4" w:space="0" w:color="auto"/>
              <w:bottom w:val="single" w:sz="4" w:space="0" w:color="auto"/>
              <w:right w:val="single" w:sz="4" w:space="0" w:color="auto"/>
            </w:tcBorders>
          </w:tcPr>
          <w:p w14:paraId="4CA93F4F" w14:textId="77777777" w:rsidR="00FE38C4" w:rsidRPr="00C32956" w:rsidRDefault="00FE38C4" w:rsidP="00455F69">
            <w:pPr>
              <w:spacing w:after="0" w:line="276" w:lineRule="auto"/>
              <w:rPr>
                <w:rFonts w:eastAsia="Times New Roman" w:cstheme="minorHAnsi"/>
                <w:bCs/>
                <w:lang w:val="x-none" w:eastAsia="x-none"/>
              </w:rPr>
            </w:pPr>
            <w:r w:rsidRPr="00C32956">
              <w:rPr>
                <w:rFonts w:eastAsia="Times New Roman" w:cstheme="minorHAnsi"/>
                <w:bCs/>
                <w:lang w:val="x-none" w:eastAsia="x-none"/>
              </w:rPr>
              <w:t>Adres (ulica, miejscowość, powiat, województwo)</w:t>
            </w:r>
          </w:p>
          <w:p w14:paraId="13EE9424" w14:textId="77777777" w:rsidR="00FE38C4" w:rsidRPr="00C32956" w:rsidRDefault="00FE38C4" w:rsidP="00455F69">
            <w:pPr>
              <w:spacing w:after="0" w:line="276" w:lineRule="auto"/>
              <w:rPr>
                <w:rFonts w:eastAsia="Times New Roman" w:cstheme="minorHAnsi"/>
                <w:lang w:val="x-none" w:eastAsia="x-none"/>
              </w:rPr>
            </w:pPr>
          </w:p>
          <w:p w14:paraId="42B5E5C5" w14:textId="77777777" w:rsidR="00FE38C4" w:rsidRPr="00C32956" w:rsidRDefault="00FE38C4" w:rsidP="00455F69">
            <w:pPr>
              <w:spacing w:after="0" w:line="276" w:lineRule="auto"/>
              <w:rPr>
                <w:rFonts w:eastAsia="Times New Roman" w:cstheme="minorHAnsi"/>
                <w:lang w:val="x-none" w:eastAsia="x-none"/>
              </w:rPr>
            </w:pPr>
          </w:p>
          <w:p w14:paraId="573C9559" w14:textId="77777777" w:rsidR="00FE38C4" w:rsidRPr="00C32956" w:rsidRDefault="00FE38C4" w:rsidP="00455F69">
            <w:pPr>
              <w:spacing w:after="0" w:line="276" w:lineRule="auto"/>
              <w:rPr>
                <w:rFonts w:eastAsia="Times New Roman" w:cstheme="minorHAnsi"/>
                <w:lang w:val="x-none" w:eastAsia="x-none"/>
              </w:rPr>
            </w:pPr>
          </w:p>
        </w:tc>
        <w:tc>
          <w:tcPr>
            <w:tcW w:w="4678" w:type="dxa"/>
            <w:tcBorders>
              <w:top w:val="single" w:sz="4" w:space="0" w:color="auto"/>
              <w:left w:val="single" w:sz="4" w:space="0" w:color="auto"/>
              <w:bottom w:val="single" w:sz="4" w:space="0" w:color="auto"/>
              <w:right w:val="single" w:sz="4" w:space="0" w:color="auto"/>
            </w:tcBorders>
          </w:tcPr>
          <w:p w14:paraId="4A3A6EEB" w14:textId="77777777" w:rsidR="00FE38C4" w:rsidRPr="00C32956" w:rsidRDefault="00FE38C4" w:rsidP="00455F69">
            <w:pPr>
              <w:spacing w:after="0" w:line="276" w:lineRule="auto"/>
              <w:rPr>
                <w:rFonts w:eastAsia="Times New Roman" w:cstheme="minorHAnsi"/>
                <w:bCs/>
                <w:lang w:val="x-none" w:eastAsia="x-none"/>
              </w:rPr>
            </w:pPr>
            <w:r w:rsidRPr="00C32956">
              <w:rPr>
                <w:rFonts w:eastAsia="Times New Roman" w:cstheme="minorHAnsi"/>
                <w:bCs/>
                <w:lang w:val="x-none" w:eastAsia="x-none"/>
              </w:rPr>
              <w:t>Regon</w:t>
            </w:r>
          </w:p>
        </w:tc>
      </w:tr>
      <w:tr w:rsidR="00FE38C4" w:rsidRPr="00C32956" w14:paraId="1A5C6153" w14:textId="77777777" w:rsidTr="00FE38C4">
        <w:trPr>
          <w:cantSplit/>
          <w:trHeight w:val="2281"/>
          <w:jc w:val="center"/>
        </w:trPr>
        <w:tc>
          <w:tcPr>
            <w:tcW w:w="4678" w:type="dxa"/>
            <w:tcBorders>
              <w:top w:val="single" w:sz="4" w:space="0" w:color="auto"/>
              <w:left w:val="single" w:sz="4" w:space="0" w:color="auto"/>
              <w:bottom w:val="single" w:sz="4" w:space="0" w:color="auto"/>
              <w:right w:val="single" w:sz="4" w:space="0" w:color="auto"/>
            </w:tcBorders>
          </w:tcPr>
          <w:p w14:paraId="1A91FB04" w14:textId="77777777" w:rsidR="00FE38C4" w:rsidRPr="00C32956" w:rsidRDefault="00FE38C4" w:rsidP="00455F69">
            <w:pPr>
              <w:spacing w:after="0" w:line="276" w:lineRule="auto"/>
              <w:rPr>
                <w:rFonts w:eastAsia="Times New Roman" w:cstheme="minorHAnsi"/>
                <w:bCs/>
                <w:lang w:val="x-none" w:eastAsia="x-none"/>
              </w:rPr>
            </w:pPr>
            <w:r w:rsidRPr="00C32956">
              <w:rPr>
                <w:rFonts w:eastAsia="Times New Roman" w:cstheme="minorHAnsi"/>
                <w:bCs/>
                <w:lang w:val="x-none" w:eastAsia="x-none"/>
              </w:rPr>
              <w:t>Imię i nazwisko osoby prowadzącej sprawę oraz nr telefonu:</w:t>
            </w:r>
          </w:p>
          <w:p w14:paraId="6D5791F5" w14:textId="77777777" w:rsidR="00FE38C4" w:rsidRPr="00C32956" w:rsidRDefault="00FE38C4" w:rsidP="00455F69">
            <w:pPr>
              <w:spacing w:after="0" w:line="276" w:lineRule="auto"/>
              <w:rPr>
                <w:rFonts w:eastAsia="Times New Roman" w:cstheme="minorHAnsi"/>
                <w:bCs/>
                <w:lang w:val="x-none" w:eastAsia="x-none"/>
              </w:rPr>
            </w:pPr>
          </w:p>
          <w:p w14:paraId="5387451C" w14:textId="77777777" w:rsidR="00FE38C4" w:rsidRPr="00C32956" w:rsidRDefault="00FE38C4" w:rsidP="00455F69">
            <w:pPr>
              <w:spacing w:after="0" w:line="276" w:lineRule="auto"/>
              <w:rPr>
                <w:rFonts w:eastAsia="Times New Roman" w:cstheme="minorHAnsi"/>
                <w:bCs/>
                <w:lang w:eastAsia="x-none"/>
              </w:rPr>
            </w:pPr>
            <w:r w:rsidRPr="00C32956">
              <w:rPr>
                <w:rFonts w:eastAsia="Times New Roman" w:cstheme="minorHAnsi"/>
                <w:bCs/>
                <w:lang w:val="x-none" w:eastAsia="x-none"/>
              </w:rPr>
              <w:t>Imię i nazwisko: ….................................................................</w:t>
            </w:r>
          </w:p>
          <w:p w14:paraId="07732C9A" w14:textId="77777777" w:rsidR="00FE38C4" w:rsidRPr="00C32956" w:rsidRDefault="00FE38C4" w:rsidP="00455F69">
            <w:pPr>
              <w:spacing w:after="0" w:line="276" w:lineRule="auto"/>
              <w:rPr>
                <w:rFonts w:eastAsia="Times New Roman" w:cstheme="minorHAnsi"/>
                <w:lang w:val="x-none" w:eastAsia="x-none"/>
              </w:rPr>
            </w:pPr>
          </w:p>
          <w:p w14:paraId="6882B2DC" w14:textId="77777777" w:rsidR="00FE38C4" w:rsidRPr="00C32956" w:rsidRDefault="00FE38C4" w:rsidP="00455F69">
            <w:pPr>
              <w:spacing w:after="0" w:line="276" w:lineRule="auto"/>
              <w:rPr>
                <w:rFonts w:eastAsia="Times New Roman" w:cstheme="minorHAnsi"/>
                <w:lang w:eastAsia="x-none"/>
              </w:rPr>
            </w:pPr>
            <w:r w:rsidRPr="00C32956">
              <w:rPr>
                <w:rFonts w:eastAsia="Times New Roman" w:cstheme="minorHAnsi"/>
                <w:bCs/>
                <w:lang w:val="x-none" w:eastAsia="x-none"/>
              </w:rPr>
              <w:t>nr telefonu: ….................................................................</w:t>
            </w:r>
          </w:p>
        </w:tc>
        <w:tc>
          <w:tcPr>
            <w:tcW w:w="4678" w:type="dxa"/>
            <w:tcBorders>
              <w:top w:val="single" w:sz="4" w:space="0" w:color="auto"/>
              <w:left w:val="single" w:sz="4" w:space="0" w:color="auto"/>
              <w:right w:val="single" w:sz="4" w:space="0" w:color="auto"/>
            </w:tcBorders>
          </w:tcPr>
          <w:p w14:paraId="7914947C" w14:textId="77777777" w:rsidR="00FE38C4" w:rsidRPr="00C32956" w:rsidRDefault="00FE38C4" w:rsidP="00455F69">
            <w:pPr>
              <w:spacing w:after="0" w:line="276" w:lineRule="auto"/>
              <w:rPr>
                <w:rFonts w:eastAsia="Times New Roman" w:cstheme="minorHAnsi"/>
                <w:bCs/>
                <w:lang w:val="x-none" w:eastAsia="x-none"/>
              </w:rPr>
            </w:pPr>
            <w:r w:rsidRPr="00C32956">
              <w:rPr>
                <w:rFonts w:eastAsia="Times New Roman" w:cstheme="minorHAnsi"/>
                <w:bCs/>
                <w:lang w:val="x-none" w:eastAsia="x-none"/>
              </w:rPr>
              <w:t>Nr faksu służbowego, czynnego całą dobę, za pomocą którego zamawiający będzie przysyłał stosowne dokumenty dotyczące przedmiotowego postępowania:</w:t>
            </w:r>
          </w:p>
          <w:p w14:paraId="25914ED6" w14:textId="77777777" w:rsidR="00FE38C4" w:rsidRPr="00C32956" w:rsidRDefault="00FE38C4" w:rsidP="00455F69">
            <w:pPr>
              <w:spacing w:after="0" w:line="276" w:lineRule="auto"/>
              <w:rPr>
                <w:rFonts w:eastAsia="Times New Roman" w:cstheme="minorHAnsi"/>
                <w:bCs/>
                <w:lang w:val="x-none" w:eastAsia="x-none"/>
              </w:rPr>
            </w:pPr>
          </w:p>
          <w:p w14:paraId="528A2FE6" w14:textId="77777777" w:rsidR="00FE38C4" w:rsidRPr="00C32956" w:rsidRDefault="00FE38C4" w:rsidP="00455F69">
            <w:pPr>
              <w:spacing w:after="0" w:line="276" w:lineRule="auto"/>
              <w:rPr>
                <w:rFonts w:eastAsia="Times New Roman" w:cstheme="minorHAnsi"/>
                <w:bCs/>
                <w:lang w:val="x-none" w:eastAsia="x-none"/>
              </w:rPr>
            </w:pPr>
            <w:r w:rsidRPr="00C32956">
              <w:rPr>
                <w:rFonts w:eastAsia="Times New Roman" w:cstheme="minorHAnsi"/>
                <w:bCs/>
                <w:lang w:val="x-none" w:eastAsia="x-none"/>
              </w:rPr>
              <w:t>Nr fax: …............................................................</w:t>
            </w:r>
          </w:p>
        </w:tc>
      </w:tr>
    </w:tbl>
    <w:p w14:paraId="650E6DAA" w14:textId="77777777" w:rsidR="00FE38C4" w:rsidRPr="00C32956" w:rsidRDefault="00FE38C4" w:rsidP="00455F69">
      <w:pPr>
        <w:spacing w:after="0" w:line="276" w:lineRule="auto"/>
        <w:rPr>
          <w:rFonts w:eastAsia="Times New Roman" w:cstheme="minorHAnsi"/>
          <w:lang w:val="x-none" w:eastAsia="x-none"/>
        </w:rPr>
      </w:pPr>
    </w:p>
    <w:p w14:paraId="7591FBA8" w14:textId="77777777" w:rsidR="00FE38C4" w:rsidRPr="00C32956" w:rsidRDefault="00FE38C4" w:rsidP="00455F69">
      <w:pPr>
        <w:spacing w:after="0" w:line="276" w:lineRule="auto"/>
        <w:rPr>
          <w:rFonts w:eastAsia="Times New Roman" w:cstheme="minorHAnsi"/>
          <w:lang w:val="x-none" w:eastAsia="x-none"/>
        </w:rPr>
      </w:pPr>
    </w:p>
    <w:tbl>
      <w:tblPr>
        <w:tblW w:w="5000" w:type="pct"/>
        <w:jc w:val="center"/>
        <w:tblLook w:val="01E0" w:firstRow="1" w:lastRow="1" w:firstColumn="1" w:lastColumn="1" w:noHBand="0" w:noVBand="0"/>
      </w:tblPr>
      <w:tblGrid>
        <w:gridCol w:w="3797"/>
        <w:gridCol w:w="6669"/>
      </w:tblGrid>
      <w:tr w:rsidR="00FE38C4" w:rsidRPr="00C32956" w14:paraId="52127CCF" w14:textId="77777777" w:rsidTr="00FE38C4">
        <w:trPr>
          <w:trHeight w:val="840"/>
          <w:jc w:val="center"/>
        </w:trPr>
        <w:tc>
          <w:tcPr>
            <w:tcW w:w="1814" w:type="pct"/>
            <w:vAlign w:val="center"/>
          </w:tcPr>
          <w:p w14:paraId="7C704142" w14:textId="55D680FB" w:rsidR="00FE38C4" w:rsidRPr="00C32956" w:rsidRDefault="00FE38C4" w:rsidP="00455F69">
            <w:pPr>
              <w:spacing w:after="0" w:line="276" w:lineRule="auto"/>
              <w:rPr>
                <w:rFonts w:eastAsia="Times New Roman" w:cstheme="minorHAnsi"/>
                <w:lang w:eastAsia="pl-PL"/>
              </w:rPr>
            </w:pPr>
            <w:r w:rsidRPr="00C32956">
              <w:rPr>
                <w:rFonts w:eastAsia="Times New Roman" w:cstheme="minorHAnsi"/>
                <w:lang w:eastAsia="pl-PL"/>
              </w:rPr>
              <w:t>...............</w:t>
            </w:r>
            <w:r w:rsidR="00B04FD6" w:rsidRPr="00C32956">
              <w:rPr>
                <w:rFonts w:eastAsia="Times New Roman" w:cstheme="minorHAnsi"/>
                <w:lang w:eastAsia="pl-PL"/>
              </w:rPr>
              <w:t>............  dn. .........</w:t>
            </w:r>
            <w:proofErr w:type="gramStart"/>
            <w:r w:rsidR="00B04FD6" w:rsidRPr="00C32956">
              <w:rPr>
                <w:rFonts w:eastAsia="Times New Roman" w:cstheme="minorHAnsi"/>
                <w:lang w:eastAsia="pl-PL"/>
              </w:rPr>
              <w:t>202</w:t>
            </w:r>
            <w:r w:rsidR="00BC2D1C" w:rsidRPr="00C32956">
              <w:rPr>
                <w:rFonts w:eastAsia="Times New Roman" w:cstheme="minorHAnsi"/>
                <w:lang w:eastAsia="pl-PL"/>
              </w:rPr>
              <w:t>6</w:t>
            </w:r>
            <w:r w:rsidRPr="00C32956">
              <w:rPr>
                <w:rFonts w:eastAsia="Times New Roman" w:cstheme="minorHAnsi"/>
                <w:lang w:eastAsia="pl-PL"/>
              </w:rPr>
              <w:t>r.</w:t>
            </w:r>
            <w:proofErr w:type="gramEnd"/>
          </w:p>
          <w:p w14:paraId="79846A19" w14:textId="77777777" w:rsidR="00FE38C4" w:rsidRPr="00C32956" w:rsidRDefault="00FE38C4" w:rsidP="00455F69">
            <w:pPr>
              <w:spacing w:after="0" w:line="276" w:lineRule="auto"/>
              <w:rPr>
                <w:rFonts w:eastAsia="Times New Roman" w:cstheme="minorHAnsi"/>
                <w:lang w:eastAsia="pl-PL"/>
              </w:rPr>
            </w:pPr>
            <w:r w:rsidRPr="00C32956">
              <w:rPr>
                <w:rFonts w:eastAsia="Times New Roman" w:cstheme="minorHAnsi"/>
                <w:lang w:eastAsia="pl-PL"/>
              </w:rPr>
              <w:t>Miejscowość / Data</w:t>
            </w:r>
          </w:p>
          <w:p w14:paraId="67E73B4A" w14:textId="77777777" w:rsidR="00FE38C4" w:rsidRPr="00C32956" w:rsidRDefault="00FE38C4" w:rsidP="00455F69">
            <w:pPr>
              <w:spacing w:after="0" w:line="276" w:lineRule="auto"/>
              <w:rPr>
                <w:rFonts w:eastAsia="Times New Roman" w:cstheme="minorHAnsi"/>
                <w:lang w:eastAsia="pl-PL"/>
              </w:rPr>
            </w:pPr>
          </w:p>
        </w:tc>
        <w:tc>
          <w:tcPr>
            <w:tcW w:w="3186" w:type="pct"/>
            <w:vAlign w:val="center"/>
          </w:tcPr>
          <w:p w14:paraId="2CDA699D" w14:textId="77777777" w:rsidR="00FE38C4" w:rsidRPr="00C32956" w:rsidRDefault="00FE38C4" w:rsidP="00455F69">
            <w:pPr>
              <w:spacing w:after="0" w:line="276" w:lineRule="auto"/>
              <w:rPr>
                <w:rFonts w:eastAsia="Times New Roman" w:cstheme="minorHAnsi"/>
                <w:lang w:eastAsia="pl-PL"/>
              </w:rPr>
            </w:pPr>
          </w:p>
        </w:tc>
      </w:tr>
      <w:tr w:rsidR="00FE38C4" w:rsidRPr="00C32956" w14:paraId="04C01D57" w14:textId="77777777" w:rsidTr="00FE38C4">
        <w:trPr>
          <w:trHeight w:val="838"/>
          <w:jc w:val="center"/>
        </w:trPr>
        <w:tc>
          <w:tcPr>
            <w:tcW w:w="1814" w:type="pct"/>
            <w:vAlign w:val="center"/>
          </w:tcPr>
          <w:p w14:paraId="2A4AE3B2" w14:textId="77777777" w:rsidR="00FE38C4" w:rsidRPr="00C32956" w:rsidRDefault="00FE38C4" w:rsidP="00455F69">
            <w:pPr>
              <w:spacing w:after="0" w:line="276" w:lineRule="auto"/>
              <w:rPr>
                <w:rFonts w:eastAsia="Times New Roman" w:cstheme="minorHAnsi"/>
                <w:lang w:eastAsia="pl-PL"/>
              </w:rPr>
            </w:pPr>
          </w:p>
        </w:tc>
        <w:tc>
          <w:tcPr>
            <w:tcW w:w="3186" w:type="pct"/>
            <w:vAlign w:val="center"/>
          </w:tcPr>
          <w:p w14:paraId="160DFCFB" w14:textId="77777777" w:rsidR="00FE38C4" w:rsidRPr="00C32956" w:rsidRDefault="00FE38C4" w:rsidP="00455F69">
            <w:pPr>
              <w:spacing w:after="0" w:line="276" w:lineRule="auto"/>
              <w:rPr>
                <w:rFonts w:eastAsia="Times New Roman" w:cstheme="minorHAnsi"/>
                <w:lang w:eastAsia="pl-PL"/>
              </w:rPr>
            </w:pPr>
          </w:p>
          <w:p w14:paraId="31AEF071" w14:textId="77777777" w:rsidR="00FE38C4" w:rsidRPr="00C32956" w:rsidRDefault="00FE38C4" w:rsidP="00455F69">
            <w:pPr>
              <w:spacing w:after="0" w:line="276" w:lineRule="auto"/>
              <w:rPr>
                <w:rFonts w:eastAsia="Times New Roman" w:cstheme="minorHAnsi"/>
                <w:lang w:eastAsia="pl-PL"/>
              </w:rPr>
            </w:pPr>
          </w:p>
          <w:p w14:paraId="1F4AEEED" w14:textId="77777777" w:rsidR="00FE38C4" w:rsidRPr="00C32956" w:rsidRDefault="00FE38C4" w:rsidP="00455F69">
            <w:pPr>
              <w:spacing w:after="0" w:line="276" w:lineRule="auto"/>
              <w:rPr>
                <w:rFonts w:eastAsia="Times New Roman" w:cstheme="minorHAnsi"/>
                <w:lang w:eastAsia="pl-PL"/>
              </w:rPr>
            </w:pPr>
          </w:p>
          <w:p w14:paraId="18BCC5B4" w14:textId="77777777" w:rsidR="00FE38C4" w:rsidRPr="00C32956" w:rsidRDefault="00FE38C4" w:rsidP="00455F69">
            <w:pPr>
              <w:spacing w:after="0" w:line="276" w:lineRule="auto"/>
              <w:rPr>
                <w:rFonts w:eastAsia="Times New Roman" w:cstheme="minorHAnsi"/>
                <w:lang w:eastAsia="pl-PL"/>
              </w:rPr>
            </w:pPr>
          </w:p>
          <w:p w14:paraId="1CF9486F" w14:textId="77777777" w:rsidR="00FE38C4" w:rsidRPr="00C32956" w:rsidRDefault="00FE38C4" w:rsidP="00455F69">
            <w:pPr>
              <w:spacing w:after="0" w:line="276" w:lineRule="auto"/>
              <w:rPr>
                <w:rFonts w:eastAsia="Times New Roman" w:cstheme="minorHAnsi"/>
                <w:lang w:eastAsia="pl-PL"/>
              </w:rPr>
            </w:pPr>
          </w:p>
          <w:p w14:paraId="225C8D16" w14:textId="77777777" w:rsidR="00FE38C4" w:rsidRPr="00C32956" w:rsidRDefault="00FE38C4" w:rsidP="00455F69">
            <w:pPr>
              <w:spacing w:after="0" w:line="276" w:lineRule="auto"/>
              <w:rPr>
                <w:rFonts w:eastAsia="Times New Roman" w:cstheme="minorHAnsi"/>
                <w:lang w:eastAsia="pl-PL"/>
              </w:rPr>
            </w:pPr>
          </w:p>
          <w:p w14:paraId="539D58C3" w14:textId="77777777" w:rsidR="00FE38C4" w:rsidRPr="00C32956" w:rsidRDefault="00FE38C4" w:rsidP="00455F69">
            <w:pPr>
              <w:spacing w:after="0" w:line="276" w:lineRule="auto"/>
              <w:rPr>
                <w:rFonts w:eastAsia="Times New Roman" w:cstheme="minorHAnsi"/>
                <w:lang w:eastAsia="pl-PL"/>
              </w:rPr>
            </w:pPr>
          </w:p>
          <w:p w14:paraId="56630D86" w14:textId="77777777" w:rsidR="00FE38C4" w:rsidRPr="00C32956" w:rsidRDefault="00FE38C4" w:rsidP="00455F69">
            <w:pPr>
              <w:spacing w:after="0" w:line="276" w:lineRule="auto"/>
              <w:rPr>
                <w:rFonts w:eastAsia="Times New Roman" w:cstheme="minorHAnsi"/>
                <w:lang w:eastAsia="pl-PL"/>
              </w:rPr>
            </w:pPr>
            <w:r w:rsidRPr="00C32956">
              <w:rPr>
                <w:rFonts w:eastAsia="Times New Roman" w:cstheme="minorHAnsi"/>
                <w:lang w:eastAsia="pl-PL"/>
              </w:rPr>
              <w:t>………………………………………………………</w:t>
            </w:r>
          </w:p>
          <w:p w14:paraId="310AC1F8" w14:textId="77777777" w:rsidR="00FE38C4" w:rsidRPr="00C32956" w:rsidRDefault="00FE38C4" w:rsidP="00455F69">
            <w:pPr>
              <w:spacing w:after="0" w:line="276" w:lineRule="auto"/>
              <w:rPr>
                <w:rFonts w:eastAsia="Times New Roman" w:cstheme="minorHAnsi"/>
                <w:lang w:eastAsia="pl-PL"/>
              </w:rPr>
            </w:pPr>
            <w:r w:rsidRPr="00C32956">
              <w:rPr>
                <w:rFonts w:eastAsia="Times New Roman" w:cstheme="minorHAnsi"/>
                <w:b/>
                <w:lang w:eastAsia="pl-PL"/>
              </w:rPr>
              <w:t>Podpis(y) osoby(osób) upoważnionej(</w:t>
            </w:r>
            <w:proofErr w:type="spellStart"/>
            <w:r w:rsidRPr="00C32956">
              <w:rPr>
                <w:rFonts w:eastAsia="Times New Roman" w:cstheme="minorHAnsi"/>
                <w:b/>
                <w:lang w:eastAsia="pl-PL"/>
              </w:rPr>
              <w:t>ych</w:t>
            </w:r>
            <w:proofErr w:type="spellEnd"/>
            <w:r w:rsidRPr="00C32956">
              <w:rPr>
                <w:rFonts w:eastAsia="Times New Roman" w:cstheme="minorHAnsi"/>
                <w:b/>
                <w:lang w:eastAsia="pl-PL"/>
              </w:rPr>
              <w:t>) do podpisania niniejszej oferty w imieniu Wykonawcy(ów)</w:t>
            </w:r>
          </w:p>
        </w:tc>
      </w:tr>
    </w:tbl>
    <w:p w14:paraId="593248B4" w14:textId="77777777" w:rsidR="00FE38C4" w:rsidRPr="00C32956" w:rsidRDefault="00FE38C4" w:rsidP="00455F69">
      <w:pPr>
        <w:spacing w:after="0" w:line="276" w:lineRule="auto"/>
        <w:ind w:left="5246" w:firstLine="708"/>
        <w:rPr>
          <w:rFonts w:eastAsia="Times New Roman" w:cstheme="minorHAnsi"/>
          <w:b/>
          <w:lang w:eastAsia="pl-PL"/>
        </w:rPr>
      </w:pPr>
    </w:p>
    <w:p w14:paraId="791C00C5" w14:textId="77777777" w:rsidR="00FE38C4" w:rsidRPr="00C32956" w:rsidRDefault="00FE38C4" w:rsidP="00455F69">
      <w:pPr>
        <w:spacing w:after="0" w:line="276" w:lineRule="auto"/>
        <w:ind w:left="5246" w:firstLine="708"/>
        <w:rPr>
          <w:rFonts w:eastAsia="Times New Roman" w:cstheme="minorHAnsi"/>
          <w:b/>
          <w:lang w:eastAsia="pl-PL"/>
        </w:rPr>
      </w:pPr>
      <w:r w:rsidRPr="00C32956">
        <w:rPr>
          <w:rFonts w:eastAsia="Times New Roman" w:cstheme="minorHAnsi"/>
          <w:b/>
          <w:lang w:eastAsia="pl-PL"/>
        </w:rPr>
        <w:br w:type="page"/>
      </w:r>
    </w:p>
    <w:p w14:paraId="42568E89" w14:textId="77777777" w:rsidR="00FE38C4" w:rsidRPr="00C32956" w:rsidRDefault="00FE38C4" w:rsidP="00455F69">
      <w:pPr>
        <w:spacing w:after="0" w:line="276" w:lineRule="auto"/>
        <w:ind w:left="5246" w:firstLine="708"/>
        <w:rPr>
          <w:rFonts w:eastAsia="Times New Roman" w:cstheme="minorHAnsi"/>
          <w:b/>
          <w:lang w:eastAsia="pl-PL"/>
        </w:rPr>
      </w:pPr>
    </w:p>
    <w:p w14:paraId="0DA6F91C" w14:textId="77777777" w:rsidR="00FE38C4" w:rsidRPr="00C32956" w:rsidRDefault="00FE38C4" w:rsidP="00455F69">
      <w:pPr>
        <w:spacing w:after="0" w:line="276" w:lineRule="auto"/>
        <w:ind w:left="5246" w:firstLine="708"/>
        <w:rPr>
          <w:rFonts w:eastAsia="Times New Roman" w:cstheme="minorHAnsi"/>
          <w:b/>
          <w:lang w:eastAsia="pl-PL"/>
        </w:rPr>
      </w:pPr>
    </w:p>
    <w:p w14:paraId="59AF6AC2" w14:textId="77777777" w:rsidR="00FE38C4" w:rsidRPr="00C32956" w:rsidRDefault="00B04FD6" w:rsidP="00455F69">
      <w:pPr>
        <w:spacing w:after="0" w:line="276" w:lineRule="auto"/>
        <w:rPr>
          <w:rFonts w:eastAsia="Times New Roman" w:cstheme="minorHAnsi"/>
          <w:b/>
          <w:bCs/>
          <w:iCs/>
          <w:lang w:eastAsia="pl-PL"/>
        </w:rPr>
      </w:pPr>
      <w:proofErr w:type="gramStart"/>
      <w:r w:rsidRPr="00C32956">
        <w:rPr>
          <w:rFonts w:eastAsia="Times New Roman" w:cstheme="minorHAnsi"/>
          <w:b/>
          <w:iCs/>
          <w:lang w:eastAsia="pl-PL"/>
        </w:rPr>
        <w:t>Załącznik  nr</w:t>
      </w:r>
      <w:proofErr w:type="gramEnd"/>
      <w:r w:rsidRPr="00C32956">
        <w:rPr>
          <w:rFonts w:eastAsia="Times New Roman" w:cstheme="minorHAnsi"/>
          <w:b/>
          <w:iCs/>
          <w:lang w:eastAsia="pl-PL"/>
        </w:rPr>
        <w:t xml:space="preserve"> 2 do S</w:t>
      </w:r>
      <w:r w:rsidR="00FE38C4" w:rsidRPr="00C32956">
        <w:rPr>
          <w:rFonts w:eastAsia="Times New Roman" w:cstheme="minorHAnsi"/>
          <w:b/>
          <w:iCs/>
          <w:lang w:eastAsia="pl-PL"/>
        </w:rPr>
        <w:t>WZ</w:t>
      </w:r>
    </w:p>
    <w:p w14:paraId="100D64BD" w14:textId="77777777" w:rsidR="00BC2D1C" w:rsidRPr="00C32956" w:rsidRDefault="00FE38C4" w:rsidP="00455F69">
      <w:pPr>
        <w:spacing w:after="0" w:line="276" w:lineRule="auto"/>
        <w:rPr>
          <w:rFonts w:eastAsia="Times New Roman" w:cstheme="minorHAnsi"/>
          <w:b/>
          <w:iCs/>
          <w:lang w:eastAsia="pl-PL"/>
        </w:rPr>
      </w:pPr>
      <w:r w:rsidRPr="00C32956">
        <w:rPr>
          <w:rFonts w:eastAsia="Times New Roman" w:cstheme="minorHAnsi"/>
          <w:b/>
          <w:iCs/>
          <w:lang w:eastAsia="pl-PL"/>
        </w:rPr>
        <w:tab/>
      </w:r>
      <w:r w:rsidRPr="00C32956">
        <w:rPr>
          <w:rFonts w:eastAsia="Times New Roman" w:cstheme="minorHAnsi"/>
          <w:b/>
          <w:iCs/>
          <w:lang w:eastAsia="pl-PL"/>
        </w:rPr>
        <w:tab/>
      </w:r>
      <w:r w:rsidRPr="00C32956">
        <w:rPr>
          <w:rFonts w:eastAsia="Times New Roman" w:cstheme="minorHAnsi"/>
          <w:b/>
          <w:iCs/>
          <w:lang w:eastAsia="pl-PL"/>
        </w:rPr>
        <w:tab/>
      </w:r>
      <w:r w:rsidRPr="00C32956">
        <w:rPr>
          <w:rFonts w:eastAsia="Times New Roman" w:cstheme="minorHAnsi"/>
          <w:b/>
          <w:iCs/>
          <w:lang w:eastAsia="pl-PL"/>
        </w:rPr>
        <w:tab/>
      </w:r>
      <w:r w:rsidRPr="00C32956">
        <w:rPr>
          <w:rFonts w:eastAsia="Times New Roman" w:cstheme="minorHAnsi"/>
          <w:b/>
          <w:iCs/>
          <w:lang w:eastAsia="pl-PL"/>
        </w:rPr>
        <w:tab/>
      </w:r>
      <w:r w:rsidRPr="00C32956">
        <w:rPr>
          <w:rFonts w:eastAsia="Times New Roman" w:cstheme="minorHAnsi"/>
          <w:b/>
          <w:iCs/>
          <w:lang w:eastAsia="pl-PL"/>
        </w:rPr>
        <w:tab/>
      </w:r>
      <w:r w:rsidRPr="00C32956">
        <w:rPr>
          <w:rFonts w:eastAsia="Times New Roman" w:cstheme="minorHAnsi"/>
          <w:b/>
          <w:iCs/>
          <w:lang w:eastAsia="pl-PL"/>
        </w:rPr>
        <w:tab/>
      </w:r>
      <w:r w:rsidR="00BC2D1C" w:rsidRPr="00C32956">
        <w:rPr>
          <w:rFonts w:eastAsia="Times New Roman" w:cstheme="minorHAnsi"/>
          <w:b/>
          <w:iCs/>
          <w:lang w:eastAsia="pl-PL"/>
        </w:rPr>
        <w:t xml:space="preserve">     </w:t>
      </w:r>
    </w:p>
    <w:p w14:paraId="399F682C" w14:textId="0EFB189A" w:rsidR="00FE38C4" w:rsidRPr="00C32956" w:rsidRDefault="00C525AB" w:rsidP="00455F69">
      <w:pPr>
        <w:spacing w:after="0" w:line="276" w:lineRule="auto"/>
        <w:rPr>
          <w:rFonts w:eastAsia="Times New Roman" w:cstheme="minorHAnsi"/>
          <w:b/>
          <w:iCs/>
          <w:lang w:eastAsia="pl-PL"/>
        </w:rPr>
      </w:pPr>
      <w:r w:rsidRPr="00C32956">
        <w:rPr>
          <w:rFonts w:eastAsia="Times New Roman" w:cstheme="minorHAnsi"/>
          <w:b/>
          <w:bCs/>
          <w:iCs/>
          <w:lang w:eastAsia="pl-PL"/>
        </w:rPr>
        <w:t xml:space="preserve">    </w:t>
      </w:r>
      <w:r w:rsidR="00BC2D1C" w:rsidRPr="00C32956">
        <w:rPr>
          <w:rFonts w:eastAsia="Times New Roman" w:cstheme="minorHAnsi"/>
          <w:b/>
          <w:bCs/>
          <w:iCs/>
          <w:lang w:eastAsia="pl-PL"/>
        </w:rPr>
        <w:t>GSF/</w:t>
      </w:r>
      <w:r w:rsidR="00455F69" w:rsidRPr="00C32956">
        <w:rPr>
          <w:rFonts w:eastAsia="Times New Roman" w:cstheme="minorHAnsi"/>
          <w:b/>
          <w:bCs/>
          <w:iCs/>
          <w:lang w:eastAsia="pl-PL"/>
        </w:rPr>
        <w:t>4</w:t>
      </w:r>
      <w:r w:rsidR="00BC2D1C" w:rsidRPr="00C32956">
        <w:rPr>
          <w:rFonts w:eastAsia="Times New Roman" w:cstheme="minorHAnsi"/>
          <w:b/>
          <w:bCs/>
          <w:iCs/>
          <w:lang w:eastAsia="pl-PL"/>
        </w:rPr>
        <w:t>/</w:t>
      </w:r>
      <w:r w:rsidR="00455F69" w:rsidRPr="00C32956">
        <w:rPr>
          <w:rFonts w:eastAsia="Times New Roman" w:cstheme="minorHAnsi"/>
          <w:b/>
          <w:bCs/>
          <w:iCs/>
          <w:lang w:eastAsia="pl-PL"/>
        </w:rPr>
        <w:t>U</w:t>
      </w:r>
      <w:r w:rsidR="00BC2D1C" w:rsidRPr="00C32956">
        <w:rPr>
          <w:rFonts w:eastAsia="Times New Roman" w:cstheme="minorHAnsi"/>
          <w:b/>
          <w:bCs/>
          <w:iCs/>
          <w:lang w:eastAsia="pl-PL"/>
        </w:rPr>
        <w:t>/TP/2026</w:t>
      </w:r>
      <w:r w:rsidR="00FE38C4" w:rsidRPr="00C32956">
        <w:rPr>
          <w:rFonts w:eastAsia="Times New Roman" w:cstheme="minorHAnsi"/>
          <w:b/>
          <w:iCs/>
          <w:lang w:eastAsia="pl-PL"/>
        </w:rPr>
        <w:tab/>
        <w:t xml:space="preserve"> </w:t>
      </w:r>
    </w:p>
    <w:p w14:paraId="336C35B4" w14:textId="77777777" w:rsidR="00FE38C4" w:rsidRPr="00C32956" w:rsidRDefault="00FE38C4" w:rsidP="00455F69">
      <w:pPr>
        <w:spacing w:after="0" w:line="276" w:lineRule="auto"/>
        <w:rPr>
          <w:rFonts w:eastAsia="Times New Roman" w:cstheme="minorHAnsi"/>
          <w:iCs/>
          <w:lang w:eastAsia="pl-PL"/>
        </w:rPr>
      </w:pPr>
      <w:r w:rsidRPr="00C32956">
        <w:rPr>
          <w:rFonts w:eastAsia="Times New Roman" w:cstheme="minorHAnsi"/>
          <w:iCs/>
          <w:lang w:eastAsia="pl-PL"/>
        </w:rPr>
        <w:t>_______________________________</w:t>
      </w:r>
    </w:p>
    <w:p w14:paraId="59550C70" w14:textId="3A5D35E1" w:rsidR="00FE38C4" w:rsidRPr="00C32956" w:rsidRDefault="00FE38C4" w:rsidP="00455F69">
      <w:pPr>
        <w:spacing w:after="0" w:line="276" w:lineRule="auto"/>
        <w:rPr>
          <w:rFonts w:eastAsia="Times New Roman" w:cstheme="minorHAnsi"/>
          <w:bCs/>
          <w:iCs/>
          <w:lang w:eastAsia="pl-PL"/>
        </w:rPr>
      </w:pPr>
      <w:r w:rsidRPr="00C32956">
        <w:rPr>
          <w:rFonts w:eastAsia="Times New Roman" w:cstheme="minorHAnsi"/>
          <w:bCs/>
          <w:lang w:eastAsia="pl-PL"/>
        </w:rPr>
        <w:t xml:space="preserve">      (</w:t>
      </w:r>
      <w:r w:rsidR="00B27D96" w:rsidRPr="00C32956">
        <w:rPr>
          <w:rFonts w:eastAsia="Times New Roman" w:cstheme="minorHAnsi"/>
          <w:bCs/>
          <w:lang w:eastAsia="pl-PL"/>
        </w:rPr>
        <w:t>oznaczenie</w:t>
      </w:r>
      <w:r w:rsidRPr="00C32956">
        <w:rPr>
          <w:rFonts w:eastAsia="Times New Roman" w:cstheme="minorHAnsi"/>
          <w:bCs/>
          <w:lang w:eastAsia="pl-PL"/>
        </w:rPr>
        <w:t xml:space="preserve"> Wykonawcy)</w:t>
      </w:r>
    </w:p>
    <w:p w14:paraId="2ECAFA8F" w14:textId="77777777" w:rsidR="00FE38C4" w:rsidRPr="00C32956" w:rsidRDefault="00FE38C4" w:rsidP="00455F69">
      <w:pPr>
        <w:spacing w:after="0" w:line="276" w:lineRule="auto"/>
        <w:rPr>
          <w:rFonts w:eastAsia="Times New Roman" w:cstheme="minorHAnsi"/>
          <w:b/>
          <w:bCs/>
          <w:iCs/>
          <w:lang w:eastAsia="pl-PL"/>
        </w:rPr>
      </w:pPr>
    </w:p>
    <w:p w14:paraId="3BFAF992" w14:textId="77777777" w:rsidR="00FE38C4" w:rsidRPr="00C32956" w:rsidRDefault="00FE38C4" w:rsidP="00455F69">
      <w:pPr>
        <w:spacing w:after="0" w:line="276" w:lineRule="auto"/>
        <w:ind w:left="6663"/>
        <w:rPr>
          <w:rFonts w:eastAsia="Times New Roman" w:cstheme="minorHAnsi"/>
          <w:b/>
          <w:bCs/>
          <w:iCs/>
          <w:lang w:eastAsia="pl-PL"/>
        </w:rPr>
      </w:pPr>
      <w:r w:rsidRPr="00C32956">
        <w:rPr>
          <w:rFonts w:eastAsia="Times New Roman" w:cstheme="minorHAnsi"/>
          <w:b/>
          <w:bCs/>
          <w:iCs/>
          <w:lang w:eastAsia="pl-PL"/>
        </w:rPr>
        <w:t>Zamawiający</w:t>
      </w:r>
    </w:p>
    <w:p w14:paraId="126A8EDF" w14:textId="68B3CFF9" w:rsidR="00B27D96" w:rsidRPr="00C32956" w:rsidRDefault="00FE38C4" w:rsidP="00455F69">
      <w:pPr>
        <w:spacing w:after="0" w:line="276" w:lineRule="auto"/>
        <w:ind w:left="6663"/>
        <w:rPr>
          <w:rFonts w:eastAsia="Times New Roman" w:cstheme="minorHAnsi"/>
          <w:b/>
          <w:bCs/>
          <w:iCs/>
          <w:lang w:eastAsia="pl-PL"/>
        </w:rPr>
      </w:pPr>
      <w:r w:rsidRPr="00C32956">
        <w:rPr>
          <w:rFonts w:eastAsia="Times New Roman" w:cstheme="minorHAnsi"/>
          <w:b/>
          <w:bCs/>
          <w:iCs/>
          <w:lang w:eastAsia="pl-PL"/>
        </w:rPr>
        <w:t>Wojewódzka Biblioteka Publiczna im. Marszałka Józefa Piłsudskiego w</w:t>
      </w:r>
      <w:r w:rsidR="00B27D96" w:rsidRPr="00C32956">
        <w:rPr>
          <w:rFonts w:eastAsia="Times New Roman" w:cstheme="minorHAnsi"/>
          <w:b/>
          <w:bCs/>
          <w:iCs/>
          <w:lang w:eastAsia="pl-PL"/>
        </w:rPr>
        <w:t> </w:t>
      </w:r>
      <w:r w:rsidRPr="00C32956">
        <w:rPr>
          <w:rFonts w:eastAsia="Times New Roman" w:cstheme="minorHAnsi"/>
          <w:b/>
          <w:bCs/>
          <w:iCs/>
          <w:lang w:eastAsia="pl-PL"/>
        </w:rPr>
        <w:t xml:space="preserve">Łodzi, ul. Gdańska 100/102, </w:t>
      </w:r>
    </w:p>
    <w:p w14:paraId="264523AB" w14:textId="24E8CF6F" w:rsidR="00FE38C4" w:rsidRPr="00C32956" w:rsidRDefault="00FE38C4" w:rsidP="00455F69">
      <w:pPr>
        <w:spacing w:after="0" w:line="276" w:lineRule="auto"/>
        <w:ind w:left="6663"/>
        <w:rPr>
          <w:rFonts w:eastAsia="Times New Roman" w:cstheme="minorHAnsi"/>
          <w:b/>
          <w:bCs/>
          <w:iCs/>
          <w:lang w:eastAsia="pl-PL"/>
        </w:rPr>
      </w:pPr>
      <w:r w:rsidRPr="00C32956">
        <w:rPr>
          <w:rFonts w:eastAsia="Times New Roman" w:cstheme="minorHAnsi"/>
          <w:b/>
          <w:bCs/>
          <w:iCs/>
          <w:lang w:eastAsia="pl-PL"/>
        </w:rPr>
        <w:t>90-508 Łódź</w:t>
      </w:r>
    </w:p>
    <w:p w14:paraId="4576117D" w14:textId="77777777" w:rsidR="00FE38C4" w:rsidRPr="00C32956" w:rsidRDefault="00FE38C4" w:rsidP="00455F69">
      <w:pPr>
        <w:spacing w:after="0" w:line="276" w:lineRule="auto"/>
        <w:ind w:left="6663"/>
        <w:rPr>
          <w:rFonts w:eastAsia="Times New Roman" w:cstheme="minorHAnsi"/>
          <w:b/>
          <w:bCs/>
          <w:i/>
          <w:lang w:eastAsia="pl-PL"/>
        </w:rPr>
      </w:pPr>
    </w:p>
    <w:p w14:paraId="5D89D55B" w14:textId="77777777" w:rsidR="00FE38C4" w:rsidRPr="00C32956" w:rsidRDefault="00FE38C4" w:rsidP="00455F69">
      <w:pPr>
        <w:spacing w:after="0" w:line="276" w:lineRule="auto"/>
        <w:rPr>
          <w:rFonts w:eastAsia="Times New Roman" w:cstheme="minorHAnsi"/>
          <w:b/>
          <w:lang w:eastAsia="pl-PL"/>
        </w:rPr>
      </w:pPr>
    </w:p>
    <w:p w14:paraId="0BCAE1F2" w14:textId="77777777" w:rsidR="00FE38C4" w:rsidRPr="00C32956" w:rsidRDefault="00FE38C4" w:rsidP="00455F69">
      <w:pPr>
        <w:spacing w:after="0" w:line="276" w:lineRule="auto"/>
        <w:jc w:val="center"/>
        <w:rPr>
          <w:rFonts w:eastAsia="Times New Roman" w:cstheme="minorHAnsi"/>
          <w:b/>
          <w:lang w:eastAsia="pl-PL"/>
        </w:rPr>
      </w:pPr>
      <w:r w:rsidRPr="00C32956">
        <w:rPr>
          <w:rFonts w:eastAsia="Times New Roman" w:cstheme="minorHAnsi"/>
          <w:b/>
          <w:lang w:eastAsia="pl-PL"/>
        </w:rPr>
        <w:t>FORMULARZ OFERTOWY</w:t>
      </w:r>
    </w:p>
    <w:p w14:paraId="014ACB3F" w14:textId="77777777" w:rsidR="00FE38C4" w:rsidRPr="00C32956" w:rsidRDefault="00FE38C4" w:rsidP="00455F69">
      <w:pPr>
        <w:spacing w:after="0" w:line="276" w:lineRule="auto"/>
        <w:rPr>
          <w:rFonts w:eastAsia="Times New Roman" w:cstheme="minorHAnsi"/>
          <w:b/>
          <w:lang w:eastAsia="pl-PL"/>
        </w:rPr>
      </w:pPr>
    </w:p>
    <w:p w14:paraId="2D63EA8F" w14:textId="0822148E" w:rsidR="00FE38C4" w:rsidRPr="00C32956" w:rsidRDefault="00FE38C4" w:rsidP="00455F69">
      <w:pPr>
        <w:spacing w:after="0" w:line="276" w:lineRule="auto"/>
        <w:rPr>
          <w:rFonts w:eastAsia="Times New Roman" w:cstheme="minorHAnsi"/>
          <w:lang w:val="x-none" w:eastAsia="x-none"/>
        </w:rPr>
      </w:pPr>
      <w:r w:rsidRPr="00C32956">
        <w:rPr>
          <w:rFonts w:eastAsia="Times New Roman" w:cstheme="minorHAnsi"/>
          <w:lang w:val="x-none" w:eastAsia="x-none"/>
        </w:rPr>
        <w:t xml:space="preserve">Przystępując do postepowania o udzielenie zamówienia publicznego </w:t>
      </w:r>
      <w:r w:rsidRPr="00C32956">
        <w:rPr>
          <w:rFonts w:eastAsia="Times New Roman" w:cstheme="minorHAnsi"/>
          <w:bCs/>
          <w:iCs/>
          <w:lang w:val="x-none" w:eastAsia="x-none"/>
        </w:rPr>
        <w:t xml:space="preserve">prowadzonego w trybie przetargu nieograniczonego o wartości nie przekraczającej </w:t>
      </w:r>
      <w:r w:rsidR="00BC2D1C" w:rsidRPr="00C32956">
        <w:rPr>
          <w:rFonts w:eastAsia="Times New Roman" w:cstheme="minorHAnsi"/>
          <w:bCs/>
          <w:iCs/>
          <w:lang w:val="x-none" w:eastAsia="x-none"/>
        </w:rPr>
        <w:t>5 404 000</w:t>
      </w:r>
      <w:r w:rsidRPr="00C32956">
        <w:rPr>
          <w:rFonts w:eastAsia="Times New Roman" w:cstheme="minorHAnsi"/>
          <w:bCs/>
          <w:iCs/>
          <w:lang w:val="x-none" w:eastAsia="x-none"/>
        </w:rPr>
        <w:t xml:space="preserve"> euro </w:t>
      </w:r>
      <w:r w:rsidR="00B153BB" w:rsidRPr="00C32956">
        <w:rPr>
          <w:rFonts w:eastAsia="Times New Roman" w:cstheme="minorHAnsi"/>
          <w:b/>
          <w:lang w:val="x-none" w:eastAsia="x-none"/>
        </w:rPr>
        <w:t>pn. „</w:t>
      </w:r>
      <w:r w:rsidR="00F022DE" w:rsidRPr="00C32956">
        <w:rPr>
          <w:rFonts w:eastAsia="Times New Roman" w:cstheme="minorHAnsi"/>
          <w:b/>
          <w:lang w:val="x-none" w:eastAsia="x-none"/>
        </w:rPr>
        <w:t>świadczenie usług windykacji polubownej należności Zamawiającego obejmujących kary naliczone za przetrzymanie zbiorów bibliotecznych oraz windykację z tytułu niezwróconych zbiorów</w:t>
      </w:r>
      <w:r w:rsidR="00B153BB" w:rsidRPr="00C32956">
        <w:rPr>
          <w:rFonts w:eastAsia="Times New Roman" w:cstheme="minorHAnsi"/>
          <w:b/>
          <w:lang w:val="x-none" w:eastAsia="x-none"/>
        </w:rPr>
        <w:t xml:space="preserve">” </w:t>
      </w:r>
      <w:r w:rsidR="00BC2D1C" w:rsidRPr="00C32956">
        <w:rPr>
          <w:rFonts w:eastAsia="Times New Roman" w:cstheme="minorHAnsi"/>
          <w:b/>
          <w:lang w:val="x-none" w:eastAsia="x-none"/>
        </w:rPr>
        <w:t>i</w:t>
      </w:r>
      <w:r w:rsidR="00BC2D1C" w:rsidRPr="00C32956">
        <w:rPr>
          <w:rFonts w:eastAsia="Times New Roman" w:cstheme="minorHAnsi"/>
          <w:bCs/>
          <w:iCs/>
          <w:lang w:val="x-none" w:eastAsia="x-none"/>
        </w:rPr>
        <w:t xml:space="preserve"> </w:t>
      </w:r>
      <w:r w:rsidRPr="00C32956">
        <w:rPr>
          <w:rFonts w:eastAsia="Times New Roman" w:cstheme="minorHAnsi"/>
          <w:bCs/>
          <w:iCs/>
          <w:lang w:val="x-none" w:eastAsia="x-none"/>
        </w:rPr>
        <w:t>oferujemy wykonanie zamówienia na następujących warunkach:</w:t>
      </w:r>
    </w:p>
    <w:p w14:paraId="05E87AE7" w14:textId="64A25DDB" w:rsidR="00FE38C4" w:rsidRPr="00C32956" w:rsidRDefault="00FE38C4" w:rsidP="00455F69">
      <w:pPr>
        <w:spacing w:after="0" w:line="276" w:lineRule="auto"/>
        <w:rPr>
          <w:rFonts w:eastAsia="Times New Roman" w:cstheme="minorHAnsi"/>
          <w:lang w:eastAsia="pl-PL"/>
        </w:rPr>
      </w:pPr>
    </w:p>
    <w:tbl>
      <w:tblPr>
        <w:tblW w:w="0" w:type="auto"/>
        <w:jc w:val="center"/>
        <w:tblLook w:val="04A0" w:firstRow="1" w:lastRow="0" w:firstColumn="1" w:lastColumn="0" w:noHBand="0" w:noVBand="1"/>
      </w:tblPr>
      <w:tblGrid>
        <w:gridCol w:w="4991"/>
        <w:gridCol w:w="4702"/>
      </w:tblGrid>
      <w:tr w:rsidR="00455F69" w:rsidRPr="00C32956" w14:paraId="27C05182" w14:textId="77777777" w:rsidTr="00455F69">
        <w:trPr>
          <w:jc w:val="center"/>
        </w:trPr>
        <w:tc>
          <w:tcPr>
            <w:tcW w:w="4991" w:type="dxa"/>
            <w:tcBorders>
              <w:top w:val="single" w:sz="4" w:space="0" w:color="000000"/>
              <w:left w:val="single" w:sz="4" w:space="0" w:color="000000"/>
              <w:bottom w:val="single" w:sz="4" w:space="0" w:color="000000"/>
              <w:right w:val="single" w:sz="4" w:space="0" w:color="000000"/>
            </w:tcBorders>
          </w:tcPr>
          <w:p w14:paraId="340D3CAE" w14:textId="77777777" w:rsidR="00455F69" w:rsidRPr="00C32956" w:rsidRDefault="00455F69" w:rsidP="00455F69">
            <w:pPr>
              <w:spacing w:line="276" w:lineRule="auto"/>
              <w:rPr>
                <w:rFonts w:cstheme="minorHAnsi"/>
              </w:rPr>
            </w:pPr>
            <w:r w:rsidRPr="00C32956">
              <w:rPr>
                <w:rFonts w:cstheme="minorHAnsi"/>
                <w:b/>
              </w:rPr>
              <w:t>Stawka prowizji od kwoty faktycznie wyegzekwowanej:</w:t>
            </w:r>
          </w:p>
        </w:tc>
        <w:tc>
          <w:tcPr>
            <w:tcW w:w="4702" w:type="dxa"/>
            <w:tcBorders>
              <w:top w:val="single" w:sz="4" w:space="0" w:color="000000"/>
              <w:left w:val="single" w:sz="4" w:space="0" w:color="000000"/>
              <w:bottom w:val="single" w:sz="4" w:space="0" w:color="000000"/>
              <w:right w:val="single" w:sz="4" w:space="0" w:color="000000"/>
            </w:tcBorders>
          </w:tcPr>
          <w:p w14:paraId="7ADDBD9E" w14:textId="77777777" w:rsidR="00455F69" w:rsidRPr="00C32956" w:rsidRDefault="00455F69" w:rsidP="00455F69">
            <w:pPr>
              <w:spacing w:line="276" w:lineRule="auto"/>
              <w:rPr>
                <w:rFonts w:cstheme="minorHAnsi"/>
              </w:rPr>
            </w:pPr>
            <w:r w:rsidRPr="00C32956">
              <w:rPr>
                <w:rFonts w:cstheme="minorHAnsi"/>
              </w:rPr>
              <w:t>.......... % netto</w:t>
            </w:r>
          </w:p>
        </w:tc>
      </w:tr>
      <w:tr w:rsidR="00455F69" w:rsidRPr="00C32956" w14:paraId="078658B7" w14:textId="77777777" w:rsidTr="00455F69">
        <w:trPr>
          <w:jc w:val="center"/>
        </w:trPr>
        <w:tc>
          <w:tcPr>
            <w:tcW w:w="4991" w:type="dxa"/>
            <w:tcBorders>
              <w:top w:val="single" w:sz="4" w:space="0" w:color="000000"/>
              <w:left w:val="single" w:sz="4" w:space="0" w:color="000000"/>
              <w:bottom w:val="single" w:sz="4" w:space="0" w:color="000000"/>
              <w:right w:val="single" w:sz="4" w:space="0" w:color="000000"/>
            </w:tcBorders>
          </w:tcPr>
          <w:p w14:paraId="1803AC7D" w14:textId="77777777" w:rsidR="00455F69" w:rsidRPr="00C32956" w:rsidRDefault="00455F69" w:rsidP="00455F69">
            <w:pPr>
              <w:spacing w:line="276" w:lineRule="auto"/>
              <w:rPr>
                <w:rFonts w:cstheme="minorHAnsi"/>
              </w:rPr>
            </w:pPr>
            <w:r w:rsidRPr="00C32956">
              <w:rPr>
                <w:rFonts w:cstheme="minorHAnsi"/>
                <w:b/>
              </w:rPr>
              <w:t>Forma wynagrodzenia:</w:t>
            </w:r>
          </w:p>
        </w:tc>
        <w:tc>
          <w:tcPr>
            <w:tcW w:w="4702" w:type="dxa"/>
            <w:tcBorders>
              <w:top w:val="single" w:sz="4" w:space="0" w:color="000000"/>
              <w:left w:val="single" w:sz="4" w:space="0" w:color="000000"/>
              <w:bottom w:val="single" w:sz="4" w:space="0" w:color="000000"/>
              <w:right w:val="single" w:sz="4" w:space="0" w:color="000000"/>
            </w:tcBorders>
          </w:tcPr>
          <w:p w14:paraId="5FFCFD18" w14:textId="77777777" w:rsidR="00455F69" w:rsidRPr="00C32956" w:rsidRDefault="00455F69" w:rsidP="00455F69">
            <w:pPr>
              <w:spacing w:line="276" w:lineRule="auto"/>
              <w:rPr>
                <w:rFonts w:cstheme="minorHAnsi"/>
              </w:rPr>
            </w:pPr>
            <w:r w:rsidRPr="00C32956">
              <w:rPr>
                <w:rFonts w:cstheme="minorHAnsi"/>
              </w:rPr>
              <w:t>wyłącznie prowizja od odzyskanej kwoty</w:t>
            </w:r>
          </w:p>
        </w:tc>
      </w:tr>
      <w:tr w:rsidR="00455F69" w:rsidRPr="00C32956" w14:paraId="20DDD5B1" w14:textId="77777777" w:rsidTr="00455F69">
        <w:trPr>
          <w:jc w:val="center"/>
        </w:trPr>
        <w:tc>
          <w:tcPr>
            <w:tcW w:w="4991" w:type="dxa"/>
            <w:tcBorders>
              <w:top w:val="single" w:sz="4" w:space="0" w:color="000000"/>
              <w:left w:val="single" w:sz="4" w:space="0" w:color="000000"/>
              <w:bottom w:val="single" w:sz="4" w:space="0" w:color="000000"/>
              <w:right w:val="single" w:sz="4" w:space="0" w:color="000000"/>
            </w:tcBorders>
          </w:tcPr>
          <w:p w14:paraId="48061389" w14:textId="77777777" w:rsidR="00455F69" w:rsidRPr="00C32956" w:rsidRDefault="00455F69" w:rsidP="00455F69">
            <w:pPr>
              <w:spacing w:line="276" w:lineRule="auto"/>
              <w:rPr>
                <w:rFonts w:cstheme="minorHAnsi"/>
              </w:rPr>
            </w:pPr>
            <w:r w:rsidRPr="00C32956">
              <w:rPr>
                <w:rFonts w:cstheme="minorHAnsi"/>
                <w:b/>
              </w:rPr>
              <w:t>Dodatkowe opłaty:</w:t>
            </w:r>
          </w:p>
        </w:tc>
        <w:tc>
          <w:tcPr>
            <w:tcW w:w="4702" w:type="dxa"/>
            <w:tcBorders>
              <w:top w:val="single" w:sz="4" w:space="0" w:color="000000"/>
              <w:left w:val="single" w:sz="4" w:space="0" w:color="000000"/>
              <w:bottom w:val="single" w:sz="4" w:space="0" w:color="000000"/>
              <w:right w:val="single" w:sz="4" w:space="0" w:color="000000"/>
            </w:tcBorders>
          </w:tcPr>
          <w:p w14:paraId="2C284B4F" w14:textId="3F3AB2F6" w:rsidR="00455F69" w:rsidRPr="00C32956" w:rsidRDefault="00455F69" w:rsidP="00455F69">
            <w:pPr>
              <w:spacing w:line="276" w:lineRule="auto"/>
              <w:rPr>
                <w:rFonts w:cstheme="minorHAnsi"/>
              </w:rPr>
            </w:pPr>
            <w:r w:rsidRPr="00C32956">
              <w:rPr>
                <w:rFonts w:cstheme="minorHAnsi"/>
              </w:rPr>
              <w:t>brak opłat dodatkowych, abonamentowych i</w:t>
            </w:r>
            <w:r w:rsidR="008D5B11" w:rsidRPr="00C32956">
              <w:rPr>
                <w:rFonts w:cstheme="minorHAnsi"/>
              </w:rPr>
              <w:t> </w:t>
            </w:r>
            <w:r w:rsidRPr="00C32956">
              <w:rPr>
                <w:rFonts w:cstheme="minorHAnsi"/>
              </w:rPr>
              <w:t>administracyjnych</w:t>
            </w:r>
          </w:p>
        </w:tc>
      </w:tr>
    </w:tbl>
    <w:p w14:paraId="74991F7D" w14:textId="4A78EC66" w:rsidR="00455F69" w:rsidRPr="00C32956" w:rsidRDefault="00455F69" w:rsidP="00455F69">
      <w:pPr>
        <w:pStyle w:val="Akapitzlist"/>
        <w:numPr>
          <w:ilvl w:val="3"/>
          <w:numId w:val="15"/>
        </w:numPr>
        <w:spacing w:after="120" w:line="276" w:lineRule="auto"/>
        <w:ind w:left="284"/>
        <w:jc w:val="both"/>
        <w:rPr>
          <w:rFonts w:asciiTheme="minorHAnsi" w:hAnsiTheme="minorHAnsi" w:cstheme="minorHAnsi"/>
          <w:sz w:val="22"/>
          <w:szCs w:val="22"/>
        </w:rPr>
      </w:pPr>
      <w:r w:rsidRPr="00C32956">
        <w:rPr>
          <w:rFonts w:asciiTheme="minorHAnsi" w:hAnsiTheme="minorHAnsi" w:cstheme="minorHAnsi"/>
          <w:sz w:val="22"/>
          <w:szCs w:val="22"/>
        </w:rPr>
        <w:t>Oświadczam/oświadczamy, że podana stawka prowizji obejmuje wszystkie koszty wykonania zamówienia, a</w:t>
      </w:r>
      <w:r w:rsidR="008D5B11" w:rsidRPr="00C32956">
        <w:rPr>
          <w:rFonts w:asciiTheme="minorHAnsi" w:hAnsiTheme="minorHAnsi" w:cstheme="minorHAnsi"/>
          <w:sz w:val="22"/>
          <w:szCs w:val="22"/>
        </w:rPr>
        <w:t> </w:t>
      </w:r>
      <w:r w:rsidRPr="00C32956">
        <w:rPr>
          <w:rFonts w:asciiTheme="minorHAnsi" w:hAnsiTheme="minorHAnsi" w:cstheme="minorHAnsi"/>
          <w:sz w:val="22"/>
          <w:szCs w:val="22"/>
        </w:rPr>
        <w:t>Zamawiający nie będzie zobowiązany do ponoszenia jakichkolwiek kosztów dodatkowych związanych z</w:t>
      </w:r>
      <w:r w:rsidR="008D5B11" w:rsidRPr="00C32956">
        <w:rPr>
          <w:rFonts w:asciiTheme="minorHAnsi" w:hAnsiTheme="minorHAnsi" w:cstheme="minorHAnsi"/>
          <w:sz w:val="22"/>
          <w:szCs w:val="22"/>
        </w:rPr>
        <w:t> </w:t>
      </w:r>
      <w:r w:rsidRPr="00C32956">
        <w:rPr>
          <w:rFonts w:asciiTheme="minorHAnsi" w:hAnsiTheme="minorHAnsi" w:cstheme="minorHAnsi"/>
          <w:sz w:val="22"/>
          <w:szCs w:val="22"/>
        </w:rPr>
        <w:t>czynnościami windykacyjnymi.</w:t>
      </w:r>
    </w:p>
    <w:p w14:paraId="65AD0A54" w14:textId="251263C8" w:rsidR="00FE38C4" w:rsidRPr="00C32956" w:rsidRDefault="00B153BB" w:rsidP="00455F69">
      <w:pPr>
        <w:spacing w:after="0" w:line="276" w:lineRule="auto"/>
        <w:ind w:left="284" w:hanging="284"/>
        <w:rPr>
          <w:rFonts w:eastAsia="Times New Roman" w:cstheme="minorHAnsi"/>
          <w:lang w:eastAsia="ar-SA"/>
        </w:rPr>
      </w:pPr>
      <w:r w:rsidRPr="00C32956">
        <w:rPr>
          <w:rFonts w:eastAsia="Times New Roman" w:cstheme="minorHAnsi"/>
          <w:lang w:eastAsia="ar-SA"/>
        </w:rPr>
        <w:t>2</w:t>
      </w:r>
      <w:r w:rsidR="00B27D96" w:rsidRPr="00C32956">
        <w:rPr>
          <w:rFonts w:eastAsia="Times New Roman" w:cstheme="minorHAnsi"/>
          <w:lang w:eastAsia="ar-SA"/>
        </w:rPr>
        <w:t>.</w:t>
      </w:r>
      <w:r w:rsidRPr="00C32956">
        <w:rPr>
          <w:rFonts w:eastAsia="Times New Roman" w:cstheme="minorHAnsi"/>
          <w:lang w:eastAsia="ar-SA"/>
        </w:rPr>
        <w:tab/>
      </w:r>
      <w:r w:rsidR="00FE38C4" w:rsidRPr="00C32956">
        <w:rPr>
          <w:rFonts w:eastAsia="Times New Roman" w:cstheme="minorHAnsi"/>
          <w:lang w:eastAsia="ar-SA"/>
        </w:rPr>
        <w:t xml:space="preserve">Oświadczamy, że wybór oferty </w:t>
      </w:r>
      <w:r w:rsidR="00FE38C4" w:rsidRPr="00C32956">
        <w:rPr>
          <w:rFonts w:eastAsia="Times New Roman" w:cstheme="minorHAnsi"/>
          <w:b/>
          <w:lang w:eastAsia="ar-SA"/>
        </w:rPr>
        <w:t>nie będzie/ będzie*</w:t>
      </w:r>
      <w:r w:rsidR="00FE38C4" w:rsidRPr="00C32956">
        <w:rPr>
          <w:rFonts w:eastAsia="Times New Roman" w:cstheme="minorHAnsi"/>
          <w:lang w:eastAsia="ar-SA"/>
        </w:rPr>
        <w:t xml:space="preserve"> prowadził do powstania u Zamawiającego obowiązku podatkowego w VAT (ustawa z dnia 09.04.2015 r. o zmianie ustawy o podatku od towarów i usług oraz ustawy Prawo zamówień Publicznych). W przypadku powstania u Zamawiającego obowiązku podatkowego w VAT informacja winna wskazywać: nazwę (rodzaj) towaru, którego dostawa będzie prowadzić do powstania obowiązku podatkowego oraz wartość tej </w:t>
      </w:r>
      <w:r w:rsidR="00592424" w:rsidRPr="00C32956">
        <w:rPr>
          <w:rFonts w:eastAsia="Times New Roman" w:cstheme="minorHAnsi"/>
          <w:lang w:eastAsia="ar-SA"/>
        </w:rPr>
        <w:t xml:space="preserve">zamówienia </w:t>
      </w:r>
      <w:r w:rsidR="00FE38C4" w:rsidRPr="00C32956">
        <w:rPr>
          <w:rFonts w:eastAsia="Times New Roman" w:cstheme="minorHAnsi"/>
          <w:lang w:eastAsia="ar-SA"/>
        </w:rPr>
        <w:t>bez kwoty podatku.</w:t>
      </w:r>
    </w:p>
    <w:p w14:paraId="3A722384" w14:textId="77777777" w:rsidR="00FE38C4" w:rsidRPr="00C32956" w:rsidRDefault="00FE38C4" w:rsidP="00455F69">
      <w:pPr>
        <w:spacing w:after="0" w:line="276" w:lineRule="auto"/>
        <w:ind w:left="284" w:hanging="284"/>
        <w:rPr>
          <w:rFonts w:eastAsia="Times New Roman" w:cstheme="minorHAnsi"/>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5425"/>
        <w:gridCol w:w="3637"/>
      </w:tblGrid>
      <w:tr w:rsidR="00FE38C4" w:rsidRPr="00C32956" w14:paraId="2B988F7E" w14:textId="77777777" w:rsidTr="00FE38C4">
        <w:trPr>
          <w:jc w:val="center"/>
        </w:trPr>
        <w:tc>
          <w:tcPr>
            <w:tcW w:w="480" w:type="dxa"/>
            <w:tcBorders>
              <w:top w:val="single" w:sz="4" w:space="0" w:color="auto"/>
              <w:left w:val="single" w:sz="4" w:space="0" w:color="auto"/>
              <w:bottom w:val="single" w:sz="4" w:space="0" w:color="auto"/>
              <w:right w:val="single" w:sz="4" w:space="0" w:color="auto"/>
            </w:tcBorders>
            <w:vAlign w:val="center"/>
          </w:tcPr>
          <w:p w14:paraId="47C9411D" w14:textId="77777777" w:rsidR="00FE38C4" w:rsidRPr="00C32956" w:rsidRDefault="00FE38C4" w:rsidP="00455F69">
            <w:pPr>
              <w:spacing w:after="0" w:line="276" w:lineRule="auto"/>
              <w:ind w:left="284" w:hanging="284"/>
              <w:rPr>
                <w:rFonts w:eastAsia="Times New Roman" w:cstheme="minorHAnsi"/>
                <w:lang w:eastAsia="ar-SA"/>
              </w:rPr>
            </w:pPr>
            <w:r w:rsidRPr="00C32956">
              <w:rPr>
                <w:rFonts w:eastAsia="Times New Roman" w:cstheme="minorHAnsi"/>
                <w:lang w:eastAsia="ar-SA"/>
              </w:rPr>
              <w:t>Lp.</w:t>
            </w:r>
          </w:p>
        </w:tc>
        <w:tc>
          <w:tcPr>
            <w:tcW w:w="5425" w:type="dxa"/>
            <w:tcBorders>
              <w:top w:val="single" w:sz="4" w:space="0" w:color="auto"/>
              <w:left w:val="single" w:sz="4" w:space="0" w:color="auto"/>
              <w:bottom w:val="single" w:sz="4" w:space="0" w:color="auto"/>
              <w:right w:val="single" w:sz="4" w:space="0" w:color="auto"/>
            </w:tcBorders>
            <w:vAlign w:val="center"/>
          </w:tcPr>
          <w:p w14:paraId="0ED3DE4A" w14:textId="4D8AC539" w:rsidR="00FE38C4" w:rsidRPr="00C32956" w:rsidRDefault="00FE38C4" w:rsidP="00455F69">
            <w:pPr>
              <w:spacing w:after="0" w:line="276" w:lineRule="auto"/>
              <w:ind w:left="284" w:hanging="284"/>
              <w:rPr>
                <w:rFonts w:eastAsia="Times New Roman" w:cstheme="minorHAnsi"/>
                <w:lang w:eastAsia="pl-PL"/>
              </w:rPr>
            </w:pPr>
            <w:r w:rsidRPr="00C32956">
              <w:rPr>
                <w:rFonts w:eastAsia="Times New Roman" w:cstheme="minorHAnsi"/>
                <w:lang w:eastAsia="pl-PL"/>
              </w:rPr>
              <w:t>Nazwa (rodzaj) towaru</w:t>
            </w:r>
            <w:r w:rsidR="00B27D96" w:rsidRPr="00C32956">
              <w:rPr>
                <w:rFonts w:eastAsia="Times New Roman" w:cstheme="minorHAnsi"/>
                <w:lang w:eastAsia="pl-PL"/>
              </w:rPr>
              <w:t>,</w:t>
            </w:r>
            <w:r w:rsidRPr="00C32956">
              <w:rPr>
                <w:rFonts w:eastAsia="Times New Roman" w:cstheme="minorHAnsi"/>
                <w:lang w:eastAsia="pl-PL"/>
              </w:rPr>
              <w:t xml:space="preserve"> którego dostawa będzie prowadzić do powstania obowiązku podatkowego u zamawiającego</w:t>
            </w:r>
          </w:p>
        </w:tc>
        <w:tc>
          <w:tcPr>
            <w:tcW w:w="3637" w:type="dxa"/>
            <w:tcBorders>
              <w:top w:val="single" w:sz="4" w:space="0" w:color="auto"/>
              <w:left w:val="single" w:sz="4" w:space="0" w:color="auto"/>
              <w:bottom w:val="single" w:sz="4" w:space="0" w:color="auto"/>
              <w:right w:val="single" w:sz="4" w:space="0" w:color="auto"/>
            </w:tcBorders>
            <w:vAlign w:val="center"/>
          </w:tcPr>
          <w:p w14:paraId="71036DCF" w14:textId="77777777" w:rsidR="00FE38C4" w:rsidRPr="00C32956" w:rsidRDefault="00FE38C4" w:rsidP="00455F69">
            <w:pPr>
              <w:spacing w:after="0" w:line="276" w:lineRule="auto"/>
              <w:ind w:left="284" w:hanging="284"/>
              <w:rPr>
                <w:rFonts w:eastAsia="Times New Roman" w:cstheme="minorHAnsi"/>
                <w:lang w:eastAsia="ar-SA"/>
              </w:rPr>
            </w:pPr>
            <w:r w:rsidRPr="00C32956">
              <w:rPr>
                <w:rFonts w:eastAsia="Times New Roman" w:cstheme="minorHAnsi"/>
                <w:lang w:eastAsia="pl-PL"/>
              </w:rPr>
              <w:t>Wartość bez kwoty podatku VAT towaru</w:t>
            </w:r>
          </w:p>
        </w:tc>
      </w:tr>
      <w:tr w:rsidR="00FE38C4" w:rsidRPr="00C32956" w14:paraId="2101A75C" w14:textId="77777777" w:rsidTr="00FE38C4">
        <w:trPr>
          <w:jc w:val="center"/>
        </w:trPr>
        <w:tc>
          <w:tcPr>
            <w:tcW w:w="480" w:type="dxa"/>
            <w:tcBorders>
              <w:top w:val="single" w:sz="4" w:space="0" w:color="auto"/>
              <w:left w:val="single" w:sz="4" w:space="0" w:color="auto"/>
              <w:bottom w:val="single" w:sz="4" w:space="0" w:color="auto"/>
              <w:right w:val="single" w:sz="4" w:space="0" w:color="auto"/>
            </w:tcBorders>
          </w:tcPr>
          <w:p w14:paraId="16C5A0D4" w14:textId="77777777" w:rsidR="00FE38C4" w:rsidRPr="00C32956" w:rsidRDefault="00FE38C4" w:rsidP="00455F69">
            <w:pPr>
              <w:spacing w:after="0" w:line="276" w:lineRule="auto"/>
              <w:ind w:left="284" w:hanging="284"/>
              <w:rPr>
                <w:rFonts w:eastAsia="Times New Roman" w:cstheme="minorHAnsi"/>
                <w:lang w:eastAsia="ar-SA"/>
              </w:rPr>
            </w:pPr>
            <w:r w:rsidRPr="00C32956">
              <w:rPr>
                <w:rFonts w:eastAsia="Times New Roman" w:cstheme="minorHAnsi"/>
                <w:lang w:eastAsia="ar-SA"/>
              </w:rPr>
              <w:t>1</w:t>
            </w:r>
          </w:p>
        </w:tc>
        <w:tc>
          <w:tcPr>
            <w:tcW w:w="5425" w:type="dxa"/>
            <w:tcBorders>
              <w:top w:val="single" w:sz="4" w:space="0" w:color="auto"/>
              <w:left w:val="single" w:sz="4" w:space="0" w:color="auto"/>
              <w:bottom w:val="single" w:sz="4" w:space="0" w:color="auto"/>
              <w:right w:val="single" w:sz="4" w:space="0" w:color="auto"/>
            </w:tcBorders>
          </w:tcPr>
          <w:p w14:paraId="36B7A681" w14:textId="77777777" w:rsidR="00FE38C4" w:rsidRPr="00C32956" w:rsidRDefault="00FE38C4" w:rsidP="00455F69">
            <w:pPr>
              <w:spacing w:after="0" w:line="276" w:lineRule="auto"/>
              <w:ind w:left="284" w:hanging="284"/>
              <w:rPr>
                <w:rFonts w:eastAsia="Times New Roman" w:cstheme="minorHAnsi"/>
                <w:lang w:eastAsia="ar-SA"/>
              </w:rPr>
            </w:pPr>
          </w:p>
        </w:tc>
        <w:tc>
          <w:tcPr>
            <w:tcW w:w="3637" w:type="dxa"/>
            <w:tcBorders>
              <w:top w:val="single" w:sz="4" w:space="0" w:color="auto"/>
              <w:left w:val="single" w:sz="4" w:space="0" w:color="auto"/>
              <w:bottom w:val="single" w:sz="4" w:space="0" w:color="auto"/>
              <w:right w:val="single" w:sz="4" w:space="0" w:color="auto"/>
            </w:tcBorders>
          </w:tcPr>
          <w:p w14:paraId="3E7B7343" w14:textId="77777777" w:rsidR="00FE38C4" w:rsidRPr="00C32956" w:rsidRDefault="00FE38C4" w:rsidP="00455F69">
            <w:pPr>
              <w:spacing w:after="0" w:line="276" w:lineRule="auto"/>
              <w:ind w:left="284" w:hanging="284"/>
              <w:rPr>
                <w:rFonts w:eastAsia="Times New Roman" w:cstheme="minorHAnsi"/>
                <w:lang w:eastAsia="ar-SA"/>
              </w:rPr>
            </w:pPr>
          </w:p>
        </w:tc>
      </w:tr>
      <w:tr w:rsidR="00FE38C4" w:rsidRPr="00C32956" w14:paraId="3945A96F" w14:textId="77777777" w:rsidTr="00FE38C4">
        <w:trPr>
          <w:jc w:val="center"/>
        </w:trPr>
        <w:tc>
          <w:tcPr>
            <w:tcW w:w="480" w:type="dxa"/>
            <w:tcBorders>
              <w:top w:val="single" w:sz="4" w:space="0" w:color="auto"/>
              <w:left w:val="single" w:sz="4" w:space="0" w:color="auto"/>
              <w:bottom w:val="single" w:sz="4" w:space="0" w:color="auto"/>
              <w:right w:val="single" w:sz="4" w:space="0" w:color="auto"/>
            </w:tcBorders>
          </w:tcPr>
          <w:p w14:paraId="577E3BFA" w14:textId="77777777" w:rsidR="00FE38C4" w:rsidRPr="00C32956" w:rsidRDefault="00FE38C4" w:rsidP="00455F69">
            <w:pPr>
              <w:spacing w:after="0" w:line="276" w:lineRule="auto"/>
              <w:ind w:left="284" w:hanging="284"/>
              <w:rPr>
                <w:rFonts w:eastAsia="Times New Roman" w:cstheme="minorHAnsi"/>
                <w:lang w:eastAsia="ar-SA"/>
              </w:rPr>
            </w:pPr>
          </w:p>
        </w:tc>
        <w:tc>
          <w:tcPr>
            <w:tcW w:w="5425" w:type="dxa"/>
            <w:tcBorders>
              <w:top w:val="single" w:sz="4" w:space="0" w:color="auto"/>
              <w:left w:val="single" w:sz="4" w:space="0" w:color="auto"/>
              <w:bottom w:val="single" w:sz="4" w:space="0" w:color="auto"/>
              <w:right w:val="single" w:sz="4" w:space="0" w:color="auto"/>
            </w:tcBorders>
          </w:tcPr>
          <w:p w14:paraId="20CFD192" w14:textId="77777777" w:rsidR="00FE38C4" w:rsidRPr="00C32956" w:rsidRDefault="00FE38C4" w:rsidP="00455F69">
            <w:pPr>
              <w:spacing w:after="0" w:line="276" w:lineRule="auto"/>
              <w:ind w:left="284" w:hanging="284"/>
              <w:rPr>
                <w:rFonts w:eastAsia="Times New Roman" w:cstheme="minorHAnsi"/>
                <w:lang w:eastAsia="ar-SA"/>
              </w:rPr>
            </w:pPr>
          </w:p>
        </w:tc>
        <w:tc>
          <w:tcPr>
            <w:tcW w:w="3637" w:type="dxa"/>
            <w:tcBorders>
              <w:top w:val="single" w:sz="4" w:space="0" w:color="auto"/>
              <w:left w:val="single" w:sz="4" w:space="0" w:color="auto"/>
              <w:bottom w:val="single" w:sz="4" w:space="0" w:color="auto"/>
              <w:right w:val="single" w:sz="4" w:space="0" w:color="auto"/>
            </w:tcBorders>
          </w:tcPr>
          <w:p w14:paraId="5FA78928" w14:textId="77777777" w:rsidR="00FE38C4" w:rsidRPr="00C32956" w:rsidRDefault="00FE38C4" w:rsidP="00455F69">
            <w:pPr>
              <w:spacing w:after="0" w:line="276" w:lineRule="auto"/>
              <w:ind w:left="284" w:hanging="284"/>
              <w:rPr>
                <w:rFonts w:eastAsia="Times New Roman" w:cstheme="minorHAnsi"/>
                <w:lang w:eastAsia="ar-SA"/>
              </w:rPr>
            </w:pPr>
          </w:p>
        </w:tc>
      </w:tr>
    </w:tbl>
    <w:p w14:paraId="4081E25D" w14:textId="77777777" w:rsidR="00FE38C4" w:rsidRPr="00C32956" w:rsidRDefault="00FE38C4" w:rsidP="00455F69">
      <w:pPr>
        <w:spacing w:after="0" w:line="276" w:lineRule="auto"/>
        <w:ind w:left="284" w:hanging="284"/>
        <w:rPr>
          <w:rFonts w:eastAsia="Times New Roman" w:cstheme="minorHAnsi"/>
          <w:lang w:eastAsia="pl-PL"/>
        </w:rPr>
      </w:pPr>
    </w:p>
    <w:p w14:paraId="51D5D7DC" w14:textId="2559C701" w:rsidR="00FE38C4" w:rsidRPr="00C32956" w:rsidRDefault="00CA7304" w:rsidP="00455F69">
      <w:pPr>
        <w:pStyle w:val="Akapitzlist"/>
        <w:numPr>
          <w:ilvl w:val="0"/>
          <w:numId w:val="25"/>
        </w:numPr>
        <w:spacing w:line="276" w:lineRule="auto"/>
        <w:rPr>
          <w:rFonts w:asciiTheme="minorHAnsi" w:hAnsiTheme="minorHAnsi" w:cstheme="minorHAnsi"/>
          <w:sz w:val="22"/>
          <w:szCs w:val="22"/>
          <w:lang w:eastAsia="pl-PL"/>
        </w:rPr>
      </w:pPr>
      <w:r w:rsidRPr="00C32956">
        <w:rPr>
          <w:rFonts w:asciiTheme="minorHAnsi" w:hAnsiTheme="minorHAnsi" w:cstheme="minorHAnsi"/>
          <w:sz w:val="22"/>
          <w:szCs w:val="22"/>
          <w:lang w:eastAsia="pl-PL"/>
        </w:rPr>
        <w:t>Oświadczam/oświadczamy, że zapoznałem/zapoznaliśmy się z treścią SWZ, projektem umowy oraz wszystkimi warunkami zamówienia i nie wnoszę/nie wnosimy do nich zastrzeżeń.</w:t>
      </w:r>
    </w:p>
    <w:p w14:paraId="13C6F71B" w14:textId="77777777" w:rsidR="00FE38C4" w:rsidRPr="00C32956" w:rsidRDefault="00FE38C4" w:rsidP="00455F69">
      <w:pPr>
        <w:spacing w:after="0" w:line="276" w:lineRule="auto"/>
        <w:rPr>
          <w:rFonts w:eastAsia="Times New Roman" w:cstheme="minorHAnsi"/>
          <w:lang w:eastAsia="pl-PL"/>
        </w:rPr>
      </w:pPr>
    </w:p>
    <w:p w14:paraId="530274AA" w14:textId="740C2E99" w:rsidR="00FE38C4" w:rsidRPr="00C32956" w:rsidRDefault="00FE38C4" w:rsidP="00455F69">
      <w:pPr>
        <w:pStyle w:val="Akapitzlist"/>
        <w:numPr>
          <w:ilvl w:val="0"/>
          <w:numId w:val="25"/>
        </w:numPr>
        <w:spacing w:line="276" w:lineRule="auto"/>
        <w:rPr>
          <w:rFonts w:asciiTheme="minorHAnsi" w:hAnsiTheme="minorHAnsi" w:cstheme="minorHAnsi"/>
          <w:sz w:val="22"/>
          <w:szCs w:val="22"/>
          <w:lang w:eastAsia="pl-PL"/>
        </w:rPr>
      </w:pPr>
      <w:r w:rsidRPr="00C32956">
        <w:rPr>
          <w:rFonts w:asciiTheme="minorHAnsi" w:hAnsiTheme="minorHAnsi" w:cstheme="minorHAnsi"/>
          <w:sz w:val="22"/>
          <w:szCs w:val="22"/>
          <w:lang w:eastAsia="pl-PL"/>
        </w:rPr>
        <w:t xml:space="preserve">Zgadzamy się na </w:t>
      </w:r>
      <w:r w:rsidRPr="00C32956">
        <w:rPr>
          <w:rFonts w:asciiTheme="minorHAnsi" w:hAnsiTheme="minorHAnsi" w:cstheme="minorHAnsi"/>
          <w:b/>
          <w:sz w:val="22"/>
          <w:szCs w:val="22"/>
          <w:highlight w:val="yellow"/>
          <w:lang w:eastAsia="pl-PL"/>
        </w:rPr>
        <w:t>30 dniowy</w:t>
      </w:r>
      <w:r w:rsidRPr="00C32956">
        <w:rPr>
          <w:rFonts w:asciiTheme="minorHAnsi" w:hAnsiTheme="minorHAnsi" w:cstheme="minorHAnsi"/>
          <w:sz w:val="22"/>
          <w:szCs w:val="22"/>
          <w:lang w:eastAsia="pl-PL"/>
        </w:rPr>
        <w:t xml:space="preserve"> termin płatności.</w:t>
      </w:r>
    </w:p>
    <w:p w14:paraId="7551A127" w14:textId="77777777" w:rsidR="00CA7304" w:rsidRPr="00C32956" w:rsidRDefault="00CA7304" w:rsidP="00CA7304">
      <w:pPr>
        <w:pStyle w:val="Akapitzlist"/>
        <w:rPr>
          <w:rFonts w:asciiTheme="minorHAnsi" w:hAnsiTheme="minorHAnsi" w:cstheme="minorHAnsi"/>
          <w:sz w:val="22"/>
          <w:szCs w:val="22"/>
          <w:lang w:eastAsia="pl-PL"/>
        </w:rPr>
      </w:pPr>
    </w:p>
    <w:p w14:paraId="52BB44F7" w14:textId="6D7A4969" w:rsidR="00CA7304" w:rsidRPr="00C32956" w:rsidRDefault="00CA7304" w:rsidP="00CA7304">
      <w:pPr>
        <w:pStyle w:val="Akapitzlist"/>
        <w:numPr>
          <w:ilvl w:val="0"/>
          <w:numId w:val="25"/>
        </w:numPr>
        <w:spacing w:after="120"/>
        <w:jc w:val="both"/>
        <w:rPr>
          <w:rFonts w:asciiTheme="minorHAnsi" w:hAnsiTheme="minorHAnsi" w:cstheme="minorHAnsi"/>
          <w:sz w:val="22"/>
          <w:szCs w:val="22"/>
        </w:rPr>
      </w:pPr>
      <w:r w:rsidRPr="00C32956">
        <w:rPr>
          <w:rFonts w:asciiTheme="minorHAnsi" w:hAnsiTheme="minorHAnsi" w:cstheme="minorHAnsi"/>
          <w:sz w:val="22"/>
          <w:szCs w:val="22"/>
        </w:rPr>
        <w:lastRenderedPageBreak/>
        <w:t>Oświadczam/oświadczamy, że Wykonawca posiada procedury ochrony danych osobowych zgodne z RODO i zobowiązuje się do zawarcia umowy powierzenia przetwarzania danych osobowych przed rozpoczęciem realizacji zamówienia, jeżeli będzie to wymagane.</w:t>
      </w:r>
    </w:p>
    <w:p w14:paraId="7A1F24F0" w14:textId="77777777" w:rsidR="006728D3" w:rsidRPr="00C32956" w:rsidRDefault="006728D3" w:rsidP="00455F69">
      <w:pPr>
        <w:pStyle w:val="Akapitzlist"/>
        <w:spacing w:line="276" w:lineRule="auto"/>
        <w:rPr>
          <w:rFonts w:asciiTheme="minorHAnsi" w:hAnsiTheme="minorHAnsi" w:cstheme="minorHAnsi"/>
          <w:sz w:val="22"/>
          <w:szCs w:val="22"/>
          <w:lang w:eastAsia="pl-PL"/>
        </w:rPr>
      </w:pPr>
    </w:p>
    <w:p w14:paraId="797434EB" w14:textId="18A7D06E" w:rsidR="006728D3" w:rsidRPr="00C32956" w:rsidRDefault="006728D3" w:rsidP="00455F69">
      <w:pPr>
        <w:pStyle w:val="Akapitzlist"/>
        <w:numPr>
          <w:ilvl w:val="0"/>
          <w:numId w:val="25"/>
        </w:numPr>
        <w:spacing w:line="276" w:lineRule="auto"/>
        <w:rPr>
          <w:rFonts w:asciiTheme="minorHAnsi" w:hAnsiTheme="minorHAnsi" w:cstheme="minorHAnsi"/>
          <w:sz w:val="22"/>
          <w:szCs w:val="22"/>
          <w:lang w:eastAsia="pl-PL"/>
        </w:rPr>
      </w:pPr>
      <w:r w:rsidRPr="00C32956">
        <w:rPr>
          <w:rFonts w:asciiTheme="minorHAnsi" w:hAnsiTheme="minorHAnsi" w:cstheme="minorHAnsi"/>
          <w:sz w:val="22"/>
          <w:szCs w:val="22"/>
          <w:lang w:eastAsia="pl-PL"/>
        </w:rPr>
        <w:t xml:space="preserve">Oświadczam/my, że zrealizujemy przedmiot zamówienia w terminie </w:t>
      </w:r>
      <w:r w:rsidR="00B153BB" w:rsidRPr="00C32956">
        <w:rPr>
          <w:rFonts w:asciiTheme="minorHAnsi" w:hAnsiTheme="minorHAnsi" w:cstheme="minorHAnsi"/>
          <w:sz w:val="22"/>
          <w:szCs w:val="22"/>
          <w:lang w:eastAsia="pl-PL"/>
        </w:rPr>
        <w:t>wskazanym w SWZ.</w:t>
      </w:r>
    </w:p>
    <w:p w14:paraId="20427DE5" w14:textId="77777777" w:rsidR="00FE38C4" w:rsidRPr="00C32956" w:rsidRDefault="00FE38C4" w:rsidP="00455F69">
      <w:pPr>
        <w:spacing w:after="0" w:line="276" w:lineRule="auto"/>
        <w:rPr>
          <w:rFonts w:eastAsia="Times New Roman" w:cstheme="minorHAnsi"/>
          <w:lang w:eastAsia="pl-PL"/>
        </w:rPr>
      </w:pPr>
    </w:p>
    <w:p w14:paraId="31E46F64" w14:textId="0DC2756C" w:rsidR="00833C82" w:rsidRPr="00C32956" w:rsidRDefault="00FE38C4" w:rsidP="00455F69">
      <w:pPr>
        <w:pStyle w:val="Akapitzlist"/>
        <w:numPr>
          <w:ilvl w:val="0"/>
          <w:numId w:val="25"/>
        </w:numPr>
        <w:spacing w:line="276" w:lineRule="auto"/>
        <w:rPr>
          <w:rFonts w:asciiTheme="minorHAnsi" w:hAnsiTheme="minorHAnsi" w:cstheme="minorHAnsi"/>
          <w:sz w:val="22"/>
          <w:szCs w:val="22"/>
          <w:lang w:eastAsia="pl-PL"/>
        </w:rPr>
      </w:pPr>
      <w:r w:rsidRPr="00C32956">
        <w:rPr>
          <w:rFonts w:asciiTheme="minorHAnsi" w:hAnsiTheme="minorHAnsi" w:cstheme="minorHAnsi"/>
          <w:sz w:val="22"/>
          <w:szCs w:val="22"/>
          <w:lang w:eastAsia="pl-PL"/>
        </w:rPr>
        <w:t>Oświadczam, że jestem</w:t>
      </w:r>
      <w:r w:rsidR="00833C82" w:rsidRPr="00C32956">
        <w:rPr>
          <w:rFonts w:asciiTheme="minorHAnsi" w:hAnsiTheme="minorHAnsi" w:cstheme="minorHAnsi"/>
          <w:sz w:val="22"/>
          <w:szCs w:val="22"/>
          <w:lang w:eastAsia="pl-PL"/>
        </w:rPr>
        <w:t>:</w:t>
      </w:r>
    </w:p>
    <w:p w14:paraId="390E6A9F" w14:textId="77777777" w:rsidR="00833C82" w:rsidRPr="00C32956" w:rsidRDefault="00833C82" w:rsidP="00455F69">
      <w:pPr>
        <w:spacing w:after="0" w:line="276" w:lineRule="auto"/>
        <w:ind w:left="709"/>
        <w:rPr>
          <w:rFonts w:eastAsia="Times New Roman" w:cstheme="minorHAnsi"/>
          <w:lang w:eastAsia="pl-PL"/>
        </w:rPr>
      </w:pPr>
      <w:r w:rsidRPr="00C32956">
        <w:rPr>
          <w:rFonts w:eastAsia="Times New Roman" w:cstheme="minorHAnsi"/>
          <w:lang w:eastAsia="pl-PL"/>
        </w:rPr>
        <w:sym w:font="Symbol" w:char="F092"/>
      </w:r>
      <w:r w:rsidRPr="00C32956">
        <w:rPr>
          <w:rFonts w:eastAsia="Times New Roman" w:cstheme="minorHAnsi"/>
          <w:lang w:eastAsia="pl-PL"/>
        </w:rPr>
        <w:t xml:space="preserve"> </w:t>
      </w:r>
      <w:proofErr w:type="spellStart"/>
      <w:r w:rsidRPr="00C32956">
        <w:rPr>
          <w:rFonts w:eastAsia="Times New Roman" w:cstheme="minorHAnsi"/>
          <w:lang w:eastAsia="pl-PL"/>
        </w:rPr>
        <w:t>mikroprzedsiębiorcą</w:t>
      </w:r>
      <w:proofErr w:type="spellEnd"/>
      <w:r w:rsidRPr="00C32956">
        <w:rPr>
          <w:rFonts w:eastAsia="Times New Roman" w:cstheme="minorHAnsi"/>
          <w:lang w:eastAsia="pl-PL"/>
        </w:rPr>
        <w:t>;</w:t>
      </w:r>
    </w:p>
    <w:p w14:paraId="791D2C9A" w14:textId="77777777" w:rsidR="00FE38C4" w:rsidRPr="00C32956" w:rsidRDefault="00833C82" w:rsidP="00455F69">
      <w:pPr>
        <w:spacing w:after="0" w:line="276" w:lineRule="auto"/>
        <w:ind w:left="709"/>
        <w:rPr>
          <w:rFonts w:eastAsia="Times New Roman" w:cstheme="minorHAnsi"/>
          <w:lang w:eastAsia="pl-PL"/>
        </w:rPr>
      </w:pPr>
      <w:r w:rsidRPr="00C32956">
        <w:rPr>
          <w:rFonts w:eastAsia="Times New Roman" w:cstheme="minorHAnsi"/>
          <w:lang w:eastAsia="pl-PL"/>
        </w:rPr>
        <w:sym w:font="Symbol" w:char="F092"/>
      </w:r>
      <w:r w:rsidRPr="00C32956">
        <w:rPr>
          <w:rFonts w:eastAsia="Times New Roman" w:cstheme="minorHAnsi"/>
          <w:lang w:eastAsia="pl-PL"/>
        </w:rPr>
        <w:t xml:space="preserve"> małym przedsiębiorcą;</w:t>
      </w:r>
    </w:p>
    <w:p w14:paraId="6F44FDCA" w14:textId="77777777" w:rsidR="00833C82" w:rsidRPr="00C32956" w:rsidRDefault="00833C82" w:rsidP="00455F69">
      <w:pPr>
        <w:spacing w:after="0" w:line="276" w:lineRule="auto"/>
        <w:ind w:left="709"/>
        <w:rPr>
          <w:rFonts w:eastAsia="Times New Roman" w:cstheme="minorHAnsi"/>
          <w:lang w:eastAsia="pl-PL"/>
        </w:rPr>
      </w:pPr>
      <w:r w:rsidRPr="00C32956">
        <w:rPr>
          <w:rFonts w:eastAsia="Times New Roman" w:cstheme="minorHAnsi"/>
          <w:lang w:eastAsia="pl-PL"/>
        </w:rPr>
        <w:sym w:font="Symbol" w:char="F092"/>
      </w:r>
      <w:r w:rsidRPr="00C32956">
        <w:rPr>
          <w:rFonts w:eastAsia="Times New Roman" w:cstheme="minorHAnsi"/>
          <w:lang w:eastAsia="pl-PL"/>
        </w:rPr>
        <w:t xml:space="preserve"> średnim przedsiębiorcą;</w:t>
      </w:r>
    </w:p>
    <w:p w14:paraId="44C91329" w14:textId="77777777" w:rsidR="00222361" w:rsidRPr="00C32956" w:rsidRDefault="00833C82" w:rsidP="00455F69">
      <w:pPr>
        <w:spacing w:after="0" w:line="276" w:lineRule="auto"/>
        <w:ind w:left="709"/>
        <w:rPr>
          <w:rFonts w:eastAsia="Times New Roman" w:cstheme="minorHAnsi"/>
          <w:lang w:eastAsia="pl-PL"/>
        </w:rPr>
      </w:pPr>
      <w:r w:rsidRPr="00C32956">
        <w:rPr>
          <w:rFonts w:eastAsia="Times New Roman" w:cstheme="minorHAnsi"/>
          <w:lang w:eastAsia="pl-PL"/>
        </w:rPr>
        <w:sym w:font="Symbol" w:char="F092"/>
      </w:r>
      <w:r w:rsidRPr="00C32956">
        <w:rPr>
          <w:rFonts w:eastAsia="Times New Roman" w:cstheme="minorHAnsi"/>
          <w:lang w:eastAsia="pl-PL"/>
        </w:rPr>
        <w:t xml:space="preserve"> dużym przedsiębiorcą</w:t>
      </w:r>
    </w:p>
    <w:p w14:paraId="70F0F192" w14:textId="14FCC3EC" w:rsidR="00FE38C4" w:rsidRPr="00C32956" w:rsidRDefault="00FE38C4" w:rsidP="00455F69">
      <w:pPr>
        <w:pStyle w:val="Akapitzlist"/>
        <w:numPr>
          <w:ilvl w:val="0"/>
          <w:numId w:val="25"/>
        </w:numPr>
        <w:tabs>
          <w:tab w:val="left" w:pos="426"/>
        </w:tabs>
        <w:spacing w:line="276" w:lineRule="auto"/>
        <w:rPr>
          <w:rFonts w:asciiTheme="minorHAnsi" w:hAnsiTheme="minorHAnsi" w:cstheme="minorHAnsi"/>
          <w:sz w:val="22"/>
          <w:szCs w:val="22"/>
          <w:lang w:eastAsia="pl-PL"/>
        </w:rPr>
      </w:pPr>
      <w:r w:rsidRPr="00C32956">
        <w:rPr>
          <w:rFonts w:asciiTheme="minorHAnsi" w:hAnsiTheme="minorHAnsi" w:cstheme="minorHAnsi"/>
          <w:sz w:val="22"/>
          <w:szCs w:val="22"/>
          <w:lang w:eastAsia="pl-PL"/>
        </w:rPr>
        <w:t xml:space="preserve">Oświadczamy, że oferta </w:t>
      </w:r>
      <w:r w:rsidRPr="00C32956">
        <w:rPr>
          <w:rFonts w:asciiTheme="minorHAnsi" w:hAnsiTheme="minorHAnsi" w:cstheme="minorHAnsi"/>
          <w:b/>
          <w:sz w:val="22"/>
          <w:szCs w:val="22"/>
          <w:lang w:eastAsia="pl-PL"/>
        </w:rPr>
        <w:t xml:space="preserve">nie zawiera/zawiera* </w:t>
      </w:r>
      <w:r w:rsidRPr="00C32956">
        <w:rPr>
          <w:rFonts w:asciiTheme="minorHAnsi" w:hAnsiTheme="minorHAnsi" w:cstheme="minorHAnsi"/>
          <w:sz w:val="22"/>
          <w:szCs w:val="22"/>
          <w:lang w:eastAsia="pl-PL"/>
        </w:rPr>
        <w:t>informacji/-e stanowiących/-e tajemnicę przedsiębiorstwa w rozumieniu przepisów o zwalczaniu nieuczciwej konkurencji. W przypadku braku wskazania jednej z opcji Zamawiający przyjmie, że oferta nie zawiera informacji stanowiących tajemnicę przedsiębiorstwa.</w:t>
      </w:r>
    </w:p>
    <w:p w14:paraId="7F4E1434" w14:textId="346B1786" w:rsidR="00FE38C4" w:rsidRPr="00C32956" w:rsidRDefault="00FE38C4" w:rsidP="00455F69">
      <w:pPr>
        <w:pStyle w:val="Akapitzlist"/>
        <w:numPr>
          <w:ilvl w:val="0"/>
          <w:numId w:val="25"/>
        </w:numPr>
        <w:tabs>
          <w:tab w:val="left" w:pos="426"/>
        </w:tabs>
        <w:spacing w:line="276" w:lineRule="auto"/>
        <w:rPr>
          <w:rFonts w:asciiTheme="minorHAnsi" w:hAnsiTheme="minorHAnsi" w:cstheme="minorHAnsi"/>
          <w:sz w:val="22"/>
          <w:szCs w:val="22"/>
          <w:lang w:eastAsia="pl-PL"/>
        </w:rPr>
      </w:pPr>
      <w:r w:rsidRPr="00C32956">
        <w:rPr>
          <w:rFonts w:asciiTheme="minorHAnsi" w:hAnsiTheme="minorHAnsi" w:cstheme="minorHAnsi"/>
          <w:sz w:val="22"/>
          <w:szCs w:val="22"/>
          <w:lang w:eastAsia="pl-PL"/>
        </w:rPr>
        <w:t>Osobą upoważnioną do podpisania umowy jest .....................................................</w:t>
      </w:r>
    </w:p>
    <w:p w14:paraId="716A184E" w14:textId="7E09198A" w:rsidR="00FE38C4" w:rsidRPr="00C32956" w:rsidRDefault="00FE38C4" w:rsidP="00455F69">
      <w:pPr>
        <w:pStyle w:val="Akapitzlist"/>
        <w:numPr>
          <w:ilvl w:val="0"/>
          <w:numId w:val="25"/>
        </w:numPr>
        <w:tabs>
          <w:tab w:val="left" w:pos="426"/>
        </w:tabs>
        <w:spacing w:line="276" w:lineRule="auto"/>
        <w:rPr>
          <w:rFonts w:asciiTheme="minorHAnsi" w:hAnsiTheme="minorHAnsi" w:cstheme="minorHAnsi"/>
          <w:sz w:val="22"/>
          <w:szCs w:val="22"/>
          <w:lang w:eastAsia="pl-PL"/>
        </w:rPr>
      </w:pPr>
      <w:r w:rsidRPr="00C32956">
        <w:rPr>
          <w:rFonts w:asciiTheme="minorHAnsi" w:hAnsiTheme="minorHAnsi" w:cstheme="minorHAnsi"/>
          <w:sz w:val="22"/>
          <w:szCs w:val="22"/>
          <w:lang w:eastAsia="pl-PL"/>
        </w:rPr>
        <w:t xml:space="preserve">Uważamy się za związanych niniejszą ofertą przez okres </w:t>
      </w:r>
      <w:r w:rsidR="008C2628" w:rsidRPr="00C32956">
        <w:rPr>
          <w:rFonts w:asciiTheme="minorHAnsi" w:hAnsiTheme="minorHAnsi" w:cstheme="minorHAnsi"/>
          <w:sz w:val="22"/>
          <w:szCs w:val="22"/>
          <w:lang w:eastAsia="pl-PL"/>
        </w:rPr>
        <w:t>wskazany w SWZ</w:t>
      </w:r>
      <w:r w:rsidRPr="00C32956">
        <w:rPr>
          <w:rFonts w:asciiTheme="minorHAnsi" w:hAnsiTheme="minorHAnsi" w:cstheme="minorHAnsi"/>
          <w:sz w:val="22"/>
          <w:szCs w:val="22"/>
          <w:lang w:eastAsia="pl-PL"/>
        </w:rPr>
        <w:t>.</w:t>
      </w:r>
    </w:p>
    <w:p w14:paraId="0E336D7D" w14:textId="33CF733F" w:rsidR="00FE38C4" w:rsidRPr="00C32956" w:rsidRDefault="00FE38C4" w:rsidP="00455F69">
      <w:pPr>
        <w:pStyle w:val="Akapitzlist"/>
        <w:numPr>
          <w:ilvl w:val="0"/>
          <w:numId w:val="25"/>
        </w:numPr>
        <w:tabs>
          <w:tab w:val="left" w:pos="426"/>
        </w:tabs>
        <w:spacing w:line="276" w:lineRule="auto"/>
        <w:rPr>
          <w:rFonts w:asciiTheme="minorHAnsi" w:hAnsiTheme="minorHAnsi" w:cstheme="minorHAnsi"/>
          <w:sz w:val="22"/>
          <w:szCs w:val="22"/>
          <w:lang w:eastAsia="pl-PL"/>
        </w:rPr>
      </w:pPr>
      <w:r w:rsidRPr="00C32956">
        <w:rPr>
          <w:rFonts w:asciiTheme="minorHAnsi" w:hAnsiTheme="minorHAnsi" w:cstheme="minorHAnsi"/>
          <w:sz w:val="22"/>
          <w:szCs w:val="22"/>
          <w:lang w:eastAsia="pl-PL"/>
        </w:rPr>
        <w:t>Niniejszą ofertę składam przy pełnej świadomości odpowiedzialności karnej wynikającej z art. 297 §1 i 2 Ustawy kodeks karny z dnia 6 czerwca 1997 r. / Dz. U. nr 88, poz. 553</w:t>
      </w:r>
      <w:r w:rsidR="00B514A1" w:rsidRPr="00C32956">
        <w:rPr>
          <w:rFonts w:asciiTheme="minorHAnsi" w:hAnsiTheme="minorHAnsi" w:cstheme="minorHAnsi"/>
          <w:sz w:val="22"/>
          <w:szCs w:val="22"/>
          <w:lang w:eastAsia="pl-PL"/>
        </w:rPr>
        <w:t xml:space="preserve"> ze zmianami</w:t>
      </w:r>
      <w:r w:rsidRPr="00C32956">
        <w:rPr>
          <w:rFonts w:asciiTheme="minorHAnsi" w:hAnsiTheme="minorHAnsi" w:cstheme="minorHAnsi"/>
          <w:sz w:val="22"/>
          <w:szCs w:val="22"/>
          <w:lang w:eastAsia="pl-PL"/>
        </w:rPr>
        <w:t>/.</w:t>
      </w:r>
    </w:p>
    <w:p w14:paraId="65FBFF58" w14:textId="1ABA3099" w:rsidR="00FE38C4" w:rsidRPr="00C32956" w:rsidRDefault="00FE38C4" w:rsidP="00455F69">
      <w:pPr>
        <w:pStyle w:val="Akapitzlist"/>
        <w:numPr>
          <w:ilvl w:val="0"/>
          <w:numId w:val="25"/>
        </w:numPr>
        <w:tabs>
          <w:tab w:val="num" w:pos="-120"/>
        </w:tabs>
        <w:spacing w:line="276" w:lineRule="auto"/>
        <w:rPr>
          <w:rFonts w:asciiTheme="minorHAnsi" w:hAnsiTheme="minorHAnsi" w:cstheme="minorHAnsi"/>
          <w:sz w:val="22"/>
          <w:szCs w:val="22"/>
          <w:lang w:eastAsia="pl-PL"/>
        </w:rPr>
      </w:pPr>
      <w:r w:rsidRPr="00C32956">
        <w:rPr>
          <w:rFonts w:asciiTheme="minorHAnsi" w:hAnsiTheme="minorHAnsi" w:cstheme="minorHAnsi"/>
          <w:sz w:val="22"/>
          <w:szCs w:val="22"/>
          <w:lang w:eastAsia="pl-PL"/>
        </w:rPr>
        <w:t>Oświadczam, że wypełniłem obowiązki informacyjne przewidziane w art. 13 lub art. 14 RODO</w:t>
      </w:r>
      <w:r w:rsidRPr="00C32956">
        <w:rPr>
          <w:rFonts w:asciiTheme="minorHAnsi" w:hAnsiTheme="minorHAnsi" w:cstheme="minorHAnsi"/>
          <w:sz w:val="22"/>
          <w:szCs w:val="22"/>
          <w:vertAlign w:val="superscript"/>
          <w:lang w:eastAsia="pl-PL"/>
        </w:rPr>
        <w:t>1)</w:t>
      </w:r>
      <w:r w:rsidRPr="00C32956">
        <w:rPr>
          <w:rFonts w:asciiTheme="minorHAnsi" w:hAnsiTheme="minorHAnsi" w:cstheme="minorHAnsi"/>
          <w:sz w:val="22"/>
          <w:szCs w:val="22"/>
          <w:lang w:eastAsia="pl-PL"/>
        </w:rPr>
        <w:t xml:space="preserve"> wobec osób fizycznych, od których dane osobowe bezpośrednio lub pośrednio pozyskałem w celu ubiegania się o udzielenie zamówienia publicznego w niniejszym </w:t>
      </w:r>
      <w:proofErr w:type="gramStart"/>
      <w:r w:rsidRPr="00C32956">
        <w:rPr>
          <w:rFonts w:asciiTheme="minorHAnsi" w:hAnsiTheme="minorHAnsi" w:cstheme="minorHAnsi"/>
          <w:sz w:val="22"/>
          <w:szCs w:val="22"/>
          <w:lang w:eastAsia="pl-PL"/>
        </w:rPr>
        <w:t>postępowaniu.*</w:t>
      </w:r>
      <w:proofErr w:type="gramEnd"/>
    </w:p>
    <w:p w14:paraId="0F7FAFE2" w14:textId="77777777" w:rsidR="00FE38C4" w:rsidRPr="00C32956" w:rsidRDefault="00FE38C4" w:rsidP="00455F69">
      <w:pPr>
        <w:spacing w:after="0" w:line="276" w:lineRule="auto"/>
        <w:ind w:left="480"/>
        <w:rPr>
          <w:rFonts w:eastAsia="Times New Roman" w:cstheme="minorHAnsi"/>
          <w:lang w:eastAsia="pl-PL"/>
        </w:rPr>
      </w:pPr>
    </w:p>
    <w:p w14:paraId="308B2D92" w14:textId="77777777" w:rsidR="00FE38C4" w:rsidRPr="00C32956" w:rsidRDefault="00FE38C4" w:rsidP="00455F69">
      <w:pPr>
        <w:spacing w:after="0" w:line="276" w:lineRule="auto"/>
        <w:ind w:left="426" w:right="-24"/>
        <w:rPr>
          <w:rFonts w:eastAsia="Times New Roman" w:cstheme="minorHAnsi"/>
          <w:bCs/>
          <w:lang w:eastAsia="pl-PL"/>
        </w:rPr>
      </w:pPr>
    </w:p>
    <w:p w14:paraId="666003EB" w14:textId="77777777" w:rsidR="00FE38C4" w:rsidRPr="00C32956" w:rsidRDefault="00FE38C4" w:rsidP="00455F69">
      <w:pPr>
        <w:spacing w:after="0" w:line="276" w:lineRule="auto"/>
        <w:ind w:left="426"/>
        <w:rPr>
          <w:rFonts w:eastAsia="Times New Roman" w:cstheme="minorHAnsi"/>
          <w:b/>
          <w:lang w:eastAsia="pl-PL"/>
        </w:rPr>
      </w:pPr>
      <w:r w:rsidRPr="00C32956">
        <w:rPr>
          <w:rFonts w:eastAsia="Times New Roman" w:cstheme="minorHAnsi"/>
          <w:b/>
          <w:lang w:eastAsia="pl-PL"/>
        </w:rPr>
        <w:t>*należy skreślić niewłaściwy wariant</w:t>
      </w:r>
    </w:p>
    <w:p w14:paraId="0C832BF6" w14:textId="77777777" w:rsidR="003932BE" w:rsidRPr="00C32956" w:rsidRDefault="003932BE" w:rsidP="00455F69">
      <w:pPr>
        <w:spacing w:after="0" w:line="276" w:lineRule="auto"/>
        <w:ind w:left="426"/>
        <w:rPr>
          <w:rFonts w:eastAsia="Times New Roman" w:cstheme="minorHAnsi"/>
          <w:b/>
          <w:lang w:eastAsia="pl-PL"/>
        </w:rPr>
      </w:pPr>
    </w:p>
    <w:tbl>
      <w:tblPr>
        <w:tblW w:w="5000" w:type="pct"/>
        <w:jc w:val="center"/>
        <w:tblLook w:val="01E0" w:firstRow="1" w:lastRow="1" w:firstColumn="1" w:lastColumn="1" w:noHBand="0" w:noVBand="0"/>
      </w:tblPr>
      <w:tblGrid>
        <w:gridCol w:w="3797"/>
        <w:gridCol w:w="6669"/>
      </w:tblGrid>
      <w:tr w:rsidR="00FE38C4" w:rsidRPr="00C32956" w14:paraId="442AEA11" w14:textId="77777777" w:rsidTr="00FE38C4">
        <w:trPr>
          <w:jc w:val="center"/>
        </w:trPr>
        <w:tc>
          <w:tcPr>
            <w:tcW w:w="1814" w:type="pct"/>
            <w:vAlign w:val="center"/>
          </w:tcPr>
          <w:p w14:paraId="1F3A2AD3" w14:textId="6E995D53" w:rsidR="00FE38C4" w:rsidRPr="00C32956" w:rsidRDefault="00FE38C4" w:rsidP="00455F69">
            <w:pPr>
              <w:spacing w:after="0" w:line="276" w:lineRule="auto"/>
              <w:rPr>
                <w:rFonts w:eastAsia="Times New Roman" w:cstheme="minorHAnsi"/>
                <w:lang w:eastAsia="pl-PL"/>
              </w:rPr>
            </w:pPr>
            <w:r w:rsidRPr="00C32956">
              <w:rPr>
                <w:rFonts w:eastAsia="Times New Roman" w:cstheme="minorHAnsi"/>
                <w:lang w:eastAsia="pl-PL"/>
              </w:rPr>
              <w:t>...........</w:t>
            </w:r>
            <w:r w:rsidR="003932BE" w:rsidRPr="00C32956">
              <w:rPr>
                <w:rFonts w:eastAsia="Times New Roman" w:cstheme="minorHAnsi"/>
                <w:lang w:eastAsia="pl-PL"/>
              </w:rPr>
              <w:t>...........  dn. ..............</w:t>
            </w:r>
            <w:proofErr w:type="gramStart"/>
            <w:r w:rsidR="003932BE" w:rsidRPr="00C32956">
              <w:rPr>
                <w:rFonts w:eastAsia="Times New Roman" w:cstheme="minorHAnsi"/>
                <w:lang w:eastAsia="pl-PL"/>
              </w:rPr>
              <w:t>202</w:t>
            </w:r>
            <w:r w:rsidR="00C525AB" w:rsidRPr="00C32956">
              <w:rPr>
                <w:rFonts w:eastAsia="Times New Roman" w:cstheme="minorHAnsi"/>
                <w:lang w:eastAsia="pl-PL"/>
              </w:rPr>
              <w:t>6</w:t>
            </w:r>
            <w:r w:rsidRPr="00C32956">
              <w:rPr>
                <w:rFonts w:eastAsia="Times New Roman" w:cstheme="minorHAnsi"/>
                <w:lang w:eastAsia="pl-PL"/>
              </w:rPr>
              <w:t>r.</w:t>
            </w:r>
            <w:proofErr w:type="gramEnd"/>
          </w:p>
          <w:p w14:paraId="1589ABCF" w14:textId="77777777" w:rsidR="00FE38C4" w:rsidRPr="00C32956" w:rsidRDefault="00FE38C4" w:rsidP="00455F69">
            <w:pPr>
              <w:spacing w:after="0" w:line="276" w:lineRule="auto"/>
              <w:rPr>
                <w:rFonts w:eastAsia="Times New Roman" w:cstheme="minorHAnsi"/>
                <w:lang w:eastAsia="pl-PL"/>
              </w:rPr>
            </w:pPr>
            <w:r w:rsidRPr="00C32956">
              <w:rPr>
                <w:rFonts w:eastAsia="Times New Roman" w:cstheme="minorHAnsi"/>
                <w:lang w:eastAsia="pl-PL"/>
              </w:rPr>
              <w:t xml:space="preserve">            Miejscowość / Data</w:t>
            </w:r>
            <w:r w:rsidRPr="00C32956">
              <w:rPr>
                <w:rFonts w:eastAsia="Times New Roman" w:cstheme="minorHAnsi"/>
                <w:lang w:eastAsia="pl-PL"/>
              </w:rPr>
              <w:tab/>
            </w:r>
            <w:r w:rsidRPr="00C32956">
              <w:rPr>
                <w:rFonts w:eastAsia="Times New Roman" w:cstheme="minorHAnsi"/>
                <w:lang w:eastAsia="pl-PL"/>
              </w:rPr>
              <w:tab/>
            </w:r>
            <w:r w:rsidRPr="00C32956">
              <w:rPr>
                <w:rFonts w:eastAsia="Times New Roman" w:cstheme="minorHAnsi"/>
                <w:lang w:eastAsia="pl-PL"/>
              </w:rPr>
              <w:tab/>
            </w:r>
          </w:p>
        </w:tc>
        <w:tc>
          <w:tcPr>
            <w:tcW w:w="3186" w:type="pct"/>
            <w:vAlign w:val="center"/>
          </w:tcPr>
          <w:p w14:paraId="5D90DECB" w14:textId="77777777" w:rsidR="00FE38C4" w:rsidRPr="00C32956" w:rsidRDefault="00FE38C4" w:rsidP="00455F69">
            <w:pPr>
              <w:spacing w:after="0" w:line="276" w:lineRule="auto"/>
              <w:rPr>
                <w:rFonts w:eastAsia="Times New Roman" w:cstheme="minorHAnsi"/>
                <w:lang w:eastAsia="pl-PL"/>
              </w:rPr>
            </w:pPr>
          </w:p>
          <w:p w14:paraId="19BFED3C" w14:textId="77777777" w:rsidR="00FE38C4" w:rsidRPr="00C32956" w:rsidRDefault="00FE38C4" w:rsidP="00455F69">
            <w:pPr>
              <w:spacing w:after="0" w:line="276" w:lineRule="auto"/>
              <w:rPr>
                <w:rFonts w:eastAsia="Times New Roman" w:cstheme="minorHAnsi"/>
                <w:lang w:eastAsia="pl-PL"/>
              </w:rPr>
            </w:pPr>
          </w:p>
          <w:p w14:paraId="72FCE851" w14:textId="77777777" w:rsidR="00FE38C4" w:rsidRPr="00C32956" w:rsidRDefault="00FE38C4" w:rsidP="00455F69">
            <w:pPr>
              <w:spacing w:after="0" w:line="276" w:lineRule="auto"/>
              <w:rPr>
                <w:rFonts w:eastAsia="Times New Roman" w:cstheme="minorHAnsi"/>
                <w:lang w:eastAsia="pl-PL"/>
              </w:rPr>
            </w:pPr>
          </w:p>
          <w:p w14:paraId="6B695D3D" w14:textId="77777777" w:rsidR="00FE38C4" w:rsidRPr="00C32956" w:rsidRDefault="00FE38C4" w:rsidP="00455F69">
            <w:pPr>
              <w:spacing w:after="0" w:line="276" w:lineRule="auto"/>
              <w:rPr>
                <w:rFonts w:eastAsia="Times New Roman" w:cstheme="minorHAnsi"/>
                <w:lang w:eastAsia="pl-PL"/>
              </w:rPr>
            </w:pPr>
            <w:r w:rsidRPr="00C32956">
              <w:rPr>
                <w:rFonts w:eastAsia="Times New Roman" w:cstheme="minorHAnsi"/>
                <w:lang w:eastAsia="pl-PL"/>
              </w:rPr>
              <w:t>………………………………………………………………………………….</w:t>
            </w:r>
          </w:p>
        </w:tc>
      </w:tr>
      <w:tr w:rsidR="00FE38C4" w:rsidRPr="00C32956" w14:paraId="11442763" w14:textId="77777777" w:rsidTr="00FE38C4">
        <w:trPr>
          <w:jc w:val="center"/>
        </w:trPr>
        <w:tc>
          <w:tcPr>
            <w:tcW w:w="1814" w:type="pct"/>
            <w:vAlign w:val="center"/>
          </w:tcPr>
          <w:p w14:paraId="3D626039" w14:textId="77777777" w:rsidR="00FE38C4" w:rsidRPr="00C32956" w:rsidRDefault="00FE38C4" w:rsidP="00455F69">
            <w:pPr>
              <w:spacing w:after="0" w:line="276" w:lineRule="auto"/>
              <w:rPr>
                <w:rFonts w:eastAsia="Times New Roman" w:cstheme="minorHAnsi"/>
                <w:lang w:eastAsia="pl-PL"/>
              </w:rPr>
            </w:pPr>
          </w:p>
        </w:tc>
        <w:tc>
          <w:tcPr>
            <w:tcW w:w="3186" w:type="pct"/>
            <w:vAlign w:val="center"/>
          </w:tcPr>
          <w:p w14:paraId="02124094" w14:textId="77777777" w:rsidR="00FE38C4" w:rsidRPr="00C32956" w:rsidRDefault="00FE38C4" w:rsidP="00455F69">
            <w:pPr>
              <w:spacing w:after="0" w:line="276" w:lineRule="auto"/>
              <w:rPr>
                <w:rFonts w:eastAsia="Times New Roman" w:cstheme="minorHAnsi"/>
                <w:lang w:eastAsia="pl-PL"/>
              </w:rPr>
            </w:pPr>
            <w:r w:rsidRPr="00C32956">
              <w:rPr>
                <w:rFonts w:eastAsia="Times New Roman" w:cstheme="minorHAnsi"/>
                <w:b/>
                <w:lang w:eastAsia="pl-PL"/>
              </w:rPr>
              <w:t>Podpis(y) osoby(osób) upoważnionej(</w:t>
            </w:r>
            <w:proofErr w:type="spellStart"/>
            <w:r w:rsidRPr="00C32956">
              <w:rPr>
                <w:rFonts w:eastAsia="Times New Roman" w:cstheme="minorHAnsi"/>
                <w:b/>
                <w:lang w:eastAsia="pl-PL"/>
              </w:rPr>
              <w:t>ych</w:t>
            </w:r>
            <w:proofErr w:type="spellEnd"/>
            <w:r w:rsidRPr="00C32956">
              <w:rPr>
                <w:rFonts w:eastAsia="Times New Roman" w:cstheme="minorHAnsi"/>
                <w:b/>
                <w:lang w:eastAsia="pl-PL"/>
              </w:rPr>
              <w:t>) do podpisania niniejszej oferty w imieniu Wykonawcy(ów)</w:t>
            </w:r>
          </w:p>
        </w:tc>
      </w:tr>
    </w:tbl>
    <w:p w14:paraId="7EA7CE97" w14:textId="77777777" w:rsidR="00FE38C4" w:rsidRPr="00C32956" w:rsidRDefault="00FE38C4" w:rsidP="00455F69">
      <w:pPr>
        <w:widowControl w:val="0"/>
        <w:autoSpaceDE w:val="0"/>
        <w:autoSpaceDN w:val="0"/>
        <w:adjustRightInd w:val="0"/>
        <w:spacing w:after="0" w:line="276" w:lineRule="auto"/>
        <w:ind w:left="560"/>
        <w:rPr>
          <w:rFonts w:eastAsia="Times New Roman" w:cstheme="minorHAnsi"/>
          <w:b/>
          <w:lang w:eastAsia="pl-PL"/>
        </w:rPr>
      </w:pPr>
      <w:r w:rsidRPr="00C32956">
        <w:rPr>
          <w:rFonts w:eastAsia="Times New Roman" w:cstheme="minorHAnsi"/>
          <w:bCs/>
          <w:lang w:eastAsia="pl-PL"/>
        </w:rPr>
        <w:br w:type="page"/>
      </w:r>
      <w:r w:rsidR="003932BE" w:rsidRPr="00C32956">
        <w:rPr>
          <w:rFonts w:eastAsia="Times New Roman" w:cstheme="minorHAnsi"/>
          <w:b/>
          <w:lang w:eastAsia="pl-PL"/>
        </w:rPr>
        <w:lastRenderedPageBreak/>
        <w:t xml:space="preserve"> </w:t>
      </w:r>
    </w:p>
    <w:p w14:paraId="06AD6E98" w14:textId="77777777" w:rsidR="00FE38C4" w:rsidRPr="00C32956" w:rsidRDefault="00FE38C4" w:rsidP="00455F69">
      <w:pPr>
        <w:spacing w:after="0" w:line="276" w:lineRule="auto"/>
        <w:rPr>
          <w:rFonts w:eastAsia="Times New Roman" w:cstheme="minorHAnsi"/>
          <w:b/>
          <w:lang w:eastAsia="pl-PL"/>
        </w:rPr>
      </w:pPr>
    </w:p>
    <w:p w14:paraId="46787ABC" w14:textId="77777777" w:rsidR="002C47A9" w:rsidRPr="00C32956" w:rsidRDefault="002C47A9" w:rsidP="00455F69">
      <w:pPr>
        <w:suppressAutoHyphens/>
        <w:autoSpaceDN w:val="0"/>
        <w:spacing w:after="0" w:line="276" w:lineRule="auto"/>
        <w:ind w:left="5246" w:firstLine="708"/>
        <w:textAlignment w:val="baseline"/>
        <w:rPr>
          <w:rFonts w:eastAsia="Times New Roman" w:cstheme="minorHAnsi"/>
          <w:b/>
        </w:rPr>
      </w:pPr>
      <w:r w:rsidRPr="00C32956">
        <w:rPr>
          <w:rFonts w:eastAsia="Times New Roman" w:cstheme="minorHAnsi"/>
          <w:b/>
        </w:rPr>
        <w:t>Załącznik nr 3 do SWZ</w:t>
      </w:r>
    </w:p>
    <w:p w14:paraId="625E0F25" w14:textId="77777777" w:rsidR="00C525AB" w:rsidRPr="00C32956" w:rsidRDefault="00C525AB" w:rsidP="00455F69">
      <w:pPr>
        <w:suppressAutoHyphens/>
        <w:autoSpaceDN w:val="0"/>
        <w:spacing w:after="0" w:line="276" w:lineRule="auto"/>
        <w:ind w:left="5246" w:firstLine="708"/>
        <w:textAlignment w:val="baseline"/>
        <w:rPr>
          <w:rFonts w:eastAsia="Times New Roman" w:cstheme="minorHAnsi"/>
          <w:b/>
        </w:rPr>
      </w:pPr>
    </w:p>
    <w:p w14:paraId="0BDEBABE" w14:textId="4427060C" w:rsidR="00C525AB" w:rsidRPr="00C32956" w:rsidRDefault="00C525AB" w:rsidP="00455F69">
      <w:pPr>
        <w:suppressAutoHyphens/>
        <w:autoSpaceDN w:val="0"/>
        <w:spacing w:after="0" w:line="276" w:lineRule="auto"/>
        <w:ind w:left="5246" w:firstLine="708"/>
        <w:textAlignment w:val="baseline"/>
        <w:rPr>
          <w:rFonts w:eastAsia="Times New Roman" w:cstheme="minorHAnsi"/>
          <w:b/>
        </w:rPr>
      </w:pPr>
      <w:r w:rsidRPr="00C32956">
        <w:rPr>
          <w:rFonts w:eastAsia="Times New Roman" w:cstheme="minorHAnsi"/>
          <w:b/>
          <w:bCs/>
          <w:iCs/>
          <w:lang w:eastAsia="pl-PL"/>
        </w:rPr>
        <w:t>GSF/</w:t>
      </w:r>
      <w:r w:rsidR="00455F69" w:rsidRPr="00C32956">
        <w:rPr>
          <w:rFonts w:eastAsia="Times New Roman" w:cstheme="minorHAnsi"/>
          <w:b/>
          <w:bCs/>
          <w:iCs/>
          <w:lang w:eastAsia="pl-PL"/>
        </w:rPr>
        <w:t>4</w:t>
      </w:r>
      <w:r w:rsidRPr="00C32956">
        <w:rPr>
          <w:rFonts w:eastAsia="Times New Roman" w:cstheme="minorHAnsi"/>
          <w:b/>
          <w:bCs/>
          <w:iCs/>
          <w:lang w:eastAsia="pl-PL"/>
        </w:rPr>
        <w:t>/</w:t>
      </w:r>
      <w:r w:rsidR="00455F69" w:rsidRPr="00C32956">
        <w:rPr>
          <w:rFonts w:eastAsia="Times New Roman" w:cstheme="minorHAnsi"/>
          <w:b/>
          <w:bCs/>
          <w:iCs/>
          <w:lang w:eastAsia="pl-PL"/>
        </w:rPr>
        <w:t>U</w:t>
      </w:r>
      <w:r w:rsidRPr="00C32956">
        <w:rPr>
          <w:rFonts w:eastAsia="Times New Roman" w:cstheme="minorHAnsi"/>
          <w:b/>
          <w:bCs/>
          <w:iCs/>
          <w:lang w:eastAsia="pl-PL"/>
        </w:rPr>
        <w:t>/TP/2026</w:t>
      </w:r>
    </w:p>
    <w:p w14:paraId="17095D02" w14:textId="77777777" w:rsidR="002C47A9" w:rsidRPr="00C32956" w:rsidRDefault="002C47A9" w:rsidP="00455F69">
      <w:pPr>
        <w:suppressAutoHyphens/>
        <w:autoSpaceDN w:val="0"/>
        <w:spacing w:after="0" w:line="276" w:lineRule="auto"/>
        <w:ind w:left="5246" w:firstLine="708"/>
        <w:textAlignment w:val="baseline"/>
        <w:rPr>
          <w:rFonts w:eastAsia="Times New Roman" w:cstheme="minorHAnsi"/>
          <w:b/>
        </w:rPr>
      </w:pPr>
    </w:p>
    <w:p w14:paraId="5D41DFFB" w14:textId="77777777" w:rsidR="002C47A9" w:rsidRPr="00C32956" w:rsidRDefault="002C47A9" w:rsidP="00455F69">
      <w:pPr>
        <w:suppressAutoHyphens/>
        <w:autoSpaceDN w:val="0"/>
        <w:spacing w:after="0" w:line="276" w:lineRule="auto"/>
        <w:ind w:left="5246" w:firstLine="708"/>
        <w:textAlignment w:val="baseline"/>
        <w:rPr>
          <w:rFonts w:eastAsia="Times New Roman" w:cstheme="minorHAnsi"/>
          <w:b/>
        </w:rPr>
      </w:pPr>
    </w:p>
    <w:p w14:paraId="433A7A3F" w14:textId="77777777" w:rsidR="002C47A9" w:rsidRPr="00C32956" w:rsidRDefault="002C47A9" w:rsidP="00455F69">
      <w:pPr>
        <w:suppressAutoHyphens/>
        <w:autoSpaceDN w:val="0"/>
        <w:spacing w:after="0" w:line="276" w:lineRule="auto"/>
        <w:ind w:left="5246" w:firstLine="708"/>
        <w:textAlignment w:val="baseline"/>
        <w:rPr>
          <w:rFonts w:eastAsia="Times New Roman" w:cstheme="minorHAnsi"/>
          <w:b/>
        </w:rPr>
      </w:pPr>
      <w:r w:rsidRPr="00C32956">
        <w:rPr>
          <w:rFonts w:eastAsia="Times New Roman" w:cstheme="minorHAnsi"/>
          <w:b/>
        </w:rPr>
        <w:t>Zamawiający:</w:t>
      </w:r>
    </w:p>
    <w:p w14:paraId="3570A977" w14:textId="77777777" w:rsidR="002C47A9" w:rsidRPr="00C32956" w:rsidRDefault="002C47A9" w:rsidP="00455F69">
      <w:pPr>
        <w:suppressAutoHyphens/>
        <w:autoSpaceDN w:val="0"/>
        <w:spacing w:after="0" w:line="276" w:lineRule="auto"/>
        <w:ind w:left="5246" w:firstLine="708"/>
        <w:textAlignment w:val="baseline"/>
        <w:rPr>
          <w:rFonts w:eastAsia="Times New Roman" w:cstheme="minorHAnsi"/>
          <w:b/>
        </w:rPr>
      </w:pPr>
    </w:p>
    <w:p w14:paraId="3E220742" w14:textId="77777777" w:rsidR="002C47A9" w:rsidRPr="00C32956" w:rsidRDefault="002C47A9" w:rsidP="00455F69">
      <w:pPr>
        <w:suppressAutoHyphens/>
        <w:autoSpaceDN w:val="0"/>
        <w:spacing w:after="0" w:line="276" w:lineRule="auto"/>
        <w:ind w:left="5954"/>
        <w:textAlignment w:val="baseline"/>
        <w:rPr>
          <w:rFonts w:eastAsia="Times New Roman" w:cstheme="minorHAnsi"/>
        </w:rPr>
      </w:pPr>
      <w:r w:rsidRPr="00C32956">
        <w:rPr>
          <w:rFonts w:eastAsia="Times New Roman" w:cstheme="minorHAnsi"/>
        </w:rPr>
        <w:t>Wojewódzka Biblioteka Publiczna</w:t>
      </w:r>
      <w:r w:rsidRPr="00C32956">
        <w:rPr>
          <w:rFonts w:eastAsia="Times New Roman" w:cstheme="minorHAnsi"/>
        </w:rPr>
        <w:br/>
        <w:t>im. Marszałka Józefa Piłsudskiego w Łodzi</w:t>
      </w:r>
      <w:r w:rsidRPr="00C32956">
        <w:rPr>
          <w:rFonts w:eastAsia="Times New Roman" w:cstheme="minorHAnsi"/>
        </w:rPr>
        <w:br/>
        <w:t>ul. Gdańska 100/102, 90-508 Łódź</w:t>
      </w:r>
    </w:p>
    <w:p w14:paraId="3A7D3E54" w14:textId="77777777" w:rsidR="002C47A9" w:rsidRPr="00C32956" w:rsidRDefault="002C47A9" w:rsidP="00455F69">
      <w:pPr>
        <w:suppressAutoHyphens/>
        <w:autoSpaceDN w:val="0"/>
        <w:spacing w:after="0" w:line="276" w:lineRule="auto"/>
        <w:textAlignment w:val="baseline"/>
        <w:rPr>
          <w:rFonts w:eastAsia="Times New Roman" w:cstheme="minorHAnsi"/>
          <w:b/>
        </w:rPr>
      </w:pPr>
    </w:p>
    <w:p w14:paraId="71CCDDB3" w14:textId="77777777" w:rsidR="002C47A9" w:rsidRPr="00C32956" w:rsidRDefault="002C47A9" w:rsidP="00455F69">
      <w:pPr>
        <w:suppressAutoHyphens/>
        <w:autoSpaceDN w:val="0"/>
        <w:spacing w:after="0" w:line="276" w:lineRule="auto"/>
        <w:textAlignment w:val="baseline"/>
        <w:rPr>
          <w:rFonts w:eastAsia="Times New Roman" w:cstheme="minorHAnsi"/>
          <w:b/>
        </w:rPr>
      </w:pPr>
      <w:r w:rsidRPr="00C32956">
        <w:rPr>
          <w:rFonts w:eastAsia="Times New Roman" w:cstheme="minorHAnsi"/>
          <w:b/>
        </w:rPr>
        <w:t>Wykonawca/ Podmiot udostępniający zasoby*:</w:t>
      </w:r>
    </w:p>
    <w:p w14:paraId="5B621D47" w14:textId="77777777" w:rsidR="002C47A9" w:rsidRPr="00C32956" w:rsidRDefault="002C47A9" w:rsidP="00455F69">
      <w:pPr>
        <w:suppressAutoHyphens/>
        <w:autoSpaceDN w:val="0"/>
        <w:spacing w:after="0" w:line="276" w:lineRule="auto"/>
        <w:ind w:right="5953"/>
        <w:textAlignment w:val="baseline"/>
        <w:rPr>
          <w:rFonts w:eastAsia="Times New Roman" w:cstheme="minorHAnsi"/>
          <w:b/>
          <w:i/>
        </w:rPr>
      </w:pPr>
      <w:r w:rsidRPr="00C32956">
        <w:rPr>
          <w:rFonts w:eastAsia="Times New Roman" w:cstheme="minorHAnsi"/>
          <w:b/>
          <w:i/>
        </w:rPr>
        <w:t>*niepotrzebne skreślić</w:t>
      </w:r>
    </w:p>
    <w:p w14:paraId="5E0A135E" w14:textId="77777777" w:rsidR="002C47A9" w:rsidRPr="00C32956" w:rsidRDefault="002C47A9" w:rsidP="00455F69">
      <w:pPr>
        <w:suppressAutoHyphens/>
        <w:autoSpaceDN w:val="0"/>
        <w:spacing w:after="0" w:line="276" w:lineRule="auto"/>
        <w:textAlignment w:val="baseline"/>
        <w:rPr>
          <w:rFonts w:eastAsia="Times New Roman" w:cstheme="minorHAnsi"/>
          <w:b/>
        </w:rPr>
      </w:pPr>
    </w:p>
    <w:p w14:paraId="4395F08A" w14:textId="77777777" w:rsidR="002C47A9" w:rsidRPr="00C32956" w:rsidRDefault="002C47A9" w:rsidP="00455F69">
      <w:pPr>
        <w:suppressAutoHyphens/>
        <w:autoSpaceDN w:val="0"/>
        <w:spacing w:after="0" w:line="276" w:lineRule="auto"/>
        <w:ind w:right="5954"/>
        <w:textAlignment w:val="baseline"/>
        <w:rPr>
          <w:rFonts w:eastAsia="Times New Roman" w:cstheme="minorHAnsi"/>
        </w:rPr>
      </w:pPr>
      <w:r w:rsidRPr="00C32956">
        <w:rPr>
          <w:rFonts w:eastAsia="Times New Roman" w:cstheme="minorHAnsi"/>
        </w:rPr>
        <w:t>………………………………………………………………………………</w:t>
      </w:r>
    </w:p>
    <w:p w14:paraId="6A39AD7B" w14:textId="77777777" w:rsidR="002C47A9" w:rsidRPr="00C32956" w:rsidRDefault="002C47A9" w:rsidP="00455F69">
      <w:pPr>
        <w:suppressAutoHyphens/>
        <w:autoSpaceDN w:val="0"/>
        <w:spacing w:line="276" w:lineRule="auto"/>
        <w:ind w:right="5953"/>
        <w:textAlignment w:val="baseline"/>
        <w:rPr>
          <w:rFonts w:eastAsia="Times New Roman" w:cstheme="minorHAnsi"/>
          <w:i/>
        </w:rPr>
      </w:pPr>
      <w:r w:rsidRPr="00C32956">
        <w:rPr>
          <w:rFonts w:eastAsia="Times New Roman" w:cstheme="minorHAnsi"/>
          <w:i/>
        </w:rPr>
        <w:t>(pełna nazwa/firma, adres, w zależności od podmiotu: NIP/PESEL, KRS/</w:t>
      </w:r>
      <w:proofErr w:type="spellStart"/>
      <w:r w:rsidRPr="00C32956">
        <w:rPr>
          <w:rFonts w:eastAsia="Times New Roman" w:cstheme="minorHAnsi"/>
          <w:i/>
        </w:rPr>
        <w:t>CEiDG</w:t>
      </w:r>
      <w:proofErr w:type="spellEnd"/>
      <w:r w:rsidRPr="00C32956">
        <w:rPr>
          <w:rFonts w:eastAsia="Times New Roman" w:cstheme="minorHAnsi"/>
          <w:i/>
        </w:rPr>
        <w:t>)</w:t>
      </w:r>
    </w:p>
    <w:p w14:paraId="41C12F3C" w14:textId="77777777" w:rsidR="002C47A9" w:rsidRPr="00C32956" w:rsidRDefault="002C47A9" w:rsidP="00455F69">
      <w:pPr>
        <w:suppressAutoHyphens/>
        <w:autoSpaceDN w:val="0"/>
        <w:spacing w:after="0" w:line="276" w:lineRule="auto"/>
        <w:textAlignment w:val="baseline"/>
        <w:rPr>
          <w:rFonts w:eastAsia="Times New Roman" w:cstheme="minorHAnsi"/>
        </w:rPr>
      </w:pPr>
      <w:r w:rsidRPr="00C32956">
        <w:rPr>
          <w:rFonts w:eastAsia="Times New Roman" w:cstheme="minorHAnsi"/>
        </w:rPr>
        <w:t>reprezentowany przez:</w:t>
      </w:r>
    </w:p>
    <w:p w14:paraId="2B3DEBB0" w14:textId="77777777" w:rsidR="002C47A9" w:rsidRPr="00C32956" w:rsidRDefault="002C47A9" w:rsidP="00455F69">
      <w:pPr>
        <w:suppressAutoHyphens/>
        <w:autoSpaceDN w:val="0"/>
        <w:spacing w:after="0" w:line="276" w:lineRule="auto"/>
        <w:ind w:right="5954"/>
        <w:textAlignment w:val="baseline"/>
        <w:rPr>
          <w:rFonts w:eastAsia="Times New Roman" w:cstheme="minorHAnsi"/>
        </w:rPr>
      </w:pPr>
      <w:r w:rsidRPr="00C32956">
        <w:rPr>
          <w:rFonts w:eastAsia="Times New Roman" w:cstheme="minorHAnsi"/>
        </w:rPr>
        <w:t>………………………………………………………………………………</w:t>
      </w:r>
    </w:p>
    <w:p w14:paraId="01877F15" w14:textId="77777777" w:rsidR="002C47A9" w:rsidRPr="00C32956" w:rsidRDefault="002C47A9" w:rsidP="00455F69">
      <w:pPr>
        <w:suppressAutoHyphens/>
        <w:autoSpaceDN w:val="0"/>
        <w:spacing w:after="0" w:line="276" w:lineRule="auto"/>
        <w:ind w:right="5953"/>
        <w:textAlignment w:val="baseline"/>
        <w:rPr>
          <w:rFonts w:eastAsia="Times New Roman" w:cstheme="minorHAnsi"/>
          <w:i/>
        </w:rPr>
      </w:pPr>
      <w:r w:rsidRPr="00C32956">
        <w:rPr>
          <w:rFonts w:eastAsia="Times New Roman" w:cstheme="minorHAnsi"/>
          <w:i/>
        </w:rPr>
        <w:t>(imię, nazwisko, stanowisko/podstawa do reprezentacji)</w:t>
      </w:r>
    </w:p>
    <w:p w14:paraId="4622E853" w14:textId="77777777" w:rsidR="002C47A9" w:rsidRPr="00C32956" w:rsidRDefault="002C47A9" w:rsidP="00455F69">
      <w:pPr>
        <w:suppressAutoHyphens/>
        <w:autoSpaceDN w:val="0"/>
        <w:spacing w:line="276" w:lineRule="auto"/>
        <w:textAlignment w:val="baseline"/>
        <w:rPr>
          <w:rFonts w:eastAsia="Times New Roman" w:cstheme="minorHAnsi"/>
        </w:rPr>
      </w:pPr>
    </w:p>
    <w:p w14:paraId="44378BA0" w14:textId="77777777" w:rsidR="002C47A9" w:rsidRPr="00C32956" w:rsidRDefault="002C47A9" w:rsidP="00455F69">
      <w:pPr>
        <w:suppressAutoHyphens/>
        <w:autoSpaceDN w:val="0"/>
        <w:spacing w:after="120" w:line="276" w:lineRule="auto"/>
        <w:textAlignment w:val="baseline"/>
        <w:rPr>
          <w:rFonts w:eastAsia="Times New Roman" w:cstheme="minorHAnsi"/>
          <w:b/>
        </w:rPr>
      </w:pPr>
      <w:r w:rsidRPr="00C32956">
        <w:rPr>
          <w:rFonts w:eastAsia="Times New Roman" w:cstheme="minorHAnsi"/>
          <w:b/>
        </w:rPr>
        <w:t xml:space="preserve">Oświadczenie wykonawcy </w:t>
      </w:r>
    </w:p>
    <w:p w14:paraId="21F44567" w14:textId="77777777" w:rsidR="002C47A9" w:rsidRPr="00C32956" w:rsidRDefault="002C47A9" w:rsidP="00455F69">
      <w:pPr>
        <w:suppressAutoHyphens/>
        <w:autoSpaceDN w:val="0"/>
        <w:spacing w:after="0" w:line="276" w:lineRule="auto"/>
        <w:textAlignment w:val="baseline"/>
        <w:rPr>
          <w:rFonts w:eastAsia="Times New Roman" w:cstheme="minorHAnsi"/>
          <w:b/>
        </w:rPr>
      </w:pPr>
      <w:r w:rsidRPr="00C32956">
        <w:rPr>
          <w:rFonts w:eastAsia="Times New Roman" w:cstheme="minorHAnsi"/>
          <w:b/>
        </w:rPr>
        <w:t xml:space="preserve">składane na podstawie art. 125 ust. 1 ustawy z dnia 11 września 2019 r. </w:t>
      </w:r>
    </w:p>
    <w:p w14:paraId="331756D0" w14:textId="77777777" w:rsidR="002C47A9" w:rsidRPr="00C32956" w:rsidRDefault="002C47A9" w:rsidP="00455F69">
      <w:pPr>
        <w:suppressAutoHyphens/>
        <w:autoSpaceDN w:val="0"/>
        <w:spacing w:after="0" w:line="276" w:lineRule="auto"/>
        <w:textAlignment w:val="baseline"/>
        <w:rPr>
          <w:rFonts w:eastAsia="Times New Roman" w:cstheme="minorHAnsi"/>
          <w:b/>
        </w:rPr>
      </w:pPr>
      <w:r w:rsidRPr="00C32956">
        <w:rPr>
          <w:rFonts w:eastAsia="Times New Roman" w:cstheme="minorHAnsi"/>
          <w:b/>
        </w:rPr>
        <w:t xml:space="preserve"> Prawo zamówień publicznych (dalej jako: ustawa </w:t>
      </w:r>
      <w:proofErr w:type="spellStart"/>
      <w:r w:rsidRPr="00C32956">
        <w:rPr>
          <w:rFonts w:eastAsia="Times New Roman" w:cstheme="minorHAnsi"/>
          <w:b/>
        </w:rPr>
        <w:t>Pzp</w:t>
      </w:r>
      <w:proofErr w:type="spellEnd"/>
      <w:r w:rsidRPr="00C32956">
        <w:rPr>
          <w:rFonts w:eastAsia="Times New Roman" w:cstheme="minorHAnsi"/>
          <w:b/>
        </w:rPr>
        <w:t xml:space="preserve">), </w:t>
      </w:r>
    </w:p>
    <w:p w14:paraId="216A2D99" w14:textId="77777777" w:rsidR="002C47A9" w:rsidRPr="00C32956" w:rsidRDefault="002C47A9" w:rsidP="00455F69">
      <w:pPr>
        <w:suppressAutoHyphens/>
        <w:autoSpaceDN w:val="0"/>
        <w:spacing w:before="120" w:after="0" w:line="276" w:lineRule="auto"/>
        <w:textAlignment w:val="baseline"/>
        <w:rPr>
          <w:rFonts w:eastAsia="Times New Roman" w:cstheme="minorHAnsi"/>
          <w:b/>
        </w:rPr>
      </w:pPr>
      <w:r w:rsidRPr="00C32956">
        <w:rPr>
          <w:rFonts w:eastAsia="Times New Roman" w:cstheme="minorHAnsi"/>
          <w:b/>
        </w:rPr>
        <w:t>DOTYCZĄCE PRZESŁANEK WYKLUCZENIA Z POSTĘPOWANIA</w:t>
      </w:r>
    </w:p>
    <w:p w14:paraId="01641DBA" w14:textId="58E7305B" w:rsidR="002C47A9" w:rsidRPr="00C32956" w:rsidRDefault="002C47A9" w:rsidP="00455F69">
      <w:pPr>
        <w:suppressAutoHyphens/>
        <w:autoSpaceDN w:val="0"/>
        <w:spacing w:after="0" w:line="276" w:lineRule="auto"/>
        <w:textAlignment w:val="baseline"/>
        <w:rPr>
          <w:rFonts w:eastAsia="Times New Roman" w:cstheme="minorHAnsi"/>
        </w:rPr>
      </w:pPr>
      <w:r w:rsidRPr="00C32956">
        <w:rPr>
          <w:rFonts w:eastAsia="Times New Roman" w:cstheme="minorHAnsi"/>
        </w:rPr>
        <w:t xml:space="preserve">Na potrzeby postępowania o udzielenie zamówienia publicznego </w:t>
      </w:r>
      <w:r w:rsidRPr="00C32956">
        <w:rPr>
          <w:rFonts w:eastAsia="Times New Roman" w:cstheme="minorHAnsi"/>
        </w:rPr>
        <w:br/>
        <w:t>pn.</w:t>
      </w:r>
      <w:r w:rsidRPr="00C32956">
        <w:rPr>
          <w:rFonts w:eastAsia="Times New Roman" w:cstheme="minorHAnsi"/>
          <w:b/>
        </w:rPr>
        <w:t xml:space="preserve"> </w:t>
      </w:r>
      <w:r w:rsidR="00F022DE" w:rsidRPr="00C32956">
        <w:rPr>
          <w:rFonts w:eastAsia="Times New Roman" w:cstheme="minorHAnsi"/>
          <w:b/>
        </w:rPr>
        <w:t>Ś</w:t>
      </w:r>
      <w:proofErr w:type="spellStart"/>
      <w:r w:rsidR="00F022DE" w:rsidRPr="00C32956">
        <w:rPr>
          <w:rFonts w:eastAsia="Times New Roman" w:cstheme="minorHAnsi"/>
          <w:b/>
          <w:lang w:val="x-none" w:eastAsia="x-none"/>
        </w:rPr>
        <w:t>wiadczenie</w:t>
      </w:r>
      <w:proofErr w:type="spellEnd"/>
      <w:r w:rsidR="00F022DE" w:rsidRPr="00C32956">
        <w:rPr>
          <w:rFonts w:eastAsia="Times New Roman" w:cstheme="minorHAnsi"/>
          <w:b/>
          <w:lang w:val="x-none" w:eastAsia="x-none"/>
        </w:rPr>
        <w:t xml:space="preserve"> usług windykacji polubownej należności Zamawiającego obejmujących kary naliczone za przetrzymanie zbiorów bibliotecznych oraz windykację z tytułu niezwróconych zbiorów”</w:t>
      </w:r>
      <w:r w:rsidR="00B153BB" w:rsidRPr="00C32956">
        <w:rPr>
          <w:rFonts w:eastAsia="Times New Roman" w:cstheme="minorHAnsi"/>
          <w:b/>
          <w:lang w:val="x-none" w:eastAsia="x-none"/>
        </w:rPr>
        <w:t xml:space="preserve"> </w:t>
      </w:r>
      <w:r w:rsidRPr="00C32956">
        <w:rPr>
          <w:rFonts w:eastAsia="Times New Roman" w:cstheme="minorHAnsi"/>
          <w:i/>
        </w:rPr>
        <w:t>(nazwa postępowania)</w:t>
      </w:r>
      <w:r w:rsidRPr="00C32956">
        <w:rPr>
          <w:rFonts w:eastAsia="Times New Roman" w:cstheme="minorHAnsi"/>
        </w:rPr>
        <w:t>,</w:t>
      </w:r>
      <w:r w:rsidRPr="00C32956">
        <w:rPr>
          <w:rFonts w:eastAsia="Times New Roman" w:cstheme="minorHAnsi"/>
          <w:i/>
        </w:rPr>
        <w:t xml:space="preserve"> </w:t>
      </w:r>
      <w:r w:rsidRPr="00C32956">
        <w:rPr>
          <w:rFonts w:eastAsia="Times New Roman" w:cstheme="minorHAnsi"/>
        </w:rPr>
        <w:t xml:space="preserve">prowadzonego przez WBP im. Marszałka Józefa Piłsudskiego w Łodzi </w:t>
      </w:r>
      <w:r w:rsidRPr="00C32956">
        <w:rPr>
          <w:rFonts w:eastAsia="Times New Roman" w:cstheme="minorHAnsi"/>
          <w:i/>
        </w:rPr>
        <w:t xml:space="preserve">(oznaczenie zamawiającego), </w:t>
      </w:r>
      <w:r w:rsidRPr="00C32956">
        <w:rPr>
          <w:rFonts w:eastAsia="Times New Roman" w:cstheme="minorHAnsi"/>
        </w:rPr>
        <w:t>oświadczam, co następuje:</w:t>
      </w:r>
    </w:p>
    <w:p w14:paraId="78D5258F" w14:textId="77777777" w:rsidR="002C47A9" w:rsidRPr="00C32956" w:rsidRDefault="002C47A9" w:rsidP="00455F69">
      <w:pPr>
        <w:suppressAutoHyphens/>
        <w:autoSpaceDN w:val="0"/>
        <w:spacing w:after="0" w:line="276" w:lineRule="auto"/>
        <w:textAlignment w:val="baseline"/>
        <w:rPr>
          <w:rFonts w:eastAsia="Times New Roman" w:cstheme="minorHAnsi"/>
        </w:rPr>
      </w:pPr>
    </w:p>
    <w:p w14:paraId="240ED99C" w14:textId="77777777" w:rsidR="002C47A9" w:rsidRPr="00C32956" w:rsidRDefault="002C47A9" w:rsidP="00455F69">
      <w:pPr>
        <w:shd w:val="clear" w:color="auto" w:fill="BFBFBF"/>
        <w:suppressAutoHyphens/>
        <w:autoSpaceDN w:val="0"/>
        <w:spacing w:after="0" w:line="276" w:lineRule="auto"/>
        <w:textAlignment w:val="baseline"/>
        <w:rPr>
          <w:rFonts w:eastAsia="Times New Roman" w:cstheme="minorHAnsi"/>
          <w:b/>
        </w:rPr>
      </w:pPr>
      <w:r w:rsidRPr="00C32956">
        <w:rPr>
          <w:rFonts w:eastAsia="Times New Roman" w:cstheme="minorHAnsi"/>
          <w:b/>
        </w:rPr>
        <w:t>OŚWIADCZENIA DOTYCZĄCE WYKONAWCY:</w:t>
      </w:r>
    </w:p>
    <w:p w14:paraId="68BF01DF" w14:textId="77777777" w:rsidR="002C47A9" w:rsidRPr="00C32956" w:rsidRDefault="002C47A9" w:rsidP="00455F69">
      <w:pPr>
        <w:suppressAutoHyphens/>
        <w:autoSpaceDN w:val="0"/>
        <w:spacing w:after="0" w:line="276" w:lineRule="auto"/>
        <w:ind w:left="720"/>
        <w:contextualSpacing/>
        <w:textAlignment w:val="baseline"/>
        <w:rPr>
          <w:rFonts w:eastAsia="Times New Roman" w:cstheme="minorHAnsi"/>
        </w:rPr>
      </w:pPr>
    </w:p>
    <w:p w14:paraId="02B7BDCE" w14:textId="3E99CA6B" w:rsidR="002C47A9" w:rsidRPr="00C32956" w:rsidRDefault="002C47A9" w:rsidP="00455F69">
      <w:pPr>
        <w:numPr>
          <w:ilvl w:val="0"/>
          <w:numId w:val="43"/>
        </w:numPr>
        <w:suppressAutoHyphens/>
        <w:autoSpaceDN w:val="0"/>
        <w:spacing w:after="200" w:line="276" w:lineRule="auto"/>
        <w:contextualSpacing/>
        <w:textAlignment w:val="baseline"/>
        <w:rPr>
          <w:rFonts w:eastAsia="Times New Roman" w:cstheme="minorHAnsi"/>
        </w:rPr>
      </w:pPr>
      <w:r w:rsidRPr="00C32956">
        <w:rPr>
          <w:rFonts w:eastAsia="Times New Roman" w:cstheme="minorHAnsi"/>
        </w:rPr>
        <w:t xml:space="preserve">Oświadczam, że nie podlegam wykluczeniu z postępowania na podstawie </w:t>
      </w:r>
      <w:r w:rsidRPr="00C32956">
        <w:rPr>
          <w:rFonts w:eastAsia="Times New Roman" w:cstheme="minorHAnsi"/>
        </w:rPr>
        <w:br/>
        <w:t xml:space="preserve">art. 108 ust. 1 ustawy </w:t>
      </w:r>
      <w:proofErr w:type="spellStart"/>
      <w:r w:rsidRPr="00C32956">
        <w:rPr>
          <w:rFonts w:eastAsia="Times New Roman" w:cstheme="minorHAnsi"/>
        </w:rPr>
        <w:t>Pzp</w:t>
      </w:r>
      <w:proofErr w:type="spellEnd"/>
      <w:r w:rsidR="006728D3" w:rsidRPr="00C32956">
        <w:rPr>
          <w:rFonts w:eastAsia="Times New Roman" w:cstheme="minorHAnsi"/>
        </w:rPr>
        <w:t xml:space="preserve"> oraz </w:t>
      </w:r>
      <w:r w:rsidR="006728D3" w:rsidRPr="00C32956">
        <w:rPr>
          <w:rFonts w:eastAsia="Arial Unicode MS" w:cstheme="minorHAnsi"/>
          <w:lang w:eastAsia="pl-PL"/>
        </w:rPr>
        <w:t>art. 7 Ustawy z dnia 13 kwietnia 2022 r. o szczególnych rozwiązaniach w zakresie przeciwdziałania wspieraniu agresji na Ukrainę oraz służących ochronie bezpieczeństwa narodowego.</w:t>
      </w:r>
    </w:p>
    <w:p w14:paraId="5DF929A1" w14:textId="77777777" w:rsidR="002C47A9" w:rsidRPr="00C32956" w:rsidRDefault="002C47A9" w:rsidP="00455F69">
      <w:pPr>
        <w:numPr>
          <w:ilvl w:val="0"/>
          <w:numId w:val="43"/>
        </w:numPr>
        <w:suppressAutoHyphens/>
        <w:autoSpaceDN w:val="0"/>
        <w:spacing w:after="200" w:line="276" w:lineRule="auto"/>
        <w:contextualSpacing/>
        <w:textAlignment w:val="baseline"/>
        <w:rPr>
          <w:rFonts w:eastAsia="Times New Roman" w:cstheme="minorHAnsi"/>
          <w:strike/>
        </w:rPr>
      </w:pPr>
      <w:r w:rsidRPr="00C32956">
        <w:rPr>
          <w:rFonts w:eastAsia="Times New Roman" w:cstheme="minorHAnsi"/>
          <w:strike/>
        </w:rPr>
        <w:t xml:space="preserve">[UWAGA: </w:t>
      </w:r>
      <w:r w:rsidRPr="00C32956">
        <w:rPr>
          <w:rFonts w:eastAsia="Times New Roman" w:cstheme="minorHAnsi"/>
          <w:i/>
          <w:strike/>
        </w:rPr>
        <w:t>zastosować tylko wtedy, gdy zamawiający przewidział wykluczenie wykonawcy z postępowania na podstawie ww. przepisu</w:t>
      </w:r>
      <w:r w:rsidRPr="00C32956">
        <w:rPr>
          <w:rFonts w:eastAsia="Times New Roman" w:cstheme="minorHAnsi"/>
          <w:strike/>
        </w:rPr>
        <w:t>]</w:t>
      </w:r>
    </w:p>
    <w:p w14:paraId="3ABEDC42" w14:textId="77777777" w:rsidR="002C47A9" w:rsidRPr="00C32956" w:rsidRDefault="002C47A9" w:rsidP="00455F69">
      <w:pPr>
        <w:suppressAutoHyphens/>
        <w:autoSpaceDN w:val="0"/>
        <w:spacing w:after="0" w:line="276" w:lineRule="auto"/>
        <w:ind w:left="720"/>
        <w:contextualSpacing/>
        <w:textAlignment w:val="baseline"/>
        <w:rPr>
          <w:rFonts w:eastAsia="Times New Roman" w:cstheme="minorHAnsi"/>
          <w:strike/>
        </w:rPr>
      </w:pPr>
      <w:r w:rsidRPr="00C32956">
        <w:rPr>
          <w:rFonts w:eastAsia="Times New Roman" w:cstheme="minorHAnsi"/>
          <w:strike/>
        </w:rPr>
        <w:t xml:space="preserve">Oświadczam, że nie podlegam wykluczeniu z postępowania na podstawie </w:t>
      </w:r>
      <w:r w:rsidRPr="00C32956">
        <w:rPr>
          <w:rFonts w:eastAsia="Times New Roman" w:cstheme="minorHAnsi"/>
          <w:strike/>
        </w:rPr>
        <w:br/>
        <w:t xml:space="preserve">art. 109 ust. 1 ustawy </w:t>
      </w:r>
      <w:proofErr w:type="spellStart"/>
      <w:proofErr w:type="gramStart"/>
      <w:r w:rsidRPr="00C32956">
        <w:rPr>
          <w:rFonts w:eastAsia="Times New Roman" w:cstheme="minorHAnsi"/>
          <w:strike/>
        </w:rPr>
        <w:t>Pzp</w:t>
      </w:r>
      <w:proofErr w:type="spellEnd"/>
      <w:r w:rsidRPr="00C32956">
        <w:rPr>
          <w:rFonts w:eastAsia="Times New Roman" w:cstheme="minorHAnsi"/>
          <w:strike/>
        </w:rPr>
        <w:t xml:space="preserve">  .</w:t>
      </w:r>
      <w:proofErr w:type="gramEnd"/>
    </w:p>
    <w:p w14:paraId="4714A77E" w14:textId="77777777" w:rsidR="002C47A9" w:rsidRPr="00C32956" w:rsidRDefault="002C47A9" w:rsidP="00455F69">
      <w:pPr>
        <w:suppressAutoHyphens/>
        <w:autoSpaceDN w:val="0"/>
        <w:spacing w:after="0" w:line="276" w:lineRule="auto"/>
        <w:textAlignment w:val="baseline"/>
        <w:rPr>
          <w:rFonts w:eastAsia="Times New Roman" w:cstheme="minorHAnsi"/>
        </w:rPr>
      </w:pPr>
    </w:p>
    <w:p w14:paraId="7E6A6C9A" w14:textId="77777777" w:rsidR="002C47A9" w:rsidRPr="00C32956" w:rsidRDefault="002C47A9" w:rsidP="00455F69">
      <w:pPr>
        <w:suppressAutoHyphens/>
        <w:autoSpaceDN w:val="0"/>
        <w:spacing w:after="0" w:line="276" w:lineRule="auto"/>
        <w:textAlignment w:val="baseline"/>
        <w:rPr>
          <w:rFonts w:eastAsia="Times New Roman" w:cstheme="minorHAnsi"/>
        </w:rPr>
      </w:pPr>
      <w:r w:rsidRPr="00C32956">
        <w:rPr>
          <w:rFonts w:eastAsia="Times New Roman" w:cstheme="minorHAnsi"/>
        </w:rPr>
        <w:t xml:space="preserve">…………….……. </w:t>
      </w:r>
      <w:r w:rsidRPr="00C32956">
        <w:rPr>
          <w:rFonts w:eastAsia="Times New Roman" w:cstheme="minorHAnsi"/>
          <w:i/>
        </w:rPr>
        <w:t xml:space="preserve">(miejscowość), </w:t>
      </w:r>
      <w:r w:rsidRPr="00C32956">
        <w:rPr>
          <w:rFonts w:eastAsia="Times New Roman" w:cstheme="minorHAnsi"/>
        </w:rPr>
        <w:t>dnia ……</w:t>
      </w:r>
      <w:proofErr w:type="gramStart"/>
      <w:r w:rsidRPr="00C32956">
        <w:rPr>
          <w:rFonts w:eastAsia="Times New Roman" w:cstheme="minorHAnsi"/>
        </w:rPr>
        <w:t>…….</w:t>
      </w:r>
      <w:proofErr w:type="gramEnd"/>
      <w:r w:rsidRPr="00C32956">
        <w:rPr>
          <w:rFonts w:eastAsia="Times New Roman" w:cstheme="minorHAnsi"/>
        </w:rPr>
        <w:t xml:space="preserve">……. r. </w:t>
      </w:r>
    </w:p>
    <w:p w14:paraId="53D55C5C" w14:textId="77777777" w:rsidR="002C47A9" w:rsidRPr="00C32956" w:rsidRDefault="002C47A9" w:rsidP="00455F69">
      <w:pPr>
        <w:suppressAutoHyphens/>
        <w:autoSpaceDN w:val="0"/>
        <w:spacing w:after="0" w:line="276" w:lineRule="auto"/>
        <w:textAlignment w:val="baseline"/>
        <w:rPr>
          <w:rFonts w:eastAsia="Times New Roman" w:cstheme="minorHAnsi"/>
        </w:rPr>
      </w:pPr>
      <w:r w:rsidRPr="00C32956">
        <w:rPr>
          <w:rFonts w:eastAsia="Times New Roman" w:cstheme="minorHAnsi"/>
        </w:rPr>
        <w:lastRenderedPageBreak/>
        <w:t>…………………………………………</w:t>
      </w:r>
    </w:p>
    <w:p w14:paraId="3B451E66" w14:textId="77777777" w:rsidR="002C47A9" w:rsidRPr="00C32956" w:rsidRDefault="002C47A9" w:rsidP="00455F69">
      <w:pPr>
        <w:suppressAutoHyphens/>
        <w:autoSpaceDN w:val="0"/>
        <w:spacing w:after="0" w:line="276" w:lineRule="auto"/>
        <w:ind w:left="5664" w:firstLine="708"/>
        <w:textAlignment w:val="baseline"/>
        <w:rPr>
          <w:rFonts w:eastAsia="Times New Roman" w:cstheme="minorHAnsi"/>
          <w:i/>
        </w:rPr>
      </w:pPr>
      <w:r w:rsidRPr="00C32956">
        <w:rPr>
          <w:rFonts w:eastAsia="Times New Roman" w:cstheme="minorHAnsi"/>
          <w:i/>
        </w:rPr>
        <w:t xml:space="preserve">               (podpis)</w:t>
      </w:r>
    </w:p>
    <w:p w14:paraId="65ABF4E3" w14:textId="77777777" w:rsidR="002C47A9" w:rsidRPr="00C32956" w:rsidRDefault="002C47A9" w:rsidP="00455F69">
      <w:pPr>
        <w:suppressAutoHyphens/>
        <w:autoSpaceDN w:val="0"/>
        <w:spacing w:after="0" w:line="276" w:lineRule="auto"/>
        <w:ind w:left="5664" w:firstLine="708"/>
        <w:textAlignment w:val="baseline"/>
        <w:rPr>
          <w:rFonts w:eastAsia="Times New Roman" w:cstheme="minorHAnsi"/>
          <w:i/>
        </w:rPr>
      </w:pPr>
    </w:p>
    <w:p w14:paraId="10DE8D65" w14:textId="77777777" w:rsidR="002C47A9" w:rsidRPr="00C32956" w:rsidRDefault="002C47A9" w:rsidP="00455F69">
      <w:pPr>
        <w:suppressAutoHyphens/>
        <w:autoSpaceDN w:val="0"/>
        <w:spacing w:after="0" w:line="276" w:lineRule="auto"/>
        <w:textAlignment w:val="baseline"/>
        <w:rPr>
          <w:rFonts w:eastAsia="Times New Roman" w:cstheme="minorHAnsi"/>
        </w:rPr>
      </w:pPr>
      <w:r w:rsidRPr="00C32956">
        <w:rPr>
          <w:rFonts w:eastAsia="Times New Roman" w:cstheme="minorHAnsi"/>
        </w:rPr>
        <w:t xml:space="preserve">Oświadczam, że zachodzą w stosunku do mnie podstawy wykluczenia z postępowania na podstawie art. …………. ustawy </w:t>
      </w:r>
      <w:proofErr w:type="spellStart"/>
      <w:r w:rsidRPr="00C32956">
        <w:rPr>
          <w:rFonts w:eastAsia="Times New Roman" w:cstheme="minorHAnsi"/>
        </w:rPr>
        <w:t>Pzp</w:t>
      </w:r>
      <w:proofErr w:type="spellEnd"/>
      <w:r w:rsidRPr="00C32956">
        <w:rPr>
          <w:rFonts w:eastAsia="Times New Roman" w:cstheme="minorHAnsi"/>
        </w:rPr>
        <w:t xml:space="preserve"> </w:t>
      </w:r>
      <w:r w:rsidRPr="00C32956">
        <w:rPr>
          <w:rFonts w:eastAsia="Times New Roman" w:cstheme="minorHAnsi"/>
          <w:i/>
        </w:rPr>
        <w:t xml:space="preserve">(podać mającą zastosowanie podstawę wykluczenia spośród wymienionych w art. 108 ust. 1 </w:t>
      </w:r>
      <w:r w:rsidRPr="00C32956">
        <w:rPr>
          <w:rFonts w:eastAsia="Times New Roman" w:cstheme="minorHAnsi"/>
          <w:i/>
          <w:strike/>
        </w:rPr>
        <w:t xml:space="preserve">lub art. 109 ust.1 ustawy </w:t>
      </w:r>
      <w:proofErr w:type="spellStart"/>
      <w:r w:rsidRPr="00C32956">
        <w:rPr>
          <w:rFonts w:eastAsia="Times New Roman" w:cstheme="minorHAnsi"/>
          <w:i/>
          <w:strike/>
        </w:rPr>
        <w:t>Pzp</w:t>
      </w:r>
      <w:proofErr w:type="spellEnd"/>
      <w:r w:rsidRPr="00C32956">
        <w:rPr>
          <w:rFonts w:eastAsia="Times New Roman" w:cstheme="minorHAnsi"/>
          <w:i/>
        </w:rPr>
        <w:t>).</w:t>
      </w:r>
      <w:r w:rsidRPr="00C32956">
        <w:rPr>
          <w:rFonts w:eastAsia="Times New Roman" w:cstheme="minorHAnsi"/>
        </w:rPr>
        <w:t xml:space="preserve"> </w:t>
      </w:r>
    </w:p>
    <w:p w14:paraId="44E328DE" w14:textId="00C08CC0" w:rsidR="002C47A9" w:rsidRPr="00C32956" w:rsidRDefault="002C47A9" w:rsidP="00455F69">
      <w:pPr>
        <w:pStyle w:val="Akapitzlist"/>
        <w:keepNext/>
        <w:widowControl w:val="0"/>
        <w:numPr>
          <w:ilvl w:val="0"/>
          <w:numId w:val="43"/>
        </w:numPr>
        <w:suppressAutoHyphens w:val="0"/>
        <w:autoSpaceDE w:val="0"/>
        <w:autoSpaceDN w:val="0"/>
        <w:adjustRightInd w:val="0"/>
        <w:spacing w:line="276" w:lineRule="auto"/>
        <w:ind w:left="284"/>
        <w:contextualSpacing/>
        <w:rPr>
          <w:rFonts w:asciiTheme="minorHAnsi" w:hAnsiTheme="minorHAnsi" w:cstheme="minorHAnsi"/>
          <w:sz w:val="22"/>
          <w:szCs w:val="22"/>
        </w:rPr>
      </w:pPr>
      <w:r w:rsidRPr="00C32956">
        <w:rPr>
          <w:rFonts w:asciiTheme="minorHAnsi" w:hAnsiTheme="minorHAnsi" w:cstheme="minorHAnsi"/>
          <w:sz w:val="22"/>
          <w:szCs w:val="22"/>
        </w:rPr>
        <w:t xml:space="preserve">Jednocześnie, działając na podstawie art. 110 ust. 2 ustawy </w:t>
      </w:r>
      <w:proofErr w:type="spellStart"/>
      <w:proofErr w:type="gramStart"/>
      <w:r w:rsidRPr="00C32956">
        <w:rPr>
          <w:rFonts w:asciiTheme="minorHAnsi" w:hAnsiTheme="minorHAnsi" w:cstheme="minorHAnsi"/>
          <w:sz w:val="22"/>
          <w:szCs w:val="22"/>
        </w:rPr>
        <w:t>pzp</w:t>
      </w:r>
      <w:proofErr w:type="spellEnd"/>
      <w:r w:rsidRPr="00C32956">
        <w:rPr>
          <w:rFonts w:asciiTheme="minorHAnsi" w:hAnsiTheme="minorHAnsi" w:cstheme="minorHAnsi"/>
          <w:sz w:val="22"/>
          <w:szCs w:val="22"/>
        </w:rPr>
        <w:t xml:space="preserve">  informuję</w:t>
      </w:r>
      <w:proofErr w:type="gramEnd"/>
      <w:r w:rsidRPr="00C32956">
        <w:rPr>
          <w:rFonts w:asciiTheme="minorHAnsi" w:hAnsiTheme="minorHAnsi" w:cstheme="minorHAnsi"/>
          <w:sz w:val="22"/>
          <w:szCs w:val="22"/>
        </w:rPr>
        <w:t xml:space="preserve"> o</w:t>
      </w:r>
      <w:r w:rsidRPr="00C32956">
        <w:rPr>
          <w:rFonts w:asciiTheme="minorHAnsi" w:hAnsiTheme="minorHAnsi" w:cstheme="minorHAnsi"/>
          <w:b/>
          <w:sz w:val="22"/>
          <w:szCs w:val="22"/>
        </w:rPr>
        <w:t xml:space="preserve"> podjętych czynnościach w</w:t>
      </w:r>
      <w:r w:rsidR="00B153BB" w:rsidRPr="00C32956">
        <w:rPr>
          <w:rFonts w:asciiTheme="minorHAnsi" w:hAnsiTheme="minorHAnsi" w:cstheme="minorHAnsi"/>
          <w:b/>
          <w:sz w:val="22"/>
          <w:szCs w:val="22"/>
        </w:rPr>
        <w:t> </w:t>
      </w:r>
      <w:r w:rsidRPr="00C32956">
        <w:rPr>
          <w:rFonts w:asciiTheme="minorHAnsi" w:hAnsiTheme="minorHAnsi" w:cstheme="minorHAnsi"/>
          <w:b/>
          <w:sz w:val="22"/>
          <w:szCs w:val="22"/>
        </w:rPr>
        <w:t xml:space="preserve">celu wykazania swojej </w:t>
      </w:r>
      <w:proofErr w:type="gramStart"/>
      <w:r w:rsidRPr="00C32956">
        <w:rPr>
          <w:rFonts w:asciiTheme="minorHAnsi" w:hAnsiTheme="minorHAnsi" w:cstheme="minorHAnsi"/>
          <w:b/>
          <w:sz w:val="22"/>
          <w:szCs w:val="22"/>
        </w:rPr>
        <w:t xml:space="preserve">rzetelności </w:t>
      </w:r>
      <w:r w:rsidRPr="00C32956">
        <w:rPr>
          <w:rFonts w:asciiTheme="minorHAnsi" w:hAnsiTheme="minorHAnsi" w:cstheme="minorHAnsi"/>
          <w:sz w:val="22"/>
          <w:szCs w:val="22"/>
        </w:rPr>
        <w:t>:</w:t>
      </w:r>
      <w:proofErr w:type="gramEnd"/>
      <w:r w:rsidRPr="00C32956">
        <w:rPr>
          <w:rFonts w:asciiTheme="minorHAnsi" w:hAnsiTheme="minorHAnsi" w:cstheme="minorHAnsi"/>
          <w:sz w:val="22"/>
          <w:szCs w:val="22"/>
        </w:rPr>
        <w:t xml:space="preserve"> </w:t>
      </w:r>
    </w:p>
    <w:p w14:paraId="59A3A9EF" w14:textId="77777777" w:rsidR="002C47A9" w:rsidRPr="00C32956" w:rsidRDefault="002C47A9" w:rsidP="00455F69">
      <w:pPr>
        <w:suppressAutoHyphens/>
        <w:autoSpaceDN w:val="0"/>
        <w:spacing w:after="0" w:line="276" w:lineRule="auto"/>
        <w:textAlignment w:val="baseline"/>
        <w:rPr>
          <w:rFonts w:eastAsia="Times New Roman" w:cstheme="minorHAnsi"/>
        </w:rPr>
      </w:pPr>
    </w:p>
    <w:p w14:paraId="76BB1521" w14:textId="77777777" w:rsidR="002C47A9" w:rsidRPr="00C32956" w:rsidRDefault="002C47A9" w:rsidP="00455F69">
      <w:pPr>
        <w:suppressAutoHyphens/>
        <w:autoSpaceDN w:val="0"/>
        <w:spacing w:after="0" w:line="276" w:lineRule="auto"/>
        <w:textAlignment w:val="baseline"/>
        <w:rPr>
          <w:rFonts w:eastAsia="Times New Roman" w:cstheme="minorHAnsi"/>
        </w:rPr>
      </w:pPr>
    </w:p>
    <w:p w14:paraId="022694FE" w14:textId="77777777" w:rsidR="002C47A9" w:rsidRPr="00C32956" w:rsidRDefault="002C47A9" w:rsidP="00455F69">
      <w:pPr>
        <w:suppressAutoHyphens/>
        <w:autoSpaceDN w:val="0"/>
        <w:spacing w:after="0" w:line="276" w:lineRule="auto"/>
        <w:textAlignment w:val="baseline"/>
        <w:rPr>
          <w:rFonts w:eastAsia="Times New Roman" w:cstheme="minorHAnsi"/>
        </w:rPr>
      </w:pPr>
    </w:p>
    <w:p w14:paraId="1D2E8D72" w14:textId="77777777" w:rsidR="002C47A9" w:rsidRPr="00C32956" w:rsidRDefault="002C47A9" w:rsidP="00455F69">
      <w:pPr>
        <w:suppressAutoHyphens/>
        <w:autoSpaceDN w:val="0"/>
        <w:spacing w:after="0" w:line="276" w:lineRule="auto"/>
        <w:textAlignment w:val="baseline"/>
        <w:rPr>
          <w:rFonts w:eastAsia="Times New Roman" w:cstheme="minorHAnsi"/>
        </w:rPr>
      </w:pPr>
      <w:r w:rsidRPr="00C32956">
        <w:rPr>
          <w:rFonts w:eastAsia="Times New Roman" w:cstheme="minorHAnsi"/>
        </w:rPr>
        <w:t xml:space="preserve">…………….……. </w:t>
      </w:r>
      <w:r w:rsidRPr="00C32956">
        <w:rPr>
          <w:rFonts w:eastAsia="Times New Roman" w:cstheme="minorHAnsi"/>
          <w:i/>
        </w:rPr>
        <w:t xml:space="preserve">(miejscowość), </w:t>
      </w:r>
      <w:r w:rsidRPr="00C32956">
        <w:rPr>
          <w:rFonts w:eastAsia="Times New Roman" w:cstheme="minorHAnsi"/>
        </w:rPr>
        <w:t xml:space="preserve">dnia …………………. r. </w:t>
      </w:r>
    </w:p>
    <w:p w14:paraId="1DF51899" w14:textId="77777777" w:rsidR="002C47A9" w:rsidRPr="00C32956" w:rsidRDefault="002C47A9" w:rsidP="00455F69">
      <w:pPr>
        <w:suppressAutoHyphens/>
        <w:autoSpaceDN w:val="0"/>
        <w:spacing w:after="0" w:line="276" w:lineRule="auto"/>
        <w:textAlignment w:val="baseline"/>
        <w:rPr>
          <w:rFonts w:eastAsia="Times New Roman" w:cstheme="minorHAnsi"/>
        </w:rPr>
      </w:pPr>
    </w:p>
    <w:p w14:paraId="5EBD6951" w14:textId="77777777" w:rsidR="002C47A9" w:rsidRPr="00C32956" w:rsidRDefault="002C47A9" w:rsidP="00455F69">
      <w:pPr>
        <w:suppressAutoHyphens/>
        <w:autoSpaceDN w:val="0"/>
        <w:spacing w:after="0" w:line="276" w:lineRule="auto"/>
        <w:textAlignment w:val="baseline"/>
        <w:rPr>
          <w:rFonts w:eastAsia="Times New Roman" w:cstheme="minorHAnsi"/>
        </w:rPr>
      </w:pPr>
      <w:r w:rsidRPr="00C32956">
        <w:rPr>
          <w:rFonts w:eastAsia="Times New Roman" w:cstheme="minorHAnsi"/>
        </w:rPr>
        <w:tab/>
      </w:r>
      <w:r w:rsidRPr="00C32956">
        <w:rPr>
          <w:rFonts w:eastAsia="Times New Roman" w:cstheme="minorHAnsi"/>
        </w:rPr>
        <w:tab/>
      </w:r>
      <w:r w:rsidRPr="00C32956">
        <w:rPr>
          <w:rFonts w:eastAsia="Times New Roman" w:cstheme="minorHAnsi"/>
        </w:rPr>
        <w:tab/>
      </w:r>
      <w:r w:rsidRPr="00C32956">
        <w:rPr>
          <w:rFonts w:eastAsia="Times New Roman" w:cstheme="minorHAnsi"/>
        </w:rPr>
        <w:tab/>
      </w:r>
      <w:r w:rsidRPr="00C32956">
        <w:rPr>
          <w:rFonts w:eastAsia="Times New Roman" w:cstheme="minorHAnsi"/>
        </w:rPr>
        <w:tab/>
      </w:r>
      <w:r w:rsidRPr="00C32956">
        <w:rPr>
          <w:rFonts w:eastAsia="Times New Roman" w:cstheme="minorHAnsi"/>
        </w:rPr>
        <w:tab/>
      </w:r>
      <w:r w:rsidRPr="00C32956">
        <w:rPr>
          <w:rFonts w:eastAsia="Times New Roman" w:cstheme="minorHAnsi"/>
        </w:rPr>
        <w:tab/>
        <w:t>…………………………………………</w:t>
      </w:r>
      <w:r w:rsidRPr="00C32956">
        <w:rPr>
          <w:rFonts w:eastAsia="Times New Roman" w:cstheme="minorHAnsi"/>
        </w:rPr>
        <w:br/>
        <w:t>(podpis)</w:t>
      </w:r>
    </w:p>
    <w:p w14:paraId="237E2A0F" w14:textId="77777777" w:rsidR="002C47A9" w:rsidRPr="00C32956" w:rsidRDefault="002C47A9" w:rsidP="00455F69">
      <w:pPr>
        <w:suppressAutoHyphens/>
        <w:autoSpaceDN w:val="0"/>
        <w:spacing w:after="0" w:line="276" w:lineRule="auto"/>
        <w:textAlignment w:val="baseline"/>
        <w:rPr>
          <w:rFonts w:eastAsia="Times New Roman" w:cstheme="minorHAnsi"/>
          <w:i/>
        </w:rPr>
      </w:pPr>
    </w:p>
    <w:p w14:paraId="3A204EED" w14:textId="77777777" w:rsidR="002C47A9" w:rsidRPr="00C32956" w:rsidRDefault="002C47A9" w:rsidP="00455F69">
      <w:pPr>
        <w:shd w:val="clear" w:color="auto" w:fill="BFBFBF"/>
        <w:suppressAutoHyphens/>
        <w:autoSpaceDN w:val="0"/>
        <w:spacing w:after="0" w:line="276" w:lineRule="auto"/>
        <w:textAlignment w:val="baseline"/>
        <w:rPr>
          <w:rFonts w:eastAsia="Times New Roman" w:cstheme="minorHAnsi"/>
          <w:b/>
        </w:rPr>
      </w:pPr>
      <w:r w:rsidRPr="00C32956">
        <w:rPr>
          <w:rFonts w:eastAsia="Times New Roman" w:cstheme="minorHAnsi"/>
          <w:b/>
        </w:rPr>
        <w:t>OŚWIADCZENIE DOTYCZĄCE PODANYCH INFORMACJI:</w:t>
      </w:r>
    </w:p>
    <w:p w14:paraId="0480ACE6" w14:textId="77777777" w:rsidR="002C47A9" w:rsidRPr="00C32956" w:rsidRDefault="002C47A9" w:rsidP="00455F69">
      <w:pPr>
        <w:suppressAutoHyphens/>
        <w:autoSpaceDN w:val="0"/>
        <w:spacing w:after="0" w:line="276" w:lineRule="auto"/>
        <w:textAlignment w:val="baseline"/>
        <w:rPr>
          <w:rFonts w:eastAsia="Times New Roman" w:cstheme="minorHAnsi"/>
          <w:b/>
        </w:rPr>
      </w:pPr>
    </w:p>
    <w:p w14:paraId="57759C04" w14:textId="77777777" w:rsidR="002C47A9" w:rsidRPr="00C32956" w:rsidRDefault="002C47A9" w:rsidP="00455F69">
      <w:pPr>
        <w:suppressAutoHyphens/>
        <w:autoSpaceDN w:val="0"/>
        <w:spacing w:after="0" w:line="276" w:lineRule="auto"/>
        <w:textAlignment w:val="baseline"/>
        <w:rPr>
          <w:rFonts w:eastAsia="Times New Roman" w:cstheme="minorHAnsi"/>
        </w:rPr>
      </w:pPr>
      <w:r w:rsidRPr="00C32956">
        <w:rPr>
          <w:rFonts w:eastAsia="Times New Roman" w:cstheme="minorHAnsi"/>
        </w:rPr>
        <w:t xml:space="preserve">Oświadczam, że wszystkie informacje podane w powyższych oświadczeniach są aktualne </w:t>
      </w:r>
      <w:r w:rsidRPr="00C32956">
        <w:rPr>
          <w:rFonts w:eastAsia="Times New Roman" w:cstheme="minorHAnsi"/>
        </w:rPr>
        <w:br/>
        <w:t>i zgodne z prawdą oraz zostały przedstawione z pełną świadomością konsekwencji wprowadzenia zamawiającego w błąd przy przedstawianiu informacji.</w:t>
      </w:r>
    </w:p>
    <w:p w14:paraId="55EF2297" w14:textId="77777777" w:rsidR="002C47A9" w:rsidRPr="00C32956" w:rsidRDefault="002C47A9" w:rsidP="00455F69">
      <w:pPr>
        <w:suppressAutoHyphens/>
        <w:autoSpaceDN w:val="0"/>
        <w:spacing w:after="0" w:line="276" w:lineRule="auto"/>
        <w:textAlignment w:val="baseline"/>
        <w:rPr>
          <w:rFonts w:eastAsia="Times New Roman" w:cstheme="minorHAnsi"/>
        </w:rPr>
      </w:pPr>
    </w:p>
    <w:p w14:paraId="1CBDB0F4" w14:textId="75E44531" w:rsidR="002C47A9" w:rsidRPr="00C32956" w:rsidRDefault="002C47A9" w:rsidP="00455F69">
      <w:pPr>
        <w:suppressAutoHyphens/>
        <w:autoSpaceDN w:val="0"/>
        <w:spacing w:after="0" w:line="276" w:lineRule="auto"/>
        <w:textAlignment w:val="baseline"/>
        <w:rPr>
          <w:rFonts w:eastAsia="Times New Roman" w:cstheme="minorHAnsi"/>
        </w:rPr>
      </w:pPr>
      <w:r w:rsidRPr="00C32956">
        <w:rPr>
          <w:rFonts w:eastAsia="Times New Roman" w:cstheme="minorHAnsi"/>
        </w:rPr>
        <w:t xml:space="preserve">………….……. </w:t>
      </w:r>
      <w:r w:rsidRPr="00C32956">
        <w:rPr>
          <w:rFonts w:eastAsia="Times New Roman" w:cstheme="minorHAnsi"/>
          <w:i/>
        </w:rPr>
        <w:t xml:space="preserve">(miejscowość), </w:t>
      </w:r>
      <w:r w:rsidRPr="00C32956">
        <w:rPr>
          <w:rFonts w:eastAsia="Times New Roman" w:cstheme="minorHAnsi"/>
        </w:rPr>
        <w:t xml:space="preserve">dnia …………………. r. </w:t>
      </w:r>
    </w:p>
    <w:p w14:paraId="343A38FD" w14:textId="77777777" w:rsidR="002C47A9" w:rsidRPr="00C32956" w:rsidRDefault="002C47A9" w:rsidP="00455F69">
      <w:pPr>
        <w:suppressAutoHyphens/>
        <w:autoSpaceDN w:val="0"/>
        <w:spacing w:after="0" w:line="276" w:lineRule="auto"/>
        <w:textAlignment w:val="baseline"/>
        <w:rPr>
          <w:rFonts w:eastAsia="Times New Roman" w:cstheme="minorHAnsi"/>
        </w:rPr>
      </w:pPr>
    </w:p>
    <w:p w14:paraId="38A90C2A" w14:textId="77777777" w:rsidR="002C47A9" w:rsidRPr="00C32956" w:rsidRDefault="002C47A9" w:rsidP="00455F69">
      <w:pPr>
        <w:suppressAutoHyphens/>
        <w:autoSpaceDN w:val="0"/>
        <w:spacing w:after="0" w:line="276" w:lineRule="auto"/>
        <w:textAlignment w:val="baseline"/>
        <w:rPr>
          <w:rFonts w:eastAsia="Times New Roman" w:cstheme="minorHAnsi"/>
        </w:rPr>
      </w:pPr>
      <w:r w:rsidRPr="00C32956">
        <w:rPr>
          <w:rFonts w:eastAsia="Times New Roman" w:cstheme="minorHAnsi"/>
        </w:rPr>
        <w:tab/>
      </w:r>
      <w:r w:rsidRPr="00C32956">
        <w:rPr>
          <w:rFonts w:eastAsia="Times New Roman" w:cstheme="minorHAnsi"/>
        </w:rPr>
        <w:tab/>
      </w:r>
      <w:r w:rsidRPr="00C32956">
        <w:rPr>
          <w:rFonts w:eastAsia="Times New Roman" w:cstheme="minorHAnsi"/>
        </w:rPr>
        <w:tab/>
      </w:r>
      <w:r w:rsidRPr="00C32956">
        <w:rPr>
          <w:rFonts w:eastAsia="Times New Roman" w:cstheme="minorHAnsi"/>
        </w:rPr>
        <w:tab/>
      </w:r>
      <w:r w:rsidRPr="00C32956">
        <w:rPr>
          <w:rFonts w:eastAsia="Times New Roman" w:cstheme="minorHAnsi"/>
        </w:rPr>
        <w:tab/>
      </w:r>
      <w:r w:rsidRPr="00C32956">
        <w:rPr>
          <w:rFonts w:eastAsia="Times New Roman" w:cstheme="minorHAnsi"/>
        </w:rPr>
        <w:tab/>
      </w:r>
      <w:r w:rsidRPr="00C32956">
        <w:rPr>
          <w:rFonts w:eastAsia="Times New Roman" w:cstheme="minorHAnsi"/>
        </w:rPr>
        <w:tab/>
        <w:t>…………………………………………</w:t>
      </w:r>
    </w:p>
    <w:p w14:paraId="48448152" w14:textId="77777777" w:rsidR="002C47A9" w:rsidRPr="00C32956" w:rsidRDefault="002C47A9" w:rsidP="00455F69">
      <w:pPr>
        <w:suppressAutoHyphens/>
        <w:autoSpaceDN w:val="0"/>
        <w:spacing w:after="0" w:line="276" w:lineRule="auto"/>
        <w:ind w:left="5664" w:firstLine="708"/>
        <w:textAlignment w:val="baseline"/>
        <w:rPr>
          <w:rFonts w:eastAsia="Times New Roman" w:cstheme="minorHAnsi"/>
          <w:i/>
        </w:rPr>
      </w:pPr>
      <w:r w:rsidRPr="00C32956">
        <w:rPr>
          <w:rFonts w:eastAsia="Times New Roman" w:cstheme="minorHAnsi"/>
          <w:i/>
        </w:rPr>
        <w:t>(podpis)</w:t>
      </w:r>
    </w:p>
    <w:p w14:paraId="5358FD68" w14:textId="77777777" w:rsidR="002C47A9" w:rsidRPr="00C32956" w:rsidRDefault="002C47A9" w:rsidP="00455F69">
      <w:pPr>
        <w:suppressAutoHyphens/>
        <w:autoSpaceDN w:val="0"/>
        <w:spacing w:after="0" w:line="276" w:lineRule="auto"/>
        <w:ind w:left="5246" w:firstLine="708"/>
        <w:textAlignment w:val="baseline"/>
        <w:rPr>
          <w:rFonts w:eastAsia="Times New Roman" w:cstheme="minorHAnsi"/>
          <w:b/>
        </w:rPr>
      </w:pPr>
      <w:r w:rsidRPr="00C32956">
        <w:rPr>
          <w:rFonts w:eastAsia="Times New Roman" w:cstheme="minorHAnsi"/>
          <w:b/>
        </w:rPr>
        <w:t>Załącznik nr 4 do SWZ</w:t>
      </w:r>
    </w:p>
    <w:p w14:paraId="5596C42F" w14:textId="3F9080BE" w:rsidR="00C525AB" w:rsidRPr="00C32956" w:rsidRDefault="00C525AB" w:rsidP="00455F69">
      <w:pPr>
        <w:suppressAutoHyphens/>
        <w:autoSpaceDN w:val="0"/>
        <w:spacing w:after="0" w:line="276" w:lineRule="auto"/>
        <w:ind w:left="5246" w:firstLine="708"/>
        <w:textAlignment w:val="baseline"/>
        <w:rPr>
          <w:rFonts w:eastAsia="Times New Roman" w:cstheme="minorHAnsi"/>
          <w:b/>
        </w:rPr>
      </w:pPr>
      <w:r w:rsidRPr="00C32956">
        <w:rPr>
          <w:rFonts w:eastAsia="Times New Roman" w:cstheme="minorHAnsi"/>
          <w:b/>
          <w:bCs/>
          <w:iCs/>
          <w:lang w:eastAsia="pl-PL"/>
        </w:rPr>
        <w:t>GSF/</w:t>
      </w:r>
      <w:r w:rsidR="00455F69" w:rsidRPr="00C32956">
        <w:rPr>
          <w:rFonts w:eastAsia="Times New Roman" w:cstheme="minorHAnsi"/>
          <w:b/>
          <w:bCs/>
          <w:iCs/>
          <w:lang w:eastAsia="pl-PL"/>
        </w:rPr>
        <w:t>4</w:t>
      </w:r>
      <w:r w:rsidRPr="00C32956">
        <w:rPr>
          <w:rFonts w:eastAsia="Times New Roman" w:cstheme="minorHAnsi"/>
          <w:b/>
          <w:bCs/>
          <w:iCs/>
          <w:lang w:eastAsia="pl-PL"/>
        </w:rPr>
        <w:t>/</w:t>
      </w:r>
      <w:r w:rsidR="00455F69" w:rsidRPr="00C32956">
        <w:rPr>
          <w:rFonts w:eastAsia="Times New Roman" w:cstheme="minorHAnsi"/>
          <w:b/>
          <w:bCs/>
          <w:iCs/>
          <w:lang w:eastAsia="pl-PL"/>
        </w:rPr>
        <w:t>U</w:t>
      </w:r>
      <w:r w:rsidRPr="00C32956">
        <w:rPr>
          <w:rFonts w:eastAsia="Times New Roman" w:cstheme="minorHAnsi"/>
          <w:b/>
          <w:bCs/>
          <w:iCs/>
          <w:lang w:eastAsia="pl-PL"/>
        </w:rPr>
        <w:t>/TP/2026</w:t>
      </w:r>
    </w:p>
    <w:p w14:paraId="3E7CD226" w14:textId="77777777" w:rsidR="00C525AB" w:rsidRPr="00C32956" w:rsidRDefault="00C525AB" w:rsidP="00455F69">
      <w:pPr>
        <w:suppressAutoHyphens/>
        <w:autoSpaceDN w:val="0"/>
        <w:spacing w:after="0" w:line="276" w:lineRule="auto"/>
        <w:ind w:left="5246" w:firstLine="708"/>
        <w:textAlignment w:val="baseline"/>
        <w:rPr>
          <w:rFonts w:eastAsia="Times New Roman" w:cstheme="minorHAnsi"/>
          <w:b/>
        </w:rPr>
      </w:pPr>
    </w:p>
    <w:p w14:paraId="17FE6BF4" w14:textId="77777777" w:rsidR="002C47A9" w:rsidRPr="00C32956" w:rsidRDefault="002C47A9" w:rsidP="00455F69">
      <w:pPr>
        <w:suppressAutoHyphens/>
        <w:autoSpaceDN w:val="0"/>
        <w:spacing w:after="0" w:line="276" w:lineRule="auto"/>
        <w:ind w:left="5246" w:firstLine="708"/>
        <w:textAlignment w:val="baseline"/>
        <w:rPr>
          <w:rFonts w:eastAsia="Times New Roman" w:cstheme="minorHAnsi"/>
          <w:b/>
        </w:rPr>
      </w:pPr>
      <w:r w:rsidRPr="00C32956">
        <w:rPr>
          <w:rFonts w:eastAsia="Times New Roman" w:cstheme="minorHAnsi"/>
          <w:b/>
        </w:rPr>
        <w:br/>
      </w:r>
    </w:p>
    <w:p w14:paraId="16803C12" w14:textId="77777777" w:rsidR="002C47A9" w:rsidRPr="00C32956" w:rsidRDefault="002C47A9" w:rsidP="00455F69">
      <w:pPr>
        <w:suppressAutoHyphens/>
        <w:autoSpaceDN w:val="0"/>
        <w:spacing w:after="0" w:line="276" w:lineRule="auto"/>
        <w:ind w:left="5246" w:firstLine="708"/>
        <w:textAlignment w:val="baseline"/>
        <w:rPr>
          <w:rFonts w:eastAsia="Times New Roman" w:cstheme="minorHAnsi"/>
          <w:b/>
        </w:rPr>
      </w:pPr>
      <w:r w:rsidRPr="00C32956">
        <w:rPr>
          <w:rFonts w:eastAsia="Times New Roman" w:cstheme="minorHAnsi"/>
          <w:b/>
        </w:rPr>
        <w:t>Zamawiający:</w:t>
      </w:r>
    </w:p>
    <w:p w14:paraId="508D3C81" w14:textId="77777777" w:rsidR="002C47A9" w:rsidRPr="00C32956" w:rsidRDefault="002C47A9" w:rsidP="00455F69">
      <w:pPr>
        <w:suppressAutoHyphens/>
        <w:autoSpaceDN w:val="0"/>
        <w:spacing w:after="0" w:line="276" w:lineRule="auto"/>
        <w:ind w:left="5954"/>
        <w:textAlignment w:val="baseline"/>
        <w:rPr>
          <w:rFonts w:eastAsia="Times New Roman" w:cstheme="minorHAnsi"/>
        </w:rPr>
      </w:pPr>
      <w:r w:rsidRPr="00C32956">
        <w:rPr>
          <w:rFonts w:eastAsia="Times New Roman" w:cstheme="minorHAnsi"/>
        </w:rPr>
        <w:t>Wojewódzka Biblioteka Publiczna</w:t>
      </w:r>
      <w:r w:rsidRPr="00C32956">
        <w:rPr>
          <w:rFonts w:eastAsia="Times New Roman" w:cstheme="minorHAnsi"/>
        </w:rPr>
        <w:br/>
        <w:t>im. Marszałka Józefa Piłsudskiego w Łodzi</w:t>
      </w:r>
      <w:r w:rsidRPr="00C32956">
        <w:rPr>
          <w:rFonts w:eastAsia="Times New Roman" w:cstheme="minorHAnsi"/>
        </w:rPr>
        <w:br/>
        <w:t>ul. Gdańska 100/102, 90-508 Łódź</w:t>
      </w:r>
    </w:p>
    <w:p w14:paraId="55570305" w14:textId="77777777" w:rsidR="002C47A9" w:rsidRPr="00C32956" w:rsidRDefault="002C47A9" w:rsidP="00455F69">
      <w:pPr>
        <w:suppressAutoHyphens/>
        <w:autoSpaceDN w:val="0"/>
        <w:spacing w:after="0" w:line="276" w:lineRule="auto"/>
        <w:ind w:left="5954"/>
        <w:textAlignment w:val="baseline"/>
        <w:rPr>
          <w:rFonts w:eastAsia="Times New Roman" w:cstheme="minorHAnsi"/>
        </w:rPr>
      </w:pPr>
    </w:p>
    <w:p w14:paraId="061BAEB6" w14:textId="77777777" w:rsidR="002C47A9" w:rsidRPr="00C32956" w:rsidRDefault="002C47A9" w:rsidP="00455F69">
      <w:pPr>
        <w:suppressAutoHyphens/>
        <w:autoSpaceDN w:val="0"/>
        <w:spacing w:after="0" w:line="276" w:lineRule="auto"/>
        <w:textAlignment w:val="baseline"/>
        <w:rPr>
          <w:rFonts w:eastAsia="Times New Roman" w:cstheme="minorHAnsi"/>
          <w:b/>
        </w:rPr>
      </w:pPr>
      <w:r w:rsidRPr="00C32956">
        <w:rPr>
          <w:rFonts w:eastAsia="Times New Roman" w:cstheme="minorHAnsi"/>
          <w:b/>
        </w:rPr>
        <w:t>Wykonawca/Podmiot udostępniający zasoby*:</w:t>
      </w:r>
    </w:p>
    <w:p w14:paraId="6F0A3210" w14:textId="77777777" w:rsidR="002C47A9" w:rsidRPr="00C32956" w:rsidRDefault="002C47A9" w:rsidP="00455F69">
      <w:pPr>
        <w:suppressAutoHyphens/>
        <w:autoSpaceDN w:val="0"/>
        <w:spacing w:after="0" w:line="276" w:lineRule="auto"/>
        <w:textAlignment w:val="baseline"/>
        <w:rPr>
          <w:rFonts w:eastAsia="Times New Roman" w:cstheme="minorHAnsi"/>
          <w:b/>
        </w:rPr>
      </w:pPr>
      <w:r w:rsidRPr="00C32956">
        <w:rPr>
          <w:rFonts w:eastAsia="Times New Roman" w:cstheme="minorHAnsi"/>
          <w:b/>
        </w:rPr>
        <w:t>*niepotrzebne skreślić</w:t>
      </w:r>
    </w:p>
    <w:p w14:paraId="752F879F" w14:textId="77777777" w:rsidR="002C47A9" w:rsidRPr="00C32956" w:rsidRDefault="002C47A9" w:rsidP="00455F69">
      <w:pPr>
        <w:suppressAutoHyphens/>
        <w:autoSpaceDN w:val="0"/>
        <w:spacing w:after="0" w:line="276" w:lineRule="auto"/>
        <w:ind w:right="5954"/>
        <w:textAlignment w:val="baseline"/>
        <w:rPr>
          <w:rFonts w:eastAsia="Times New Roman" w:cstheme="minorHAnsi"/>
        </w:rPr>
      </w:pPr>
      <w:r w:rsidRPr="00C32956">
        <w:rPr>
          <w:rFonts w:eastAsia="Times New Roman" w:cstheme="minorHAnsi"/>
        </w:rPr>
        <w:t>…………………………………………………………………………</w:t>
      </w:r>
    </w:p>
    <w:p w14:paraId="3B72C9AF" w14:textId="77777777" w:rsidR="002C47A9" w:rsidRPr="00C32956" w:rsidRDefault="002C47A9" w:rsidP="00455F69">
      <w:pPr>
        <w:suppressAutoHyphens/>
        <w:autoSpaceDN w:val="0"/>
        <w:spacing w:line="276" w:lineRule="auto"/>
        <w:ind w:right="5953"/>
        <w:textAlignment w:val="baseline"/>
        <w:rPr>
          <w:rFonts w:eastAsia="Times New Roman" w:cstheme="minorHAnsi"/>
          <w:i/>
        </w:rPr>
      </w:pPr>
      <w:r w:rsidRPr="00C32956">
        <w:rPr>
          <w:rFonts w:eastAsia="Times New Roman" w:cstheme="minorHAnsi"/>
          <w:i/>
        </w:rPr>
        <w:t>(pełna nazwa/firma, adres, w zależności od podmiotu: NIP/PESEL, KRS/</w:t>
      </w:r>
      <w:proofErr w:type="spellStart"/>
      <w:r w:rsidRPr="00C32956">
        <w:rPr>
          <w:rFonts w:eastAsia="Times New Roman" w:cstheme="minorHAnsi"/>
          <w:i/>
        </w:rPr>
        <w:t>CEiDG</w:t>
      </w:r>
      <w:proofErr w:type="spellEnd"/>
      <w:r w:rsidRPr="00C32956">
        <w:rPr>
          <w:rFonts w:eastAsia="Times New Roman" w:cstheme="minorHAnsi"/>
          <w:i/>
        </w:rPr>
        <w:t>)</w:t>
      </w:r>
    </w:p>
    <w:p w14:paraId="3DB02035" w14:textId="77777777" w:rsidR="002C47A9" w:rsidRPr="00C32956" w:rsidRDefault="002C47A9" w:rsidP="00455F69">
      <w:pPr>
        <w:suppressAutoHyphens/>
        <w:autoSpaceDN w:val="0"/>
        <w:spacing w:after="0" w:line="276" w:lineRule="auto"/>
        <w:textAlignment w:val="baseline"/>
        <w:rPr>
          <w:rFonts w:eastAsia="Times New Roman" w:cstheme="minorHAnsi"/>
        </w:rPr>
      </w:pPr>
      <w:r w:rsidRPr="00C32956">
        <w:rPr>
          <w:rFonts w:eastAsia="Times New Roman" w:cstheme="minorHAnsi"/>
        </w:rPr>
        <w:t>reprezentowany przez:</w:t>
      </w:r>
    </w:p>
    <w:p w14:paraId="28D05EBB" w14:textId="77777777" w:rsidR="002C47A9" w:rsidRPr="00C32956" w:rsidRDefault="002C47A9" w:rsidP="00455F69">
      <w:pPr>
        <w:suppressAutoHyphens/>
        <w:autoSpaceDN w:val="0"/>
        <w:spacing w:after="0" w:line="276" w:lineRule="auto"/>
        <w:ind w:right="5954"/>
        <w:textAlignment w:val="baseline"/>
        <w:rPr>
          <w:rFonts w:eastAsia="Times New Roman" w:cstheme="minorHAnsi"/>
        </w:rPr>
      </w:pPr>
      <w:r w:rsidRPr="00C32956">
        <w:rPr>
          <w:rFonts w:eastAsia="Times New Roman" w:cstheme="minorHAnsi"/>
        </w:rPr>
        <w:t>…………………………………………………</w:t>
      </w:r>
    </w:p>
    <w:p w14:paraId="5CCEFEBA" w14:textId="77777777" w:rsidR="002C47A9" w:rsidRPr="00C32956" w:rsidRDefault="002C47A9" w:rsidP="00455F69">
      <w:pPr>
        <w:suppressAutoHyphens/>
        <w:autoSpaceDN w:val="0"/>
        <w:spacing w:after="0" w:line="276" w:lineRule="auto"/>
        <w:ind w:right="5953"/>
        <w:textAlignment w:val="baseline"/>
        <w:rPr>
          <w:rFonts w:eastAsia="Times New Roman" w:cstheme="minorHAnsi"/>
          <w:i/>
        </w:rPr>
      </w:pPr>
      <w:r w:rsidRPr="00C32956">
        <w:rPr>
          <w:rFonts w:eastAsia="Times New Roman" w:cstheme="minorHAnsi"/>
          <w:i/>
        </w:rPr>
        <w:t xml:space="preserve">(imię, nazwisko, stanowisko/podstawa </w:t>
      </w:r>
      <w:proofErr w:type="gramStart"/>
      <w:r w:rsidRPr="00C32956">
        <w:rPr>
          <w:rFonts w:eastAsia="Times New Roman" w:cstheme="minorHAnsi"/>
          <w:i/>
        </w:rPr>
        <w:t>do  reprezentacji</w:t>
      </w:r>
      <w:proofErr w:type="gramEnd"/>
      <w:r w:rsidRPr="00C32956">
        <w:rPr>
          <w:rFonts w:eastAsia="Times New Roman" w:cstheme="minorHAnsi"/>
          <w:i/>
        </w:rPr>
        <w:t>)</w:t>
      </w:r>
    </w:p>
    <w:p w14:paraId="0C0F1AC3" w14:textId="77777777" w:rsidR="002C47A9" w:rsidRPr="00C32956" w:rsidRDefault="002C47A9" w:rsidP="00455F69">
      <w:pPr>
        <w:suppressAutoHyphens/>
        <w:autoSpaceDN w:val="0"/>
        <w:spacing w:after="120" w:line="276" w:lineRule="auto"/>
        <w:textAlignment w:val="baseline"/>
        <w:rPr>
          <w:rFonts w:eastAsia="Times New Roman" w:cstheme="minorHAnsi"/>
          <w:b/>
        </w:rPr>
      </w:pPr>
      <w:r w:rsidRPr="00C32956">
        <w:rPr>
          <w:rFonts w:eastAsia="Times New Roman" w:cstheme="minorHAnsi"/>
          <w:b/>
        </w:rPr>
        <w:t xml:space="preserve">Oświadczenie wykonawcy </w:t>
      </w:r>
    </w:p>
    <w:p w14:paraId="3A82619D" w14:textId="77777777" w:rsidR="002C47A9" w:rsidRPr="00C32956" w:rsidRDefault="002C47A9" w:rsidP="00455F69">
      <w:pPr>
        <w:suppressAutoHyphens/>
        <w:autoSpaceDN w:val="0"/>
        <w:spacing w:after="0" w:line="276" w:lineRule="auto"/>
        <w:textAlignment w:val="baseline"/>
        <w:rPr>
          <w:rFonts w:eastAsia="Times New Roman" w:cstheme="minorHAnsi"/>
          <w:b/>
        </w:rPr>
      </w:pPr>
      <w:r w:rsidRPr="00C32956">
        <w:rPr>
          <w:rFonts w:eastAsia="Times New Roman" w:cstheme="minorHAnsi"/>
          <w:b/>
        </w:rPr>
        <w:t xml:space="preserve">składane na podstawie art. 125 ust. 1 ustawy z dnia 11 września 2019 r. </w:t>
      </w:r>
    </w:p>
    <w:p w14:paraId="36E79568" w14:textId="77777777" w:rsidR="002C47A9" w:rsidRPr="00C32956" w:rsidRDefault="002C47A9" w:rsidP="00455F69">
      <w:pPr>
        <w:suppressAutoHyphens/>
        <w:autoSpaceDN w:val="0"/>
        <w:spacing w:after="0" w:line="276" w:lineRule="auto"/>
        <w:textAlignment w:val="baseline"/>
        <w:rPr>
          <w:rFonts w:eastAsia="Times New Roman" w:cstheme="minorHAnsi"/>
          <w:b/>
        </w:rPr>
      </w:pPr>
      <w:r w:rsidRPr="00C32956">
        <w:rPr>
          <w:rFonts w:eastAsia="Times New Roman" w:cstheme="minorHAnsi"/>
          <w:b/>
        </w:rPr>
        <w:t xml:space="preserve"> Prawo zamówień publicznych (dalej jako: ustawa </w:t>
      </w:r>
      <w:proofErr w:type="spellStart"/>
      <w:r w:rsidRPr="00C32956">
        <w:rPr>
          <w:rFonts w:eastAsia="Times New Roman" w:cstheme="minorHAnsi"/>
          <w:b/>
        </w:rPr>
        <w:t>Pzp</w:t>
      </w:r>
      <w:proofErr w:type="spellEnd"/>
      <w:r w:rsidRPr="00C32956">
        <w:rPr>
          <w:rFonts w:eastAsia="Times New Roman" w:cstheme="minorHAnsi"/>
          <w:b/>
        </w:rPr>
        <w:t xml:space="preserve">), </w:t>
      </w:r>
    </w:p>
    <w:p w14:paraId="6D5B9AA9" w14:textId="77777777" w:rsidR="002C47A9" w:rsidRPr="00C32956" w:rsidRDefault="002C47A9" w:rsidP="00455F69">
      <w:pPr>
        <w:suppressAutoHyphens/>
        <w:autoSpaceDN w:val="0"/>
        <w:spacing w:before="120" w:after="0" w:line="276" w:lineRule="auto"/>
        <w:textAlignment w:val="baseline"/>
        <w:rPr>
          <w:rFonts w:eastAsia="Times New Roman" w:cstheme="minorHAnsi"/>
          <w:b/>
        </w:rPr>
      </w:pPr>
      <w:r w:rsidRPr="00C32956">
        <w:rPr>
          <w:rFonts w:eastAsia="Times New Roman" w:cstheme="minorHAnsi"/>
          <w:b/>
        </w:rPr>
        <w:t>DOTYCZĄCE SPEŁNIANIA WARUNKÓW UDZIAŁU W POSTĘPOWANIU</w:t>
      </w:r>
    </w:p>
    <w:p w14:paraId="6E49241A" w14:textId="54745FFE" w:rsidR="002C47A9" w:rsidRPr="00C32956" w:rsidRDefault="002C47A9" w:rsidP="00455F69">
      <w:pPr>
        <w:suppressAutoHyphens/>
        <w:autoSpaceDN w:val="0"/>
        <w:spacing w:after="0" w:line="276" w:lineRule="auto"/>
        <w:textAlignment w:val="baseline"/>
        <w:rPr>
          <w:rFonts w:eastAsia="Times New Roman" w:cstheme="minorHAnsi"/>
        </w:rPr>
      </w:pPr>
      <w:r w:rsidRPr="00C32956">
        <w:rPr>
          <w:rFonts w:eastAsia="Times New Roman" w:cstheme="minorHAnsi"/>
        </w:rPr>
        <w:lastRenderedPageBreak/>
        <w:t>Na potrzeby postępowania o udzielenie zamówienia publicznego</w:t>
      </w:r>
      <w:r w:rsidRPr="00C32956">
        <w:rPr>
          <w:rFonts w:eastAsia="Times New Roman" w:cstheme="minorHAnsi"/>
        </w:rPr>
        <w:br/>
        <w:t>pn</w:t>
      </w:r>
      <w:r w:rsidR="00B153BB" w:rsidRPr="00C32956">
        <w:rPr>
          <w:rFonts w:eastAsia="Times New Roman" w:cstheme="minorHAnsi"/>
        </w:rPr>
        <w:t>.</w:t>
      </w:r>
      <w:r w:rsidR="00B153BB" w:rsidRPr="00C32956">
        <w:rPr>
          <w:rFonts w:cstheme="minorHAnsi"/>
        </w:rPr>
        <w:t xml:space="preserve"> </w:t>
      </w:r>
      <w:r w:rsidR="00F022DE" w:rsidRPr="00C32956">
        <w:rPr>
          <w:rFonts w:eastAsia="Times New Roman" w:cstheme="minorHAnsi"/>
          <w:b/>
          <w:bCs/>
        </w:rPr>
        <w:t xml:space="preserve">świadczenie usług windykacji polubownej należności Zamawiającego obejmujących kary naliczone za przetrzymanie zbiorów bibliotecznych oraz windykację z tytułu niezwróconych zbiorów </w:t>
      </w:r>
      <w:r w:rsidRPr="00C32956">
        <w:rPr>
          <w:rFonts w:eastAsia="Times New Roman" w:cstheme="minorHAnsi"/>
          <w:i/>
        </w:rPr>
        <w:t>(nazwa postępowania)</w:t>
      </w:r>
      <w:r w:rsidRPr="00C32956">
        <w:rPr>
          <w:rFonts w:eastAsia="Times New Roman" w:cstheme="minorHAnsi"/>
        </w:rPr>
        <w:t xml:space="preserve">, prowadzonego przez WBP im. Marszałka Józefa Piłsudskiego w Łodzi </w:t>
      </w:r>
      <w:r w:rsidRPr="00C32956">
        <w:rPr>
          <w:rFonts w:eastAsia="Times New Roman" w:cstheme="minorHAnsi"/>
          <w:i/>
        </w:rPr>
        <w:t xml:space="preserve">(oznaczenie zamawiającego), </w:t>
      </w:r>
      <w:r w:rsidRPr="00C32956">
        <w:rPr>
          <w:rFonts w:eastAsia="Times New Roman" w:cstheme="minorHAnsi"/>
        </w:rPr>
        <w:t>oświadczam, co następuje:</w:t>
      </w:r>
    </w:p>
    <w:p w14:paraId="06FAEA11" w14:textId="77777777" w:rsidR="002C47A9" w:rsidRPr="00C32956" w:rsidRDefault="002C47A9" w:rsidP="00455F69">
      <w:pPr>
        <w:shd w:val="clear" w:color="auto" w:fill="BFBFBF"/>
        <w:suppressAutoHyphens/>
        <w:autoSpaceDN w:val="0"/>
        <w:spacing w:after="0" w:line="276" w:lineRule="auto"/>
        <w:textAlignment w:val="baseline"/>
        <w:rPr>
          <w:rFonts w:eastAsia="Times New Roman" w:cstheme="minorHAnsi"/>
          <w:b/>
        </w:rPr>
      </w:pPr>
      <w:r w:rsidRPr="00C32956">
        <w:rPr>
          <w:rFonts w:eastAsia="Times New Roman" w:cstheme="minorHAnsi"/>
          <w:b/>
        </w:rPr>
        <w:t>INFORMACJA DOTYCZĄCA WYKONAWCY:</w:t>
      </w:r>
    </w:p>
    <w:p w14:paraId="62F241F3" w14:textId="77777777" w:rsidR="002C47A9" w:rsidRPr="00C32956" w:rsidRDefault="002C47A9" w:rsidP="00455F69">
      <w:pPr>
        <w:suppressAutoHyphens/>
        <w:autoSpaceDN w:val="0"/>
        <w:spacing w:after="0" w:line="276" w:lineRule="auto"/>
        <w:textAlignment w:val="baseline"/>
        <w:rPr>
          <w:rFonts w:eastAsia="Times New Roman" w:cstheme="minorHAnsi"/>
        </w:rPr>
      </w:pPr>
      <w:r w:rsidRPr="00C32956">
        <w:rPr>
          <w:rFonts w:eastAsia="Times New Roman" w:cstheme="minorHAnsi"/>
        </w:rPr>
        <w:t xml:space="preserve">Oświadczam, że spełniam warunki udziału w postępowaniu określone przez zamawiającego w Rozdziale VII SWZ </w:t>
      </w:r>
      <w:r w:rsidRPr="00C32956">
        <w:rPr>
          <w:rFonts w:eastAsia="Times New Roman" w:cstheme="minorHAnsi"/>
          <w:i/>
        </w:rPr>
        <w:t>(wskazać dokument i właściwą jednostkę redakcyjną dokumentu, w której określono warunki udziału w postępowaniu)</w:t>
      </w:r>
      <w:r w:rsidRPr="00C32956">
        <w:rPr>
          <w:rFonts w:eastAsia="Times New Roman" w:cstheme="minorHAnsi"/>
        </w:rPr>
        <w:t>.</w:t>
      </w:r>
    </w:p>
    <w:p w14:paraId="02D8F4D4" w14:textId="77777777" w:rsidR="002C47A9" w:rsidRPr="00C32956" w:rsidRDefault="002C47A9" w:rsidP="00455F69">
      <w:pPr>
        <w:suppressAutoHyphens/>
        <w:autoSpaceDN w:val="0"/>
        <w:spacing w:after="0" w:line="276" w:lineRule="auto"/>
        <w:textAlignment w:val="baseline"/>
        <w:rPr>
          <w:rFonts w:eastAsia="Times New Roman" w:cstheme="minorHAnsi"/>
        </w:rPr>
      </w:pPr>
      <w:r w:rsidRPr="00C32956">
        <w:rPr>
          <w:rFonts w:eastAsia="Times New Roman" w:cstheme="minorHAnsi"/>
        </w:rPr>
        <w:t xml:space="preserve">…………….……. </w:t>
      </w:r>
      <w:r w:rsidRPr="00C32956">
        <w:rPr>
          <w:rFonts w:eastAsia="Times New Roman" w:cstheme="minorHAnsi"/>
          <w:i/>
        </w:rPr>
        <w:t xml:space="preserve">(miejscowość), </w:t>
      </w:r>
      <w:r w:rsidRPr="00C32956">
        <w:rPr>
          <w:rFonts w:eastAsia="Times New Roman" w:cstheme="minorHAnsi"/>
        </w:rPr>
        <w:t>dnia ……</w:t>
      </w:r>
      <w:proofErr w:type="gramStart"/>
      <w:r w:rsidRPr="00C32956">
        <w:rPr>
          <w:rFonts w:eastAsia="Times New Roman" w:cstheme="minorHAnsi"/>
        </w:rPr>
        <w:t>…….</w:t>
      </w:r>
      <w:proofErr w:type="gramEnd"/>
      <w:r w:rsidRPr="00C32956">
        <w:rPr>
          <w:rFonts w:eastAsia="Times New Roman" w:cstheme="minorHAnsi"/>
        </w:rPr>
        <w:t xml:space="preserve">……. r. </w:t>
      </w:r>
    </w:p>
    <w:p w14:paraId="58350B8E" w14:textId="77777777" w:rsidR="002C47A9" w:rsidRPr="00C32956" w:rsidRDefault="002C47A9" w:rsidP="00455F69">
      <w:pPr>
        <w:suppressAutoHyphens/>
        <w:autoSpaceDN w:val="0"/>
        <w:spacing w:after="0" w:line="276" w:lineRule="auto"/>
        <w:textAlignment w:val="baseline"/>
        <w:rPr>
          <w:rFonts w:eastAsia="Times New Roman" w:cstheme="minorHAnsi"/>
        </w:rPr>
      </w:pPr>
      <w:r w:rsidRPr="00C32956">
        <w:rPr>
          <w:rFonts w:eastAsia="Times New Roman" w:cstheme="minorHAnsi"/>
        </w:rPr>
        <w:tab/>
      </w:r>
      <w:r w:rsidRPr="00C32956">
        <w:rPr>
          <w:rFonts w:eastAsia="Times New Roman" w:cstheme="minorHAnsi"/>
        </w:rPr>
        <w:tab/>
      </w:r>
      <w:r w:rsidRPr="00C32956">
        <w:rPr>
          <w:rFonts w:eastAsia="Times New Roman" w:cstheme="minorHAnsi"/>
        </w:rPr>
        <w:tab/>
      </w:r>
      <w:r w:rsidRPr="00C32956">
        <w:rPr>
          <w:rFonts w:eastAsia="Times New Roman" w:cstheme="minorHAnsi"/>
        </w:rPr>
        <w:tab/>
      </w:r>
      <w:r w:rsidRPr="00C32956">
        <w:rPr>
          <w:rFonts w:eastAsia="Times New Roman" w:cstheme="minorHAnsi"/>
        </w:rPr>
        <w:tab/>
      </w:r>
      <w:r w:rsidRPr="00C32956">
        <w:rPr>
          <w:rFonts w:eastAsia="Times New Roman" w:cstheme="minorHAnsi"/>
        </w:rPr>
        <w:tab/>
      </w:r>
      <w:r w:rsidRPr="00C32956">
        <w:rPr>
          <w:rFonts w:eastAsia="Times New Roman" w:cstheme="minorHAnsi"/>
        </w:rPr>
        <w:tab/>
        <w:t xml:space="preserve">          …………………………………………</w:t>
      </w:r>
    </w:p>
    <w:p w14:paraId="06093CAE" w14:textId="77777777" w:rsidR="002C47A9" w:rsidRPr="00C32956" w:rsidRDefault="002C47A9" w:rsidP="00455F69">
      <w:pPr>
        <w:suppressAutoHyphens/>
        <w:autoSpaceDN w:val="0"/>
        <w:spacing w:after="0" w:line="276" w:lineRule="auto"/>
        <w:ind w:left="5664" w:firstLine="708"/>
        <w:textAlignment w:val="baseline"/>
        <w:rPr>
          <w:rFonts w:eastAsia="Times New Roman" w:cstheme="minorHAnsi"/>
          <w:i/>
        </w:rPr>
      </w:pPr>
      <w:r w:rsidRPr="00C32956">
        <w:rPr>
          <w:rFonts w:eastAsia="Times New Roman" w:cstheme="minorHAnsi"/>
          <w:i/>
        </w:rPr>
        <w:t>(podpis)</w:t>
      </w:r>
    </w:p>
    <w:p w14:paraId="2B698D85" w14:textId="77777777" w:rsidR="002C47A9" w:rsidRPr="00C32956" w:rsidRDefault="002C47A9" w:rsidP="00455F69">
      <w:pPr>
        <w:shd w:val="clear" w:color="auto" w:fill="BFBFBF"/>
        <w:suppressAutoHyphens/>
        <w:autoSpaceDN w:val="0"/>
        <w:spacing w:line="276" w:lineRule="auto"/>
        <w:textAlignment w:val="baseline"/>
        <w:rPr>
          <w:rFonts w:eastAsia="Times New Roman" w:cstheme="minorHAnsi"/>
        </w:rPr>
      </w:pPr>
      <w:r w:rsidRPr="00C32956">
        <w:rPr>
          <w:rFonts w:eastAsia="Times New Roman" w:cstheme="minorHAnsi"/>
          <w:b/>
        </w:rPr>
        <w:t>INFORMACJA W ZWIĄZKU Z POLEGANIEM NA ZASOBACH INNYCH PODMIOTÓW</w:t>
      </w:r>
      <w:r w:rsidRPr="00C32956">
        <w:rPr>
          <w:rFonts w:eastAsia="Times New Roman" w:cstheme="minorHAnsi"/>
        </w:rPr>
        <w:t xml:space="preserve">: </w:t>
      </w:r>
    </w:p>
    <w:p w14:paraId="0B66E489" w14:textId="77777777" w:rsidR="002C47A9" w:rsidRPr="00C32956" w:rsidRDefault="002C47A9" w:rsidP="00455F69">
      <w:pPr>
        <w:suppressAutoHyphens/>
        <w:autoSpaceDN w:val="0"/>
        <w:spacing w:after="0" w:line="276" w:lineRule="auto"/>
        <w:textAlignment w:val="baseline"/>
        <w:rPr>
          <w:rFonts w:eastAsia="Times New Roman" w:cstheme="minorHAnsi"/>
        </w:rPr>
      </w:pPr>
      <w:r w:rsidRPr="00C32956">
        <w:rPr>
          <w:rFonts w:eastAsia="Times New Roman" w:cstheme="minorHAnsi"/>
        </w:rPr>
        <w:t>Oświadczam, że w celu wykazania spełniania warunków udziału w postępowaniu, określonych przez zamawiającego w………………………………………………………...…</w:t>
      </w:r>
      <w:proofErr w:type="gramStart"/>
      <w:r w:rsidRPr="00C32956">
        <w:rPr>
          <w:rFonts w:eastAsia="Times New Roman" w:cstheme="minorHAnsi"/>
        </w:rPr>
        <w:t>…….</w:t>
      </w:r>
      <w:proofErr w:type="gramEnd"/>
      <w:r w:rsidRPr="00C32956">
        <w:rPr>
          <w:rFonts w:eastAsia="Times New Roman" w:cstheme="minorHAnsi"/>
        </w:rPr>
        <w:t xml:space="preserve">. </w:t>
      </w:r>
      <w:r w:rsidRPr="00C32956">
        <w:rPr>
          <w:rFonts w:eastAsia="Times New Roman" w:cstheme="minorHAnsi"/>
          <w:i/>
        </w:rPr>
        <w:t>(wskazać dokument i właściwą jednostkę redakcyjną dokumentu, w której określono warunki udziału w postępowaniu),</w:t>
      </w:r>
      <w:r w:rsidRPr="00C32956">
        <w:rPr>
          <w:rFonts w:eastAsia="Times New Roman" w:cstheme="minorHAnsi"/>
        </w:rPr>
        <w:t xml:space="preserve"> polegam na zasobach następującego/</w:t>
      </w:r>
      <w:proofErr w:type="spellStart"/>
      <w:r w:rsidRPr="00C32956">
        <w:rPr>
          <w:rFonts w:eastAsia="Times New Roman" w:cstheme="minorHAnsi"/>
        </w:rPr>
        <w:t>ych</w:t>
      </w:r>
      <w:proofErr w:type="spellEnd"/>
      <w:r w:rsidRPr="00C32956">
        <w:rPr>
          <w:rFonts w:eastAsia="Times New Roman" w:cstheme="minorHAnsi"/>
        </w:rPr>
        <w:t xml:space="preserve"> podmiotu/ów: ……………………………………………………………………….</w:t>
      </w:r>
    </w:p>
    <w:p w14:paraId="055A1E9C" w14:textId="77777777" w:rsidR="002C47A9" w:rsidRPr="00C32956" w:rsidRDefault="002C47A9" w:rsidP="00455F69">
      <w:pPr>
        <w:suppressAutoHyphens/>
        <w:autoSpaceDN w:val="0"/>
        <w:spacing w:after="0" w:line="276" w:lineRule="auto"/>
        <w:textAlignment w:val="baseline"/>
        <w:rPr>
          <w:rFonts w:eastAsia="Times New Roman" w:cstheme="minorHAnsi"/>
        </w:rPr>
      </w:pPr>
      <w:proofErr w:type="gramStart"/>
      <w:r w:rsidRPr="00C32956">
        <w:rPr>
          <w:rFonts w:eastAsia="Times New Roman" w:cstheme="minorHAnsi"/>
        </w:rPr>
        <w:t>..…</w:t>
      </w:r>
      <w:proofErr w:type="gramEnd"/>
      <w:r w:rsidRPr="00C32956">
        <w:rPr>
          <w:rFonts w:eastAsia="Times New Roman" w:cstheme="minorHAnsi"/>
        </w:rPr>
        <w:t>………………………………………………………………………………………………………</w:t>
      </w:r>
      <w:proofErr w:type="gramStart"/>
      <w:r w:rsidRPr="00C32956">
        <w:rPr>
          <w:rFonts w:eastAsia="Times New Roman" w:cstheme="minorHAnsi"/>
        </w:rPr>
        <w:t>…….</w:t>
      </w:r>
      <w:proofErr w:type="gramEnd"/>
      <w:r w:rsidRPr="00C32956">
        <w:rPr>
          <w:rFonts w:eastAsia="Times New Roman" w:cstheme="minorHAnsi"/>
        </w:rPr>
        <w:t>………………………………</w:t>
      </w:r>
      <w:proofErr w:type="gramStart"/>
      <w:r w:rsidRPr="00C32956">
        <w:rPr>
          <w:rFonts w:eastAsia="Times New Roman" w:cstheme="minorHAnsi"/>
        </w:rPr>
        <w:t>…….</w:t>
      </w:r>
      <w:proofErr w:type="gramEnd"/>
      <w:r w:rsidRPr="00C32956">
        <w:rPr>
          <w:rFonts w:eastAsia="Times New Roman" w:cstheme="minorHAnsi"/>
        </w:rPr>
        <w:t>., w następującym zakresie: …………………………………………</w:t>
      </w:r>
    </w:p>
    <w:p w14:paraId="6D54FB0B" w14:textId="77777777" w:rsidR="002C47A9" w:rsidRPr="00C32956" w:rsidRDefault="002C47A9" w:rsidP="00455F69">
      <w:pPr>
        <w:suppressAutoHyphens/>
        <w:autoSpaceDN w:val="0"/>
        <w:spacing w:after="0" w:line="276" w:lineRule="auto"/>
        <w:textAlignment w:val="baseline"/>
        <w:rPr>
          <w:rFonts w:eastAsia="Times New Roman" w:cstheme="minorHAnsi"/>
          <w:i/>
        </w:rPr>
      </w:pPr>
      <w:r w:rsidRPr="00C32956">
        <w:rPr>
          <w:rFonts w:eastAsia="Times New Roman" w:cstheme="minorHAnsi"/>
        </w:rPr>
        <w:t xml:space="preserve">………………………………………………………………………………………………………………… </w:t>
      </w:r>
      <w:r w:rsidRPr="00C32956">
        <w:rPr>
          <w:rFonts w:eastAsia="Times New Roman" w:cstheme="minorHAnsi"/>
          <w:i/>
        </w:rPr>
        <w:t xml:space="preserve">(wskazać podmiot </w:t>
      </w:r>
      <w:r w:rsidRPr="00C32956">
        <w:rPr>
          <w:rFonts w:eastAsia="Times New Roman" w:cstheme="minorHAnsi"/>
          <w:i/>
        </w:rPr>
        <w:br/>
        <w:t xml:space="preserve">i określić odpowiedni zakres dla wskazanego podmiotu). </w:t>
      </w:r>
    </w:p>
    <w:p w14:paraId="702FD3EC" w14:textId="77777777" w:rsidR="002C47A9" w:rsidRPr="00C32956" w:rsidRDefault="002C47A9" w:rsidP="00455F69">
      <w:pPr>
        <w:suppressAutoHyphens/>
        <w:autoSpaceDN w:val="0"/>
        <w:spacing w:after="0" w:line="276" w:lineRule="auto"/>
        <w:textAlignment w:val="baseline"/>
        <w:rPr>
          <w:rFonts w:eastAsia="Times New Roman" w:cstheme="minorHAnsi"/>
        </w:rPr>
      </w:pPr>
    </w:p>
    <w:p w14:paraId="75E1F965" w14:textId="77777777" w:rsidR="002C47A9" w:rsidRPr="00C32956" w:rsidRDefault="002C47A9" w:rsidP="00455F69">
      <w:pPr>
        <w:suppressAutoHyphens/>
        <w:autoSpaceDN w:val="0"/>
        <w:spacing w:after="0" w:line="276" w:lineRule="auto"/>
        <w:textAlignment w:val="baseline"/>
        <w:rPr>
          <w:rFonts w:eastAsia="Times New Roman" w:cstheme="minorHAnsi"/>
        </w:rPr>
      </w:pPr>
      <w:r w:rsidRPr="00C32956">
        <w:rPr>
          <w:rFonts w:eastAsia="Times New Roman" w:cstheme="minorHAnsi"/>
        </w:rPr>
        <w:t xml:space="preserve">…………….……. </w:t>
      </w:r>
      <w:r w:rsidRPr="00C32956">
        <w:rPr>
          <w:rFonts w:eastAsia="Times New Roman" w:cstheme="minorHAnsi"/>
          <w:i/>
        </w:rPr>
        <w:t xml:space="preserve">(miejscowość), </w:t>
      </w:r>
      <w:r w:rsidRPr="00C32956">
        <w:rPr>
          <w:rFonts w:eastAsia="Times New Roman" w:cstheme="minorHAnsi"/>
        </w:rPr>
        <w:t>dnia ……</w:t>
      </w:r>
      <w:proofErr w:type="gramStart"/>
      <w:r w:rsidRPr="00C32956">
        <w:rPr>
          <w:rFonts w:eastAsia="Times New Roman" w:cstheme="minorHAnsi"/>
        </w:rPr>
        <w:t>…….</w:t>
      </w:r>
      <w:proofErr w:type="gramEnd"/>
      <w:r w:rsidRPr="00C32956">
        <w:rPr>
          <w:rFonts w:eastAsia="Times New Roman" w:cstheme="minorHAnsi"/>
        </w:rPr>
        <w:t xml:space="preserve">……. r. </w:t>
      </w:r>
    </w:p>
    <w:p w14:paraId="792990D9" w14:textId="77777777" w:rsidR="002C47A9" w:rsidRPr="00C32956" w:rsidRDefault="002C47A9" w:rsidP="00455F69">
      <w:pPr>
        <w:suppressAutoHyphens/>
        <w:autoSpaceDN w:val="0"/>
        <w:spacing w:after="0" w:line="276" w:lineRule="auto"/>
        <w:textAlignment w:val="baseline"/>
        <w:rPr>
          <w:rFonts w:eastAsia="Times New Roman" w:cstheme="minorHAnsi"/>
        </w:rPr>
      </w:pPr>
    </w:p>
    <w:p w14:paraId="4AA6CA18" w14:textId="77777777" w:rsidR="002C47A9" w:rsidRPr="00C32956" w:rsidRDefault="002C47A9" w:rsidP="00455F69">
      <w:pPr>
        <w:suppressAutoHyphens/>
        <w:autoSpaceDN w:val="0"/>
        <w:spacing w:after="0" w:line="276" w:lineRule="auto"/>
        <w:textAlignment w:val="baseline"/>
        <w:rPr>
          <w:rFonts w:eastAsia="Times New Roman" w:cstheme="minorHAnsi"/>
        </w:rPr>
      </w:pPr>
      <w:r w:rsidRPr="00C32956">
        <w:rPr>
          <w:rFonts w:eastAsia="Times New Roman" w:cstheme="minorHAnsi"/>
        </w:rPr>
        <w:tab/>
      </w:r>
      <w:r w:rsidRPr="00C32956">
        <w:rPr>
          <w:rFonts w:eastAsia="Times New Roman" w:cstheme="minorHAnsi"/>
        </w:rPr>
        <w:tab/>
      </w:r>
      <w:r w:rsidRPr="00C32956">
        <w:rPr>
          <w:rFonts w:eastAsia="Times New Roman" w:cstheme="minorHAnsi"/>
        </w:rPr>
        <w:tab/>
      </w:r>
      <w:r w:rsidRPr="00C32956">
        <w:rPr>
          <w:rFonts w:eastAsia="Times New Roman" w:cstheme="minorHAnsi"/>
        </w:rPr>
        <w:tab/>
      </w:r>
      <w:r w:rsidRPr="00C32956">
        <w:rPr>
          <w:rFonts w:eastAsia="Times New Roman" w:cstheme="minorHAnsi"/>
        </w:rPr>
        <w:tab/>
      </w:r>
      <w:r w:rsidRPr="00C32956">
        <w:rPr>
          <w:rFonts w:eastAsia="Times New Roman" w:cstheme="minorHAnsi"/>
        </w:rPr>
        <w:tab/>
      </w:r>
      <w:r w:rsidRPr="00C32956">
        <w:rPr>
          <w:rFonts w:eastAsia="Times New Roman" w:cstheme="minorHAnsi"/>
        </w:rPr>
        <w:tab/>
        <w:t>…………………………………………</w:t>
      </w:r>
    </w:p>
    <w:p w14:paraId="7BA3DEE5" w14:textId="77777777" w:rsidR="002C47A9" w:rsidRPr="00C32956" w:rsidRDefault="002C47A9" w:rsidP="00455F69">
      <w:pPr>
        <w:suppressAutoHyphens/>
        <w:autoSpaceDN w:val="0"/>
        <w:spacing w:after="0" w:line="276" w:lineRule="auto"/>
        <w:ind w:left="5664" w:firstLine="708"/>
        <w:textAlignment w:val="baseline"/>
        <w:rPr>
          <w:rFonts w:eastAsia="Times New Roman" w:cstheme="minorHAnsi"/>
          <w:i/>
        </w:rPr>
      </w:pPr>
      <w:r w:rsidRPr="00C32956">
        <w:rPr>
          <w:rFonts w:eastAsia="Times New Roman" w:cstheme="minorHAnsi"/>
          <w:i/>
        </w:rPr>
        <w:t>(podpis)</w:t>
      </w:r>
    </w:p>
    <w:p w14:paraId="58AAF1C6" w14:textId="77777777" w:rsidR="002C47A9" w:rsidRPr="00C32956" w:rsidRDefault="002C47A9" w:rsidP="00455F69">
      <w:pPr>
        <w:suppressAutoHyphens/>
        <w:autoSpaceDN w:val="0"/>
        <w:spacing w:after="0" w:line="276" w:lineRule="auto"/>
        <w:ind w:left="5664" w:firstLine="708"/>
        <w:textAlignment w:val="baseline"/>
        <w:rPr>
          <w:rFonts w:eastAsia="Times New Roman" w:cstheme="minorHAnsi"/>
          <w:i/>
        </w:rPr>
      </w:pPr>
    </w:p>
    <w:p w14:paraId="310A1910" w14:textId="77777777" w:rsidR="002C47A9" w:rsidRPr="00C32956" w:rsidRDefault="002C47A9" w:rsidP="00455F69">
      <w:pPr>
        <w:shd w:val="clear" w:color="auto" w:fill="BFBFBF"/>
        <w:suppressAutoHyphens/>
        <w:autoSpaceDN w:val="0"/>
        <w:spacing w:after="0" w:line="276" w:lineRule="auto"/>
        <w:textAlignment w:val="baseline"/>
        <w:rPr>
          <w:rFonts w:eastAsia="Times New Roman" w:cstheme="minorHAnsi"/>
          <w:b/>
        </w:rPr>
      </w:pPr>
      <w:r w:rsidRPr="00C32956">
        <w:rPr>
          <w:rFonts w:eastAsia="Times New Roman" w:cstheme="minorHAnsi"/>
          <w:b/>
        </w:rPr>
        <w:t>OŚWIADCZENIE DOTYCZĄCE PODANYCH INFORMACJI:</w:t>
      </w:r>
    </w:p>
    <w:p w14:paraId="6B70565F" w14:textId="77777777" w:rsidR="002C47A9" w:rsidRPr="00C32956" w:rsidRDefault="002C47A9" w:rsidP="00455F69">
      <w:pPr>
        <w:suppressAutoHyphens/>
        <w:autoSpaceDN w:val="0"/>
        <w:spacing w:line="276" w:lineRule="auto"/>
        <w:textAlignment w:val="baseline"/>
        <w:rPr>
          <w:rFonts w:eastAsia="Times New Roman" w:cstheme="minorHAnsi"/>
        </w:rPr>
      </w:pPr>
      <w:r w:rsidRPr="00C32956">
        <w:rPr>
          <w:rFonts w:eastAsia="Times New Roman" w:cstheme="minorHAnsi"/>
        </w:rPr>
        <w:t xml:space="preserve">Oświadczam, że wszystkie informacje podane w powyższych oświadczeniach są aktualne </w:t>
      </w:r>
      <w:r w:rsidRPr="00C32956">
        <w:rPr>
          <w:rFonts w:eastAsia="Times New Roman" w:cstheme="minorHAnsi"/>
        </w:rPr>
        <w:br/>
        <w:t>i zgodne z prawdą oraz zostały przedstawione z pełną świadomością konsekwencji wprowadzenia zamawiającego w błąd przy przedstawianiu informacji.</w:t>
      </w:r>
    </w:p>
    <w:p w14:paraId="4FAE795D" w14:textId="77777777" w:rsidR="002C47A9" w:rsidRPr="00C32956" w:rsidRDefault="002C47A9" w:rsidP="00455F69">
      <w:pPr>
        <w:suppressAutoHyphens/>
        <w:autoSpaceDN w:val="0"/>
        <w:spacing w:after="0" w:line="276" w:lineRule="auto"/>
        <w:textAlignment w:val="baseline"/>
        <w:rPr>
          <w:rFonts w:eastAsia="Times New Roman" w:cstheme="minorHAnsi"/>
        </w:rPr>
      </w:pPr>
    </w:p>
    <w:p w14:paraId="7372D28D" w14:textId="77777777" w:rsidR="002C47A9" w:rsidRPr="00C32956" w:rsidRDefault="002C47A9" w:rsidP="00455F69">
      <w:pPr>
        <w:suppressAutoHyphens/>
        <w:autoSpaceDN w:val="0"/>
        <w:spacing w:after="0" w:line="276" w:lineRule="auto"/>
        <w:textAlignment w:val="baseline"/>
        <w:rPr>
          <w:rFonts w:eastAsia="Times New Roman" w:cstheme="minorHAnsi"/>
        </w:rPr>
      </w:pPr>
      <w:r w:rsidRPr="00C32956">
        <w:rPr>
          <w:rFonts w:eastAsia="Times New Roman" w:cstheme="minorHAnsi"/>
        </w:rPr>
        <w:t xml:space="preserve">…………….……. </w:t>
      </w:r>
      <w:r w:rsidRPr="00C32956">
        <w:rPr>
          <w:rFonts w:eastAsia="Times New Roman" w:cstheme="minorHAnsi"/>
          <w:i/>
        </w:rPr>
        <w:t xml:space="preserve">(miejscowość), </w:t>
      </w:r>
      <w:r w:rsidRPr="00C32956">
        <w:rPr>
          <w:rFonts w:eastAsia="Times New Roman" w:cstheme="minorHAnsi"/>
        </w:rPr>
        <w:t>dnia ……</w:t>
      </w:r>
      <w:proofErr w:type="gramStart"/>
      <w:r w:rsidRPr="00C32956">
        <w:rPr>
          <w:rFonts w:eastAsia="Times New Roman" w:cstheme="minorHAnsi"/>
        </w:rPr>
        <w:t>…….</w:t>
      </w:r>
      <w:proofErr w:type="gramEnd"/>
      <w:r w:rsidRPr="00C32956">
        <w:rPr>
          <w:rFonts w:eastAsia="Times New Roman" w:cstheme="minorHAnsi"/>
        </w:rPr>
        <w:t xml:space="preserve">……. r. </w:t>
      </w:r>
    </w:p>
    <w:p w14:paraId="17046F66" w14:textId="77777777" w:rsidR="002C47A9" w:rsidRPr="00C32956" w:rsidRDefault="002C47A9" w:rsidP="00455F69">
      <w:pPr>
        <w:suppressAutoHyphens/>
        <w:autoSpaceDN w:val="0"/>
        <w:spacing w:after="0" w:line="276" w:lineRule="auto"/>
        <w:textAlignment w:val="baseline"/>
        <w:rPr>
          <w:rFonts w:eastAsia="Times New Roman" w:cstheme="minorHAnsi"/>
        </w:rPr>
      </w:pPr>
    </w:p>
    <w:p w14:paraId="20325F6B" w14:textId="77777777" w:rsidR="002C47A9" w:rsidRPr="00C32956" w:rsidRDefault="002C47A9" w:rsidP="00455F69">
      <w:pPr>
        <w:suppressAutoHyphens/>
        <w:autoSpaceDN w:val="0"/>
        <w:spacing w:after="0" w:line="276" w:lineRule="auto"/>
        <w:textAlignment w:val="baseline"/>
        <w:rPr>
          <w:rFonts w:eastAsia="Times New Roman" w:cstheme="minorHAnsi"/>
        </w:rPr>
      </w:pPr>
      <w:r w:rsidRPr="00C32956">
        <w:rPr>
          <w:rFonts w:eastAsia="Times New Roman" w:cstheme="minorHAnsi"/>
        </w:rPr>
        <w:tab/>
      </w:r>
      <w:r w:rsidRPr="00C32956">
        <w:rPr>
          <w:rFonts w:eastAsia="Times New Roman" w:cstheme="minorHAnsi"/>
        </w:rPr>
        <w:tab/>
      </w:r>
      <w:r w:rsidRPr="00C32956">
        <w:rPr>
          <w:rFonts w:eastAsia="Times New Roman" w:cstheme="minorHAnsi"/>
        </w:rPr>
        <w:tab/>
      </w:r>
      <w:r w:rsidRPr="00C32956">
        <w:rPr>
          <w:rFonts w:eastAsia="Times New Roman" w:cstheme="minorHAnsi"/>
        </w:rPr>
        <w:tab/>
      </w:r>
      <w:r w:rsidRPr="00C32956">
        <w:rPr>
          <w:rFonts w:eastAsia="Times New Roman" w:cstheme="minorHAnsi"/>
        </w:rPr>
        <w:tab/>
      </w:r>
      <w:r w:rsidRPr="00C32956">
        <w:rPr>
          <w:rFonts w:eastAsia="Times New Roman" w:cstheme="minorHAnsi"/>
        </w:rPr>
        <w:tab/>
      </w:r>
      <w:r w:rsidRPr="00C32956">
        <w:rPr>
          <w:rFonts w:eastAsia="Times New Roman" w:cstheme="minorHAnsi"/>
        </w:rPr>
        <w:tab/>
        <w:t>…………………………………………</w:t>
      </w:r>
    </w:p>
    <w:p w14:paraId="47834AA9" w14:textId="77777777" w:rsidR="002C47A9" w:rsidRPr="00C32956" w:rsidRDefault="002C47A9" w:rsidP="00455F69">
      <w:pPr>
        <w:suppressAutoHyphens/>
        <w:autoSpaceDN w:val="0"/>
        <w:spacing w:after="0" w:line="276" w:lineRule="auto"/>
        <w:ind w:left="5664" w:firstLine="708"/>
        <w:textAlignment w:val="baseline"/>
        <w:rPr>
          <w:rFonts w:eastAsia="Times New Roman" w:cstheme="minorHAnsi"/>
          <w:i/>
        </w:rPr>
      </w:pPr>
      <w:r w:rsidRPr="00C32956">
        <w:rPr>
          <w:rFonts w:eastAsia="Times New Roman" w:cstheme="minorHAnsi"/>
          <w:i/>
        </w:rPr>
        <w:t>(podpis)</w:t>
      </w:r>
    </w:p>
    <w:p w14:paraId="12D4177B" w14:textId="77777777" w:rsidR="002C47A9" w:rsidRPr="00C32956" w:rsidRDefault="002C47A9" w:rsidP="00455F69">
      <w:pPr>
        <w:suppressAutoHyphens/>
        <w:autoSpaceDN w:val="0"/>
        <w:spacing w:after="0" w:line="276" w:lineRule="auto"/>
        <w:ind w:left="720"/>
        <w:contextualSpacing/>
        <w:textAlignment w:val="baseline"/>
        <w:rPr>
          <w:rFonts w:eastAsia="Times New Roman" w:cstheme="minorHAnsi"/>
          <w:b/>
          <w:lang w:eastAsia="pl-PL"/>
        </w:rPr>
      </w:pPr>
    </w:p>
    <w:p w14:paraId="6D95743E" w14:textId="77777777" w:rsidR="002C47A9" w:rsidRPr="00C32956" w:rsidRDefault="002C47A9" w:rsidP="00455F69">
      <w:pPr>
        <w:suppressAutoHyphens/>
        <w:autoSpaceDN w:val="0"/>
        <w:spacing w:after="0" w:line="276" w:lineRule="auto"/>
        <w:ind w:left="720"/>
        <w:contextualSpacing/>
        <w:textAlignment w:val="baseline"/>
        <w:rPr>
          <w:rFonts w:eastAsia="Times New Roman" w:cstheme="minorHAnsi"/>
          <w:b/>
          <w:lang w:eastAsia="pl-PL"/>
        </w:rPr>
      </w:pPr>
    </w:p>
    <w:p w14:paraId="19994EF5" w14:textId="77777777" w:rsidR="002C47A9" w:rsidRPr="00C32956" w:rsidRDefault="002C47A9" w:rsidP="00455F69">
      <w:pPr>
        <w:suppressAutoHyphens/>
        <w:autoSpaceDN w:val="0"/>
        <w:spacing w:after="0" w:line="276" w:lineRule="auto"/>
        <w:ind w:left="720"/>
        <w:contextualSpacing/>
        <w:textAlignment w:val="baseline"/>
        <w:rPr>
          <w:rFonts w:eastAsia="Times New Roman" w:cstheme="minorHAnsi"/>
          <w:b/>
          <w:lang w:eastAsia="pl-PL"/>
        </w:rPr>
      </w:pPr>
    </w:p>
    <w:p w14:paraId="2976DE27" w14:textId="77777777" w:rsidR="002C47A9" w:rsidRPr="00C32956" w:rsidRDefault="002C47A9" w:rsidP="00455F69">
      <w:pPr>
        <w:suppressAutoHyphens/>
        <w:autoSpaceDN w:val="0"/>
        <w:spacing w:after="0" w:line="276" w:lineRule="auto"/>
        <w:ind w:left="720"/>
        <w:contextualSpacing/>
        <w:textAlignment w:val="baseline"/>
        <w:rPr>
          <w:rFonts w:eastAsia="Times New Roman" w:cstheme="minorHAnsi"/>
          <w:b/>
          <w:lang w:eastAsia="pl-PL"/>
        </w:rPr>
      </w:pPr>
    </w:p>
    <w:p w14:paraId="50354D24" w14:textId="77777777" w:rsidR="002C47A9" w:rsidRPr="00C32956" w:rsidRDefault="002C47A9" w:rsidP="00455F69">
      <w:pPr>
        <w:suppressAutoHyphens/>
        <w:autoSpaceDN w:val="0"/>
        <w:spacing w:after="0" w:line="276" w:lineRule="auto"/>
        <w:ind w:left="720"/>
        <w:contextualSpacing/>
        <w:textAlignment w:val="baseline"/>
        <w:rPr>
          <w:rFonts w:eastAsia="Times New Roman" w:cstheme="minorHAnsi"/>
          <w:b/>
          <w:lang w:eastAsia="pl-PL"/>
        </w:rPr>
      </w:pPr>
    </w:p>
    <w:p w14:paraId="27DD4927" w14:textId="77777777" w:rsidR="002C47A9" w:rsidRPr="00C32956" w:rsidRDefault="002C47A9" w:rsidP="00455F69">
      <w:pPr>
        <w:suppressAutoHyphens/>
        <w:autoSpaceDN w:val="0"/>
        <w:spacing w:after="0" w:line="276" w:lineRule="auto"/>
        <w:ind w:left="720"/>
        <w:contextualSpacing/>
        <w:textAlignment w:val="baseline"/>
        <w:rPr>
          <w:rFonts w:eastAsia="Times New Roman" w:cstheme="minorHAnsi"/>
          <w:b/>
          <w:lang w:eastAsia="pl-PL"/>
        </w:rPr>
      </w:pPr>
    </w:p>
    <w:p w14:paraId="6F4C264C" w14:textId="77777777" w:rsidR="002C47A9" w:rsidRPr="00C32956" w:rsidRDefault="002C47A9" w:rsidP="00455F69">
      <w:pPr>
        <w:suppressAutoHyphens/>
        <w:autoSpaceDN w:val="0"/>
        <w:spacing w:after="0" w:line="276" w:lineRule="auto"/>
        <w:ind w:left="720"/>
        <w:contextualSpacing/>
        <w:textAlignment w:val="baseline"/>
        <w:rPr>
          <w:rFonts w:eastAsia="Times New Roman" w:cstheme="minorHAnsi"/>
          <w:b/>
          <w:lang w:eastAsia="pl-PL"/>
        </w:rPr>
      </w:pPr>
    </w:p>
    <w:p w14:paraId="5766163D" w14:textId="77777777" w:rsidR="002C47A9" w:rsidRPr="00C32956" w:rsidRDefault="002C47A9" w:rsidP="00455F69">
      <w:pPr>
        <w:suppressAutoHyphens/>
        <w:autoSpaceDN w:val="0"/>
        <w:spacing w:after="0" w:line="276" w:lineRule="auto"/>
        <w:ind w:left="720"/>
        <w:contextualSpacing/>
        <w:textAlignment w:val="baseline"/>
        <w:rPr>
          <w:rFonts w:eastAsia="Times New Roman" w:cstheme="minorHAnsi"/>
          <w:b/>
          <w:lang w:eastAsia="pl-PL"/>
        </w:rPr>
      </w:pPr>
    </w:p>
    <w:p w14:paraId="026FF9E8" w14:textId="77777777" w:rsidR="002C47A9" w:rsidRPr="00C32956" w:rsidRDefault="002C47A9" w:rsidP="00455F69">
      <w:pPr>
        <w:suppressAutoHyphens/>
        <w:autoSpaceDN w:val="0"/>
        <w:spacing w:after="0" w:line="276" w:lineRule="auto"/>
        <w:ind w:left="720"/>
        <w:contextualSpacing/>
        <w:textAlignment w:val="baseline"/>
        <w:rPr>
          <w:rFonts w:eastAsia="Times New Roman" w:cstheme="minorHAnsi"/>
          <w:b/>
          <w:lang w:eastAsia="pl-PL"/>
        </w:rPr>
      </w:pPr>
    </w:p>
    <w:p w14:paraId="1CD2E14C" w14:textId="77777777" w:rsidR="002C47A9" w:rsidRPr="00C32956" w:rsidRDefault="002C47A9" w:rsidP="00455F69">
      <w:pPr>
        <w:suppressAutoHyphens/>
        <w:autoSpaceDN w:val="0"/>
        <w:spacing w:after="0" w:line="276" w:lineRule="auto"/>
        <w:ind w:left="720"/>
        <w:contextualSpacing/>
        <w:textAlignment w:val="baseline"/>
        <w:rPr>
          <w:rFonts w:eastAsia="Times New Roman" w:cstheme="minorHAnsi"/>
          <w:b/>
          <w:lang w:eastAsia="pl-PL"/>
        </w:rPr>
      </w:pPr>
    </w:p>
    <w:p w14:paraId="6119D3F0" w14:textId="77777777" w:rsidR="002C47A9" w:rsidRPr="00C32956" w:rsidRDefault="002C47A9" w:rsidP="00455F69">
      <w:pPr>
        <w:suppressAutoHyphens/>
        <w:autoSpaceDN w:val="0"/>
        <w:spacing w:after="0" w:line="276" w:lineRule="auto"/>
        <w:ind w:left="720"/>
        <w:contextualSpacing/>
        <w:textAlignment w:val="baseline"/>
        <w:rPr>
          <w:rFonts w:eastAsia="Times New Roman" w:cstheme="minorHAnsi"/>
          <w:b/>
          <w:lang w:eastAsia="pl-PL"/>
        </w:rPr>
      </w:pPr>
    </w:p>
    <w:p w14:paraId="36E478ED" w14:textId="77777777" w:rsidR="002C47A9" w:rsidRPr="00C32956" w:rsidRDefault="002C47A9" w:rsidP="00455F69">
      <w:pPr>
        <w:suppressAutoHyphens/>
        <w:autoSpaceDN w:val="0"/>
        <w:spacing w:after="0" w:line="276" w:lineRule="auto"/>
        <w:ind w:left="720"/>
        <w:contextualSpacing/>
        <w:textAlignment w:val="baseline"/>
        <w:rPr>
          <w:rFonts w:eastAsia="Times New Roman" w:cstheme="minorHAnsi"/>
          <w:b/>
          <w:lang w:eastAsia="pl-PL"/>
        </w:rPr>
      </w:pPr>
    </w:p>
    <w:p w14:paraId="75FFF4A9" w14:textId="77777777" w:rsidR="002C47A9" w:rsidRPr="00C32956" w:rsidRDefault="002C47A9" w:rsidP="00455F69">
      <w:pPr>
        <w:suppressAutoHyphens/>
        <w:autoSpaceDN w:val="0"/>
        <w:spacing w:after="0" w:line="276" w:lineRule="auto"/>
        <w:ind w:left="720"/>
        <w:contextualSpacing/>
        <w:textAlignment w:val="baseline"/>
        <w:rPr>
          <w:rFonts w:eastAsia="Times New Roman" w:cstheme="minorHAnsi"/>
          <w:b/>
          <w:lang w:eastAsia="pl-PL"/>
        </w:rPr>
      </w:pPr>
    </w:p>
    <w:p w14:paraId="7759EC0E" w14:textId="77777777" w:rsidR="002C47A9" w:rsidRPr="00C32956" w:rsidRDefault="002C47A9" w:rsidP="00455F69">
      <w:pPr>
        <w:suppressAutoHyphens/>
        <w:autoSpaceDN w:val="0"/>
        <w:spacing w:after="0" w:line="276" w:lineRule="auto"/>
        <w:ind w:left="720"/>
        <w:contextualSpacing/>
        <w:textAlignment w:val="baseline"/>
        <w:rPr>
          <w:rFonts w:eastAsia="Times New Roman" w:cstheme="minorHAnsi"/>
          <w:b/>
          <w:lang w:eastAsia="pl-PL"/>
        </w:rPr>
      </w:pPr>
    </w:p>
    <w:p w14:paraId="4FC1CE3F" w14:textId="77777777" w:rsidR="002C47A9" w:rsidRPr="00C32956" w:rsidRDefault="002C47A9" w:rsidP="00455F69">
      <w:pPr>
        <w:suppressAutoHyphens/>
        <w:autoSpaceDN w:val="0"/>
        <w:spacing w:after="0" w:line="276" w:lineRule="auto"/>
        <w:contextualSpacing/>
        <w:textAlignment w:val="baseline"/>
        <w:rPr>
          <w:rFonts w:eastAsia="Times New Roman" w:cstheme="minorHAnsi"/>
          <w:b/>
          <w:lang w:eastAsia="pl-PL"/>
        </w:rPr>
      </w:pPr>
    </w:p>
    <w:p w14:paraId="591215C9" w14:textId="77777777" w:rsidR="002C47A9" w:rsidRPr="00C32956" w:rsidRDefault="002C47A9" w:rsidP="00455F69">
      <w:pPr>
        <w:suppressAutoHyphens/>
        <w:autoSpaceDN w:val="0"/>
        <w:spacing w:after="0" w:line="276" w:lineRule="auto"/>
        <w:contextualSpacing/>
        <w:textAlignment w:val="baseline"/>
        <w:rPr>
          <w:rFonts w:eastAsia="Times New Roman" w:cstheme="minorHAnsi"/>
          <w:b/>
          <w:lang w:eastAsia="pl-PL"/>
        </w:rPr>
      </w:pPr>
    </w:p>
    <w:p w14:paraId="25DAA420" w14:textId="77777777" w:rsidR="002C47A9" w:rsidRPr="00C32956" w:rsidRDefault="002C47A9" w:rsidP="00455F69">
      <w:pPr>
        <w:spacing w:line="276" w:lineRule="auto"/>
        <w:rPr>
          <w:rFonts w:cstheme="minorHAnsi"/>
        </w:rPr>
      </w:pPr>
    </w:p>
    <w:p w14:paraId="4FD72CE0" w14:textId="77777777" w:rsidR="002C47A9" w:rsidRPr="00C32956" w:rsidRDefault="002C47A9" w:rsidP="00455F69">
      <w:pPr>
        <w:spacing w:line="276" w:lineRule="auto"/>
        <w:rPr>
          <w:rFonts w:cstheme="minorHAnsi"/>
        </w:rPr>
      </w:pPr>
    </w:p>
    <w:p w14:paraId="0CE171A2" w14:textId="77777777" w:rsidR="00FE38C4" w:rsidRPr="00C32956" w:rsidRDefault="00FE38C4" w:rsidP="00455F69">
      <w:pPr>
        <w:spacing w:after="0" w:line="276" w:lineRule="auto"/>
        <w:rPr>
          <w:rFonts w:eastAsia="Times New Roman" w:cstheme="minorHAnsi"/>
          <w:b/>
          <w:iCs/>
          <w:lang w:eastAsia="pl-PL"/>
        </w:rPr>
      </w:pPr>
      <w:r w:rsidRPr="00C32956">
        <w:rPr>
          <w:rFonts w:eastAsia="Times New Roman" w:cstheme="minorHAnsi"/>
          <w:b/>
          <w:iCs/>
          <w:lang w:eastAsia="pl-PL"/>
        </w:rPr>
        <w:t xml:space="preserve"> </w:t>
      </w:r>
    </w:p>
    <w:p w14:paraId="32098018" w14:textId="77777777" w:rsidR="002C47A9" w:rsidRPr="00C32956" w:rsidRDefault="002C47A9" w:rsidP="00455F69">
      <w:pPr>
        <w:spacing w:after="0" w:line="276" w:lineRule="auto"/>
        <w:rPr>
          <w:rFonts w:eastAsia="Times New Roman" w:cstheme="minorHAnsi"/>
          <w:b/>
          <w:i/>
          <w:iCs/>
          <w:lang w:eastAsia="pl-PL"/>
        </w:rPr>
      </w:pPr>
    </w:p>
    <w:p w14:paraId="3183E931" w14:textId="77777777" w:rsidR="002C47A9" w:rsidRPr="00C32956" w:rsidRDefault="002C47A9" w:rsidP="00455F69">
      <w:pPr>
        <w:spacing w:after="0" w:line="276" w:lineRule="auto"/>
        <w:rPr>
          <w:rFonts w:eastAsia="Times New Roman" w:cstheme="minorHAnsi"/>
          <w:b/>
          <w:i/>
          <w:iCs/>
          <w:lang w:eastAsia="pl-PL"/>
        </w:rPr>
      </w:pPr>
    </w:p>
    <w:p w14:paraId="2C95D9CA" w14:textId="77777777" w:rsidR="002C47A9" w:rsidRPr="00C32956" w:rsidRDefault="002C47A9" w:rsidP="00455F69">
      <w:pPr>
        <w:spacing w:after="0" w:line="276" w:lineRule="auto"/>
        <w:rPr>
          <w:rFonts w:eastAsia="Times New Roman" w:cstheme="minorHAnsi"/>
          <w:b/>
          <w:i/>
          <w:iCs/>
          <w:lang w:eastAsia="pl-PL"/>
        </w:rPr>
      </w:pPr>
    </w:p>
    <w:p w14:paraId="0BD0DDD2" w14:textId="77777777" w:rsidR="002C47A9" w:rsidRPr="00C32956" w:rsidRDefault="002C47A9" w:rsidP="00455F69">
      <w:pPr>
        <w:spacing w:after="0" w:line="276" w:lineRule="auto"/>
        <w:rPr>
          <w:rFonts w:eastAsia="Times New Roman" w:cstheme="minorHAnsi"/>
          <w:b/>
          <w:i/>
          <w:iCs/>
          <w:lang w:eastAsia="pl-PL"/>
        </w:rPr>
      </w:pPr>
    </w:p>
    <w:p w14:paraId="66DA870C" w14:textId="77777777" w:rsidR="002C47A9" w:rsidRPr="00C32956" w:rsidRDefault="002C47A9" w:rsidP="00455F69">
      <w:pPr>
        <w:spacing w:after="0" w:line="276" w:lineRule="auto"/>
        <w:rPr>
          <w:rFonts w:eastAsia="Times New Roman" w:cstheme="minorHAnsi"/>
          <w:b/>
          <w:i/>
          <w:iCs/>
          <w:lang w:eastAsia="pl-PL"/>
        </w:rPr>
      </w:pPr>
    </w:p>
    <w:p w14:paraId="687BB551" w14:textId="77777777" w:rsidR="002C47A9" w:rsidRPr="00C32956" w:rsidRDefault="002C47A9" w:rsidP="00455F69">
      <w:pPr>
        <w:spacing w:after="0" w:line="276" w:lineRule="auto"/>
        <w:rPr>
          <w:rFonts w:eastAsia="Times New Roman" w:cstheme="minorHAnsi"/>
          <w:b/>
          <w:i/>
          <w:iCs/>
          <w:lang w:eastAsia="pl-PL"/>
        </w:rPr>
      </w:pPr>
    </w:p>
    <w:p w14:paraId="15F314E8" w14:textId="77777777" w:rsidR="002C47A9" w:rsidRPr="00C32956" w:rsidRDefault="002C47A9" w:rsidP="00455F69">
      <w:pPr>
        <w:spacing w:after="0" w:line="276" w:lineRule="auto"/>
        <w:rPr>
          <w:rFonts w:eastAsia="Times New Roman" w:cstheme="minorHAnsi"/>
          <w:b/>
          <w:i/>
          <w:iCs/>
          <w:lang w:eastAsia="pl-PL"/>
        </w:rPr>
      </w:pPr>
    </w:p>
    <w:sectPr w:rsidR="002C47A9" w:rsidRPr="00C32956" w:rsidSect="00FE38C4">
      <w:footerReference w:type="even" r:id="rId32"/>
      <w:headerReference w:type="first" r:id="rId33"/>
      <w:pgSz w:w="11906" w:h="16838"/>
      <w:pgMar w:top="528" w:right="720" w:bottom="720" w:left="720" w:header="708" w:footer="95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9963D" w14:textId="77777777" w:rsidR="00823ED5" w:rsidRDefault="00823ED5" w:rsidP="00FE38C4">
      <w:pPr>
        <w:spacing w:after="0" w:line="240" w:lineRule="auto"/>
      </w:pPr>
      <w:r>
        <w:separator/>
      </w:r>
    </w:p>
  </w:endnote>
  <w:endnote w:type="continuationSeparator" w:id="0">
    <w:p w14:paraId="705D8580" w14:textId="77777777" w:rsidR="00823ED5" w:rsidRDefault="00823ED5" w:rsidP="00FE3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47CE8" w14:textId="77777777" w:rsidR="00B73F2A" w:rsidRDefault="00B73F2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22</w:t>
    </w:r>
    <w:r>
      <w:rPr>
        <w:rStyle w:val="Numerstrony"/>
      </w:rPr>
      <w:fldChar w:fldCharType="end"/>
    </w:r>
  </w:p>
  <w:p w14:paraId="3A3894EB" w14:textId="77777777" w:rsidR="00B73F2A" w:rsidRDefault="00B73F2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50F69" w14:textId="77777777" w:rsidR="00823ED5" w:rsidRDefault="00823ED5" w:rsidP="00FE38C4">
      <w:pPr>
        <w:spacing w:after="0" w:line="240" w:lineRule="auto"/>
      </w:pPr>
      <w:r>
        <w:separator/>
      </w:r>
    </w:p>
  </w:footnote>
  <w:footnote w:type="continuationSeparator" w:id="0">
    <w:p w14:paraId="32759D4B" w14:textId="77777777" w:rsidR="00823ED5" w:rsidRDefault="00823ED5" w:rsidP="00FE3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4F329" w14:textId="77777777" w:rsidR="00B73F2A" w:rsidRPr="00262783" w:rsidRDefault="00B73F2A" w:rsidP="00FE38C4">
    <w:pPr>
      <w:tabs>
        <w:tab w:val="center" w:pos="4536"/>
        <w:tab w:val="right" w:pos="9072"/>
      </w:tabs>
    </w:pPr>
    <w:r w:rsidRPr="00272376">
      <w:rPr>
        <w:noProof/>
        <w:sz w:val="20"/>
        <w:szCs w:val="20"/>
        <w:lang w:eastAsia="pl-PL"/>
      </w:rPr>
      <mc:AlternateContent>
        <mc:Choice Requires="wps">
          <w:drawing>
            <wp:anchor distT="0" distB="0" distL="114300" distR="114300" simplePos="0" relativeHeight="251659264" behindDoc="0" locked="0" layoutInCell="1" allowOverlap="1" wp14:anchorId="57C6582F" wp14:editId="6F31E1DB">
              <wp:simplePos x="0" y="0"/>
              <wp:positionH relativeFrom="column">
                <wp:posOffset>280035</wp:posOffset>
              </wp:positionH>
              <wp:positionV relativeFrom="paragraph">
                <wp:posOffset>24130</wp:posOffset>
              </wp:positionV>
              <wp:extent cx="6000750" cy="0"/>
              <wp:effectExtent l="13335" t="5080" r="5715" b="13970"/>
              <wp:wrapNone/>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0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24F0AC" id="Łącznik prosty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1.9pt" to="494.5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"/>
          </w:pict>
        </mc:Fallback>
      </mc:AlternateContent>
    </w:r>
    <w:r w:rsidRPr="00272376">
      <w:rPr>
        <w:rFonts w:ascii="Calibri" w:eastAsia="Calibri" w:hAnsi="Calibri"/>
        <w:sz w:val="20"/>
        <w:szCs w:val="20"/>
        <w:lang w:eastAsia="ar-S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6"/>
    <w:lvl w:ilvl="0">
      <w:start w:val="1"/>
      <w:numFmt w:val="decimal"/>
      <w:lvlText w:val="%1."/>
      <w:lvlJc w:val="left"/>
      <w:pPr>
        <w:tabs>
          <w:tab w:val="num" w:pos="360"/>
        </w:tabs>
        <w:ind w:left="360" w:hanging="360"/>
      </w:pPr>
    </w:lvl>
  </w:abstractNum>
  <w:abstractNum w:abstractNumId="1" w15:restartNumberingAfterBreak="0">
    <w:nsid w:val="0000000D"/>
    <w:multiLevelType w:val="singleLevel"/>
    <w:tmpl w:val="0000000D"/>
    <w:name w:val="WW8Num13"/>
    <w:lvl w:ilvl="0">
      <w:start w:val="1"/>
      <w:numFmt w:val="decimal"/>
      <w:lvlText w:val="%1."/>
      <w:lvlJc w:val="left"/>
      <w:pPr>
        <w:tabs>
          <w:tab w:val="num" w:pos="360"/>
        </w:tabs>
        <w:ind w:left="360" w:hanging="360"/>
      </w:pPr>
    </w:lvl>
  </w:abstractNum>
  <w:abstractNum w:abstractNumId="2" w15:restartNumberingAfterBreak="0">
    <w:nsid w:val="00352F75"/>
    <w:multiLevelType w:val="multilevel"/>
    <w:tmpl w:val="8AEE3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AF3F61"/>
    <w:multiLevelType w:val="hybridMultilevel"/>
    <w:tmpl w:val="515EE7E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AF09B8"/>
    <w:multiLevelType w:val="hybridMultilevel"/>
    <w:tmpl w:val="740672D0"/>
    <w:lvl w:ilvl="0" w:tplc="1B200766">
      <w:start w:val="1"/>
      <w:numFmt w:val="decimal"/>
      <w:lvlText w:val="%1)"/>
      <w:lvlJc w:val="left"/>
      <w:pPr>
        <w:ind w:left="1146" w:hanging="360"/>
      </w:pPr>
      <w:rPr>
        <w:rFonts w:asciiTheme="minorHAnsi" w:hAnsiTheme="minorHAnsi" w:cstheme="minorHAnsi" w:hint="default"/>
        <w:sz w:val="24"/>
        <w:szCs w:val="24"/>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 w15:restartNumberingAfterBreak="0">
    <w:nsid w:val="06E00018"/>
    <w:multiLevelType w:val="hybridMultilevel"/>
    <w:tmpl w:val="515EE7E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07711E6B"/>
    <w:multiLevelType w:val="hybridMultilevel"/>
    <w:tmpl w:val="68ECA4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5D6ECF"/>
    <w:multiLevelType w:val="hybridMultilevel"/>
    <w:tmpl w:val="A4480A2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0F3E74AE"/>
    <w:multiLevelType w:val="hybridMultilevel"/>
    <w:tmpl w:val="35521C82"/>
    <w:lvl w:ilvl="0" w:tplc="70F61D9A">
      <w:start w:val="4"/>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6D74C8"/>
    <w:multiLevelType w:val="hybridMultilevel"/>
    <w:tmpl w:val="DD021C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C160A1"/>
    <w:multiLevelType w:val="hybridMultilevel"/>
    <w:tmpl w:val="947269B8"/>
    <w:lvl w:ilvl="0" w:tplc="652EF68C">
      <w:start w:val="13"/>
      <w:numFmt w:val="decimal"/>
      <w:lvlText w:val="%1."/>
      <w:lvlJc w:val="left"/>
      <w:pPr>
        <w:ind w:left="1637" w:hanging="360"/>
      </w:pPr>
      <w:rPr>
        <w:rFonts w:hint="default"/>
      </w:r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12" w15:restartNumberingAfterBreak="0">
    <w:nsid w:val="112E3A3B"/>
    <w:multiLevelType w:val="multilevel"/>
    <w:tmpl w:val="B056677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23121E1"/>
    <w:multiLevelType w:val="hybridMultilevel"/>
    <w:tmpl w:val="205CCD04"/>
    <w:lvl w:ilvl="0" w:tplc="325406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58D740A"/>
    <w:multiLevelType w:val="singleLevel"/>
    <w:tmpl w:val="9A7CF802"/>
    <w:lvl w:ilvl="0">
      <w:start w:val="1"/>
      <w:numFmt w:val="lowerLetter"/>
      <w:lvlText w:val="%1)"/>
      <w:lvlJc w:val="left"/>
      <w:pPr>
        <w:tabs>
          <w:tab w:val="num" w:pos="643"/>
        </w:tabs>
        <w:ind w:left="643" w:hanging="360"/>
      </w:pPr>
      <w:rPr>
        <w:rFonts w:hint="default"/>
      </w:rPr>
    </w:lvl>
  </w:abstractNum>
  <w:abstractNum w:abstractNumId="15" w15:restartNumberingAfterBreak="0">
    <w:nsid w:val="190F0F68"/>
    <w:multiLevelType w:val="hybridMultilevel"/>
    <w:tmpl w:val="066A80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3334CD"/>
    <w:multiLevelType w:val="hybridMultilevel"/>
    <w:tmpl w:val="A31A920A"/>
    <w:lvl w:ilvl="0" w:tplc="75DC1D6E">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796FF1"/>
    <w:multiLevelType w:val="hybridMultilevel"/>
    <w:tmpl w:val="26B4462E"/>
    <w:lvl w:ilvl="0" w:tplc="38E04FE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6F3036B"/>
    <w:multiLevelType w:val="hybridMultilevel"/>
    <w:tmpl w:val="1E3C668C"/>
    <w:lvl w:ilvl="0" w:tplc="CFD6F4A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8C551D4"/>
    <w:multiLevelType w:val="hybridMultilevel"/>
    <w:tmpl w:val="2CB20894"/>
    <w:lvl w:ilvl="0" w:tplc="D9BA6D8A">
      <w:start w:val="1"/>
      <w:numFmt w:val="decimal"/>
      <w:lvlText w:val="%1."/>
      <w:lvlJc w:val="left"/>
      <w:pPr>
        <w:ind w:left="720" w:hanging="360"/>
      </w:pPr>
      <w:rPr>
        <w:color w:val="auto"/>
      </w:rPr>
    </w:lvl>
    <w:lvl w:ilvl="1" w:tplc="22A0C84A">
      <w:start w:val="1"/>
      <w:numFmt w:val="bullet"/>
      <w:lvlText w:val=""/>
      <w:lvlJc w:val="left"/>
      <w:pPr>
        <w:tabs>
          <w:tab w:val="num" w:pos="1440"/>
        </w:tabs>
        <w:ind w:left="1440" w:hanging="360"/>
      </w:pPr>
      <w:rPr>
        <w:rFonts w:ascii="Symbol" w:hAnsi="Symbol" w:hint="default"/>
        <w:b w:val="0"/>
        <w:i w:val="0"/>
        <w:color w:val="auto"/>
      </w:rPr>
    </w:lvl>
    <w:lvl w:ilvl="2" w:tplc="0415000F">
      <w:start w:val="1"/>
      <w:numFmt w:val="decimal"/>
      <w:lvlText w:val="%3."/>
      <w:lvlJc w:val="left"/>
      <w:pPr>
        <w:tabs>
          <w:tab w:val="num" w:pos="2340"/>
        </w:tabs>
        <w:ind w:left="2340" w:hanging="360"/>
      </w:pPr>
      <w:rPr>
        <w:color w:val="auto"/>
      </w:r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D17117F"/>
    <w:multiLevelType w:val="multilevel"/>
    <w:tmpl w:val="E704462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2D827E9C"/>
    <w:multiLevelType w:val="hybridMultilevel"/>
    <w:tmpl w:val="F62E013C"/>
    <w:lvl w:ilvl="0" w:tplc="C84CB798">
      <w:start w:val="1"/>
      <w:numFmt w:val="upperRoman"/>
      <w:pStyle w:val="Nagwek5"/>
      <w:lvlText w:val="%1."/>
      <w:lvlJc w:val="right"/>
      <w:pPr>
        <w:tabs>
          <w:tab w:val="num" w:pos="2520"/>
        </w:tabs>
        <w:ind w:left="2520" w:hanging="180"/>
      </w:pPr>
    </w:lvl>
    <w:lvl w:ilvl="1" w:tplc="04150019" w:tentative="1">
      <w:start w:val="1"/>
      <w:numFmt w:val="lowerLetter"/>
      <w:lvlText w:val="%2."/>
      <w:lvlJc w:val="left"/>
      <w:pPr>
        <w:tabs>
          <w:tab w:val="num" w:pos="3420"/>
        </w:tabs>
        <w:ind w:left="3420" w:hanging="360"/>
      </w:pPr>
    </w:lvl>
    <w:lvl w:ilvl="2" w:tplc="0415001B" w:tentative="1">
      <w:start w:val="1"/>
      <w:numFmt w:val="lowerRoman"/>
      <w:lvlText w:val="%3."/>
      <w:lvlJc w:val="right"/>
      <w:pPr>
        <w:tabs>
          <w:tab w:val="num" w:pos="4140"/>
        </w:tabs>
        <w:ind w:left="4140" w:hanging="180"/>
      </w:pPr>
    </w:lvl>
    <w:lvl w:ilvl="3" w:tplc="0415000F" w:tentative="1">
      <w:start w:val="1"/>
      <w:numFmt w:val="decimal"/>
      <w:lvlText w:val="%4."/>
      <w:lvlJc w:val="left"/>
      <w:pPr>
        <w:tabs>
          <w:tab w:val="num" w:pos="4860"/>
        </w:tabs>
        <w:ind w:left="4860" w:hanging="360"/>
      </w:pPr>
    </w:lvl>
    <w:lvl w:ilvl="4" w:tplc="04150019" w:tentative="1">
      <w:start w:val="1"/>
      <w:numFmt w:val="lowerLetter"/>
      <w:lvlText w:val="%5."/>
      <w:lvlJc w:val="left"/>
      <w:pPr>
        <w:tabs>
          <w:tab w:val="num" w:pos="5580"/>
        </w:tabs>
        <w:ind w:left="5580" w:hanging="360"/>
      </w:pPr>
    </w:lvl>
    <w:lvl w:ilvl="5" w:tplc="0415001B" w:tentative="1">
      <w:start w:val="1"/>
      <w:numFmt w:val="lowerRoman"/>
      <w:lvlText w:val="%6."/>
      <w:lvlJc w:val="right"/>
      <w:pPr>
        <w:tabs>
          <w:tab w:val="num" w:pos="6300"/>
        </w:tabs>
        <w:ind w:left="6300" w:hanging="180"/>
      </w:pPr>
    </w:lvl>
    <w:lvl w:ilvl="6" w:tplc="0415000F" w:tentative="1">
      <w:start w:val="1"/>
      <w:numFmt w:val="decimal"/>
      <w:lvlText w:val="%7."/>
      <w:lvlJc w:val="left"/>
      <w:pPr>
        <w:tabs>
          <w:tab w:val="num" w:pos="7020"/>
        </w:tabs>
        <w:ind w:left="7020" w:hanging="360"/>
      </w:pPr>
    </w:lvl>
    <w:lvl w:ilvl="7" w:tplc="04150019" w:tentative="1">
      <w:start w:val="1"/>
      <w:numFmt w:val="lowerLetter"/>
      <w:lvlText w:val="%8."/>
      <w:lvlJc w:val="left"/>
      <w:pPr>
        <w:tabs>
          <w:tab w:val="num" w:pos="7740"/>
        </w:tabs>
        <w:ind w:left="7740" w:hanging="360"/>
      </w:pPr>
    </w:lvl>
    <w:lvl w:ilvl="8" w:tplc="0415001B" w:tentative="1">
      <w:start w:val="1"/>
      <w:numFmt w:val="lowerRoman"/>
      <w:lvlText w:val="%9."/>
      <w:lvlJc w:val="right"/>
      <w:pPr>
        <w:tabs>
          <w:tab w:val="num" w:pos="8460"/>
        </w:tabs>
        <w:ind w:left="8460" w:hanging="180"/>
      </w:pPr>
    </w:lvl>
  </w:abstractNum>
  <w:abstractNum w:abstractNumId="22" w15:restartNumberingAfterBreak="0">
    <w:nsid w:val="2EE1206E"/>
    <w:multiLevelType w:val="hybridMultilevel"/>
    <w:tmpl w:val="ABC2B452"/>
    <w:lvl w:ilvl="0" w:tplc="3FAE46DA">
      <w:start w:val="1"/>
      <w:numFmt w:val="decimal"/>
      <w:lvlText w:val="%1)"/>
      <w:lvlJc w:val="left"/>
      <w:pPr>
        <w:ind w:left="14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93036C2">
      <w:start w:val="1"/>
      <w:numFmt w:val="lowerLetter"/>
      <w:lvlText w:val="%2"/>
      <w:lvlJc w:val="left"/>
      <w:pPr>
        <w:ind w:left="20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07CD794">
      <w:start w:val="1"/>
      <w:numFmt w:val="lowerRoman"/>
      <w:lvlText w:val="%3"/>
      <w:lvlJc w:val="left"/>
      <w:pPr>
        <w:ind w:left="27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976E182">
      <w:start w:val="1"/>
      <w:numFmt w:val="decimal"/>
      <w:lvlText w:val="%4"/>
      <w:lvlJc w:val="left"/>
      <w:pPr>
        <w:ind w:left="35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136B650">
      <w:start w:val="1"/>
      <w:numFmt w:val="lowerLetter"/>
      <w:lvlText w:val="%5"/>
      <w:lvlJc w:val="left"/>
      <w:pPr>
        <w:ind w:left="42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D5609F6">
      <w:start w:val="1"/>
      <w:numFmt w:val="lowerRoman"/>
      <w:lvlText w:val="%6"/>
      <w:lvlJc w:val="left"/>
      <w:pPr>
        <w:ind w:left="49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E7CF588">
      <w:start w:val="1"/>
      <w:numFmt w:val="decimal"/>
      <w:lvlText w:val="%7"/>
      <w:lvlJc w:val="left"/>
      <w:pPr>
        <w:ind w:left="56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8046512">
      <w:start w:val="1"/>
      <w:numFmt w:val="lowerLetter"/>
      <w:lvlText w:val="%8"/>
      <w:lvlJc w:val="left"/>
      <w:pPr>
        <w:ind w:left="63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16C10E">
      <w:start w:val="1"/>
      <w:numFmt w:val="lowerRoman"/>
      <w:lvlText w:val="%9"/>
      <w:lvlJc w:val="left"/>
      <w:pPr>
        <w:ind w:left="71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F1B6099"/>
    <w:multiLevelType w:val="hybridMultilevel"/>
    <w:tmpl w:val="F41C97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F325440"/>
    <w:multiLevelType w:val="hybridMultilevel"/>
    <w:tmpl w:val="478657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6C6F2B"/>
    <w:multiLevelType w:val="hybridMultilevel"/>
    <w:tmpl w:val="073ABF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FE239C2"/>
    <w:multiLevelType w:val="multilevel"/>
    <w:tmpl w:val="8D92AE9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015552F"/>
    <w:multiLevelType w:val="hybridMultilevel"/>
    <w:tmpl w:val="6E2A9E54"/>
    <w:lvl w:ilvl="0" w:tplc="64EAFBE0">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0FB3F77"/>
    <w:multiLevelType w:val="hybridMultilevel"/>
    <w:tmpl w:val="A12A30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1AF31D8"/>
    <w:multiLevelType w:val="hybridMultilevel"/>
    <w:tmpl w:val="CE786C10"/>
    <w:lvl w:ilvl="0" w:tplc="698CBAC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75F06F0"/>
    <w:multiLevelType w:val="hybridMultilevel"/>
    <w:tmpl w:val="ADE4A8CA"/>
    <w:lvl w:ilvl="0" w:tplc="0415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9FB06FA"/>
    <w:multiLevelType w:val="hybridMultilevel"/>
    <w:tmpl w:val="C1A6B5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A12714D"/>
    <w:multiLevelType w:val="hybridMultilevel"/>
    <w:tmpl w:val="B1F48C60"/>
    <w:lvl w:ilvl="0" w:tplc="D5A00F1E">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E366141"/>
    <w:multiLevelType w:val="hybridMultilevel"/>
    <w:tmpl w:val="A69081D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3F6125FD"/>
    <w:multiLevelType w:val="multilevel"/>
    <w:tmpl w:val="50E01AAA"/>
    <w:lvl w:ilvl="0">
      <w:start w:val="1"/>
      <w:numFmt w:val="decimal"/>
      <w:lvlText w:val="%1."/>
      <w:lvlJc w:val="left"/>
      <w:pPr>
        <w:tabs>
          <w:tab w:val="num" w:pos="720"/>
        </w:tabs>
        <w:ind w:left="720" w:hanging="360"/>
      </w:pPr>
      <w:rPr>
        <w:b w:val="0"/>
        <w:bCs/>
      </w:rPr>
    </w:lvl>
    <w:lvl w:ilvl="1">
      <w:start w:val="1"/>
      <w:numFmt w:val="lowerLetter"/>
      <w:lvlText w:val="%2)"/>
      <w:lvlJc w:val="left"/>
      <w:pPr>
        <w:ind w:left="107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427A7DAC"/>
    <w:multiLevelType w:val="hybridMultilevel"/>
    <w:tmpl w:val="12EC5966"/>
    <w:lvl w:ilvl="0" w:tplc="BA70101C">
      <w:start w:val="3"/>
      <w:numFmt w:val="decimal"/>
      <w:lvlText w:val="%1."/>
      <w:lvlJc w:val="left"/>
      <w:pPr>
        <w:ind w:left="99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2C12DA0"/>
    <w:multiLevelType w:val="multilevel"/>
    <w:tmpl w:val="DEECB83C"/>
    <w:lvl w:ilvl="0">
      <w:start w:val="2"/>
      <w:numFmt w:val="upperRoman"/>
      <w:pStyle w:val="Nagwek7"/>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385"/>
        </w:tabs>
        <w:ind w:left="2385" w:hanging="405"/>
      </w:pPr>
      <w:rPr>
        <w:rFonts w:hint="default"/>
      </w:rPr>
    </w:lvl>
    <w:lvl w:ilvl="3" w:tentative="1">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60D36D7"/>
    <w:multiLevelType w:val="hybridMultilevel"/>
    <w:tmpl w:val="24B6AA9A"/>
    <w:lvl w:ilvl="0" w:tplc="04150011">
      <w:start w:val="1"/>
      <w:numFmt w:val="decimal"/>
      <w:lvlText w:val="%1)"/>
      <w:lvlJc w:val="left"/>
      <w:pPr>
        <w:ind w:left="1710" w:hanging="360"/>
      </w:pPr>
    </w:lvl>
    <w:lvl w:ilvl="1" w:tplc="04150019" w:tentative="1">
      <w:start w:val="1"/>
      <w:numFmt w:val="lowerLetter"/>
      <w:lvlText w:val="%2."/>
      <w:lvlJc w:val="left"/>
      <w:pPr>
        <w:ind w:left="2430" w:hanging="360"/>
      </w:pPr>
    </w:lvl>
    <w:lvl w:ilvl="2" w:tplc="0415001B" w:tentative="1">
      <w:start w:val="1"/>
      <w:numFmt w:val="lowerRoman"/>
      <w:lvlText w:val="%3."/>
      <w:lvlJc w:val="right"/>
      <w:pPr>
        <w:ind w:left="3150" w:hanging="180"/>
      </w:pPr>
    </w:lvl>
    <w:lvl w:ilvl="3" w:tplc="0415000F" w:tentative="1">
      <w:start w:val="1"/>
      <w:numFmt w:val="decimal"/>
      <w:lvlText w:val="%4."/>
      <w:lvlJc w:val="left"/>
      <w:pPr>
        <w:ind w:left="3870" w:hanging="360"/>
      </w:pPr>
    </w:lvl>
    <w:lvl w:ilvl="4" w:tplc="04150019" w:tentative="1">
      <w:start w:val="1"/>
      <w:numFmt w:val="lowerLetter"/>
      <w:lvlText w:val="%5."/>
      <w:lvlJc w:val="left"/>
      <w:pPr>
        <w:ind w:left="4590" w:hanging="360"/>
      </w:pPr>
    </w:lvl>
    <w:lvl w:ilvl="5" w:tplc="0415001B" w:tentative="1">
      <w:start w:val="1"/>
      <w:numFmt w:val="lowerRoman"/>
      <w:lvlText w:val="%6."/>
      <w:lvlJc w:val="right"/>
      <w:pPr>
        <w:ind w:left="5310" w:hanging="180"/>
      </w:pPr>
    </w:lvl>
    <w:lvl w:ilvl="6" w:tplc="0415000F" w:tentative="1">
      <w:start w:val="1"/>
      <w:numFmt w:val="decimal"/>
      <w:lvlText w:val="%7."/>
      <w:lvlJc w:val="left"/>
      <w:pPr>
        <w:ind w:left="6030" w:hanging="360"/>
      </w:pPr>
    </w:lvl>
    <w:lvl w:ilvl="7" w:tplc="04150019" w:tentative="1">
      <w:start w:val="1"/>
      <w:numFmt w:val="lowerLetter"/>
      <w:lvlText w:val="%8."/>
      <w:lvlJc w:val="left"/>
      <w:pPr>
        <w:ind w:left="6750" w:hanging="360"/>
      </w:pPr>
    </w:lvl>
    <w:lvl w:ilvl="8" w:tplc="0415001B" w:tentative="1">
      <w:start w:val="1"/>
      <w:numFmt w:val="lowerRoman"/>
      <w:lvlText w:val="%9."/>
      <w:lvlJc w:val="right"/>
      <w:pPr>
        <w:ind w:left="7470" w:hanging="180"/>
      </w:pPr>
    </w:lvl>
  </w:abstractNum>
  <w:abstractNum w:abstractNumId="38" w15:restartNumberingAfterBreak="0">
    <w:nsid w:val="472C2C2D"/>
    <w:multiLevelType w:val="hybridMultilevel"/>
    <w:tmpl w:val="E0ACA504"/>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9" w15:restartNumberingAfterBreak="0">
    <w:nsid w:val="493F3779"/>
    <w:multiLevelType w:val="hybridMultilevel"/>
    <w:tmpl w:val="C99851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972AFF"/>
    <w:multiLevelType w:val="multilevel"/>
    <w:tmpl w:val="E32A5CE0"/>
    <w:lvl w:ilvl="0">
      <w:start w:val="1"/>
      <w:numFmt w:val="upperRoman"/>
      <w:lvlText w:val="%1."/>
      <w:lvlJc w:val="right"/>
      <w:pPr>
        <w:ind w:left="720" w:hanging="360"/>
      </w:pPr>
      <w:rPr>
        <w:rFonts w:ascii="Tahoma" w:hAnsi="Tahoma" w:cs="Tahoma"/>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color w:val="auto"/>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1" w15:restartNumberingAfterBreak="0">
    <w:nsid w:val="4FA40936"/>
    <w:multiLevelType w:val="hybridMultilevel"/>
    <w:tmpl w:val="18E20904"/>
    <w:lvl w:ilvl="0" w:tplc="FA821780">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27B0E16"/>
    <w:multiLevelType w:val="hybridMultilevel"/>
    <w:tmpl w:val="E95E6E7C"/>
    <w:lvl w:ilvl="0" w:tplc="22FEC370">
      <w:start w:val="1"/>
      <w:numFmt w:val="decimal"/>
      <w:lvlText w:val="%1)"/>
      <w:lvlJc w:val="left"/>
      <w:pPr>
        <w:ind w:left="1146" w:hanging="360"/>
      </w:pPr>
      <w:rPr>
        <w:rFonts w:asciiTheme="minorHAnsi" w:hAnsiTheme="minorHAnsi" w:cstheme="minorHAnsi"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3" w15:restartNumberingAfterBreak="0">
    <w:nsid w:val="537C7E64"/>
    <w:multiLevelType w:val="hybridMultilevel"/>
    <w:tmpl w:val="F0045250"/>
    <w:lvl w:ilvl="0" w:tplc="0415000F">
      <w:start w:val="1"/>
      <w:numFmt w:val="decimal"/>
      <w:lvlText w:val="%1."/>
      <w:lvlJc w:val="left"/>
      <w:pPr>
        <w:ind w:left="720" w:hanging="360"/>
      </w:pPr>
    </w:lvl>
    <w:lvl w:ilvl="1" w:tplc="4642DD1C">
      <w:start w:val="1"/>
      <w:numFmt w:val="bullet"/>
      <w:lvlText w:val="─"/>
      <w:lvlJc w:val="left"/>
      <w:pPr>
        <w:ind w:left="1440" w:hanging="360"/>
      </w:pPr>
      <w:rPr>
        <w:rFonts w:ascii="Arial" w:hAnsi="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5D934D1"/>
    <w:multiLevelType w:val="hybridMultilevel"/>
    <w:tmpl w:val="E802420E"/>
    <w:lvl w:ilvl="0" w:tplc="698CBAC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5" w15:restartNumberingAfterBreak="0">
    <w:nsid w:val="59240E83"/>
    <w:multiLevelType w:val="hybridMultilevel"/>
    <w:tmpl w:val="F7063D2A"/>
    <w:lvl w:ilvl="0" w:tplc="0415000F">
      <w:start w:val="1"/>
      <w:numFmt w:val="decimal"/>
      <w:lvlText w:val="%1."/>
      <w:lvlJc w:val="left"/>
      <w:pPr>
        <w:ind w:left="990" w:hanging="360"/>
      </w:pPr>
    </w:lvl>
    <w:lvl w:ilvl="1" w:tplc="04150019" w:tentative="1">
      <w:start w:val="1"/>
      <w:numFmt w:val="lowerLetter"/>
      <w:lvlText w:val="%2."/>
      <w:lvlJc w:val="left"/>
      <w:pPr>
        <w:ind w:left="1710" w:hanging="360"/>
      </w:pPr>
    </w:lvl>
    <w:lvl w:ilvl="2" w:tplc="0415001B" w:tentative="1">
      <w:start w:val="1"/>
      <w:numFmt w:val="lowerRoman"/>
      <w:lvlText w:val="%3."/>
      <w:lvlJc w:val="right"/>
      <w:pPr>
        <w:ind w:left="2430" w:hanging="180"/>
      </w:pPr>
    </w:lvl>
    <w:lvl w:ilvl="3" w:tplc="0415000F" w:tentative="1">
      <w:start w:val="1"/>
      <w:numFmt w:val="decimal"/>
      <w:lvlText w:val="%4."/>
      <w:lvlJc w:val="left"/>
      <w:pPr>
        <w:ind w:left="3150" w:hanging="360"/>
      </w:pPr>
    </w:lvl>
    <w:lvl w:ilvl="4" w:tplc="04150019" w:tentative="1">
      <w:start w:val="1"/>
      <w:numFmt w:val="lowerLetter"/>
      <w:lvlText w:val="%5."/>
      <w:lvlJc w:val="left"/>
      <w:pPr>
        <w:ind w:left="3870" w:hanging="360"/>
      </w:pPr>
    </w:lvl>
    <w:lvl w:ilvl="5" w:tplc="0415001B" w:tentative="1">
      <w:start w:val="1"/>
      <w:numFmt w:val="lowerRoman"/>
      <w:lvlText w:val="%6."/>
      <w:lvlJc w:val="right"/>
      <w:pPr>
        <w:ind w:left="4590" w:hanging="180"/>
      </w:pPr>
    </w:lvl>
    <w:lvl w:ilvl="6" w:tplc="0415000F" w:tentative="1">
      <w:start w:val="1"/>
      <w:numFmt w:val="decimal"/>
      <w:lvlText w:val="%7."/>
      <w:lvlJc w:val="left"/>
      <w:pPr>
        <w:ind w:left="5310" w:hanging="360"/>
      </w:pPr>
    </w:lvl>
    <w:lvl w:ilvl="7" w:tplc="04150019" w:tentative="1">
      <w:start w:val="1"/>
      <w:numFmt w:val="lowerLetter"/>
      <w:lvlText w:val="%8."/>
      <w:lvlJc w:val="left"/>
      <w:pPr>
        <w:ind w:left="6030" w:hanging="360"/>
      </w:pPr>
    </w:lvl>
    <w:lvl w:ilvl="8" w:tplc="0415001B" w:tentative="1">
      <w:start w:val="1"/>
      <w:numFmt w:val="lowerRoman"/>
      <w:lvlText w:val="%9."/>
      <w:lvlJc w:val="right"/>
      <w:pPr>
        <w:ind w:left="6750" w:hanging="180"/>
      </w:pPr>
    </w:lvl>
  </w:abstractNum>
  <w:abstractNum w:abstractNumId="46" w15:restartNumberingAfterBreak="0">
    <w:nsid w:val="5A135A4F"/>
    <w:multiLevelType w:val="hybridMultilevel"/>
    <w:tmpl w:val="95EAA53C"/>
    <w:name w:val="WW8Num62"/>
    <w:lvl w:ilvl="0" w:tplc="5DAACE38">
      <w:start w:val="5"/>
      <w:numFmt w:val="decimal"/>
      <w:lvlText w:val="%1."/>
      <w:lvlJc w:val="left"/>
      <w:pPr>
        <w:tabs>
          <w:tab w:val="num" w:pos="360"/>
        </w:tabs>
        <w:ind w:left="36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B3429DE"/>
    <w:multiLevelType w:val="hybridMultilevel"/>
    <w:tmpl w:val="EE1EAE4C"/>
    <w:lvl w:ilvl="0" w:tplc="BF76A120">
      <w:start w:val="9"/>
      <w:numFmt w:val="decimal"/>
      <w:lvlText w:val="%1)"/>
      <w:lvlJc w:val="left"/>
      <w:pPr>
        <w:ind w:left="786"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5C4C112C"/>
    <w:multiLevelType w:val="multilevel"/>
    <w:tmpl w:val="DE12083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F726D47"/>
    <w:multiLevelType w:val="hybridMultilevel"/>
    <w:tmpl w:val="9EB87C26"/>
    <w:name w:val="WW8Num63"/>
    <w:lvl w:ilvl="0" w:tplc="69402826">
      <w:start w:val="3"/>
      <w:numFmt w:val="decimal"/>
      <w:lvlText w:val="%1."/>
      <w:lvlJc w:val="left"/>
      <w:pPr>
        <w:tabs>
          <w:tab w:val="num" w:pos="360"/>
        </w:tabs>
        <w:ind w:left="360" w:hanging="360"/>
      </w:pPr>
      <w:rPr>
        <w:rFonts w:hint="default"/>
      </w:rPr>
    </w:lvl>
    <w:lvl w:ilvl="1" w:tplc="4D869EC6">
      <w:start w:val="2"/>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F911148"/>
    <w:multiLevelType w:val="hybridMultilevel"/>
    <w:tmpl w:val="3A0E8AAC"/>
    <w:lvl w:ilvl="0" w:tplc="2F0C33AC">
      <w:start w:val="2"/>
      <w:numFmt w:val="decimal"/>
      <w:lvlText w:val="%1."/>
      <w:lvlJc w:val="left"/>
      <w:pPr>
        <w:ind w:left="99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0556CF4"/>
    <w:multiLevelType w:val="hybridMultilevel"/>
    <w:tmpl w:val="51D82948"/>
    <w:lvl w:ilvl="0" w:tplc="0415000D">
      <w:start w:val="1"/>
      <w:numFmt w:val="bullet"/>
      <w:lvlText w:val=""/>
      <w:lvlJc w:val="left"/>
      <w:pPr>
        <w:ind w:left="1866" w:hanging="360"/>
      </w:pPr>
      <w:rPr>
        <w:rFonts w:ascii="Wingdings" w:hAnsi="Wingdings"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52" w15:restartNumberingAfterBreak="0">
    <w:nsid w:val="627207E8"/>
    <w:multiLevelType w:val="hybridMultilevel"/>
    <w:tmpl w:val="F8300756"/>
    <w:lvl w:ilvl="0" w:tplc="C60E8C64">
      <w:start w:val="1"/>
      <w:numFmt w:val="upperRoman"/>
      <w:lvlText w:val="%1."/>
      <w:lvlJc w:val="left"/>
      <w:pPr>
        <w:ind w:left="1080" w:hanging="720"/>
      </w:pPr>
      <w:rPr>
        <w:rFonts w:hint="default"/>
        <w:b/>
        <w:color w:val="auto"/>
      </w:rPr>
    </w:lvl>
    <w:lvl w:ilvl="1" w:tplc="04150019">
      <w:start w:val="1"/>
      <w:numFmt w:val="lowerLetter"/>
      <w:lvlText w:val="%2."/>
      <w:lvlJc w:val="left"/>
      <w:pPr>
        <w:ind w:left="1440" w:hanging="360"/>
      </w:pPr>
    </w:lvl>
    <w:lvl w:ilvl="2" w:tplc="AE126334">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3980A92"/>
    <w:multiLevelType w:val="hybridMultilevel"/>
    <w:tmpl w:val="344EE462"/>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45A218F"/>
    <w:multiLevelType w:val="multilevel"/>
    <w:tmpl w:val="57E8D684"/>
    <w:lvl w:ilvl="0">
      <w:start w:val="10"/>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55" w15:restartNumberingAfterBreak="0">
    <w:nsid w:val="64724238"/>
    <w:multiLevelType w:val="hybridMultilevel"/>
    <w:tmpl w:val="84FC4064"/>
    <w:lvl w:ilvl="0" w:tplc="CA6406F2">
      <w:start w:val="1"/>
      <w:numFmt w:val="decimal"/>
      <w:lvlText w:val="%1."/>
      <w:lvlJc w:val="left"/>
      <w:pPr>
        <w:ind w:left="360" w:hanging="360"/>
      </w:pPr>
      <w:rPr>
        <w:rFonts w:asciiTheme="minorHAnsi" w:hAnsiTheme="minorHAnsi" w:cstheme="minorHAnsi" w:hint="default"/>
        <w:color w:val="000000" w:themeColor="text1"/>
      </w:rPr>
    </w:lvl>
    <w:lvl w:ilvl="1" w:tplc="04150019" w:tentative="1">
      <w:start w:val="1"/>
      <w:numFmt w:val="lowerLetter"/>
      <w:lvlText w:val="%2."/>
      <w:lvlJc w:val="left"/>
      <w:pPr>
        <w:ind w:left="1710" w:hanging="360"/>
      </w:pPr>
    </w:lvl>
    <w:lvl w:ilvl="2" w:tplc="0415001B" w:tentative="1">
      <w:start w:val="1"/>
      <w:numFmt w:val="lowerRoman"/>
      <w:lvlText w:val="%3."/>
      <w:lvlJc w:val="right"/>
      <w:pPr>
        <w:ind w:left="2430" w:hanging="180"/>
      </w:pPr>
    </w:lvl>
    <w:lvl w:ilvl="3" w:tplc="0415000F" w:tentative="1">
      <w:start w:val="1"/>
      <w:numFmt w:val="decimal"/>
      <w:lvlText w:val="%4."/>
      <w:lvlJc w:val="left"/>
      <w:pPr>
        <w:ind w:left="3150" w:hanging="360"/>
      </w:pPr>
    </w:lvl>
    <w:lvl w:ilvl="4" w:tplc="04150019" w:tentative="1">
      <w:start w:val="1"/>
      <w:numFmt w:val="lowerLetter"/>
      <w:lvlText w:val="%5."/>
      <w:lvlJc w:val="left"/>
      <w:pPr>
        <w:ind w:left="3870" w:hanging="360"/>
      </w:pPr>
    </w:lvl>
    <w:lvl w:ilvl="5" w:tplc="0415001B" w:tentative="1">
      <w:start w:val="1"/>
      <w:numFmt w:val="lowerRoman"/>
      <w:lvlText w:val="%6."/>
      <w:lvlJc w:val="right"/>
      <w:pPr>
        <w:ind w:left="4590" w:hanging="180"/>
      </w:pPr>
    </w:lvl>
    <w:lvl w:ilvl="6" w:tplc="0415000F" w:tentative="1">
      <w:start w:val="1"/>
      <w:numFmt w:val="decimal"/>
      <w:lvlText w:val="%7."/>
      <w:lvlJc w:val="left"/>
      <w:pPr>
        <w:ind w:left="5310" w:hanging="360"/>
      </w:pPr>
    </w:lvl>
    <w:lvl w:ilvl="7" w:tplc="04150019" w:tentative="1">
      <w:start w:val="1"/>
      <w:numFmt w:val="lowerLetter"/>
      <w:lvlText w:val="%8."/>
      <w:lvlJc w:val="left"/>
      <w:pPr>
        <w:ind w:left="6030" w:hanging="360"/>
      </w:pPr>
    </w:lvl>
    <w:lvl w:ilvl="8" w:tplc="0415001B" w:tentative="1">
      <w:start w:val="1"/>
      <w:numFmt w:val="lowerRoman"/>
      <w:lvlText w:val="%9."/>
      <w:lvlJc w:val="right"/>
      <w:pPr>
        <w:ind w:left="6750" w:hanging="180"/>
      </w:pPr>
    </w:lvl>
  </w:abstractNum>
  <w:abstractNum w:abstractNumId="56" w15:restartNumberingAfterBreak="0">
    <w:nsid w:val="67F861F9"/>
    <w:multiLevelType w:val="hybridMultilevel"/>
    <w:tmpl w:val="F16A3256"/>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8E20436"/>
    <w:multiLevelType w:val="hybridMultilevel"/>
    <w:tmpl w:val="24AAFD7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8" w15:restartNumberingAfterBreak="0">
    <w:nsid w:val="6AD242FE"/>
    <w:multiLevelType w:val="multilevel"/>
    <w:tmpl w:val="0D9096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E87717F"/>
    <w:multiLevelType w:val="hybridMultilevel"/>
    <w:tmpl w:val="2BD00F64"/>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F543ABA"/>
    <w:multiLevelType w:val="hybridMultilevel"/>
    <w:tmpl w:val="296A4592"/>
    <w:name w:val="WW8Num6222232622"/>
    <w:lvl w:ilvl="0" w:tplc="ADEE0FA4">
      <w:start w:val="1"/>
      <w:numFmt w:val="bullet"/>
      <w:lvlText w:val=""/>
      <w:lvlJc w:val="left"/>
      <w:pPr>
        <w:tabs>
          <w:tab w:val="num" w:pos="720"/>
        </w:tabs>
        <w:ind w:left="720" w:hanging="360"/>
      </w:pPr>
      <w:rPr>
        <w:rFonts w:ascii="Wingdings" w:hAnsi="Wingdings"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8496DBA0">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4B05F0F"/>
    <w:multiLevelType w:val="hybridMultilevel"/>
    <w:tmpl w:val="4784E36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75906F5C"/>
    <w:multiLevelType w:val="hybridMultilevel"/>
    <w:tmpl w:val="C53C284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79D35433"/>
    <w:multiLevelType w:val="hybridMultilevel"/>
    <w:tmpl w:val="BEC62DA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4" w15:restartNumberingAfterBreak="0">
    <w:nsid w:val="79F62B85"/>
    <w:multiLevelType w:val="hybridMultilevel"/>
    <w:tmpl w:val="24B6AA9A"/>
    <w:lvl w:ilvl="0" w:tplc="04150011">
      <w:start w:val="1"/>
      <w:numFmt w:val="decimal"/>
      <w:lvlText w:val="%1)"/>
      <w:lvlJc w:val="left"/>
      <w:pPr>
        <w:ind w:left="1710" w:hanging="360"/>
      </w:pPr>
    </w:lvl>
    <w:lvl w:ilvl="1" w:tplc="04150019" w:tentative="1">
      <w:start w:val="1"/>
      <w:numFmt w:val="lowerLetter"/>
      <w:lvlText w:val="%2."/>
      <w:lvlJc w:val="left"/>
      <w:pPr>
        <w:ind w:left="2430" w:hanging="360"/>
      </w:pPr>
    </w:lvl>
    <w:lvl w:ilvl="2" w:tplc="0415001B" w:tentative="1">
      <w:start w:val="1"/>
      <w:numFmt w:val="lowerRoman"/>
      <w:lvlText w:val="%3."/>
      <w:lvlJc w:val="right"/>
      <w:pPr>
        <w:ind w:left="3150" w:hanging="180"/>
      </w:pPr>
    </w:lvl>
    <w:lvl w:ilvl="3" w:tplc="0415000F" w:tentative="1">
      <w:start w:val="1"/>
      <w:numFmt w:val="decimal"/>
      <w:lvlText w:val="%4."/>
      <w:lvlJc w:val="left"/>
      <w:pPr>
        <w:ind w:left="3870" w:hanging="360"/>
      </w:pPr>
    </w:lvl>
    <w:lvl w:ilvl="4" w:tplc="04150019" w:tentative="1">
      <w:start w:val="1"/>
      <w:numFmt w:val="lowerLetter"/>
      <w:lvlText w:val="%5."/>
      <w:lvlJc w:val="left"/>
      <w:pPr>
        <w:ind w:left="4590" w:hanging="360"/>
      </w:pPr>
    </w:lvl>
    <w:lvl w:ilvl="5" w:tplc="0415001B" w:tentative="1">
      <w:start w:val="1"/>
      <w:numFmt w:val="lowerRoman"/>
      <w:lvlText w:val="%6."/>
      <w:lvlJc w:val="right"/>
      <w:pPr>
        <w:ind w:left="5310" w:hanging="180"/>
      </w:pPr>
    </w:lvl>
    <w:lvl w:ilvl="6" w:tplc="0415000F" w:tentative="1">
      <w:start w:val="1"/>
      <w:numFmt w:val="decimal"/>
      <w:lvlText w:val="%7."/>
      <w:lvlJc w:val="left"/>
      <w:pPr>
        <w:ind w:left="6030" w:hanging="360"/>
      </w:pPr>
    </w:lvl>
    <w:lvl w:ilvl="7" w:tplc="04150019" w:tentative="1">
      <w:start w:val="1"/>
      <w:numFmt w:val="lowerLetter"/>
      <w:lvlText w:val="%8."/>
      <w:lvlJc w:val="left"/>
      <w:pPr>
        <w:ind w:left="6750" w:hanging="360"/>
      </w:pPr>
    </w:lvl>
    <w:lvl w:ilvl="8" w:tplc="0415001B" w:tentative="1">
      <w:start w:val="1"/>
      <w:numFmt w:val="lowerRoman"/>
      <w:lvlText w:val="%9."/>
      <w:lvlJc w:val="right"/>
      <w:pPr>
        <w:ind w:left="7470" w:hanging="180"/>
      </w:pPr>
    </w:lvl>
  </w:abstractNum>
  <w:abstractNum w:abstractNumId="65" w15:restartNumberingAfterBreak="0">
    <w:nsid w:val="7AB2517B"/>
    <w:multiLevelType w:val="multilevel"/>
    <w:tmpl w:val="465A4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038228">
    <w:abstractNumId w:val="36"/>
  </w:num>
  <w:num w:numId="2" w16cid:durableId="1580361644">
    <w:abstractNumId w:val="21"/>
  </w:num>
  <w:num w:numId="3" w16cid:durableId="1969702525">
    <w:abstractNumId w:val="43"/>
  </w:num>
  <w:num w:numId="4" w16cid:durableId="759300525">
    <w:abstractNumId w:val="52"/>
  </w:num>
  <w:num w:numId="5" w16cid:durableId="787240364">
    <w:abstractNumId w:val="19"/>
  </w:num>
  <w:num w:numId="6" w16cid:durableId="1358000213">
    <w:abstractNumId w:val="14"/>
  </w:num>
  <w:num w:numId="7" w16cid:durableId="137039647">
    <w:abstractNumId w:val="27"/>
  </w:num>
  <w:num w:numId="8" w16cid:durableId="2034842966">
    <w:abstractNumId w:val="55"/>
  </w:num>
  <w:num w:numId="9" w16cid:durableId="99030438">
    <w:abstractNumId w:val="42"/>
  </w:num>
  <w:num w:numId="10" w16cid:durableId="1173110790">
    <w:abstractNumId w:val="51"/>
  </w:num>
  <w:num w:numId="11" w16cid:durableId="330984222">
    <w:abstractNumId w:val="40"/>
  </w:num>
  <w:num w:numId="12" w16cid:durableId="647823365">
    <w:abstractNumId w:val="45"/>
  </w:num>
  <w:num w:numId="13" w16cid:durableId="519702137">
    <w:abstractNumId w:val="23"/>
  </w:num>
  <w:num w:numId="14" w16cid:durableId="454445417">
    <w:abstractNumId w:val="63"/>
  </w:num>
  <w:num w:numId="15" w16cid:durableId="1164928419">
    <w:abstractNumId w:val="20"/>
  </w:num>
  <w:num w:numId="16" w16cid:durableId="911039381">
    <w:abstractNumId w:val="3"/>
  </w:num>
  <w:num w:numId="17" w16cid:durableId="1387992584">
    <w:abstractNumId w:val="50"/>
  </w:num>
  <w:num w:numId="18" w16cid:durableId="1695841995">
    <w:abstractNumId w:val="6"/>
  </w:num>
  <w:num w:numId="19" w16cid:durableId="924339465">
    <w:abstractNumId w:val="33"/>
  </w:num>
  <w:num w:numId="20" w16cid:durableId="2136635729">
    <w:abstractNumId w:val="35"/>
  </w:num>
  <w:num w:numId="21" w16cid:durableId="1238129180">
    <w:abstractNumId w:val="37"/>
  </w:num>
  <w:num w:numId="22" w16cid:durableId="833227569">
    <w:abstractNumId w:val="24"/>
  </w:num>
  <w:num w:numId="23" w16cid:durableId="777994578">
    <w:abstractNumId w:val="25"/>
  </w:num>
  <w:num w:numId="24" w16cid:durableId="1114324994">
    <w:abstractNumId w:val="64"/>
  </w:num>
  <w:num w:numId="25" w16cid:durableId="576213206">
    <w:abstractNumId w:val="15"/>
  </w:num>
  <w:num w:numId="26" w16cid:durableId="1243880173">
    <w:abstractNumId w:val="13"/>
  </w:num>
  <w:num w:numId="27" w16cid:durableId="1252348089">
    <w:abstractNumId w:val="57"/>
  </w:num>
  <w:num w:numId="28" w16cid:durableId="1740666789">
    <w:abstractNumId w:val="31"/>
  </w:num>
  <w:num w:numId="29" w16cid:durableId="2011448327">
    <w:abstractNumId w:val="11"/>
  </w:num>
  <w:num w:numId="30" w16cid:durableId="202714350">
    <w:abstractNumId w:val="7"/>
  </w:num>
  <w:num w:numId="31" w16cid:durableId="856390680">
    <w:abstractNumId w:val="28"/>
  </w:num>
  <w:num w:numId="32" w16cid:durableId="1547452693">
    <w:abstractNumId w:val="38"/>
  </w:num>
  <w:num w:numId="33" w16cid:durableId="1081101250">
    <w:abstractNumId w:val="18"/>
  </w:num>
  <w:num w:numId="34" w16cid:durableId="299265656">
    <w:abstractNumId w:val="10"/>
  </w:num>
  <w:num w:numId="35" w16cid:durableId="1419671954">
    <w:abstractNumId w:val="62"/>
  </w:num>
  <w:num w:numId="36" w16cid:durableId="1548910043">
    <w:abstractNumId w:val="32"/>
  </w:num>
  <w:num w:numId="37" w16cid:durableId="225922369">
    <w:abstractNumId w:val="9"/>
  </w:num>
  <w:num w:numId="38" w16cid:durableId="757598232">
    <w:abstractNumId w:val="5"/>
  </w:num>
  <w:num w:numId="39" w16cid:durableId="1563325830">
    <w:abstractNumId w:val="44"/>
  </w:num>
  <w:num w:numId="40" w16cid:durableId="410737755">
    <w:abstractNumId w:val="29"/>
  </w:num>
  <w:num w:numId="41" w16cid:durableId="1377390606">
    <w:abstractNumId w:val="47"/>
  </w:num>
  <w:num w:numId="42" w16cid:durableId="1450124386">
    <w:abstractNumId w:val="39"/>
  </w:num>
  <w:num w:numId="43" w16cid:durableId="1326517043">
    <w:abstractNumId w:val="4"/>
  </w:num>
  <w:num w:numId="44" w16cid:durableId="994843966">
    <w:abstractNumId w:val="17"/>
  </w:num>
  <w:num w:numId="45" w16cid:durableId="1275791376">
    <w:abstractNumId w:val="61"/>
  </w:num>
  <w:num w:numId="46" w16cid:durableId="134685238">
    <w:abstractNumId w:val="22"/>
  </w:num>
  <w:num w:numId="47" w16cid:durableId="1906256436">
    <w:abstractNumId w:val="41"/>
  </w:num>
  <w:num w:numId="48" w16cid:durableId="576936329">
    <w:abstractNumId w:val="16"/>
  </w:num>
  <w:num w:numId="49" w16cid:durableId="1772630585">
    <w:abstractNumId w:val="34"/>
  </w:num>
  <w:num w:numId="50" w16cid:durableId="1639217342">
    <w:abstractNumId w:val="30"/>
  </w:num>
  <w:num w:numId="51" w16cid:durableId="662203880">
    <w:abstractNumId w:val="53"/>
  </w:num>
  <w:num w:numId="52" w16cid:durableId="1558396475">
    <w:abstractNumId w:val="59"/>
  </w:num>
  <w:num w:numId="53" w16cid:durableId="1500971824">
    <w:abstractNumId w:val="56"/>
  </w:num>
  <w:num w:numId="54" w16cid:durableId="89661378">
    <w:abstractNumId w:val="8"/>
  </w:num>
  <w:num w:numId="55" w16cid:durableId="1347563156">
    <w:abstractNumId w:val="58"/>
  </w:num>
  <w:num w:numId="56" w16cid:durableId="2824526">
    <w:abstractNumId w:val="48"/>
  </w:num>
  <w:num w:numId="57" w16cid:durableId="144786991">
    <w:abstractNumId w:val="26"/>
  </w:num>
  <w:num w:numId="58" w16cid:durableId="930551037">
    <w:abstractNumId w:val="12"/>
  </w:num>
  <w:num w:numId="59" w16cid:durableId="1503085918">
    <w:abstractNumId w:val="2"/>
  </w:num>
  <w:num w:numId="60" w16cid:durableId="1228371571">
    <w:abstractNumId w:val="65"/>
  </w:num>
  <w:num w:numId="61" w16cid:durableId="470826311">
    <w:abstractNumId w:val="5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8C4"/>
    <w:rsid w:val="0000697E"/>
    <w:rsid w:val="00007B52"/>
    <w:rsid w:val="00015A20"/>
    <w:rsid w:val="00017E35"/>
    <w:rsid w:val="00017F87"/>
    <w:rsid w:val="00067BD9"/>
    <w:rsid w:val="000B45FB"/>
    <w:rsid w:val="000C64FB"/>
    <w:rsid w:val="00113099"/>
    <w:rsid w:val="001133C3"/>
    <w:rsid w:val="00126CF9"/>
    <w:rsid w:val="00143EC2"/>
    <w:rsid w:val="0014756D"/>
    <w:rsid w:val="001775EC"/>
    <w:rsid w:val="001830FF"/>
    <w:rsid w:val="001B12CA"/>
    <w:rsid w:val="001D11C2"/>
    <w:rsid w:val="0021596C"/>
    <w:rsid w:val="00222361"/>
    <w:rsid w:val="00223F38"/>
    <w:rsid w:val="00237129"/>
    <w:rsid w:val="002676C0"/>
    <w:rsid w:val="0029058C"/>
    <w:rsid w:val="00294E04"/>
    <w:rsid w:val="002C1E71"/>
    <w:rsid w:val="002C2891"/>
    <w:rsid w:val="002C47A9"/>
    <w:rsid w:val="002F4C6E"/>
    <w:rsid w:val="0031143C"/>
    <w:rsid w:val="003203C9"/>
    <w:rsid w:val="00331AE9"/>
    <w:rsid w:val="0033306D"/>
    <w:rsid w:val="00335790"/>
    <w:rsid w:val="003479CE"/>
    <w:rsid w:val="0035137B"/>
    <w:rsid w:val="00351BA4"/>
    <w:rsid w:val="00375B5C"/>
    <w:rsid w:val="00376CA3"/>
    <w:rsid w:val="003932BE"/>
    <w:rsid w:val="003C7E59"/>
    <w:rsid w:val="003E4657"/>
    <w:rsid w:val="003E4A9D"/>
    <w:rsid w:val="003F7371"/>
    <w:rsid w:val="00421147"/>
    <w:rsid w:val="0043057D"/>
    <w:rsid w:val="00450AD4"/>
    <w:rsid w:val="004522C5"/>
    <w:rsid w:val="00455F69"/>
    <w:rsid w:val="00462241"/>
    <w:rsid w:val="00471E03"/>
    <w:rsid w:val="004834AF"/>
    <w:rsid w:val="004A7D64"/>
    <w:rsid w:val="004B0CE2"/>
    <w:rsid w:val="004D43EC"/>
    <w:rsid w:val="00521D92"/>
    <w:rsid w:val="00522CD7"/>
    <w:rsid w:val="00533543"/>
    <w:rsid w:val="00592424"/>
    <w:rsid w:val="005A0D09"/>
    <w:rsid w:val="005B3D1A"/>
    <w:rsid w:val="005C19D0"/>
    <w:rsid w:val="005D01EB"/>
    <w:rsid w:val="005D2230"/>
    <w:rsid w:val="005F7600"/>
    <w:rsid w:val="00604E49"/>
    <w:rsid w:val="00645D8F"/>
    <w:rsid w:val="00646E34"/>
    <w:rsid w:val="0066074C"/>
    <w:rsid w:val="006728D3"/>
    <w:rsid w:val="00677C0F"/>
    <w:rsid w:val="006852E6"/>
    <w:rsid w:val="006B134F"/>
    <w:rsid w:val="006C2DFE"/>
    <w:rsid w:val="006C5592"/>
    <w:rsid w:val="006E089B"/>
    <w:rsid w:val="00740988"/>
    <w:rsid w:val="00744A09"/>
    <w:rsid w:val="00754F95"/>
    <w:rsid w:val="007645F5"/>
    <w:rsid w:val="00772BD7"/>
    <w:rsid w:val="007A50AB"/>
    <w:rsid w:val="007C14B0"/>
    <w:rsid w:val="007D13A2"/>
    <w:rsid w:val="007E7F8A"/>
    <w:rsid w:val="007F02CD"/>
    <w:rsid w:val="00817E8E"/>
    <w:rsid w:val="00823ED5"/>
    <w:rsid w:val="008314A0"/>
    <w:rsid w:val="00833C82"/>
    <w:rsid w:val="0083456C"/>
    <w:rsid w:val="00861853"/>
    <w:rsid w:val="00886312"/>
    <w:rsid w:val="008A09A6"/>
    <w:rsid w:val="008A0D41"/>
    <w:rsid w:val="008A1097"/>
    <w:rsid w:val="008A50BE"/>
    <w:rsid w:val="008C2628"/>
    <w:rsid w:val="008C2A50"/>
    <w:rsid w:val="008D32AD"/>
    <w:rsid w:val="008D5B11"/>
    <w:rsid w:val="008E252B"/>
    <w:rsid w:val="0091210E"/>
    <w:rsid w:val="00922FB4"/>
    <w:rsid w:val="00955961"/>
    <w:rsid w:val="009617F4"/>
    <w:rsid w:val="00992AE4"/>
    <w:rsid w:val="009C5158"/>
    <w:rsid w:val="009D4972"/>
    <w:rsid w:val="009E6B38"/>
    <w:rsid w:val="009F11DD"/>
    <w:rsid w:val="00A105FA"/>
    <w:rsid w:val="00A11CCB"/>
    <w:rsid w:val="00A1563A"/>
    <w:rsid w:val="00A22613"/>
    <w:rsid w:val="00A363D9"/>
    <w:rsid w:val="00A376C0"/>
    <w:rsid w:val="00A64B3F"/>
    <w:rsid w:val="00A70BAE"/>
    <w:rsid w:val="00A81B41"/>
    <w:rsid w:val="00A86A63"/>
    <w:rsid w:val="00AB1BFC"/>
    <w:rsid w:val="00AC0209"/>
    <w:rsid w:val="00AD41EE"/>
    <w:rsid w:val="00AD4DB9"/>
    <w:rsid w:val="00AE1B5F"/>
    <w:rsid w:val="00AE4D01"/>
    <w:rsid w:val="00AF3A28"/>
    <w:rsid w:val="00B04FD6"/>
    <w:rsid w:val="00B153BB"/>
    <w:rsid w:val="00B27D02"/>
    <w:rsid w:val="00B27D96"/>
    <w:rsid w:val="00B305E3"/>
    <w:rsid w:val="00B308FC"/>
    <w:rsid w:val="00B503D2"/>
    <w:rsid w:val="00B514A1"/>
    <w:rsid w:val="00B61520"/>
    <w:rsid w:val="00B639E6"/>
    <w:rsid w:val="00B65826"/>
    <w:rsid w:val="00B73F2A"/>
    <w:rsid w:val="00B77C26"/>
    <w:rsid w:val="00BC2D1C"/>
    <w:rsid w:val="00BE2711"/>
    <w:rsid w:val="00BE671F"/>
    <w:rsid w:val="00C11269"/>
    <w:rsid w:val="00C23271"/>
    <w:rsid w:val="00C26C20"/>
    <w:rsid w:val="00C32956"/>
    <w:rsid w:val="00C36CC7"/>
    <w:rsid w:val="00C37CB6"/>
    <w:rsid w:val="00C525AB"/>
    <w:rsid w:val="00C65BAD"/>
    <w:rsid w:val="00C83252"/>
    <w:rsid w:val="00CA5CA2"/>
    <w:rsid w:val="00CA7304"/>
    <w:rsid w:val="00CB2EE0"/>
    <w:rsid w:val="00CC7E06"/>
    <w:rsid w:val="00CD122E"/>
    <w:rsid w:val="00D00393"/>
    <w:rsid w:val="00D16247"/>
    <w:rsid w:val="00D53C8A"/>
    <w:rsid w:val="00D56AEB"/>
    <w:rsid w:val="00D6275C"/>
    <w:rsid w:val="00D64592"/>
    <w:rsid w:val="00D65D48"/>
    <w:rsid w:val="00D86A38"/>
    <w:rsid w:val="00D91E07"/>
    <w:rsid w:val="00D933FF"/>
    <w:rsid w:val="00DB1D12"/>
    <w:rsid w:val="00DC3FB4"/>
    <w:rsid w:val="00DD2A59"/>
    <w:rsid w:val="00DE3AE4"/>
    <w:rsid w:val="00DE5993"/>
    <w:rsid w:val="00DF2B2A"/>
    <w:rsid w:val="00E24C25"/>
    <w:rsid w:val="00E35527"/>
    <w:rsid w:val="00E435FB"/>
    <w:rsid w:val="00E64F14"/>
    <w:rsid w:val="00E764DF"/>
    <w:rsid w:val="00E86304"/>
    <w:rsid w:val="00EB66E9"/>
    <w:rsid w:val="00EB6BA3"/>
    <w:rsid w:val="00EC3318"/>
    <w:rsid w:val="00EC4C54"/>
    <w:rsid w:val="00F022DE"/>
    <w:rsid w:val="00F22C61"/>
    <w:rsid w:val="00F40301"/>
    <w:rsid w:val="00F747F8"/>
    <w:rsid w:val="00F75ADB"/>
    <w:rsid w:val="00F972C5"/>
    <w:rsid w:val="00FE38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10F62"/>
  <w15:docId w15:val="{EC494B1D-7715-2A47-AF29-E5ACF6BF7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FE38C4"/>
    <w:pPr>
      <w:keepNext/>
      <w:spacing w:after="0" w:line="240" w:lineRule="auto"/>
      <w:ind w:left="1620"/>
      <w:outlineLvl w:val="0"/>
    </w:pPr>
    <w:rPr>
      <w:rFonts w:ascii="Times New Roman" w:eastAsia="Times New Roman" w:hAnsi="Times New Roman" w:cs="Times New Roman"/>
      <w:b/>
      <w:i/>
      <w:sz w:val="28"/>
      <w:szCs w:val="24"/>
      <w:lang w:eastAsia="pl-PL"/>
    </w:rPr>
  </w:style>
  <w:style w:type="paragraph" w:styleId="Nagwek2">
    <w:name w:val="heading 2"/>
    <w:basedOn w:val="Normalny"/>
    <w:next w:val="Normalny"/>
    <w:link w:val="Nagwek2Znak"/>
    <w:qFormat/>
    <w:rsid w:val="00FE38C4"/>
    <w:pPr>
      <w:keepNext/>
      <w:spacing w:after="0" w:line="240" w:lineRule="auto"/>
      <w:ind w:left="900"/>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FE38C4"/>
    <w:pPr>
      <w:keepNext/>
      <w:spacing w:after="0" w:line="240" w:lineRule="auto"/>
      <w:ind w:left="1620" w:hanging="720"/>
      <w:outlineLvl w:val="2"/>
    </w:pPr>
    <w:rPr>
      <w:rFonts w:ascii="Times New Roman" w:eastAsia="Times New Roman" w:hAnsi="Times New Roman" w:cs="Times New Roman"/>
      <w:b/>
      <w:bCs/>
      <w:sz w:val="24"/>
      <w:szCs w:val="24"/>
      <w:lang w:eastAsia="pl-PL"/>
    </w:rPr>
  </w:style>
  <w:style w:type="paragraph" w:styleId="Nagwek4">
    <w:name w:val="heading 4"/>
    <w:basedOn w:val="Normalny"/>
    <w:next w:val="Normalny"/>
    <w:link w:val="Nagwek4Znak"/>
    <w:qFormat/>
    <w:rsid w:val="00FE38C4"/>
    <w:pPr>
      <w:keepNext/>
      <w:spacing w:after="0" w:line="240" w:lineRule="auto"/>
      <w:ind w:right="570"/>
      <w:jc w:val="right"/>
      <w:outlineLvl w:val="3"/>
    </w:pPr>
    <w:rPr>
      <w:rFonts w:ascii="Arial" w:eastAsia="Times New Roman" w:hAnsi="Arial" w:cs="Times New Roman"/>
      <w:i/>
      <w:sz w:val="24"/>
      <w:szCs w:val="24"/>
      <w:lang w:eastAsia="pl-PL"/>
    </w:rPr>
  </w:style>
  <w:style w:type="paragraph" w:styleId="Nagwek5">
    <w:name w:val="heading 5"/>
    <w:basedOn w:val="Normalny"/>
    <w:next w:val="Normalny"/>
    <w:link w:val="Nagwek5Znak"/>
    <w:qFormat/>
    <w:rsid w:val="00FE38C4"/>
    <w:pPr>
      <w:keepNext/>
      <w:numPr>
        <w:numId w:val="2"/>
      </w:numPr>
      <w:spacing w:after="0" w:line="240" w:lineRule="auto"/>
      <w:jc w:val="center"/>
      <w:outlineLvl w:val="4"/>
    </w:pPr>
    <w:rPr>
      <w:rFonts w:ascii="Arial" w:eastAsia="Times New Roman" w:hAnsi="Arial" w:cs="Arial"/>
      <w:b/>
      <w:bCs/>
      <w:i/>
      <w:iCs/>
      <w:sz w:val="28"/>
      <w:szCs w:val="24"/>
      <w:lang w:eastAsia="pl-PL"/>
    </w:rPr>
  </w:style>
  <w:style w:type="paragraph" w:styleId="Nagwek6">
    <w:name w:val="heading 6"/>
    <w:basedOn w:val="Normalny"/>
    <w:next w:val="Normalny"/>
    <w:link w:val="Nagwek6Znak"/>
    <w:qFormat/>
    <w:rsid w:val="00FE38C4"/>
    <w:pPr>
      <w:keepNext/>
      <w:spacing w:after="0" w:line="240" w:lineRule="auto"/>
      <w:ind w:firstLine="1980"/>
      <w:jc w:val="both"/>
      <w:outlineLvl w:val="5"/>
    </w:pPr>
    <w:rPr>
      <w:rFonts w:ascii="Arial" w:eastAsia="Times New Roman" w:hAnsi="Arial" w:cs="Arial"/>
      <w:b/>
      <w:bCs/>
      <w:i/>
      <w:iCs/>
      <w:sz w:val="28"/>
      <w:szCs w:val="24"/>
      <w:lang w:eastAsia="pl-PL"/>
    </w:rPr>
  </w:style>
  <w:style w:type="paragraph" w:styleId="Nagwek7">
    <w:name w:val="heading 7"/>
    <w:basedOn w:val="Normalny"/>
    <w:next w:val="Normalny"/>
    <w:link w:val="Nagwek7Znak"/>
    <w:qFormat/>
    <w:rsid w:val="00FE38C4"/>
    <w:pPr>
      <w:keepNext/>
      <w:numPr>
        <w:numId w:val="1"/>
      </w:numPr>
      <w:spacing w:after="0" w:line="240" w:lineRule="auto"/>
      <w:outlineLvl w:val="6"/>
    </w:pPr>
    <w:rPr>
      <w:rFonts w:ascii="Arial" w:eastAsia="Times New Roman" w:hAnsi="Arial" w:cs="Times New Roman"/>
      <w:b/>
      <w:sz w:val="28"/>
      <w:szCs w:val="24"/>
      <w:lang w:eastAsia="pl-PL"/>
    </w:rPr>
  </w:style>
  <w:style w:type="paragraph" w:styleId="Nagwek8">
    <w:name w:val="heading 8"/>
    <w:basedOn w:val="Normalny"/>
    <w:next w:val="Normalny"/>
    <w:link w:val="Nagwek8Znak"/>
    <w:qFormat/>
    <w:rsid w:val="00FE38C4"/>
    <w:pPr>
      <w:spacing w:before="240" w:after="60" w:line="240" w:lineRule="auto"/>
      <w:outlineLvl w:val="7"/>
    </w:pPr>
    <w:rPr>
      <w:rFonts w:ascii="Calibri" w:eastAsia="Times New Roman" w:hAnsi="Calibri" w:cs="Times New Roman"/>
      <w:i/>
      <w:iCs/>
      <w:sz w:val="24"/>
      <w:szCs w:val="24"/>
      <w:lang w:eastAsia="pl-PL"/>
    </w:rPr>
  </w:style>
  <w:style w:type="paragraph" w:styleId="Nagwek9">
    <w:name w:val="heading 9"/>
    <w:basedOn w:val="Normalny"/>
    <w:next w:val="Normalny"/>
    <w:link w:val="Nagwek9Znak"/>
    <w:qFormat/>
    <w:rsid w:val="00FE38C4"/>
    <w:pPr>
      <w:keepNext/>
      <w:keepLines/>
      <w:spacing w:before="200" w:after="0" w:line="240" w:lineRule="auto"/>
      <w:outlineLvl w:val="8"/>
    </w:pPr>
    <w:rPr>
      <w:rFonts w:ascii="Cambria" w:eastAsia="Times New Roman" w:hAnsi="Cambria" w:cs="Times New Roman"/>
      <w:i/>
      <w:iCs/>
      <w:color w:val="404040"/>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E38C4"/>
    <w:rPr>
      <w:rFonts w:ascii="Times New Roman" w:eastAsia="Times New Roman" w:hAnsi="Times New Roman" w:cs="Times New Roman"/>
      <w:b/>
      <w:i/>
      <w:sz w:val="28"/>
      <w:szCs w:val="24"/>
      <w:lang w:eastAsia="pl-PL"/>
    </w:rPr>
  </w:style>
  <w:style w:type="character" w:customStyle="1" w:styleId="Nagwek2Znak">
    <w:name w:val="Nagłówek 2 Znak"/>
    <w:basedOn w:val="Domylnaczcionkaakapitu"/>
    <w:link w:val="Nagwek2"/>
    <w:rsid w:val="00FE38C4"/>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FE38C4"/>
    <w:rPr>
      <w:rFonts w:ascii="Times New Roman" w:eastAsia="Times New Roman" w:hAnsi="Times New Roman" w:cs="Times New Roman"/>
      <w:b/>
      <w:bCs/>
      <w:sz w:val="24"/>
      <w:szCs w:val="24"/>
      <w:lang w:eastAsia="pl-PL"/>
    </w:rPr>
  </w:style>
  <w:style w:type="character" w:customStyle="1" w:styleId="Nagwek4Znak">
    <w:name w:val="Nagłówek 4 Znak"/>
    <w:basedOn w:val="Domylnaczcionkaakapitu"/>
    <w:link w:val="Nagwek4"/>
    <w:rsid w:val="00FE38C4"/>
    <w:rPr>
      <w:rFonts w:ascii="Arial" w:eastAsia="Times New Roman" w:hAnsi="Arial" w:cs="Times New Roman"/>
      <w:i/>
      <w:sz w:val="24"/>
      <w:szCs w:val="24"/>
      <w:lang w:eastAsia="pl-PL"/>
    </w:rPr>
  </w:style>
  <w:style w:type="character" w:customStyle="1" w:styleId="Nagwek5Znak">
    <w:name w:val="Nagłówek 5 Znak"/>
    <w:basedOn w:val="Domylnaczcionkaakapitu"/>
    <w:link w:val="Nagwek5"/>
    <w:rsid w:val="00FE38C4"/>
    <w:rPr>
      <w:rFonts w:ascii="Arial" w:eastAsia="Times New Roman" w:hAnsi="Arial" w:cs="Arial"/>
      <w:b/>
      <w:bCs/>
      <w:i/>
      <w:iCs/>
      <w:sz w:val="28"/>
      <w:szCs w:val="24"/>
      <w:lang w:eastAsia="pl-PL"/>
    </w:rPr>
  </w:style>
  <w:style w:type="character" w:customStyle="1" w:styleId="Nagwek6Znak">
    <w:name w:val="Nagłówek 6 Znak"/>
    <w:basedOn w:val="Domylnaczcionkaakapitu"/>
    <w:link w:val="Nagwek6"/>
    <w:rsid w:val="00FE38C4"/>
    <w:rPr>
      <w:rFonts w:ascii="Arial" w:eastAsia="Times New Roman" w:hAnsi="Arial" w:cs="Arial"/>
      <w:b/>
      <w:bCs/>
      <w:i/>
      <w:iCs/>
      <w:sz w:val="28"/>
      <w:szCs w:val="24"/>
      <w:lang w:eastAsia="pl-PL"/>
    </w:rPr>
  </w:style>
  <w:style w:type="character" w:customStyle="1" w:styleId="Nagwek7Znak">
    <w:name w:val="Nagłówek 7 Znak"/>
    <w:basedOn w:val="Domylnaczcionkaakapitu"/>
    <w:link w:val="Nagwek7"/>
    <w:rsid w:val="00FE38C4"/>
    <w:rPr>
      <w:rFonts w:ascii="Arial" w:eastAsia="Times New Roman" w:hAnsi="Arial" w:cs="Times New Roman"/>
      <w:b/>
      <w:sz w:val="28"/>
      <w:szCs w:val="24"/>
      <w:lang w:eastAsia="pl-PL"/>
    </w:rPr>
  </w:style>
  <w:style w:type="character" w:customStyle="1" w:styleId="Nagwek8Znak">
    <w:name w:val="Nagłówek 8 Znak"/>
    <w:basedOn w:val="Domylnaczcionkaakapitu"/>
    <w:link w:val="Nagwek8"/>
    <w:rsid w:val="00FE38C4"/>
    <w:rPr>
      <w:rFonts w:ascii="Calibri" w:eastAsia="Times New Roman" w:hAnsi="Calibri" w:cs="Times New Roman"/>
      <w:i/>
      <w:iCs/>
      <w:sz w:val="24"/>
      <w:szCs w:val="24"/>
      <w:lang w:eastAsia="pl-PL"/>
    </w:rPr>
  </w:style>
  <w:style w:type="character" w:customStyle="1" w:styleId="Nagwek9Znak">
    <w:name w:val="Nagłówek 9 Znak"/>
    <w:basedOn w:val="Domylnaczcionkaakapitu"/>
    <w:link w:val="Nagwek9"/>
    <w:rsid w:val="00FE38C4"/>
    <w:rPr>
      <w:rFonts w:ascii="Cambria" w:eastAsia="Times New Roman" w:hAnsi="Cambria" w:cs="Times New Roman"/>
      <w:i/>
      <w:iCs/>
      <w:color w:val="404040"/>
      <w:sz w:val="20"/>
      <w:szCs w:val="20"/>
      <w:lang w:eastAsia="pl-PL"/>
    </w:rPr>
  </w:style>
  <w:style w:type="numbering" w:customStyle="1" w:styleId="Bezlisty1">
    <w:name w:val="Bez listy1"/>
    <w:next w:val="Bezlisty"/>
    <w:uiPriority w:val="99"/>
    <w:semiHidden/>
    <w:unhideWhenUsed/>
    <w:rsid w:val="00FE38C4"/>
  </w:style>
  <w:style w:type="paragraph" w:styleId="Tekstpodstawowywcity">
    <w:name w:val="Body Text Indent"/>
    <w:basedOn w:val="Normalny"/>
    <w:link w:val="TekstpodstawowywcityZnak"/>
    <w:semiHidden/>
    <w:rsid w:val="00FE38C4"/>
    <w:pPr>
      <w:spacing w:after="0" w:line="240" w:lineRule="auto"/>
      <w:ind w:left="1620"/>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semiHidden/>
    <w:rsid w:val="00FE38C4"/>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semiHidden/>
    <w:rsid w:val="00FE38C4"/>
    <w:pPr>
      <w:spacing w:after="0" w:line="240" w:lineRule="auto"/>
      <w:ind w:left="900"/>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semiHidden/>
    <w:rsid w:val="00FE38C4"/>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semiHidden/>
    <w:rsid w:val="00FE38C4"/>
    <w:pPr>
      <w:spacing w:after="0" w:line="240" w:lineRule="auto"/>
      <w:ind w:left="5220"/>
    </w:pPr>
    <w:rPr>
      <w:rFonts w:ascii="Times New Roman" w:eastAsia="Times New Roman" w:hAnsi="Times New Roman" w:cs="Times New Roman"/>
      <w:sz w:val="24"/>
      <w:szCs w:val="24"/>
      <w:lang w:eastAsia="pl-PL"/>
    </w:rPr>
  </w:style>
  <w:style w:type="character" w:customStyle="1" w:styleId="Tekstpodstawowywcity3Znak">
    <w:name w:val="Tekst podstawowy wcięty 3 Znak"/>
    <w:basedOn w:val="Domylnaczcionkaakapitu"/>
    <w:link w:val="Tekstpodstawowywcity3"/>
    <w:semiHidden/>
    <w:rsid w:val="00FE38C4"/>
    <w:rPr>
      <w:rFonts w:ascii="Times New Roman" w:eastAsia="Times New Roman" w:hAnsi="Times New Roman" w:cs="Times New Roman"/>
      <w:sz w:val="24"/>
      <w:szCs w:val="24"/>
      <w:lang w:eastAsia="pl-PL"/>
    </w:rPr>
  </w:style>
  <w:style w:type="paragraph" w:styleId="Tekstpodstawowy">
    <w:name w:val="Body Text"/>
    <w:aliases w:val="Regulacje,definicje,moj body text,numerowany,wypunktowanie,bt,b"/>
    <w:basedOn w:val="Normalny"/>
    <w:link w:val="TekstpodstawowyZnak"/>
    <w:qFormat/>
    <w:rsid w:val="00FE38C4"/>
    <w:pPr>
      <w:spacing w:after="0" w:line="240" w:lineRule="auto"/>
      <w:jc w:val="both"/>
    </w:pPr>
    <w:rPr>
      <w:rFonts w:ascii="Arial" w:eastAsia="Times New Roman" w:hAnsi="Arial" w:cs="Times New Roman"/>
      <w:sz w:val="24"/>
      <w:szCs w:val="20"/>
      <w:lang w:val="x-none" w:eastAsia="x-none"/>
    </w:rPr>
  </w:style>
  <w:style w:type="character" w:customStyle="1" w:styleId="TekstpodstawowyZnak">
    <w:name w:val="Tekst podstawowy Znak"/>
    <w:aliases w:val="Regulacje Znak,definicje Znak,moj body text Znak,numerowany Znak,wypunktowanie Znak,bt Znak,b Znak"/>
    <w:basedOn w:val="Domylnaczcionkaakapitu"/>
    <w:link w:val="Tekstpodstawowy"/>
    <w:rsid w:val="00FE38C4"/>
    <w:rPr>
      <w:rFonts w:ascii="Arial" w:eastAsia="Times New Roman" w:hAnsi="Arial" w:cs="Times New Roman"/>
      <w:sz w:val="24"/>
      <w:szCs w:val="20"/>
      <w:lang w:val="x-none" w:eastAsia="x-none"/>
    </w:rPr>
  </w:style>
  <w:style w:type="paragraph" w:customStyle="1" w:styleId="Default">
    <w:name w:val="Default"/>
    <w:rsid w:val="00FE38C4"/>
    <w:pPr>
      <w:autoSpaceDE w:val="0"/>
      <w:autoSpaceDN w:val="0"/>
      <w:adjustRightInd w:val="0"/>
      <w:spacing w:after="0" w:line="240" w:lineRule="auto"/>
    </w:pPr>
    <w:rPr>
      <w:rFonts w:ascii="Arial" w:eastAsia="Times New Roman" w:hAnsi="Arial" w:cs="Times New Roman"/>
      <w:color w:val="000000"/>
      <w:sz w:val="24"/>
      <w:szCs w:val="20"/>
    </w:rPr>
  </w:style>
  <w:style w:type="paragraph" w:styleId="Akapitzlist">
    <w:name w:val="List Paragraph"/>
    <w:basedOn w:val="Normalny"/>
    <w:uiPriority w:val="34"/>
    <w:qFormat/>
    <w:rsid w:val="00FE38C4"/>
    <w:pPr>
      <w:suppressAutoHyphens/>
      <w:spacing w:after="0" w:line="240" w:lineRule="auto"/>
      <w:ind w:left="708"/>
    </w:pPr>
    <w:rPr>
      <w:rFonts w:ascii="Times New Roman" w:eastAsia="Times New Roman" w:hAnsi="Times New Roman" w:cs="Times New Roman"/>
      <w:sz w:val="24"/>
      <w:szCs w:val="24"/>
      <w:lang w:eastAsia="ar-SA"/>
    </w:rPr>
  </w:style>
  <w:style w:type="character" w:customStyle="1" w:styleId="WW8Num21z2">
    <w:name w:val="WW8Num21z2"/>
    <w:rsid w:val="00FE38C4"/>
    <w:rPr>
      <w:rFonts w:ascii="Wingdings" w:hAnsi="Wingdings"/>
    </w:rPr>
  </w:style>
  <w:style w:type="paragraph" w:styleId="Tekstpodstawowy2">
    <w:name w:val="Body Text 2"/>
    <w:basedOn w:val="Normalny"/>
    <w:link w:val="Tekstpodstawowy2Znak"/>
    <w:semiHidden/>
    <w:rsid w:val="00FE38C4"/>
    <w:pPr>
      <w:suppressAutoHyphens/>
      <w:spacing w:after="0" w:line="240" w:lineRule="auto"/>
      <w:jc w:val="center"/>
    </w:pPr>
    <w:rPr>
      <w:rFonts w:ascii="Arial" w:eastAsia="Times New Roman" w:hAnsi="Arial" w:cs="Times New Roman"/>
      <w:b/>
      <w:sz w:val="24"/>
      <w:szCs w:val="20"/>
      <w:lang w:eastAsia="ar-SA"/>
    </w:rPr>
  </w:style>
  <w:style w:type="character" w:customStyle="1" w:styleId="Tekstpodstawowy2Znak">
    <w:name w:val="Tekst podstawowy 2 Znak"/>
    <w:basedOn w:val="Domylnaczcionkaakapitu"/>
    <w:link w:val="Tekstpodstawowy2"/>
    <w:semiHidden/>
    <w:rsid w:val="00FE38C4"/>
    <w:rPr>
      <w:rFonts w:ascii="Arial" w:eastAsia="Times New Roman" w:hAnsi="Arial" w:cs="Times New Roman"/>
      <w:b/>
      <w:sz w:val="24"/>
      <w:szCs w:val="20"/>
      <w:lang w:eastAsia="ar-SA"/>
    </w:rPr>
  </w:style>
  <w:style w:type="paragraph" w:styleId="Nagwek">
    <w:name w:val="header"/>
    <w:basedOn w:val="Normalny"/>
    <w:link w:val="NagwekZnak"/>
    <w:semiHidden/>
    <w:rsid w:val="00FE38C4"/>
    <w:pPr>
      <w:tabs>
        <w:tab w:val="center" w:pos="4536"/>
        <w:tab w:val="right" w:pos="9072"/>
      </w:tabs>
      <w:spacing w:after="0" w:line="240" w:lineRule="auto"/>
    </w:pPr>
    <w:rPr>
      <w:rFonts w:ascii="Times New Roman" w:eastAsia="Times New Roman" w:hAnsi="Times New Roman" w:cs="Times New Roman"/>
      <w:sz w:val="24"/>
      <w:szCs w:val="20"/>
      <w:lang w:val="x-none" w:eastAsia="x-none"/>
    </w:rPr>
  </w:style>
  <w:style w:type="character" w:customStyle="1" w:styleId="NagwekZnak">
    <w:name w:val="Nagłówek Znak"/>
    <w:basedOn w:val="Domylnaczcionkaakapitu"/>
    <w:link w:val="Nagwek"/>
    <w:semiHidden/>
    <w:rsid w:val="00FE38C4"/>
    <w:rPr>
      <w:rFonts w:ascii="Times New Roman" w:eastAsia="Times New Roman" w:hAnsi="Times New Roman" w:cs="Times New Roman"/>
      <w:sz w:val="24"/>
      <w:szCs w:val="20"/>
      <w:lang w:val="x-none" w:eastAsia="x-none"/>
    </w:rPr>
  </w:style>
  <w:style w:type="paragraph" w:styleId="Tekstpodstawowy3">
    <w:name w:val="Body Text 3"/>
    <w:basedOn w:val="Normalny"/>
    <w:link w:val="Tekstpodstawowy3Znak"/>
    <w:semiHidden/>
    <w:rsid w:val="00FE38C4"/>
    <w:pPr>
      <w:spacing w:after="0" w:line="240" w:lineRule="auto"/>
    </w:pPr>
    <w:rPr>
      <w:rFonts w:ascii="Arial" w:eastAsia="Times New Roman" w:hAnsi="Arial" w:cs="Times New Roman"/>
      <w:sz w:val="24"/>
      <w:szCs w:val="20"/>
      <w:lang w:eastAsia="pl-PL"/>
    </w:rPr>
  </w:style>
  <w:style w:type="character" w:customStyle="1" w:styleId="Tekstpodstawowy3Znak">
    <w:name w:val="Tekst podstawowy 3 Znak"/>
    <w:basedOn w:val="Domylnaczcionkaakapitu"/>
    <w:link w:val="Tekstpodstawowy3"/>
    <w:semiHidden/>
    <w:rsid w:val="00FE38C4"/>
    <w:rPr>
      <w:rFonts w:ascii="Arial" w:eastAsia="Times New Roman" w:hAnsi="Arial" w:cs="Times New Roman"/>
      <w:sz w:val="24"/>
      <w:szCs w:val="20"/>
      <w:lang w:eastAsia="pl-PL"/>
    </w:rPr>
  </w:style>
  <w:style w:type="paragraph" w:customStyle="1" w:styleId="xl33">
    <w:name w:val="xl33"/>
    <w:basedOn w:val="Normalny"/>
    <w:rsid w:val="00FE38C4"/>
    <w:pPr>
      <w:spacing w:before="100" w:beforeAutospacing="1" w:after="100" w:afterAutospacing="1" w:line="240" w:lineRule="auto"/>
    </w:pPr>
    <w:rPr>
      <w:rFonts w:ascii="Arial" w:eastAsia="Times New Roman" w:hAnsi="Arial" w:cs="Arial"/>
      <w:i/>
      <w:iCs/>
      <w:sz w:val="24"/>
      <w:szCs w:val="24"/>
      <w:lang w:eastAsia="pl-PL"/>
    </w:rPr>
  </w:style>
  <w:style w:type="paragraph" w:styleId="Tekstblokowy">
    <w:name w:val="Block Text"/>
    <w:basedOn w:val="Normalny"/>
    <w:semiHidden/>
    <w:rsid w:val="00FE38C4"/>
    <w:pPr>
      <w:spacing w:after="0" w:line="240" w:lineRule="auto"/>
      <w:ind w:left="-180" w:right="-1010"/>
    </w:pPr>
    <w:rPr>
      <w:rFonts w:ascii="Arial" w:eastAsia="Times New Roman" w:hAnsi="Arial" w:cs="Times New Roman"/>
      <w:b/>
      <w:bCs/>
      <w:sz w:val="23"/>
      <w:szCs w:val="24"/>
      <w:lang w:eastAsia="pl-PL"/>
    </w:rPr>
  </w:style>
  <w:style w:type="paragraph" w:styleId="Lista">
    <w:name w:val="List"/>
    <w:basedOn w:val="Normalny"/>
    <w:semiHidden/>
    <w:rsid w:val="00FE38C4"/>
    <w:pPr>
      <w:spacing w:after="0" w:line="240" w:lineRule="auto"/>
      <w:ind w:left="283" w:hanging="283"/>
    </w:pPr>
    <w:rPr>
      <w:rFonts w:ascii="Times New Roman" w:eastAsia="Times New Roman" w:hAnsi="Times New Roman" w:cs="Times New Roman"/>
      <w:sz w:val="24"/>
      <w:szCs w:val="24"/>
      <w:lang w:eastAsia="pl-PL"/>
    </w:rPr>
  </w:style>
  <w:style w:type="character" w:styleId="Hipercze">
    <w:name w:val="Hyperlink"/>
    <w:semiHidden/>
    <w:rsid w:val="00FE38C4"/>
    <w:rPr>
      <w:color w:val="0000FF"/>
      <w:u w:val="single"/>
    </w:rPr>
  </w:style>
  <w:style w:type="paragraph" w:styleId="Zwykytekst">
    <w:name w:val="Plain Text"/>
    <w:basedOn w:val="Normalny"/>
    <w:link w:val="ZwykytekstZnak"/>
    <w:semiHidden/>
    <w:rsid w:val="00FE38C4"/>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semiHidden/>
    <w:rsid w:val="00FE38C4"/>
    <w:rPr>
      <w:rFonts w:ascii="Courier New" w:eastAsia="Times New Roman" w:hAnsi="Courier New" w:cs="Times New Roman"/>
      <w:sz w:val="20"/>
      <w:szCs w:val="20"/>
      <w:lang w:eastAsia="pl-PL"/>
    </w:rPr>
  </w:style>
  <w:style w:type="paragraph" w:styleId="Tekstprzypisudolnego">
    <w:name w:val="footnote text"/>
    <w:basedOn w:val="Normalny"/>
    <w:link w:val="TekstprzypisudolnegoZnak"/>
    <w:semiHidden/>
    <w:rsid w:val="00FE38C4"/>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FE38C4"/>
    <w:rPr>
      <w:rFonts w:ascii="Times New Roman" w:eastAsia="Times New Roman" w:hAnsi="Times New Roman" w:cs="Times New Roman"/>
      <w:sz w:val="20"/>
      <w:szCs w:val="20"/>
      <w:lang w:eastAsia="pl-PL"/>
    </w:rPr>
  </w:style>
  <w:style w:type="paragraph" w:styleId="Stopka">
    <w:name w:val="footer"/>
    <w:basedOn w:val="Normalny"/>
    <w:link w:val="StopkaZnak"/>
    <w:rsid w:val="00FE38C4"/>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rsid w:val="00FE38C4"/>
    <w:rPr>
      <w:rFonts w:ascii="Times New Roman" w:eastAsia="Times New Roman" w:hAnsi="Times New Roman" w:cs="Times New Roman"/>
      <w:sz w:val="20"/>
      <w:szCs w:val="20"/>
      <w:lang w:eastAsia="pl-PL"/>
    </w:rPr>
  </w:style>
  <w:style w:type="paragraph" w:styleId="NormalnyWeb">
    <w:name w:val="Normal (Web)"/>
    <w:basedOn w:val="Normalny"/>
    <w:uiPriority w:val="99"/>
    <w:semiHidden/>
    <w:rsid w:val="00FE38C4"/>
    <w:pPr>
      <w:spacing w:before="100" w:beforeAutospacing="1" w:after="100" w:afterAutospacing="1" w:line="240" w:lineRule="auto"/>
      <w:jc w:val="both"/>
    </w:pPr>
    <w:rPr>
      <w:rFonts w:ascii="Arial Unicode MS" w:eastAsia="Arial Unicode MS" w:hAnsi="Arial Unicode MS" w:cs="Arial Unicode MS"/>
      <w:sz w:val="20"/>
      <w:szCs w:val="20"/>
      <w:lang w:eastAsia="pl-PL"/>
    </w:rPr>
  </w:style>
  <w:style w:type="character" w:styleId="Odwoanieprzypisudolnego">
    <w:name w:val="footnote reference"/>
    <w:rsid w:val="00FE38C4"/>
    <w:rPr>
      <w:vertAlign w:val="superscript"/>
    </w:rPr>
  </w:style>
  <w:style w:type="paragraph" w:customStyle="1" w:styleId="pkt">
    <w:name w:val="pkt"/>
    <w:basedOn w:val="Normalny"/>
    <w:rsid w:val="00FE38C4"/>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Nagwektabeli">
    <w:name w:val="Nagłówek tabeli"/>
    <w:basedOn w:val="Normalny"/>
    <w:rsid w:val="00FE38C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character" w:styleId="Numerstrony">
    <w:name w:val="page number"/>
    <w:basedOn w:val="Domylnaczcionkaakapitu"/>
    <w:semiHidden/>
    <w:rsid w:val="00FE38C4"/>
  </w:style>
  <w:style w:type="character" w:styleId="Odwoaniedokomentarza">
    <w:name w:val="annotation reference"/>
    <w:semiHidden/>
    <w:rsid w:val="00FE38C4"/>
    <w:rPr>
      <w:sz w:val="16"/>
      <w:szCs w:val="16"/>
    </w:rPr>
  </w:style>
  <w:style w:type="paragraph" w:styleId="Tekstkomentarza">
    <w:name w:val="annotation text"/>
    <w:basedOn w:val="Normalny"/>
    <w:link w:val="TekstkomentarzaZnak"/>
    <w:semiHidden/>
    <w:rsid w:val="00FE38C4"/>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FE38C4"/>
    <w:rPr>
      <w:rFonts w:ascii="Times New Roman" w:eastAsia="Times New Roman" w:hAnsi="Times New Roman" w:cs="Times New Roman"/>
      <w:sz w:val="20"/>
      <w:szCs w:val="20"/>
      <w:lang w:eastAsia="pl-PL"/>
    </w:rPr>
  </w:style>
  <w:style w:type="paragraph" w:customStyle="1" w:styleId="Sprechblasentext">
    <w:name w:val="Sprechblasentext"/>
    <w:basedOn w:val="Normalny"/>
    <w:semiHidden/>
    <w:unhideWhenUsed/>
    <w:rsid w:val="00FE38C4"/>
    <w:pPr>
      <w:spacing w:after="0" w:line="240" w:lineRule="auto"/>
    </w:pPr>
    <w:rPr>
      <w:rFonts w:ascii="Tahoma" w:eastAsia="Times New Roman" w:hAnsi="Tahoma" w:cs="Tahoma"/>
      <w:sz w:val="16"/>
      <w:szCs w:val="16"/>
      <w:lang w:eastAsia="pl-PL"/>
    </w:rPr>
  </w:style>
  <w:style w:type="paragraph" w:customStyle="1" w:styleId="Znak">
    <w:name w:val="Znak"/>
    <w:basedOn w:val="Normalny"/>
    <w:rsid w:val="00FE38C4"/>
    <w:pPr>
      <w:spacing w:after="0" w:line="240" w:lineRule="auto"/>
    </w:pPr>
    <w:rPr>
      <w:rFonts w:ascii="Times New Roman" w:eastAsia="Times New Roman" w:hAnsi="Times New Roman" w:cs="Times New Roman"/>
      <w:sz w:val="24"/>
      <w:szCs w:val="24"/>
      <w:lang w:eastAsia="pl-PL"/>
    </w:rPr>
  </w:style>
  <w:style w:type="character" w:styleId="UyteHipercze">
    <w:name w:val="FollowedHyperlink"/>
    <w:semiHidden/>
    <w:rsid w:val="00FE38C4"/>
    <w:rPr>
      <w:color w:val="800080"/>
      <w:u w:val="single"/>
    </w:rPr>
  </w:style>
  <w:style w:type="paragraph" w:styleId="Lista2">
    <w:name w:val="List 2"/>
    <w:basedOn w:val="Normalny"/>
    <w:semiHidden/>
    <w:rsid w:val="00FE38C4"/>
    <w:pPr>
      <w:spacing w:after="0" w:line="240" w:lineRule="auto"/>
      <w:ind w:left="566" w:hanging="283"/>
    </w:pPr>
    <w:rPr>
      <w:rFonts w:ascii="Times New Roman" w:eastAsia="Times New Roman" w:hAnsi="Times New Roman" w:cs="Times New Roman"/>
      <w:sz w:val="24"/>
      <w:szCs w:val="24"/>
      <w:lang w:eastAsia="pl-PL"/>
    </w:rPr>
  </w:style>
  <w:style w:type="paragraph" w:customStyle="1" w:styleId="xl63">
    <w:name w:val="xl63"/>
    <w:basedOn w:val="Normalny"/>
    <w:rsid w:val="00FE38C4"/>
    <w:pPr>
      <w:spacing w:before="100" w:beforeAutospacing="1" w:after="100" w:afterAutospacing="1" w:line="240" w:lineRule="auto"/>
      <w:jc w:val="center"/>
      <w:textAlignment w:val="center"/>
    </w:pPr>
    <w:rPr>
      <w:rFonts w:ascii="Arial" w:eastAsia="Arial Unicode MS" w:hAnsi="Arial" w:cs="Arial"/>
      <w:sz w:val="24"/>
      <w:szCs w:val="24"/>
      <w:lang w:eastAsia="pl-PL"/>
    </w:rPr>
  </w:style>
  <w:style w:type="paragraph" w:customStyle="1" w:styleId="Nagwek10">
    <w:name w:val="Nagłówek1"/>
    <w:basedOn w:val="Normalny"/>
    <w:next w:val="Tekstpodstawowy"/>
    <w:rsid w:val="00FE38C4"/>
    <w:pPr>
      <w:keepNext/>
      <w:widowControl w:val="0"/>
      <w:suppressAutoHyphens/>
      <w:spacing w:before="240" w:after="120" w:line="240" w:lineRule="auto"/>
    </w:pPr>
    <w:rPr>
      <w:rFonts w:ascii="Arial" w:eastAsia="MS Mincho" w:hAnsi="Arial" w:cs="Tahoma"/>
      <w:kern w:val="1"/>
      <w:sz w:val="28"/>
      <w:szCs w:val="28"/>
    </w:rPr>
  </w:style>
  <w:style w:type="paragraph" w:styleId="Tekstdymka">
    <w:name w:val="Balloon Text"/>
    <w:basedOn w:val="Normalny"/>
    <w:link w:val="TekstdymkaZnak"/>
    <w:semiHidden/>
    <w:unhideWhenUsed/>
    <w:rsid w:val="00FE38C4"/>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semiHidden/>
    <w:rsid w:val="00FE38C4"/>
    <w:rPr>
      <w:rFonts w:ascii="Tahoma" w:eastAsia="Times New Roman" w:hAnsi="Tahoma" w:cs="Times New Roman"/>
      <w:sz w:val="16"/>
      <w:szCs w:val="16"/>
      <w:lang w:val="x-none" w:eastAsia="x-none"/>
    </w:rPr>
  </w:style>
  <w:style w:type="paragraph" w:styleId="Tekstprzypisukocowego">
    <w:name w:val="endnote text"/>
    <w:basedOn w:val="Normalny"/>
    <w:link w:val="TekstprzypisukocowegoZnak"/>
    <w:semiHidden/>
    <w:unhideWhenUsed/>
    <w:rsid w:val="00FE38C4"/>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FE38C4"/>
    <w:rPr>
      <w:rFonts w:ascii="Times New Roman" w:eastAsia="Times New Roman" w:hAnsi="Times New Roman" w:cs="Times New Roman"/>
      <w:sz w:val="20"/>
      <w:szCs w:val="20"/>
      <w:lang w:eastAsia="pl-PL"/>
    </w:rPr>
  </w:style>
  <w:style w:type="character" w:styleId="Odwoanieprzypisukocowego">
    <w:name w:val="endnote reference"/>
    <w:semiHidden/>
    <w:unhideWhenUsed/>
    <w:rsid w:val="00FE38C4"/>
    <w:rPr>
      <w:vertAlign w:val="superscript"/>
    </w:rPr>
  </w:style>
  <w:style w:type="paragraph" w:customStyle="1" w:styleId="Tekstblokowy1">
    <w:name w:val="Tekst blokowy1"/>
    <w:basedOn w:val="Normalny"/>
    <w:rsid w:val="00FE38C4"/>
    <w:pPr>
      <w:suppressAutoHyphens/>
      <w:spacing w:after="0" w:line="240" w:lineRule="auto"/>
      <w:ind w:left="1701" w:right="-709" w:hanging="1701"/>
    </w:pPr>
    <w:rPr>
      <w:rFonts w:ascii="Arial" w:eastAsia="Times New Roman" w:hAnsi="Arial" w:cs="Times New Roman"/>
      <w:b/>
      <w:sz w:val="20"/>
      <w:szCs w:val="20"/>
      <w:lang w:eastAsia="ar-SA"/>
    </w:rPr>
  </w:style>
  <w:style w:type="paragraph" w:styleId="Tytu">
    <w:name w:val="Title"/>
    <w:basedOn w:val="Normalny"/>
    <w:link w:val="TytuZnak"/>
    <w:qFormat/>
    <w:rsid w:val="00FE38C4"/>
    <w:pPr>
      <w:widowControl w:val="0"/>
      <w:autoSpaceDE w:val="0"/>
      <w:autoSpaceDN w:val="0"/>
      <w:adjustRightInd w:val="0"/>
      <w:spacing w:after="0" w:line="240" w:lineRule="auto"/>
      <w:ind w:left="560"/>
      <w:jc w:val="center"/>
    </w:pPr>
    <w:rPr>
      <w:rFonts w:ascii="Times New Roman" w:eastAsia="Times New Roman" w:hAnsi="Times New Roman" w:cs="Times New Roman"/>
      <w:b/>
      <w:bCs/>
      <w:lang w:eastAsia="pl-PL"/>
    </w:rPr>
  </w:style>
  <w:style w:type="character" w:customStyle="1" w:styleId="TytuZnak">
    <w:name w:val="Tytuł Znak"/>
    <w:basedOn w:val="Domylnaczcionkaakapitu"/>
    <w:link w:val="Tytu"/>
    <w:rsid w:val="00FE38C4"/>
    <w:rPr>
      <w:rFonts w:ascii="Times New Roman" w:eastAsia="Times New Roman" w:hAnsi="Times New Roman" w:cs="Times New Roman"/>
      <w:b/>
      <w:bCs/>
      <w:lang w:eastAsia="pl-PL"/>
    </w:rPr>
  </w:style>
  <w:style w:type="paragraph" w:customStyle="1" w:styleId="xl64">
    <w:name w:val="xl64"/>
    <w:basedOn w:val="Normalny"/>
    <w:rsid w:val="00FE38C4"/>
    <w:pPr>
      <w:spacing w:before="100" w:beforeAutospacing="1" w:after="100" w:afterAutospacing="1" w:line="240" w:lineRule="auto"/>
      <w:jc w:val="center"/>
      <w:textAlignment w:val="center"/>
    </w:pPr>
    <w:rPr>
      <w:rFonts w:ascii="Arial" w:eastAsia="Arial Unicode MS" w:hAnsi="Arial" w:cs="Arial"/>
      <w:sz w:val="24"/>
      <w:szCs w:val="24"/>
      <w:lang w:eastAsia="pl-PL"/>
    </w:rPr>
  </w:style>
  <w:style w:type="paragraph" w:customStyle="1" w:styleId="xl65">
    <w:name w:val="xl65"/>
    <w:basedOn w:val="Normalny"/>
    <w:rsid w:val="00FE38C4"/>
    <w:pPr>
      <w:pBdr>
        <w:right w:val="single" w:sz="4" w:space="0" w:color="000000"/>
      </w:pBdr>
      <w:spacing w:before="100" w:beforeAutospacing="1" w:after="100" w:afterAutospacing="1" w:line="240" w:lineRule="auto"/>
      <w:jc w:val="center"/>
      <w:textAlignment w:val="center"/>
    </w:pPr>
    <w:rPr>
      <w:rFonts w:ascii="Arial" w:eastAsia="Arial Unicode MS" w:hAnsi="Arial" w:cs="Arial"/>
      <w:color w:val="000000"/>
      <w:sz w:val="24"/>
      <w:szCs w:val="24"/>
      <w:lang w:eastAsia="pl-PL"/>
    </w:rPr>
  </w:style>
  <w:style w:type="paragraph" w:customStyle="1" w:styleId="xl66">
    <w:name w:val="xl66"/>
    <w:basedOn w:val="Normalny"/>
    <w:rsid w:val="00FE38C4"/>
    <w:pPr>
      <w:spacing w:before="100" w:beforeAutospacing="1" w:after="100" w:afterAutospacing="1" w:line="240" w:lineRule="auto"/>
      <w:jc w:val="center"/>
      <w:textAlignment w:val="center"/>
    </w:pPr>
    <w:rPr>
      <w:rFonts w:ascii="Arial" w:eastAsia="Arial Unicode MS" w:hAnsi="Arial" w:cs="Arial"/>
      <w:sz w:val="24"/>
      <w:szCs w:val="24"/>
      <w:lang w:eastAsia="pl-PL"/>
    </w:rPr>
  </w:style>
  <w:style w:type="paragraph" w:customStyle="1" w:styleId="xl67">
    <w:name w:val="xl67"/>
    <w:basedOn w:val="Normalny"/>
    <w:rsid w:val="00FE38C4"/>
    <w:pPr>
      <w:spacing w:before="100" w:beforeAutospacing="1" w:after="100" w:afterAutospacing="1" w:line="240" w:lineRule="auto"/>
      <w:jc w:val="center"/>
      <w:textAlignment w:val="center"/>
    </w:pPr>
    <w:rPr>
      <w:rFonts w:ascii="Arial" w:eastAsia="Arial Unicode MS" w:hAnsi="Arial" w:cs="Arial"/>
      <w:sz w:val="24"/>
      <w:szCs w:val="24"/>
      <w:lang w:eastAsia="pl-PL"/>
    </w:rPr>
  </w:style>
  <w:style w:type="paragraph" w:customStyle="1" w:styleId="xl68">
    <w:name w:val="xl68"/>
    <w:basedOn w:val="Normalny"/>
    <w:rsid w:val="00FE38C4"/>
    <w:pPr>
      <w:pBdr>
        <w:right w:val="single" w:sz="4" w:space="0" w:color="000000"/>
      </w:pBdr>
      <w:spacing w:before="100" w:beforeAutospacing="1" w:after="100" w:afterAutospacing="1" w:line="240" w:lineRule="auto"/>
      <w:textAlignment w:val="center"/>
    </w:pPr>
    <w:rPr>
      <w:rFonts w:ascii="Arial" w:eastAsia="Arial Unicode MS" w:hAnsi="Arial" w:cs="Arial"/>
      <w:color w:val="000000"/>
      <w:sz w:val="24"/>
      <w:szCs w:val="24"/>
      <w:lang w:eastAsia="pl-PL"/>
    </w:rPr>
  </w:style>
  <w:style w:type="paragraph" w:customStyle="1" w:styleId="xl69">
    <w:name w:val="xl69"/>
    <w:basedOn w:val="Normalny"/>
    <w:rsid w:val="00FE38C4"/>
    <w:pPr>
      <w:spacing w:before="100" w:beforeAutospacing="1" w:after="100" w:afterAutospacing="1" w:line="240" w:lineRule="auto"/>
      <w:textAlignment w:val="center"/>
    </w:pPr>
    <w:rPr>
      <w:rFonts w:ascii="Arial" w:eastAsia="Arial Unicode MS" w:hAnsi="Arial" w:cs="Arial"/>
      <w:sz w:val="24"/>
      <w:szCs w:val="24"/>
      <w:lang w:eastAsia="pl-PL"/>
    </w:rPr>
  </w:style>
  <w:style w:type="paragraph" w:customStyle="1" w:styleId="xl70">
    <w:name w:val="xl70"/>
    <w:basedOn w:val="Normalny"/>
    <w:rsid w:val="00FE38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sz w:val="24"/>
      <w:szCs w:val="24"/>
      <w:lang w:eastAsia="pl-PL"/>
    </w:rPr>
  </w:style>
  <w:style w:type="paragraph" w:customStyle="1" w:styleId="xl71">
    <w:name w:val="xl71"/>
    <w:basedOn w:val="Normalny"/>
    <w:rsid w:val="00FE38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color w:val="000000"/>
      <w:sz w:val="24"/>
      <w:szCs w:val="24"/>
      <w:lang w:eastAsia="pl-PL"/>
    </w:rPr>
  </w:style>
  <w:style w:type="paragraph" w:customStyle="1" w:styleId="xl72">
    <w:name w:val="xl72"/>
    <w:basedOn w:val="Normalny"/>
    <w:rsid w:val="00FE38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color w:val="000000"/>
      <w:sz w:val="24"/>
      <w:szCs w:val="24"/>
      <w:lang w:eastAsia="pl-PL"/>
    </w:rPr>
  </w:style>
  <w:style w:type="paragraph" w:customStyle="1" w:styleId="xl73">
    <w:name w:val="xl73"/>
    <w:basedOn w:val="Normalny"/>
    <w:rsid w:val="00FE38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color w:val="000000"/>
      <w:sz w:val="24"/>
      <w:szCs w:val="24"/>
      <w:lang w:eastAsia="pl-PL"/>
    </w:rPr>
  </w:style>
  <w:style w:type="paragraph" w:customStyle="1" w:styleId="xl74">
    <w:name w:val="xl74"/>
    <w:basedOn w:val="Normalny"/>
    <w:rsid w:val="00FE38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sz w:val="24"/>
      <w:szCs w:val="24"/>
      <w:lang w:eastAsia="pl-PL"/>
    </w:rPr>
  </w:style>
  <w:style w:type="paragraph" w:customStyle="1" w:styleId="xl75">
    <w:name w:val="xl75"/>
    <w:basedOn w:val="Normalny"/>
    <w:rsid w:val="00FE38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color w:val="000000"/>
      <w:sz w:val="24"/>
      <w:szCs w:val="24"/>
      <w:lang w:eastAsia="pl-PL"/>
    </w:rPr>
  </w:style>
  <w:style w:type="paragraph" w:customStyle="1" w:styleId="xl76">
    <w:name w:val="xl76"/>
    <w:basedOn w:val="Normalny"/>
    <w:rsid w:val="00FE38C4"/>
    <w:pPr>
      <w:pBdr>
        <w:left w:val="single" w:sz="4" w:space="0" w:color="000000"/>
        <w:right w:val="single" w:sz="4" w:space="0" w:color="000000"/>
      </w:pBdr>
      <w:spacing w:before="100" w:beforeAutospacing="1" w:after="100" w:afterAutospacing="1" w:line="240" w:lineRule="auto"/>
      <w:textAlignment w:val="center"/>
    </w:pPr>
    <w:rPr>
      <w:rFonts w:ascii="Arial" w:eastAsia="Arial Unicode MS" w:hAnsi="Arial" w:cs="Arial"/>
      <w:color w:val="000000"/>
      <w:sz w:val="24"/>
      <w:szCs w:val="24"/>
      <w:lang w:eastAsia="pl-PL"/>
    </w:rPr>
  </w:style>
  <w:style w:type="paragraph" w:customStyle="1" w:styleId="xl77">
    <w:name w:val="xl77"/>
    <w:basedOn w:val="Normalny"/>
    <w:rsid w:val="00FE38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eastAsia="pl-PL"/>
    </w:rPr>
  </w:style>
  <w:style w:type="paragraph" w:customStyle="1" w:styleId="xl78">
    <w:name w:val="xl78"/>
    <w:basedOn w:val="Normalny"/>
    <w:rsid w:val="00FE38C4"/>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Arial" w:eastAsia="Arial Unicode MS" w:hAnsi="Arial" w:cs="Arial"/>
      <w:b/>
      <w:bCs/>
      <w:sz w:val="24"/>
      <w:szCs w:val="24"/>
      <w:lang w:eastAsia="pl-PL"/>
    </w:rPr>
  </w:style>
  <w:style w:type="paragraph" w:customStyle="1" w:styleId="xl79">
    <w:name w:val="xl79"/>
    <w:basedOn w:val="Normalny"/>
    <w:rsid w:val="00FE38C4"/>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Arial" w:eastAsia="Arial Unicode MS" w:hAnsi="Arial" w:cs="Arial"/>
      <w:b/>
      <w:bCs/>
      <w:sz w:val="24"/>
      <w:szCs w:val="24"/>
      <w:lang w:eastAsia="pl-PL"/>
    </w:rPr>
  </w:style>
  <w:style w:type="paragraph" w:customStyle="1" w:styleId="xl80">
    <w:name w:val="xl80"/>
    <w:basedOn w:val="Normalny"/>
    <w:rsid w:val="00FE38C4"/>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Arial" w:eastAsia="Arial Unicode MS" w:hAnsi="Arial" w:cs="Arial"/>
      <w:b/>
      <w:bCs/>
      <w:sz w:val="24"/>
      <w:szCs w:val="24"/>
      <w:lang w:eastAsia="pl-PL"/>
    </w:rPr>
  </w:style>
  <w:style w:type="paragraph" w:customStyle="1" w:styleId="xl81">
    <w:name w:val="xl81"/>
    <w:basedOn w:val="Normalny"/>
    <w:rsid w:val="00FE38C4"/>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Arial" w:eastAsia="Arial Unicode MS" w:hAnsi="Arial" w:cs="Arial"/>
      <w:b/>
      <w:bCs/>
      <w:sz w:val="24"/>
      <w:szCs w:val="24"/>
      <w:lang w:eastAsia="pl-PL"/>
    </w:rPr>
  </w:style>
  <w:style w:type="paragraph" w:customStyle="1" w:styleId="xl82">
    <w:name w:val="xl82"/>
    <w:basedOn w:val="Normalny"/>
    <w:rsid w:val="00FE38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color w:val="000000"/>
      <w:sz w:val="24"/>
      <w:szCs w:val="24"/>
      <w:lang w:eastAsia="pl-PL"/>
    </w:rPr>
  </w:style>
  <w:style w:type="paragraph" w:customStyle="1" w:styleId="xl83">
    <w:name w:val="xl83"/>
    <w:basedOn w:val="Normalny"/>
    <w:rsid w:val="00FE38C4"/>
    <w:pPr>
      <w:spacing w:before="100" w:beforeAutospacing="1" w:after="100" w:afterAutospacing="1" w:line="240" w:lineRule="auto"/>
      <w:jc w:val="center"/>
      <w:textAlignment w:val="center"/>
    </w:pPr>
    <w:rPr>
      <w:rFonts w:ascii="Arial" w:eastAsia="Arial Unicode MS" w:hAnsi="Arial" w:cs="Arial"/>
      <w:sz w:val="24"/>
      <w:szCs w:val="24"/>
      <w:lang w:eastAsia="pl-PL"/>
    </w:rPr>
  </w:style>
  <w:style w:type="paragraph" w:customStyle="1" w:styleId="xl84">
    <w:name w:val="xl84"/>
    <w:basedOn w:val="Normalny"/>
    <w:rsid w:val="00FE38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sz w:val="24"/>
      <w:szCs w:val="24"/>
      <w:lang w:eastAsia="pl-PL"/>
    </w:rPr>
  </w:style>
  <w:style w:type="paragraph" w:customStyle="1" w:styleId="xl85">
    <w:name w:val="xl85"/>
    <w:basedOn w:val="Normalny"/>
    <w:rsid w:val="00FE38C4"/>
    <w:pPr>
      <w:pBdr>
        <w:top w:val="single" w:sz="4" w:space="0" w:color="auto"/>
        <w:left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Arial" w:eastAsia="Arial Unicode MS" w:hAnsi="Arial" w:cs="Arial"/>
      <w:b/>
      <w:bCs/>
      <w:sz w:val="24"/>
      <w:szCs w:val="24"/>
      <w:lang w:eastAsia="pl-PL"/>
    </w:rPr>
  </w:style>
  <w:style w:type="paragraph" w:customStyle="1" w:styleId="xl86">
    <w:name w:val="xl86"/>
    <w:basedOn w:val="Normalny"/>
    <w:rsid w:val="00FE38C4"/>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Arial" w:eastAsia="Arial Unicode MS" w:hAnsi="Arial" w:cs="Arial"/>
      <w:b/>
      <w:bCs/>
      <w:sz w:val="24"/>
      <w:szCs w:val="24"/>
      <w:lang w:eastAsia="pl-PL"/>
    </w:rPr>
  </w:style>
  <w:style w:type="paragraph" w:customStyle="1" w:styleId="xl87">
    <w:name w:val="xl87"/>
    <w:basedOn w:val="Normalny"/>
    <w:rsid w:val="00FE38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sz w:val="24"/>
      <w:szCs w:val="24"/>
      <w:lang w:eastAsia="pl-PL"/>
    </w:rPr>
  </w:style>
  <w:style w:type="paragraph" w:customStyle="1" w:styleId="xl88">
    <w:name w:val="xl88"/>
    <w:basedOn w:val="Normalny"/>
    <w:rsid w:val="00FE38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sz w:val="24"/>
      <w:szCs w:val="24"/>
      <w:lang w:eastAsia="pl-PL"/>
    </w:rPr>
  </w:style>
  <w:style w:type="paragraph" w:customStyle="1" w:styleId="xl89">
    <w:name w:val="xl89"/>
    <w:basedOn w:val="Normalny"/>
    <w:rsid w:val="00FE38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sz w:val="24"/>
      <w:szCs w:val="24"/>
      <w:lang w:eastAsia="pl-PL"/>
    </w:rPr>
  </w:style>
  <w:style w:type="paragraph" w:customStyle="1" w:styleId="xl90">
    <w:name w:val="xl90"/>
    <w:basedOn w:val="Normalny"/>
    <w:rsid w:val="00FE38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sz w:val="24"/>
      <w:szCs w:val="24"/>
      <w:lang w:eastAsia="pl-PL"/>
    </w:rPr>
  </w:style>
  <w:style w:type="paragraph" w:customStyle="1" w:styleId="xl91">
    <w:name w:val="xl91"/>
    <w:basedOn w:val="Normalny"/>
    <w:rsid w:val="00FE38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sz w:val="24"/>
      <w:szCs w:val="24"/>
      <w:lang w:eastAsia="pl-PL"/>
    </w:rPr>
  </w:style>
  <w:style w:type="paragraph" w:customStyle="1" w:styleId="xl92">
    <w:name w:val="xl92"/>
    <w:basedOn w:val="Normalny"/>
    <w:rsid w:val="00FE38C4"/>
    <w:pPr>
      <w:spacing w:before="100" w:beforeAutospacing="1" w:after="100" w:afterAutospacing="1" w:line="240" w:lineRule="auto"/>
      <w:jc w:val="center"/>
      <w:textAlignment w:val="center"/>
    </w:pPr>
    <w:rPr>
      <w:rFonts w:ascii="Arial" w:eastAsia="Arial Unicode MS" w:hAnsi="Arial" w:cs="Arial"/>
      <w:b/>
      <w:bCs/>
      <w:sz w:val="48"/>
      <w:szCs w:val="48"/>
      <w:lang w:eastAsia="pl-PL"/>
    </w:rPr>
  </w:style>
  <w:style w:type="paragraph" w:customStyle="1" w:styleId="xl93">
    <w:name w:val="xl93"/>
    <w:basedOn w:val="Normalny"/>
    <w:rsid w:val="00FE38C4"/>
    <w:pPr>
      <w:spacing w:before="100" w:beforeAutospacing="1" w:after="100" w:afterAutospacing="1" w:line="240" w:lineRule="auto"/>
      <w:textAlignment w:val="center"/>
    </w:pPr>
    <w:rPr>
      <w:rFonts w:ascii="Arial" w:eastAsia="Arial Unicode MS" w:hAnsi="Arial" w:cs="Arial"/>
      <w:color w:val="000000"/>
      <w:sz w:val="24"/>
      <w:szCs w:val="24"/>
      <w:lang w:eastAsia="pl-PL"/>
    </w:rPr>
  </w:style>
  <w:style w:type="paragraph" w:customStyle="1" w:styleId="xl94">
    <w:name w:val="xl94"/>
    <w:basedOn w:val="Normalny"/>
    <w:rsid w:val="00FE38C4"/>
    <w:pPr>
      <w:spacing w:before="100" w:beforeAutospacing="1" w:after="100" w:afterAutospacing="1" w:line="240" w:lineRule="auto"/>
      <w:jc w:val="center"/>
      <w:textAlignment w:val="center"/>
    </w:pPr>
    <w:rPr>
      <w:rFonts w:ascii="Arial" w:eastAsia="Arial Unicode MS" w:hAnsi="Arial" w:cs="Arial"/>
      <w:color w:val="000000"/>
      <w:sz w:val="24"/>
      <w:szCs w:val="24"/>
      <w:lang w:eastAsia="pl-PL"/>
    </w:rPr>
  </w:style>
  <w:style w:type="paragraph" w:customStyle="1" w:styleId="xl95">
    <w:name w:val="xl95"/>
    <w:basedOn w:val="Normalny"/>
    <w:rsid w:val="00FE38C4"/>
    <w:pPr>
      <w:spacing w:before="100" w:beforeAutospacing="1" w:after="100" w:afterAutospacing="1" w:line="240" w:lineRule="auto"/>
      <w:jc w:val="center"/>
      <w:textAlignment w:val="center"/>
    </w:pPr>
    <w:rPr>
      <w:rFonts w:ascii="Arial" w:eastAsia="Arial Unicode MS" w:hAnsi="Arial" w:cs="Arial"/>
      <w:color w:val="000000"/>
      <w:sz w:val="24"/>
      <w:szCs w:val="24"/>
      <w:lang w:eastAsia="pl-PL"/>
    </w:rPr>
  </w:style>
  <w:style w:type="paragraph" w:customStyle="1" w:styleId="xl96">
    <w:name w:val="xl96"/>
    <w:basedOn w:val="Normalny"/>
    <w:rsid w:val="00FE38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pl-PL"/>
    </w:rPr>
  </w:style>
  <w:style w:type="paragraph" w:customStyle="1" w:styleId="xl97">
    <w:name w:val="xl97"/>
    <w:basedOn w:val="Normalny"/>
    <w:rsid w:val="00FE38C4"/>
    <w:pPr>
      <w:spacing w:before="100" w:beforeAutospacing="1" w:after="100" w:afterAutospacing="1" w:line="240" w:lineRule="auto"/>
      <w:jc w:val="center"/>
      <w:textAlignment w:val="center"/>
    </w:pPr>
    <w:rPr>
      <w:rFonts w:ascii="Arial" w:eastAsia="Arial Unicode MS" w:hAnsi="Arial" w:cs="Arial"/>
      <w:sz w:val="24"/>
      <w:szCs w:val="24"/>
      <w:lang w:eastAsia="pl-PL"/>
    </w:rPr>
  </w:style>
  <w:style w:type="paragraph" w:customStyle="1" w:styleId="xl98">
    <w:name w:val="xl98"/>
    <w:basedOn w:val="Normalny"/>
    <w:rsid w:val="00FE38C4"/>
    <w:pPr>
      <w:spacing w:before="100" w:beforeAutospacing="1" w:after="100" w:afterAutospacing="1" w:line="240" w:lineRule="auto"/>
      <w:jc w:val="center"/>
      <w:textAlignment w:val="center"/>
    </w:pPr>
    <w:rPr>
      <w:rFonts w:ascii="Arial" w:eastAsia="Arial Unicode MS" w:hAnsi="Arial" w:cs="Arial Unicode MS"/>
      <w:b/>
      <w:bCs/>
      <w:color w:val="FF0000"/>
      <w:sz w:val="24"/>
      <w:szCs w:val="24"/>
      <w:lang w:eastAsia="pl-PL"/>
    </w:rPr>
  </w:style>
  <w:style w:type="paragraph" w:customStyle="1" w:styleId="xl99">
    <w:name w:val="xl99"/>
    <w:basedOn w:val="Normalny"/>
    <w:rsid w:val="00FE38C4"/>
    <w:pPr>
      <w:spacing w:before="100" w:beforeAutospacing="1" w:after="100" w:afterAutospacing="1" w:line="240" w:lineRule="auto"/>
      <w:jc w:val="center"/>
      <w:textAlignment w:val="center"/>
    </w:pPr>
    <w:rPr>
      <w:rFonts w:ascii="Arial" w:eastAsia="Arial Unicode MS" w:hAnsi="Arial" w:cs="Arial"/>
      <w:b/>
      <w:bCs/>
      <w:color w:val="FF0000"/>
      <w:sz w:val="24"/>
      <w:szCs w:val="24"/>
      <w:lang w:eastAsia="pl-PL"/>
    </w:rPr>
  </w:style>
  <w:style w:type="paragraph" w:customStyle="1" w:styleId="xl100">
    <w:name w:val="xl100"/>
    <w:basedOn w:val="Normalny"/>
    <w:rsid w:val="00FE38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48"/>
      <w:szCs w:val="48"/>
      <w:lang w:eastAsia="pl-PL"/>
    </w:rPr>
  </w:style>
  <w:style w:type="paragraph" w:customStyle="1" w:styleId="xl101">
    <w:name w:val="xl101"/>
    <w:basedOn w:val="Normalny"/>
    <w:rsid w:val="00FE38C4"/>
    <w:pPr>
      <w:spacing w:before="100" w:beforeAutospacing="1" w:after="100" w:afterAutospacing="1" w:line="240" w:lineRule="auto"/>
      <w:jc w:val="center"/>
      <w:textAlignment w:val="center"/>
    </w:pPr>
    <w:rPr>
      <w:rFonts w:ascii="Arial" w:eastAsia="Arial Unicode MS" w:hAnsi="Arial" w:cs="Arial"/>
      <w:b/>
      <w:bCs/>
      <w:sz w:val="24"/>
      <w:szCs w:val="24"/>
      <w:lang w:eastAsia="pl-PL"/>
    </w:rPr>
  </w:style>
  <w:style w:type="paragraph" w:customStyle="1" w:styleId="xl102">
    <w:name w:val="xl102"/>
    <w:basedOn w:val="Normalny"/>
    <w:rsid w:val="00FE38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color w:val="FF0000"/>
      <w:sz w:val="24"/>
      <w:szCs w:val="24"/>
      <w:lang w:eastAsia="pl-PL"/>
    </w:rPr>
  </w:style>
  <w:style w:type="paragraph" w:customStyle="1" w:styleId="xl103">
    <w:name w:val="xl103"/>
    <w:basedOn w:val="Normalny"/>
    <w:rsid w:val="00FE38C4"/>
    <w:pPr>
      <w:spacing w:before="100" w:beforeAutospacing="1" w:after="100" w:afterAutospacing="1" w:line="240" w:lineRule="auto"/>
      <w:jc w:val="center"/>
      <w:textAlignment w:val="center"/>
    </w:pPr>
    <w:rPr>
      <w:rFonts w:ascii="Arial" w:eastAsia="Arial Unicode MS" w:hAnsi="Arial" w:cs="Arial"/>
      <w:sz w:val="24"/>
      <w:szCs w:val="24"/>
      <w:lang w:eastAsia="pl-PL"/>
    </w:rPr>
  </w:style>
  <w:style w:type="paragraph" w:customStyle="1" w:styleId="xl104">
    <w:name w:val="xl104"/>
    <w:basedOn w:val="Normalny"/>
    <w:rsid w:val="00FE38C4"/>
    <w:pP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pl-PL"/>
    </w:rPr>
  </w:style>
  <w:style w:type="paragraph" w:customStyle="1" w:styleId="xl105">
    <w:name w:val="xl105"/>
    <w:basedOn w:val="Normalny"/>
    <w:rsid w:val="00FE38C4"/>
    <w:pPr>
      <w:spacing w:before="100" w:beforeAutospacing="1" w:after="100" w:afterAutospacing="1" w:line="240" w:lineRule="auto"/>
      <w:jc w:val="center"/>
      <w:textAlignment w:val="center"/>
    </w:pPr>
    <w:rPr>
      <w:rFonts w:ascii="Arial" w:eastAsia="Arial Unicode MS" w:hAnsi="Arial" w:cs="Arial"/>
      <w:color w:val="000000"/>
      <w:sz w:val="24"/>
      <w:szCs w:val="24"/>
      <w:lang w:eastAsia="pl-PL"/>
    </w:rPr>
  </w:style>
  <w:style w:type="paragraph" w:customStyle="1" w:styleId="xl106">
    <w:name w:val="xl106"/>
    <w:basedOn w:val="Normalny"/>
    <w:rsid w:val="00FE38C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48"/>
      <w:szCs w:val="48"/>
      <w:lang w:eastAsia="pl-PL"/>
    </w:rPr>
  </w:style>
  <w:style w:type="paragraph" w:customStyle="1" w:styleId="xl107">
    <w:name w:val="xl107"/>
    <w:basedOn w:val="Normalny"/>
    <w:rsid w:val="00FE38C4"/>
    <w:pPr>
      <w:pBdr>
        <w:left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48"/>
      <w:szCs w:val="48"/>
      <w:lang w:eastAsia="pl-PL"/>
    </w:rPr>
  </w:style>
  <w:style w:type="paragraph" w:customStyle="1" w:styleId="xl108">
    <w:name w:val="xl108"/>
    <w:basedOn w:val="Normalny"/>
    <w:rsid w:val="00FE38C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48"/>
      <w:szCs w:val="48"/>
      <w:lang w:eastAsia="pl-PL"/>
    </w:rPr>
  </w:style>
  <w:style w:type="paragraph" w:customStyle="1" w:styleId="xl109">
    <w:name w:val="xl109"/>
    <w:basedOn w:val="Normalny"/>
    <w:rsid w:val="00FE38C4"/>
    <w:pPr>
      <w:spacing w:before="100" w:beforeAutospacing="1" w:after="100" w:afterAutospacing="1" w:line="240" w:lineRule="auto"/>
    </w:pPr>
    <w:rPr>
      <w:rFonts w:ascii="Arial Unicode MS" w:eastAsia="Arial Unicode MS" w:hAnsi="Arial Unicode MS" w:cs="Arial Unicode MS"/>
      <w:b/>
      <w:bCs/>
      <w:sz w:val="24"/>
      <w:szCs w:val="24"/>
      <w:lang w:eastAsia="pl-PL"/>
    </w:rPr>
  </w:style>
  <w:style w:type="paragraph" w:customStyle="1" w:styleId="xl110">
    <w:name w:val="xl110"/>
    <w:basedOn w:val="Normalny"/>
    <w:rsid w:val="00FE38C4"/>
    <w:pPr>
      <w:pBdr>
        <w:bottom w:val="single" w:sz="4" w:space="0" w:color="auto"/>
      </w:pBdr>
      <w:spacing w:before="100" w:beforeAutospacing="1" w:after="100" w:afterAutospacing="1" w:line="240" w:lineRule="auto"/>
    </w:pPr>
    <w:rPr>
      <w:rFonts w:ascii="Arial Unicode MS" w:eastAsia="Arial Unicode MS" w:hAnsi="Arial Unicode MS" w:cs="Arial Unicode MS"/>
      <w:b/>
      <w:bCs/>
      <w:sz w:val="24"/>
      <w:szCs w:val="24"/>
      <w:lang w:eastAsia="pl-PL"/>
    </w:rPr>
  </w:style>
  <w:style w:type="paragraph" w:customStyle="1" w:styleId="xl111">
    <w:name w:val="xl111"/>
    <w:basedOn w:val="Normalny"/>
    <w:rsid w:val="00FE38C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sz w:val="24"/>
      <w:szCs w:val="24"/>
      <w:lang w:eastAsia="pl-PL"/>
    </w:rPr>
  </w:style>
  <w:style w:type="paragraph" w:customStyle="1" w:styleId="xl112">
    <w:name w:val="xl112"/>
    <w:basedOn w:val="Normalny"/>
    <w:rsid w:val="00FE38C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sz w:val="24"/>
      <w:szCs w:val="24"/>
      <w:lang w:eastAsia="pl-PL"/>
    </w:rPr>
  </w:style>
  <w:style w:type="paragraph" w:customStyle="1" w:styleId="xl113">
    <w:name w:val="xl113"/>
    <w:basedOn w:val="Normalny"/>
    <w:rsid w:val="00FE38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pl-PL"/>
    </w:rPr>
  </w:style>
  <w:style w:type="paragraph" w:customStyle="1" w:styleId="xl114">
    <w:name w:val="xl114"/>
    <w:basedOn w:val="Normalny"/>
    <w:rsid w:val="00FE38C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Arial Unicode MS" w:hAnsi="Arial" w:cs="Arial"/>
      <w:sz w:val="24"/>
      <w:szCs w:val="24"/>
      <w:lang w:eastAsia="pl-PL"/>
    </w:rPr>
  </w:style>
  <w:style w:type="paragraph" w:customStyle="1" w:styleId="xl115">
    <w:name w:val="xl115"/>
    <w:basedOn w:val="Normalny"/>
    <w:rsid w:val="00FE38C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pl-PL"/>
    </w:rPr>
  </w:style>
  <w:style w:type="paragraph" w:customStyle="1" w:styleId="xl116">
    <w:name w:val="xl116"/>
    <w:basedOn w:val="Normalny"/>
    <w:rsid w:val="00FE38C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Arial Unicode MS" w:hAnsi="Arial" w:cs="Arial"/>
      <w:sz w:val="24"/>
      <w:szCs w:val="24"/>
      <w:lang w:eastAsia="pl-PL"/>
    </w:rPr>
  </w:style>
  <w:style w:type="character" w:customStyle="1" w:styleId="txt">
    <w:name w:val="txt"/>
    <w:rsid w:val="00FE38C4"/>
  </w:style>
  <w:style w:type="paragraph" w:customStyle="1" w:styleId="Tekstpodstawowy1">
    <w:name w:val="Tekst podstawowy1"/>
    <w:basedOn w:val="Normalny"/>
    <w:rsid w:val="00FE38C4"/>
    <w:pPr>
      <w:keepLines/>
      <w:spacing w:after="120" w:line="240" w:lineRule="auto"/>
      <w:jc w:val="both"/>
    </w:pPr>
    <w:rPr>
      <w:rFonts w:ascii="Arial" w:eastAsia="Times New Roman" w:hAnsi="Arial" w:cs="Times New Roman"/>
      <w:sz w:val="20"/>
      <w:szCs w:val="20"/>
    </w:rPr>
  </w:style>
  <w:style w:type="character" w:customStyle="1" w:styleId="grame">
    <w:name w:val="grame"/>
    <w:rsid w:val="00FE38C4"/>
  </w:style>
  <w:style w:type="paragraph" w:styleId="Bezodstpw">
    <w:name w:val="No Spacing"/>
    <w:link w:val="BezodstpwZnak"/>
    <w:qFormat/>
    <w:rsid w:val="00FE38C4"/>
    <w:pPr>
      <w:spacing w:after="0" w:line="240" w:lineRule="auto"/>
    </w:pPr>
    <w:rPr>
      <w:rFonts w:ascii="Times New Roman" w:eastAsia="Calibri" w:hAnsi="Times New Roman" w:cs="Times New Roman"/>
      <w:sz w:val="24"/>
    </w:rPr>
  </w:style>
  <w:style w:type="character" w:customStyle="1" w:styleId="BezodstpwZnak">
    <w:name w:val="Bez odstępów Znak"/>
    <w:link w:val="Bezodstpw"/>
    <w:rsid w:val="00FE38C4"/>
    <w:rPr>
      <w:rFonts w:ascii="Times New Roman" w:eastAsia="Calibri" w:hAnsi="Times New Roman" w:cs="Times New Roman"/>
      <w:sz w:val="24"/>
    </w:rPr>
  </w:style>
  <w:style w:type="character" w:customStyle="1" w:styleId="alb">
    <w:name w:val="a_lb"/>
    <w:rsid w:val="00FE38C4"/>
  </w:style>
  <w:style w:type="paragraph" w:styleId="Cytatintensywny">
    <w:name w:val="Intense Quote"/>
    <w:basedOn w:val="Normalny"/>
    <w:next w:val="Normalny"/>
    <w:link w:val="CytatintensywnyZnak"/>
    <w:uiPriority w:val="30"/>
    <w:qFormat/>
    <w:rsid w:val="00FE38C4"/>
    <w:pPr>
      <w:pBdr>
        <w:bottom w:val="single" w:sz="4" w:space="4" w:color="4F81BD"/>
      </w:pBdr>
      <w:spacing w:before="200" w:after="280" w:line="276" w:lineRule="auto"/>
      <w:ind w:left="936" w:right="936"/>
    </w:pPr>
    <w:rPr>
      <w:rFonts w:ascii="Calibri" w:eastAsia="Times New Roman" w:hAnsi="Calibri" w:cs="Times New Roman"/>
      <w:b/>
      <w:bCs/>
      <w:i/>
      <w:iCs/>
      <w:color w:val="4F81BD"/>
      <w:lang w:eastAsia="pl-PL"/>
    </w:rPr>
  </w:style>
  <w:style w:type="character" w:customStyle="1" w:styleId="CytatintensywnyZnak">
    <w:name w:val="Cytat intensywny Znak"/>
    <w:basedOn w:val="Domylnaczcionkaakapitu"/>
    <w:link w:val="Cytatintensywny"/>
    <w:uiPriority w:val="30"/>
    <w:rsid w:val="00FE38C4"/>
    <w:rPr>
      <w:rFonts w:ascii="Calibri" w:eastAsia="Times New Roman" w:hAnsi="Calibri" w:cs="Times New Roman"/>
      <w:b/>
      <w:bCs/>
      <w:i/>
      <w:iCs/>
      <w:color w:val="4F81BD"/>
      <w:lang w:eastAsia="pl-PL"/>
    </w:rPr>
  </w:style>
  <w:style w:type="paragraph" w:styleId="Cytat">
    <w:name w:val="Quote"/>
    <w:basedOn w:val="Normalny"/>
    <w:next w:val="Normalny"/>
    <w:link w:val="CytatZnak"/>
    <w:uiPriority w:val="29"/>
    <w:qFormat/>
    <w:rsid w:val="00FE38C4"/>
    <w:pPr>
      <w:spacing w:after="200" w:line="276" w:lineRule="auto"/>
    </w:pPr>
    <w:rPr>
      <w:rFonts w:ascii="Calibri" w:eastAsia="Times New Roman" w:hAnsi="Calibri" w:cs="Times New Roman"/>
      <w:i/>
      <w:iCs/>
      <w:color w:val="000000"/>
      <w:lang w:eastAsia="pl-PL"/>
    </w:rPr>
  </w:style>
  <w:style w:type="character" w:customStyle="1" w:styleId="CytatZnak">
    <w:name w:val="Cytat Znak"/>
    <w:basedOn w:val="Domylnaczcionkaakapitu"/>
    <w:link w:val="Cytat"/>
    <w:uiPriority w:val="29"/>
    <w:rsid w:val="00FE38C4"/>
    <w:rPr>
      <w:rFonts w:ascii="Calibri" w:eastAsia="Times New Roman" w:hAnsi="Calibri" w:cs="Times New Roman"/>
      <w:i/>
      <w:iCs/>
      <w:color w:val="000000"/>
      <w:lang w:eastAsia="pl-PL"/>
    </w:rPr>
  </w:style>
  <w:style w:type="table" w:styleId="Tabela-Siatka">
    <w:name w:val="Table Grid"/>
    <w:basedOn w:val="Standardowy"/>
    <w:uiPriority w:val="39"/>
    <w:rsid w:val="00FE38C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7">
    <w:name w:val="Font Style77"/>
    <w:rsid w:val="00FE38C4"/>
    <w:rPr>
      <w:rFonts w:ascii="Times New Roman" w:hAnsi="Times New Roman" w:cs="Times New Roman"/>
      <w:b/>
      <w:bCs/>
      <w:sz w:val="18"/>
      <w:szCs w:val="18"/>
    </w:rPr>
  </w:style>
  <w:style w:type="character" w:customStyle="1" w:styleId="FontStyle78">
    <w:name w:val="Font Style78"/>
    <w:rsid w:val="00FE38C4"/>
    <w:rPr>
      <w:rFonts w:ascii="Times New Roman" w:hAnsi="Times New Roman" w:cs="Times New Roman"/>
      <w:b/>
      <w:bCs/>
      <w:sz w:val="18"/>
      <w:szCs w:val="18"/>
    </w:rPr>
  </w:style>
  <w:style w:type="paragraph" w:customStyle="1" w:styleId="Style8">
    <w:name w:val="Style8"/>
    <w:basedOn w:val="Normalny"/>
    <w:rsid w:val="00FE38C4"/>
    <w:pPr>
      <w:widowControl w:val="0"/>
      <w:autoSpaceDE w:val="0"/>
      <w:spacing w:after="0" w:line="509" w:lineRule="exact"/>
      <w:jc w:val="both"/>
    </w:pPr>
    <w:rPr>
      <w:rFonts w:ascii="Times New Roman" w:eastAsia="Times New Roman" w:hAnsi="Times New Roman" w:cs="Times New Roman"/>
      <w:kern w:val="1"/>
      <w:sz w:val="24"/>
      <w:szCs w:val="24"/>
      <w:lang w:eastAsia="ar-SA"/>
    </w:rPr>
  </w:style>
  <w:style w:type="paragraph" w:styleId="Tematkomentarza">
    <w:name w:val="annotation subject"/>
    <w:basedOn w:val="Tekstkomentarza"/>
    <w:next w:val="Tekstkomentarza"/>
    <w:link w:val="TematkomentarzaZnak"/>
    <w:unhideWhenUsed/>
    <w:rsid w:val="00FE38C4"/>
    <w:rPr>
      <w:b/>
      <w:bCs/>
      <w:lang w:val="x-none" w:eastAsia="x-none"/>
    </w:rPr>
  </w:style>
  <w:style w:type="character" w:customStyle="1" w:styleId="TematkomentarzaZnak">
    <w:name w:val="Temat komentarza Znak"/>
    <w:basedOn w:val="TekstkomentarzaZnak"/>
    <w:link w:val="Tematkomentarza"/>
    <w:rsid w:val="00FE38C4"/>
    <w:rPr>
      <w:rFonts w:ascii="Times New Roman" w:eastAsia="Times New Roman" w:hAnsi="Times New Roman" w:cs="Times New Roman"/>
      <w:b/>
      <w:bCs/>
      <w:sz w:val="20"/>
      <w:szCs w:val="20"/>
      <w:lang w:val="x-none" w:eastAsia="x-none"/>
    </w:rPr>
  </w:style>
  <w:style w:type="character" w:styleId="Nierozpoznanawzmianka">
    <w:name w:val="Unresolved Mention"/>
    <w:basedOn w:val="Domylnaczcionkaakapitu"/>
    <w:uiPriority w:val="99"/>
    <w:semiHidden/>
    <w:unhideWhenUsed/>
    <w:rsid w:val="005D01EB"/>
    <w:rPr>
      <w:color w:val="605E5C"/>
      <w:shd w:val="clear" w:color="auto" w:fill="E1DFDD"/>
    </w:rPr>
  </w:style>
  <w:style w:type="character" w:customStyle="1" w:styleId="apple-converted-space">
    <w:name w:val="apple-converted-space"/>
    <w:basedOn w:val="Domylnaczcionkaakapitu"/>
    <w:rsid w:val="008863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538139">
      <w:bodyDiv w:val="1"/>
      <w:marLeft w:val="0"/>
      <w:marRight w:val="0"/>
      <w:marTop w:val="0"/>
      <w:marBottom w:val="0"/>
      <w:divBdr>
        <w:top w:val="none" w:sz="0" w:space="0" w:color="auto"/>
        <w:left w:val="none" w:sz="0" w:space="0" w:color="auto"/>
        <w:bottom w:val="none" w:sz="0" w:space="0" w:color="auto"/>
        <w:right w:val="none" w:sz="0" w:space="0" w:color="auto"/>
      </w:divBdr>
    </w:div>
    <w:div w:id="92334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 Type="http://schemas.openxmlformats.org/officeDocument/2006/relationships/settings" Target="settings.xml"/><Relationship Id="rId21" Type="http://schemas.openxmlformats.org/officeDocument/2006/relationships/hyperlink" Target="https://sip.lex.pl/" TargetMode="External"/><Relationship Id="rId34" Type="http://schemas.openxmlformats.org/officeDocument/2006/relationships/fontTable" Target="fontTable.xml"/><Relationship Id="rId7" Type="http://schemas.openxmlformats.org/officeDocument/2006/relationships/hyperlink" Target="http://www.wbp.lodz.pl" TargetMode="External"/><Relationship Id="rId12" Type="http://schemas.openxmlformats.org/officeDocument/2006/relationships/hyperlink" Target="https://ezamowienia.gov.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mailto:zamowienia@wbp.lodz.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galis.pl/document-view.seam?documentId=mfrxilrtg4ytiobrgezdmltqmfyc4njtgmzdgnbrgu" TargetMode="External"/><Relationship Id="rId24" Type="http://schemas.openxmlformats.org/officeDocument/2006/relationships/hyperlink" Target="https://sip.lex.pl/"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ezamowienia.gov.pl/" TargetMode="External"/><Relationship Id="rId10" Type="http://schemas.openxmlformats.org/officeDocument/2006/relationships/hyperlink" Target="https://ezamowienia.gov.pl/" TargetMode="External"/><Relationship Id="rId19" Type="http://schemas.openxmlformats.org/officeDocument/2006/relationships/hyperlink" Target="https://sip.lex.pl/" TargetMode="External"/><Relationship Id="rId31" Type="http://schemas.openxmlformats.org/officeDocument/2006/relationships/hyperlink" Target="mailto:iodo@wbp.lodz.pl" TargetMode="Externa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mailto:sekretariat@wbp.lodz.pl" TargetMode="External"/><Relationship Id="rId30" Type="http://schemas.openxmlformats.org/officeDocument/2006/relationships/hyperlink" Target="mailto:kontakt@wbp.lodz.pl" TargetMode="External"/><Relationship Id="rId35" Type="http://schemas.openxmlformats.org/officeDocument/2006/relationships/theme" Target="theme/theme1.xml"/><Relationship Id="rId8" Type="http://schemas.openxmlformats.org/officeDocument/2006/relationships/hyperlink" Target="mailto:zamowienia@wbp.lodz.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382</TotalTime>
  <Pages>26</Pages>
  <Words>10201</Words>
  <Characters>61206</Characters>
  <Application>Microsoft Office Word</Application>
  <DocSecurity>0</DocSecurity>
  <Lines>510</Lines>
  <Paragraphs>142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Wójtowicz Piotr</dc:creator>
  <cp:lastModifiedBy>Izabela Strzelczyk</cp:lastModifiedBy>
  <cp:revision>33</cp:revision>
  <cp:lastPrinted>2021-09-21T10:45:00Z</cp:lastPrinted>
  <dcterms:created xsi:type="dcterms:W3CDTF">2026-03-20T09:07:00Z</dcterms:created>
  <dcterms:modified xsi:type="dcterms:W3CDTF">2026-08-20T14:48:00Z</dcterms:modified>
</cp:coreProperties>
</file>